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2412D" w14:textId="77777777" w:rsidR="008D7D16" w:rsidRPr="006B4838" w:rsidRDefault="008D7D16" w:rsidP="006B4838">
      <w:pPr>
        <w:spacing w:before="60" w:after="60" w:line="480" w:lineRule="auto"/>
        <w:rPr>
          <w:rFonts w:ascii="Arial" w:hAnsi="Arial" w:cs="Arial"/>
          <w:sz w:val="24"/>
          <w:szCs w:val="24"/>
        </w:rPr>
      </w:pPr>
    </w:p>
    <w:p w14:paraId="5B9B2F0B" w14:textId="77777777" w:rsidR="008D7D16" w:rsidRPr="006B4838" w:rsidRDefault="008D7D16" w:rsidP="006B4838">
      <w:pPr>
        <w:spacing w:before="60" w:after="60" w:line="480" w:lineRule="auto"/>
        <w:rPr>
          <w:rFonts w:ascii="Arial" w:hAnsi="Arial" w:cs="Arial"/>
          <w:sz w:val="24"/>
          <w:szCs w:val="24"/>
        </w:rPr>
      </w:pPr>
    </w:p>
    <w:p w14:paraId="6B688EB6" w14:textId="77777777" w:rsidR="008D7D16" w:rsidRPr="006B4838" w:rsidRDefault="008D7D16" w:rsidP="006B4838">
      <w:pPr>
        <w:spacing w:before="60" w:after="60" w:line="480" w:lineRule="auto"/>
        <w:rPr>
          <w:rFonts w:ascii="Arial" w:hAnsi="Arial" w:cs="Arial"/>
          <w:sz w:val="24"/>
          <w:szCs w:val="24"/>
        </w:rPr>
      </w:pPr>
    </w:p>
    <w:p w14:paraId="2537D487" w14:textId="77777777" w:rsidR="008D7D16" w:rsidRPr="006B4838" w:rsidRDefault="00000000" w:rsidP="006B4838">
      <w:pPr>
        <w:spacing w:after="80" w:line="480" w:lineRule="auto"/>
        <w:jc w:val="center"/>
        <w:rPr>
          <w:rFonts w:ascii="Arial" w:hAnsi="Arial" w:cs="Arial"/>
          <w:sz w:val="24"/>
          <w:szCs w:val="24"/>
        </w:rPr>
      </w:pPr>
      <w:r>
        <w:rPr>
          <w:rFonts w:ascii="Arial" w:hAnsi="Arial" w:cs="Arial"/>
          <w:b/>
          <w:bCs/>
          <w:color w:val="2C7873"/>
          <w:sz w:val="24"/>
          <w:szCs w:val="24"/>
        </w:rPr>
        <w:t>Estado de Avance N°1</w:t>
      </w:r>
    </w:p>
    <w:p w14:paraId="69E114FC" w14:textId="77777777" w:rsidR="008D7D16" w:rsidRPr="006B4838" w:rsidRDefault="00000000" w:rsidP="006B4838">
      <w:pPr>
        <w:spacing w:after="60" w:line="480" w:lineRule="auto"/>
        <w:ind w:firstLine="708"/>
        <w:jc w:val="center"/>
        <w:rPr>
          <w:rFonts w:ascii="Arial" w:hAnsi="Arial" w:cs="Arial"/>
          <w:sz w:val="24"/>
          <w:szCs w:val="24"/>
        </w:rPr>
      </w:pPr>
      <w:r>
        <w:rPr>
          <w:rFonts w:ascii="Arial" w:hAnsi="Arial" w:cs="Arial"/>
          <w:color w:val="555555"/>
          <w:sz w:val="24"/>
          <w:szCs w:val="24"/>
        </w:rPr>
        <w:t>CFD Servicios — Plataforma de Agendamiento de Servicios</w:t>
      </w:r>
    </w:p>
    <w:p w14:paraId="7AEEEE7F" w14:textId="4AD3A540" w:rsidR="008D7D16" w:rsidRPr="006B4838" w:rsidRDefault="00000000" w:rsidP="006B4838">
      <w:pPr>
        <w:spacing w:after="400" w:line="480" w:lineRule="auto"/>
        <w:jc w:val="center"/>
        <w:rPr>
          <w:rFonts w:ascii="Arial" w:hAnsi="Arial" w:cs="Arial"/>
          <w:sz w:val="24"/>
          <w:szCs w:val="24"/>
        </w:rPr>
      </w:pPr>
      <w:r>
        <w:rPr>
          <w:rFonts w:ascii="Arial" w:hAnsi="Arial" w:cs="Arial"/>
          <w:color w:val="AAAAAA"/>
          <w:sz w:val="24"/>
          <w:szCs w:val="24"/>
        </w:rPr>
        <w:t xml:space="preserve">Taller Aplicado de </w:t>
      </w:r>
      <w:r w:rsidR="004B239E">
        <w:rPr>
          <w:rFonts w:ascii="Arial" w:hAnsi="Arial" w:cs="Arial"/>
          <w:color w:val="AAAAAA"/>
          <w:sz w:val="24"/>
          <w:szCs w:val="24"/>
        </w:rPr>
        <w:t>Programación | TPY</w:t>
      </w:r>
      <w:r>
        <w:rPr>
          <w:rFonts w:ascii="Arial" w:hAnsi="Arial" w:cs="Arial"/>
          <w:color w:val="AAAAAA"/>
          <w:sz w:val="24"/>
          <w:szCs w:val="24"/>
        </w:rPr>
        <w:t>1101</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4509"/>
      </w:tblGrid>
      <w:tr w:rsidR="008D7D16" w:rsidRPr="006B4838" w14:paraId="06B3ADE4"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3"/>
            <w:tcMar>
              <w:top w:w="90" w:type="dxa"/>
              <w:left w:w="160" w:type="dxa"/>
              <w:bottom w:w="90" w:type="dxa"/>
              <w:right w:w="160" w:type="dxa"/>
            </w:tcMar>
          </w:tcPr>
          <w:p w14:paraId="3B406E01" w14:textId="77777777" w:rsidR="008D7D16" w:rsidRPr="006B4838" w:rsidRDefault="00000000" w:rsidP="006B4838">
            <w:pPr>
              <w:spacing w:line="480" w:lineRule="auto"/>
              <w:rPr>
                <w:rFonts w:ascii="Arial" w:hAnsi="Arial" w:cs="Arial"/>
                <w:sz w:val="24"/>
                <w:szCs w:val="24"/>
              </w:rPr>
            </w:pPr>
            <w:r>
              <w:rPr>
                <w:rFonts w:ascii="Arial" w:hAnsi="Arial" w:cs="Arial"/>
                <w:b/>
                <w:bCs/>
                <w:color w:val="2C7873"/>
                <w:sz w:val="24"/>
                <w:szCs w:val="24"/>
              </w:rPr>
              <w:t>Asignatura</w:t>
            </w:r>
          </w:p>
        </w:tc>
        <w:tc>
          <w:tcPr>
            <w:tcW w:w="4400" w:type="dxa"/>
            <w:tcBorders>
              <w:top w:val="single" w:sz="1" w:space="0" w:color="CCCCCC"/>
              <w:left w:val="single" w:sz="1" w:space="0" w:color="CCCCCC"/>
              <w:bottom w:val="single" w:sz="1" w:space="0" w:color="CCCCCC"/>
              <w:right w:val="single" w:sz="1" w:space="0" w:color="CCCCCC"/>
            </w:tcBorders>
            <w:shd w:val="clear" w:color="auto" w:fill="E8F4F3"/>
            <w:tcMar>
              <w:top w:w="90" w:type="dxa"/>
              <w:left w:w="160" w:type="dxa"/>
              <w:bottom w:w="90" w:type="dxa"/>
              <w:right w:w="160" w:type="dxa"/>
            </w:tcMar>
          </w:tcPr>
          <w:p w14:paraId="31C8FD8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TPY1101 — Taller Aplicado de Programación</w:t>
            </w:r>
          </w:p>
        </w:tc>
      </w:tr>
      <w:tr w:rsidR="008D7D16" w:rsidRPr="006B4838" w14:paraId="6A86AD4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622C8FD" w14:textId="77777777" w:rsidR="008D7D16" w:rsidRPr="006B4838" w:rsidRDefault="00000000" w:rsidP="006B4838">
            <w:pPr>
              <w:spacing w:line="480" w:lineRule="auto"/>
              <w:rPr>
                <w:rFonts w:ascii="Arial" w:hAnsi="Arial" w:cs="Arial"/>
                <w:sz w:val="24"/>
                <w:szCs w:val="24"/>
              </w:rPr>
            </w:pPr>
            <w:r>
              <w:rPr>
                <w:rFonts w:ascii="Arial" w:hAnsi="Arial" w:cs="Arial"/>
                <w:b/>
                <w:bCs/>
                <w:color w:val="2C7873"/>
                <w:sz w:val="24"/>
                <w:szCs w:val="24"/>
              </w:rPr>
              <w:t>Carrera</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6F855E7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Analista Programador — Duoc UC</w:t>
            </w:r>
          </w:p>
        </w:tc>
      </w:tr>
      <w:tr w:rsidR="008D7D16" w:rsidRPr="006B4838" w14:paraId="0BAD0808"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3"/>
            <w:tcMar>
              <w:top w:w="90" w:type="dxa"/>
              <w:left w:w="160" w:type="dxa"/>
              <w:bottom w:w="90" w:type="dxa"/>
              <w:right w:w="160" w:type="dxa"/>
            </w:tcMar>
          </w:tcPr>
          <w:p w14:paraId="4BB3B00D" w14:textId="77777777" w:rsidR="008D7D16" w:rsidRPr="006B4838" w:rsidRDefault="00000000" w:rsidP="006B4838">
            <w:pPr>
              <w:spacing w:line="480" w:lineRule="auto"/>
              <w:rPr>
                <w:rFonts w:ascii="Arial" w:hAnsi="Arial" w:cs="Arial"/>
                <w:sz w:val="24"/>
                <w:szCs w:val="24"/>
              </w:rPr>
            </w:pPr>
            <w:r>
              <w:rPr>
                <w:rFonts w:ascii="Arial" w:hAnsi="Arial" w:cs="Arial"/>
                <w:b/>
                <w:bCs/>
                <w:color w:val="2C7873"/>
                <w:sz w:val="24"/>
                <w:szCs w:val="24"/>
              </w:rPr>
              <w:t>Líder de Proyecto</w:t>
            </w:r>
          </w:p>
        </w:tc>
        <w:tc>
          <w:tcPr>
            <w:tcW w:w="4400" w:type="dxa"/>
            <w:tcBorders>
              <w:top w:val="single" w:sz="1" w:space="0" w:color="CCCCCC"/>
              <w:left w:val="single" w:sz="1" w:space="0" w:color="CCCCCC"/>
              <w:bottom w:val="single" w:sz="1" w:space="0" w:color="CCCCCC"/>
              <w:right w:val="single" w:sz="1" w:space="0" w:color="CCCCCC"/>
            </w:tcBorders>
            <w:shd w:val="clear" w:color="auto" w:fill="E8F4F3"/>
            <w:tcMar>
              <w:top w:w="90" w:type="dxa"/>
              <w:left w:w="160" w:type="dxa"/>
              <w:bottom w:w="90" w:type="dxa"/>
              <w:right w:w="160" w:type="dxa"/>
            </w:tcMar>
          </w:tcPr>
          <w:p w14:paraId="4775C255" w14:textId="30E4F0CE"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 xml:space="preserve">Fernando Antonio Zárate </w:t>
            </w:r>
            <w:r w:rsidR="004B239E">
              <w:rPr>
                <w:rFonts w:ascii="Arial" w:hAnsi="Arial" w:cs="Arial"/>
                <w:color w:val="222222"/>
                <w:sz w:val="24"/>
                <w:szCs w:val="24"/>
              </w:rPr>
              <w:t>Martínez | RUT</w:t>
            </w:r>
            <w:r>
              <w:rPr>
                <w:rFonts w:ascii="Arial" w:hAnsi="Arial" w:cs="Arial"/>
                <w:color w:val="222222"/>
                <w:sz w:val="24"/>
                <w:szCs w:val="24"/>
              </w:rPr>
              <w:t xml:space="preserve"> 21.430.299-3</w:t>
            </w:r>
          </w:p>
        </w:tc>
      </w:tr>
      <w:tr w:rsidR="008D7D16" w:rsidRPr="006B4838" w14:paraId="2EB1F7A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819C385" w14:textId="77777777" w:rsidR="008D7D16" w:rsidRPr="006B4838" w:rsidRDefault="00000000" w:rsidP="006B4838">
            <w:pPr>
              <w:spacing w:line="480" w:lineRule="auto"/>
              <w:rPr>
                <w:rFonts w:ascii="Arial" w:hAnsi="Arial" w:cs="Arial"/>
                <w:sz w:val="24"/>
                <w:szCs w:val="24"/>
              </w:rPr>
            </w:pPr>
            <w:r>
              <w:rPr>
                <w:rFonts w:ascii="Arial" w:hAnsi="Arial" w:cs="Arial"/>
                <w:b/>
                <w:bCs/>
                <w:color w:val="2C7873"/>
                <w:sz w:val="24"/>
                <w:szCs w:val="24"/>
              </w:rPr>
              <w:t>Desarrollador Backend</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F6E8A06" w14:textId="1F882453"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 xml:space="preserve">Gabriel Isaac Avendaño </w:t>
            </w:r>
            <w:r w:rsidR="004B239E">
              <w:rPr>
                <w:rFonts w:ascii="Arial" w:hAnsi="Arial" w:cs="Arial"/>
                <w:color w:val="222222"/>
                <w:sz w:val="24"/>
                <w:szCs w:val="24"/>
              </w:rPr>
              <w:t>Campos | RUT</w:t>
            </w:r>
            <w:r>
              <w:rPr>
                <w:rFonts w:ascii="Arial" w:hAnsi="Arial" w:cs="Arial"/>
                <w:color w:val="222222"/>
                <w:sz w:val="24"/>
                <w:szCs w:val="24"/>
              </w:rPr>
              <w:t xml:space="preserve"> 20.535.482-4</w:t>
            </w:r>
          </w:p>
        </w:tc>
      </w:tr>
      <w:tr w:rsidR="008D7D16" w:rsidRPr="006B4838" w14:paraId="77801872" w14:textId="77777777">
        <w:tc>
          <w:tcPr>
            <w:tcW w:w="2600" w:type="dxa"/>
            <w:tcBorders>
              <w:top w:val="single" w:sz="1" w:space="0" w:color="CCCCCC"/>
              <w:left w:val="single" w:sz="1" w:space="0" w:color="CCCCCC"/>
              <w:bottom w:val="single" w:sz="1" w:space="0" w:color="CCCCCC"/>
              <w:right w:val="single" w:sz="1" w:space="0" w:color="CCCCCC"/>
            </w:tcBorders>
            <w:shd w:val="clear" w:color="auto" w:fill="E8F4F3"/>
            <w:tcMar>
              <w:top w:w="90" w:type="dxa"/>
              <w:left w:w="160" w:type="dxa"/>
              <w:bottom w:w="90" w:type="dxa"/>
              <w:right w:w="160" w:type="dxa"/>
            </w:tcMar>
          </w:tcPr>
          <w:p w14:paraId="7C77661C" w14:textId="77777777" w:rsidR="008D7D16" w:rsidRPr="006B4838" w:rsidRDefault="00000000" w:rsidP="006B4838">
            <w:pPr>
              <w:spacing w:line="480" w:lineRule="auto"/>
              <w:rPr>
                <w:rFonts w:ascii="Arial" w:hAnsi="Arial" w:cs="Arial"/>
                <w:sz w:val="24"/>
                <w:szCs w:val="24"/>
              </w:rPr>
            </w:pPr>
            <w:r>
              <w:rPr>
                <w:rFonts w:ascii="Arial" w:hAnsi="Arial" w:cs="Arial"/>
                <w:b/>
                <w:bCs/>
                <w:color w:val="2C7873"/>
                <w:sz w:val="24"/>
                <w:szCs w:val="24"/>
              </w:rPr>
              <w:t>Repositorio GitHub</w:t>
            </w:r>
          </w:p>
        </w:tc>
        <w:tc>
          <w:tcPr>
            <w:tcW w:w="4400" w:type="dxa"/>
            <w:tcBorders>
              <w:top w:val="single" w:sz="1" w:space="0" w:color="CCCCCC"/>
              <w:left w:val="single" w:sz="1" w:space="0" w:color="CCCCCC"/>
              <w:bottom w:val="single" w:sz="1" w:space="0" w:color="CCCCCC"/>
              <w:right w:val="single" w:sz="1" w:space="0" w:color="CCCCCC"/>
            </w:tcBorders>
            <w:shd w:val="clear" w:color="auto" w:fill="E8F4F3"/>
            <w:tcMar>
              <w:top w:w="90" w:type="dxa"/>
              <w:left w:w="160" w:type="dxa"/>
              <w:bottom w:w="90" w:type="dxa"/>
              <w:right w:w="160" w:type="dxa"/>
            </w:tcMar>
          </w:tcPr>
          <w:p w14:paraId="0B953E34" w14:textId="7F62B570" w:rsidR="008D7D16" w:rsidRPr="006B4838" w:rsidRDefault="006B4838" w:rsidP="006B4838">
            <w:pPr>
              <w:spacing w:line="480" w:lineRule="auto"/>
              <w:rPr>
                <w:rFonts w:ascii="Arial" w:hAnsi="Arial" w:cs="Arial"/>
                <w:sz w:val="24"/>
                <w:szCs w:val="24"/>
              </w:rPr>
            </w:pPr>
            <w:hyperlink r:id="rId8" w:history="1">
              <w:r>
                <w:rPr>
                  <w:rStyle w:val="Hipervnculo"/>
                  <w:rFonts w:ascii="Arial" w:hAnsi="Arial" w:cs="Arial"/>
                  <w:sz w:val="24"/>
                  <w:szCs w:val="24"/>
                </w:rPr>
                <w:t>https://github.com/cristianoZarate/CFD-Servicios-de-limpieza</w:t>
              </w:r>
            </w:hyperlink>
          </w:p>
        </w:tc>
      </w:tr>
      <w:tr w:rsidR="008D7D16" w:rsidRPr="006B4838" w14:paraId="247A7785"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836B92A" w14:textId="77777777" w:rsidR="008D7D16" w:rsidRPr="006B4838" w:rsidRDefault="00000000" w:rsidP="006B4838">
            <w:pPr>
              <w:spacing w:line="480" w:lineRule="auto"/>
              <w:rPr>
                <w:rFonts w:ascii="Arial" w:hAnsi="Arial" w:cs="Arial"/>
                <w:sz w:val="24"/>
                <w:szCs w:val="24"/>
              </w:rPr>
            </w:pPr>
            <w:r>
              <w:rPr>
                <w:rFonts w:ascii="Arial" w:hAnsi="Arial" w:cs="Arial"/>
                <w:b/>
                <w:bCs/>
                <w:color w:val="2C7873"/>
                <w:sz w:val="24"/>
                <w:szCs w:val="24"/>
              </w:rPr>
              <w:t>Fecha de entrega</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66A3B8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Abril 2026</w:t>
            </w:r>
          </w:p>
        </w:tc>
      </w:tr>
    </w:tbl>
    <w:p w14:paraId="0947FC1E"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299FB35D" w14:textId="77777777" w:rsidR="008D7D16" w:rsidRDefault="00000000" w:rsidP="006B4838">
      <w:pPr>
        <w:pStyle w:val="Ttulo1"/>
        <w:spacing w:line="480" w:lineRule="auto"/>
        <w:rPr>
          <w:rFonts w:ascii="Arial" w:hAnsi="Arial" w:cs="Arial"/>
          <w:sz w:val="24"/>
          <w:szCs w:val="24"/>
        </w:rPr>
      </w:pPr>
      <w:bookmarkStart w:id="0" w:name="_Toc227748107"/>
      <w:r>
        <w:rPr>
          <w:rFonts w:ascii="Arial" w:hAnsi="Arial" w:cs="Arial"/>
          <w:sz w:val="24"/>
          <w:szCs w:val="24"/>
        </w:rPr>
        <w:lastRenderedPageBreak/>
        <w:t>Índice</w:t>
      </w:r>
      <w:bookmarkEnd w:id="0"/>
    </w:p>
    <w:sdt>
      <w:sdtPr>
        <w:rPr>
          <w:lang w:val="es-ES"/>
        </w:rPr>
        <w:id w:val="890153131"/>
        <w:docPartObj>
          <w:docPartGallery w:val="Table of Contents"/>
          <w:docPartUnique/>
        </w:docPartObj>
      </w:sdtPr>
      <w:sdtEndPr>
        <w:rPr>
          <w:rFonts w:ascii="Calibri" w:eastAsia="Calibri" w:hAnsi="Calibri" w:cs="Calibri"/>
          <w:b/>
          <w:bCs/>
          <w:color w:val="auto"/>
          <w:sz w:val="22"/>
          <w:szCs w:val="22"/>
          <w:lang w:eastAsia="es-CL"/>
        </w:rPr>
      </w:sdtEndPr>
      <w:sdtContent>
        <w:p w14:paraId="02E87F53" w14:textId="605BE7A2" w:rsidR="004B239E" w:rsidRDefault="004B239E">
          <w:pPr>
            <w:pStyle w:val="TtuloTDC"/>
          </w:pPr>
          <w:r>
            <w:rPr>
              <w:lang w:val="es-ES"/>
            </w:rPr>
            <w:t>Contenido</w:t>
          </w:r>
        </w:p>
        <w:p w14:paraId="04D85E7A" w14:textId="4CB237AB" w:rsidR="004B239E" w:rsidRDefault="004B239E">
          <w:pPr>
            <w:pStyle w:val="TDC1"/>
            <w:tabs>
              <w:tab w:val="right" w:leader="dot" w:pos="9196"/>
            </w:tabs>
            <w:rPr>
              <w:noProof/>
            </w:rPr>
          </w:pPr>
          <w:r>
            <w:fldChar w:fldCharType="begin"/>
          </w:r>
          <w:r>
            <w:instrText xml:space="preserve"> TOC \o "1-3" \h \z \u </w:instrText>
          </w:r>
          <w:r>
            <w:fldChar w:fldCharType="separate"/>
          </w:r>
          <w:hyperlink w:anchor="_Toc227748107" w:history="1">
            <w:r w:rsidRPr="009B361C">
              <w:rPr>
                <w:rStyle w:val="Hipervnculo"/>
                <w:rFonts w:ascii="Arial" w:hAnsi="Arial" w:cs="Arial"/>
                <w:noProof/>
              </w:rPr>
              <w:t>Índice</w:t>
            </w:r>
            <w:r>
              <w:rPr>
                <w:noProof/>
                <w:webHidden/>
              </w:rPr>
              <w:tab/>
            </w:r>
            <w:r>
              <w:rPr>
                <w:noProof/>
                <w:webHidden/>
              </w:rPr>
              <w:fldChar w:fldCharType="begin"/>
            </w:r>
            <w:r>
              <w:rPr>
                <w:noProof/>
                <w:webHidden/>
              </w:rPr>
              <w:instrText xml:space="preserve"> PAGEREF _Toc227748107 \h </w:instrText>
            </w:r>
            <w:r>
              <w:rPr>
                <w:noProof/>
                <w:webHidden/>
              </w:rPr>
            </w:r>
            <w:r>
              <w:rPr>
                <w:noProof/>
                <w:webHidden/>
              </w:rPr>
              <w:fldChar w:fldCharType="separate"/>
            </w:r>
            <w:r>
              <w:rPr>
                <w:noProof/>
                <w:webHidden/>
              </w:rPr>
              <w:t>2</w:t>
            </w:r>
            <w:r>
              <w:rPr>
                <w:noProof/>
                <w:webHidden/>
              </w:rPr>
              <w:fldChar w:fldCharType="end"/>
            </w:r>
          </w:hyperlink>
        </w:p>
        <w:p w14:paraId="7BAD270A" w14:textId="02A6C7AA" w:rsidR="004B239E" w:rsidRDefault="004B239E">
          <w:pPr>
            <w:pStyle w:val="TDC1"/>
            <w:tabs>
              <w:tab w:val="right" w:leader="dot" w:pos="9196"/>
            </w:tabs>
            <w:rPr>
              <w:noProof/>
            </w:rPr>
          </w:pPr>
          <w:hyperlink w:anchor="_Toc227748108" w:history="1">
            <w:r w:rsidRPr="009B361C">
              <w:rPr>
                <w:rStyle w:val="Hipervnculo"/>
                <w:rFonts w:ascii="Arial" w:hAnsi="Arial" w:cs="Arial"/>
                <w:noProof/>
              </w:rPr>
              <w:t>1. Introducción</w:t>
            </w:r>
            <w:r>
              <w:rPr>
                <w:noProof/>
                <w:webHidden/>
              </w:rPr>
              <w:tab/>
            </w:r>
            <w:r>
              <w:rPr>
                <w:noProof/>
                <w:webHidden/>
              </w:rPr>
              <w:fldChar w:fldCharType="begin"/>
            </w:r>
            <w:r>
              <w:rPr>
                <w:noProof/>
                <w:webHidden/>
              </w:rPr>
              <w:instrText xml:space="preserve"> PAGEREF _Toc227748108 \h </w:instrText>
            </w:r>
            <w:r>
              <w:rPr>
                <w:noProof/>
                <w:webHidden/>
              </w:rPr>
            </w:r>
            <w:r>
              <w:rPr>
                <w:noProof/>
                <w:webHidden/>
              </w:rPr>
              <w:fldChar w:fldCharType="separate"/>
            </w:r>
            <w:r>
              <w:rPr>
                <w:noProof/>
                <w:webHidden/>
              </w:rPr>
              <w:t>3</w:t>
            </w:r>
            <w:r>
              <w:rPr>
                <w:noProof/>
                <w:webHidden/>
              </w:rPr>
              <w:fldChar w:fldCharType="end"/>
            </w:r>
          </w:hyperlink>
        </w:p>
        <w:p w14:paraId="3CBF97BB" w14:textId="4ED905FE" w:rsidR="004B239E" w:rsidRDefault="004B239E">
          <w:pPr>
            <w:pStyle w:val="TDC1"/>
            <w:tabs>
              <w:tab w:val="right" w:leader="dot" w:pos="9196"/>
            </w:tabs>
            <w:rPr>
              <w:noProof/>
            </w:rPr>
          </w:pPr>
          <w:hyperlink w:anchor="_Toc227748109" w:history="1">
            <w:r w:rsidRPr="009B361C">
              <w:rPr>
                <w:rStyle w:val="Hipervnculo"/>
                <w:rFonts w:ascii="Arial" w:hAnsi="Arial" w:cs="Arial"/>
                <w:noProof/>
              </w:rPr>
              <w:t>2. Contexto del Proyecto y Modelo de Solución</w:t>
            </w:r>
            <w:r>
              <w:rPr>
                <w:noProof/>
                <w:webHidden/>
              </w:rPr>
              <w:tab/>
            </w:r>
            <w:r>
              <w:rPr>
                <w:noProof/>
                <w:webHidden/>
              </w:rPr>
              <w:fldChar w:fldCharType="begin"/>
            </w:r>
            <w:r>
              <w:rPr>
                <w:noProof/>
                <w:webHidden/>
              </w:rPr>
              <w:instrText xml:space="preserve"> PAGEREF _Toc227748109 \h </w:instrText>
            </w:r>
            <w:r>
              <w:rPr>
                <w:noProof/>
                <w:webHidden/>
              </w:rPr>
            </w:r>
            <w:r>
              <w:rPr>
                <w:noProof/>
                <w:webHidden/>
              </w:rPr>
              <w:fldChar w:fldCharType="separate"/>
            </w:r>
            <w:r>
              <w:rPr>
                <w:noProof/>
                <w:webHidden/>
              </w:rPr>
              <w:t>4</w:t>
            </w:r>
            <w:r>
              <w:rPr>
                <w:noProof/>
                <w:webHidden/>
              </w:rPr>
              <w:fldChar w:fldCharType="end"/>
            </w:r>
          </w:hyperlink>
        </w:p>
        <w:p w14:paraId="1D2CA665" w14:textId="6708FD37" w:rsidR="004B239E" w:rsidRDefault="004B239E">
          <w:pPr>
            <w:pStyle w:val="TDC2"/>
            <w:tabs>
              <w:tab w:val="right" w:leader="dot" w:pos="9196"/>
            </w:tabs>
            <w:rPr>
              <w:noProof/>
            </w:rPr>
          </w:pPr>
          <w:hyperlink w:anchor="_Toc227748110" w:history="1">
            <w:r w:rsidRPr="009B361C">
              <w:rPr>
                <w:rStyle w:val="Hipervnculo"/>
                <w:rFonts w:ascii="Arial" w:hAnsi="Arial" w:cs="Arial"/>
                <w:noProof/>
              </w:rPr>
              <w:t>2.1 Antecedentes de la empresa</w:t>
            </w:r>
            <w:r>
              <w:rPr>
                <w:noProof/>
                <w:webHidden/>
              </w:rPr>
              <w:tab/>
            </w:r>
            <w:r>
              <w:rPr>
                <w:noProof/>
                <w:webHidden/>
              </w:rPr>
              <w:fldChar w:fldCharType="begin"/>
            </w:r>
            <w:r>
              <w:rPr>
                <w:noProof/>
                <w:webHidden/>
              </w:rPr>
              <w:instrText xml:space="preserve"> PAGEREF _Toc227748110 \h </w:instrText>
            </w:r>
            <w:r>
              <w:rPr>
                <w:noProof/>
                <w:webHidden/>
              </w:rPr>
            </w:r>
            <w:r>
              <w:rPr>
                <w:noProof/>
                <w:webHidden/>
              </w:rPr>
              <w:fldChar w:fldCharType="separate"/>
            </w:r>
            <w:r>
              <w:rPr>
                <w:noProof/>
                <w:webHidden/>
              </w:rPr>
              <w:t>4</w:t>
            </w:r>
            <w:r>
              <w:rPr>
                <w:noProof/>
                <w:webHidden/>
              </w:rPr>
              <w:fldChar w:fldCharType="end"/>
            </w:r>
          </w:hyperlink>
        </w:p>
        <w:p w14:paraId="54F832C7" w14:textId="60EEB4C0" w:rsidR="004B239E" w:rsidRDefault="004B239E">
          <w:pPr>
            <w:pStyle w:val="TDC2"/>
            <w:tabs>
              <w:tab w:val="right" w:leader="dot" w:pos="9196"/>
            </w:tabs>
            <w:rPr>
              <w:noProof/>
            </w:rPr>
          </w:pPr>
          <w:hyperlink w:anchor="_Toc227748111" w:history="1">
            <w:r w:rsidRPr="009B361C">
              <w:rPr>
                <w:rStyle w:val="Hipervnculo"/>
                <w:rFonts w:ascii="Arial" w:hAnsi="Arial" w:cs="Arial"/>
                <w:noProof/>
              </w:rPr>
              <w:t>2.2 Modelo de solución propuesto</w:t>
            </w:r>
            <w:r>
              <w:rPr>
                <w:noProof/>
                <w:webHidden/>
              </w:rPr>
              <w:tab/>
            </w:r>
            <w:r>
              <w:rPr>
                <w:noProof/>
                <w:webHidden/>
              </w:rPr>
              <w:fldChar w:fldCharType="begin"/>
            </w:r>
            <w:r>
              <w:rPr>
                <w:noProof/>
                <w:webHidden/>
              </w:rPr>
              <w:instrText xml:space="preserve"> PAGEREF _Toc227748111 \h </w:instrText>
            </w:r>
            <w:r>
              <w:rPr>
                <w:noProof/>
                <w:webHidden/>
              </w:rPr>
            </w:r>
            <w:r>
              <w:rPr>
                <w:noProof/>
                <w:webHidden/>
              </w:rPr>
              <w:fldChar w:fldCharType="separate"/>
            </w:r>
            <w:r>
              <w:rPr>
                <w:noProof/>
                <w:webHidden/>
              </w:rPr>
              <w:t>4</w:t>
            </w:r>
            <w:r>
              <w:rPr>
                <w:noProof/>
                <w:webHidden/>
              </w:rPr>
              <w:fldChar w:fldCharType="end"/>
            </w:r>
          </w:hyperlink>
        </w:p>
        <w:p w14:paraId="50C0DE13" w14:textId="4B4DB0F4" w:rsidR="004B239E" w:rsidRDefault="004B239E">
          <w:pPr>
            <w:pStyle w:val="TDC1"/>
            <w:tabs>
              <w:tab w:val="right" w:leader="dot" w:pos="9196"/>
            </w:tabs>
            <w:rPr>
              <w:noProof/>
            </w:rPr>
          </w:pPr>
          <w:hyperlink w:anchor="_Toc227748112" w:history="1">
            <w:r w:rsidRPr="009B361C">
              <w:rPr>
                <w:rStyle w:val="Hipervnculo"/>
                <w:rFonts w:ascii="Arial" w:hAnsi="Arial" w:cs="Arial"/>
                <w:noProof/>
              </w:rPr>
              <w:t>3. Descripción del Problema — Análisis de Causas y Efectos</w:t>
            </w:r>
            <w:r>
              <w:rPr>
                <w:noProof/>
                <w:webHidden/>
              </w:rPr>
              <w:tab/>
            </w:r>
            <w:r>
              <w:rPr>
                <w:noProof/>
                <w:webHidden/>
              </w:rPr>
              <w:fldChar w:fldCharType="begin"/>
            </w:r>
            <w:r>
              <w:rPr>
                <w:noProof/>
                <w:webHidden/>
              </w:rPr>
              <w:instrText xml:space="preserve"> PAGEREF _Toc227748112 \h </w:instrText>
            </w:r>
            <w:r>
              <w:rPr>
                <w:noProof/>
                <w:webHidden/>
              </w:rPr>
            </w:r>
            <w:r>
              <w:rPr>
                <w:noProof/>
                <w:webHidden/>
              </w:rPr>
              <w:fldChar w:fldCharType="separate"/>
            </w:r>
            <w:r>
              <w:rPr>
                <w:noProof/>
                <w:webHidden/>
              </w:rPr>
              <w:t>5</w:t>
            </w:r>
            <w:r>
              <w:rPr>
                <w:noProof/>
                <w:webHidden/>
              </w:rPr>
              <w:fldChar w:fldCharType="end"/>
            </w:r>
          </w:hyperlink>
        </w:p>
        <w:p w14:paraId="12145A51" w14:textId="2010CC14" w:rsidR="004B239E" w:rsidRDefault="004B239E">
          <w:pPr>
            <w:pStyle w:val="TDC2"/>
            <w:tabs>
              <w:tab w:val="right" w:leader="dot" w:pos="9196"/>
            </w:tabs>
            <w:rPr>
              <w:noProof/>
            </w:rPr>
          </w:pPr>
          <w:hyperlink w:anchor="_Toc227748113" w:history="1">
            <w:r w:rsidRPr="009B361C">
              <w:rPr>
                <w:rStyle w:val="Hipervnculo"/>
                <w:rFonts w:ascii="Arial" w:hAnsi="Arial" w:cs="Arial"/>
                <w:noProof/>
              </w:rPr>
              <w:t>3.1 Diagrama de Ishikawa — Causa-Efecto</w:t>
            </w:r>
            <w:r>
              <w:rPr>
                <w:noProof/>
                <w:webHidden/>
              </w:rPr>
              <w:tab/>
            </w:r>
            <w:r>
              <w:rPr>
                <w:noProof/>
                <w:webHidden/>
              </w:rPr>
              <w:fldChar w:fldCharType="begin"/>
            </w:r>
            <w:r>
              <w:rPr>
                <w:noProof/>
                <w:webHidden/>
              </w:rPr>
              <w:instrText xml:space="preserve"> PAGEREF _Toc227748113 \h </w:instrText>
            </w:r>
            <w:r>
              <w:rPr>
                <w:noProof/>
                <w:webHidden/>
              </w:rPr>
            </w:r>
            <w:r>
              <w:rPr>
                <w:noProof/>
                <w:webHidden/>
              </w:rPr>
              <w:fldChar w:fldCharType="separate"/>
            </w:r>
            <w:r>
              <w:rPr>
                <w:noProof/>
                <w:webHidden/>
              </w:rPr>
              <w:t>5</w:t>
            </w:r>
            <w:r>
              <w:rPr>
                <w:noProof/>
                <w:webHidden/>
              </w:rPr>
              <w:fldChar w:fldCharType="end"/>
            </w:r>
          </w:hyperlink>
        </w:p>
        <w:p w14:paraId="31D99FFB" w14:textId="0D3493C4" w:rsidR="004B239E" w:rsidRDefault="004B239E">
          <w:pPr>
            <w:pStyle w:val="TDC1"/>
            <w:tabs>
              <w:tab w:val="right" w:leader="dot" w:pos="9196"/>
            </w:tabs>
            <w:rPr>
              <w:noProof/>
            </w:rPr>
          </w:pPr>
          <w:hyperlink w:anchor="_Toc227748114" w:history="1">
            <w:r w:rsidRPr="009B361C">
              <w:rPr>
                <w:rStyle w:val="Hipervnculo"/>
                <w:rFonts w:ascii="Arial" w:hAnsi="Arial" w:cs="Arial"/>
                <w:noProof/>
              </w:rPr>
              <w:t>4. Objetivos del Proyecto</w:t>
            </w:r>
            <w:r>
              <w:rPr>
                <w:noProof/>
                <w:webHidden/>
              </w:rPr>
              <w:tab/>
            </w:r>
            <w:r>
              <w:rPr>
                <w:noProof/>
                <w:webHidden/>
              </w:rPr>
              <w:fldChar w:fldCharType="begin"/>
            </w:r>
            <w:r>
              <w:rPr>
                <w:noProof/>
                <w:webHidden/>
              </w:rPr>
              <w:instrText xml:space="preserve"> PAGEREF _Toc227748114 \h </w:instrText>
            </w:r>
            <w:r>
              <w:rPr>
                <w:noProof/>
                <w:webHidden/>
              </w:rPr>
            </w:r>
            <w:r>
              <w:rPr>
                <w:noProof/>
                <w:webHidden/>
              </w:rPr>
              <w:fldChar w:fldCharType="separate"/>
            </w:r>
            <w:r>
              <w:rPr>
                <w:noProof/>
                <w:webHidden/>
              </w:rPr>
              <w:t>7</w:t>
            </w:r>
            <w:r>
              <w:rPr>
                <w:noProof/>
                <w:webHidden/>
              </w:rPr>
              <w:fldChar w:fldCharType="end"/>
            </w:r>
          </w:hyperlink>
        </w:p>
        <w:p w14:paraId="04DB2FC3" w14:textId="15540997" w:rsidR="004B239E" w:rsidRDefault="004B239E">
          <w:pPr>
            <w:pStyle w:val="TDC2"/>
            <w:tabs>
              <w:tab w:val="right" w:leader="dot" w:pos="9196"/>
            </w:tabs>
            <w:rPr>
              <w:noProof/>
            </w:rPr>
          </w:pPr>
          <w:hyperlink w:anchor="_Toc227748115" w:history="1">
            <w:r w:rsidRPr="009B361C">
              <w:rPr>
                <w:rStyle w:val="Hipervnculo"/>
                <w:rFonts w:ascii="Arial" w:hAnsi="Arial" w:cs="Arial"/>
                <w:noProof/>
              </w:rPr>
              <w:t>4.1 Objetivo General</w:t>
            </w:r>
            <w:r>
              <w:rPr>
                <w:noProof/>
                <w:webHidden/>
              </w:rPr>
              <w:tab/>
            </w:r>
            <w:r>
              <w:rPr>
                <w:noProof/>
                <w:webHidden/>
              </w:rPr>
              <w:fldChar w:fldCharType="begin"/>
            </w:r>
            <w:r>
              <w:rPr>
                <w:noProof/>
                <w:webHidden/>
              </w:rPr>
              <w:instrText xml:space="preserve"> PAGEREF _Toc227748115 \h </w:instrText>
            </w:r>
            <w:r>
              <w:rPr>
                <w:noProof/>
                <w:webHidden/>
              </w:rPr>
            </w:r>
            <w:r>
              <w:rPr>
                <w:noProof/>
                <w:webHidden/>
              </w:rPr>
              <w:fldChar w:fldCharType="separate"/>
            </w:r>
            <w:r>
              <w:rPr>
                <w:noProof/>
                <w:webHidden/>
              </w:rPr>
              <w:t>7</w:t>
            </w:r>
            <w:r>
              <w:rPr>
                <w:noProof/>
                <w:webHidden/>
              </w:rPr>
              <w:fldChar w:fldCharType="end"/>
            </w:r>
          </w:hyperlink>
        </w:p>
        <w:p w14:paraId="67C3FB91" w14:textId="38A2058C" w:rsidR="004B239E" w:rsidRDefault="004B239E">
          <w:pPr>
            <w:pStyle w:val="TDC2"/>
            <w:tabs>
              <w:tab w:val="right" w:leader="dot" w:pos="9196"/>
            </w:tabs>
            <w:rPr>
              <w:noProof/>
            </w:rPr>
          </w:pPr>
          <w:hyperlink w:anchor="_Toc227748116" w:history="1">
            <w:r w:rsidRPr="009B361C">
              <w:rPr>
                <w:rStyle w:val="Hipervnculo"/>
                <w:rFonts w:ascii="Arial" w:hAnsi="Arial" w:cs="Arial"/>
                <w:noProof/>
              </w:rPr>
              <w:t>4.2 Objetivos Específicos</w:t>
            </w:r>
            <w:r>
              <w:rPr>
                <w:noProof/>
                <w:webHidden/>
              </w:rPr>
              <w:tab/>
            </w:r>
            <w:r>
              <w:rPr>
                <w:noProof/>
                <w:webHidden/>
              </w:rPr>
              <w:fldChar w:fldCharType="begin"/>
            </w:r>
            <w:r>
              <w:rPr>
                <w:noProof/>
                <w:webHidden/>
              </w:rPr>
              <w:instrText xml:space="preserve"> PAGEREF _Toc227748116 \h </w:instrText>
            </w:r>
            <w:r>
              <w:rPr>
                <w:noProof/>
                <w:webHidden/>
              </w:rPr>
            </w:r>
            <w:r>
              <w:rPr>
                <w:noProof/>
                <w:webHidden/>
              </w:rPr>
              <w:fldChar w:fldCharType="separate"/>
            </w:r>
            <w:r>
              <w:rPr>
                <w:noProof/>
                <w:webHidden/>
              </w:rPr>
              <w:t>7</w:t>
            </w:r>
            <w:r>
              <w:rPr>
                <w:noProof/>
                <w:webHidden/>
              </w:rPr>
              <w:fldChar w:fldCharType="end"/>
            </w:r>
          </w:hyperlink>
        </w:p>
        <w:p w14:paraId="6496DE90" w14:textId="4C32514D" w:rsidR="004B239E" w:rsidRDefault="004B239E">
          <w:pPr>
            <w:pStyle w:val="TDC1"/>
            <w:tabs>
              <w:tab w:val="right" w:leader="dot" w:pos="9196"/>
            </w:tabs>
            <w:rPr>
              <w:noProof/>
            </w:rPr>
          </w:pPr>
          <w:hyperlink w:anchor="_Toc227748117" w:history="1">
            <w:r w:rsidRPr="009B361C">
              <w:rPr>
                <w:rStyle w:val="Hipervnculo"/>
                <w:rFonts w:ascii="Arial" w:hAnsi="Arial" w:cs="Arial"/>
                <w:noProof/>
              </w:rPr>
              <w:t>5. Situación Inicial del Cliente y Alcance</w:t>
            </w:r>
            <w:r>
              <w:rPr>
                <w:noProof/>
                <w:webHidden/>
              </w:rPr>
              <w:tab/>
            </w:r>
            <w:r>
              <w:rPr>
                <w:noProof/>
                <w:webHidden/>
              </w:rPr>
              <w:fldChar w:fldCharType="begin"/>
            </w:r>
            <w:r>
              <w:rPr>
                <w:noProof/>
                <w:webHidden/>
              </w:rPr>
              <w:instrText xml:space="preserve"> PAGEREF _Toc227748117 \h </w:instrText>
            </w:r>
            <w:r>
              <w:rPr>
                <w:noProof/>
                <w:webHidden/>
              </w:rPr>
            </w:r>
            <w:r>
              <w:rPr>
                <w:noProof/>
                <w:webHidden/>
              </w:rPr>
              <w:fldChar w:fldCharType="separate"/>
            </w:r>
            <w:r>
              <w:rPr>
                <w:noProof/>
                <w:webHidden/>
              </w:rPr>
              <w:t>8</w:t>
            </w:r>
            <w:r>
              <w:rPr>
                <w:noProof/>
                <w:webHidden/>
              </w:rPr>
              <w:fldChar w:fldCharType="end"/>
            </w:r>
          </w:hyperlink>
        </w:p>
        <w:p w14:paraId="0AE521F1" w14:textId="7BF6F6FD" w:rsidR="004B239E" w:rsidRDefault="004B239E">
          <w:pPr>
            <w:pStyle w:val="TDC2"/>
            <w:tabs>
              <w:tab w:val="right" w:leader="dot" w:pos="9196"/>
            </w:tabs>
            <w:rPr>
              <w:noProof/>
            </w:rPr>
          </w:pPr>
          <w:hyperlink w:anchor="_Toc227748118" w:history="1">
            <w:r w:rsidRPr="009B361C">
              <w:rPr>
                <w:rStyle w:val="Hipervnculo"/>
                <w:rFonts w:ascii="Arial" w:hAnsi="Arial" w:cs="Arial"/>
                <w:noProof/>
              </w:rPr>
              <w:t>5.1 Situación actual</w:t>
            </w:r>
            <w:r>
              <w:rPr>
                <w:noProof/>
                <w:webHidden/>
              </w:rPr>
              <w:tab/>
            </w:r>
            <w:r>
              <w:rPr>
                <w:noProof/>
                <w:webHidden/>
              </w:rPr>
              <w:fldChar w:fldCharType="begin"/>
            </w:r>
            <w:r>
              <w:rPr>
                <w:noProof/>
                <w:webHidden/>
              </w:rPr>
              <w:instrText xml:space="preserve"> PAGEREF _Toc227748118 \h </w:instrText>
            </w:r>
            <w:r>
              <w:rPr>
                <w:noProof/>
                <w:webHidden/>
              </w:rPr>
            </w:r>
            <w:r>
              <w:rPr>
                <w:noProof/>
                <w:webHidden/>
              </w:rPr>
              <w:fldChar w:fldCharType="separate"/>
            </w:r>
            <w:r>
              <w:rPr>
                <w:noProof/>
                <w:webHidden/>
              </w:rPr>
              <w:t>8</w:t>
            </w:r>
            <w:r>
              <w:rPr>
                <w:noProof/>
                <w:webHidden/>
              </w:rPr>
              <w:fldChar w:fldCharType="end"/>
            </w:r>
          </w:hyperlink>
        </w:p>
        <w:p w14:paraId="1353D60C" w14:textId="3B02B29D" w:rsidR="004B239E" w:rsidRDefault="004B239E">
          <w:pPr>
            <w:pStyle w:val="TDC2"/>
            <w:tabs>
              <w:tab w:val="right" w:leader="dot" w:pos="9196"/>
            </w:tabs>
            <w:rPr>
              <w:noProof/>
            </w:rPr>
          </w:pPr>
          <w:hyperlink w:anchor="_Toc227748119" w:history="1">
            <w:r w:rsidRPr="009B361C">
              <w:rPr>
                <w:rStyle w:val="Hipervnculo"/>
                <w:rFonts w:ascii="Arial" w:hAnsi="Arial" w:cs="Arial"/>
                <w:noProof/>
              </w:rPr>
              <w:t>5.2 Alcance del proyecto</w:t>
            </w:r>
            <w:r>
              <w:rPr>
                <w:noProof/>
                <w:webHidden/>
              </w:rPr>
              <w:tab/>
            </w:r>
            <w:r>
              <w:rPr>
                <w:noProof/>
                <w:webHidden/>
              </w:rPr>
              <w:fldChar w:fldCharType="begin"/>
            </w:r>
            <w:r>
              <w:rPr>
                <w:noProof/>
                <w:webHidden/>
              </w:rPr>
              <w:instrText xml:space="preserve"> PAGEREF _Toc227748119 \h </w:instrText>
            </w:r>
            <w:r>
              <w:rPr>
                <w:noProof/>
                <w:webHidden/>
              </w:rPr>
            </w:r>
            <w:r>
              <w:rPr>
                <w:noProof/>
                <w:webHidden/>
              </w:rPr>
              <w:fldChar w:fldCharType="separate"/>
            </w:r>
            <w:r>
              <w:rPr>
                <w:noProof/>
                <w:webHidden/>
              </w:rPr>
              <w:t>8</w:t>
            </w:r>
            <w:r>
              <w:rPr>
                <w:noProof/>
                <w:webHidden/>
              </w:rPr>
              <w:fldChar w:fldCharType="end"/>
            </w:r>
          </w:hyperlink>
        </w:p>
        <w:p w14:paraId="12474661" w14:textId="7E52635D" w:rsidR="004B239E" w:rsidRDefault="004B239E">
          <w:pPr>
            <w:pStyle w:val="TDC2"/>
            <w:tabs>
              <w:tab w:val="right" w:leader="dot" w:pos="9196"/>
            </w:tabs>
            <w:rPr>
              <w:noProof/>
            </w:rPr>
          </w:pPr>
          <w:hyperlink w:anchor="_Toc227748120" w:history="1">
            <w:r w:rsidRPr="009B361C">
              <w:rPr>
                <w:rStyle w:val="Hipervnculo"/>
                <w:rFonts w:ascii="Arial" w:hAnsi="Arial" w:cs="Arial"/>
                <w:noProof/>
              </w:rPr>
              <w:t>5.3 Supuestos y restricciones</w:t>
            </w:r>
            <w:r>
              <w:rPr>
                <w:noProof/>
                <w:webHidden/>
              </w:rPr>
              <w:tab/>
            </w:r>
            <w:r>
              <w:rPr>
                <w:noProof/>
                <w:webHidden/>
              </w:rPr>
              <w:fldChar w:fldCharType="begin"/>
            </w:r>
            <w:r>
              <w:rPr>
                <w:noProof/>
                <w:webHidden/>
              </w:rPr>
              <w:instrText xml:space="preserve"> PAGEREF _Toc227748120 \h </w:instrText>
            </w:r>
            <w:r>
              <w:rPr>
                <w:noProof/>
                <w:webHidden/>
              </w:rPr>
            </w:r>
            <w:r>
              <w:rPr>
                <w:noProof/>
                <w:webHidden/>
              </w:rPr>
              <w:fldChar w:fldCharType="separate"/>
            </w:r>
            <w:r>
              <w:rPr>
                <w:noProof/>
                <w:webHidden/>
              </w:rPr>
              <w:t>9</w:t>
            </w:r>
            <w:r>
              <w:rPr>
                <w:noProof/>
                <w:webHidden/>
              </w:rPr>
              <w:fldChar w:fldCharType="end"/>
            </w:r>
          </w:hyperlink>
        </w:p>
        <w:p w14:paraId="5363BDAC" w14:textId="4FE6648E" w:rsidR="004B239E" w:rsidRDefault="004B239E">
          <w:pPr>
            <w:pStyle w:val="TDC2"/>
            <w:tabs>
              <w:tab w:val="right" w:leader="dot" w:pos="9196"/>
            </w:tabs>
            <w:rPr>
              <w:noProof/>
            </w:rPr>
          </w:pPr>
          <w:hyperlink w:anchor="_Toc227748121" w:history="1">
            <w:r w:rsidRPr="009B361C">
              <w:rPr>
                <w:rStyle w:val="Hipervnculo"/>
                <w:rFonts w:ascii="Arial" w:hAnsi="Arial" w:cs="Arial"/>
                <w:noProof/>
              </w:rPr>
              <w:t>5.4 Entregables del proyecto</w:t>
            </w:r>
            <w:r>
              <w:rPr>
                <w:noProof/>
                <w:webHidden/>
              </w:rPr>
              <w:tab/>
            </w:r>
            <w:r>
              <w:rPr>
                <w:noProof/>
                <w:webHidden/>
              </w:rPr>
              <w:fldChar w:fldCharType="begin"/>
            </w:r>
            <w:r>
              <w:rPr>
                <w:noProof/>
                <w:webHidden/>
              </w:rPr>
              <w:instrText xml:space="preserve"> PAGEREF _Toc227748121 \h </w:instrText>
            </w:r>
            <w:r>
              <w:rPr>
                <w:noProof/>
                <w:webHidden/>
              </w:rPr>
            </w:r>
            <w:r>
              <w:rPr>
                <w:noProof/>
                <w:webHidden/>
              </w:rPr>
              <w:fldChar w:fldCharType="separate"/>
            </w:r>
            <w:r>
              <w:rPr>
                <w:noProof/>
                <w:webHidden/>
              </w:rPr>
              <w:t>9</w:t>
            </w:r>
            <w:r>
              <w:rPr>
                <w:noProof/>
                <w:webHidden/>
              </w:rPr>
              <w:fldChar w:fldCharType="end"/>
            </w:r>
          </w:hyperlink>
        </w:p>
        <w:p w14:paraId="34703F6F" w14:textId="7A15A641" w:rsidR="004B239E" w:rsidRDefault="004B239E">
          <w:pPr>
            <w:pStyle w:val="TDC1"/>
            <w:tabs>
              <w:tab w:val="right" w:leader="dot" w:pos="9196"/>
            </w:tabs>
            <w:rPr>
              <w:noProof/>
            </w:rPr>
          </w:pPr>
          <w:hyperlink w:anchor="_Toc227748122" w:history="1">
            <w:r w:rsidRPr="009B361C">
              <w:rPr>
                <w:rStyle w:val="Hipervnculo"/>
                <w:rFonts w:ascii="Arial" w:hAnsi="Arial" w:cs="Arial"/>
                <w:noProof/>
              </w:rPr>
              <w:t>6. Planificación de Actividades</w:t>
            </w:r>
            <w:r>
              <w:rPr>
                <w:noProof/>
                <w:webHidden/>
              </w:rPr>
              <w:tab/>
            </w:r>
            <w:r>
              <w:rPr>
                <w:noProof/>
                <w:webHidden/>
              </w:rPr>
              <w:fldChar w:fldCharType="begin"/>
            </w:r>
            <w:r>
              <w:rPr>
                <w:noProof/>
                <w:webHidden/>
              </w:rPr>
              <w:instrText xml:space="preserve"> PAGEREF _Toc227748122 \h </w:instrText>
            </w:r>
            <w:r>
              <w:rPr>
                <w:noProof/>
                <w:webHidden/>
              </w:rPr>
            </w:r>
            <w:r>
              <w:rPr>
                <w:noProof/>
                <w:webHidden/>
              </w:rPr>
              <w:fldChar w:fldCharType="separate"/>
            </w:r>
            <w:r>
              <w:rPr>
                <w:noProof/>
                <w:webHidden/>
              </w:rPr>
              <w:t>11</w:t>
            </w:r>
            <w:r>
              <w:rPr>
                <w:noProof/>
                <w:webHidden/>
              </w:rPr>
              <w:fldChar w:fldCharType="end"/>
            </w:r>
          </w:hyperlink>
        </w:p>
        <w:p w14:paraId="513E57E5" w14:textId="01861410" w:rsidR="004B239E" w:rsidRDefault="004B239E">
          <w:pPr>
            <w:pStyle w:val="TDC1"/>
            <w:tabs>
              <w:tab w:val="right" w:leader="dot" w:pos="9196"/>
            </w:tabs>
            <w:rPr>
              <w:noProof/>
            </w:rPr>
          </w:pPr>
          <w:hyperlink w:anchor="_Toc227748123" w:history="1">
            <w:r w:rsidRPr="009B361C">
              <w:rPr>
                <w:rStyle w:val="Hipervnculo"/>
                <w:rFonts w:ascii="Arial" w:hAnsi="Arial" w:cs="Arial"/>
                <w:noProof/>
              </w:rPr>
              <w:t>7. Tecnologías Seleccionadas</w:t>
            </w:r>
            <w:r>
              <w:rPr>
                <w:noProof/>
                <w:webHidden/>
              </w:rPr>
              <w:tab/>
            </w:r>
            <w:r>
              <w:rPr>
                <w:noProof/>
                <w:webHidden/>
              </w:rPr>
              <w:fldChar w:fldCharType="begin"/>
            </w:r>
            <w:r>
              <w:rPr>
                <w:noProof/>
                <w:webHidden/>
              </w:rPr>
              <w:instrText xml:space="preserve"> PAGEREF _Toc227748123 \h </w:instrText>
            </w:r>
            <w:r>
              <w:rPr>
                <w:noProof/>
                <w:webHidden/>
              </w:rPr>
            </w:r>
            <w:r>
              <w:rPr>
                <w:noProof/>
                <w:webHidden/>
              </w:rPr>
              <w:fldChar w:fldCharType="separate"/>
            </w:r>
            <w:r>
              <w:rPr>
                <w:noProof/>
                <w:webHidden/>
              </w:rPr>
              <w:t>14</w:t>
            </w:r>
            <w:r>
              <w:rPr>
                <w:noProof/>
                <w:webHidden/>
              </w:rPr>
              <w:fldChar w:fldCharType="end"/>
            </w:r>
          </w:hyperlink>
        </w:p>
        <w:p w14:paraId="5FBECC79" w14:textId="4565734F" w:rsidR="004B239E" w:rsidRDefault="004B239E">
          <w:pPr>
            <w:pStyle w:val="TDC1"/>
            <w:tabs>
              <w:tab w:val="right" w:leader="dot" w:pos="9196"/>
            </w:tabs>
            <w:rPr>
              <w:noProof/>
            </w:rPr>
          </w:pPr>
          <w:hyperlink w:anchor="_Toc227748124" w:history="1">
            <w:r w:rsidRPr="009B361C">
              <w:rPr>
                <w:rStyle w:val="Hipervnculo"/>
                <w:rFonts w:ascii="Arial" w:hAnsi="Arial" w:cs="Arial"/>
                <w:noProof/>
              </w:rPr>
              <w:t>8. Servicios Cloud — IaaS / PaaS / SaaS</w:t>
            </w:r>
            <w:r>
              <w:rPr>
                <w:noProof/>
                <w:webHidden/>
              </w:rPr>
              <w:tab/>
            </w:r>
            <w:r>
              <w:rPr>
                <w:noProof/>
                <w:webHidden/>
              </w:rPr>
              <w:fldChar w:fldCharType="begin"/>
            </w:r>
            <w:r>
              <w:rPr>
                <w:noProof/>
                <w:webHidden/>
              </w:rPr>
              <w:instrText xml:space="preserve"> PAGEREF _Toc227748124 \h </w:instrText>
            </w:r>
            <w:r>
              <w:rPr>
                <w:noProof/>
                <w:webHidden/>
              </w:rPr>
            </w:r>
            <w:r>
              <w:rPr>
                <w:noProof/>
                <w:webHidden/>
              </w:rPr>
              <w:fldChar w:fldCharType="separate"/>
            </w:r>
            <w:r>
              <w:rPr>
                <w:noProof/>
                <w:webHidden/>
              </w:rPr>
              <w:t>16</w:t>
            </w:r>
            <w:r>
              <w:rPr>
                <w:noProof/>
                <w:webHidden/>
              </w:rPr>
              <w:fldChar w:fldCharType="end"/>
            </w:r>
          </w:hyperlink>
        </w:p>
        <w:p w14:paraId="35B72775" w14:textId="4EA6553C" w:rsidR="004B239E" w:rsidRDefault="004B239E">
          <w:pPr>
            <w:pStyle w:val="TDC1"/>
            <w:tabs>
              <w:tab w:val="right" w:leader="dot" w:pos="9196"/>
            </w:tabs>
            <w:rPr>
              <w:noProof/>
            </w:rPr>
          </w:pPr>
          <w:hyperlink w:anchor="_Toc227748125" w:history="1">
            <w:r w:rsidRPr="009B361C">
              <w:rPr>
                <w:rStyle w:val="Hipervnculo"/>
                <w:rFonts w:ascii="Arial" w:hAnsi="Arial" w:cs="Arial"/>
                <w:noProof/>
              </w:rPr>
              <w:t>9. Descripción de la Solución y Atributos de Calidad</w:t>
            </w:r>
            <w:r>
              <w:rPr>
                <w:noProof/>
                <w:webHidden/>
              </w:rPr>
              <w:tab/>
            </w:r>
            <w:r>
              <w:rPr>
                <w:noProof/>
                <w:webHidden/>
              </w:rPr>
              <w:fldChar w:fldCharType="begin"/>
            </w:r>
            <w:r>
              <w:rPr>
                <w:noProof/>
                <w:webHidden/>
              </w:rPr>
              <w:instrText xml:space="preserve"> PAGEREF _Toc227748125 \h </w:instrText>
            </w:r>
            <w:r>
              <w:rPr>
                <w:noProof/>
                <w:webHidden/>
              </w:rPr>
            </w:r>
            <w:r>
              <w:rPr>
                <w:noProof/>
                <w:webHidden/>
              </w:rPr>
              <w:fldChar w:fldCharType="separate"/>
            </w:r>
            <w:r>
              <w:rPr>
                <w:noProof/>
                <w:webHidden/>
              </w:rPr>
              <w:t>18</w:t>
            </w:r>
            <w:r>
              <w:rPr>
                <w:noProof/>
                <w:webHidden/>
              </w:rPr>
              <w:fldChar w:fldCharType="end"/>
            </w:r>
          </w:hyperlink>
        </w:p>
        <w:p w14:paraId="4E7183C0" w14:textId="2869561D" w:rsidR="004B239E" w:rsidRDefault="004B239E">
          <w:pPr>
            <w:pStyle w:val="TDC2"/>
            <w:tabs>
              <w:tab w:val="right" w:leader="dot" w:pos="9196"/>
            </w:tabs>
            <w:rPr>
              <w:noProof/>
            </w:rPr>
          </w:pPr>
          <w:hyperlink w:anchor="_Toc227748126" w:history="1">
            <w:r w:rsidRPr="009B361C">
              <w:rPr>
                <w:rStyle w:val="Hipervnculo"/>
                <w:rFonts w:ascii="Arial" w:hAnsi="Arial" w:cs="Arial"/>
                <w:noProof/>
              </w:rPr>
              <w:t>9.1 Propósito y valor para el cliente</w:t>
            </w:r>
            <w:r>
              <w:rPr>
                <w:noProof/>
                <w:webHidden/>
              </w:rPr>
              <w:tab/>
            </w:r>
            <w:r>
              <w:rPr>
                <w:noProof/>
                <w:webHidden/>
              </w:rPr>
              <w:fldChar w:fldCharType="begin"/>
            </w:r>
            <w:r>
              <w:rPr>
                <w:noProof/>
                <w:webHidden/>
              </w:rPr>
              <w:instrText xml:space="preserve"> PAGEREF _Toc227748126 \h </w:instrText>
            </w:r>
            <w:r>
              <w:rPr>
                <w:noProof/>
                <w:webHidden/>
              </w:rPr>
            </w:r>
            <w:r>
              <w:rPr>
                <w:noProof/>
                <w:webHidden/>
              </w:rPr>
              <w:fldChar w:fldCharType="separate"/>
            </w:r>
            <w:r>
              <w:rPr>
                <w:noProof/>
                <w:webHidden/>
              </w:rPr>
              <w:t>18</w:t>
            </w:r>
            <w:r>
              <w:rPr>
                <w:noProof/>
                <w:webHidden/>
              </w:rPr>
              <w:fldChar w:fldCharType="end"/>
            </w:r>
          </w:hyperlink>
        </w:p>
        <w:p w14:paraId="73D84B31" w14:textId="23331001" w:rsidR="004B239E" w:rsidRDefault="004B239E">
          <w:pPr>
            <w:pStyle w:val="TDC2"/>
            <w:tabs>
              <w:tab w:val="right" w:leader="dot" w:pos="9196"/>
            </w:tabs>
            <w:rPr>
              <w:noProof/>
            </w:rPr>
          </w:pPr>
          <w:hyperlink w:anchor="_Toc227748127" w:history="1">
            <w:r w:rsidRPr="009B361C">
              <w:rPr>
                <w:rStyle w:val="Hipervnculo"/>
                <w:rFonts w:ascii="Arial" w:hAnsi="Arial" w:cs="Arial"/>
                <w:noProof/>
              </w:rPr>
              <w:t>9.2 Atributos de calidad</w:t>
            </w:r>
            <w:r>
              <w:rPr>
                <w:noProof/>
                <w:webHidden/>
              </w:rPr>
              <w:tab/>
            </w:r>
            <w:r>
              <w:rPr>
                <w:noProof/>
                <w:webHidden/>
              </w:rPr>
              <w:fldChar w:fldCharType="begin"/>
            </w:r>
            <w:r>
              <w:rPr>
                <w:noProof/>
                <w:webHidden/>
              </w:rPr>
              <w:instrText xml:space="preserve"> PAGEREF _Toc227748127 \h </w:instrText>
            </w:r>
            <w:r>
              <w:rPr>
                <w:noProof/>
                <w:webHidden/>
              </w:rPr>
            </w:r>
            <w:r>
              <w:rPr>
                <w:noProof/>
                <w:webHidden/>
              </w:rPr>
              <w:fldChar w:fldCharType="separate"/>
            </w:r>
            <w:r>
              <w:rPr>
                <w:noProof/>
                <w:webHidden/>
              </w:rPr>
              <w:t>18</w:t>
            </w:r>
            <w:r>
              <w:rPr>
                <w:noProof/>
                <w:webHidden/>
              </w:rPr>
              <w:fldChar w:fldCharType="end"/>
            </w:r>
          </w:hyperlink>
        </w:p>
        <w:p w14:paraId="4BC98CF6" w14:textId="1D73E917" w:rsidR="004B239E" w:rsidRDefault="004B239E">
          <w:pPr>
            <w:pStyle w:val="TDC1"/>
            <w:tabs>
              <w:tab w:val="right" w:leader="dot" w:pos="9196"/>
            </w:tabs>
            <w:rPr>
              <w:noProof/>
            </w:rPr>
          </w:pPr>
          <w:hyperlink w:anchor="_Toc227748128" w:history="1">
            <w:r w:rsidRPr="009B361C">
              <w:rPr>
                <w:rStyle w:val="Hipervnculo"/>
                <w:rFonts w:ascii="Arial" w:hAnsi="Arial" w:cs="Arial"/>
                <w:noProof/>
              </w:rPr>
              <w:t>10. Metodología y Ciclo de Vida</w:t>
            </w:r>
            <w:r>
              <w:rPr>
                <w:noProof/>
                <w:webHidden/>
              </w:rPr>
              <w:tab/>
            </w:r>
            <w:r>
              <w:rPr>
                <w:noProof/>
                <w:webHidden/>
              </w:rPr>
              <w:fldChar w:fldCharType="begin"/>
            </w:r>
            <w:r>
              <w:rPr>
                <w:noProof/>
                <w:webHidden/>
              </w:rPr>
              <w:instrText xml:space="preserve"> PAGEREF _Toc227748128 \h </w:instrText>
            </w:r>
            <w:r>
              <w:rPr>
                <w:noProof/>
                <w:webHidden/>
              </w:rPr>
            </w:r>
            <w:r>
              <w:rPr>
                <w:noProof/>
                <w:webHidden/>
              </w:rPr>
              <w:fldChar w:fldCharType="separate"/>
            </w:r>
            <w:r>
              <w:rPr>
                <w:noProof/>
                <w:webHidden/>
              </w:rPr>
              <w:t>20</w:t>
            </w:r>
            <w:r>
              <w:rPr>
                <w:noProof/>
                <w:webHidden/>
              </w:rPr>
              <w:fldChar w:fldCharType="end"/>
            </w:r>
          </w:hyperlink>
        </w:p>
        <w:p w14:paraId="0E31A471" w14:textId="61160D76" w:rsidR="004B239E" w:rsidRDefault="004B239E">
          <w:pPr>
            <w:pStyle w:val="TDC2"/>
            <w:tabs>
              <w:tab w:val="right" w:leader="dot" w:pos="9196"/>
            </w:tabs>
            <w:rPr>
              <w:noProof/>
            </w:rPr>
          </w:pPr>
          <w:hyperlink w:anchor="_Toc227748129" w:history="1">
            <w:r w:rsidRPr="009B361C">
              <w:rPr>
                <w:rStyle w:val="Hipervnculo"/>
                <w:rFonts w:ascii="Arial" w:hAnsi="Arial" w:cs="Arial"/>
                <w:noProof/>
              </w:rPr>
              <w:t>10.1 Metodología seleccionada: Metodología Tradicional o Cascada (Waterfall)</w:t>
            </w:r>
            <w:r>
              <w:rPr>
                <w:noProof/>
                <w:webHidden/>
              </w:rPr>
              <w:tab/>
            </w:r>
            <w:r>
              <w:rPr>
                <w:noProof/>
                <w:webHidden/>
              </w:rPr>
              <w:fldChar w:fldCharType="begin"/>
            </w:r>
            <w:r>
              <w:rPr>
                <w:noProof/>
                <w:webHidden/>
              </w:rPr>
              <w:instrText xml:space="preserve"> PAGEREF _Toc227748129 \h </w:instrText>
            </w:r>
            <w:r>
              <w:rPr>
                <w:noProof/>
                <w:webHidden/>
              </w:rPr>
            </w:r>
            <w:r>
              <w:rPr>
                <w:noProof/>
                <w:webHidden/>
              </w:rPr>
              <w:fldChar w:fldCharType="separate"/>
            </w:r>
            <w:r>
              <w:rPr>
                <w:noProof/>
                <w:webHidden/>
              </w:rPr>
              <w:t>20</w:t>
            </w:r>
            <w:r>
              <w:rPr>
                <w:noProof/>
                <w:webHidden/>
              </w:rPr>
              <w:fldChar w:fldCharType="end"/>
            </w:r>
          </w:hyperlink>
        </w:p>
        <w:p w14:paraId="217E4C2F" w14:textId="34864C57" w:rsidR="004B239E" w:rsidRDefault="004B239E">
          <w:pPr>
            <w:pStyle w:val="TDC2"/>
            <w:tabs>
              <w:tab w:val="right" w:leader="dot" w:pos="9196"/>
            </w:tabs>
            <w:rPr>
              <w:noProof/>
            </w:rPr>
          </w:pPr>
          <w:hyperlink w:anchor="_Toc227748130" w:history="1">
            <w:r w:rsidRPr="009B361C">
              <w:rPr>
                <w:rStyle w:val="Hipervnculo"/>
                <w:rFonts w:ascii="Arial" w:hAnsi="Arial" w:cs="Arial"/>
                <w:noProof/>
              </w:rPr>
              <w:t>10.2 Fases del ciclo de vida</w:t>
            </w:r>
            <w:r>
              <w:rPr>
                <w:noProof/>
                <w:webHidden/>
              </w:rPr>
              <w:tab/>
            </w:r>
            <w:r>
              <w:rPr>
                <w:noProof/>
                <w:webHidden/>
              </w:rPr>
              <w:fldChar w:fldCharType="begin"/>
            </w:r>
            <w:r>
              <w:rPr>
                <w:noProof/>
                <w:webHidden/>
              </w:rPr>
              <w:instrText xml:space="preserve"> PAGEREF _Toc227748130 \h </w:instrText>
            </w:r>
            <w:r>
              <w:rPr>
                <w:noProof/>
                <w:webHidden/>
              </w:rPr>
            </w:r>
            <w:r>
              <w:rPr>
                <w:noProof/>
                <w:webHidden/>
              </w:rPr>
              <w:fldChar w:fldCharType="separate"/>
            </w:r>
            <w:r>
              <w:rPr>
                <w:noProof/>
                <w:webHidden/>
              </w:rPr>
              <w:t>20</w:t>
            </w:r>
            <w:r>
              <w:rPr>
                <w:noProof/>
                <w:webHidden/>
              </w:rPr>
              <w:fldChar w:fldCharType="end"/>
            </w:r>
          </w:hyperlink>
        </w:p>
        <w:p w14:paraId="053D6558" w14:textId="6243AFE7" w:rsidR="004B239E" w:rsidRDefault="004B239E">
          <w:pPr>
            <w:pStyle w:val="TDC1"/>
            <w:tabs>
              <w:tab w:val="right" w:leader="dot" w:pos="9196"/>
            </w:tabs>
            <w:rPr>
              <w:noProof/>
            </w:rPr>
          </w:pPr>
          <w:hyperlink w:anchor="_Toc227748131" w:history="1">
            <w:r w:rsidRPr="009B361C">
              <w:rPr>
                <w:rStyle w:val="Hipervnculo"/>
                <w:rFonts w:ascii="Arial" w:hAnsi="Arial" w:cs="Arial"/>
                <w:noProof/>
              </w:rPr>
              <w:t>11. Modelo Arquitectónico 4+1 (Kruchten)</w:t>
            </w:r>
            <w:r>
              <w:rPr>
                <w:noProof/>
                <w:webHidden/>
              </w:rPr>
              <w:tab/>
            </w:r>
            <w:r>
              <w:rPr>
                <w:noProof/>
                <w:webHidden/>
              </w:rPr>
              <w:fldChar w:fldCharType="begin"/>
            </w:r>
            <w:r>
              <w:rPr>
                <w:noProof/>
                <w:webHidden/>
              </w:rPr>
              <w:instrText xml:space="preserve"> PAGEREF _Toc227748131 \h </w:instrText>
            </w:r>
            <w:r>
              <w:rPr>
                <w:noProof/>
                <w:webHidden/>
              </w:rPr>
            </w:r>
            <w:r>
              <w:rPr>
                <w:noProof/>
                <w:webHidden/>
              </w:rPr>
              <w:fldChar w:fldCharType="separate"/>
            </w:r>
            <w:r>
              <w:rPr>
                <w:noProof/>
                <w:webHidden/>
              </w:rPr>
              <w:t>22</w:t>
            </w:r>
            <w:r>
              <w:rPr>
                <w:noProof/>
                <w:webHidden/>
              </w:rPr>
              <w:fldChar w:fldCharType="end"/>
            </w:r>
          </w:hyperlink>
        </w:p>
        <w:p w14:paraId="1F659246" w14:textId="3C23AFB4" w:rsidR="004B239E" w:rsidRDefault="004B239E">
          <w:pPr>
            <w:pStyle w:val="TDC2"/>
            <w:tabs>
              <w:tab w:val="right" w:leader="dot" w:pos="9196"/>
            </w:tabs>
            <w:rPr>
              <w:noProof/>
            </w:rPr>
          </w:pPr>
          <w:hyperlink w:anchor="_Toc227748132" w:history="1">
            <w:r w:rsidRPr="009B361C">
              <w:rPr>
                <w:rStyle w:val="Hipervnculo"/>
                <w:rFonts w:ascii="Arial" w:hAnsi="Arial" w:cs="Arial"/>
                <w:noProof/>
              </w:rPr>
              <w:t>Vista de Escenarios (+1) — Casos de Uso</w:t>
            </w:r>
            <w:r>
              <w:rPr>
                <w:noProof/>
                <w:webHidden/>
              </w:rPr>
              <w:tab/>
            </w:r>
            <w:r>
              <w:rPr>
                <w:noProof/>
                <w:webHidden/>
              </w:rPr>
              <w:fldChar w:fldCharType="begin"/>
            </w:r>
            <w:r>
              <w:rPr>
                <w:noProof/>
                <w:webHidden/>
              </w:rPr>
              <w:instrText xml:space="preserve"> PAGEREF _Toc227748132 \h </w:instrText>
            </w:r>
            <w:r>
              <w:rPr>
                <w:noProof/>
                <w:webHidden/>
              </w:rPr>
            </w:r>
            <w:r>
              <w:rPr>
                <w:noProof/>
                <w:webHidden/>
              </w:rPr>
              <w:fldChar w:fldCharType="separate"/>
            </w:r>
            <w:r>
              <w:rPr>
                <w:noProof/>
                <w:webHidden/>
              </w:rPr>
              <w:t>22</w:t>
            </w:r>
            <w:r>
              <w:rPr>
                <w:noProof/>
                <w:webHidden/>
              </w:rPr>
              <w:fldChar w:fldCharType="end"/>
            </w:r>
          </w:hyperlink>
        </w:p>
        <w:p w14:paraId="16A94ED7" w14:textId="01BAE6C2" w:rsidR="004B239E" w:rsidRDefault="004B239E">
          <w:pPr>
            <w:pStyle w:val="TDC2"/>
            <w:tabs>
              <w:tab w:val="right" w:leader="dot" w:pos="9196"/>
            </w:tabs>
            <w:rPr>
              <w:noProof/>
            </w:rPr>
          </w:pPr>
          <w:hyperlink w:anchor="_Toc227748133" w:history="1">
            <w:r w:rsidRPr="009B361C">
              <w:rPr>
                <w:rStyle w:val="Hipervnculo"/>
                <w:rFonts w:ascii="Arial" w:hAnsi="Arial" w:cs="Arial"/>
                <w:noProof/>
              </w:rPr>
              <w:t>Vista Lógica — Diagrama de Clases (Entidades Principales)</w:t>
            </w:r>
            <w:r>
              <w:rPr>
                <w:noProof/>
                <w:webHidden/>
              </w:rPr>
              <w:tab/>
            </w:r>
            <w:r>
              <w:rPr>
                <w:noProof/>
                <w:webHidden/>
              </w:rPr>
              <w:fldChar w:fldCharType="begin"/>
            </w:r>
            <w:r>
              <w:rPr>
                <w:noProof/>
                <w:webHidden/>
              </w:rPr>
              <w:instrText xml:space="preserve"> PAGEREF _Toc227748133 \h </w:instrText>
            </w:r>
            <w:r>
              <w:rPr>
                <w:noProof/>
                <w:webHidden/>
              </w:rPr>
            </w:r>
            <w:r>
              <w:rPr>
                <w:noProof/>
                <w:webHidden/>
              </w:rPr>
              <w:fldChar w:fldCharType="separate"/>
            </w:r>
            <w:r>
              <w:rPr>
                <w:noProof/>
                <w:webHidden/>
              </w:rPr>
              <w:t>23</w:t>
            </w:r>
            <w:r>
              <w:rPr>
                <w:noProof/>
                <w:webHidden/>
              </w:rPr>
              <w:fldChar w:fldCharType="end"/>
            </w:r>
          </w:hyperlink>
        </w:p>
        <w:p w14:paraId="7842458D" w14:textId="1E146A39" w:rsidR="004B239E" w:rsidRDefault="004B239E">
          <w:pPr>
            <w:pStyle w:val="TDC2"/>
            <w:tabs>
              <w:tab w:val="right" w:leader="dot" w:pos="9196"/>
            </w:tabs>
            <w:rPr>
              <w:noProof/>
            </w:rPr>
          </w:pPr>
          <w:hyperlink w:anchor="_Toc227748134" w:history="1">
            <w:r w:rsidRPr="009B361C">
              <w:rPr>
                <w:rStyle w:val="Hipervnculo"/>
                <w:rFonts w:ascii="Arial" w:hAnsi="Arial" w:cs="Arial"/>
                <w:noProof/>
              </w:rPr>
              <w:t>Vista de Desarrollo (Implementación) — Componentes y Paquetes</w:t>
            </w:r>
            <w:r>
              <w:rPr>
                <w:noProof/>
                <w:webHidden/>
              </w:rPr>
              <w:tab/>
            </w:r>
            <w:r>
              <w:rPr>
                <w:noProof/>
                <w:webHidden/>
              </w:rPr>
              <w:fldChar w:fldCharType="begin"/>
            </w:r>
            <w:r>
              <w:rPr>
                <w:noProof/>
                <w:webHidden/>
              </w:rPr>
              <w:instrText xml:space="preserve"> PAGEREF _Toc227748134 \h </w:instrText>
            </w:r>
            <w:r>
              <w:rPr>
                <w:noProof/>
                <w:webHidden/>
              </w:rPr>
            </w:r>
            <w:r>
              <w:rPr>
                <w:noProof/>
                <w:webHidden/>
              </w:rPr>
              <w:fldChar w:fldCharType="separate"/>
            </w:r>
            <w:r>
              <w:rPr>
                <w:noProof/>
                <w:webHidden/>
              </w:rPr>
              <w:t>24</w:t>
            </w:r>
            <w:r>
              <w:rPr>
                <w:noProof/>
                <w:webHidden/>
              </w:rPr>
              <w:fldChar w:fldCharType="end"/>
            </w:r>
          </w:hyperlink>
        </w:p>
        <w:p w14:paraId="21731BF3" w14:textId="613CC63E" w:rsidR="004B239E" w:rsidRDefault="004B239E">
          <w:pPr>
            <w:pStyle w:val="TDC2"/>
            <w:tabs>
              <w:tab w:val="right" w:leader="dot" w:pos="9196"/>
            </w:tabs>
            <w:rPr>
              <w:noProof/>
            </w:rPr>
          </w:pPr>
          <w:hyperlink w:anchor="_Toc227748135" w:history="1">
            <w:r w:rsidRPr="009B361C">
              <w:rPr>
                <w:rStyle w:val="Hipervnculo"/>
                <w:rFonts w:ascii="Arial" w:hAnsi="Arial" w:cs="Arial"/>
                <w:noProof/>
              </w:rPr>
              <w:t>Vista de Procesos — Flujo de Agendamiento</w:t>
            </w:r>
            <w:r>
              <w:rPr>
                <w:noProof/>
                <w:webHidden/>
              </w:rPr>
              <w:tab/>
            </w:r>
            <w:r>
              <w:rPr>
                <w:noProof/>
                <w:webHidden/>
              </w:rPr>
              <w:fldChar w:fldCharType="begin"/>
            </w:r>
            <w:r>
              <w:rPr>
                <w:noProof/>
                <w:webHidden/>
              </w:rPr>
              <w:instrText xml:space="preserve"> PAGEREF _Toc227748135 \h </w:instrText>
            </w:r>
            <w:r>
              <w:rPr>
                <w:noProof/>
                <w:webHidden/>
              </w:rPr>
            </w:r>
            <w:r>
              <w:rPr>
                <w:noProof/>
                <w:webHidden/>
              </w:rPr>
              <w:fldChar w:fldCharType="separate"/>
            </w:r>
            <w:r>
              <w:rPr>
                <w:noProof/>
                <w:webHidden/>
              </w:rPr>
              <w:t>26</w:t>
            </w:r>
            <w:r>
              <w:rPr>
                <w:noProof/>
                <w:webHidden/>
              </w:rPr>
              <w:fldChar w:fldCharType="end"/>
            </w:r>
          </w:hyperlink>
        </w:p>
        <w:p w14:paraId="5803F824" w14:textId="2E1837CD" w:rsidR="004B239E" w:rsidRDefault="004B239E">
          <w:pPr>
            <w:pStyle w:val="TDC2"/>
            <w:tabs>
              <w:tab w:val="right" w:leader="dot" w:pos="9196"/>
            </w:tabs>
            <w:rPr>
              <w:noProof/>
            </w:rPr>
          </w:pPr>
          <w:hyperlink w:anchor="_Toc227748136" w:history="1">
            <w:r w:rsidRPr="009B361C">
              <w:rPr>
                <w:rStyle w:val="Hipervnculo"/>
                <w:rFonts w:ascii="Arial" w:hAnsi="Arial" w:cs="Arial"/>
                <w:noProof/>
              </w:rPr>
              <w:t>Vista Física (Despliegue) — Topología del Sistema</w:t>
            </w:r>
            <w:r>
              <w:rPr>
                <w:noProof/>
                <w:webHidden/>
              </w:rPr>
              <w:tab/>
            </w:r>
            <w:r>
              <w:rPr>
                <w:noProof/>
                <w:webHidden/>
              </w:rPr>
              <w:fldChar w:fldCharType="begin"/>
            </w:r>
            <w:r>
              <w:rPr>
                <w:noProof/>
                <w:webHidden/>
              </w:rPr>
              <w:instrText xml:space="preserve"> PAGEREF _Toc227748136 \h </w:instrText>
            </w:r>
            <w:r>
              <w:rPr>
                <w:noProof/>
                <w:webHidden/>
              </w:rPr>
            </w:r>
            <w:r>
              <w:rPr>
                <w:noProof/>
                <w:webHidden/>
              </w:rPr>
              <w:fldChar w:fldCharType="separate"/>
            </w:r>
            <w:r>
              <w:rPr>
                <w:noProof/>
                <w:webHidden/>
              </w:rPr>
              <w:t>27</w:t>
            </w:r>
            <w:r>
              <w:rPr>
                <w:noProof/>
                <w:webHidden/>
              </w:rPr>
              <w:fldChar w:fldCharType="end"/>
            </w:r>
          </w:hyperlink>
        </w:p>
        <w:p w14:paraId="2B536621" w14:textId="0A489DFB" w:rsidR="004B239E" w:rsidRDefault="004B239E">
          <w:pPr>
            <w:pStyle w:val="TDC1"/>
            <w:tabs>
              <w:tab w:val="right" w:leader="dot" w:pos="9196"/>
            </w:tabs>
            <w:rPr>
              <w:noProof/>
            </w:rPr>
          </w:pPr>
          <w:hyperlink w:anchor="_Toc227748137" w:history="1">
            <w:r w:rsidRPr="009B361C">
              <w:rPr>
                <w:rStyle w:val="Hipervnculo"/>
                <w:rFonts w:ascii="Arial" w:hAnsi="Arial" w:cs="Arial"/>
                <w:noProof/>
              </w:rPr>
              <w:t>12. Evidencias y Documentación</w:t>
            </w:r>
            <w:r>
              <w:rPr>
                <w:noProof/>
                <w:webHidden/>
              </w:rPr>
              <w:tab/>
            </w:r>
            <w:r>
              <w:rPr>
                <w:noProof/>
                <w:webHidden/>
              </w:rPr>
              <w:fldChar w:fldCharType="begin"/>
            </w:r>
            <w:r>
              <w:rPr>
                <w:noProof/>
                <w:webHidden/>
              </w:rPr>
              <w:instrText xml:space="preserve"> PAGEREF _Toc227748137 \h </w:instrText>
            </w:r>
            <w:r>
              <w:rPr>
                <w:noProof/>
                <w:webHidden/>
              </w:rPr>
            </w:r>
            <w:r>
              <w:rPr>
                <w:noProof/>
                <w:webHidden/>
              </w:rPr>
              <w:fldChar w:fldCharType="separate"/>
            </w:r>
            <w:r>
              <w:rPr>
                <w:noProof/>
                <w:webHidden/>
              </w:rPr>
              <w:t>28</w:t>
            </w:r>
            <w:r>
              <w:rPr>
                <w:noProof/>
                <w:webHidden/>
              </w:rPr>
              <w:fldChar w:fldCharType="end"/>
            </w:r>
          </w:hyperlink>
        </w:p>
        <w:p w14:paraId="2C6950F8" w14:textId="690ADA0C" w:rsidR="004B239E" w:rsidRDefault="004B239E">
          <w:r>
            <w:rPr>
              <w:b/>
              <w:bCs/>
              <w:lang w:val="es-ES"/>
            </w:rPr>
            <w:fldChar w:fldCharType="end"/>
          </w:r>
        </w:p>
      </w:sdtContent>
    </w:sdt>
    <w:p w14:paraId="21347078" w14:textId="77777777" w:rsidR="004B239E" w:rsidRDefault="004B239E" w:rsidP="006B4838">
      <w:pPr>
        <w:pStyle w:val="Ttulo1"/>
        <w:spacing w:line="480" w:lineRule="auto"/>
        <w:rPr>
          <w:rFonts w:ascii="Arial" w:hAnsi="Arial" w:cs="Arial"/>
          <w:sz w:val="24"/>
          <w:szCs w:val="24"/>
        </w:rPr>
      </w:pPr>
    </w:p>
    <w:p w14:paraId="65FA5B7F" w14:textId="5094FCBD" w:rsidR="004B239E" w:rsidRDefault="004B239E">
      <w:pPr>
        <w:rPr>
          <w:rFonts w:ascii="Arial" w:hAnsi="Arial" w:cs="Arial"/>
          <w:b/>
          <w:bCs/>
          <w:color w:val="2C7873"/>
          <w:sz w:val="24"/>
          <w:szCs w:val="24"/>
        </w:rPr>
      </w:pPr>
      <w:r>
        <w:rPr>
          <w:rFonts w:ascii="Arial" w:hAnsi="Arial" w:cs="Arial"/>
          <w:sz w:val="24"/>
          <w:szCs w:val="24"/>
        </w:rPr>
        <w:br w:type="page"/>
      </w:r>
    </w:p>
    <w:p w14:paraId="22B29433" w14:textId="77777777" w:rsidR="008D7D16" w:rsidRPr="006B4838" w:rsidRDefault="00000000" w:rsidP="006B4838">
      <w:pPr>
        <w:pStyle w:val="Ttulo1"/>
        <w:spacing w:line="480" w:lineRule="auto"/>
        <w:rPr>
          <w:rFonts w:ascii="Arial" w:hAnsi="Arial" w:cs="Arial"/>
          <w:sz w:val="24"/>
          <w:szCs w:val="24"/>
        </w:rPr>
      </w:pPr>
      <w:bookmarkStart w:id="1" w:name="_Toc227748108"/>
      <w:r>
        <w:rPr>
          <w:rFonts w:ascii="Arial" w:hAnsi="Arial" w:cs="Arial"/>
          <w:sz w:val="24"/>
          <w:szCs w:val="24"/>
        </w:rPr>
        <w:lastRenderedPageBreak/>
        <w:t>1. Introducción</w:t>
      </w:r>
      <w:bookmarkEnd w:id="1"/>
    </w:p>
    <w:p w14:paraId="37EC23F2"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El presente informe corresponde al Estado de Avance N°1 del proyecto de Taller Aplicado de Programación (TPY1101) del programa Analista Programador de Duoc UC.</w:t>
      </w:r>
    </w:p>
    <w:p w14:paraId="792BD653" w14:textId="37DEC14F"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 xml:space="preserve">El proyecto consiste en transformar el sitio web informativo de CFD Servicios — una empresa de limpieza y aseo profesional — en una plataforma web funcional que permita a sus clientes agendar servicios y gestionar sus reservas de forma autónoma, agregando un panel de dashboard donde se gestionen las horas disponibles, </w:t>
      </w:r>
      <w:r w:rsidR="004B239E">
        <w:rPr>
          <w:rFonts w:ascii="Arial" w:hAnsi="Arial" w:cs="Arial"/>
          <w:color w:val="222222"/>
          <w:sz w:val="24"/>
          <w:szCs w:val="24"/>
        </w:rPr>
        <w:t>clientes, etc.</w:t>
      </w:r>
      <w:r>
        <w:rPr>
          <w:rFonts w:ascii="Arial" w:hAnsi="Arial" w:cs="Arial"/>
          <w:color w:val="222222"/>
          <w:sz w:val="24"/>
          <w:szCs w:val="24"/>
        </w:rPr>
        <w:t xml:space="preserve"> Esta iniciativa surge a partir de la detección de una brecha digital importante: la empresa depende del contacto telefónico o presencial para concretar cada venta, lo que limita su crecimiento y disponibilidad.</w:t>
      </w:r>
    </w:p>
    <w:p w14:paraId="21CA1F12" w14:textId="6DECA0B1"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 xml:space="preserve">El equipo de trabajo está conformado por Fernando Zárate Martínez (Líder de Proyecto / Frontend) y Gabriel Avendaño Campos (Backend / DBA), quienes cuentan con experiencia previa </w:t>
      </w:r>
      <w:r w:rsidR="004B239E">
        <w:rPr>
          <w:rFonts w:ascii="Arial" w:hAnsi="Arial" w:cs="Arial"/>
          <w:color w:val="222222"/>
          <w:sz w:val="24"/>
          <w:szCs w:val="24"/>
        </w:rPr>
        <w:t>en semestres</w:t>
      </w:r>
      <w:r>
        <w:rPr>
          <w:rFonts w:ascii="Arial" w:hAnsi="Arial" w:cs="Arial"/>
          <w:color w:val="222222"/>
          <w:sz w:val="24"/>
          <w:szCs w:val="24"/>
        </w:rPr>
        <w:t xml:space="preserve"> anteriores con proyectos Fullstack de arquitectura similar (React + Java Spring Boot), lo que da sólida base técnica para el desarrollo.</w:t>
      </w:r>
    </w:p>
    <w:p w14:paraId="6216C530"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1E979F80" w14:textId="77777777" w:rsidR="008D7D16" w:rsidRPr="006B4838" w:rsidRDefault="00000000" w:rsidP="006B4838">
      <w:pPr>
        <w:pStyle w:val="Ttulo1"/>
        <w:spacing w:line="480" w:lineRule="auto"/>
        <w:rPr>
          <w:rFonts w:ascii="Arial" w:hAnsi="Arial" w:cs="Arial"/>
          <w:sz w:val="24"/>
          <w:szCs w:val="24"/>
        </w:rPr>
      </w:pPr>
      <w:bookmarkStart w:id="2" w:name="_Toc227748109"/>
      <w:r>
        <w:rPr>
          <w:rFonts w:ascii="Arial" w:hAnsi="Arial" w:cs="Arial"/>
          <w:sz w:val="24"/>
          <w:szCs w:val="24"/>
        </w:rPr>
        <w:lastRenderedPageBreak/>
        <w:t>2. Contexto del Proyecto y Modelo de Solución</w:t>
      </w:r>
      <w:bookmarkEnd w:id="2"/>
    </w:p>
    <w:p w14:paraId="39CEBBE8" w14:textId="77777777" w:rsidR="008D7D16" w:rsidRPr="006B4838" w:rsidRDefault="00000000" w:rsidP="006B4838">
      <w:pPr>
        <w:pStyle w:val="Ttulo2"/>
        <w:spacing w:line="480" w:lineRule="auto"/>
        <w:rPr>
          <w:rFonts w:ascii="Arial" w:hAnsi="Arial" w:cs="Arial"/>
        </w:rPr>
      </w:pPr>
      <w:bookmarkStart w:id="3" w:name="_Toc227748110"/>
      <w:r>
        <w:rPr>
          <w:rFonts w:ascii="Arial" w:hAnsi="Arial" w:cs="Arial"/>
        </w:rPr>
        <w:t>2.1 Antecedentes de la empresa</w:t>
      </w:r>
      <w:bookmarkEnd w:id="3"/>
    </w:p>
    <w:p w14:paraId="4B0B74EB" w14:textId="5B0EAB7B"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CFD Servicios es una empresa chilena que ofrece servicios de limpieza y aseo profesional para hogares, empresas y condominios. Su sitio web actual (cfdservicios.cl) está desarrollado en PHP sobre hosting compartido (WebHostChile) y cumple únicamente un rol informativo: presenta los servicios, datos de contacto y algunos antecedentes de la empresa, pero no permite ninguna interacción dentro de la página misma.</w:t>
      </w:r>
    </w:p>
    <w:p w14:paraId="0B5FA288" w14:textId="5CD57E86" w:rsidR="008D7D16" w:rsidRPr="006B4838" w:rsidRDefault="00000000" w:rsidP="008D201B">
      <w:pPr>
        <w:spacing w:before="80" w:after="80" w:line="480" w:lineRule="auto"/>
        <w:jc w:val="both"/>
        <w:rPr>
          <w:rFonts w:ascii="Arial" w:hAnsi="Arial" w:cs="Arial"/>
          <w:sz w:val="24"/>
          <w:szCs w:val="24"/>
        </w:rPr>
      </w:pPr>
      <w:r>
        <w:rPr>
          <w:rFonts w:ascii="Arial" w:hAnsi="Arial" w:cs="Arial"/>
          <w:color w:val="222222"/>
          <w:sz w:val="24"/>
          <w:szCs w:val="24"/>
        </w:rPr>
        <w:t>El público objetivo son particulares, empresas pequeñas y administradores de condominios que requieren servicios de limpieza periódica o puntual. Este segmento, especialmente el corporativo, tiene expectativas de autoservicio digital y disponibilidad 24/7.</w:t>
      </w:r>
    </w:p>
    <w:p w14:paraId="6EEB03B6" w14:textId="77777777" w:rsidR="008D7D16" w:rsidRPr="006B4838" w:rsidRDefault="00000000" w:rsidP="008D201B">
      <w:pPr>
        <w:pStyle w:val="Ttulo2"/>
        <w:spacing w:line="360" w:lineRule="auto"/>
        <w:rPr>
          <w:rFonts w:ascii="Arial" w:hAnsi="Arial" w:cs="Arial"/>
        </w:rPr>
      </w:pPr>
      <w:bookmarkStart w:id="4" w:name="_Toc227748111"/>
      <w:r>
        <w:rPr>
          <w:rFonts w:ascii="Arial" w:hAnsi="Arial" w:cs="Arial"/>
        </w:rPr>
        <w:t>2.2 Modelo de solución propuesto</w:t>
      </w:r>
      <w:bookmarkEnd w:id="4"/>
    </w:p>
    <w:p w14:paraId="48FA41D2" w14:textId="77777777" w:rsidR="008D7D16" w:rsidRPr="006B4838" w:rsidRDefault="00000000" w:rsidP="008D201B">
      <w:pPr>
        <w:spacing w:before="80" w:after="80" w:line="360" w:lineRule="auto"/>
        <w:jc w:val="both"/>
        <w:rPr>
          <w:rFonts w:ascii="Arial" w:hAnsi="Arial" w:cs="Arial"/>
          <w:sz w:val="24"/>
          <w:szCs w:val="24"/>
        </w:rPr>
      </w:pPr>
      <w:r>
        <w:rPr>
          <w:rFonts w:ascii="Arial" w:hAnsi="Arial" w:cs="Arial"/>
          <w:color w:val="222222"/>
          <w:sz w:val="24"/>
          <w:szCs w:val="24"/>
        </w:rPr>
        <w:t>El modelo de solución busca digitalizar los tres procesos de negocio principales que hoy se gestionan de forma manual:</w:t>
      </w:r>
    </w:p>
    <w:p w14:paraId="43BBF3EC" w14:textId="77777777" w:rsidR="008D7D16" w:rsidRPr="006B4838" w:rsidRDefault="00000000" w:rsidP="008D201B">
      <w:pPr>
        <w:pStyle w:val="Prrafodelista"/>
        <w:numPr>
          <w:ilvl w:val="0"/>
          <w:numId w:val="2"/>
        </w:numPr>
        <w:spacing w:before="60" w:after="60" w:line="360" w:lineRule="auto"/>
        <w:rPr>
          <w:rFonts w:ascii="Arial" w:hAnsi="Arial" w:cs="Arial"/>
          <w:sz w:val="24"/>
          <w:szCs w:val="24"/>
        </w:rPr>
      </w:pPr>
      <w:r>
        <w:rPr>
          <w:rFonts w:ascii="Arial" w:hAnsi="Arial" w:cs="Arial"/>
          <w:color w:val="222222"/>
          <w:sz w:val="24"/>
          <w:szCs w:val="24"/>
        </w:rPr>
        <w:t>Captación del cliente: actualmente por teléfono o derivación desde el sitio informativo.</w:t>
      </w:r>
    </w:p>
    <w:p w14:paraId="1C898E63" w14:textId="77777777" w:rsidR="008D7D16" w:rsidRPr="006B4838" w:rsidRDefault="00000000" w:rsidP="008D201B">
      <w:pPr>
        <w:pStyle w:val="Prrafodelista"/>
        <w:numPr>
          <w:ilvl w:val="0"/>
          <w:numId w:val="2"/>
        </w:numPr>
        <w:spacing w:before="60" w:after="60" w:line="360" w:lineRule="auto"/>
        <w:rPr>
          <w:rFonts w:ascii="Arial" w:hAnsi="Arial" w:cs="Arial"/>
          <w:sz w:val="24"/>
          <w:szCs w:val="24"/>
        </w:rPr>
      </w:pPr>
      <w:r>
        <w:rPr>
          <w:rFonts w:ascii="Arial" w:hAnsi="Arial" w:cs="Arial"/>
          <w:color w:val="222222"/>
          <w:sz w:val="24"/>
          <w:szCs w:val="24"/>
        </w:rPr>
        <w:t>Agendamiento del servicio: coordinado vía llamada, sin visibilidad de disponibilidad real.</w:t>
      </w:r>
    </w:p>
    <w:p w14:paraId="72F1BC38" w14:textId="5D02ECBC" w:rsidR="008D7D16" w:rsidRPr="008D201B" w:rsidRDefault="00000000" w:rsidP="008D201B">
      <w:pPr>
        <w:pStyle w:val="Prrafodelista"/>
        <w:numPr>
          <w:ilvl w:val="0"/>
          <w:numId w:val="2"/>
        </w:numPr>
        <w:spacing w:before="60" w:after="60" w:line="360" w:lineRule="auto"/>
        <w:rPr>
          <w:rFonts w:ascii="Arial" w:hAnsi="Arial" w:cs="Arial"/>
          <w:sz w:val="24"/>
          <w:szCs w:val="24"/>
        </w:rPr>
      </w:pPr>
      <w:r>
        <w:rPr>
          <w:rFonts w:ascii="Arial" w:hAnsi="Arial" w:cs="Arial"/>
          <w:color w:val="222222"/>
          <w:sz w:val="24"/>
          <w:szCs w:val="24"/>
        </w:rPr>
        <w:t>Confirmación de servicios: proceso manual sin automatización.</w:t>
      </w:r>
    </w:p>
    <w:p w14:paraId="3ECEA741" w14:textId="34A8D2E0" w:rsidR="008D7D16" w:rsidRPr="006B4838" w:rsidRDefault="00000000" w:rsidP="008D201B">
      <w:pPr>
        <w:spacing w:before="80" w:after="80" w:line="360" w:lineRule="auto"/>
        <w:jc w:val="both"/>
        <w:rPr>
          <w:rFonts w:ascii="Arial" w:hAnsi="Arial" w:cs="Arial"/>
          <w:sz w:val="24"/>
          <w:szCs w:val="24"/>
        </w:rPr>
      </w:pPr>
      <w:r>
        <w:rPr>
          <w:rFonts w:ascii="Arial" w:hAnsi="Arial" w:cs="Arial"/>
          <w:color w:val="222222"/>
          <w:sz w:val="24"/>
          <w:szCs w:val="24"/>
        </w:rPr>
        <w:t xml:space="preserve">La solución propuesta reemplaza este flujo por una plataforma web con dos módulos principales: catálogo de servicios con disponibilidad horaria y sistema de </w:t>
      </w:r>
      <w:r w:rsidR="004B239E">
        <w:rPr>
          <w:rFonts w:ascii="Arial" w:hAnsi="Arial" w:cs="Arial"/>
          <w:color w:val="222222"/>
          <w:sz w:val="24"/>
          <w:szCs w:val="24"/>
        </w:rPr>
        <w:t>reserva,</w:t>
      </w:r>
      <w:r>
        <w:rPr>
          <w:rFonts w:ascii="Arial" w:hAnsi="Arial" w:cs="Arial"/>
          <w:color w:val="222222"/>
          <w:sz w:val="24"/>
          <w:szCs w:val="24"/>
        </w:rPr>
        <w:t xml:space="preserve"> un </w:t>
      </w:r>
      <w:proofErr w:type="spellStart"/>
      <w:r>
        <w:rPr>
          <w:rFonts w:ascii="Arial" w:hAnsi="Arial" w:cs="Arial"/>
          <w:color w:val="222222"/>
          <w:sz w:val="24"/>
          <w:szCs w:val="24"/>
        </w:rPr>
        <w:t>dashboard</w:t>
      </w:r>
      <w:proofErr w:type="spellEnd"/>
      <w:r>
        <w:rPr>
          <w:rFonts w:ascii="Arial" w:hAnsi="Arial" w:cs="Arial"/>
          <w:color w:val="222222"/>
          <w:sz w:val="24"/>
          <w:szCs w:val="24"/>
        </w:rPr>
        <w:t xml:space="preserve"> administrativo para que el equipo CFD gestione reservas, servicios y reportes.</w:t>
      </w:r>
    </w:p>
    <w:p w14:paraId="18F34CA5" w14:textId="77777777" w:rsidR="008D7D16" w:rsidRPr="006B4838" w:rsidRDefault="00000000" w:rsidP="008D201B">
      <w:pPr>
        <w:spacing w:line="360" w:lineRule="auto"/>
        <w:rPr>
          <w:rFonts w:ascii="Arial" w:hAnsi="Arial" w:cs="Arial"/>
          <w:sz w:val="24"/>
          <w:szCs w:val="24"/>
        </w:rPr>
      </w:pPr>
      <w:r>
        <w:rPr>
          <w:rFonts w:ascii="Arial" w:hAnsi="Arial" w:cs="Arial"/>
          <w:sz w:val="24"/>
          <w:szCs w:val="24"/>
        </w:rPr>
        <w:br w:type="page"/>
      </w:r>
    </w:p>
    <w:p w14:paraId="48D01C39" w14:textId="77777777" w:rsidR="008D7D16" w:rsidRPr="006B4838" w:rsidRDefault="00000000" w:rsidP="006B4838">
      <w:pPr>
        <w:pStyle w:val="Ttulo1"/>
        <w:spacing w:line="480" w:lineRule="auto"/>
        <w:rPr>
          <w:rFonts w:ascii="Arial" w:hAnsi="Arial" w:cs="Arial"/>
          <w:sz w:val="24"/>
          <w:szCs w:val="24"/>
        </w:rPr>
      </w:pPr>
      <w:bookmarkStart w:id="5" w:name="_Toc227748112"/>
      <w:r>
        <w:rPr>
          <w:rFonts w:ascii="Arial" w:hAnsi="Arial" w:cs="Arial"/>
          <w:sz w:val="24"/>
          <w:szCs w:val="24"/>
        </w:rPr>
        <w:lastRenderedPageBreak/>
        <w:t>3. Descripción del Problema — Análisis de Causas y Efectos</w:t>
      </w:r>
      <w:bookmarkEnd w:id="5"/>
    </w:p>
    <w:p w14:paraId="72D79F14"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El problema central identificado es la ausencia de un canal digital transaccional en CFD Servicios, lo que se traduce en pérdida de oportunidades comerciales y una experiencia de usuario deficiente.</w:t>
      </w:r>
    </w:p>
    <w:p w14:paraId="54FEC371" w14:textId="77777777" w:rsidR="008D7D16" w:rsidRPr="006B4838" w:rsidRDefault="008D7D16" w:rsidP="006B4838">
      <w:pPr>
        <w:spacing w:before="60" w:after="60" w:line="480" w:lineRule="auto"/>
        <w:rPr>
          <w:rFonts w:ascii="Arial" w:hAnsi="Arial" w:cs="Arial"/>
          <w:sz w:val="24"/>
          <w:szCs w:val="24"/>
        </w:rPr>
      </w:pPr>
    </w:p>
    <w:p w14:paraId="4C9CA595" w14:textId="77777777" w:rsidR="008D7D16" w:rsidRPr="006B4838" w:rsidRDefault="00000000" w:rsidP="006B4838">
      <w:pPr>
        <w:pStyle w:val="Ttulo2"/>
        <w:spacing w:line="480" w:lineRule="auto"/>
        <w:rPr>
          <w:rFonts w:ascii="Arial" w:hAnsi="Arial" w:cs="Arial"/>
        </w:rPr>
      </w:pPr>
      <w:bookmarkStart w:id="6" w:name="_Toc227748113"/>
      <w:r>
        <w:rPr>
          <w:rFonts w:ascii="Arial" w:hAnsi="Arial" w:cs="Arial"/>
        </w:rPr>
        <w:t>3.1 Diagrama de Ishikawa — Causa-Efecto</w:t>
      </w:r>
      <w:bookmarkEnd w:id="6"/>
    </w:p>
    <w:p w14:paraId="1ADCDA95" w14:textId="49B4E272" w:rsidR="008D7D16" w:rsidRPr="006B4838" w:rsidRDefault="00000000" w:rsidP="008303D9">
      <w:pPr>
        <w:spacing w:before="80" w:after="80" w:line="480" w:lineRule="auto"/>
        <w:jc w:val="both"/>
        <w:rPr>
          <w:rFonts w:ascii="Arial" w:hAnsi="Arial" w:cs="Arial"/>
          <w:sz w:val="24"/>
          <w:szCs w:val="24"/>
        </w:rPr>
      </w:pPr>
      <w:r>
        <w:rPr>
          <w:rFonts w:ascii="Arial" w:hAnsi="Arial" w:cs="Arial"/>
          <w:color w:val="222222"/>
          <w:sz w:val="24"/>
          <w:szCs w:val="24"/>
        </w:rPr>
        <w:t xml:space="preserve">A </w:t>
      </w:r>
      <w:r w:rsidR="004B239E">
        <w:rPr>
          <w:rFonts w:ascii="Arial" w:hAnsi="Arial" w:cs="Arial"/>
          <w:color w:val="222222"/>
          <w:sz w:val="24"/>
          <w:szCs w:val="24"/>
        </w:rPr>
        <w:t>continuación,</w:t>
      </w:r>
      <w:r>
        <w:rPr>
          <w:rFonts w:ascii="Arial" w:hAnsi="Arial" w:cs="Arial"/>
          <w:color w:val="222222"/>
          <w:sz w:val="24"/>
          <w:szCs w:val="24"/>
        </w:rPr>
        <w:t xml:space="preserve"> se presentan las causas raíz organizadas por categoría que originan el problema identificado:</w:t>
      </w:r>
    </w:p>
    <w:p w14:paraId="25BA4A77" w14:textId="4D2B2F5E" w:rsidR="008D7D16" w:rsidRDefault="008303D9" w:rsidP="006B4838">
      <w:pPr>
        <w:spacing w:before="40" w:after="80" w:line="480" w:lineRule="auto"/>
        <w:jc w:val="center"/>
        <w:rPr>
          <w:rFonts w:ascii="Arial" w:hAnsi="Arial" w:cs="Arial"/>
          <w:i/>
          <w:color w:val="555555"/>
          <w:sz w:val="24"/>
          <w:szCs w:val="24"/>
        </w:rPr>
      </w:pPr>
      <w:r>
        <w:rPr>
          <w:rFonts w:ascii="Arial" w:hAnsi="Arial" w:cs="Arial"/>
          <w:noProof/>
          <w:sz w:val="24"/>
          <w:szCs w:val="24"/>
        </w:rPr>
        <w:drawing>
          <wp:anchor distT="0" distB="0" distL="114300" distR="114300" simplePos="0" relativeHeight="251659264" behindDoc="0" locked="0" layoutInCell="1" allowOverlap="1" wp14:anchorId="74954FCB" wp14:editId="30EB47B8">
            <wp:simplePos x="0" y="0"/>
            <wp:positionH relativeFrom="column">
              <wp:posOffset>7620</wp:posOffset>
            </wp:positionH>
            <wp:positionV relativeFrom="paragraph">
              <wp:posOffset>0</wp:posOffset>
            </wp:positionV>
            <wp:extent cx="5845810" cy="3472180"/>
            <wp:effectExtent l="0" t="0" r="2540" b="0"/>
            <wp:wrapSquare wrapText="bothSides"/>
            <wp:docPr id="1105878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78952" name=""/>
                    <pic:cNvPicPr/>
                  </pic:nvPicPr>
                  <pic:blipFill>
                    <a:blip r:embed="rId9">
                      <a:extLst>
                        <a:ext uri="{28A0092B-C50C-407E-A947-70E740481C1C}">
                          <a14:useLocalDpi xmlns:a14="http://schemas.microsoft.com/office/drawing/2010/main" val="0"/>
                        </a:ext>
                      </a:extLst>
                    </a:blip>
                    <a:stretch>
                      <a:fillRect/>
                    </a:stretch>
                  </pic:blipFill>
                  <pic:spPr>
                    <a:xfrm>
                      <a:off x="0" y="0"/>
                      <a:ext cx="5845810" cy="3472180"/>
                    </a:xfrm>
                    <a:prstGeom prst="rect">
                      <a:avLst/>
                    </a:prstGeom>
                  </pic:spPr>
                </pic:pic>
              </a:graphicData>
            </a:graphic>
          </wp:anchor>
        </w:drawing>
      </w:r>
      <w:r>
        <w:rPr>
          <w:rFonts w:ascii="Arial" w:hAnsi="Arial" w:cs="Arial"/>
          <w:i/>
          <w:color w:val="555555"/>
          <w:sz w:val="24"/>
          <w:szCs w:val="24"/>
        </w:rPr>
        <w:t>Figura 1: Diagrama de Ishikawa — Análisis de causas y efectos del problema central de CFD Servicios</w:t>
      </w:r>
    </w:p>
    <w:p w14:paraId="7AE88E69" w14:textId="77777777" w:rsidR="008303D9" w:rsidRPr="006B4838" w:rsidRDefault="008303D9" w:rsidP="006B4838">
      <w:pPr>
        <w:spacing w:before="40" w:after="80" w:line="480" w:lineRule="auto"/>
        <w:jc w:val="center"/>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026"/>
      </w:tblGrid>
      <w:tr w:rsidR="008D7D16" w:rsidRPr="006B4838" w14:paraId="36CDBD02"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76C783E1"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lastRenderedPageBreak/>
              <w:t>Categoría</w:t>
            </w:r>
          </w:p>
        </w:tc>
        <w:tc>
          <w:tcPr>
            <w:tcW w:w="4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5F1B47F8"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Causas identificadas</w:t>
            </w:r>
          </w:p>
        </w:tc>
        <w:tc>
          <w:tcPr>
            <w:tcW w:w="30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34A4F167"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Efectos en el negocio</w:t>
            </w:r>
          </w:p>
        </w:tc>
      </w:tr>
      <w:tr w:rsidR="008D7D16" w:rsidRPr="006B4838" w14:paraId="0F19453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DD8BF3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Tecnología</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F2D1B8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Sitio desarrollado en PHP básico sin módulos transaccionales. Hosting compartido no soporta Node.js ni Java.</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086668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Imposibilidad técnica de agregar funcionalidades sin migración.</w:t>
            </w:r>
          </w:p>
        </w:tc>
      </w:tr>
      <w:tr w:rsidR="008D7D16" w:rsidRPr="006B4838" w14:paraId="7AEDB210"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781B4A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Procesos</w:t>
            </w:r>
          </w:p>
        </w:tc>
        <w:tc>
          <w:tcPr>
            <w:tcW w:w="4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5FBA0A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Agendamiento manual vía teléfono. Sin sistema de disponibilidad horaria ni confirmación automática.</w:t>
            </w:r>
          </w:p>
        </w:tc>
        <w:tc>
          <w:tcPr>
            <w:tcW w:w="3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14E7BB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Carga operativa elevada y errores de doble reserva.</w:t>
            </w:r>
          </w:p>
        </w:tc>
      </w:tr>
      <w:tr w:rsidR="008D7D16" w:rsidRPr="006B4838" w14:paraId="7CAA31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BD4F6B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Gestión comercial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408A6E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Sin catálogo digital de servicios. Sin historial de clientes ni reportes.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AF824D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Dificulta decisiones comerciales y seguimiento de clientes.</w:t>
            </w:r>
          </w:p>
        </w:tc>
      </w:tr>
      <w:tr w:rsidR="008D7D16" w:rsidRPr="006B4838" w14:paraId="70112C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8F21C9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Personal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B40227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Equipo pequeño sin tiempo para coordinar manualmente todas las reservas.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67776B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Pérdida de reservas fuera del horario de atención.</w:t>
            </w:r>
          </w:p>
        </w:tc>
      </w:tr>
    </w:tbl>
    <w:p w14:paraId="5DD21C0C" w14:textId="77777777" w:rsidR="008D7D16" w:rsidRPr="006B4838" w:rsidRDefault="008D7D16" w:rsidP="006B4838">
      <w:pPr>
        <w:spacing w:before="60" w:after="60" w:line="480" w:lineRule="auto"/>
        <w:rPr>
          <w:rFonts w:ascii="Arial" w:hAnsi="Arial" w:cs="Arial"/>
          <w:sz w:val="24"/>
          <w:szCs w:val="24"/>
        </w:rPr>
      </w:pPr>
    </w:p>
    <w:p w14:paraId="608AD199"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555555"/>
          <w:sz w:val="24"/>
          <w:szCs w:val="24"/>
        </w:rPr>
        <w:t>Efecto principal: CFD Servicios pierde competitividad frente a plataformas digitales de limpieza y no puede escalar sin incorporar tecnología transaccional.</w:t>
      </w:r>
    </w:p>
    <w:p w14:paraId="4897C13C"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00DCEECC" w14:textId="77777777" w:rsidR="008D7D16" w:rsidRPr="006B4838" w:rsidRDefault="00000000" w:rsidP="006B4838">
      <w:pPr>
        <w:pStyle w:val="Ttulo1"/>
        <w:spacing w:line="480" w:lineRule="auto"/>
        <w:rPr>
          <w:rFonts w:ascii="Arial" w:hAnsi="Arial" w:cs="Arial"/>
          <w:sz w:val="24"/>
          <w:szCs w:val="24"/>
        </w:rPr>
      </w:pPr>
      <w:bookmarkStart w:id="7" w:name="_Toc227748114"/>
      <w:r>
        <w:rPr>
          <w:rFonts w:ascii="Arial" w:hAnsi="Arial" w:cs="Arial"/>
          <w:sz w:val="24"/>
          <w:szCs w:val="24"/>
        </w:rPr>
        <w:lastRenderedPageBreak/>
        <w:t>4. Objetivos del Proyecto</w:t>
      </w:r>
      <w:bookmarkEnd w:id="7"/>
    </w:p>
    <w:p w14:paraId="36C1ACFA" w14:textId="77777777" w:rsidR="008D7D16" w:rsidRPr="006B4838" w:rsidRDefault="00000000" w:rsidP="006B4838">
      <w:pPr>
        <w:pStyle w:val="Ttulo2"/>
        <w:spacing w:line="480" w:lineRule="auto"/>
        <w:rPr>
          <w:rFonts w:ascii="Arial" w:hAnsi="Arial" w:cs="Arial"/>
        </w:rPr>
      </w:pPr>
      <w:bookmarkStart w:id="8" w:name="_Toc227748115"/>
      <w:r>
        <w:rPr>
          <w:rFonts w:ascii="Arial" w:hAnsi="Arial" w:cs="Arial"/>
        </w:rPr>
        <w:t>4.1 Objetivo General</w:t>
      </w:r>
      <w:bookmarkEnd w:id="8"/>
    </w:p>
    <w:p w14:paraId="3F15B462"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Desarrollar e implementar una plataforma web Fullstack para CFD Servicios que reemplace el sitio informativo actual por un sistema funcional de agendamiento de servicios de limpieza, mejorando la experiencia del cliente y reduciendo la carga operativa manual de la empresa.</w:t>
      </w:r>
    </w:p>
    <w:p w14:paraId="3EB5F66F" w14:textId="77777777" w:rsidR="008D7D16" w:rsidRPr="006B4838" w:rsidRDefault="008D7D16" w:rsidP="006B4838">
      <w:pPr>
        <w:spacing w:before="60" w:after="60" w:line="480" w:lineRule="auto"/>
        <w:rPr>
          <w:rFonts w:ascii="Arial" w:hAnsi="Arial" w:cs="Arial"/>
          <w:sz w:val="24"/>
          <w:szCs w:val="24"/>
        </w:rPr>
      </w:pPr>
    </w:p>
    <w:p w14:paraId="65BBCA34" w14:textId="77777777" w:rsidR="008D7D16" w:rsidRPr="006B4838" w:rsidRDefault="00000000" w:rsidP="006B4838">
      <w:pPr>
        <w:pStyle w:val="Ttulo2"/>
        <w:spacing w:line="480" w:lineRule="auto"/>
        <w:rPr>
          <w:rFonts w:ascii="Arial" w:hAnsi="Arial" w:cs="Arial"/>
        </w:rPr>
      </w:pPr>
      <w:bookmarkStart w:id="9" w:name="_Toc227748116"/>
      <w:r>
        <w:rPr>
          <w:rFonts w:ascii="Arial" w:hAnsi="Arial" w:cs="Arial"/>
        </w:rPr>
        <w:t>4.2 Objetivos Específicos</w:t>
      </w:r>
      <w:bookmarkEnd w:id="9"/>
    </w:p>
    <w:p w14:paraId="70490A79" w14:textId="77777777" w:rsidR="008D7D16" w:rsidRPr="006B4838" w:rsidRDefault="00000000" w:rsidP="006B4838">
      <w:pPr>
        <w:pStyle w:val="Prrafodelista"/>
        <w:numPr>
          <w:ilvl w:val="0"/>
          <w:numId w:val="2"/>
        </w:numPr>
        <w:spacing w:before="60" w:after="60" w:line="480" w:lineRule="auto"/>
        <w:rPr>
          <w:rFonts w:ascii="Arial" w:hAnsi="Arial" w:cs="Arial"/>
          <w:sz w:val="24"/>
          <w:szCs w:val="24"/>
        </w:rPr>
      </w:pPr>
      <w:r>
        <w:rPr>
          <w:rFonts w:ascii="Arial" w:hAnsi="Arial" w:cs="Arial"/>
          <w:color w:val="222222"/>
          <w:sz w:val="24"/>
          <w:szCs w:val="24"/>
        </w:rPr>
        <w:t>Diseñar e implementar un módulo de catálogo de servicios con gestión de disponibilidad horaria en tiempo real, permitiendo a los clientes visualizar y reservar horarios de manera autónoma.</w:t>
      </w:r>
    </w:p>
    <w:p w14:paraId="3D23BF24" w14:textId="77777777" w:rsidR="008D7D16" w:rsidRPr="006B4838" w:rsidRDefault="00000000" w:rsidP="006B4838">
      <w:pPr>
        <w:pStyle w:val="Prrafodelista"/>
        <w:numPr>
          <w:ilvl w:val="0"/>
          <w:numId w:val="2"/>
        </w:numPr>
        <w:spacing w:before="60" w:after="60" w:line="480" w:lineRule="auto"/>
        <w:rPr>
          <w:rFonts w:ascii="Arial" w:hAnsi="Arial" w:cs="Arial"/>
          <w:sz w:val="24"/>
          <w:szCs w:val="24"/>
        </w:rPr>
      </w:pPr>
      <w:r>
        <w:rPr>
          <w:rFonts w:ascii="Arial" w:hAnsi="Arial" w:cs="Arial"/>
          <w:color w:val="222222"/>
          <w:sz w:val="24"/>
          <w:szCs w:val="24"/>
        </w:rPr>
        <w:t>Implementar un módulo de confirmación de reservas que permita a los clientes agendar servicios en línea y recibir notificación automática de su reserva.</w:t>
      </w:r>
    </w:p>
    <w:p w14:paraId="1F68933C"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09E51F65" w14:textId="77777777" w:rsidR="008D7D16" w:rsidRPr="006B4838" w:rsidRDefault="00000000" w:rsidP="006B4838">
      <w:pPr>
        <w:pStyle w:val="Ttulo1"/>
        <w:spacing w:line="480" w:lineRule="auto"/>
        <w:rPr>
          <w:rFonts w:ascii="Arial" w:hAnsi="Arial" w:cs="Arial"/>
          <w:sz w:val="24"/>
          <w:szCs w:val="24"/>
        </w:rPr>
      </w:pPr>
      <w:bookmarkStart w:id="10" w:name="_Toc227748117"/>
      <w:r>
        <w:rPr>
          <w:rFonts w:ascii="Arial" w:hAnsi="Arial" w:cs="Arial"/>
          <w:sz w:val="24"/>
          <w:szCs w:val="24"/>
        </w:rPr>
        <w:lastRenderedPageBreak/>
        <w:t>5. Situación Inicial del Cliente y Alcance</w:t>
      </w:r>
      <w:bookmarkEnd w:id="10"/>
    </w:p>
    <w:p w14:paraId="35F21AD1" w14:textId="77777777" w:rsidR="008D7D16" w:rsidRPr="006B4838" w:rsidRDefault="00000000" w:rsidP="006B4838">
      <w:pPr>
        <w:pStyle w:val="Ttulo2"/>
        <w:spacing w:line="480" w:lineRule="auto"/>
        <w:rPr>
          <w:rFonts w:ascii="Arial" w:hAnsi="Arial" w:cs="Arial"/>
        </w:rPr>
      </w:pPr>
      <w:bookmarkStart w:id="11" w:name="_Toc227748118"/>
      <w:r>
        <w:rPr>
          <w:rFonts w:ascii="Arial" w:hAnsi="Arial" w:cs="Arial"/>
        </w:rPr>
        <w:t>5.1 Situación actual</w:t>
      </w:r>
      <w:bookmarkEnd w:id="11"/>
    </w:p>
    <w:p w14:paraId="23FB9573"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El sitio cfdservicios.cl está alojado en WebHostChile bajo un plan de hosting compartido con PHP. Su estructura es simple: páginas HTML/PHP estáticas con información de la empresa, lista de servicios sin precios, formulario de contacto y datos de comunicación. No cuenta con base de datos, sistema de login ni módulo de agendamiento online.</w:t>
      </w:r>
    </w:p>
    <w:p w14:paraId="05A1283C"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Los correos corporativos @cfdservicios.cl se mantienen en el hosting actual. En el nuevo sistema se utilizarán únicamente como nombre de usuario (username) para el acceso al dashboard administrativo, sin necesidad de integrar un servidor de correo externo.</w:t>
      </w:r>
    </w:p>
    <w:p w14:paraId="129135E7" w14:textId="77777777" w:rsidR="008D7D16" w:rsidRPr="006B4838" w:rsidRDefault="008D7D16" w:rsidP="006B4838">
      <w:pPr>
        <w:spacing w:before="60" w:after="60" w:line="480" w:lineRule="auto"/>
        <w:rPr>
          <w:rFonts w:ascii="Arial" w:hAnsi="Arial" w:cs="Arial"/>
          <w:sz w:val="24"/>
          <w:szCs w:val="24"/>
        </w:rPr>
      </w:pPr>
    </w:p>
    <w:p w14:paraId="67CDA9EB" w14:textId="77777777" w:rsidR="008D7D16" w:rsidRPr="006B4838" w:rsidRDefault="00000000" w:rsidP="006B4838">
      <w:pPr>
        <w:pStyle w:val="Ttulo2"/>
        <w:spacing w:line="480" w:lineRule="auto"/>
        <w:rPr>
          <w:rFonts w:ascii="Arial" w:hAnsi="Arial" w:cs="Arial"/>
        </w:rPr>
      </w:pPr>
      <w:bookmarkStart w:id="12" w:name="_Toc227748119"/>
      <w:r>
        <w:rPr>
          <w:rFonts w:ascii="Arial" w:hAnsi="Arial" w:cs="Arial"/>
        </w:rPr>
        <w:t>5.2 Alcance del proyecto</w:t>
      </w:r>
      <w:bookmarkEnd w:id="12"/>
    </w:p>
    <w:p w14:paraId="57FC95C1"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El proyecto incluye el desarrollo completo de los siguientes módulos:</w:t>
      </w:r>
    </w:p>
    <w:p w14:paraId="1009F0D9" w14:textId="77777777" w:rsidR="008D7D16" w:rsidRPr="006B4838" w:rsidRDefault="00000000" w:rsidP="006B4838">
      <w:pPr>
        <w:pStyle w:val="Prrafodelista"/>
        <w:numPr>
          <w:ilvl w:val="0"/>
          <w:numId w:val="2"/>
        </w:numPr>
        <w:spacing w:before="60" w:after="60" w:line="480" w:lineRule="auto"/>
        <w:rPr>
          <w:rFonts w:ascii="Arial" w:hAnsi="Arial" w:cs="Arial"/>
          <w:sz w:val="24"/>
          <w:szCs w:val="24"/>
        </w:rPr>
      </w:pPr>
      <w:r>
        <w:rPr>
          <w:rFonts w:ascii="Arial" w:hAnsi="Arial" w:cs="Arial"/>
          <w:color w:val="222222"/>
          <w:sz w:val="24"/>
          <w:szCs w:val="24"/>
        </w:rPr>
        <w:t>Módulo público: catálogo de servicios con precios, disponibilidad horaria por fecha, registro de usuario y reserva online.</w:t>
      </w:r>
    </w:p>
    <w:p w14:paraId="68695F3D" w14:textId="77777777" w:rsidR="008D7D16" w:rsidRPr="006B4838" w:rsidRDefault="00000000" w:rsidP="006B4838">
      <w:pPr>
        <w:pStyle w:val="Prrafodelista"/>
        <w:numPr>
          <w:ilvl w:val="0"/>
          <w:numId w:val="2"/>
        </w:numPr>
        <w:spacing w:before="60" w:after="60" w:line="480" w:lineRule="auto"/>
        <w:rPr>
          <w:rFonts w:ascii="Arial" w:hAnsi="Arial" w:cs="Arial"/>
          <w:sz w:val="24"/>
          <w:szCs w:val="24"/>
        </w:rPr>
      </w:pPr>
      <w:r>
        <w:rPr>
          <w:rFonts w:ascii="Arial" w:hAnsi="Arial" w:cs="Arial"/>
          <w:color w:val="222222"/>
          <w:sz w:val="24"/>
          <w:szCs w:val="24"/>
        </w:rPr>
        <w:t>Módulo privado (Dashboard): gestión de servicios (CRUD), gestión de disponibilidad, listado y confirmación de reservas, reportes básicos de ingresos.</w:t>
      </w:r>
    </w:p>
    <w:p w14:paraId="6142B921" w14:textId="56F6D803" w:rsidR="008D7D16" w:rsidRPr="004B239E" w:rsidRDefault="00000000" w:rsidP="004B239E">
      <w:pPr>
        <w:pStyle w:val="Prrafodelista"/>
        <w:numPr>
          <w:ilvl w:val="0"/>
          <w:numId w:val="2"/>
        </w:numPr>
        <w:spacing w:before="60" w:after="60" w:line="480" w:lineRule="auto"/>
        <w:rPr>
          <w:rFonts w:ascii="Arial" w:hAnsi="Arial" w:cs="Arial"/>
          <w:sz w:val="24"/>
          <w:szCs w:val="24"/>
        </w:rPr>
      </w:pPr>
      <w:r>
        <w:rPr>
          <w:rFonts w:ascii="Arial" w:hAnsi="Arial" w:cs="Arial"/>
          <w:color w:val="222222"/>
          <w:sz w:val="24"/>
          <w:szCs w:val="24"/>
        </w:rPr>
        <w:t>Autenticación y seguridad: sistema de login con JWT para separar el acceso de clientes y administradores.</w:t>
      </w:r>
    </w:p>
    <w:p w14:paraId="57C5149B" w14:textId="77777777" w:rsidR="008D7D16" w:rsidRPr="006B4838" w:rsidRDefault="00000000" w:rsidP="006B4838">
      <w:pPr>
        <w:pStyle w:val="Prrafodelista"/>
        <w:numPr>
          <w:ilvl w:val="0"/>
          <w:numId w:val="2"/>
        </w:numPr>
        <w:spacing w:before="60" w:after="60" w:line="480" w:lineRule="auto"/>
        <w:rPr>
          <w:rFonts w:ascii="Arial" w:hAnsi="Arial" w:cs="Arial"/>
          <w:sz w:val="24"/>
          <w:szCs w:val="24"/>
        </w:rPr>
      </w:pPr>
      <w:r>
        <w:rPr>
          <w:rFonts w:ascii="Arial" w:hAnsi="Arial" w:cs="Arial"/>
          <w:color w:val="222222"/>
          <w:sz w:val="24"/>
          <w:szCs w:val="24"/>
        </w:rPr>
        <w:t>Migración de dominio: redirección de cfdservicios.cl mediante cambio de registros DNS al nuevo entorno Cloud al finalizar el desarrollo.</w:t>
      </w:r>
    </w:p>
    <w:p w14:paraId="3EB4748C" w14:textId="77777777" w:rsidR="008D7D16" w:rsidRPr="006B4838" w:rsidRDefault="008D7D16" w:rsidP="006B4838">
      <w:pPr>
        <w:spacing w:before="60" w:after="60" w:line="480" w:lineRule="auto"/>
        <w:rPr>
          <w:rFonts w:ascii="Arial" w:hAnsi="Arial" w:cs="Arial"/>
          <w:sz w:val="24"/>
          <w:szCs w:val="24"/>
        </w:rPr>
      </w:pPr>
    </w:p>
    <w:p w14:paraId="2BE7EA77" w14:textId="77777777" w:rsidR="008D7D16" w:rsidRPr="006B4838" w:rsidRDefault="00000000" w:rsidP="006B4838">
      <w:pPr>
        <w:spacing w:before="80" w:after="80" w:line="480" w:lineRule="auto"/>
        <w:rPr>
          <w:rFonts w:ascii="Arial" w:hAnsi="Arial" w:cs="Arial"/>
          <w:sz w:val="24"/>
          <w:szCs w:val="24"/>
        </w:rPr>
      </w:pPr>
      <w:r>
        <w:rPr>
          <w:rFonts w:ascii="Arial" w:hAnsi="Arial" w:cs="Arial"/>
          <w:color w:val="555555"/>
          <w:sz w:val="24"/>
          <w:szCs w:val="24"/>
        </w:rPr>
        <w:lastRenderedPageBreak/>
        <w:t>Queda fuera del alcance de este proyecto: la gestión de inventario físico, la integración con sistemas contables externos y el desarrollo de una aplicación móvil nativa.</w:t>
      </w:r>
    </w:p>
    <w:p w14:paraId="7B1A9545" w14:textId="77777777" w:rsidR="008D7D16" w:rsidRPr="006B4838" w:rsidRDefault="008D7D16" w:rsidP="006B4838">
      <w:pPr>
        <w:spacing w:before="60" w:after="60" w:line="480" w:lineRule="auto"/>
        <w:rPr>
          <w:rFonts w:ascii="Arial" w:hAnsi="Arial" w:cs="Arial"/>
          <w:sz w:val="24"/>
          <w:szCs w:val="24"/>
        </w:rPr>
      </w:pPr>
    </w:p>
    <w:p w14:paraId="45DD6131" w14:textId="77777777" w:rsidR="008D7D16" w:rsidRPr="006B4838" w:rsidRDefault="00000000" w:rsidP="006B4838">
      <w:pPr>
        <w:pStyle w:val="Ttulo2"/>
        <w:spacing w:line="480" w:lineRule="auto"/>
        <w:rPr>
          <w:rFonts w:ascii="Arial" w:hAnsi="Arial" w:cs="Arial"/>
        </w:rPr>
      </w:pPr>
      <w:bookmarkStart w:id="13" w:name="_Toc227748120"/>
      <w:r>
        <w:rPr>
          <w:rFonts w:ascii="Arial" w:hAnsi="Arial" w:cs="Arial"/>
        </w:rPr>
        <w:t>5.3 Supuestos y restricciones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8D7D16" w:rsidRPr="006B4838" w14:paraId="0CCB6864"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58E668A5"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Tipo</w:t>
            </w:r>
          </w:p>
        </w:tc>
        <w:tc>
          <w:tcPr>
            <w:tcW w:w="70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1A496599"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Descripción</w:t>
            </w:r>
          </w:p>
        </w:tc>
      </w:tr>
      <w:tr w:rsidR="008D7D16" w:rsidRPr="006B4838" w14:paraId="1B73EA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270749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Supuesto</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F35511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El cliente facilita acceso al panel de hosting (cPanel) para coordinar el cambio de DNS al finalizar.</w:t>
            </w:r>
          </w:p>
        </w:tc>
      </w:tr>
      <w:tr w:rsidR="008D7D16" w:rsidRPr="006B4838" w14:paraId="7D9939F0"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8F3E9C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Supuesto</w:t>
            </w:r>
          </w:p>
        </w:tc>
        <w:tc>
          <w:tcPr>
            <w:tcW w:w="7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05C3CE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Los requerimientos funcionales están definidos desde el inicio y no tendrán cambios significativos.</w:t>
            </w:r>
          </w:p>
        </w:tc>
      </w:tr>
      <w:tr w:rsidR="008D7D16" w:rsidRPr="006B4838" w14:paraId="47F6F3C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A50AC1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Supuesto</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3E6CA9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El cliente coordinará con el equipo los aspectos operativos del servicio.</w:t>
            </w:r>
          </w:p>
        </w:tc>
      </w:tr>
      <w:tr w:rsidR="008D7D16" w:rsidRPr="006B4838" w14:paraId="50F11987"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7F2C28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Restricción</w:t>
            </w:r>
          </w:p>
        </w:tc>
        <w:tc>
          <w:tcPr>
            <w:tcW w:w="7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71CA4F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El proyecto debe ser completado y presentado en la semana 18 del semestre académico.</w:t>
            </w:r>
          </w:p>
        </w:tc>
      </w:tr>
      <w:tr w:rsidR="008D7D16" w:rsidRPr="006B4838" w14:paraId="5BB0653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C6D37A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Restricción</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4FD7CF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La solución debe operar íntegramente en arquitectura Cloud (PaaS), según exigencia de la asignatura.</w:t>
            </w:r>
          </w:p>
        </w:tc>
      </w:tr>
      <w:tr w:rsidR="008D7D16" w:rsidRPr="006B4838" w14:paraId="2C49CA05"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927425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Restricción</w:t>
            </w:r>
          </w:p>
        </w:tc>
        <w:tc>
          <w:tcPr>
            <w:tcW w:w="7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2283A1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El equipo está conformado solo por dos integrantes, lo que requiere una planificación eficiente de tareas.</w:t>
            </w:r>
          </w:p>
        </w:tc>
      </w:tr>
    </w:tbl>
    <w:p w14:paraId="25D7DBBD" w14:textId="77777777" w:rsidR="008D7D16" w:rsidRPr="006B4838" w:rsidRDefault="008D7D16" w:rsidP="006B4838">
      <w:pPr>
        <w:spacing w:before="60" w:after="60" w:line="480" w:lineRule="auto"/>
        <w:rPr>
          <w:rFonts w:ascii="Arial" w:hAnsi="Arial" w:cs="Arial"/>
          <w:sz w:val="24"/>
          <w:szCs w:val="24"/>
        </w:rPr>
      </w:pPr>
    </w:p>
    <w:p w14:paraId="6515A4CB" w14:textId="77777777" w:rsidR="008D7D16" w:rsidRPr="006B4838" w:rsidRDefault="00000000" w:rsidP="006B4838">
      <w:pPr>
        <w:pStyle w:val="Ttulo2"/>
        <w:spacing w:line="480" w:lineRule="auto"/>
        <w:rPr>
          <w:rFonts w:ascii="Arial" w:hAnsi="Arial" w:cs="Arial"/>
        </w:rPr>
      </w:pPr>
      <w:bookmarkStart w:id="14" w:name="_Toc227748121"/>
      <w:r>
        <w:rPr>
          <w:rFonts w:ascii="Arial" w:hAnsi="Arial" w:cs="Arial"/>
        </w:rPr>
        <w:t>5.4 Entregables del proyecto</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
        <w:gridCol w:w="2981"/>
        <w:gridCol w:w="5455"/>
      </w:tblGrid>
      <w:tr w:rsidR="008D7D16" w:rsidRPr="006B4838" w14:paraId="3D23F965"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0A5FF65C"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lastRenderedPageBreak/>
              <w:t>N°</w:t>
            </w:r>
          </w:p>
        </w:tc>
        <w:tc>
          <w:tcPr>
            <w:tcW w:w="3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1E7AEF81"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Entregable</w:t>
            </w:r>
          </w:p>
        </w:tc>
        <w:tc>
          <w:tcPr>
            <w:tcW w:w="55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D42F7A9"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Descripción</w:t>
            </w:r>
          </w:p>
        </w:tc>
      </w:tr>
      <w:tr w:rsidR="008D7D16" w:rsidRPr="006B4838" w14:paraId="3075B342"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82359D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F3AE8F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Documento de registro de definición e identificación (Guía 1)</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207633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Antecedentes generales, metodología, stack y planificación.</w:t>
            </w:r>
          </w:p>
        </w:tc>
      </w:tr>
      <w:tr w:rsidR="008D7D16" w:rsidRPr="006B4838" w14:paraId="0028D93C" w14:textId="77777777">
        <w:tc>
          <w:tcPr>
            <w:tcW w:w="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E6ABE0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007C35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Modelo Entidad-Relación (MER/MR)</w:t>
            </w:r>
          </w:p>
        </w:tc>
        <w:tc>
          <w:tcPr>
            <w:tcW w:w="5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4DEBDE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Diseño completo de la base de datos del sistema.</w:t>
            </w:r>
          </w:p>
        </w:tc>
      </w:tr>
      <w:tr w:rsidR="008D7D16" w:rsidRPr="006B4838" w14:paraId="508440B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A2285C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971DE0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Especificación de Requerimientos y Casos de Uso</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05ED0F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RF, RNF y diagramas UML de casos de uso.</w:t>
            </w:r>
          </w:p>
        </w:tc>
      </w:tr>
      <w:tr w:rsidR="008D7D16" w:rsidRPr="006B4838" w14:paraId="134B899B" w14:textId="77777777">
        <w:tc>
          <w:tcPr>
            <w:tcW w:w="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CB39F4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4</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1F20CC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Prototipo UI/UX (Figma)</w:t>
            </w:r>
          </w:p>
        </w:tc>
        <w:tc>
          <w:tcPr>
            <w:tcW w:w="5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DE1321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Wireframes e interfaces validadas con el cliente.</w:t>
            </w:r>
          </w:p>
        </w:tc>
      </w:tr>
      <w:tr w:rsidR="008D7D16" w:rsidRPr="006B4838" w14:paraId="0177D02B"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3EAAC5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CE265D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Informe de Avance N°1 (este documento)</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468BF1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Estado de avance, arquitectura, planificación y tecnologías.</w:t>
            </w:r>
          </w:p>
        </w:tc>
      </w:tr>
      <w:tr w:rsidR="008D7D16" w:rsidRPr="006B4838" w14:paraId="0FF72AD5" w14:textId="77777777">
        <w:tc>
          <w:tcPr>
            <w:tcW w:w="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C79A9E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6</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279050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Código fuente (GitHub)</w:t>
            </w:r>
          </w:p>
        </w:tc>
        <w:tc>
          <w:tcPr>
            <w:tcW w:w="5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7C29C6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Repositorio con frontend y backend documentado.</w:t>
            </w:r>
          </w:p>
        </w:tc>
      </w:tr>
      <w:tr w:rsidR="008D7D16" w:rsidRPr="006B4838" w14:paraId="02199C7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832FA2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6B4978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Informe de pruebas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92596D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Resultados de pruebas funcionales y correcciones.</w:t>
            </w:r>
          </w:p>
        </w:tc>
      </w:tr>
      <w:tr w:rsidR="008D7D16" w:rsidRPr="006B4838" w14:paraId="2EC5D40C" w14:textId="77777777">
        <w:tc>
          <w:tcPr>
            <w:tcW w:w="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B95391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8</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6BBB40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Manual de usuario</w:t>
            </w:r>
          </w:p>
        </w:tc>
        <w:tc>
          <w:tcPr>
            <w:tcW w:w="5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9F6090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Guía de uso para el cliente y usuarios finales.</w:t>
            </w:r>
          </w:p>
        </w:tc>
      </w:tr>
    </w:tbl>
    <w:p w14:paraId="76649D28"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0CEE0EB5" w14:textId="77777777" w:rsidR="008D7D16" w:rsidRPr="006B4838" w:rsidRDefault="00000000" w:rsidP="006B4838">
      <w:pPr>
        <w:pStyle w:val="Ttulo1"/>
        <w:spacing w:line="480" w:lineRule="auto"/>
        <w:rPr>
          <w:rFonts w:ascii="Arial" w:hAnsi="Arial" w:cs="Arial"/>
          <w:sz w:val="24"/>
          <w:szCs w:val="24"/>
        </w:rPr>
      </w:pPr>
      <w:bookmarkStart w:id="15" w:name="_Toc227748122"/>
      <w:r>
        <w:rPr>
          <w:rFonts w:ascii="Arial" w:hAnsi="Arial" w:cs="Arial"/>
          <w:sz w:val="24"/>
          <w:szCs w:val="24"/>
        </w:rPr>
        <w:lastRenderedPageBreak/>
        <w:t>6. Planificación de Actividades</w:t>
      </w:r>
      <w:bookmarkEnd w:id="15"/>
    </w:p>
    <w:p w14:paraId="23B6DCF2"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El proyecto se estructura en 5 fases bajo metodología Cascada (Waterfall), con un horizonte de 18 semanas. Las actividades están distribuidas entre los dos integrantes según sus áreas de especialización.</w:t>
      </w:r>
    </w:p>
    <w:p w14:paraId="3946E351" w14:textId="77777777" w:rsidR="008D7D16" w:rsidRPr="006B4838" w:rsidRDefault="008D7D16" w:rsidP="006B4838">
      <w:pPr>
        <w:spacing w:before="60" w:after="60" w:line="480" w:lineRule="auto"/>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
        <w:gridCol w:w="2381"/>
        <w:gridCol w:w="2707"/>
        <w:gridCol w:w="1374"/>
        <w:gridCol w:w="1974"/>
      </w:tblGrid>
      <w:tr w:rsidR="008D7D16" w:rsidRPr="006B4838" w14:paraId="34657C99" w14:textId="77777777">
        <w:trPr>
          <w:tblHeader/>
        </w:trPr>
        <w:tc>
          <w:tcPr>
            <w:tcW w:w="4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F8B6520"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N°</w:t>
            </w:r>
          </w:p>
        </w:tc>
        <w:tc>
          <w:tcPr>
            <w:tcW w:w="28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51B3807F"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Actividad / Tarea</w:t>
            </w:r>
          </w:p>
        </w:tc>
        <w:tc>
          <w:tcPr>
            <w:tcW w:w="3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E557C59"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Descripción resumida</w:t>
            </w:r>
          </w:p>
        </w:tc>
        <w:tc>
          <w:tcPr>
            <w:tcW w:w="1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09057F8"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Semanas</w:t>
            </w:r>
          </w:p>
        </w:tc>
        <w:tc>
          <w:tcPr>
            <w:tcW w:w="18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1C8BA5D4"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Responsable</w:t>
            </w:r>
          </w:p>
        </w:tc>
      </w:tr>
      <w:tr w:rsidR="008D7D16" w:rsidRPr="006B4838" w14:paraId="7F921CEF"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469D77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B7BE0E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Levantamiento de requerimientos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A709EC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Reunión con cliente, documentación de RF y RNF, acta formal.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D87A7A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S1</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837CBC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Fernando Z. / Gabriel A.</w:t>
            </w:r>
          </w:p>
        </w:tc>
      </w:tr>
      <w:tr w:rsidR="008D7D16" w:rsidRPr="006B4838" w14:paraId="76B62475" w14:textId="77777777">
        <w:tc>
          <w:tcPr>
            <w:tcW w:w="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36CF62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62B533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Diseño de Base de Datos y API</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723344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lang w:val="en-US"/>
              </w:rPr>
              <w:t xml:space="preserve">MER/MR en MySQL Workbench. </w:t>
            </w:r>
            <w:r>
              <w:rPr>
                <w:rFonts w:ascii="Arial" w:hAnsi="Arial" w:cs="Arial"/>
                <w:color w:val="222222"/>
                <w:sz w:val="24"/>
                <w:szCs w:val="24"/>
              </w:rPr>
              <w:t>Contratos de API con OpenAPI/Swagger.</w:t>
            </w:r>
          </w:p>
        </w:tc>
        <w:tc>
          <w:tcPr>
            <w:tcW w:w="1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C9A3BF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S2–S3</w:t>
            </w:r>
          </w:p>
        </w:tc>
        <w:tc>
          <w:tcPr>
            <w:tcW w:w="1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3FB9CA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Gabriel A. (Backend/DBA)</w:t>
            </w:r>
          </w:p>
        </w:tc>
      </w:tr>
      <w:tr w:rsidR="008D7D16" w:rsidRPr="006B4838" w14:paraId="72E548EA"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4A1A2A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7E8B35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Diseño prototipo UI/UX</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535A51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Mockups e interfaces en Figma: inicio, catálogo, agenda, login, dashboard.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60B46E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S4</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9AD280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Fernando Z. (Frontend/UX)</w:t>
            </w:r>
          </w:p>
        </w:tc>
      </w:tr>
      <w:tr w:rsidR="008D7D16" w:rsidRPr="006B4838" w14:paraId="6791B132" w14:textId="77777777">
        <w:tc>
          <w:tcPr>
            <w:tcW w:w="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12B37E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20DC0A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Configuración entorno e infraestructura Cloud</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4A40DD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XAMPP, Java 17, Vite, repos GitHub, cuentas Vercel y Railway.</w:t>
            </w:r>
          </w:p>
        </w:tc>
        <w:tc>
          <w:tcPr>
            <w:tcW w:w="1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4B509F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S5</w:t>
            </w:r>
          </w:p>
        </w:tc>
        <w:tc>
          <w:tcPr>
            <w:tcW w:w="1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04D10F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Ambos</w:t>
            </w:r>
          </w:p>
        </w:tc>
      </w:tr>
      <w:tr w:rsidR="008D7D16" w:rsidRPr="006B4838" w14:paraId="46B172B2"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B47AB9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78EDDA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Módulo catálogo y disponibilidad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EDA3E0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Endpoints REST + visualización de servicios y horarios disponibles.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58ACE7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S6–S7</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91F73F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Gabriel A. (back) / Fernando Z. (front)</w:t>
            </w:r>
          </w:p>
        </w:tc>
      </w:tr>
      <w:tr w:rsidR="008D7D16" w:rsidRPr="006B4838" w14:paraId="256D403C" w14:textId="77777777">
        <w:tc>
          <w:tcPr>
            <w:tcW w:w="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08A031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6</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9A5367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Módulo agenda y gestión de usuarios</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227340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Reserva de horas, autenticación JWT, Spring Security, rutas protegidas.</w:t>
            </w:r>
          </w:p>
        </w:tc>
        <w:tc>
          <w:tcPr>
            <w:tcW w:w="1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504686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S8–S9</w:t>
            </w:r>
          </w:p>
        </w:tc>
        <w:tc>
          <w:tcPr>
            <w:tcW w:w="1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526328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Gabriel A. (back) / Fernando Z. (front)</w:t>
            </w:r>
          </w:p>
        </w:tc>
      </w:tr>
      <w:tr w:rsidR="008D7D16" w:rsidRPr="006B4838" w14:paraId="73080930"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B45F37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599385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Módulo de confirmación de reservas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213A9B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Flujo de confirmación y actualización de estado de reserva.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76397C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S10–S11</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2C3224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Gabriel A. (back) / Fernando Z. (front)</w:t>
            </w:r>
          </w:p>
        </w:tc>
      </w:tr>
      <w:tr w:rsidR="008D7D16" w:rsidRPr="006B4838" w14:paraId="3A68ACF1" w14:textId="77777777">
        <w:tc>
          <w:tcPr>
            <w:tcW w:w="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655642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8</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4EF433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Dashboard de administración</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9F19CA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Panel para gestión de servicios, reservas, disponibilidad y reportes.</w:t>
            </w:r>
          </w:p>
        </w:tc>
        <w:tc>
          <w:tcPr>
            <w:tcW w:w="1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5134AB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S12–S13</w:t>
            </w:r>
          </w:p>
        </w:tc>
        <w:tc>
          <w:tcPr>
            <w:tcW w:w="1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0265A7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Ambos</w:t>
            </w:r>
          </w:p>
        </w:tc>
      </w:tr>
      <w:tr w:rsidR="008D7D16" w:rsidRPr="006B4838" w14:paraId="7679AFAF"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CBF781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86FACD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Pruebas funcionales y QA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F47098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Pruebas de integración, Vitest + Testing Library, Postman, corrección de bugs.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344595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S14–S15</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023BF9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Fernando Z. (QA) / Gabriel A.</w:t>
            </w:r>
          </w:p>
        </w:tc>
      </w:tr>
      <w:tr w:rsidR="008D7D16" w:rsidRPr="006B4838" w14:paraId="0C30F6A4" w14:textId="77777777">
        <w:tc>
          <w:tcPr>
            <w:tcW w:w="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555D6B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10</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91C1D2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Despliegue en producción y presentación final</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6972AC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Deploy Vercel + Railway, cambio DNS, presentación técnica al docente.</w:t>
            </w:r>
          </w:p>
        </w:tc>
        <w:tc>
          <w:tcPr>
            <w:tcW w:w="1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04FC97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S16–S18</w:t>
            </w:r>
          </w:p>
        </w:tc>
        <w:tc>
          <w:tcPr>
            <w:tcW w:w="1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FF0992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Ambos</w:t>
            </w:r>
          </w:p>
        </w:tc>
      </w:tr>
    </w:tbl>
    <w:p w14:paraId="4D72BA42" w14:textId="77777777" w:rsidR="008D7D16" w:rsidRPr="006B4838" w:rsidRDefault="008D7D16" w:rsidP="006B4838">
      <w:pPr>
        <w:spacing w:before="60" w:after="60" w:line="480" w:lineRule="auto"/>
        <w:rPr>
          <w:rFonts w:ascii="Arial" w:hAnsi="Arial" w:cs="Arial"/>
          <w:sz w:val="24"/>
          <w:szCs w:val="24"/>
        </w:rPr>
      </w:pPr>
    </w:p>
    <w:p w14:paraId="45605729" w14:textId="088931B9" w:rsidR="008D7D16" w:rsidRPr="006B4838" w:rsidRDefault="00000000" w:rsidP="006B4838">
      <w:pPr>
        <w:spacing w:before="80" w:after="80" w:line="480" w:lineRule="auto"/>
        <w:rPr>
          <w:rFonts w:ascii="Arial" w:hAnsi="Arial" w:cs="Arial"/>
          <w:sz w:val="24"/>
          <w:szCs w:val="24"/>
        </w:rPr>
      </w:pPr>
      <w:r>
        <w:rPr>
          <w:rFonts w:ascii="Arial" w:hAnsi="Arial" w:cs="Arial"/>
          <w:color w:val="555555"/>
          <w:sz w:val="24"/>
          <w:szCs w:val="24"/>
        </w:rPr>
        <w:t>Nota: La Carta Gantt detallada con barras de progreso por semana se adjunta como archivo independiente.</w:t>
      </w:r>
    </w:p>
    <w:p w14:paraId="1BFC89ED"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42440E42" w14:textId="77777777" w:rsidR="008D7D16" w:rsidRPr="006B4838" w:rsidRDefault="00000000" w:rsidP="006B4838">
      <w:pPr>
        <w:pStyle w:val="Ttulo1"/>
        <w:spacing w:line="480" w:lineRule="auto"/>
        <w:rPr>
          <w:rFonts w:ascii="Arial" w:hAnsi="Arial" w:cs="Arial"/>
          <w:sz w:val="24"/>
          <w:szCs w:val="24"/>
        </w:rPr>
      </w:pPr>
      <w:bookmarkStart w:id="16" w:name="_Toc227748123"/>
      <w:r>
        <w:rPr>
          <w:rFonts w:ascii="Arial" w:hAnsi="Arial" w:cs="Arial"/>
          <w:sz w:val="24"/>
          <w:szCs w:val="24"/>
        </w:rPr>
        <w:lastRenderedPageBreak/>
        <w:t>7. Tecnologías Seleccionadas</w:t>
      </w:r>
      <w:bookmarkEnd w:id="16"/>
    </w:p>
    <w:p w14:paraId="47E3C68E"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La elección tecnológica se basa en la experiencia previa del equipo con el proyecto HazelLab (stack idéntico), la alineación con las mejores prácticas de la industria y la factibilidad de implementar en el plazo académico disponible.</w:t>
      </w:r>
    </w:p>
    <w:p w14:paraId="0845017E" w14:textId="77777777" w:rsidR="008D7D16" w:rsidRPr="006B4838" w:rsidRDefault="008D7D16" w:rsidP="006B4838">
      <w:pPr>
        <w:spacing w:before="60" w:after="60" w:line="480" w:lineRule="auto"/>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4526"/>
      </w:tblGrid>
      <w:tr w:rsidR="008D7D16" w:rsidRPr="006B4838" w14:paraId="352E470E"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5A56F253"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Capa</w:t>
            </w:r>
          </w:p>
        </w:tc>
        <w:tc>
          <w:tcPr>
            <w:tcW w:w="25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549B32CB"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Tecnología / Herramienta</w:t>
            </w:r>
          </w:p>
        </w:tc>
        <w:tc>
          <w:tcPr>
            <w:tcW w:w="45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0F86B03"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Justificación</w:t>
            </w:r>
          </w:p>
        </w:tc>
      </w:tr>
      <w:tr w:rsidR="008D7D16" w:rsidRPr="006B4838" w14:paraId="42E3799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B68AC5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Frontend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9A77D2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React 18 + Vite 5</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97970A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SPA rápida con hot-reload. Experiencia previa del equipo. Ideal para interfaces reactivas como calendarios de disponibilidad.</w:t>
            </w:r>
          </w:p>
        </w:tc>
      </w:tr>
      <w:tr w:rsidR="008D7D16" w:rsidRPr="006B4838" w14:paraId="638C781E"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BBC048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Frontend</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7074A4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React Router DOM 6</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DB929F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Manejo de rutas client-side sin recarga de página.</w:t>
            </w:r>
          </w:p>
        </w:tc>
      </w:tr>
      <w:tr w:rsidR="008D7D16" w:rsidRPr="006B4838" w14:paraId="284D550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EE9135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Frontend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E98589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Axios</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58B33C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Consumo de API REST con interceptores HTTP. Ya utilizado en HazelLab.</w:t>
            </w:r>
          </w:p>
        </w:tc>
      </w:tr>
      <w:tr w:rsidR="008D7D16" w:rsidRPr="006B4838" w14:paraId="65C129C0"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9C4705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Frontend</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016C8A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Bootstrap 5.3 (CDN)</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51C324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Diseño responsivo sin dependencia npm. Compatibilidad total con la propuesta visual.</w:t>
            </w:r>
          </w:p>
        </w:tc>
      </w:tr>
      <w:tr w:rsidR="008D7D16" w:rsidRPr="006B4838" w14:paraId="139AFC0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E6B9CC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Backend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16ADCC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Java 17 + Spring Boot 3</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BA3BD1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Framework robusto para API REST. Conocimiento previo del equipo. Estándar empresarial.</w:t>
            </w:r>
          </w:p>
        </w:tc>
      </w:tr>
      <w:tr w:rsidR="008D7D16" w:rsidRPr="006B4838" w14:paraId="55F3D4F4"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BC40B2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Backend</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AED039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Spring Security + JWT</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1AF1CE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Autenticación y autorización por roles (cliente / admin) con tokens seguros.</w:t>
            </w:r>
          </w:p>
        </w:tc>
      </w:tr>
      <w:tr w:rsidR="008D7D16" w:rsidRPr="006B4838" w14:paraId="4E1F1B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63D801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Backend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067B7F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Spring Data JPA + Hibernate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6094EC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ORM que simplifica operaciones CRUD sobre MySQL sin SQL manual.</w:t>
            </w:r>
          </w:p>
        </w:tc>
      </w:tr>
      <w:tr w:rsidR="008D7D16" w:rsidRPr="006B4838" w14:paraId="2332165C"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A74C03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Base de datos</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BFEE31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MySQL</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C59919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Motor relacional maduro. Uso local con XAMPP + MySQL Workbench en desarrollo.</w:t>
            </w:r>
          </w:p>
        </w:tc>
      </w:tr>
      <w:tr w:rsidR="008D7D16" w:rsidRPr="006B4838" w14:paraId="7D5352E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390811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Confirmación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9B6307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Por definir</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D6F2E6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Módulo de confirmación a definir según requerimiento del cliente.</w:t>
            </w:r>
          </w:p>
        </w:tc>
      </w:tr>
      <w:tr w:rsidR="008D7D16" w:rsidRPr="006B4838" w14:paraId="46592C23"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0A1021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Build / Gestión</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BDA555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Apache Maven</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207F54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Gestión de dependencias backend. Archivo pom.xml estándar.</w:t>
            </w:r>
          </w:p>
        </w:tc>
      </w:tr>
      <w:tr w:rsidR="008D7D16" w:rsidRPr="006B4838" w14:paraId="64D99D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5FF0CE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Documentación API</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49F2A7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Swagger UI (SpringDoc)</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92C558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Documentación interactiva de endpoints generada automáticamente.</w:t>
            </w:r>
          </w:p>
        </w:tc>
      </w:tr>
      <w:tr w:rsidR="008D7D16" w:rsidRPr="006B4838" w14:paraId="0BF5C8E7"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B8368F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Testing</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B5F9C0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Vitest + Testing Library</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DF0DA5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Suite de pruebas unitarias para React. Integrada en Vite sin configuración adicional.</w:t>
            </w:r>
          </w:p>
        </w:tc>
      </w:tr>
      <w:tr w:rsidR="008D7D16" w:rsidRPr="006B4838" w14:paraId="190A8F8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F28F25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Diseño</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0E6358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Figma</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AA00C7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Prototipado de interfaz validado con el cliente antes del desarrollo.</w:t>
            </w:r>
          </w:p>
        </w:tc>
      </w:tr>
      <w:tr w:rsidR="008D7D16" w:rsidRPr="006B4838" w14:paraId="6D014EFE"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530787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Versionado</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F8A724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Git + GitHub</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D4FE49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Control de versiones con repositorio único para todo el proyecto.</w:t>
            </w:r>
          </w:p>
        </w:tc>
      </w:tr>
    </w:tbl>
    <w:p w14:paraId="664053D1"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4CDC6858" w14:textId="77777777" w:rsidR="008D7D16" w:rsidRPr="006B4838" w:rsidRDefault="00000000" w:rsidP="006B4838">
      <w:pPr>
        <w:pStyle w:val="Ttulo1"/>
        <w:spacing w:line="480" w:lineRule="auto"/>
        <w:rPr>
          <w:rFonts w:ascii="Arial" w:hAnsi="Arial" w:cs="Arial"/>
          <w:sz w:val="24"/>
          <w:szCs w:val="24"/>
        </w:rPr>
      </w:pPr>
      <w:bookmarkStart w:id="17" w:name="_Toc227748124"/>
      <w:r>
        <w:rPr>
          <w:rFonts w:ascii="Arial" w:hAnsi="Arial" w:cs="Arial"/>
          <w:sz w:val="24"/>
          <w:szCs w:val="24"/>
        </w:rPr>
        <w:lastRenderedPageBreak/>
        <w:t>8. Servicios Cloud — IaaS / PaaS / SaaS</w:t>
      </w:r>
      <w:bookmarkEnd w:id="17"/>
    </w:p>
    <w:p w14:paraId="3E9BD5A1"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La solución se concibe como Cloud Native desde su diseño, prescindiendo completamente de servidores físicos o virtuales propios. Esto permite al equipo enfocarse en el desarrollo y no en la administración de infraestructura.</w:t>
      </w:r>
    </w:p>
    <w:p w14:paraId="7B5F5D46" w14:textId="77777777" w:rsidR="008D7D16" w:rsidRPr="006B4838" w:rsidRDefault="008D7D16" w:rsidP="006B4838">
      <w:pPr>
        <w:spacing w:before="60" w:after="60" w:line="480" w:lineRule="auto"/>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3000"/>
        <w:gridCol w:w="2426"/>
      </w:tblGrid>
      <w:tr w:rsidR="008D7D16" w:rsidRPr="006B4838" w14:paraId="5D2FFD56"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148A33D4"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Modelo</w:t>
            </w:r>
          </w:p>
        </w:tc>
        <w:tc>
          <w:tcPr>
            <w:tcW w:w="22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14F306FD"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Servicio / Plataforma</w:t>
            </w:r>
          </w:p>
        </w:tc>
        <w:tc>
          <w:tcPr>
            <w:tcW w:w="3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4A5FC983"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Uso en CFD Servicios</w:t>
            </w:r>
          </w:p>
        </w:tc>
        <w:tc>
          <w:tcPr>
            <w:tcW w:w="24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57C289DE"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Por qué se eligió</w:t>
            </w:r>
          </w:p>
        </w:tc>
      </w:tr>
      <w:tr w:rsidR="008D7D16" w:rsidRPr="006B4838" w14:paraId="3B87867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516B77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PaaS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389274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Vercel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FB56AF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Despliegue automático del Frontend (React + Vite) con CDN global.</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DD6910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Plan gratuito, despliegue con un git push, optimización automática de assets. Ideal para SPA.</w:t>
            </w:r>
          </w:p>
        </w:tc>
      </w:tr>
      <w:tr w:rsidR="008D7D16" w:rsidRPr="006B4838" w14:paraId="4BA2334D" w14:textId="77777777">
        <w:tc>
          <w:tcPr>
            <w:tcW w:w="1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93DC4B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PaaS</w:t>
            </w:r>
          </w:p>
        </w:tc>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1B1742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Railway</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FC0FE4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Despliegue del Backend (Spring Boot JAR) + instancia MySQL en la nube.</w:t>
            </w:r>
          </w:p>
        </w:tc>
        <w:tc>
          <w:tcPr>
            <w:tcW w:w="24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9E830B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Soporta Java nativamente, plan gratuito suficiente para el proyecto académico y producción inicial.</w:t>
            </w:r>
          </w:p>
        </w:tc>
      </w:tr>
      <w:tr w:rsidR="008D7D16" w:rsidRPr="006B4838" w14:paraId="1BFDE6DD"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896E1B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SaaS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F5F2EE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GitHub</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1966D6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 xml:space="preserve">Control de versiones, revisión de código, almacenamiento del </w:t>
            </w:r>
            <w:r>
              <w:rPr>
                <w:rFonts w:ascii="Arial" w:hAnsi="Arial" w:cs="Arial"/>
                <w:color w:val="222222"/>
                <w:sz w:val="24"/>
                <w:szCs w:val="24"/>
              </w:rPr>
              <w:lastRenderedPageBreak/>
              <w:t>repositorio único del proyecto.</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2F0692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 xml:space="preserve">Estándar de la industria. El repositorio ya está </w:t>
            </w:r>
            <w:r>
              <w:rPr>
                <w:rFonts w:ascii="Arial" w:hAnsi="Arial" w:cs="Arial"/>
                <w:color w:val="222222"/>
                <w:sz w:val="24"/>
                <w:szCs w:val="24"/>
              </w:rPr>
              <w:lastRenderedPageBreak/>
              <w:t>creado y accesible públicamente.</w:t>
            </w:r>
          </w:p>
        </w:tc>
      </w:tr>
      <w:tr w:rsidR="008D7D16" w:rsidRPr="006B4838" w14:paraId="2B46D6DD" w14:textId="77777777">
        <w:tc>
          <w:tcPr>
            <w:tcW w:w="1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68E77E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SaaS</w:t>
            </w:r>
          </w:p>
        </w:tc>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29A23D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Por definir</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E5EE4C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Módulo a definir con el cliente.</w:t>
            </w:r>
          </w:p>
        </w:tc>
        <w:tc>
          <w:tcPr>
            <w:tcW w:w="24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97B53B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Única opción local certificada para Chile. El equipo evaluará alternativas según requerimiento del cliente.</w:t>
            </w:r>
          </w:p>
        </w:tc>
      </w:tr>
    </w:tbl>
    <w:p w14:paraId="57ADB825" w14:textId="77777777" w:rsidR="008D7D16" w:rsidRPr="006B4838" w:rsidRDefault="008D7D16" w:rsidP="006B4838">
      <w:pPr>
        <w:spacing w:before="60" w:after="60" w:line="480" w:lineRule="auto"/>
        <w:rPr>
          <w:rFonts w:ascii="Arial" w:hAnsi="Arial" w:cs="Arial"/>
          <w:sz w:val="24"/>
          <w:szCs w:val="24"/>
        </w:rPr>
      </w:pPr>
    </w:p>
    <w:p w14:paraId="3E7E57CE"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555555"/>
          <w:sz w:val="24"/>
          <w:szCs w:val="24"/>
        </w:rPr>
        <w:t>Justificación de la arquitectura Cloud: al migrar desde el hosting compartido PHP actual (que no soporta Java ni Node.js) hacia servicios PaaS, se obtiene alta disponibilidad (SLA 99.9%), escalabilidad automática ante picos de demanda y separación clara entre frontend y backend. El dominio cfdservicios.cl se redirige cambiando únicamente el registro DNS tipo A, manteniendo intactos los correos corporativos del cliente.</w:t>
      </w:r>
    </w:p>
    <w:p w14:paraId="0FFB570D"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38473FB3" w14:textId="77777777" w:rsidR="008D7D16" w:rsidRPr="006B4838" w:rsidRDefault="00000000" w:rsidP="006B4838">
      <w:pPr>
        <w:pStyle w:val="Ttulo1"/>
        <w:spacing w:line="480" w:lineRule="auto"/>
        <w:rPr>
          <w:rFonts w:ascii="Arial" w:hAnsi="Arial" w:cs="Arial"/>
          <w:sz w:val="24"/>
          <w:szCs w:val="24"/>
        </w:rPr>
      </w:pPr>
      <w:bookmarkStart w:id="18" w:name="_Toc227748125"/>
      <w:r>
        <w:rPr>
          <w:rFonts w:ascii="Arial" w:hAnsi="Arial" w:cs="Arial"/>
          <w:sz w:val="24"/>
          <w:szCs w:val="24"/>
        </w:rPr>
        <w:lastRenderedPageBreak/>
        <w:t>9. Descripción de la Solución y Atributos de Calidad</w:t>
      </w:r>
      <w:bookmarkEnd w:id="18"/>
    </w:p>
    <w:p w14:paraId="206395CA" w14:textId="77777777" w:rsidR="008D7D16" w:rsidRPr="006B4838" w:rsidRDefault="00000000" w:rsidP="006B4838">
      <w:pPr>
        <w:pStyle w:val="Ttulo2"/>
        <w:spacing w:line="480" w:lineRule="auto"/>
        <w:rPr>
          <w:rFonts w:ascii="Arial" w:hAnsi="Arial" w:cs="Arial"/>
        </w:rPr>
      </w:pPr>
      <w:bookmarkStart w:id="19" w:name="_Toc227748126"/>
      <w:r>
        <w:rPr>
          <w:rFonts w:ascii="Arial" w:hAnsi="Arial" w:cs="Arial"/>
        </w:rPr>
        <w:t>9.1 Propósito y valor para el cliente</w:t>
      </w:r>
      <w:bookmarkEnd w:id="19"/>
    </w:p>
    <w:p w14:paraId="27761F1B"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La plataforma CFD Servicios transforma la relación entre la empresa y sus clientes al eliminar la fricción del proceso de contratación actual. El valor concreto que agrega es:</w:t>
      </w:r>
    </w:p>
    <w:p w14:paraId="7994158A" w14:textId="30F5E089" w:rsidR="008D7D16" w:rsidRPr="006B4838" w:rsidRDefault="00000000" w:rsidP="006B4838">
      <w:pPr>
        <w:pStyle w:val="Prrafodelista"/>
        <w:numPr>
          <w:ilvl w:val="0"/>
          <w:numId w:val="2"/>
        </w:numPr>
        <w:spacing w:before="60" w:after="60" w:line="480" w:lineRule="auto"/>
        <w:rPr>
          <w:rFonts w:ascii="Arial" w:hAnsi="Arial" w:cs="Arial"/>
          <w:sz w:val="24"/>
          <w:szCs w:val="24"/>
        </w:rPr>
      </w:pPr>
      <w:r>
        <w:rPr>
          <w:rFonts w:ascii="Arial" w:hAnsi="Arial" w:cs="Arial"/>
          <w:color w:val="222222"/>
          <w:sz w:val="24"/>
          <w:szCs w:val="24"/>
        </w:rPr>
        <w:t>Para el cliente final: autonomía para ver disponibilidad</w:t>
      </w:r>
      <w:r w:rsidR="008B1B3F">
        <w:rPr>
          <w:rFonts w:ascii="Arial" w:hAnsi="Arial" w:cs="Arial"/>
          <w:color w:val="222222"/>
          <w:sz w:val="24"/>
          <w:szCs w:val="24"/>
        </w:rPr>
        <w:t xml:space="preserve"> </w:t>
      </w:r>
      <w:r w:rsidR="004B239E">
        <w:rPr>
          <w:rFonts w:ascii="Arial" w:hAnsi="Arial" w:cs="Arial"/>
          <w:color w:val="222222"/>
          <w:sz w:val="24"/>
          <w:szCs w:val="24"/>
        </w:rPr>
        <w:t>y reservar</w:t>
      </w:r>
      <w:r>
        <w:rPr>
          <w:rFonts w:ascii="Arial" w:hAnsi="Arial" w:cs="Arial"/>
          <w:color w:val="222222"/>
          <w:sz w:val="24"/>
          <w:szCs w:val="24"/>
        </w:rPr>
        <w:t xml:space="preserve">  en cualquier momento sin depender del horario de atención telefónica.</w:t>
      </w:r>
    </w:p>
    <w:p w14:paraId="410B3AF4" w14:textId="77777777" w:rsidR="008D7D16" w:rsidRPr="006B4838" w:rsidRDefault="00000000" w:rsidP="006B4838">
      <w:pPr>
        <w:pStyle w:val="Prrafodelista"/>
        <w:numPr>
          <w:ilvl w:val="0"/>
          <w:numId w:val="2"/>
        </w:numPr>
        <w:spacing w:before="60" w:after="60" w:line="480" w:lineRule="auto"/>
        <w:rPr>
          <w:rFonts w:ascii="Arial" w:hAnsi="Arial" w:cs="Arial"/>
          <w:sz w:val="24"/>
          <w:szCs w:val="24"/>
        </w:rPr>
      </w:pPr>
      <w:r>
        <w:rPr>
          <w:rFonts w:ascii="Arial" w:hAnsi="Arial" w:cs="Arial"/>
          <w:color w:val="222222"/>
          <w:sz w:val="24"/>
          <w:szCs w:val="24"/>
        </w:rPr>
        <w:t>Para CFD Servicios: reducción de carga operativa, visibilidad de reservas en tiempo real, historial de clientes y reporte de ingresos desde el dashboard.</w:t>
      </w:r>
    </w:p>
    <w:p w14:paraId="66E18B2A" w14:textId="77777777" w:rsidR="008D7D16" w:rsidRPr="006B4838" w:rsidRDefault="00000000" w:rsidP="006B4838">
      <w:pPr>
        <w:pStyle w:val="Prrafodelista"/>
        <w:numPr>
          <w:ilvl w:val="0"/>
          <w:numId w:val="2"/>
        </w:numPr>
        <w:spacing w:before="60" w:after="60" w:line="480" w:lineRule="auto"/>
        <w:rPr>
          <w:rFonts w:ascii="Arial" w:hAnsi="Arial" w:cs="Arial"/>
          <w:sz w:val="24"/>
          <w:szCs w:val="24"/>
        </w:rPr>
      </w:pPr>
      <w:r>
        <w:rPr>
          <w:rFonts w:ascii="Arial" w:hAnsi="Arial" w:cs="Arial"/>
          <w:color w:val="222222"/>
          <w:sz w:val="24"/>
          <w:szCs w:val="24"/>
        </w:rPr>
        <w:t>Para el negocio: posibilidad de escalar sin aumentar personal de coordinación.</w:t>
      </w:r>
    </w:p>
    <w:p w14:paraId="75A4B301" w14:textId="77777777" w:rsidR="008D7D16" w:rsidRPr="006B4838" w:rsidRDefault="008D7D16" w:rsidP="006B4838">
      <w:pPr>
        <w:spacing w:before="60" w:after="60" w:line="480" w:lineRule="auto"/>
        <w:rPr>
          <w:rFonts w:ascii="Arial" w:hAnsi="Arial" w:cs="Arial"/>
          <w:sz w:val="24"/>
          <w:szCs w:val="24"/>
        </w:rPr>
      </w:pPr>
    </w:p>
    <w:p w14:paraId="4A742B05" w14:textId="77777777" w:rsidR="008D7D16" w:rsidRPr="006B4838" w:rsidRDefault="00000000" w:rsidP="006B4838">
      <w:pPr>
        <w:pStyle w:val="Ttulo2"/>
        <w:spacing w:line="480" w:lineRule="auto"/>
        <w:rPr>
          <w:rFonts w:ascii="Arial" w:hAnsi="Arial" w:cs="Arial"/>
        </w:rPr>
      </w:pPr>
      <w:bookmarkStart w:id="20" w:name="_Toc227748127"/>
      <w:r>
        <w:rPr>
          <w:rFonts w:ascii="Arial" w:hAnsi="Arial" w:cs="Arial"/>
        </w:rPr>
        <w:t>9.2 Atributos de calidad</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8D7D16" w:rsidRPr="006B4838" w14:paraId="5C128EBB"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5A329D1"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Atributo</w:t>
            </w:r>
          </w:p>
        </w:tc>
        <w:tc>
          <w:tcPr>
            <w:tcW w:w="3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3F88304F"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Descripción</w:t>
            </w:r>
          </w:p>
        </w:tc>
        <w:tc>
          <w:tcPr>
            <w:tcW w:w="40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6B22A6D"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Implementación técnica</w:t>
            </w:r>
          </w:p>
        </w:tc>
      </w:tr>
      <w:tr w:rsidR="008D7D16" w:rsidRPr="006B4838" w14:paraId="3CAFEC7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EFA94C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Seguridad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E2B090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Protección de datos de usuarios y transacciones.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407721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lang w:val="en-US"/>
              </w:rPr>
              <w:t xml:space="preserve">Spring Security + JWT para endpoints privados. </w:t>
            </w:r>
            <w:r>
              <w:rPr>
                <w:rFonts w:ascii="Arial" w:hAnsi="Arial" w:cs="Arial"/>
                <w:color w:val="222222"/>
                <w:sz w:val="24"/>
                <w:szCs w:val="24"/>
              </w:rPr>
              <w:t>HTTPS en producción. Contraseñas con bcrypt. Datos de usuarios protegidos.</w:t>
            </w:r>
          </w:p>
        </w:tc>
      </w:tr>
      <w:tr w:rsidR="008D7D16" w:rsidRPr="006B4838" w14:paraId="21CE6E2F"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41049F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Confiabilidad</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FF3027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El sistema debe estar disponible y funcionar correctamente de forma sostenida.</w:t>
            </w:r>
          </w:p>
        </w:tc>
        <w:tc>
          <w:tcPr>
            <w:tcW w:w="4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8B278B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Infraestructura PaaS con SLA 99.9%. Sin dependencia de hardware propio. Control de versiones en GitHub.</w:t>
            </w:r>
          </w:p>
        </w:tc>
      </w:tr>
      <w:tr w:rsidR="008D7D16" w:rsidRPr="006B4838" w14:paraId="6769121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765C92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Integridad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6E2D35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Los datos de reservas deben ser consistentes y no corromperse.</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6D22884" w14:textId="2A30276D"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 xml:space="preserve"> Estados de reserva controlados (pendiente → confirmada → cancelada). Validación en backend antes de confirmar reserva.</w:t>
            </w:r>
          </w:p>
        </w:tc>
      </w:tr>
      <w:tr w:rsidR="008D7D16" w:rsidRPr="006B4838" w14:paraId="555641D3"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4E8CB4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Precisión</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1CB86D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La información de disponibilidad debe ser exacta y actualizada.</w:t>
            </w:r>
          </w:p>
        </w:tc>
        <w:tc>
          <w:tcPr>
            <w:tcW w:w="4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7FFA47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Consultas directas a la base de datos al seleccionar fecha/hora. Sin caché de disponibilidad desactualizada.</w:t>
            </w:r>
          </w:p>
        </w:tc>
      </w:tr>
      <w:tr w:rsidR="008D7D16" w:rsidRPr="006B4838" w14:paraId="3C58ACF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928238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Oportunidad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3E6DC4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La información debe estar disponible cuando el usuario la necesita, 24/7.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A9CCC5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Arquitectura Cloud PaaS sin interrupciones programadas. Frontend estático en CDN Vercel.</w:t>
            </w:r>
          </w:p>
        </w:tc>
      </w:tr>
      <w:tr w:rsidR="008D7D16" w:rsidRPr="006B4838" w14:paraId="1A4F235D"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0F0DE9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Usabilidad</w:t>
            </w:r>
          </w:p>
        </w:tc>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397422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La interfaz debe ser intuitiva para clientes no técnicos.</w:t>
            </w:r>
          </w:p>
        </w:tc>
        <w:tc>
          <w:tcPr>
            <w:tcW w:w="4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CD1DE6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Diseño Bootstrap responsivo. Flujo de agendamiento en máximo 3 pasos. Prototipo validado con cliente en Figma.</w:t>
            </w:r>
          </w:p>
        </w:tc>
      </w:tr>
      <w:tr w:rsidR="008D7D16" w:rsidRPr="006B4838" w14:paraId="2947DF1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90C74E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Mantenibilidad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DEEDFF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El código debe ser fácil de extender y corregir.</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013238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lang w:val="en-US"/>
              </w:rPr>
              <w:t xml:space="preserve">Arquitectura MVC en Spring Boot. </w:t>
            </w:r>
            <w:r>
              <w:rPr>
                <w:rFonts w:ascii="Arial" w:hAnsi="Arial" w:cs="Arial"/>
                <w:color w:val="222222"/>
                <w:sz w:val="24"/>
                <w:szCs w:val="24"/>
              </w:rPr>
              <w:t>Código modularizado por capas. API documentada con Swagger. Versionado en GitHub.</w:t>
            </w:r>
          </w:p>
        </w:tc>
      </w:tr>
    </w:tbl>
    <w:p w14:paraId="454673C2"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3AD3C3BA" w14:textId="77777777" w:rsidR="008D7D16" w:rsidRPr="006B4838" w:rsidRDefault="00000000" w:rsidP="006B4838">
      <w:pPr>
        <w:pStyle w:val="Ttulo1"/>
        <w:spacing w:line="480" w:lineRule="auto"/>
        <w:rPr>
          <w:rFonts w:ascii="Arial" w:hAnsi="Arial" w:cs="Arial"/>
          <w:sz w:val="24"/>
          <w:szCs w:val="24"/>
        </w:rPr>
      </w:pPr>
      <w:bookmarkStart w:id="21" w:name="_Toc227748128"/>
      <w:r>
        <w:rPr>
          <w:rFonts w:ascii="Arial" w:hAnsi="Arial" w:cs="Arial"/>
          <w:sz w:val="24"/>
          <w:szCs w:val="24"/>
        </w:rPr>
        <w:lastRenderedPageBreak/>
        <w:t>10. Metodología y Ciclo de Vida</w:t>
      </w:r>
      <w:bookmarkEnd w:id="21"/>
    </w:p>
    <w:p w14:paraId="69087FC6" w14:textId="15C38D30" w:rsidR="008D7D16" w:rsidRPr="006B4838" w:rsidRDefault="00000000" w:rsidP="006B4838">
      <w:pPr>
        <w:pStyle w:val="Ttulo2"/>
        <w:spacing w:line="480" w:lineRule="auto"/>
        <w:rPr>
          <w:rFonts w:ascii="Arial" w:hAnsi="Arial" w:cs="Arial"/>
        </w:rPr>
      </w:pPr>
      <w:bookmarkStart w:id="22" w:name="_Toc227748129"/>
      <w:r>
        <w:rPr>
          <w:rFonts w:ascii="Arial" w:hAnsi="Arial" w:cs="Arial"/>
        </w:rPr>
        <w:t xml:space="preserve">10.1 Metodología seleccionada: </w:t>
      </w:r>
      <w:r w:rsidR="008B1B3F">
        <w:rPr>
          <w:rFonts w:ascii="Arial" w:hAnsi="Arial" w:cs="Arial"/>
        </w:rPr>
        <w:t xml:space="preserve">Metodología Tradicional o </w:t>
      </w:r>
      <w:r>
        <w:rPr>
          <w:rFonts w:ascii="Arial" w:hAnsi="Arial" w:cs="Arial"/>
        </w:rPr>
        <w:t>Cascada (Waterfall)</w:t>
      </w:r>
      <w:bookmarkEnd w:id="22"/>
    </w:p>
    <w:p w14:paraId="061ABA88"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Se adopta la metodología tradicional Cascada porque los requerimientos del proyecto están claramente definidos desde el inicio: existe un cliente real (CFD Servicios), una página actual en PHP que se va a reemplazar, y un conjunto acotado de funcionalidades a desarrollar. Este contexto hace que la metodología ágil (como Scrum) sea menos adecuada, ya que el equipo es de solo dos personas y no tiene sentido la estructura de sprints con revisiones periódicas del cliente.</w:t>
      </w:r>
    </w:p>
    <w:p w14:paraId="4A72A096" w14:textId="77777777" w:rsidR="008D7D16" w:rsidRPr="006B4838" w:rsidRDefault="008D7D16" w:rsidP="006B4838">
      <w:pPr>
        <w:spacing w:before="60" w:after="60" w:line="480" w:lineRule="auto"/>
        <w:rPr>
          <w:rFonts w:ascii="Arial" w:hAnsi="Arial" w:cs="Arial"/>
          <w:sz w:val="24"/>
          <w:szCs w:val="24"/>
        </w:rPr>
      </w:pPr>
    </w:p>
    <w:p w14:paraId="2A8788A3" w14:textId="77777777" w:rsidR="008D7D16" w:rsidRPr="006B4838" w:rsidRDefault="00000000" w:rsidP="006B4838">
      <w:pPr>
        <w:pStyle w:val="Ttulo2"/>
        <w:spacing w:line="480" w:lineRule="auto"/>
        <w:rPr>
          <w:rFonts w:ascii="Arial" w:hAnsi="Arial" w:cs="Arial"/>
        </w:rPr>
      </w:pPr>
      <w:bookmarkStart w:id="23" w:name="_Toc227748130"/>
      <w:r>
        <w:rPr>
          <w:rFonts w:ascii="Arial" w:hAnsi="Arial" w:cs="Arial"/>
        </w:rPr>
        <w:t>10.2 Fases del ciclo de vida</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800"/>
        <w:gridCol w:w="2026"/>
      </w:tblGrid>
      <w:tr w:rsidR="008D7D16" w:rsidRPr="006B4838" w14:paraId="0A1C782B"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2C91AF81"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Fase</w:t>
            </w:r>
          </w:p>
        </w:tc>
        <w:tc>
          <w:tcPr>
            <w:tcW w:w="48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C06BCFB"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Descripción</w:t>
            </w:r>
          </w:p>
        </w:tc>
        <w:tc>
          <w:tcPr>
            <w:tcW w:w="20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598CD035"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Semanas</w:t>
            </w:r>
          </w:p>
        </w:tc>
      </w:tr>
      <w:tr w:rsidR="008D7D16" w:rsidRPr="006B4838" w14:paraId="04E7CB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13AC73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1. Análisis</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6F9484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Levantamiento y documentación de requerimientos funcionales y no funcionales con el cliente.</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45751B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S1</w:t>
            </w:r>
          </w:p>
        </w:tc>
      </w:tr>
      <w:tr w:rsidR="008D7D16" w:rsidRPr="006B4838" w14:paraId="2D014F89"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B871E2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2. Diseño</w:t>
            </w:r>
          </w:p>
        </w:tc>
        <w:tc>
          <w:tcPr>
            <w:tcW w:w="4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99BF2C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Diseño de la base de datos (MER/MR), arquitectura del sistema, contratos de API y prototipo UI/UX en Figma.</w:t>
            </w:r>
          </w:p>
        </w:tc>
        <w:tc>
          <w:tcPr>
            <w:tcW w:w="2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EBE139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S2–S4</w:t>
            </w:r>
          </w:p>
        </w:tc>
      </w:tr>
      <w:tr w:rsidR="008D7D16" w:rsidRPr="006B4838" w14:paraId="56EE6BD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654F48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3. Implementación</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4362DB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Desarrollo de todos los módulos: catálogo, agenda, usuarios, dashboard. Configuración de infraestructura Cloud.</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D83DE2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S5–S13</w:t>
            </w:r>
          </w:p>
        </w:tc>
      </w:tr>
      <w:tr w:rsidR="008D7D16" w:rsidRPr="006B4838" w14:paraId="0C11E71E"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3ACD42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4. Pruebas</w:t>
            </w:r>
          </w:p>
        </w:tc>
        <w:tc>
          <w:tcPr>
            <w:tcW w:w="4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852BD7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Pruebas funcionales, de integración y corrección de errores. Documentación de resultados.</w:t>
            </w:r>
          </w:p>
        </w:tc>
        <w:tc>
          <w:tcPr>
            <w:tcW w:w="2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93B895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S14–S15</w:t>
            </w:r>
          </w:p>
        </w:tc>
      </w:tr>
      <w:tr w:rsidR="008D7D16" w:rsidRPr="006B4838" w14:paraId="430DAE1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5DC291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5. Despliegue y entrega</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A20296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Publicación en producción (Vercel + Railway), cambio de DNS, presentación final al docente y cliente.</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EE0043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S16–S18</w:t>
            </w:r>
          </w:p>
        </w:tc>
      </w:tr>
    </w:tbl>
    <w:p w14:paraId="7EDD27A2" w14:textId="77777777" w:rsidR="008D7D16" w:rsidRPr="006B4838" w:rsidRDefault="008D7D16" w:rsidP="006B4838">
      <w:pPr>
        <w:spacing w:before="60" w:after="60" w:line="480" w:lineRule="auto"/>
        <w:rPr>
          <w:rFonts w:ascii="Arial" w:hAnsi="Arial" w:cs="Arial"/>
          <w:sz w:val="24"/>
          <w:szCs w:val="24"/>
        </w:rPr>
      </w:pPr>
    </w:p>
    <w:p w14:paraId="05466C4A" w14:textId="0B2719B3" w:rsidR="008D7D16" w:rsidRPr="006B4838" w:rsidRDefault="00000000" w:rsidP="006B4838">
      <w:pPr>
        <w:spacing w:before="80" w:after="80" w:line="480" w:lineRule="auto"/>
        <w:jc w:val="both"/>
        <w:rPr>
          <w:rFonts w:ascii="Arial" w:hAnsi="Arial" w:cs="Arial"/>
          <w:sz w:val="24"/>
          <w:szCs w:val="24"/>
        </w:rPr>
      </w:pPr>
      <w:r>
        <w:rPr>
          <w:rFonts w:ascii="Arial" w:hAnsi="Arial" w:cs="Arial"/>
          <w:color w:val="555555"/>
          <w:sz w:val="24"/>
          <w:szCs w:val="24"/>
        </w:rPr>
        <w:t>Justificación de la coherencia metodología–tecnología: el patrón de diseño MVC (Model</w:t>
      </w:r>
      <w:r w:rsidR="008B1B3F">
        <w:rPr>
          <w:rFonts w:ascii="Arial" w:hAnsi="Arial" w:cs="Arial"/>
          <w:color w:val="555555"/>
          <w:sz w:val="24"/>
          <w:szCs w:val="24"/>
        </w:rPr>
        <w:t>o</w:t>
      </w:r>
      <w:r>
        <w:rPr>
          <w:rFonts w:ascii="Arial" w:hAnsi="Arial" w:cs="Arial"/>
          <w:color w:val="555555"/>
          <w:sz w:val="24"/>
          <w:szCs w:val="24"/>
        </w:rPr>
        <w:t>-Vi</w:t>
      </w:r>
      <w:r w:rsidR="008B1B3F">
        <w:rPr>
          <w:rFonts w:ascii="Arial" w:hAnsi="Arial" w:cs="Arial"/>
          <w:color w:val="555555"/>
          <w:sz w:val="24"/>
          <w:szCs w:val="24"/>
        </w:rPr>
        <w:t>sta</w:t>
      </w:r>
      <w:r>
        <w:rPr>
          <w:rFonts w:ascii="Arial" w:hAnsi="Arial" w:cs="Arial"/>
          <w:color w:val="555555"/>
          <w:sz w:val="24"/>
          <w:szCs w:val="24"/>
        </w:rPr>
        <w:t>-Control</w:t>
      </w:r>
      <w:r w:rsidR="008B1B3F">
        <w:rPr>
          <w:rFonts w:ascii="Arial" w:hAnsi="Arial" w:cs="Arial"/>
          <w:color w:val="555555"/>
          <w:sz w:val="24"/>
          <w:szCs w:val="24"/>
        </w:rPr>
        <w:t>ador</w:t>
      </w:r>
      <w:r>
        <w:rPr>
          <w:rFonts w:ascii="Arial" w:hAnsi="Arial" w:cs="Arial"/>
          <w:color w:val="555555"/>
          <w:sz w:val="24"/>
          <w:szCs w:val="24"/>
        </w:rPr>
        <w:t>) adoptado en Spring Boot es plenamente compatible con el ciclo secuencial de Cascada, donde el diseño del modelo de datos (fase 2) precede a la implementación de controladores y vistas (fase 3), garantizando consistencia arquitectónica.</w:t>
      </w:r>
    </w:p>
    <w:p w14:paraId="79B4FEDD"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Control y seguimiento: se realizarán reuniones de validación con el cliente al cierre de cada fase para confirmar que los entregables cumplen los requerimientos antes de avanzar.</w:t>
      </w:r>
    </w:p>
    <w:p w14:paraId="2FA25607"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01CB1A32" w14:textId="77777777" w:rsidR="008D7D16" w:rsidRPr="006B4838" w:rsidRDefault="00000000" w:rsidP="006B4838">
      <w:pPr>
        <w:pStyle w:val="Ttulo1"/>
        <w:spacing w:line="480" w:lineRule="auto"/>
        <w:rPr>
          <w:rFonts w:ascii="Arial" w:hAnsi="Arial" w:cs="Arial"/>
          <w:sz w:val="24"/>
          <w:szCs w:val="24"/>
        </w:rPr>
      </w:pPr>
      <w:bookmarkStart w:id="24" w:name="_Toc227748131"/>
      <w:r>
        <w:rPr>
          <w:rFonts w:ascii="Arial" w:hAnsi="Arial" w:cs="Arial"/>
          <w:sz w:val="24"/>
          <w:szCs w:val="24"/>
        </w:rPr>
        <w:lastRenderedPageBreak/>
        <w:t>11. Modelo Arquitectónico 4+1 (Kruchten)</w:t>
      </w:r>
      <w:bookmarkEnd w:id="24"/>
    </w:p>
    <w:p w14:paraId="67B8A6DC"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El modelo 4+1 de Philippe Kruchten permite describir la arquitectura de software desde cinco perspectivas complementarias, asegurando que todos los involucrados comprendan el sistema según su rol.</w:t>
      </w:r>
    </w:p>
    <w:p w14:paraId="31E636B1" w14:textId="77777777" w:rsidR="008D7D16" w:rsidRPr="006B4838" w:rsidRDefault="008D7D16" w:rsidP="006B4838">
      <w:pPr>
        <w:spacing w:before="60" w:after="60" w:line="480" w:lineRule="auto"/>
        <w:rPr>
          <w:rFonts w:ascii="Arial" w:hAnsi="Arial" w:cs="Arial"/>
          <w:sz w:val="24"/>
          <w:szCs w:val="24"/>
        </w:rPr>
      </w:pPr>
    </w:p>
    <w:p w14:paraId="67CCFCF0" w14:textId="77777777" w:rsidR="008D7D16" w:rsidRPr="006B4838" w:rsidRDefault="00000000" w:rsidP="006B4838">
      <w:pPr>
        <w:pStyle w:val="Ttulo2"/>
        <w:spacing w:line="480" w:lineRule="auto"/>
        <w:rPr>
          <w:rFonts w:ascii="Arial" w:hAnsi="Arial" w:cs="Arial"/>
        </w:rPr>
      </w:pPr>
      <w:bookmarkStart w:id="25" w:name="_Toc227748132"/>
      <w:r>
        <w:rPr>
          <w:rFonts w:ascii="Arial" w:hAnsi="Arial" w:cs="Arial"/>
        </w:rPr>
        <w:t>Vista de Escenarios (+1) — Casos de Uso</w:t>
      </w:r>
      <w:bookmarkEnd w:id="25"/>
    </w:p>
    <w:p w14:paraId="3E107ED2" w14:textId="77777777" w:rsidR="008D7D16" w:rsidRPr="006B4838" w:rsidRDefault="00000000" w:rsidP="006B4838">
      <w:pPr>
        <w:spacing w:before="80" w:after="80" w:line="480" w:lineRule="auto"/>
        <w:rPr>
          <w:rFonts w:ascii="Arial" w:hAnsi="Arial" w:cs="Arial"/>
          <w:sz w:val="24"/>
          <w:szCs w:val="24"/>
        </w:rPr>
      </w:pPr>
      <w:r>
        <w:rPr>
          <w:rFonts w:ascii="Arial" w:hAnsi="Arial" w:cs="Arial"/>
          <w:color w:val="222222"/>
          <w:sz w:val="24"/>
          <w:szCs w:val="24"/>
        </w:rPr>
        <w:t>Es el centro del modelo. Define qué hace el sistema para cada actor.</w:t>
      </w:r>
    </w:p>
    <w:p w14:paraId="19DE0CE4" w14:textId="77777777" w:rsidR="008D7D16" w:rsidRPr="006B4838" w:rsidRDefault="008D7D16" w:rsidP="006B4838">
      <w:pPr>
        <w:spacing w:before="60" w:after="60" w:line="480" w:lineRule="auto"/>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4526"/>
      </w:tblGrid>
      <w:tr w:rsidR="008D7D16" w:rsidRPr="006B4838" w14:paraId="64BFF729"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76A14F0E"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Actor</w:t>
            </w:r>
          </w:p>
        </w:tc>
        <w:tc>
          <w:tcPr>
            <w:tcW w:w="25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2562D030"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Caso de Uso</w:t>
            </w:r>
          </w:p>
        </w:tc>
        <w:tc>
          <w:tcPr>
            <w:tcW w:w="45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5AD97DE7"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Descripción</w:t>
            </w:r>
          </w:p>
        </w:tc>
      </w:tr>
      <w:tr w:rsidR="008D7D16" w:rsidRPr="006B4838" w14:paraId="7B84666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379BD7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066EC8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CU-01: Registrarse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78BDC0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El cliente crea una cuenta con correo y contraseña.</w:t>
            </w:r>
          </w:p>
        </w:tc>
      </w:tr>
      <w:tr w:rsidR="008D7D16" w:rsidRPr="006B4838" w14:paraId="34939DE0"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159A5A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734097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CU-02: Iniciar sesión</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25B533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Autenticación con token JWT.</w:t>
            </w:r>
          </w:p>
        </w:tc>
      </w:tr>
      <w:tr w:rsidR="008D7D16" w:rsidRPr="006B4838" w14:paraId="0B9F51B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E1C65D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27B4C7C" w14:textId="2BE75715"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 xml:space="preserve">CU-03: </w:t>
            </w:r>
            <w:r w:rsidR="008B1B3F">
              <w:rPr>
                <w:rFonts w:ascii="Arial" w:hAnsi="Arial" w:cs="Arial"/>
                <w:color w:val="222222"/>
                <w:sz w:val="24"/>
                <w:szCs w:val="24"/>
              </w:rPr>
              <w:t xml:space="preserve">Agendar servicio </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F31FC0E" w14:textId="0E97B888" w:rsidR="008D7D16" w:rsidRPr="006B4838" w:rsidRDefault="008B1B3F" w:rsidP="006B4838">
            <w:pPr>
              <w:spacing w:line="480" w:lineRule="auto"/>
              <w:rPr>
                <w:rFonts w:ascii="Arial" w:hAnsi="Arial" w:cs="Arial"/>
                <w:sz w:val="24"/>
                <w:szCs w:val="24"/>
              </w:rPr>
            </w:pPr>
            <w:r>
              <w:rPr>
                <w:rFonts w:ascii="Arial" w:hAnsi="Arial" w:cs="Arial"/>
                <w:color w:val="222222"/>
                <w:sz w:val="24"/>
                <w:szCs w:val="24"/>
              </w:rPr>
              <w:t>Selecciona fecha, hora y servicio con disponibilidad en tiempo real.</w:t>
            </w:r>
          </w:p>
        </w:tc>
      </w:tr>
      <w:tr w:rsidR="008D7D16" w:rsidRPr="006B4838" w14:paraId="38E6BD6C"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A0FC9C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ABBC1E3" w14:textId="602B41A6"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 xml:space="preserve">CU-04: </w:t>
            </w:r>
            <w:r w:rsidR="008B1B3F">
              <w:rPr>
                <w:rFonts w:ascii="Arial" w:hAnsi="Arial" w:cs="Arial"/>
                <w:color w:val="222222"/>
                <w:sz w:val="24"/>
                <w:szCs w:val="24"/>
              </w:rPr>
              <w:t>Confirmar reserva</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009F41D" w14:textId="5D4E8097" w:rsidR="008D7D16" w:rsidRPr="006B4838" w:rsidRDefault="008B1B3F" w:rsidP="006B4838">
            <w:pPr>
              <w:spacing w:line="480" w:lineRule="auto"/>
              <w:rPr>
                <w:rFonts w:ascii="Arial" w:hAnsi="Arial" w:cs="Arial"/>
                <w:sz w:val="24"/>
                <w:szCs w:val="24"/>
              </w:rPr>
            </w:pPr>
            <w:r>
              <w:rPr>
                <w:rFonts w:ascii="Arial" w:hAnsi="Arial" w:cs="Arial"/>
                <w:color w:val="222222"/>
                <w:sz w:val="24"/>
                <w:szCs w:val="24"/>
              </w:rPr>
              <w:t>Confirma la reserva y recibe notificación de agendamiento.</w:t>
            </w:r>
          </w:p>
        </w:tc>
      </w:tr>
      <w:tr w:rsidR="008D7D16" w:rsidRPr="006B4838" w14:paraId="51D1CD3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6FDBD9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F6000A8" w14:textId="4D636F8C"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 xml:space="preserve">CU-05: </w:t>
            </w:r>
            <w:r w:rsidR="008B1B3F">
              <w:rPr>
                <w:rFonts w:ascii="Arial" w:hAnsi="Arial" w:cs="Arial"/>
                <w:color w:val="222222"/>
                <w:sz w:val="24"/>
                <w:szCs w:val="24"/>
              </w:rPr>
              <w:t>Ver mis reservas</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10617F5" w14:textId="12D04BE5" w:rsidR="008D7D16" w:rsidRPr="006B4838" w:rsidRDefault="008B1B3F" w:rsidP="006B4838">
            <w:pPr>
              <w:spacing w:line="480" w:lineRule="auto"/>
              <w:rPr>
                <w:rFonts w:ascii="Arial" w:hAnsi="Arial" w:cs="Arial"/>
                <w:sz w:val="24"/>
                <w:szCs w:val="24"/>
              </w:rPr>
            </w:pPr>
            <w:r>
              <w:rPr>
                <w:rFonts w:ascii="Arial" w:hAnsi="Arial" w:cs="Arial"/>
                <w:color w:val="222222"/>
                <w:sz w:val="24"/>
                <w:szCs w:val="24"/>
              </w:rPr>
              <w:t>Consulta historial de reservas y estados.</w:t>
            </w:r>
          </w:p>
        </w:tc>
      </w:tr>
      <w:tr w:rsidR="008D7D16" w:rsidRPr="006B4838" w14:paraId="2A019DD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F55073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Administrador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C03913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CU-07: Acceder al dashboard</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FE7C87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Login con correo @cfdservicios.cl como username.</w:t>
            </w:r>
          </w:p>
        </w:tc>
      </w:tr>
      <w:tr w:rsidR="008D7D16" w:rsidRPr="006B4838" w14:paraId="7AB24A6F"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B115EF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Administrador</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475922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CU-08: Gestionar servicios</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D74F39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CRUD de servicios: nombre, descripción, categoría, duración.</w:t>
            </w:r>
          </w:p>
        </w:tc>
      </w:tr>
      <w:tr w:rsidR="008D7D16" w:rsidRPr="006B4838" w14:paraId="3E87D15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4DE8F5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Administrador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92CEE2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CU-09: Gestionar disponibilidad</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BB9B60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Define fechas y horas disponibles por servicio.</w:t>
            </w:r>
          </w:p>
        </w:tc>
      </w:tr>
      <w:tr w:rsidR="008D7D16" w:rsidRPr="006B4838" w14:paraId="217F9A6F"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B76473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Administrador</w:t>
            </w:r>
          </w:p>
        </w:tc>
        <w:tc>
          <w:tcPr>
            <w:tcW w:w="25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39843E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CU-10: Gestionar reservas</w:t>
            </w:r>
          </w:p>
        </w:tc>
        <w:tc>
          <w:tcPr>
            <w:tcW w:w="45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37102A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Visualiza, confirma o cancela reservas de clientes.</w:t>
            </w:r>
          </w:p>
        </w:tc>
      </w:tr>
      <w:tr w:rsidR="008D7D16" w:rsidRPr="006B4838" w14:paraId="0B4AE97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7545F0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Administrador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ACE6D0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CU-11: Ver reportes</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C3A7FF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Estadísticas de ingresos y reservas del período.</w:t>
            </w:r>
          </w:p>
        </w:tc>
      </w:tr>
    </w:tbl>
    <w:p w14:paraId="53EB3473" w14:textId="77777777" w:rsidR="008D7D16" w:rsidRPr="006B4838" w:rsidRDefault="008D7D16" w:rsidP="006B4838">
      <w:pPr>
        <w:spacing w:before="60" w:after="60" w:line="480" w:lineRule="auto"/>
        <w:rPr>
          <w:rFonts w:ascii="Arial" w:hAnsi="Arial" w:cs="Arial"/>
          <w:sz w:val="24"/>
          <w:szCs w:val="24"/>
        </w:rPr>
      </w:pPr>
    </w:p>
    <w:p w14:paraId="0147FECA" w14:textId="77777777" w:rsidR="008D7D16" w:rsidRPr="006B4838" w:rsidRDefault="008D7D16" w:rsidP="006B4838">
      <w:pPr>
        <w:spacing w:before="60" w:after="60" w:line="480" w:lineRule="auto"/>
        <w:rPr>
          <w:rFonts w:ascii="Arial" w:hAnsi="Arial" w:cs="Arial"/>
          <w:sz w:val="24"/>
          <w:szCs w:val="24"/>
        </w:rPr>
      </w:pPr>
    </w:p>
    <w:p w14:paraId="42064B26" w14:textId="77777777" w:rsidR="008D7D16" w:rsidRPr="006B4838" w:rsidRDefault="00000000" w:rsidP="006B4838">
      <w:pPr>
        <w:pStyle w:val="Ttulo2"/>
        <w:spacing w:line="480" w:lineRule="auto"/>
        <w:rPr>
          <w:rFonts w:ascii="Arial" w:hAnsi="Arial" w:cs="Arial"/>
        </w:rPr>
      </w:pPr>
      <w:bookmarkStart w:id="26" w:name="_Toc227748133"/>
      <w:r>
        <w:rPr>
          <w:rFonts w:ascii="Arial" w:hAnsi="Arial" w:cs="Arial"/>
        </w:rPr>
        <w:t>Vista Lógica — Diagrama de Clases (Entidades Principales)</w:t>
      </w:r>
      <w:bookmarkEnd w:id="26"/>
    </w:p>
    <w:p w14:paraId="067DBA64" w14:textId="77777777" w:rsidR="008D7D16" w:rsidRPr="006B4838" w:rsidRDefault="00000000" w:rsidP="006B4838">
      <w:pPr>
        <w:spacing w:before="80" w:after="80" w:line="480" w:lineRule="auto"/>
        <w:rPr>
          <w:rFonts w:ascii="Arial" w:hAnsi="Arial" w:cs="Arial"/>
          <w:sz w:val="24"/>
          <w:szCs w:val="24"/>
        </w:rPr>
      </w:pPr>
      <w:r>
        <w:rPr>
          <w:rFonts w:ascii="Arial" w:hAnsi="Arial" w:cs="Arial"/>
          <w:color w:val="222222"/>
          <w:sz w:val="24"/>
          <w:szCs w:val="24"/>
        </w:rPr>
        <w:t>Describe la funcionalidad desde el punto de vista del usuario final. Muestra las entidades del sistema y sus relaciones.</w:t>
      </w:r>
    </w:p>
    <w:p w14:paraId="20643525" w14:textId="77777777" w:rsidR="008D7D16" w:rsidRPr="006B4838" w:rsidRDefault="008D7D16" w:rsidP="006B4838">
      <w:pPr>
        <w:spacing w:before="60" w:after="60" w:line="480" w:lineRule="auto"/>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5"/>
        <w:gridCol w:w="3792"/>
        <w:gridCol w:w="3019"/>
      </w:tblGrid>
      <w:tr w:rsidR="008D7D16" w:rsidRPr="006B4838" w14:paraId="7939BC84"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3F57835D"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Entidad</w:t>
            </w:r>
          </w:p>
        </w:tc>
        <w:tc>
          <w:tcPr>
            <w:tcW w:w="38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1B576619"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Atributos principales</w:t>
            </w:r>
          </w:p>
        </w:tc>
        <w:tc>
          <w:tcPr>
            <w:tcW w:w="30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02F4825C"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Relación</w:t>
            </w:r>
          </w:p>
        </w:tc>
      </w:tr>
      <w:tr w:rsidR="008D7D16" w:rsidRPr="006B4838" w14:paraId="60593F9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701FD8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Usuario</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268124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id, correo (username), password_hash, nombre, apellido, rol, estado</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D91759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1 usuario → N reservas</w:t>
            </w:r>
          </w:p>
        </w:tc>
      </w:tr>
      <w:tr w:rsidR="008D7D16" w:rsidRPr="006B4838" w14:paraId="0AB89D55"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AE8F82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CategoriaServicio</w:t>
            </w:r>
          </w:p>
        </w:tc>
        <w:tc>
          <w:tcPr>
            <w:tcW w:w="3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685569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id, nombre, descripcion, activo</w:t>
            </w:r>
          </w:p>
        </w:tc>
        <w:tc>
          <w:tcPr>
            <w:tcW w:w="3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4570DC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1 categoría → N servicios</w:t>
            </w:r>
          </w:p>
        </w:tc>
      </w:tr>
      <w:tr w:rsidR="008D7D16" w:rsidRPr="006B4838" w14:paraId="6206843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7787A0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Servicio</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3EE489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id, nombre, descripcion, duracion_min, imagen, activo, categoria_id</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762BD5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1 servicio → N disponibilidades</w:t>
            </w:r>
          </w:p>
        </w:tc>
      </w:tr>
      <w:tr w:rsidR="008D7D16" w:rsidRPr="006B4838" w14:paraId="68524B2D"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F0A915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Disponibilidad</w:t>
            </w:r>
          </w:p>
        </w:tc>
        <w:tc>
          <w:tcPr>
            <w:tcW w:w="3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3757C6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id, servicio_id, fecha, hora_inicio, hora_fin, cupos_totales, cupos_ocupados</w:t>
            </w:r>
          </w:p>
        </w:tc>
        <w:tc>
          <w:tcPr>
            <w:tcW w:w="3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D32938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1 disponibilidad → N reservas</w:t>
            </w:r>
          </w:p>
        </w:tc>
      </w:tr>
      <w:tr w:rsidR="008D7D16" w:rsidRPr="006B4838" w14:paraId="44608A8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81AF2D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Reserva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CE2CE6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id, usuario_id, disponibilidad_id, estado, created_at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414933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1 cliente → N reservas</w:t>
            </w:r>
          </w:p>
        </w:tc>
      </w:tr>
      <w:tr w:rsidR="008D7D16" w:rsidRPr="006B4838" w14:paraId="436593B5"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6AE7BC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Historial</w:t>
            </w:r>
          </w:p>
        </w:tc>
        <w:tc>
          <w:tcPr>
            <w:tcW w:w="3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ECFB0B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id, reserva_id, fecha_actualizacion, estado</w:t>
            </w:r>
          </w:p>
        </w:tc>
        <w:tc>
          <w:tcPr>
            <w:tcW w:w="3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0BAA55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Historial de cambios de reserva</w:t>
            </w:r>
          </w:p>
        </w:tc>
      </w:tr>
    </w:tbl>
    <w:p w14:paraId="2AE05AE6" w14:textId="77777777" w:rsidR="008D7D16" w:rsidRPr="006B4838" w:rsidRDefault="008D7D16" w:rsidP="006B4838">
      <w:pPr>
        <w:spacing w:before="60" w:after="60" w:line="480" w:lineRule="auto"/>
        <w:rPr>
          <w:rFonts w:ascii="Arial" w:hAnsi="Arial" w:cs="Arial"/>
          <w:sz w:val="24"/>
          <w:szCs w:val="24"/>
        </w:rPr>
      </w:pPr>
    </w:p>
    <w:p w14:paraId="7C0C02B7" w14:textId="77777777" w:rsidR="008D7D16" w:rsidRPr="006B4838" w:rsidRDefault="008D7D16" w:rsidP="006B4838">
      <w:pPr>
        <w:spacing w:before="60" w:after="60" w:line="480" w:lineRule="auto"/>
        <w:rPr>
          <w:rFonts w:ascii="Arial" w:hAnsi="Arial" w:cs="Arial"/>
          <w:sz w:val="24"/>
          <w:szCs w:val="24"/>
        </w:rPr>
      </w:pPr>
    </w:p>
    <w:p w14:paraId="73D12C86" w14:textId="77777777" w:rsidR="008D7D16" w:rsidRPr="006B4838" w:rsidRDefault="00000000" w:rsidP="006B4838">
      <w:pPr>
        <w:pStyle w:val="Ttulo2"/>
        <w:spacing w:line="480" w:lineRule="auto"/>
        <w:rPr>
          <w:rFonts w:ascii="Arial" w:hAnsi="Arial" w:cs="Arial"/>
        </w:rPr>
      </w:pPr>
      <w:bookmarkStart w:id="27" w:name="_Toc227748134"/>
      <w:r>
        <w:rPr>
          <w:rFonts w:ascii="Arial" w:hAnsi="Arial" w:cs="Arial"/>
        </w:rPr>
        <w:t>Vista de Desarrollo (Implementación) — Componentes y Paquetes</w:t>
      </w:r>
      <w:bookmarkEnd w:id="27"/>
    </w:p>
    <w:p w14:paraId="3AA60F3C" w14:textId="77777777" w:rsidR="008D7D16" w:rsidRPr="006B4838" w:rsidRDefault="00000000" w:rsidP="006B4838">
      <w:pPr>
        <w:spacing w:before="80" w:after="80" w:line="480" w:lineRule="auto"/>
        <w:rPr>
          <w:rFonts w:ascii="Arial" w:hAnsi="Arial" w:cs="Arial"/>
          <w:sz w:val="24"/>
          <w:szCs w:val="24"/>
        </w:rPr>
      </w:pPr>
      <w:r>
        <w:rPr>
          <w:rFonts w:ascii="Arial" w:hAnsi="Arial" w:cs="Arial"/>
          <w:color w:val="222222"/>
          <w:sz w:val="24"/>
          <w:szCs w:val="24"/>
        </w:rPr>
        <w:t>Describe la organización del código por capas, facilita el trabajo colaborativo entre frontend y backend.</w:t>
      </w:r>
    </w:p>
    <w:p w14:paraId="0FA342B2" w14:textId="77777777" w:rsidR="008D7D16" w:rsidRPr="006B4838" w:rsidRDefault="008D7D16" w:rsidP="006B4838">
      <w:pPr>
        <w:spacing w:before="60" w:after="60" w:line="480" w:lineRule="auto"/>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4426"/>
      </w:tblGrid>
      <w:tr w:rsidR="008D7D16" w:rsidRPr="006B4838" w14:paraId="46F2A5A9"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05426E99"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Capa</w:t>
            </w:r>
          </w:p>
        </w:tc>
        <w:tc>
          <w:tcPr>
            <w:tcW w:w="26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099A571"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Paquete / Módulo</w:t>
            </w:r>
          </w:p>
        </w:tc>
        <w:tc>
          <w:tcPr>
            <w:tcW w:w="44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016CD34B"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Responsabilidad</w:t>
            </w:r>
          </w:p>
        </w:tc>
      </w:tr>
      <w:tr w:rsidR="008D7D16" w:rsidRPr="006B4838" w14:paraId="0BFF5F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5CA0DD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Frontend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3813D4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src/components/</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017CC2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Componentes reutilizables: Navbar, Cards, Modals, Formularios.</w:t>
            </w:r>
          </w:p>
        </w:tc>
      </w:tr>
      <w:tr w:rsidR="008D7D16" w:rsidRPr="006B4838" w14:paraId="25D715CD"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F04D2E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Frontend</w:t>
            </w:r>
          </w:p>
        </w:tc>
        <w:tc>
          <w:tcPr>
            <w:tcW w:w="2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71B7D7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src/pages/</w:t>
            </w:r>
          </w:p>
        </w:tc>
        <w:tc>
          <w:tcPr>
            <w:tcW w:w="44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4AA56F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Páginas: Home, Catálogo, Agenda, Dashboard, Login.</w:t>
            </w:r>
          </w:p>
        </w:tc>
      </w:tr>
      <w:tr w:rsidR="008D7D16" w:rsidRPr="006B4838" w14:paraId="7DE8C77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76C2BA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Frontend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BD422E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src/services/api.js</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44CB5D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Llamadas HTTP con Axios a la API REST del backend.</w:t>
            </w:r>
          </w:p>
        </w:tc>
      </w:tr>
      <w:tr w:rsidR="008D7D16" w:rsidRPr="004B239E" w14:paraId="17AD96B5"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639935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Backend</w:t>
            </w:r>
          </w:p>
        </w:tc>
        <w:tc>
          <w:tcPr>
            <w:tcW w:w="2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9D78DA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controller/</w:t>
            </w:r>
          </w:p>
        </w:tc>
        <w:tc>
          <w:tcPr>
            <w:tcW w:w="44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D635B2C" w14:textId="77777777" w:rsidR="008D7D16" w:rsidRPr="006B4838" w:rsidRDefault="00000000" w:rsidP="006B4838">
            <w:pPr>
              <w:spacing w:line="480" w:lineRule="auto"/>
              <w:rPr>
                <w:rFonts w:ascii="Arial" w:hAnsi="Arial" w:cs="Arial"/>
                <w:sz w:val="24"/>
                <w:szCs w:val="24"/>
                <w:lang w:val="en-US"/>
              </w:rPr>
            </w:pPr>
            <w:r>
              <w:rPr>
                <w:rFonts w:ascii="Arial" w:hAnsi="Arial" w:cs="Arial"/>
                <w:color w:val="222222"/>
                <w:sz w:val="24"/>
                <w:szCs w:val="24"/>
                <w:lang w:val="en-US"/>
              </w:rPr>
              <w:t>Endpoints REST: /auth, /servicios, /reservas, /admin.</w:t>
            </w:r>
          </w:p>
        </w:tc>
      </w:tr>
      <w:tr w:rsidR="008D7D16" w:rsidRPr="006B4838" w14:paraId="227717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97B4AA2" w14:textId="77777777" w:rsidR="008D7D16" w:rsidRPr="006B4838" w:rsidRDefault="00000000" w:rsidP="006B4838">
            <w:pPr>
              <w:spacing w:line="480" w:lineRule="auto"/>
              <w:rPr>
                <w:rFonts w:ascii="Arial" w:hAnsi="Arial" w:cs="Arial"/>
                <w:sz w:val="24"/>
                <w:szCs w:val="24"/>
              </w:rPr>
            </w:pPr>
            <w:proofErr w:type="spellStart"/>
            <w:r>
              <w:rPr>
                <w:rFonts w:ascii="Arial" w:hAnsi="Arial" w:cs="Arial"/>
                <w:color w:val="222222"/>
                <w:sz w:val="24"/>
                <w:szCs w:val="24"/>
              </w:rPr>
              <w:t>Backend</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9EB217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service/</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C707CF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Lógica de negocio: disponibilidad y reservas.</w:t>
            </w:r>
          </w:p>
        </w:tc>
      </w:tr>
      <w:tr w:rsidR="008D7D16" w:rsidRPr="004B239E" w14:paraId="330820D4"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DD3282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Backend</w:t>
            </w:r>
          </w:p>
        </w:tc>
        <w:tc>
          <w:tcPr>
            <w:tcW w:w="2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8B91D4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repository/</w:t>
            </w:r>
          </w:p>
        </w:tc>
        <w:tc>
          <w:tcPr>
            <w:tcW w:w="44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0A48828" w14:textId="77777777" w:rsidR="008D7D16" w:rsidRPr="006B4838" w:rsidRDefault="00000000" w:rsidP="006B4838">
            <w:pPr>
              <w:spacing w:line="480" w:lineRule="auto"/>
              <w:rPr>
                <w:rFonts w:ascii="Arial" w:hAnsi="Arial" w:cs="Arial"/>
                <w:sz w:val="24"/>
                <w:szCs w:val="24"/>
                <w:lang w:val="en-US"/>
              </w:rPr>
            </w:pPr>
            <w:r>
              <w:rPr>
                <w:rFonts w:ascii="Arial" w:hAnsi="Arial" w:cs="Arial"/>
                <w:color w:val="222222"/>
                <w:sz w:val="24"/>
                <w:szCs w:val="24"/>
                <w:lang w:val="en-US"/>
              </w:rPr>
              <w:t>Interfaces Spring Data JPA para acceso a MySQL.</w:t>
            </w:r>
          </w:p>
        </w:tc>
      </w:tr>
      <w:tr w:rsidR="008D7D16" w:rsidRPr="006B4838" w14:paraId="58D4E6E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9E024A1" w14:textId="77777777" w:rsidR="008D7D16" w:rsidRPr="006B4838" w:rsidRDefault="00000000" w:rsidP="006B4838">
            <w:pPr>
              <w:spacing w:line="480" w:lineRule="auto"/>
              <w:rPr>
                <w:rFonts w:ascii="Arial" w:hAnsi="Arial" w:cs="Arial"/>
                <w:sz w:val="24"/>
                <w:szCs w:val="24"/>
              </w:rPr>
            </w:pPr>
            <w:proofErr w:type="spellStart"/>
            <w:r>
              <w:rPr>
                <w:rFonts w:ascii="Arial" w:hAnsi="Arial" w:cs="Arial"/>
                <w:color w:val="222222"/>
                <w:sz w:val="24"/>
                <w:szCs w:val="24"/>
              </w:rPr>
              <w:t>Backend</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6EA168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model/</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D6DD01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Entidades JPA mapeadas a tablas MySQL.</w:t>
            </w:r>
          </w:p>
        </w:tc>
      </w:tr>
      <w:tr w:rsidR="008D7D16" w:rsidRPr="006B4838" w14:paraId="4DCC7F49"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AAB495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Backend</w:t>
            </w:r>
          </w:p>
        </w:tc>
        <w:tc>
          <w:tcPr>
            <w:tcW w:w="2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829808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security/</w:t>
            </w:r>
          </w:p>
        </w:tc>
        <w:tc>
          <w:tcPr>
            <w:tcW w:w="44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B33659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Configuración Spring Security + filtros JWT.</w:t>
            </w:r>
          </w:p>
        </w:tc>
      </w:tr>
    </w:tbl>
    <w:p w14:paraId="393BE6EA" w14:textId="77777777" w:rsidR="008D7D16" w:rsidRPr="006B4838" w:rsidRDefault="008D7D16" w:rsidP="006B4838">
      <w:pPr>
        <w:spacing w:before="60" w:after="60" w:line="480" w:lineRule="auto"/>
        <w:rPr>
          <w:rFonts w:ascii="Arial" w:hAnsi="Arial" w:cs="Arial"/>
          <w:sz w:val="24"/>
          <w:szCs w:val="24"/>
        </w:rPr>
      </w:pPr>
    </w:p>
    <w:p w14:paraId="4A167F37" w14:textId="77777777" w:rsidR="008D7D16" w:rsidRDefault="008D7D16" w:rsidP="006B4838">
      <w:pPr>
        <w:spacing w:before="60" w:after="60" w:line="480" w:lineRule="auto"/>
        <w:rPr>
          <w:rFonts w:ascii="Arial" w:hAnsi="Arial" w:cs="Arial"/>
          <w:sz w:val="24"/>
          <w:szCs w:val="24"/>
        </w:rPr>
      </w:pPr>
    </w:p>
    <w:p w14:paraId="1691DAA4" w14:textId="77777777" w:rsidR="0076723D" w:rsidRDefault="0076723D" w:rsidP="006B4838">
      <w:pPr>
        <w:spacing w:before="60" w:after="60" w:line="480" w:lineRule="auto"/>
        <w:rPr>
          <w:rFonts w:ascii="Arial" w:hAnsi="Arial" w:cs="Arial"/>
          <w:sz w:val="24"/>
          <w:szCs w:val="24"/>
        </w:rPr>
      </w:pPr>
    </w:p>
    <w:p w14:paraId="0FDE5A21" w14:textId="77777777" w:rsidR="0076723D" w:rsidRDefault="0076723D" w:rsidP="006B4838">
      <w:pPr>
        <w:spacing w:before="60" w:after="60" w:line="480" w:lineRule="auto"/>
        <w:rPr>
          <w:rFonts w:ascii="Arial" w:hAnsi="Arial" w:cs="Arial"/>
          <w:sz w:val="24"/>
          <w:szCs w:val="24"/>
        </w:rPr>
      </w:pPr>
    </w:p>
    <w:p w14:paraId="517F93C0" w14:textId="77777777" w:rsidR="0076723D" w:rsidRDefault="0076723D" w:rsidP="006B4838">
      <w:pPr>
        <w:spacing w:before="60" w:after="60" w:line="480" w:lineRule="auto"/>
        <w:rPr>
          <w:rFonts w:ascii="Arial" w:hAnsi="Arial" w:cs="Arial"/>
          <w:sz w:val="24"/>
          <w:szCs w:val="24"/>
        </w:rPr>
      </w:pPr>
    </w:p>
    <w:p w14:paraId="7F79ACF0" w14:textId="77777777" w:rsidR="0076723D" w:rsidRDefault="0076723D" w:rsidP="006B4838">
      <w:pPr>
        <w:spacing w:before="60" w:after="60" w:line="480" w:lineRule="auto"/>
        <w:rPr>
          <w:rFonts w:ascii="Arial" w:hAnsi="Arial" w:cs="Arial"/>
          <w:sz w:val="24"/>
          <w:szCs w:val="24"/>
        </w:rPr>
      </w:pPr>
    </w:p>
    <w:p w14:paraId="00CE412A" w14:textId="77777777" w:rsidR="0076723D" w:rsidRDefault="0076723D" w:rsidP="006B4838">
      <w:pPr>
        <w:spacing w:before="60" w:after="60" w:line="480" w:lineRule="auto"/>
        <w:rPr>
          <w:rFonts w:ascii="Arial" w:hAnsi="Arial" w:cs="Arial"/>
          <w:sz w:val="24"/>
          <w:szCs w:val="24"/>
        </w:rPr>
      </w:pPr>
    </w:p>
    <w:p w14:paraId="278F258B" w14:textId="77777777" w:rsidR="0076723D" w:rsidRDefault="0076723D" w:rsidP="006B4838">
      <w:pPr>
        <w:spacing w:before="60" w:after="60" w:line="480" w:lineRule="auto"/>
        <w:rPr>
          <w:rFonts w:ascii="Arial" w:hAnsi="Arial" w:cs="Arial"/>
          <w:sz w:val="24"/>
          <w:szCs w:val="24"/>
        </w:rPr>
      </w:pPr>
    </w:p>
    <w:p w14:paraId="4D22ADE3" w14:textId="77777777" w:rsidR="0076723D" w:rsidRPr="006B4838" w:rsidRDefault="0076723D" w:rsidP="006B4838">
      <w:pPr>
        <w:spacing w:before="60" w:after="60" w:line="480" w:lineRule="auto"/>
        <w:rPr>
          <w:rFonts w:ascii="Arial" w:hAnsi="Arial" w:cs="Arial"/>
          <w:sz w:val="24"/>
          <w:szCs w:val="24"/>
        </w:rPr>
      </w:pPr>
    </w:p>
    <w:p w14:paraId="5C1B4383" w14:textId="77777777" w:rsidR="008D7D16" w:rsidRPr="006B4838" w:rsidRDefault="00000000" w:rsidP="006B4838">
      <w:pPr>
        <w:pStyle w:val="Ttulo2"/>
        <w:spacing w:line="480" w:lineRule="auto"/>
        <w:rPr>
          <w:rFonts w:ascii="Arial" w:hAnsi="Arial" w:cs="Arial"/>
        </w:rPr>
      </w:pPr>
      <w:bookmarkStart w:id="28" w:name="_Toc227748135"/>
      <w:r>
        <w:rPr>
          <w:rFonts w:ascii="Arial" w:hAnsi="Arial" w:cs="Arial"/>
        </w:rPr>
        <w:lastRenderedPageBreak/>
        <w:t>Vista de Procesos — Flujo de Agendamiento</w:t>
      </w:r>
      <w:bookmarkEnd w:id="28"/>
    </w:p>
    <w:p w14:paraId="1CF9CCF6" w14:textId="77777777" w:rsidR="008D7D16" w:rsidRPr="006B4838" w:rsidRDefault="00000000" w:rsidP="006B4838">
      <w:pPr>
        <w:spacing w:before="80" w:after="80" w:line="480" w:lineRule="auto"/>
        <w:rPr>
          <w:rFonts w:ascii="Arial" w:hAnsi="Arial" w:cs="Arial"/>
          <w:sz w:val="24"/>
          <w:szCs w:val="24"/>
        </w:rPr>
      </w:pPr>
      <w:r>
        <w:rPr>
          <w:rFonts w:ascii="Arial" w:hAnsi="Arial" w:cs="Arial"/>
          <w:color w:val="222222"/>
          <w:sz w:val="24"/>
          <w:szCs w:val="24"/>
        </w:rPr>
        <w:t>Describe el comportamiento del sistema en tiempo de ejecución para el flujo más crítico del negocio.</w:t>
      </w:r>
    </w:p>
    <w:p w14:paraId="3638C113" w14:textId="77777777" w:rsidR="008D7D16" w:rsidRPr="006B4838" w:rsidRDefault="008D7D16" w:rsidP="006B4838">
      <w:pPr>
        <w:spacing w:before="60" w:after="60" w:line="480" w:lineRule="auto"/>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4"/>
        <w:gridCol w:w="1801"/>
        <w:gridCol w:w="6331"/>
      </w:tblGrid>
      <w:tr w:rsidR="008D7D16" w:rsidRPr="006B4838" w14:paraId="76C778AB"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3A53C939"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Paso</w:t>
            </w:r>
          </w:p>
        </w:tc>
        <w:tc>
          <w:tcPr>
            <w:tcW w:w="16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3B5B68F2"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Actor</w:t>
            </w:r>
          </w:p>
        </w:tc>
        <w:tc>
          <w:tcPr>
            <w:tcW w:w="68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3CD5F291"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Acción / Proceso</w:t>
            </w:r>
          </w:p>
        </w:tc>
      </w:tr>
      <w:tr w:rsidR="008D7D16" w:rsidRPr="006B4838" w14:paraId="4A9815AE"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D6D29B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FE6130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75645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Se autentica → Spring Security valida credenciales → genera JWT</w:t>
            </w:r>
          </w:p>
        </w:tc>
      </w:tr>
      <w:tr w:rsidR="008D7D16" w:rsidRPr="006B4838" w14:paraId="0323016B" w14:textId="77777777">
        <w:tc>
          <w:tcPr>
            <w:tcW w:w="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784A29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65DF6F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6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DD8042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Navega catálogo → React consume GET /servicios</w:t>
            </w:r>
          </w:p>
        </w:tc>
      </w:tr>
      <w:tr w:rsidR="008D7D16" w:rsidRPr="006B4838" w14:paraId="15624493"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0FA056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2AE9F6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02638E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Selecciona fecha/hora → React consulta GET /disponibilidades</w:t>
            </w:r>
          </w:p>
        </w:tc>
      </w:tr>
      <w:tr w:rsidR="008D7D16" w:rsidRPr="006B4838" w14:paraId="56858A58" w14:textId="77777777">
        <w:tc>
          <w:tcPr>
            <w:tcW w:w="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5ED6D8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08FC1B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6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608468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Confirma reserva → Backend crea reserva en estado 'pendiente' (POST /reservas)</w:t>
            </w:r>
          </w:p>
        </w:tc>
      </w:tr>
      <w:tr w:rsidR="008D7D16" w:rsidRPr="006B4838" w14:paraId="7E078C3E"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C1936B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E5622F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Sistema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989297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Confirma la reserva</w:t>
            </w:r>
          </w:p>
        </w:tc>
      </w:tr>
      <w:tr w:rsidR="008D7D16" w:rsidRPr="006B4838" w14:paraId="783CC60D" w14:textId="77777777">
        <w:tc>
          <w:tcPr>
            <w:tcW w:w="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29C2F9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CD9B00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6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643F5E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Recibe confirmación de reserva</w:t>
            </w:r>
          </w:p>
        </w:tc>
      </w:tr>
      <w:tr w:rsidR="008D7D16" w:rsidRPr="006B4838" w14:paraId="5D29E5EA"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E86D09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4FD120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Sistema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BA9D3A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Actualiza reserva a 'confirmada' y notifica al cliente</w:t>
            </w:r>
          </w:p>
        </w:tc>
      </w:tr>
      <w:tr w:rsidR="008D7D16" w:rsidRPr="006B4838" w14:paraId="65A542C3" w14:textId="77777777">
        <w:tc>
          <w:tcPr>
            <w:tcW w:w="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B6634F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8</w:t>
            </w:r>
          </w:p>
        </w:tc>
        <w:tc>
          <w:tcPr>
            <w:tcW w:w="16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B0A1A2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Cliente</w:t>
            </w:r>
          </w:p>
        </w:tc>
        <w:tc>
          <w:tcPr>
            <w:tcW w:w="6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D9B30A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Ve página de confirmación con detalle de la reserva</w:t>
            </w:r>
          </w:p>
        </w:tc>
      </w:tr>
      <w:tr w:rsidR="008D7D16" w:rsidRPr="006B4838" w14:paraId="52EBB67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FFF2E7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BA6A68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Administrador</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350842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Visualiza nueva reserva en dashboard (GET /admin/reservas)</w:t>
            </w:r>
          </w:p>
        </w:tc>
      </w:tr>
    </w:tbl>
    <w:p w14:paraId="37C3162C" w14:textId="77777777" w:rsidR="008D7D16" w:rsidRPr="006B4838" w:rsidRDefault="008D7D16" w:rsidP="006B4838">
      <w:pPr>
        <w:spacing w:before="60" w:after="60" w:line="480" w:lineRule="auto"/>
        <w:rPr>
          <w:rFonts w:ascii="Arial" w:hAnsi="Arial" w:cs="Arial"/>
          <w:sz w:val="24"/>
          <w:szCs w:val="24"/>
        </w:rPr>
      </w:pPr>
    </w:p>
    <w:p w14:paraId="523658E5" w14:textId="77777777" w:rsidR="008D7D16" w:rsidRDefault="008D7D16" w:rsidP="006B4838">
      <w:pPr>
        <w:spacing w:before="60" w:after="60" w:line="480" w:lineRule="auto"/>
        <w:rPr>
          <w:rFonts w:ascii="Arial" w:hAnsi="Arial" w:cs="Arial"/>
          <w:sz w:val="24"/>
          <w:szCs w:val="24"/>
        </w:rPr>
      </w:pPr>
    </w:p>
    <w:p w14:paraId="30393827" w14:textId="77777777" w:rsidR="0076723D" w:rsidRDefault="0076723D" w:rsidP="006B4838">
      <w:pPr>
        <w:spacing w:before="60" w:after="60" w:line="480" w:lineRule="auto"/>
        <w:rPr>
          <w:rFonts w:ascii="Arial" w:hAnsi="Arial" w:cs="Arial"/>
          <w:sz w:val="24"/>
          <w:szCs w:val="24"/>
        </w:rPr>
      </w:pPr>
    </w:p>
    <w:p w14:paraId="16EE09EA" w14:textId="77777777" w:rsidR="0076723D" w:rsidRPr="006B4838" w:rsidRDefault="0076723D" w:rsidP="006B4838">
      <w:pPr>
        <w:spacing w:before="60" w:after="60" w:line="480" w:lineRule="auto"/>
        <w:rPr>
          <w:rFonts w:ascii="Arial" w:hAnsi="Arial" w:cs="Arial"/>
          <w:sz w:val="24"/>
          <w:szCs w:val="24"/>
        </w:rPr>
      </w:pPr>
    </w:p>
    <w:p w14:paraId="09FD2AE7" w14:textId="77777777" w:rsidR="008D7D16" w:rsidRPr="006B4838" w:rsidRDefault="00000000" w:rsidP="006B4838">
      <w:pPr>
        <w:pStyle w:val="Ttulo2"/>
        <w:spacing w:line="480" w:lineRule="auto"/>
        <w:rPr>
          <w:rFonts w:ascii="Arial" w:hAnsi="Arial" w:cs="Arial"/>
        </w:rPr>
      </w:pPr>
      <w:bookmarkStart w:id="29" w:name="_Toc227748136"/>
      <w:r>
        <w:rPr>
          <w:rFonts w:ascii="Arial" w:hAnsi="Arial" w:cs="Arial"/>
        </w:rPr>
        <w:lastRenderedPageBreak/>
        <w:t>Vista Física (Despliegue) — Topología del Sistema</w:t>
      </w:r>
      <w:bookmarkEnd w:id="29"/>
    </w:p>
    <w:p w14:paraId="50638E00" w14:textId="77777777" w:rsidR="008D7D16" w:rsidRPr="006B4838" w:rsidRDefault="00000000" w:rsidP="006B4838">
      <w:pPr>
        <w:spacing w:before="80" w:after="80" w:line="480" w:lineRule="auto"/>
        <w:rPr>
          <w:rFonts w:ascii="Arial" w:hAnsi="Arial" w:cs="Arial"/>
          <w:sz w:val="24"/>
          <w:szCs w:val="24"/>
        </w:rPr>
      </w:pPr>
      <w:r>
        <w:rPr>
          <w:rFonts w:ascii="Arial" w:hAnsi="Arial" w:cs="Arial"/>
          <w:color w:val="222222"/>
          <w:sz w:val="24"/>
          <w:szCs w:val="24"/>
        </w:rPr>
        <w:t>Describe cómo el software se mapea sobre la infraestructura Cloud.</w:t>
      </w:r>
    </w:p>
    <w:p w14:paraId="164B64AD" w14:textId="77777777" w:rsidR="008D7D16" w:rsidRPr="006B4838" w:rsidRDefault="008D7D16" w:rsidP="006B4838">
      <w:pPr>
        <w:spacing w:before="60" w:after="60" w:line="480" w:lineRule="auto"/>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3"/>
        <w:gridCol w:w="2184"/>
        <w:gridCol w:w="2725"/>
        <w:gridCol w:w="1974"/>
      </w:tblGrid>
      <w:tr w:rsidR="008D7D16" w:rsidRPr="006B4838" w14:paraId="5EF451DB"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562100B"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Nodo</w:t>
            </w:r>
          </w:p>
        </w:tc>
        <w:tc>
          <w:tcPr>
            <w:tcW w:w="22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7E0E75F8"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Plataforma</w:t>
            </w:r>
          </w:p>
        </w:tc>
        <w:tc>
          <w:tcPr>
            <w:tcW w:w="28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0BD0B497"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Componentes</w:t>
            </w:r>
          </w:p>
        </w:tc>
        <w:tc>
          <w:tcPr>
            <w:tcW w:w="18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0ACC451"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Comunicación</w:t>
            </w:r>
          </w:p>
        </w:tc>
      </w:tr>
      <w:tr w:rsidR="008D7D16" w:rsidRPr="006B4838" w14:paraId="5F97314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DF5371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Navegador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3505DB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Chrome / Safari / Firefox</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D279A2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React SPA compilada</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350D8B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HTTPS → Vercel CDN</w:t>
            </w:r>
          </w:p>
        </w:tc>
      </w:tr>
      <w:tr w:rsidR="008D7D16" w:rsidRPr="006B4838" w14:paraId="122F497A"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6499B1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Servidor Frontend</w:t>
            </w:r>
          </w:p>
        </w:tc>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0CF098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Vercel (PaaS)</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1AD9A3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Build estático React + Vite</w:t>
            </w:r>
          </w:p>
        </w:tc>
        <w:tc>
          <w:tcPr>
            <w:tcW w:w="1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C0335A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HTTPS → Railway API</w:t>
            </w:r>
          </w:p>
        </w:tc>
      </w:tr>
      <w:tr w:rsidR="008D7D16" w:rsidRPr="006B4838" w14:paraId="74E4C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B228B1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Servidor Backend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73DB21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Railway (PaaS — JVM)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4E4F41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Spring Boot 3 JAR (Java 17)</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E740B5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Puerto 8080, JWT auth</w:t>
            </w:r>
          </w:p>
        </w:tc>
      </w:tr>
      <w:tr w:rsidR="008D7D16" w:rsidRPr="006B4838" w14:paraId="4C21159E"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844D00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Base de datos</w:t>
            </w:r>
          </w:p>
        </w:tc>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2EE316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Railway MySQL (PaaS)</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6EA1C7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Tablas del sistema CFD</w:t>
            </w:r>
          </w:p>
        </w:tc>
        <w:tc>
          <w:tcPr>
            <w:tcW w:w="1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E5348E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JDBC interno Railway</w:t>
            </w:r>
          </w:p>
        </w:tc>
      </w:tr>
      <w:tr w:rsidR="008D7D16" w:rsidRPr="006B4838" w14:paraId="01176F7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C473BB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Servicios externos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3CADC3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Por definir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86EB95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API externa</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AC9218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HTTPS desde Spring Boot</w:t>
            </w:r>
          </w:p>
        </w:tc>
      </w:tr>
      <w:tr w:rsidR="008D7D16" w:rsidRPr="006B4838" w14:paraId="39FDFB1F"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B1AF52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Repositorio</w:t>
            </w:r>
          </w:p>
        </w:tc>
        <w:tc>
          <w:tcPr>
            <w:tcW w:w="22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43BAE5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GitHub (SaaS)</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09CF90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Código fuente del proyecto</w:t>
            </w:r>
          </w:p>
        </w:tc>
        <w:tc>
          <w:tcPr>
            <w:tcW w:w="18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10A7A2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Git push/pull</w:t>
            </w:r>
          </w:p>
        </w:tc>
      </w:tr>
      <w:tr w:rsidR="008D7D16" w:rsidRPr="006B4838" w14:paraId="52F0EB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F97A7F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Dominio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81337B9"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cfdservicios.cl (WebHostChile)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44D864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DNS redirigido a Vercel</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D24417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Registro DNS tipo A</w:t>
            </w:r>
          </w:p>
        </w:tc>
      </w:tr>
    </w:tbl>
    <w:p w14:paraId="7F938C7C" w14:textId="77777777" w:rsidR="008D7D16" w:rsidRPr="006B4838" w:rsidRDefault="00000000" w:rsidP="006B4838">
      <w:pPr>
        <w:spacing w:line="480" w:lineRule="auto"/>
        <w:rPr>
          <w:rFonts w:ascii="Arial" w:hAnsi="Arial" w:cs="Arial"/>
          <w:sz w:val="24"/>
          <w:szCs w:val="24"/>
        </w:rPr>
      </w:pPr>
      <w:r>
        <w:rPr>
          <w:rFonts w:ascii="Arial" w:hAnsi="Arial" w:cs="Arial"/>
          <w:sz w:val="24"/>
          <w:szCs w:val="24"/>
        </w:rPr>
        <w:br w:type="page"/>
      </w:r>
    </w:p>
    <w:p w14:paraId="5A816FE6" w14:textId="77777777" w:rsidR="008D7D16" w:rsidRPr="006B4838" w:rsidRDefault="00000000" w:rsidP="006B4838">
      <w:pPr>
        <w:pStyle w:val="Ttulo1"/>
        <w:spacing w:line="480" w:lineRule="auto"/>
        <w:rPr>
          <w:rFonts w:ascii="Arial" w:hAnsi="Arial" w:cs="Arial"/>
          <w:sz w:val="24"/>
          <w:szCs w:val="24"/>
        </w:rPr>
      </w:pPr>
      <w:bookmarkStart w:id="30" w:name="_Toc227748137"/>
      <w:r>
        <w:rPr>
          <w:rFonts w:ascii="Arial" w:hAnsi="Arial" w:cs="Arial"/>
          <w:sz w:val="24"/>
          <w:szCs w:val="24"/>
        </w:rPr>
        <w:lastRenderedPageBreak/>
        <w:t>12. Evidencias y Documentación</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
        <w:gridCol w:w="2750"/>
        <w:gridCol w:w="3686"/>
        <w:gridCol w:w="2000"/>
      </w:tblGrid>
      <w:tr w:rsidR="008D7D16" w:rsidRPr="006B4838" w14:paraId="5F4FD02D" w14:textId="77777777">
        <w:trPr>
          <w:tblHeader/>
        </w:trPr>
        <w:tc>
          <w:tcPr>
            <w:tcW w:w="4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32AEB853"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N°</w:t>
            </w:r>
          </w:p>
        </w:tc>
        <w:tc>
          <w:tcPr>
            <w:tcW w:w="28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73E225F6"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Nombre de Evidencia</w:t>
            </w:r>
          </w:p>
        </w:tc>
        <w:tc>
          <w:tcPr>
            <w:tcW w:w="38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45D73817"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Descripción</w:t>
            </w:r>
          </w:p>
        </w:tc>
        <w:tc>
          <w:tcPr>
            <w:tcW w:w="20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C8FAF95"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Estado</w:t>
            </w:r>
          </w:p>
        </w:tc>
      </w:tr>
      <w:tr w:rsidR="008D7D16" w:rsidRPr="006B4838" w14:paraId="42D07758"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3F241A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FCDDF2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Guía 1 — Registro de antecedentes de proyecto</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7F62D6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Documento Word con antecedentes, metodología, stack y planificación semestral.</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A38097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Completado</w:t>
            </w:r>
          </w:p>
        </w:tc>
      </w:tr>
      <w:tr w:rsidR="008D7D16" w:rsidRPr="006B4838" w14:paraId="613405C0" w14:textId="77777777">
        <w:tc>
          <w:tcPr>
            <w:tcW w:w="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27F45A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79F297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Informe de Avance N°1 (este documento)</w:t>
            </w:r>
          </w:p>
        </w:tc>
        <w:tc>
          <w:tcPr>
            <w:tcW w:w="3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005F33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Informe completo con modelo 4+1, causas/efectos, Cloud y atributos de calidad.</w:t>
            </w:r>
          </w:p>
        </w:tc>
        <w:tc>
          <w:tcPr>
            <w:tcW w:w="2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F4FBDD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Completado</w:t>
            </w:r>
          </w:p>
        </w:tc>
      </w:tr>
      <w:tr w:rsidR="008D7D16" w:rsidRPr="006B4838" w14:paraId="45F64DB8"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3CD8CC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F9DF1E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Carta Gantt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955F55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Planificación visual de 18 semanas en Excel.</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1B132C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Completado</w:t>
            </w:r>
          </w:p>
        </w:tc>
      </w:tr>
      <w:tr w:rsidR="008D7D16" w:rsidRPr="006B4838" w14:paraId="35D94929" w14:textId="77777777">
        <w:tc>
          <w:tcPr>
            <w:tcW w:w="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1510599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F4AF11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Modelo Entidad-Relación (MER/MR)</w:t>
            </w:r>
          </w:p>
        </w:tc>
        <w:tc>
          <w:tcPr>
            <w:tcW w:w="3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90EFDE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Diseño de base de datos con tablas y relaciones.</w:t>
            </w:r>
          </w:p>
        </w:tc>
        <w:tc>
          <w:tcPr>
            <w:tcW w:w="2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F2E7F5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En desarrollo</w:t>
            </w:r>
          </w:p>
        </w:tc>
      </w:tr>
      <w:tr w:rsidR="008D7D16" w:rsidRPr="006B4838" w14:paraId="28DAACFA"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BD8883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CEF0D3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Especificación de Requerimientos y Casos de Uso</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9DA991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Documento con RF, RNF y diagramas UML.</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22F3A41"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En desarrollo</w:t>
            </w:r>
          </w:p>
        </w:tc>
      </w:tr>
      <w:tr w:rsidR="008D7D16" w:rsidRPr="006B4838" w14:paraId="2FDA4E00" w14:textId="77777777">
        <w:tc>
          <w:tcPr>
            <w:tcW w:w="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682AB2BB"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6</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917ADD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Prototipo UI/UX (Figma)</w:t>
            </w:r>
          </w:p>
        </w:tc>
        <w:tc>
          <w:tcPr>
            <w:tcW w:w="3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2C73E466"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Wireframes e interfaces validadas.</w:t>
            </w:r>
          </w:p>
        </w:tc>
        <w:tc>
          <w:tcPr>
            <w:tcW w:w="2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50DDCB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Pendiente</w:t>
            </w:r>
          </w:p>
        </w:tc>
      </w:tr>
      <w:tr w:rsidR="008D7D16" w:rsidRPr="006B4838" w14:paraId="6F1A1638"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4EF1BE8"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40E7F2E"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Código Fuente (GitHub)</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B31D0C3"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Repositorio con frontend y backend documentados.</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122CCD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En desarrollo</w:t>
            </w:r>
          </w:p>
        </w:tc>
      </w:tr>
      <w:tr w:rsidR="008D7D16" w:rsidRPr="006B4838" w14:paraId="1ED0086B" w14:textId="77777777">
        <w:tc>
          <w:tcPr>
            <w:tcW w:w="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6D35DAD"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8</w:t>
            </w:r>
          </w:p>
        </w:tc>
        <w:tc>
          <w:tcPr>
            <w:tcW w:w="2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5BD8F1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Informe de pruebas</w:t>
            </w:r>
          </w:p>
        </w:tc>
        <w:tc>
          <w:tcPr>
            <w:tcW w:w="38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42725A5"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Resultados de pruebas funcionales y correcciones.</w:t>
            </w:r>
          </w:p>
        </w:tc>
        <w:tc>
          <w:tcPr>
            <w:tcW w:w="2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7CDBFEE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Pendiente</w:t>
            </w:r>
          </w:p>
        </w:tc>
      </w:tr>
      <w:tr w:rsidR="008D7D16" w:rsidRPr="006B4838" w14:paraId="7CCA5399"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DDFB26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lastRenderedPageBreak/>
              <w:t>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9CD23B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Manual de usuario</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DDF0F32"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Guía para el cliente y usuarios finales.</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156DF8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Pendiente</w:t>
            </w:r>
          </w:p>
        </w:tc>
      </w:tr>
    </w:tbl>
    <w:p w14:paraId="2A9CCBE4" w14:textId="77777777" w:rsidR="0076723D" w:rsidRDefault="0076723D" w:rsidP="0076723D">
      <w:pPr>
        <w:spacing w:line="480" w:lineRule="auto"/>
        <w:rPr>
          <w:rFonts w:ascii="Arial" w:hAnsi="Arial" w:cs="Arial"/>
          <w:sz w:val="24"/>
          <w:szCs w:val="24"/>
        </w:rPr>
      </w:pPr>
    </w:p>
    <w:p w14:paraId="10F8DDCB" w14:textId="1BE13AE3" w:rsidR="008D7D16" w:rsidRPr="006B4838" w:rsidRDefault="00000000" w:rsidP="0076723D">
      <w:pPr>
        <w:spacing w:line="480" w:lineRule="auto"/>
        <w:rPr>
          <w:rFonts w:ascii="Arial" w:hAnsi="Arial" w:cs="Arial"/>
          <w:sz w:val="24"/>
          <w:szCs w:val="24"/>
        </w:rPr>
      </w:pPr>
      <w:r>
        <w:rPr>
          <w:rFonts w:ascii="Arial" w:hAnsi="Arial" w:cs="Arial"/>
          <w:sz w:val="24"/>
          <w:szCs w:val="24"/>
        </w:rPr>
        <w:t>13. Repositorio GitHub</w:t>
      </w:r>
    </w:p>
    <w:p w14:paraId="366180A6" w14:textId="77777777" w:rsidR="008D7D16" w:rsidRPr="006B4838" w:rsidRDefault="00000000" w:rsidP="006B4838">
      <w:pPr>
        <w:spacing w:before="80" w:after="80" w:line="480" w:lineRule="auto"/>
        <w:jc w:val="both"/>
        <w:rPr>
          <w:rFonts w:ascii="Arial" w:hAnsi="Arial" w:cs="Arial"/>
          <w:sz w:val="24"/>
          <w:szCs w:val="24"/>
        </w:rPr>
      </w:pPr>
      <w:r>
        <w:rPr>
          <w:rFonts w:ascii="Arial" w:hAnsi="Arial" w:cs="Arial"/>
          <w:color w:val="222222"/>
          <w:sz w:val="24"/>
          <w:szCs w:val="24"/>
        </w:rPr>
        <w:t>El proyecto se gestiona en un único repositorio público que contiene tanto el código frontend como el backend, organizados por carpetas.</w:t>
      </w:r>
    </w:p>
    <w:p w14:paraId="55913A38" w14:textId="77777777" w:rsidR="008D7D16" w:rsidRPr="006B4838" w:rsidRDefault="008D7D16" w:rsidP="006B4838">
      <w:pPr>
        <w:spacing w:before="60" w:after="60" w:line="480" w:lineRule="auto"/>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8D7D16" w:rsidRPr="006B4838" w14:paraId="233B9687" w14:textId="77777777">
        <w:tc>
          <w:tcPr>
            <w:tcW w:w="24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3F734EFC" w14:textId="77777777" w:rsidR="008D7D16" w:rsidRPr="006B4838" w:rsidRDefault="00000000" w:rsidP="006B4838">
            <w:pPr>
              <w:spacing w:line="480" w:lineRule="auto"/>
              <w:rPr>
                <w:rFonts w:ascii="Arial" w:hAnsi="Arial" w:cs="Arial"/>
                <w:sz w:val="24"/>
                <w:szCs w:val="24"/>
              </w:rPr>
            </w:pPr>
            <w:r>
              <w:rPr>
                <w:rFonts w:ascii="Arial" w:hAnsi="Arial" w:cs="Arial"/>
                <w:b/>
                <w:bCs/>
                <w:color w:val="2C7873"/>
                <w:sz w:val="24"/>
                <w:szCs w:val="24"/>
              </w:rPr>
              <w:t>Repositorio</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5A9EED1" w14:textId="6C35AD2C" w:rsidR="008D7D16" w:rsidRPr="006B4838" w:rsidRDefault="0076723D" w:rsidP="006B4838">
            <w:pPr>
              <w:spacing w:line="480" w:lineRule="auto"/>
              <w:rPr>
                <w:rFonts w:ascii="Arial" w:hAnsi="Arial" w:cs="Arial"/>
                <w:sz w:val="24"/>
                <w:szCs w:val="24"/>
              </w:rPr>
            </w:pPr>
            <w:hyperlink r:id="rId10" w:history="1">
              <w:r w:rsidRPr="0076723D">
                <w:rPr>
                  <w:rStyle w:val="Hipervnculo"/>
                  <w:rFonts w:ascii="Arial" w:hAnsi="Arial" w:cs="Arial"/>
                  <w:sz w:val="24"/>
                  <w:szCs w:val="24"/>
                </w:rPr>
                <w:t>https://github.com/cristianoZarate/CFD-Servicios-de-limpieza</w:t>
              </w:r>
            </w:hyperlink>
          </w:p>
        </w:tc>
      </w:tr>
    </w:tbl>
    <w:p w14:paraId="400A8146" w14:textId="77777777" w:rsidR="008D7D16" w:rsidRPr="006B4838" w:rsidRDefault="008D7D16" w:rsidP="006B4838">
      <w:pPr>
        <w:spacing w:before="60" w:after="60" w:line="480" w:lineRule="auto"/>
        <w:rPr>
          <w:rFonts w:ascii="Arial" w:hAnsi="Arial" w:cs="Arial"/>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8D7D16" w:rsidRPr="006B4838" w14:paraId="7A5B0A83"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6E0E382A"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Carpeta / Rama</w:t>
            </w:r>
          </w:p>
        </w:tc>
        <w:tc>
          <w:tcPr>
            <w:tcW w:w="6026" w:type="dxa"/>
            <w:tcBorders>
              <w:top w:val="single" w:sz="1" w:space="0" w:color="CCCCCC"/>
              <w:left w:val="single" w:sz="1" w:space="0" w:color="CCCCCC"/>
              <w:bottom w:val="single" w:sz="1" w:space="0" w:color="CCCCCC"/>
              <w:right w:val="single" w:sz="1" w:space="0" w:color="CCCCCC"/>
            </w:tcBorders>
            <w:shd w:val="clear" w:color="auto" w:fill="2C7873"/>
            <w:tcMar>
              <w:top w:w="100" w:type="dxa"/>
              <w:left w:w="160" w:type="dxa"/>
              <w:bottom w:w="100" w:type="dxa"/>
              <w:right w:w="160" w:type="dxa"/>
            </w:tcMar>
            <w:vAlign w:val="center"/>
          </w:tcPr>
          <w:p w14:paraId="328D8604" w14:textId="77777777" w:rsidR="008D7D16" w:rsidRPr="006B4838" w:rsidRDefault="00000000" w:rsidP="006B4838">
            <w:pPr>
              <w:spacing w:line="480" w:lineRule="auto"/>
              <w:jc w:val="center"/>
              <w:rPr>
                <w:rFonts w:ascii="Arial" w:hAnsi="Arial" w:cs="Arial"/>
                <w:sz w:val="24"/>
                <w:szCs w:val="24"/>
              </w:rPr>
            </w:pPr>
            <w:r>
              <w:rPr>
                <w:rFonts w:ascii="Arial" w:hAnsi="Arial" w:cs="Arial"/>
                <w:b/>
                <w:bCs/>
                <w:color w:val="FFFFFF"/>
                <w:sz w:val="24"/>
                <w:szCs w:val="24"/>
              </w:rPr>
              <w:t>Contenido</w:t>
            </w:r>
          </w:p>
        </w:tc>
      </w:tr>
      <w:tr w:rsidR="008D7D16" w:rsidRPr="006B4838" w14:paraId="762EFC2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1AF333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Evidencias Proyecto/</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94D5127"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Documentos de evidencia del proyecto (guías, informes, carta Gantt).</w:t>
            </w:r>
          </w:p>
        </w:tc>
      </w:tr>
      <w:tr w:rsidR="008D7D16" w:rsidRPr="006B4838" w14:paraId="1E5D983A" w14:textId="77777777">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038CBD8A"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Evidencias Documentos del Proyecto/</w:t>
            </w:r>
          </w:p>
        </w:tc>
        <w:tc>
          <w:tcPr>
            <w:tcW w:w="6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950085C"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Documentación técnica del producto (MER, casos de uso, manual).</w:t>
            </w:r>
          </w:p>
        </w:tc>
      </w:tr>
      <w:tr w:rsidR="008D7D16" w:rsidRPr="006B4838" w14:paraId="29987EF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7A5A4A4"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frontend/ (por crear)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A9EA90"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Código fuente React + Vite.</w:t>
            </w:r>
          </w:p>
        </w:tc>
      </w:tr>
      <w:tr w:rsidR="008D7D16" w:rsidRPr="004B239E" w14:paraId="7D375666" w14:textId="77777777">
        <w:tc>
          <w:tcPr>
            <w:tcW w:w="3000"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5A4C804F" w14:textId="77777777" w:rsidR="008D7D16" w:rsidRPr="006B4838" w:rsidRDefault="00000000" w:rsidP="006B4838">
            <w:pPr>
              <w:spacing w:line="480" w:lineRule="auto"/>
              <w:rPr>
                <w:rFonts w:ascii="Arial" w:hAnsi="Arial" w:cs="Arial"/>
                <w:sz w:val="24"/>
                <w:szCs w:val="24"/>
              </w:rPr>
            </w:pPr>
            <w:r>
              <w:rPr>
                <w:rFonts w:ascii="Arial" w:hAnsi="Arial" w:cs="Arial"/>
                <w:color w:val="222222"/>
                <w:sz w:val="24"/>
                <w:szCs w:val="24"/>
              </w:rPr>
              <w:t>backend/ (por crear)</w:t>
            </w:r>
          </w:p>
        </w:tc>
        <w:tc>
          <w:tcPr>
            <w:tcW w:w="6026" w:type="dxa"/>
            <w:tcBorders>
              <w:top w:val="single" w:sz="1" w:space="0" w:color="CCCCCC"/>
              <w:left w:val="single" w:sz="1" w:space="0" w:color="CCCCCC"/>
              <w:bottom w:val="single" w:sz="1" w:space="0" w:color="CCCCCC"/>
              <w:right w:val="single" w:sz="1" w:space="0" w:color="CCCCCC"/>
            </w:tcBorders>
            <w:shd w:val="clear" w:color="auto" w:fill="E8F4F3"/>
            <w:tcMar>
              <w:top w:w="80" w:type="dxa"/>
              <w:left w:w="160" w:type="dxa"/>
              <w:bottom w:w="80" w:type="dxa"/>
              <w:right w:w="160" w:type="dxa"/>
            </w:tcMar>
          </w:tcPr>
          <w:p w14:paraId="43E32CB8" w14:textId="77777777" w:rsidR="008D7D16" w:rsidRPr="006B4838" w:rsidRDefault="00000000" w:rsidP="006B4838">
            <w:pPr>
              <w:spacing w:line="480" w:lineRule="auto"/>
              <w:rPr>
                <w:rFonts w:ascii="Arial" w:hAnsi="Arial" w:cs="Arial"/>
                <w:sz w:val="24"/>
                <w:szCs w:val="24"/>
                <w:lang w:val="en-US"/>
              </w:rPr>
            </w:pPr>
            <w:r>
              <w:rPr>
                <w:rFonts w:ascii="Arial" w:hAnsi="Arial" w:cs="Arial"/>
                <w:color w:val="222222"/>
                <w:sz w:val="24"/>
                <w:szCs w:val="24"/>
                <w:lang w:val="en-US"/>
              </w:rPr>
              <w:t>Código fuente Spring Boot + Java 17.</w:t>
            </w:r>
          </w:p>
        </w:tc>
      </w:tr>
    </w:tbl>
    <w:p w14:paraId="4EFA72CD" w14:textId="77777777" w:rsidR="008D7D16" w:rsidRPr="006B4838" w:rsidRDefault="008D7D16" w:rsidP="006B4838">
      <w:pPr>
        <w:spacing w:before="60" w:after="60" w:line="480" w:lineRule="auto"/>
        <w:rPr>
          <w:rFonts w:ascii="Arial" w:hAnsi="Arial" w:cs="Arial"/>
          <w:sz w:val="24"/>
          <w:szCs w:val="24"/>
          <w:lang w:val="en-US"/>
        </w:rPr>
      </w:pPr>
    </w:p>
    <w:p w14:paraId="7913041A" w14:textId="77777777" w:rsidR="008D7D16" w:rsidRPr="006B4838" w:rsidRDefault="00000000" w:rsidP="006B4838">
      <w:pPr>
        <w:spacing w:before="80" w:after="80" w:line="480" w:lineRule="auto"/>
        <w:rPr>
          <w:rFonts w:ascii="Arial" w:hAnsi="Arial" w:cs="Arial"/>
          <w:sz w:val="24"/>
          <w:szCs w:val="24"/>
        </w:rPr>
      </w:pPr>
      <w:r>
        <w:rPr>
          <w:rFonts w:ascii="Arial" w:hAnsi="Arial" w:cs="Arial"/>
          <w:color w:val="555555"/>
          <w:sz w:val="24"/>
          <w:szCs w:val="24"/>
        </w:rPr>
        <w:t>Nota: Fernando Zárate Martínez es el propietario del repositorio. Gabriel Avendaño Campos está agregado como colaborador con permisos de escritura (rol Write).</w:t>
      </w:r>
    </w:p>
    <w:p w14:paraId="69914D48" w14:textId="77777777" w:rsidR="008D7D16" w:rsidRPr="006B4838" w:rsidRDefault="008D7D16" w:rsidP="006B4838">
      <w:pPr>
        <w:spacing w:before="60" w:after="60" w:line="480" w:lineRule="auto"/>
        <w:rPr>
          <w:rFonts w:ascii="Arial" w:hAnsi="Arial" w:cs="Arial"/>
          <w:sz w:val="24"/>
          <w:szCs w:val="24"/>
        </w:rPr>
      </w:pPr>
    </w:p>
    <w:p w14:paraId="064EBC78" w14:textId="77777777" w:rsidR="008D7D16" w:rsidRPr="006B4838" w:rsidRDefault="008D7D16" w:rsidP="006B4838">
      <w:pPr>
        <w:spacing w:before="60" w:after="60" w:line="480" w:lineRule="auto"/>
        <w:rPr>
          <w:rFonts w:ascii="Arial" w:hAnsi="Arial" w:cs="Arial"/>
          <w:sz w:val="24"/>
          <w:szCs w:val="24"/>
        </w:rPr>
      </w:pPr>
    </w:p>
    <w:p w14:paraId="15A0FDFF" w14:textId="77777777" w:rsidR="008D7D16" w:rsidRPr="006B4838" w:rsidRDefault="008D7D16" w:rsidP="006B4838">
      <w:pPr>
        <w:spacing w:before="60" w:after="60" w:line="480" w:lineRule="auto"/>
        <w:rPr>
          <w:rFonts w:ascii="Arial" w:hAnsi="Arial" w:cs="Arial"/>
          <w:sz w:val="24"/>
          <w:szCs w:val="24"/>
        </w:rPr>
      </w:pPr>
    </w:p>
    <w:p w14:paraId="5C3CCE2A" w14:textId="4554B9C0" w:rsidR="008D7D16" w:rsidRPr="006B4838" w:rsidRDefault="00000000" w:rsidP="006B4838">
      <w:pPr>
        <w:pBdr>
          <w:top w:val="single" w:sz="4" w:space="0" w:color="4A9E99"/>
        </w:pBdr>
        <w:spacing w:before="400" w:line="480" w:lineRule="auto"/>
        <w:jc w:val="center"/>
        <w:rPr>
          <w:rFonts w:ascii="Arial" w:hAnsi="Arial" w:cs="Arial"/>
          <w:sz w:val="24"/>
          <w:szCs w:val="24"/>
        </w:rPr>
      </w:pPr>
      <w:r>
        <w:rPr>
          <w:rFonts w:ascii="Arial" w:hAnsi="Arial" w:cs="Arial"/>
          <w:color w:val="AAAAAA"/>
          <w:sz w:val="24"/>
          <w:szCs w:val="24"/>
        </w:rPr>
        <w:t xml:space="preserve">Taller Aplicado de </w:t>
      </w:r>
      <w:r w:rsidR="004B239E">
        <w:rPr>
          <w:rFonts w:ascii="Arial" w:hAnsi="Arial" w:cs="Arial"/>
          <w:color w:val="AAAAAA"/>
          <w:sz w:val="24"/>
          <w:szCs w:val="24"/>
        </w:rPr>
        <w:t xml:space="preserve">Programación </w:t>
      </w:r>
      <w:r w:rsidR="002F060D">
        <w:rPr>
          <w:rFonts w:ascii="Arial" w:hAnsi="Arial" w:cs="Arial"/>
          <w:color w:val="AAAAAA"/>
          <w:sz w:val="24"/>
          <w:szCs w:val="24"/>
        </w:rPr>
        <w:t>— CFD</w:t>
      </w:r>
      <w:r>
        <w:rPr>
          <w:rFonts w:ascii="Arial" w:hAnsi="Arial" w:cs="Arial"/>
          <w:color w:val="AAAAAA"/>
          <w:sz w:val="24"/>
          <w:szCs w:val="24"/>
        </w:rPr>
        <w:t xml:space="preserve"> Servicios  —  2026</w:t>
      </w:r>
    </w:p>
    <w:sectPr w:rsidR="008D7D16" w:rsidRPr="006B4838">
      <w:headerReference w:type="default" r:id="rId11"/>
      <w:footerReference w:type="default" r:id="rId12"/>
      <w:pgSz w:w="11906" w:h="16838"/>
      <w:pgMar w:top="1260" w:right="126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ACFA9" w14:textId="77777777" w:rsidR="00FC058F" w:rsidRDefault="00FC058F">
      <w:r>
        <w:separator/>
      </w:r>
    </w:p>
  </w:endnote>
  <w:endnote w:type="continuationSeparator" w:id="0">
    <w:p w14:paraId="3DFEDA00" w14:textId="77777777" w:rsidR="00FC058F" w:rsidRDefault="00FC0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9B0C" w14:textId="77777777" w:rsidR="008D7D16" w:rsidRDefault="00000000">
    <w:pPr>
      <w:pBdr>
        <w:top w:val="single" w:sz="4" w:space="1" w:color="4A9E99"/>
      </w:pBdr>
      <w:spacing w:before="100"/>
      <w:jc w:val="right"/>
    </w:pPr>
    <w:r>
      <w:rPr>
        <w:color w:val="777777"/>
        <w:sz w:val="18"/>
        <w:szCs w:val="18"/>
      </w:rPr>
      <w:t xml:space="preserve">Página </w:t>
    </w:r>
    <w:r>
      <w:rPr>
        <w:color w:val="777777"/>
        <w:sz w:val="18"/>
        <w:szCs w:val="18"/>
      </w:rPr>
      <w:fldChar w:fldCharType="begin"/>
    </w:r>
    <w:r>
      <w:rPr>
        <w:color w:val="777777"/>
        <w:sz w:val="18"/>
        <w:szCs w:val="18"/>
      </w:rPr>
      <w:instrText>PAGE</w:instrText>
    </w:r>
    <w:r>
      <w:rPr>
        <w:color w:val="777777"/>
        <w:sz w:val="18"/>
        <w:szCs w:val="18"/>
      </w:rPr>
      <w:fldChar w:fldCharType="separate"/>
    </w:r>
    <w:r w:rsidR="00215705">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CBDC8" w14:textId="77777777" w:rsidR="00FC058F" w:rsidRDefault="00FC058F">
      <w:r>
        <w:separator/>
      </w:r>
    </w:p>
  </w:footnote>
  <w:footnote w:type="continuationSeparator" w:id="0">
    <w:p w14:paraId="63A53E42" w14:textId="77777777" w:rsidR="00FC058F" w:rsidRDefault="00FC05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37399" w14:textId="0CE6CA3E" w:rsidR="008D7D16" w:rsidRDefault="00000000">
    <w:pPr>
      <w:pBdr>
        <w:bottom w:val="single" w:sz="4" w:space="1" w:color="4A9E99"/>
      </w:pBdr>
      <w:spacing w:after="120"/>
    </w:pPr>
    <w:r>
      <w:rPr>
        <w:color w:val="777777"/>
        <w:sz w:val="18"/>
        <w:szCs w:val="18"/>
      </w:rPr>
      <w:t>Estado de Avance N°</w:t>
    </w:r>
    <w:r w:rsidR="004B239E">
      <w:rPr>
        <w:color w:val="777777"/>
        <w:sz w:val="18"/>
        <w:szCs w:val="18"/>
      </w:rPr>
      <w:t>1 — CFD</w:t>
    </w:r>
    <w:r>
      <w:rPr>
        <w:color w:val="777777"/>
        <w:sz w:val="18"/>
        <w:szCs w:val="18"/>
      </w:rPr>
      <w:t xml:space="preserve"> Servicios</w:t>
    </w:r>
    <w:r>
      <w:rPr>
        <w:color w:val="AAAAAA"/>
        <w:sz w:val="18"/>
        <w:szCs w:val="18"/>
      </w:rPr>
      <w:t xml:space="preserve">     |     TPY1101 Taller Aplicado de Programación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664489"/>
    <w:multiLevelType w:val="hybridMultilevel"/>
    <w:tmpl w:val="2230E2F6"/>
    <w:lvl w:ilvl="0" w:tplc="8A8226B6">
      <w:start w:val="1"/>
      <w:numFmt w:val="decimal"/>
      <w:lvlText w:val="%1."/>
      <w:lvlJc w:val="left"/>
      <w:pPr>
        <w:ind w:left="600" w:hanging="300"/>
      </w:pPr>
    </w:lvl>
    <w:lvl w:ilvl="1" w:tplc="65C6B52A">
      <w:numFmt w:val="decimal"/>
      <w:lvlText w:val=""/>
      <w:lvlJc w:val="left"/>
    </w:lvl>
    <w:lvl w:ilvl="2" w:tplc="86364596">
      <w:numFmt w:val="decimal"/>
      <w:lvlText w:val=""/>
      <w:lvlJc w:val="left"/>
    </w:lvl>
    <w:lvl w:ilvl="3" w:tplc="12AA86D4">
      <w:numFmt w:val="decimal"/>
      <w:lvlText w:val=""/>
      <w:lvlJc w:val="left"/>
    </w:lvl>
    <w:lvl w:ilvl="4" w:tplc="10E818CC">
      <w:numFmt w:val="decimal"/>
      <w:lvlText w:val=""/>
      <w:lvlJc w:val="left"/>
    </w:lvl>
    <w:lvl w:ilvl="5" w:tplc="C36A5244">
      <w:numFmt w:val="decimal"/>
      <w:lvlText w:val=""/>
      <w:lvlJc w:val="left"/>
    </w:lvl>
    <w:lvl w:ilvl="6" w:tplc="7E0AB5C4">
      <w:numFmt w:val="decimal"/>
      <w:lvlText w:val=""/>
      <w:lvlJc w:val="left"/>
    </w:lvl>
    <w:lvl w:ilvl="7" w:tplc="C8D04A64">
      <w:numFmt w:val="decimal"/>
      <w:lvlText w:val=""/>
      <w:lvlJc w:val="left"/>
    </w:lvl>
    <w:lvl w:ilvl="8" w:tplc="30B26E0E">
      <w:numFmt w:val="decimal"/>
      <w:lvlText w:val=""/>
      <w:lvlJc w:val="left"/>
    </w:lvl>
  </w:abstractNum>
  <w:abstractNum w:abstractNumId="1" w15:restartNumberingAfterBreak="0">
    <w:nsid w:val="5D5E2169"/>
    <w:multiLevelType w:val="hybridMultilevel"/>
    <w:tmpl w:val="EDD46194"/>
    <w:lvl w:ilvl="0" w:tplc="085AB12A">
      <w:start w:val="1"/>
      <w:numFmt w:val="bullet"/>
      <w:lvlText w:val="–"/>
      <w:lvlJc w:val="left"/>
      <w:pPr>
        <w:ind w:left="600" w:hanging="300"/>
      </w:pPr>
    </w:lvl>
    <w:lvl w:ilvl="1" w:tplc="340E8D5E">
      <w:numFmt w:val="decimal"/>
      <w:lvlText w:val=""/>
      <w:lvlJc w:val="left"/>
    </w:lvl>
    <w:lvl w:ilvl="2" w:tplc="C2DC0328">
      <w:numFmt w:val="decimal"/>
      <w:lvlText w:val=""/>
      <w:lvlJc w:val="left"/>
    </w:lvl>
    <w:lvl w:ilvl="3" w:tplc="7AB6036A">
      <w:numFmt w:val="decimal"/>
      <w:lvlText w:val=""/>
      <w:lvlJc w:val="left"/>
    </w:lvl>
    <w:lvl w:ilvl="4" w:tplc="5B36A968">
      <w:numFmt w:val="decimal"/>
      <w:lvlText w:val=""/>
      <w:lvlJc w:val="left"/>
    </w:lvl>
    <w:lvl w:ilvl="5" w:tplc="691A7F4C">
      <w:numFmt w:val="decimal"/>
      <w:lvlText w:val=""/>
      <w:lvlJc w:val="left"/>
    </w:lvl>
    <w:lvl w:ilvl="6" w:tplc="04BE4394">
      <w:numFmt w:val="decimal"/>
      <w:lvlText w:val=""/>
      <w:lvlJc w:val="left"/>
    </w:lvl>
    <w:lvl w:ilvl="7" w:tplc="04349F74">
      <w:numFmt w:val="decimal"/>
      <w:lvlText w:val=""/>
      <w:lvlJc w:val="left"/>
    </w:lvl>
    <w:lvl w:ilvl="8" w:tplc="C13A66AE">
      <w:numFmt w:val="decimal"/>
      <w:lvlText w:val=""/>
      <w:lvlJc w:val="left"/>
    </w:lvl>
  </w:abstractNum>
  <w:abstractNum w:abstractNumId="2" w15:restartNumberingAfterBreak="0">
    <w:nsid w:val="6E04516A"/>
    <w:multiLevelType w:val="hybridMultilevel"/>
    <w:tmpl w:val="0FEC126A"/>
    <w:lvl w:ilvl="0" w:tplc="DEE0B6E4">
      <w:start w:val="1"/>
      <w:numFmt w:val="bullet"/>
      <w:lvlText w:val="●"/>
      <w:lvlJc w:val="left"/>
      <w:pPr>
        <w:ind w:left="720" w:hanging="360"/>
      </w:pPr>
    </w:lvl>
    <w:lvl w:ilvl="1" w:tplc="E90E6150">
      <w:start w:val="1"/>
      <w:numFmt w:val="bullet"/>
      <w:lvlText w:val="○"/>
      <w:lvlJc w:val="left"/>
      <w:pPr>
        <w:ind w:left="1440" w:hanging="360"/>
      </w:pPr>
    </w:lvl>
    <w:lvl w:ilvl="2" w:tplc="A8C03E60">
      <w:start w:val="1"/>
      <w:numFmt w:val="bullet"/>
      <w:lvlText w:val="■"/>
      <w:lvlJc w:val="left"/>
      <w:pPr>
        <w:ind w:left="2160" w:hanging="360"/>
      </w:pPr>
    </w:lvl>
    <w:lvl w:ilvl="3" w:tplc="64F47950">
      <w:start w:val="1"/>
      <w:numFmt w:val="bullet"/>
      <w:lvlText w:val="●"/>
      <w:lvlJc w:val="left"/>
      <w:pPr>
        <w:ind w:left="2880" w:hanging="360"/>
      </w:pPr>
    </w:lvl>
    <w:lvl w:ilvl="4" w:tplc="4E2A20FC">
      <w:start w:val="1"/>
      <w:numFmt w:val="bullet"/>
      <w:lvlText w:val="○"/>
      <w:lvlJc w:val="left"/>
      <w:pPr>
        <w:ind w:left="3600" w:hanging="360"/>
      </w:pPr>
    </w:lvl>
    <w:lvl w:ilvl="5" w:tplc="AA2ABD0E">
      <w:start w:val="1"/>
      <w:numFmt w:val="bullet"/>
      <w:lvlText w:val="■"/>
      <w:lvlJc w:val="left"/>
      <w:pPr>
        <w:ind w:left="4320" w:hanging="360"/>
      </w:pPr>
    </w:lvl>
    <w:lvl w:ilvl="6" w:tplc="615EEC6A">
      <w:start w:val="1"/>
      <w:numFmt w:val="bullet"/>
      <w:lvlText w:val="●"/>
      <w:lvlJc w:val="left"/>
      <w:pPr>
        <w:ind w:left="5040" w:hanging="360"/>
      </w:pPr>
    </w:lvl>
    <w:lvl w:ilvl="7" w:tplc="38E2B30C">
      <w:start w:val="1"/>
      <w:numFmt w:val="bullet"/>
      <w:lvlText w:val="●"/>
      <w:lvlJc w:val="left"/>
      <w:pPr>
        <w:ind w:left="5760" w:hanging="360"/>
      </w:pPr>
    </w:lvl>
    <w:lvl w:ilvl="8" w:tplc="85B4B970">
      <w:start w:val="1"/>
      <w:numFmt w:val="bullet"/>
      <w:lvlText w:val="●"/>
      <w:lvlJc w:val="left"/>
      <w:pPr>
        <w:ind w:left="6480" w:hanging="360"/>
      </w:pPr>
    </w:lvl>
  </w:abstractNum>
  <w:num w:numId="1" w16cid:durableId="316492695">
    <w:abstractNumId w:val="2"/>
    <w:lvlOverride w:ilvl="0">
      <w:startOverride w:val="1"/>
    </w:lvlOverride>
  </w:num>
  <w:num w:numId="2" w16cid:durableId="14905149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7D16"/>
    <w:rsid w:val="00184743"/>
    <w:rsid w:val="00215705"/>
    <w:rsid w:val="002E1FCC"/>
    <w:rsid w:val="002F060D"/>
    <w:rsid w:val="004050FC"/>
    <w:rsid w:val="004B239E"/>
    <w:rsid w:val="004F50FA"/>
    <w:rsid w:val="006B4838"/>
    <w:rsid w:val="006F4ACF"/>
    <w:rsid w:val="00760ADF"/>
    <w:rsid w:val="0076723D"/>
    <w:rsid w:val="008303D9"/>
    <w:rsid w:val="008933AC"/>
    <w:rsid w:val="008A0AF3"/>
    <w:rsid w:val="008B1B3F"/>
    <w:rsid w:val="008D201B"/>
    <w:rsid w:val="008D7D16"/>
    <w:rsid w:val="00FC058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4C1FB"/>
  <w15:docId w15:val="{3BFF1997-39F4-4F68-B3ED-88CA29A95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20"/>
      <w:outlineLvl w:val="0"/>
    </w:pPr>
    <w:rPr>
      <w:b/>
      <w:bCs/>
      <w:color w:val="2C7873"/>
      <w:sz w:val="30"/>
      <w:szCs w:val="30"/>
    </w:rPr>
  </w:style>
  <w:style w:type="paragraph" w:styleId="Ttulo2">
    <w:name w:val="heading 2"/>
    <w:uiPriority w:val="9"/>
    <w:unhideWhenUsed/>
    <w:qFormat/>
    <w:pPr>
      <w:spacing w:before="200" w:after="80"/>
      <w:outlineLvl w:val="1"/>
    </w:pPr>
    <w:rPr>
      <w:b/>
      <w:bCs/>
      <w:color w:val="333333"/>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6B4838"/>
    <w:rPr>
      <w:color w:val="605E5C"/>
      <w:shd w:val="clear" w:color="auto" w:fill="E1DFDD"/>
    </w:rPr>
  </w:style>
  <w:style w:type="paragraph" w:styleId="Encabezado">
    <w:name w:val="header"/>
    <w:basedOn w:val="Normal"/>
    <w:link w:val="EncabezadoCar"/>
    <w:uiPriority w:val="99"/>
    <w:unhideWhenUsed/>
    <w:rsid w:val="004B239E"/>
    <w:pPr>
      <w:tabs>
        <w:tab w:val="center" w:pos="4513"/>
        <w:tab w:val="right" w:pos="9026"/>
      </w:tabs>
    </w:pPr>
  </w:style>
  <w:style w:type="character" w:customStyle="1" w:styleId="EncabezadoCar">
    <w:name w:val="Encabezado Car"/>
    <w:basedOn w:val="Fuentedeprrafopredeter"/>
    <w:link w:val="Encabezado"/>
    <w:uiPriority w:val="99"/>
    <w:rsid w:val="004B239E"/>
  </w:style>
  <w:style w:type="paragraph" w:styleId="Piedepgina">
    <w:name w:val="footer"/>
    <w:basedOn w:val="Normal"/>
    <w:link w:val="PiedepginaCar"/>
    <w:uiPriority w:val="99"/>
    <w:unhideWhenUsed/>
    <w:rsid w:val="004B239E"/>
    <w:pPr>
      <w:tabs>
        <w:tab w:val="center" w:pos="4513"/>
        <w:tab w:val="right" w:pos="9026"/>
      </w:tabs>
    </w:pPr>
  </w:style>
  <w:style w:type="character" w:customStyle="1" w:styleId="PiedepginaCar">
    <w:name w:val="Pie de página Car"/>
    <w:basedOn w:val="Fuentedeprrafopredeter"/>
    <w:link w:val="Piedepgina"/>
    <w:uiPriority w:val="99"/>
    <w:rsid w:val="004B239E"/>
  </w:style>
  <w:style w:type="paragraph" w:styleId="TtuloTDC">
    <w:name w:val="TOC Heading"/>
    <w:basedOn w:val="Ttulo1"/>
    <w:next w:val="Normal"/>
    <w:uiPriority w:val="39"/>
    <w:unhideWhenUsed/>
    <w:qFormat/>
    <w:rsid w:val="004B239E"/>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150" w:eastAsia="en-150"/>
    </w:rPr>
  </w:style>
  <w:style w:type="paragraph" w:styleId="TDC1">
    <w:name w:val="toc 1"/>
    <w:basedOn w:val="Normal"/>
    <w:next w:val="Normal"/>
    <w:autoRedefine/>
    <w:uiPriority w:val="39"/>
    <w:unhideWhenUsed/>
    <w:rsid w:val="004B239E"/>
    <w:pPr>
      <w:spacing w:after="100"/>
    </w:pPr>
  </w:style>
  <w:style w:type="paragraph" w:styleId="TDC2">
    <w:name w:val="toc 2"/>
    <w:basedOn w:val="Normal"/>
    <w:next w:val="Normal"/>
    <w:autoRedefine/>
    <w:uiPriority w:val="39"/>
    <w:unhideWhenUsed/>
    <w:rsid w:val="004B239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ristianoZarate/CFD-Servicios-de-limpiez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cristianoZarate/CFD-Servicios-de-limpieza"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5EA196-89F4-4A45-9F4E-CD4E3177B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30</Pages>
  <Words>3888</Words>
  <Characters>22167</Characters>
  <Application>Microsoft Office Word</Application>
  <DocSecurity>0</DocSecurity>
  <Lines>184</Lines>
  <Paragraphs>52</Paragraphs>
  <ScaleCrop>false</ScaleCrop>
  <Company/>
  <LinksUpToDate>false</LinksUpToDate>
  <CharactersWithSpaces>26003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Gabriel Avendaño C.</cp:lastModifiedBy>
  <cp:revision>8</cp:revision>
  <dcterms:created xsi:type="dcterms:W3CDTF">2026-04-10T18:55:00Z</dcterms:created>
  <dcterms:modified xsi:type="dcterms:W3CDTF">2026-04-22T15:02:00Z</dcterms:modified>
</cp:coreProperties>
</file>