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4B67" w14:textId="77777777" w:rsidR="00FD5D0B" w:rsidRDefault="00FD5D0B" w:rsidP="00FD5D0B">
      <w:pPr>
        <w:pStyle w:val="Title"/>
        <w:jc w:val="center"/>
      </w:pPr>
    </w:p>
    <w:p w14:paraId="41F5800D" w14:textId="77777777" w:rsidR="00FD5D0B" w:rsidRDefault="00FD5D0B" w:rsidP="00FD5D0B">
      <w:pPr>
        <w:pStyle w:val="Title"/>
        <w:jc w:val="center"/>
      </w:pPr>
    </w:p>
    <w:p w14:paraId="28881EF5" w14:textId="77777777" w:rsidR="00FD5D0B" w:rsidRDefault="00FD5D0B" w:rsidP="00FD5D0B">
      <w:pPr>
        <w:pStyle w:val="Title"/>
        <w:jc w:val="center"/>
      </w:pPr>
    </w:p>
    <w:p w14:paraId="051F2400" w14:textId="77777777" w:rsidR="00FD5D0B" w:rsidRDefault="00FD5D0B" w:rsidP="00FD5D0B">
      <w:pPr>
        <w:pStyle w:val="Title"/>
        <w:jc w:val="center"/>
      </w:pPr>
    </w:p>
    <w:p w14:paraId="301907B6" w14:textId="77777777" w:rsidR="00FD5D0B" w:rsidRDefault="00FD5D0B" w:rsidP="00FD5D0B">
      <w:pPr>
        <w:pStyle w:val="Title"/>
        <w:jc w:val="center"/>
      </w:pPr>
    </w:p>
    <w:p w14:paraId="5FD7DCB9" w14:textId="77777777" w:rsidR="00FD5D0B" w:rsidRDefault="00FD5D0B" w:rsidP="00FD5D0B">
      <w:pPr>
        <w:pStyle w:val="Title"/>
        <w:jc w:val="center"/>
      </w:pPr>
    </w:p>
    <w:p w14:paraId="43BEBBEA" w14:textId="77777777" w:rsidR="00FD5D0B" w:rsidRDefault="00FD5D0B" w:rsidP="00FD5D0B">
      <w:pPr>
        <w:pStyle w:val="Title"/>
        <w:jc w:val="center"/>
      </w:pPr>
    </w:p>
    <w:p w14:paraId="26981950" w14:textId="2A432259" w:rsidR="00F12F9C" w:rsidRPr="000347AE" w:rsidRDefault="00FD5D0B" w:rsidP="00FD5D0B">
      <w:pPr>
        <w:pStyle w:val="Title"/>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347AE">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TRAVELLING AGENCY</w:t>
      </w:r>
    </w:p>
    <w:p w14:paraId="6C8966BA" w14:textId="6E36E8D3" w:rsidR="00FD5D0B" w:rsidRDefault="00FD5D0B" w:rsidP="00FD5D0B"/>
    <w:p w14:paraId="6360AC0C" w14:textId="656F75E2" w:rsidR="00FD5D0B" w:rsidRDefault="00FD5D0B" w:rsidP="000347AE">
      <w:pPr>
        <w:jc w:val="center"/>
      </w:pPr>
      <w:r>
        <w:t>Author: Crisan Cristian-Alexandru, group 30431</w:t>
      </w:r>
    </w:p>
    <w:p w14:paraId="000A593D" w14:textId="280E2F7C" w:rsidR="000347AE" w:rsidRDefault="000347AE" w:rsidP="000347AE">
      <w:pPr>
        <w:jc w:val="center"/>
      </w:pPr>
    </w:p>
    <w:p w14:paraId="434075F9" w14:textId="1AFAB557" w:rsidR="000347AE" w:rsidRDefault="000347AE" w:rsidP="000347AE">
      <w:pPr>
        <w:jc w:val="center"/>
      </w:pPr>
    </w:p>
    <w:p w14:paraId="1F0B82F4" w14:textId="17AB94E6" w:rsidR="000347AE" w:rsidRDefault="000347AE" w:rsidP="000347AE">
      <w:pPr>
        <w:jc w:val="center"/>
      </w:pPr>
    </w:p>
    <w:p w14:paraId="2C7BEF42" w14:textId="29967731" w:rsidR="000347AE" w:rsidRDefault="000347AE" w:rsidP="000347AE">
      <w:pPr>
        <w:jc w:val="center"/>
      </w:pPr>
    </w:p>
    <w:p w14:paraId="0C675FD5" w14:textId="74D4175D" w:rsidR="000347AE" w:rsidRDefault="000347AE" w:rsidP="000347AE">
      <w:pPr>
        <w:jc w:val="center"/>
      </w:pPr>
    </w:p>
    <w:p w14:paraId="07913257" w14:textId="6844E847" w:rsidR="000347AE" w:rsidRDefault="000347AE" w:rsidP="000347AE">
      <w:pPr>
        <w:jc w:val="center"/>
      </w:pPr>
    </w:p>
    <w:p w14:paraId="368FE03C" w14:textId="489A1B9D" w:rsidR="000347AE" w:rsidRDefault="000347AE" w:rsidP="000347AE">
      <w:pPr>
        <w:jc w:val="center"/>
      </w:pPr>
    </w:p>
    <w:p w14:paraId="5B222A41" w14:textId="48BBDFBF" w:rsidR="000347AE" w:rsidRDefault="000347AE" w:rsidP="000347AE">
      <w:pPr>
        <w:jc w:val="center"/>
      </w:pPr>
    </w:p>
    <w:p w14:paraId="6A837DF2" w14:textId="5183ABC4" w:rsidR="000347AE" w:rsidRDefault="000347AE" w:rsidP="000347AE">
      <w:pPr>
        <w:jc w:val="center"/>
      </w:pPr>
    </w:p>
    <w:p w14:paraId="43616BE6" w14:textId="0B752D66" w:rsidR="000347AE" w:rsidRDefault="000347AE" w:rsidP="000347AE">
      <w:pPr>
        <w:jc w:val="center"/>
      </w:pPr>
    </w:p>
    <w:p w14:paraId="295B698A" w14:textId="32EC918D" w:rsidR="000347AE" w:rsidRDefault="000347AE" w:rsidP="000347AE">
      <w:pPr>
        <w:jc w:val="center"/>
      </w:pPr>
    </w:p>
    <w:p w14:paraId="38988D77" w14:textId="4F77CD65" w:rsidR="000347AE" w:rsidRDefault="000347AE" w:rsidP="000347AE">
      <w:pPr>
        <w:jc w:val="center"/>
      </w:pPr>
    </w:p>
    <w:p w14:paraId="420F7A40" w14:textId="66D1CBEE" w:rsidR="000347AE" w:rsidRDefault="000347AE" w:rsidP="000347AE">
      <w:pPr>
        <w:jc w:val="center"/>
      </w:pPr>
    </w:p>
    <w:p w14:paraId="6F34461C" w14:textId="77777777" w:rsidR="000347AE" w:rsidRDefault="000347AE" w:rsidP="000347AE">
      <w:pPr>
        <w:jc w:val="center"/>
      </w:pPr>
    </w:p>
    <w:p w14:paraId="499A3706" w14:textId="3C3DC1D6" w:rsidR="00FD5D0B" w:rsidRDefault="00FD5D0B" w:rsidP="00FD5D0B"/>
    <w:p w14:paraId="4ABD4D26" w14:textId="1B33A06E" w:rsidR="00FD5D0B" w:rsidRDefault="00FD5D0B" w:rsidP="00FD5D0B">
      <w:pPr>
        <w:pStyle w:val="Heading1"/>
      </w:pPr>
      <w:r>
        <w:lastRenderedPageBreak/>
        <w:t>Assignment Specification</w:t>
      </w:r>
    </w:p>
    <w:p w14:paraId="36BCDA57" w14:textId="0FB1051C" w:rsidR="00FD5D0B" w:rsidRDefault="00FD5D0B" w:rsidP="00FD5D0B">
      <w:pPr>
        <w:rPr>
          <w:color w:val="000000"/>
          <w:sz w:val="20"/>
          <w:szCs w:val="20"/>
        </w:rPr>
      </w:pPr>
      <w:r>
        <w:rPr>
          <w:color w:val="000000"/>
          <w:sz w:val="20"/>
          <w:szCs w:val="20"/>
        </w:rPr>
        <w:t xml:space="preserve">The application is designed for vacation booking vacations to worldwide destinations. It focuses on consumer experience, but it also offers functionalities for travel agencies to upload and promote their products. </w:t>
      </w:r>
    </w:p>
    <w:p w14:paraId="151DB501" w14:textId="6E277199" w:rsidR="00FD5D0B" w:rsidRDefault="00FD5D0B" w:rsidP="00FD5D0B">
      <w:pPr>
        <w:pStyle w:val="Heading1"/>
      </w:pPr>
      <w:r>
        <w:t>Functional Requirements</w:t>
      </w:r>
    </w:p>
    <w:p w14:paraId="6528C075" w14:textId="77B90422" w:rsidR="00A806AA" w:rsidRDefault="00A806AA" w:rsidP="00A806AA">
      <w:pPr>
        <w:pStyle w:val="ListParagraph"/>
        <w:numPr>
          <w:ilvl w:val="0"/>
          <w:numId w:val="1"/>
        </w:numPr>
      </w:pPr>
      <w:r>
        <w:t>The Travel Agency can:</w:t>
      </w:r>
    </w:p>
    <w:p w14:paraId="676C3885" w14:textId="77777777" w:rsidR="00A806AA" w:rsidRDefault="00A806AA" w:rsidP="00A806AA">
      <w:r>
        <w:t>1. add vacation destination</w:t>
      </w:r>
    </w:p>
    <w:p w14:paraId="14E36357" w14:textId="6C87E031" w:rsidR="00A806AA" w:rsidRDefault="00A806AA" w:rsidP="00A806AA">
      <w:r>
        <w:t>2. add vacation packages for a specific destination that should contain information about name, price, period, extra details, and number of people that can book the vacation</w:t>
      </w:r>
    </w:p>
    <w:p w14:paraId="7266C5C3" w14:textId="77777777" w:rsidR="00A806AA" w:rsidRDefault="00A806AA" w:rsidP="00A806AA">
      <w:r>
        <w:t>3. edit an existing vacation package</w:t>
      </w:r>
    </w:p>
    <w:p w14:paraId="6BBDBCC7" w14:textId="77777777" w:rsidR="00A806AA" w:rsidRDefault="00A806AA" w:rsidP="00A806AA">
      <w:r>
        <w:t>4. delete an existing vacation package</w:t>
      </w:r>
    </w:p>
    <w:p w14:paraId="428DD7AE" w14:textId="7C4A40E9" w:rsidR="00A806AA" w:rsidRDefault="00A806AA" w:rsidP="00A806AA">
      <w:r>
        <w:t xml:space="preserve">5. view all its listed vacation packages </w:t>
      </w:r>
    </w:p>
    <w:p w14:paraId="3D3CF6D7" w14:textId="42525B5D" w:rsidR="00A806AA" w:rsidRDefault="00A806AA" w:rsidP="00A806AA">
      <w:r>
        <w:t>6. delete vacation destination</w:t>
      </w:r>
    </w:p>
    <w:p w14:paraId="211AD0AA" w14:textId="29FBC37A" w:rsidR="00A806AA" w:rsidRDefault="00A806AA" w:rsidP="00A806AA">
      <w:pPr>
        <w:pStyle w:val="ListParagraph"/>
        <w:numPr>
          <w:ilvl w:val="0"/>
          <w:numId w:val="1"/>
        </w:numPr>
      </w:pPr>
      <w:r>
        <w:t>The Regular User can:</w:t>
      </w:r>
    </w:p>
    <w:p w14:paraId="1F50352A" w14:textId="7645249D" w:rsidR="00A806AA" w:rsidRDefault="00A806AA" w:rsidP="00A806AA">
      <w:r>
        <w:t>1. register on the platform</w:t>
      </w:r>
    </w:p>
    <w:p w14:paraId="63145922" w14:textId="559A838F" w:rsidR="00A806AA" w:rsidRDefault="00A806AA" w:rsidP="00A806AA">
      <w:r>
        <w:t xml:space="preserve">2. login on the platform </w:t>
      </w:r>
    </w:p>
    <w:p w14:paraId="1EAC5521" w14:textId="77777777" w:rsidR="00A806AA" w:rsidRDefault="00A806AA" w:rsidP="00A806AA">
      <w:r>
        <w:t>3. view all available vacation packages</w:t>
      </w:r>
    </w:p>
    <w:p w14:paraId="544A9C6B" w14:textId="121F7DE7" w:rsidR="00A806AA" w:rsidRDefault="00A806AA" w:rsidP="00A806AA">
      <w:r>
        <w:t>4. filter vacation packages by various parameters</w:t>
      </w:r>
    </w:p>
    <w:p w14:paraId="4D5F8F02" w14:textId="77777777" w:rsidR="00A806AA" w:rsidRDefault="00A806AA" w:rsidP="00A806AA">
      <w:r>
        <w:t>5. book a vacation</w:t>
      </w:r>
    </w:p>
    <w:p w14:paraId="605D091E" w14:textId="33B096BC" w:rsidR="00A806AA" w:rsidRDefault="00A806AA" w:rsidP="00A806AA">
      <w:r>
        <w:t>6. view all its booked vacations</w:t>
      </w:r>
    </w:p>
    <w:p w14:paraId="18938989" w14:textId="34A954CB" w:rsidR="00A806AA" w:rsidRDefault="00A806AA" w:rsidP="00A806AA">
      <w:pPr>
        <w:pStyle w:val="Heading1"/>
      </w:pPr>
      <w:r>
        <w:t>Non-functional requirements</w:t>
      </w:r>
    </w:p>
    <w:p w14:paraId="5F26B594" w14:textId="77777777" w:rsidR="00A806AA" w:rsidRPr="00A806AA" w:rsidRDefault="00A806AA" w:rsidP="00A806AA"/>
    <w:p w14:paraId="3B7B00B4" w14:textId="77777777" w:rsidR="00A806AA" w:rsidRDefault="00A806AA" w:rsidP="00A806AA">
      <w:pPr>
        <w:pStyle w:val="ListParagraph"/>
        <w:numPr>
          <w:ilvl w:val="0"/>
          <w:numId w:val="2"/>
        </w:numPr>
        <w:spacing w:line="256" w:lineRule="auto"/>
        <w:rPr>
          <w:rStyle w:val="Emphasis"/>
          <w:b/>
          <w:bCs/>
        </w:rPr>
      </w:pPr>
      <w:r>
        <w:rPr>
          <w:rStyle w:val="Emphasis"/>
          <w:b/>
          <w:bCs/>
        </w:rPr>
        <w:t>Performance</w:t>
      </w:r>
    </w:p>
    <w:p w14:paraId="78D6CA16" w14:textId="5D11CB3F" w:rsidR="00A806AA" w:rsidRDefault="00760E1F" w:rsidP="00760E1F">
      <w:pPr>
        <w:ind w:left="720"/>
        <w:rPr>
          <w:color w:val="000000"/>
          <w:sz w:val="20"/>
          <w:szCs w:val="20"/>
        </w:rPr>
      </w:pPr>
      <w:r>
        <w:rPr>
          <w:color w:val="000000"/>
          <w:sz w:val="20"/>
          <w:szCs w:val="20"/>
        </w:rPr>
        <w:t>As an app that handles communication between database and user, the Travel Agency application is focused on retrieving the best performance throughout all the experience of using it and aims to compromise the speed as little as possible.</w:t>
      </w:r>
    </w:p>
    <w:p w14:paraId="63139FE2" w14:textId="77777777" w:rsidR="00A806AA" w:rsidRDefault="00A806AA" w:rsidP="00A806AA">
      <w:pPr>
        <w:pStyle w:val="ListParagraph"/>
        <w:numPr>
          <w:ilvl w:val="0"/>
          <w:numId w:val="2"/>
        </w:numPr>
        <w:spacing w:line="256" w:lineRule="auto"/>
        <w:rPr>
          <w:rStyle w:val="Emphasis"/>
          <w:b/>
          <w:bCs/>
        </w:rPr>
      </w:pPr>
      <w:r>
        <w:rPr>
          <w:rStyle w:val="Emphasis"/>
          <w:b/>
          <w:bCs/>
        </w:rPr>
        <w:t>Security</w:t>
      </w:r>
    </w:p>
    <w:p w14:paraId="02E97E8B" w14:textId="3E74A6A3" w:rsidR="00A806AA" w:rsidRDefault="00760E1F" w:rsidP="00760E1F">
      <w:pPr>
        <w:ind w:left="720"/>
        <w:rPr>
          <w:color w:val="000000"/>
          <w:sz w:val="20"/>
          <w:szCs w:val="20"/>
        </w:rPr>
      </w:pPr>
      <w:r>
        <w:rPr>
          <w:color w:val="000000"/>
          <w:sz w:val="20"/>
          <w:szCs w:val="20"/>
        </w:rPr>
        <w:t xml:space="preserve">Having </w:t>
      </w:r>
      <w:r w:rsidR="00A806AA">
        <w:rPr>
          <w:color w:val="000000"/>
          <w:sz w:val="20"/>
          <w:szCs w:val="20"/>
        </w:rPr>
        <w:t>a username</w:t>
      </w:r>
      <w:r>
        <w:rPr>
          <w:color w:val="000000"/>
          <w:sz w:val="20"/>
          <w:szCs w:val="20"/>
        </w:rPr>
        <w:t>/email</w:t>
      </w:r>
      <w:r w:rsidR="00A806AA">
        <w:rPr>
          <w:color w:val="000000"/>
          <w:sz w:val="20"/>
          <w:szCs w:val="20"/>
        </w:rPr>
        <w:t xml:space="preserve"> and a password </w:t>
      </w:r>
      <w:r>
        <w:rPr>
          <w:color w:val="000000"/>
          <w:sz w:val="20"/>
          <w:szCs w:val="20"/>
        </w:rPr>
        <w:t>as credentials for users, the app implements a very basic but essential layer of security</w:t>
      </w:r>
    </w:p>
    <w:p w14:paraId="52A83B04" w14:textId="77777777" w:rsidR="00A806AA" w:rsidRDefault="00A806AA" w:rsidP="00A806AA">
      <w:pPr>
        <w:pStyle w:val="ListParagraph"/>
        <w:numPr>
          <w:ilvl w:val="0"/>
          <w:numId w:val="2"/>
        </w:numPr>
        <w:spacing w:line="256" w:lineRule="auto"/>
        <w:rPr>
          <w:rStyle w:val="Emphasis"/>
          <w:b/>
          <w:bCs/>
        </w:rPr>
      </w:pPr>
      <w:r>
        <w:rPr>
          <w:rStyle w:val="Emphasis"/>
          <w:b/>
          <w:bCs/>
        </w:rPr>
        <w:t>Usability</w:t>
      </w:r>
    </w:p>
    <w:p w14:paraId="1AECDBDA" w14:textId="7606937C" w:rsidR="00A806AA" w:rsidRDefault="00A806AA" w:rsidP="00760E1F">
      <w:pPr>
        <w:ind w:left="720"/>
        <w:rPr>
          <w:color w:val="000000"/>
          <w:sz w:val="20"/>
          <w:szCs w:val="20"/>
        </w:rPr>
      </w:pPr>
      <w:r>
        <w:rPr>
          <w:color w:val="000000"/>
          <w:sz w:val="20"/>
          <w:szCs w:val="20"/>
        </w:rPr>
        <w:t xml:space="preserve">This application can be used in any traveling agency </w:t>
      </w:r>
      <w:r w:rsidR="00760E1F">
        <w:rPr>
          <w:color w:val="000000"/>
          <w:sz w:val="20"/>
          <w:szCs w:val="20"/>
        </w:rPr>
        <w:t>that wants to get close to their clients and of course, expand their clientele.</w:t>
      </w:r>
    </w:p>
    <w:p w14:paraId="5241A840" w14:textId="0CEF99BE" w:rsidR="00C623B5" w:rsidRDefault="00C623B5" w:rsidP="00C623B5">
      <w:pPr>
        <w:pStyle w:val="Heading1"/>
      </w:pPr>
      <w:r>
        <w:lastRenderedPageBreak/>
        <w:t>Use-case diagram</w:t>
      </w:r>
    </w:p>
    <w:p w14:paraId="5EE9BFED" w14:textId="4874BFE3" w:rsidR="00C623B5" w:rsidRDefault="00C623B5" w:rsidP="00C623B5"/>
    <w:p w14:paraId="41F24AAC" w14:textId="52C85099" w:rsidR="00C623B5" w:rsidRDefault="00894DB4" w:rsidP="00C623B5">
      <w:r>
        <w:rPr>
          <w:noProof/>
        </w:rPr>
        <w:drawing>
          <wp:inline distT="0" distB="0" distL="0" distR="0" wp14:anchorId="6B1684A9" wp14:editId="6857985A">
            <wp:extent cx="4105275" cy="41719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05275" cy="4171950"/>
                    </a:xfrm>
                    <a:prstGeom prst="rect">
                      <a:avLst/>
                    </a:prstGeom>
                  </pic:spPr>
                </pic:pic>
              </a:graphicData>
            </a:graphic>
          </wp:inline>
        </w:drawing>
      </w:r>
    </w:p>
    <w:p w14:paraId="69C8E342" w14:textId="6DCC11EE" w:rsidR="00894DB4" w:rsidRDefault="00894DB4" w:rsidP="00894DB4">
      <w:pPr>
        <w:pStyle w:val="Heading1"/>
      </w:pPr>
      <w:r>
        <w:t>Use-case identification</w:t>
      </w:r>
    </w:p>
    <w:p w14:paraId="48D8D4D1" w14:textId="41692B6B" w:rsidR="00894DB4" w:rsidRDefault="00894DB4" w:rsidP="00894DB4"/>
    <w:p w14:paraId="683FB3CD" w14:textId="77777777"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Use case name: Login</w:t>
      </w:r>
    </w:p>
    <w:p w14:paraId="6EE1A54C" w14:textId="77777777"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Level: User-Goal</w:t>
      </w:r>
    </w:p>
    <w:p w14:paraId="618F4F0A" w14:textId="1CD41044"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Main Actor: </w:t>
      </w:r>
      <w:proofErr w:type="gramStart"/>
      <w:r>
        <w:rPr>
          <w:rFonts w:ascii="Times New Roman" w:eastAsia="Times New Roman" w:hAnsi="Times New Roman" w:cs="Times New Roman"/>
          <w:iCs/>
          <w:sz w:val="24"/>
          <w:szCs w:val="24"/>
        </w:rPr>
        <w:t>User(</w:t>
      </w:r>
      <w:proofErr w:type="gramEnd"/>
      <w:r>
        <w:rPr>
          <w:rFonts w:ascii="Times New Roman" w:eastAsia="Times New Roman" w:hAnsi="Times New Roman" w:cs="Times New Roman"/>
          <w:iCs/>
          <w:sz w:val="24"/>
          <w:szCs w:val="24"/>
        </w:rPr>
        <w:t>whether Regular User or Travelling Agency)</w:t>
      </w:r>
    </w:p>
    <w:p w14:paraId="51D82B57" w14:textId="703F01F5"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Main success scenario: The </w:t>
      </w:r>
      <w:r>
        <w:rPr>
          <w:rFonts w:ascii="Times New Roman" w:eastAsia="Times New Roman" w:hAnsi="Times New Roman" w:cs="Times New Roman"/>
          <w:iCs/>
          <w:sz w:val="24"/>
          <w:szCs w:val="24"/>
        </w:rPr>
        <w:t>user</w:t>
      </w:r>
      <w:r>
        <w:rPr>
          <w:rFonts w:ascii="Times New Roman" w:eastAsia="Times New Roman" w:hAnsi="Times New Roman" w:cs="Times New Roman"/>
          <w:iCs/>
          <w:sz w:val="24"/>
          <w:szCs w:val="24"/>
        </w:rPr>
        <w:t xml:space="preserve"> presses the LOGIN button after introducing a valid passcode username</w:t>
      </w:r>
      <w:r>
        <w:rPr>
          <w:rFonts w:ascii="Times New Roman" w:eastAsia="Times New Roman" w:hAnsi="Times New Roman" w:cs="Times New Roman"/>
          <w:iCs/>
          <w:sz w:val="24"/>
          <w:szCs w:val="24"/>
        </w:rPr>
        <w:t>/email</w:t>
      </w:r>
      <w:r>
        <w:rPr>
          <w:rFonts w:ascii="Times New Roman" w:eastAsia="Times New Roman" w:hAnsi="Times New Roman" w:cs="Times New Roman"/>
          <w:iCs/>
          <w:sz w:val="24"/>
          <w:szCs w:val="24"/>
        </w:rPr>
        <w:t xml:space="preserve"> combination. The </w:t>
      </w:r>
      <w:r>
        <w:rPr>
          <w:rFonts w:ascii="Times New Roman" w:eastAsia="Times New Roman" w:hAnsi="Times New Roman" w:cs="Times New Roman"/>
          <w:iCs/>
          <w:sz w:val="24"/>
          <w:szCs w:val="24"/>
        </w:rPr>
        <w:t>user</w:t>
      </w:r>
      <w:r>
        <w:rPr>
          <w:rFonts w:ascii="Times New Roman" w:eastAsia="Times New Roman" w:hAnsi="Times New Roman" w:cs="Times New Roman"/>
          <w:iCs/>
          <w:sz w:val="24"/>
          <w:szCs w:val="24"/>
        </w:rPr>
        <w:t xml:space="preserve"> is redirected </w:t>
      </w:r>
      <w:r>
        <w:rPr>
          <w:rFonts w:ascii="Times New Roman" w:eastAsia="Times New Roman" w:hAnsi="Times New Roman" w:cs="Times New Roman"/>
          <w:iCs/>
          <w:sz w:val="24"/>
          <w:szCs w:val="24"/>
        </w:rPr>
        <w:t xml:space="preserve">to </w:t>
      </w:r>
      <w:r>
        <w:rPr>
          <w:rFonts w:ascii="Times New Roman" w:eastAsia="Times New Roman" w:hAnsi="Times New Roman" w:cs="Times New Roman"/>
          <w:iCs/>
          <w:sz w:val="24"/>
          <w:szCs w:val="24"/>
        </w:rPr>
        <w:t>t</w:t>
      </w:r>
      <w:r>
        <w:rPr>
          <w:rFonts w:ascii="Times New Roman" w:eastAsia="Times New Roman" w:hAnsi="Times New Roman" w:cs="Times New Roman"/>
          <w:iCs/>
          <w:sz w:val="24"/>
          <w:szCs w:val="24"/>
        </w:rPr>
        <w:t>he main menu.</w:t>
      </w:r>
    </w:p>
    <w:p w14:paraId="6D039A58" w14:textId="4C1FF9B9"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Extension: The client presses the LOGIN button after introducing an invalid passcode username</w:t>
      </w:r>
      <w:r>
        <w:rPr>
          <w:rFonts w:ascii="Times New Roman" w:eastAsia="Times New Roman" w:hAnsi="Times New Roman" w:cs="Times New Roman"/>
          <w:iCs/>
          <w:sz w:val="24"/>
          <w:szCs w:val="24"/>
        </w:rPr>
        <w:t>/email</w:t>
      </w:r>
      <w:r>
        <w:rPr>
          <w:rFonts w:ascii="Times New Roman" w:eastAsia="Times New Roman" w:hAnsi="Times New Roman" w:cs="Times New Roman"/>
          <w:iCs/>
          <w:sz w:val="24"/>
          <w:szCs w:val="24"/>
        </w:rPr>
        <w:t xml:space="preserve"> combination. The client is informed about having introduced </w:t>
      </w:r>
      <w:r>
        <w:rPr>
          <w:rFonts w:ascii="Times New Roman" w:eastAsia="Times New Roman" w:hAnsi="Times New Roman" w:cs="Times New Roman"/>
          <w:iCs/>
          <w:sz w:val="24"/>
          <w:szCs w:val="24"/>
        </w:rPr>
        <w:t xml:space="preserve">the </w:t>
      </w:r>
      <w:r>
        <w:rPr>
          <w:rFonts w:ascii="Times New Roman" w:eastAsia="Times New Roman" w:hAnsi="Times New Roman" w:cs="Times New Roman"/>
          <w:iCs/>
          <w:sz w:val="24"/>
          <w:szCs w:val="24"/>
        </w:rPr>
        <w:t>wrong credentials and is asked to try again.</w:t>
      </w:r>
    </w:p>
    <w:p w14:paraId="01BC19F5" w14:textId="283C8720" w:rsidR="00894DB4" w:rsidRDefault="00894DB4" w:rsidP="00894DB4">
      <w:pPr>
        <w:rPr>
          <w:rFonts w:ascii="Times New Roman" w:eastAsia="Times New Roman" w:hAnsi="Times New Roman" w:cs="Times New Roman"/>
          <w:iCs/>
          <w:sz w:val="24"/>
          <w:szCs w:val="24"/>
        </w:rPr>
      </w:pPr>
    </w:p>
    <w:p w14:paraId="3518962B" w14:textId="30396783" w:rsidR="00894DB4" w:rsidRDefault="00894DB4" w:rsidP="00894DB4">
      <w:pPr>
        <w:rPr>
          <w:rFonts w:ascii="Times New Roman" w:eastAsia="Times New Roman" w:hAnsi="Times New Roman" w:cs="Times New Roman"/>
          <w:iCs/>
          <w:sz w:val="24"/>
          <w:szCs w:val="24"/>
        </w:rPr>
      </w:pPr>
    </w:p>
    <w:p w14:paraId="2544CE9B" w14:textId="5BB6C4C2" w:rsidR="00894DB4" w:rsidRDefault="00894DB4" w:rsidP="00894DB4">
      <w:pPr>
        <w:rPr>
          <w:rFonts w:ascii="Times New Roman" w:eastAsia="Times New Roman" w:hAnsi="Times New Roman" w:cs="Times New Roman"/>
          <w:iCs/>
          <w:sz w:val="24"/>
          <w:szCs w:val="24"/>
        </w:rPr>
      </w:pPr>
    </w:p>
    <w:p w14:paraId="5435BB65" w14:textId="06C944F2"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 xml:space="preserve">Use case name: </w:t>
      </w:r>
      <w:r>
        <w:rPr>
          <w:rFonts w:ascii="Times New Roman" w:eastAsia="Times New Roman" w:hAnsi="Times New Roman" w:cs="Times New Roman"/>
          <w:iCs/>
          <w:sz w:val="24"/>
          <w:szCs w:val="24"/>
        </w:rPr>
        <w:t>Add a new vacation package</w:t>
      </w:r>
    </w:p>
    <w:p w14:paraId="2C630010" w14:textId="77777777"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Level: User-Goal</w:t>
      </w:r>
    </w:p>
    <w:p w14:paraId="6D062EA4" w14:textId="69FCDCD5"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Main Actor: </w:t>
      </w:r>
      <w:r>
        <w:rPr>
          <w:rFonts w:ascii="Times New Roman" w:eastAsia="Times New Roman" w:hAnsi="Times New Roman" w:cs="Times New Roman"/>
          <w:iCs/>
          <w:sz w:val="24"/>
          <w:szCs w:val="24"/>
        </w:rPr>
        <w:t>Travelling Agency</w:t>
      </w:r>
    </w:p>
    <w:p w14:paraId="213838B3" w14:textId="18B55C13"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Main success scenario: </w:t>
      </w:r>
      <w:r>
        <w:rPr>
          <w:rFonts w:ascii="Times New Roman" w:eastAsia="Times New Roman" w:hAnsi="Times New Roman" w:cs="Times New Roman"/>
          <w:iCs/>
          <w:sz w:val="24"/>
          <w:szCs w:val="24"/>
        </w:rPr>
        <w:t>The agent from the Travelling Agency present the “</w:t>
      </w:r>
      <w:proofErr w:type="gramStart"/>
      <w:r>
        <w:rPr>
          <w:rFonts w:ascii="Times New Roman" w:eastAsia="Times New Roman" w:hAnsi="Times New Roman" w:cs="Times New Roman"/>
          <w:iCs/>
          <w:sz w:val="24"/>
          <w:szCs w:val="24"/>
        </w:rPr>
        <w:t>Add  a</w:t>
      </w:r>
      <w:proofErr w:type="gramEnd"/>
      <w:r>
        <w:rPr>
          <w:rFonts w:ascii="Times New Roman" w:eastAsia="Times New Roman" w:hAnsi="Times New Roman" w:cs="Times New Roman"/>
          <w:iCs/>
          <w:sz w:val="24"/>
          <w:szCs w:val="24"/>
        </w:rPr>
        <w:t xml:space="preserve"> new vacation package” button. A new window is opened and</w:t>
      </w:r>
      <w:r w:rsidR="00F34E83">
        <w:rPr>
          <w:rFonts w:ascii="Times New Roman" w:eastAsia="Times New Roman" w:hAnsi="Times New Roman" w:cs="Times New Roman"/>
          <w:iCs/>
          <w:sz w:val="24"/>
          <w:szCs w:val="24"/>
        </w:rPr>
        <w:t xml:space="preserve"> several dropping down combo boxes help the process of choosing the destination, </w:t>
      </w:r>
      <w:proofErr w:type="gramStart"/>
      <w:r w:rsidR="00F34E83">
        <w:rPr>
          <w:rFonts w:ascii="Times New Roman" w:eastAsia="Times New Roman" w:hAnsi="Times New Roman" w:cs="Times New Roman"/>
          <w:iCs/>
          <w:sz w:val="24"/>
          <w:szCs w:val="24"/>
        </w:rPr>
        <w:t>period</w:t>
      </w:r>
      <w:proofErr w:type="gramEnd"/>
      <w:r w:rsidR="00F34E83">
        <w:rPr>
          <w:rFonts w:ascii="Times New Roman" w:eastAsia="Times New Roman" w:hAnsi="Times New Roman" w:cs="Times New Roman"/>
          <w:iCs/>
          <w:sz w:val="24"/>
          <w:szCs w:val="24"/>
        </w:rPr>
        <w:t xml:space="preserve"> and other details.</w:t>
      </w:r>
    </w:p>
    <w:p w14:paraId="04E3ECE5" w14:textId="75CB70DA" w:rsidR="00894DB4" w:rsidRDefault="00894DB4" w:rsidP="00894DB4">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Extension: </w:t>
      </w:r>
      <w:r w:rsidR="00F34E83">
        <w:rPr>
          <w:rFonts w:ascii="Times New Roman" w:eastAsia="Times New Roman" w:hAnsi="Times New Roman" w:cs="Times New Roman"/>
          <w:iCs/>
          <w:sz w:val="24"/>
          <w:szCs w:val="24"/>
        </w:rPr>
        <w:t>The agent gives up on the operation and closes the window. He/she is redirected back to the operation choice menu.</w:t>
      </w:r>
    </w:p>
    <w:p w14:paraId="3EEB04CD" w14:textId="77777777" w:rsidR="00894DB4" w:rsidRDefault="00894DB4" w:rsidP="00894DB4">
      <w:pPr>
        <w:rPr>
          <w:rFonts w:ascii="Times New Roman" w:eastAsia="Times New Roman" w:hAnsi="Times New Roman" w:cs="Times New Roman"/>
          <w:iCs/>
          <w:sz w:val="24"/>
          <w:szCs w:val="24"/>
        </w:rPr>
      </w:pPr>
    </w:p>
    <w:p w14:paraId="7AB38B5F" w14:textId="05218F97" w:rsidR="00894DB4" w:rsidRDefault="00F34E83" w:rsidP="00F34E83">
      <w:pPr>
        <w:pStyle w:val="Heading1"/>
      </w:pPr>
      <w:r>
        <w:t>Diagrams</w:t>
      </w:r>
    </w:p>
    <w:p w14:paraId="461F8806" w14:textId="77777777" w:rsidR="00F34E83" w:rsidRDefault="00F34E83" w:rsidP="00F34E83"/>
    <w:p w14:paraId="2050B632" w14:textId="213A4A78" w:rsidR="00F34E83" w:rsidRDefault="00F34E83" w:rsidP="00F34E83">
      <w:pPr>
        <w:pStyle w:val="ListParagraph"/>
        <w:numPr>
          <w:ilvl w:val="0"/>
          <w:numId w:val="1"/>
        </w:numPr>
      </w:pPr>
      <w:r>
        <w:t>Database Diagram:</w:t>
      </w:r>
    </w:p>
    <w:p w14:paraId="54478FDF" w14:textId="5545F558" w:rsidR="00F34E83" w:rsidRDefault="00F34E83" w:rsidP="00F34E83">
      <w:pPr>
        <w:pStyle w:val="ListParagraph"/>
      </w:pPr>
      <w:r>
        <w:rPr>
          <w:noProof/>
        </w:rPr>
        <w:drawing>
          <wp:inline distT="0" distB="0" distL="0" distR="0" wp14:anchorId="19FA1DB6" wp14:editId="187B8264">
            <wp:extent cx="5172538" cy="5009515"/>
            <wp:effectExtent l="0" t="0" r="9525"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3755" cy="5010694"/>
                    </a:xfrm>
                    <a:prstGeom prst="rect">
                      <a:avLst/>
                    </a:prstGeom>
                  </pic:spPr>
                </pic:pic>
              </a:graphicData>
            </a:graphic>
          </wp:inline>
        </w:drawing>
      </w:r>
    </w:p>
    <w:p w14:paraId="77E20197" w14:textId="2FFEF1CF" w:rsidR="00F34E83" w:rsidRDefault="006D3DC7" w:rsidP="006D3DC7">
      <w:pPr>
        <w:pStyle w:val="ListParagraph"/>
        <w:numPr>
          <w:ilvl w:val="0"/>
          <w:numId w:val="1"/>
        </w:numPr>
      </w:pPr>
      <w:r>
        <w:lastRenderedPageBreak/>
        <w:t xml:space="preserve">Package </w:t>
      </w:r>
      <w:proofErr w:type="gramStart"/>
      <w:r>
        <w:t>Diagram</w:t>
      </w:r>
      <w:r w:rsidR="00BD674E">
        <w:t>(</w:t>
      </w:r>
      <w:proofErr w:type="gramEnd"/>
      <w:r w:rsidR="00BD674E">
        <w:t>organized in layers)</w:t>
      </w:r>
    </w:p>
    <w:p w14:paraId="5E4C252E" w14:textId="2A3B4B33" w:rsidR="006D3DC7" w:rsidRDefault="006D3DC7" w:rsidP="006D3DC7">
      <w:pPr>
        <w:pStyle w:val="ListParagraph"/>
      </w:pPr>
    </w:p>
    <w:p w14:paraId="3FC0B62C" w14:textId="5B673602" w:rsidR="006D3DC7" w:rsidRDefault="006D3DC7" w:rsidP="006D3DC7">
      <w:pPr>
        <w:pStyle w:val="ListParagraph"/>
      </w:pPr>
    </w:p>
    <w:p w14:paraId="218FD799" w14:textId="3AE0FFF3" w:rsidR="00BD674E" w:rsidRDefault="00BD674E" w:rsidP="006D3DC7">
      <w:pPr>
        <w:pStyle w:val="ListParagraph"/>
      </w:pPr>
      <w:r>
        <w:rPr>
          <w:noProof/>
        </w:rPr>
        <w:drawing>
          <wp:inline distT="0" distB="0" distL="0" distR="0" wp14:anchorId="64C7EDEF" wp14:editId="68E4BC43">
            <wp:extent cx="5943600" cy="43484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48480"/>
                    </a:xfrm>
                    <a:prstGeom prst="rect">
                      <a:avLst/>
                    </a:prstGeom>
                  </pic:spPr>
                </pic:pic>
              </a:graphicData>
            </a:graphic>
          </wp:inline>
        </w:drawing>
      </w:r>
    </w:p>
    <w:p w14:paraId="67D22D52" w14:textId="77777777" w:rsidR="00F34E83" w:rsidRPr="000347AE" w:rsidRDefault="00F34E83" w:rsidP="00F34E83">
      <w:pPr>
        <w:rPr>
          <w:lang w:val="en-GB"/>
        </w:rPr>
      </w:pPr>
    </w:p>
    <w:p w14:paraId="11779C06" w14:textId="77777777" w:rsidR="00A806AA" w:rsidRPr="00A806AA" w:rsidRDefault="00A806AA" w:rsidP="00A806AA"/>
    <w:sectPr w:rsidR="00A806AA" w:rsidRPr="00A8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94E14"/>
    <w:multiLevelType w:val="hybridMultilevel"/>
    <w:tmpl w:val="65FE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64748"/>
    <w:multiLevelType w:val="hybridMultilevel"/>
    <w:tmpl w:val="F8521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52"/>
    <w:rsid w:val="000347AE"/>
    <w:rsid w:val="000F5D52"/>
    <w:rsid w:val="006D3DC7"/>
    <w:rsid w:val="00760E1F"/>
    <w:rsid w:val="00894DB4"/>
    <w:rsid w:val="00A806AA"/>
    <w:rsid w:val="00BD674E"/>
    <w:rsid w:val="00C623B5"/>
    <w:rsid w:val="00F12F9C"/>
    <w:rsid w:val="00F34E83"/>
    <w:rsid w:val="00FD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639E"/>
  <w15:chartTrackingRefBased/>
  <w15:docId w15:val="{28585ABE-508A-4859-B228-A6F412C7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D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5D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06AA"/>
    <w:pPr>
      <w:ind w:left="720"/>
      <w:contextualSpacing/>
    </w:pPr>
  </w:style>
  <w:style w:type="character" w:styleId="Emphasis">
    <w:name w:val="Emphasis"/>
    <w:basedOn w:val="DefaultParagraphFont"/>
    <w:uiPriority w:val="20"/>
    <w:qFormat/>
    <w:rsid w:val="00A806AA"/>
    <w:rPr>
      <w:i/>
      <w:iCs/>
    </w:rPr>
  </w:style>
  <w:style w:type="paragraph" w:styleId="NormalWeb">
    <w:name w:val="Normal (Web)"/>
    <w:basedOn w:val="Normal"/>
    <w:uiPriority w:val="99"/>
    <w:semiHidden/>
    <w:unhideWhenUsed/>
    <w:rsid w:val="000347A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IntenseEmphasis">
    <w:name w:val="Intense Emphasis"/>
    <w:basedOn w:val="DefaultParagraphFont"/>
    <w:uiPriority w:val="21"/>
    <w:qFormat/>
    <w:rsid w:val="000347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2580">
      <w:bodyDiv w:val="1"/>
      <w:marLeft w:val="0"/>
      <w:marRight w:val="0"/>
      <w:marTop w:val="0"/>
      <w:marBottom w:val="0"/>
      <w:divBdr>
        <w:top w:val="none" w:sz="0" w:space="0" w:color="auto"/>
        <w:left w:val="none" w:sz="0" w:space="0" w:color="auto"/>
        <w:bottom w:val="none" w:sz="0" w:space="0" w:color="auto"/>
        <w:right w:val="none" w:sz="0" w:space="0" w:color="auto"/>
      </w:divBdr>
    </w:div>
    <w:div w:id="354043430">
      <w:bodyDiv w:val="1"/>
      <w:marLeft w:val="0"/>
      <w:marRight w:val="0"/>
      <w:marTop w:val="0"/>
      <w:marBottom w:val="0"/>
      <w:divBdr>
        <w:top w:val="none" w:sz="0" w:space="0" w:color="auto"/>
        <w:left w:val="none" w:sz="0" w:space="0" w:color="auto"/>
        <w:bottom w:val="none" w:sz="0" w:space="0" w:color="auto"/>
        <w:right w:val="none" w:sz="0" w:space="0" w:color="auto"/>
      </w:divBdr>
    </w:div>
    <w:div w:id="799956900">
      <w:bodyDiv w:val="1"/>
      <w:marLeft w:val="0"/>
      <w:marRight w:val="0"/>
      <w:marTop w:val="0"/>
      <w:marBottom w:val="0"/>
      <w:divBdr>
        <w:top w:val="none" w:sz="0" w:space="0" w:color="auto"/>
        <w:left w:val="none" w:sz="0" w:space="0" w:color="auto"/>
        <w:bottom w:val="none" w:sz="0" w:space="0" w:color="auto"/>
        <w:right w:val="none" w:sz="0" w:space="0" w:color="auto"/>
      </w:divBdr>
    </w:div>
    <w:div w:id="1751660761">
      <w:bodyDiv w:val="1"/>
      <w:marLeft w:val="0"/>
      <w:marRight w:val="0"/>
      <w:marTop w:val="0"/>
      <w:marBottom w:val="0"/>
      <w:divBdr>
        <w:top w:val="none" w:sz="0" w:space="0" w:color="auto"/>
        <w:left w:val="none" w:sz="0" w:space="0" w:color="auto"/>
        <w:bottom w:val="none" w:sz="0" w:space="0" w:color="auto"/>
        <w:right w:val="none" w:sz="0" w:space="0" w:color="auto"/>
      </w:divBdr>
    </w:div>
    <w:div w:id="1803114525">
      <w:bodyDiv w:val="1"/>
      <w:marLeft w:val="0"/>
      <w:marRight w:val="0"/>
      <w:marTop w:val="0"/>
      <w:marBottom w:val="0"/>
      <w:divBdr>
        <w:top w:val="none" w:sz="0" w:space="0" w:color="auto"/>
        <w:left w:val="none" w:sz="0" w:space="0" w:color="auto"/>
        <w:bottom w:val="none" w:sz="0" w:space="0" w:color="auto"/>
        <w:right w:val="none" w:sz="0" w:space="0" w:color="auto"/>
      </w:divBdr>
    </w:div>
    <w:div w:id="18357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Alexandru Crisan</dc:creator>
  <cp:keywords/>
  <dc:description/>
  <cp:lastModifiedBy>Cristian Alexandru Crisan</cp:lastModifiedBy>
  <cp:revision>4</cp:revision>
  <dcterms:created xsi:type="dcterms:W3CDTF">2022-03-16T01:47:00Z</dcterms:created>
  <dcterms:modified xsi:type="dcterms:W3CDTF">2022-03-16T03:09:00Z</dcterms:modified>
</cp:coreProperties>
</file>