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BEDE" w14:textId="57F9307B" w:rsidR="00630EE4" w:rsidRDefault="00D06A4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6A48">
        <w:rPr>
          <w:rFonts w:asciiTheme="majorHAnsi" w:hAnsiTheme="majorHAnsi" w:cstheme="majorHAnsi"/>
          <w:b/>
          <w:bCs/>
          <w:sz w:val="32"/>
          <w:szCs w:val="32"/>
        </w:rPr>
        <w:t>Assignment 2 Analysis</w:t>
      </w:r>
    </w:p>
    <w:p w14:paraId="577386C9" w14:textId="210070DC" w:rsidR="00D06A48" w:rsidRDefault="00D06A48" w:rsidP="00D06A48">
      <w:pPr>
        <w:pStyle w:val="ListParagraph"/>
        <w:numPr>
          <w:ilvl w:val="0"/>
          <w:numId w:val="2"/>
        </w:numPr>
        <w:rPr>
          <w:i/>
          <w:iCs/>
        </w:rPr>
      </w:pPr>
      <w:r w:rsidRPr="00D06A48">
        <w:rPr>
          <w:i/>
          <w:iCs/>
        </w:rPr>
        <w:t>How does your design implement the four pillars of OOP (abstraction, encapsulation, inheritance and composition, and polymorphism)?</w:t>
      </w:r>
    </w:p>
    <w:p w14:paraId="28F674CD" w14:textId="77777777" w:rsidR="00D06A48" w:rsidRPr="00D06A48" w:rsidRDefault="00D06A48" w:rsidP="00D06A48">
      <w:pPr>
        <w:pStyle w:val="ListParagraph"/>
        <w:rPr>
          <w:i/>
          <w:iCs/>
        </w:rPr>
      </w:pPr>
    </w:p>
    <w:p w14:paraId="0A98ADC9" w14:textId="77777777" w:rsidR="001C0EF4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abstract class, PartyMember, defines abstract methods which are implemented in both Pokemon and Egg subclasses. This demonstrates the use of abstraction within our design. </w:t>
      </w:r>
    </w:p>
    <w:p w14:paraId="0DC5CB8F" w14:textId="3A452B3E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encapsulation, our classes implement many private methods not available to the user and variables which are accessed by getters and setters. A good example of encapsulation within our design is the _level_up() method in the Pokemon class. This method is not called directly by the end user, rather the Pokemon “levels up” as it gains experience (using the add_xp() public method). This method is hidden from the public interface and is integrated into the use of the class.</w:t>
      </w:r>
    </w:p>
    <w:p w14:paraId="433A6008" w14:textId="36F78908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design also incorporates inheritance, as the Pokemon and Egg classes are subclasses of PartyMember, and they inherit all of PartyMember’s properties and methods.</w:t>
      </w:r>
    </w:p>
    <w:p w14:paraId="4F0822F5" w14:textId="08D42700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for composition, we decided to take our design in a slightly different direction than expected. Our Par</w:t>
      </w:r>
      <w:r w:rsidR="001C0EF4">
        <w:rPr>
          <w:rFonts w:cstheme="minorHAnsi"/>
          <w:sz w:val="24"/>
          <w:szCs w:val="24"/>
        </w:rPr>
        <w:t>tyManager and PartyMember are in a composition relationship, because a PartyMember is created only by PartyManager, and not independently. This means one “Party” can have many PartyMembers, and without a “Party” (A PartyManager instance), you cannot create any PartyMembers (In other words, you cannot have a party member if you do not have a party to put them in).</w:t>
      </w:r>
    </w:p>
    <w:p w14:paraId="6936C097" w14:textId="6EF0582E" w:rsidR="00721864" w:rsidRDefault="001C0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incorporate polymorphism in many methods throughout our project, most notably in our PartyManager class, within the “get member” methods (get_all_members_by_elemental_type(), get_member_by_type(), etc). In these methods we construct a list of all the available members from the PC storage and the party, and then access their member_type() method to </w:t>
      </w:r>
      <w:r w:rsidR="005068DB">
        <w:rPr>
          <w:rFonts w:cstheme="minorHAnsi"/>
          <w:sz w:val="24"/>
          <w:szCs w:val="24"/>
        </w:rPr>
        <w:t>determine that member’s type (Egg or Pokemon). Accessing this method is a demonstration of polymorphism because it is implemented in both Egg and Pokemon, and depending on the class type, returns a different value.</w:t>
      </w:r>
    </w:p>
    <w:p w14:paraId="1573BFFE" w14:textId="149940AD" w:rsidR="00721864" w:rsidRDefault="00721864">
      <w:pPr>
        <w:rPr>
          <w:rFonts w:cstheme="minorHAnsi"/>
          <w:sz w:val="24"/>
          <w:szCs w:val="24"/>
        </w:rPr>
      </w:pPr>
    </w:p>
    <w:p w14:paraId="481AD7CB" w14:textId="218339B1" w:rsidR="00721864" w:rsidRDefault="00721864" w:rsidP="00721864">
      <w:pPr>
        <w:pStyle w:val="ListParagraph"/>
        <w:numPr>
          <w:ilvl w:val="0"/>
          <w:numId w:val="2"/>
        </w:numPr>
        <w:rPr>
          <w:i/>
          <w:iCs/>
        </w:rPr>
      </w:pPr>
      <w:r w:rsidRPr="00721864">
        <w:rPr>
          <w:i/>
          <w:iCs/>
        </w:rPr>
        <w:t>Why are your classes good abstractions (i.e., models) of the real-world entities they represent?</w:t>
      </w:r>
    </w:p>
    <w:p w14:paraId="424908ED" w14:textId="77777777" w:rsidR="00721864" w:rsidRPr="00721864" w:rsidRDefault="00721864" w:rsidP="00721864">
      <w:pPr>
        <w:pStyle w:val="ListParagraph"/>
        <w:rPr>
          <w:i/>
          <w:iCs/>
        </w:rPr>
      </w:pPr>
    </w:p>
    <w:p w14:paraId="5652F8AD" w14:textId="1D518331" w:rsidR="00721864" w:rsidRDefault="00721864">
      <w:pPr>
        <w:rPr>
          <w:sz w:val="24"/>
          <w:szCs w:val="24"/>
        </w:rPr>
      </w:pPr>
      <w:r w:rsidRPr="00721864">
        <w:rPr>
          <w:rFonts w:cstheme="minorHAnsi"/>
          <w:sz w:val="24"/>
          <w:szCs w:val="24"/>
        </w:rPr>
        <w:t xml:space="preserve">Well, </w:t>
      </w:r>
      <w:r>
        <w:rPr>
          <w:rFonts w:cstheme="minorHAnsi"/>
          <w:sz w:val="24"/>
          <w:szCs w:val="24"/>
        </w:rPr>
        <w:t>our classes aren’t</w:t>
      </w:r>
      <w:r w:rsidRPr="00721864">
        <w:rPr>
          <w:rFonts w:cstheme="minorHAnsi"/>
          <w:sz w:val="24"/>
          <w:szCs w:val="24"/>
        </w:rPr>
        <w:t xml:space="preserve"> </w:t>
      </w:r>
      <w:r w:rsidRPr="00721864">
        <w:rPr>
          <w:rFonts w:cstheme="minorHAnsi"/>
          <w:i/>
          <w:iCs/>
          <w:sz w:val="24"/>
          <w:szCs w:val="24"/>
        </w:rPr>
        <w:t>technically</w:t>
      </w:r>
      <w:r w:rsidRPr="00721864">
        <w:rPr>
          <w:sz w:val="24"/>
          <w:szCs w:val="24"/>
        </w:rPr>
        <w:t xml:space="preserve"> real world entit</w:t>
      </w:r>
      <w:r>
        <w:rPr>
          <w:sz w:val="24"/>
          <w:szCs w:val="24"/>
        </w:rPr>
        <w:t>ies</w:t>
      </w:r>
      <w:r w:rsidRPr="00721864">
        <w:rPr>
          <w:sz w:val="24"/>
          <w:szCs w:val="24"/>
        </w:rPr>
        <w:t>, but we did a fairly accurate depiction of the video game</w:t>
      </w:r>
      <w:r>
        <w:rPr>
          <w:sz w:val="24"/>
          <w:szCs w:val="24"/>
        </w:rPr>
        <w:t xml:space="preserve"> entities that they do represent. Essentially, one PartyManager entity is one player in the the game “Pokemon.” The player can have a party </w:t>
      </w:r>
      <w:r w:rsidR="00BA07BE">
        <w:rPr>
          <w:sz w:val="24"/>
          <w:szCs w:val="24"/>
        </w:rPr>
        <w:t>up to</w:t>
      </w:r>
      <w:r>
        <w:rPr>
          <w:sz w:val="24"/>
          <w:szCs w:val="24"/>
        </w:rPr>
        <w:t xml:space="preserve"> 6 Pokemon, as well as a PC storage unit which stores their Pokemon when they are not in their party. Its possible for the Pokemon to be an Egg instead of a Pokemon, which hatches after a certain amount of steps. Once the egg hatches, it’s replaced in their party as the Pokemon that was growing within that </w:t>
      </w:r>
      <w:r>
        <w:rPr>
          <w:sz w:val="24"/>
          <w:szCs w:val="24"/>
        </w:rPr>
        <w:lastRenderedPageBreak/>
        <w:t>egg. Pokemon in storage and in the party have a number of stats that are represented by the numerous properties of each instance. Most are automatically generated, for example base health points and base battle stats.</w:t>
      </w:r>
    </w:p>
    <w:p w14:paraId="03AB619B" w14:textId="138872CE" w:rsidR="003B0925" w:rsidRPr="00721864" w:rsidRDefault="003B0925">
      <w:pPr>
        <w:rPr>
          <w:sz w:val="24"/>
          <w:szCs w:val="24"/>
        </w:rPr>
      </w:pPr>
      <w:r>
        <w:rPr>
          <w:sz w:val="24"/>
          <w:szCs w:val="24"/>
        </w:rPr>
        <w:t xml:space="preserve">The functionality that is included in the real Pokemon games is not fully represented in our class, but we do </w:t>
      </w:r>
      <w:r w:rsidR="00BA07BE">
        <w:rPr>
          <w:sz w:val="24"/>
          <w:szCs w:val="24"/>
        </w:rPr>
        <w:t>implement some features such as egg-hatching and leveling up.</w:t>
      </w:r>
      <w:bookmarkStart w:id="0" w:name="_GoBack"/>
      <w:bookmarkEnd w:id="0"/>
    </w:p>
    <w:sectPr w:rsidR="003B0925" w:rsidRPr="007218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5F9C" w14:textId="77777777" w:rsidR="000C4408" w:rsidRDefault="000C4408" w:rsidP="00D06A48">
      <w:pPr>
        <w:spacing w:after="0" w:line="240" w:lineRule="auto"/>
      </w:pPr>
      <w:r>
        <w:separator/>
      </w:r>
    </w:p>
  </w:endnote>
  <w:endnote w:type="continuationSeparator" w:id="0">
    <w:p w14:paraId="590A7BE0" w14:textId="77777777" w:rsidR="000C4408" w:rsidRDefault="000C4408" w:rsidP="00D0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6411" w14:textId="77777777" w:rsidR="000C4408" w:rsidRDefault="000C4408" w:rsidP="00D06A48">
      <w:pPr>
        <w:spacing w:after="0" w:line="240" w:lineRule="auto"/>
      </w:pPr>
      <w:r>
        <w:separator/>
      </w:r>
    </w:p>
  </w:footnote>
  <w:footnote w:type="continuationSeparator" w:id="0">
    <w:p w14:paraId="74F44EEA" w14:textId="77777777" w:rsidR="000C4408" w:rsidRDefault="000C4408" w:rsidP="00D0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978AA" w14:textId="039721D2" w:rsidR="00D06A48" w:rsidRDefault="00D06A48">
    <w:pPr>
      <w:pStyle w:val="Header"/>
    </w:pPr>
    <w:r>
      <w:t>Nolan Crooks, Tushya Iyer</w:t>
    </w:r>
    <w:r>
      <w:tab/>
    </w:r>
    <w:r>
      <w:tab/>
      <w:t>Python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4936"/>
    <w:multiLevelType w:val="hybridMultilevel"/>
    <w:tmpl w:val="E0A83C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48"/>
    <w:rsid w:val="000C4408"/>
    <w:rsid w:val="001C0EF4"/>
    <w:rsid w:val="003B0925"/>
    <w:rsid w:val="005068DB"/>
    <w:rsid w:val="00630EE4"/>
    <w:rsid w:val="00721864"/>
    <w:rsid w:val="00BA07BE"/>
    <w:rsid w:val="00D06A48"/>
    <w:rsid w:val="00D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073"/>
  <w15:chartTrackingRefBased/>
  <w15:docId w15:val="{A20BE167-B7EE-4158-B1FD-190DA77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48"/>
  </w:style>
  <w:style w:type="paragraph" w:styleId="Footer">
    <w:name w:val="footer"/>
    <w:basedOn w:val="Normal"/>
    <w:link w:val="Foot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48"/>
  </w:style>
  <w:style w:type="paragraph" w:styleId="ListParagraph">
    <w:name w:val="List Paragraph"/>
    <w:basedOn w:val="Normal"/>
    <w:uiPriority w:val="34"/>
    <w:qFormat/>
    <w:rsid w:val="00D06A48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Crooks</dc:creator>
  <cp:keywords/>
  <dc:description/>
  <cp:lastModifiedBy>Nolan Crooks</cp:lastModifiedBy>
  <cp:revision>4</cp:revision>
  <dcterms:created xsi:type="dcterms:W3CDTF">2020-02-25T22:20:00Z</dcterms:created>
  <dcterms:modified xsi:type="dcterms:W3CDTF">2020-02-25T23:03:00Z</dcterms:modified>
</cp:coreProperties>
</file>