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D68" w:rsidRPr="00BD5633" w:rsidRDefault="00EF4D68" w:rsidP="00EF4D68">
      <w:pPr>
        <w:jc w:val="center"/>
        <w:rPr>
          <w:rFonts w:ascii="Times New Roman" w:hAnsi="Times New Roman" w:cs="Times New Roman"/>
          <w:b/>
        </w:rPr>
      </w:pPr>
      <w:r w:rsidRPr="00BD5633">
        <w:rPr>
          <w:rFonts w:ascii="Times New Roman" w:hAnsi="Times New Roman" w:cs="Times New Roman"/>
          <w:b/>
        </w:rPr>
        <w:t>Minutes for the 143</w:t>
      </w:r>
      <w:r w:rsidRPr="00BD5633">
        <w:rPr>
          <w:rFonts w:ascii="Times New Roman" w:hAnsi="Times New Roman" w:cs="Times New Roman"/>
          <w:b/>
          <w:vertAlign w:val="superscript"/>
        </w:rPr>
        <w:t>rd</w:t>
      </w:r>
      <w:r w:rsidRPr="00BD5633">
        <w:rPr>
          <w:rFonts w:ascii="Times New Roman" w:hAnsi="Times New Roman" w:cs="Times New Roman"/>
          <w:b/>
        </w:rPr>
        <w:t xml:space="preserve"> Meeting of the Faculty Senate </w:t>
      </w:r>
    </w:p>
    <w:p w:rsidR="00EF4D68" w:rsidRPr="00BD5633" w:rsidRDefault="00EF4D68" w:rsidP="00EF4D68">
      <w:pPr>
        <w:jc w:val="center"/>
        <w:rPr>
          <w:rFonts w:ascii="Times New Roman" w:hAnsi="Times New Roman" w:cs="Times New Roman"/>
          <w:b/>
        </w:rPr>
      </w:pPr>
      <w:proofErr w:type="gramStart"/>
      <w:r w:rsidRPr="00BD5633">
        <w:rPr>
          <w:rFonts w:ascii="Times New Roman" w:hAnsi="Times New Roman" w:cs="Times New Roman"/>
          <w:b/>
        </w:rPr>
        <w:t>for</w:t>
      </w:r>
      <w:proofErr w:type="gramEnd"/>
      <w:r w:rsidRPr="00BD5633">
        <w:rPr>
          <w:rFonts w:ascii="Times New Roman" w:hAnsi="Times New Roman" w:cs="Times New Roman"/>
          <w:b/>
        </w:rPr>
        <w:t xml:space="preserve"> Thursday, October 15, 2020 from 3:30 to 4:30 pm held virtually.</w:t>
      </w:r>
    </w:p>
    <w:p w:rsidR="00C904C2" w:rsidRPr="00C04391" w:rsidRDefault="00C904C2" w:rsidP="00C904C2">
      <w:pPr>
        <w:spacing w:after="0" w:line="240" w:lineRule="auto"/>
        <w:rPr>
          <w:rFonts w:ascii="Times New Roman" w:eastAsia="Times New Roman" w:hAnsi="Times New Roman" w:cs="Times New Roman"/>
          <w:color w:val="000000"/>
        </w:rPr>
      </w:pPr>
      <w:proofErr w:type="gramStart"/>
      <w:r w:rsidRPr="00C04391">
        <w:rPr>
          <w:rFonts w:ascii="Times New Roman" w:eastAsia="Times New Roman" w:hAnsi="Times New Roman" w:cs="Times New Roman"/>
          <w:b/>
          <w:bCs/>
          <w:color w:val="000000"/>
        </w:rPr>
        <w:t>Attendance: </w:t>
      </w:r>
      <w:r w:rsidRPr="00C04391">
        <w:rPr>
          <w:rFonts w:ascii="Times New Roman" w:eastAsia="Times New Roman" w:hAnsi="Times New Roman" w:cs="Times New Roman"/>
          <w:color w:val="000000"/>
        </w:rPr>
        <w:t xml:space="preserve">George Sanchez Mark White, Susan </w:t>
      </w:r>
      <w:proofErr w:type="spellStart"/>
      <w:r w:rsidRPr="00C04391">
        <w:rPr>
          <w:rFonts w:ascii="Times New Roman" w:eastAsia="Times New Roman" w:hAnsi="Times New Roman" w:cs="Times New Roman"/>
          <w:color w:val="000000"/>
        </w:rPr>
        <w:t>Imberman</w:t>
      </w:r>
      <w:proofErr w:type="spellEnd"/>
      <w:r w:rsidRPr="00C04391">
        <w:rPr>
          <w:rFonts w:ascii="Times New Roman" w:eastAsia="Times New Roman" w:hAnsi="Times New Roman" w:cs="Times New Roman"/>
          <w:color w:val="000000"/>
        </w:rPr>
        <w:t xml:space="preserve">, Angelo </w:t>
      </w:r>
      <w:proofErr w:type="spellStart"/>
      <w:r w:rsidRPr="00C04391">
        <w:rPr>
          <w:rFonts w:ascii="Times New Roman" w:eastAsia="Times New Roman" w:hAnsi="Times New Roman" w:cs="Times New Roman"/>
          <w:color w:val="000000"/>
        </w:rPr>
        <w:t>Bongiorno</w:t>
      </w:r>
      <w:proofErr w:type="spellEnd"/>
      <w:r w:rsidRPr="00C04391">
        <w:rPr>
          <w:rFonts w:ascii="Times New Roman" w:eastAsia="Times New Roman" w:hAnsi="Times New Roman" w:cs="Times New Roman"/>
          <w:i/>
          <w:iCs/>
          <w:color w:val="000000"/>
        </w:rPr>
        <w:t>,</w:t>
      </w:r>
      <w:r w:rsidRPr="00C04391">
        <w:rPr>
          <w:rFonts w:ascii="Times New Roman" w:eastAsia="Times New Roman" w:hAnsi="Times New Roman" w:cs="Times New Roman"/>
          <w:color w:val="000000"/>
        </w:rPr>
        <w:t xml:space="preserve"> Maryann </w:t>
      </w:r>
      <w:proofErr w:type="spellStart"/>
      <w:r w:rsidRPr="00C04391">
        <w:rPr>
          <w:rFonts w:ascii="Times New Roman" w:eastAsia="Times New Roman" w:hAnsi="Times New Roman" w:cs="Times New Roman"/>
          <w:color w:val="000000"/>
        </w:rPr>
        <w:t>Feola</w:t>
      </w:r>
      <w:proofErr w:type="spellEnd"/>
      <w:r w:rsidRPr="00C04391">
        <w:rPr>
          <w:rFonts w:ascii="Times New Roman" w:eastAsia="Times New Roman" w:hAnsi="Times New Roman" w:cs="Times New Roman"/>
          <w:i/>
          <w:iCs/>
          <w:color w:val="000000"/>
        </w:rPr>
        <w:t>,</w:t>
      </w:r>
      <w:r w:rsidRPr="00C04391">
        <w:rPr>
          <w:rFonts w:ascii="Times New Roman" w:eastAsia="Times New Roman" w:hAnsi="Times New Roman" w:cs="Times New Roman"/>
          <w:color w:val="000000"/>
        </w:rPr>
        <w:t> Catherine Lavender</w:t>
      </w:r>
      <w:r w:rsidRPr="00C04391">
        <w:rPr>
          <w:rFonts w:ascii="Times New Roman" w:eastAsia="Times New Roman" w:hAnsi="Times New Roman" w:cs="Times New Roman"/>
          <w:i/>
          <w:iCs/>
          <w:color w:val="000000"/>
        </w:rPr>
        <w:t>,</w:t>
      </w:r>
      <w:r w:rsidRPr="00C04391">
        <w:rPr>
          <w:rFonts w:ascii="Times New Roman" w:eastAsia="Times New Roman" w:hAnsi="Times New Roman" w:cs="Times New Roman"/>
          <w:color w:val="000000"/>
        </w:rPr>
        <w:t xml:space="preserve"> Katie </w:t>
      </w:r>
      <w:proofErr w:type="spellStart"/>
      <w:r w:rsidRPr="00C04391">
        <w:rPr>
          <w:rFonts w:ascii="Times New Roman" w:eastAsia="Times New Roman" w:hAnsi="Times New Roman" w:cs="Times New Roman"/>
          <w:color w:val="000000"/>
        </w:rPr>
        <w:t>Cumiskey</w:t>
      </w:r>
      <w:proofErr w:type="spellEnd"/>
      <w:r w:rsidRPr="00C04391">
        <w:rPr>
          <w:rFonts w:ascii="Times New Roman" w:eastAsia="Times New Roman" w:hAnsi="Times New Roman" w:cs="Times New Roman"/>
          <w:color w:val="000000"/>
        </w:rPr>
        <w:t xml:space="preserve">, Michael Parrish, Jason Bishop, Sarah </w:t>
      </w:r>
      <w:proofErr w:type="spellStart"/>
      <w:r w:rsidRPr="00C04391">
        <w:rPr>
          <w:rFonts w:ascii="Times New Roman" w:eastAsia="Times New Roman" w:hAnsi="Times New Roman" w:cs="Times New Roman"/>
          <w:color w:val="000000"/>
        </w:rPr>
        <w:t>Zelikovitz</w:t>
      </w:r>
      <w:proofErr w:type="spellEnd"/>
      <w:r w:rsidRPr="00C04391">
        <w:rPr>
          <w:rFonts w:ascii="Times New Roman" w:eastAsia="Times New Roman" w:hAnsi="Times New Roman" w:cs="Times New Roman"/>
          <w:color w:val="000000"/>
        </w:rPr>
        <w:t xml:space="preserve">, Christine </w:t>
      </w:r>
      <w:proofErr w:type="spellStart"/>
      <w:r w:rsidRPr="00C04391">
        <w:rPr>
          <w:rFonts w:ascii="Times New Roman" w:eastAsia="Times New Roman" w:hAnsi="Times New Roman" w:cs="Times New Roman"/>
          <w:color w:val="000000"/>
        </w:rPr>
        <w:t>Flynn,Saulnier</w:t>
      </w:r>
      <w:proofErr w:type="spellEnd"/>
      <w:r w:rsidRPr="00C04391">
        <w:rPr>
          <w:rFonts w:ascii="Times New Roman" w:eastAsia="Times New Roman" w:hAnsi="Times New Roman" w:cs="Times New Roman"/>
          <w:color w:val="000000"/>
        </w:rPr>
        <w:t>, Francisco Soto, Bill Fritz, Cindy Wong, Lee Papa, Deborah De Simone, Jane Marcus-Delgado</w:t>
      </w:r>
      <w:r w:rsidRPr="00C04391">
        <w:rPr>
          <w:rFonts w:ascii="Times New Roman" w:eastAsia="Times New Roman" w:hAnsi="Times New Roman" w:cs="Times New Roman"/>
          <w:i/>
          <w:iCs/>
          <w:color w:val="000000"/>
        </w:rPr>
        <w:t>,</w:t>
      </w:r>
      <w:r w:rsidRPr="00C04391">
        <w:rPr>
          <w:rFonts w:ascii="Times New Roman" w:eastAsia="Times New Roman" w:hAnsi="Times New Roman" w:cs="Times New Roman"/>
          <w:color w:val="000000"/>
        </w:rPr>
        <w:t xml:space="preserve"> John </w:t>
      </w:r>
      <w:proofErr w:type="spellStart"/>
      <w:r w:rsidRPr="00C04391">
        <w:rPr>
          <w:rFonts w:ascii="Times New Roman" w:eastAsia="Times New Roman" w:hAnsi="Times New Roman" w:cs="Times New Roman"/>
          <w:color w:val="000000"/>
        </w:rPr>
        <w:t>Verzani</w:t>
      </w:r>
      <w:proofErr w:type="spellEnd"/>
      <w:r w:rsidRPr="00C04391">
        <w:rPr>
          <w:rFonts w:ascii="Times New Roman" w:eastAsia="Times New Roman" w:hAnsi="Times New Roman" w:cs="Times New Roman"/>
          <w:i/>
          <w:iCs/>
          <w:color w:val="000000"/>
        </w:rPr>
        <w:t>,</w:t>
      </w:r>
      <w:r w:rsidRPr="00C04391">
        <w:rPr>
          <w:rFonts w:ascii="Times New Roman" w:eastAsia="Times New Roman" w:hAnsi="Times New Roman" w:cs="Times New Roman"/>
          <w:color w:val="000000"/>
        </w:rPr>
        <w:t> </w:t>
      </w:r>
      <w:proofErr w:type="spellStart"/>
      <w:r w:rsidRPr="00C04391">
        <w:rPr>
          <w:rFonts w:ascii="Times New Roman" w:eastAsia="Times New Roman" w:hAnsi="Times New Roman" w:cs="Times New Roman"/>
          <w:color w:val="000000"/>
        </w:rPr>
        <w:t>Sarolta</w:t>
      </w:r>
      <w:proofErr w:type="spellEnd"/>
      <w:r w:rsidRPr="00C04391">
        <w:rPr>
          <w:rFonts w:ascii="Times New Roman" w:eastAsia="Times New Roman" w:hAnsi="Times New Roman" w:cs="Times New Roman"/>
          <w:color w:val="000000"/>
        </w:rPr>
        <w:t xml:space="preserve"> </w:t>
      </w:r>
      <w:proofErr w:type="spellStart"/>
      <w:r w:rsidRPr="00C04391">
        <w:rPr>
          <w:rFonts w:ascii="Times New Roman" w:hAnsi="Times New Roman" w:cs="Times New Roman"/>
          <w:color w:val="000000"/>
        </w:rPr>
        <w:t>Takács</w:t>
      </w:r>
      <w:proofErr w:type="spellEnd"/>
      <w:r w:rsidRPr="00C04391">
        <w:rPr>
          <w:rFonts w:ascii="Times New Roman" w:eastAsia="Times New Roman" w:hAnsi="Times New Roman" w:cs="Times New Roman"/>
          <w:color w:val="000000"/>
        </w:rPr>
        <w:t xml:space="preserve">, Alfred Levine, Mark </w:t>
      </w:r>
      <w:proofErr w:type="spellStart"/>
      <w:r w:rsidRPr="00C04391">
        <w:rPr>
          <w:rFonts w:ascii="Times New Roman" w:eastAsia="Times New Roman" w:hAnsi="Times New Roman" w:cs="Times New Roman"/>
          <w:color w:val="000000"/>
        </w:rPr>
        <w:t>Feuer</w:t>
      </w:r>
      <w:proofErr w:type="spellEnd"/>
      <w:r w:rsidRPr="00C04391">
        <w:rPr>
          <w:rFonts w:ascii="Times New Roman" w:eastAsia="Times New Roman" w:hAnsi="Times New Roman" w:cs="Times New Roman"/>
          <w:color w:val="000000"/>
        </w:rPr>
        <w:t xml:space="preserve">, John Wing, Simone </w:t>
      </w:r>
      <w:proofErr w:type="spellStart"/>
      <w:r w:rsidRPr="00C04391">
        <w:rPr>
          <w:rFonts w:ascii="Times New Roman" w:eastAsia="Times New Roman" w:hAnsi="Times New Roman" w:cs="Times New Roman"/>
          <w:color w:val="000000"/>
        </w:rPr>
        <w:t>Wegge</w:t>
      </w:r>
      <w:proofErr w:type="spellEnd"/>
      <w:r w:rsidRPr="00C04391">
        <w:rPr>
          <w:rFonts w:ascii="Times New Roman" w:eastAsia="Times New Roman" w:hAnsi="Times New Roman" w:cs="Times New Roman"/>
          <w:color w:val="000000"/>
        </w:rPr>
        <w:t xml:space="preserve">, Marcus </w:t>
      </w:r>
      <w:proofErr w:type="spellStart"/>
      <w:r w:rsidRPr="00C04391">
        <w:rPr>
          <w:rFonts w:ascii="Times New Roman" w:eastAsia="Times New Roman" w:hAnsi="Times New Roman" w:cs="Times New Roman"/>
          <w:color w:val="000000"/>
        </w:rPr>
        <w:t>Tye</w:t>
      </w:r>
      <w:proofErr w:type="spellEnd"/>
      <w:r w:rsidRPr="00C04391">
        <w:rPr>
          <w:rFonts w:ascii="Times New Roman" w:eastAsia="Times New Roman" w:hAnsi="Times New Roman" w:cs="Times New Roman"/>
          <w:color w:val="000000"/>
        </w:rPr>
        <w:t xml:space="preserve">, Jonathan Peters, Gerry Milligan, </w:t>
      </w:r>
      <w:proofErr w:type="spellStart"/>
      <w:r w:rsidRPr="00C04391">
        <w:rPr>
          <w:rFonts w:ascii="Times New Roman" w:eastAsia="Times New Roman" w:hAnsi="Times New Roman" w:cs="Times New Roman"/>
          <w:color w:val="000000"/>
        </w:rPr>
        <w:t>Carles</w:t>
      </w:r>
      <w:proofErr w:type="spellEnd"/>
      <w:r w:rsidRPr="00C04391">
        <w:rPr>
          <w:rFonts w:ascii="Times New Roman" w:eastAsia="Times New Roman" w:hAnsi="Times New Roman" w:cs="Times New Roman"/>
          <w:color w:val="000000"/>
        </w:rPr>
        <w:t xml:space="preserve"> </w:t>
      </w:r>
      <w:proofErr w:type="spellStart"/>
      <w:r w:rsidRPr="00C04391">
        <w:rPr>
          <w:rFonts w:ascii="Times New Roman" w:eastAsia="Times New Roman" w:hAnsi="Times New Roman" w:cs="Times New Roman"/>
          <w:color w:val="000000"/>
        </w:rPr>
        <w:t>Solà</w:t>
      </w:r>
      <w:proofErr w:type="spellEnd"/>
      <w:r w:rsidRPr="00C04391">
        <w:rPr>
          <w:rFonts w:ascii="Times New Roman" w:eastAsia="Times New Roman" w:hAnsi="Times New Roman" w:cs="Times New Roman"/>
          <w:color w:val="000000"/>
        </w:rPr>
        <w:t xml:space="preserve"> </w:t>
      </w:r>
      <w:proofErr w:type="spellStart"/>
      <w:r w:rsidRPr="00C04391">
        <w:rPr>
          <w:rFonts w:ascii="Times New Roman" w:eastAsia="Times New Roman" w:hAnsi="Times New Roman" w:cs="Times New Roman"/>
          <w:color w:val="000000"/>
        </w:rPr>
        <w:t>Belda</w:t>
      </w:r>
      <w:proofErr w:type="spellEnd"/>
      <w:r w:rsidRPr="00C04391">
        <w:rPr>
          <w:rFonts w:ascii="Times New Roman" w:eastAsia="Times New Roman" w:hAnsi="Times New Roman" w:cs="Times New Roman"/>
          <w:color w:val="000000"/>
        </w:rPr>
        <w:t xml:space="preserve">, Comfort </w:t>
      </w:r>
      <w:proofErr w:type="spellStart"/>
      <w:r w:rsidRPr="00C04391">
        <w:rPr>
          <w:rFonts w:ascii="Times New Roman" w:eastAsia="Times New Roman" w:hAnsi="Times New Roman" w:cs="Times New Roman"/>
          <w:color w:val="000000"/>
        </w:rPr>
        <w:t>Asanbe</w:t>
      </w:r>
      <w:proofErr w:type="spellEnd"/>
      <w:r w:rsidRPr="00C04391">
        <w:rPr>
          <w:rFonts w:ascii="Times New Roman" w:eastAsia="Times New Roman" w:hAnsi="Times New Roman" w:cs="Times New Roman"/>
          <w:color w:val="000000"/>
        </w:rPr>
        <w:t xml:space="preserve">, Alan </w:t>
      </w:r>
      <w:proofErr w:type="spellStart"/>
      <w:r w:rsidRPr="00C04391">
        <w:rPr>
          <w:rFonts w:ascii="Times New Roman" w:eastAsia="Times New Roman" w:hAnsi="Times New Roman" w:cs="Times New Roman"/>
          <w:color w:val="000000"/>
        </w:rPr>
        <w:t>Benimoff</w:t>
      </w:r>
      <w:proofErr w:type="spellEnd"/>
      <w:r w:rsidRPr="00C04391">
        <w:rPr>
          <w:rFonts w:ascii="Times New Roman" w:eastAsia="Times New Roman" w:hAnsi="Times New Roman" w:cs="Times New Roman"/>
          <w:color w:val="000000"/>
        </w:rPr>
        <w:t xml:space="preserve">, Cynthia Chris, Thomas </w:t>
      </w:r>
      <w:proofErr w:type="spellStart"/>
      <w:r w:rsidRPr="00C04391">
        <w:rPr>
          <w:rFonts w:ascii="Times New Roman" w:eastAsia="Times New Roman" w:hAnsi="Times New Roman" w:cs="Times New Roman"/>
          <w:color w:val="000000"/>
        </w:rPr>
        <w:t>Tellefsen</w:t>
      </w:r>
      <w:proofErr w:type="spellEnd"/>
      <w:r w:rsidRPr="00C04391">
        <w:rPr>
          <w:rFonts w:ascii="Times New Roman" w:eastAsia="Times New Roman" w:hAnsi="Times New Roman" w:cs="Times New Roman"/>
          <w:color w:val="000000"/>
        </w:rPr>
        <w:t xml:space="preserve">, Lucas </w:t>
      </w:r>
      <w:proofErr w:type="spellStart"/>
      <w:r w:rsidRPr="00C04391">
        <w:rPr>
          <w:rFonts w:ascii="Times New Roman" w:eastAsia="Times New Roman" w:hAnsi="Times New Roman" w:cs="Times New Roman"/>
          <w:color w:val="000000"/>
        </w:rPr>
        <w:t>Marchante</w:t>
      </w:r>
      <w:proofErr w:type="spellEnd"/>
      <w:r w:rsidRPr="00C04391">
        <w:rPr>
          <w:rFonts w:ascii="Times New Roman" w:eastAsia="Times New Roman" w:hAnsi="Times New Roman" w:cs="Times New Roman"/>
          <w:color w:val="000000"/>
        </w:rPr>
        <w:t xml:space="preserve">-Aragón, </w:t>
      </w:r>
      <w:proofErr w:type="spellStart"/>
      <w:r w:rsidRPr="00C04391">
        <w:rPr>
          <w:rFonts w:ascii="Times New Roman" w:eastAsia="Times New Roman" w:hAnsi="Times New Roman" w:cs="Times New Roman"/>
          <w:color w:val="000000"/>
        </w:rPr>
        <w:t>Vandana</w:t>
      </w:r>
      <w:proofErr w:type="spellEnd"/>
      <w:r w:rsidRPr="00C04391">
        <w:rPr>
          <w:rFonts w:ascii="Times New Roman" w:eastAsia="Times New Roman" w:hAnsi="Times New Roman" w:cs="Times New Roman"/>
          <w:color w:val="000000"/>
        </w:rPr>
        <w:t xml:space="preserve"> Chaudhry, Alyson </w:t>
      </w:r>
      <w:proofErr w:type="spellStart"/>
      <w:r w:rsidRPr="00C04391">
        <w:rPr>
          <w:rFonts w:ascii="Times New Roman" w:eastAsia="Times New Roman" w:hAnsi="Times New Roman" w:cs="Times New Roman"/>
          <w:color w:val="000000"/>
        </w:rPr>
        <w:t>Bardsley</w:t>
      </w:r>
      <w:proofErr w:type="spellEnd"/>
      <w:r w:rsidRPr="00C04391">
        <w:rPr>
          <w:rFonts w:ascii="Times New Roman" w:eastAsia="Times New Roman" w:hAnsi="Times New Roman" w:cs="Times New Roman"/>
          <w:color w:val="000000"/>
        </w:rPr>
        <w:t xml:space="preserve">, Sylvia </w:t>
      </w:r>
      <w:proofErr w:type="spellStart"/>
      <w:r w:rsidRPr="00C04391">
        <w:rPr>
          <w:rFonts w:ascii="Times New Roman" w:eastAsia="Times New Roman" w:hAnsi="Times New Roman" w:cs="Times New Roman"/>
          <w:color w:val="000000"/>
        </w:rPr>
        <w:t>Kahan</w:t>
      </w:r>
      <w:proofErr w:type="spellEnd"/>
      <w:r w:rsidRPr="00C04391">
        <w:rPr>
          <w:rFonts w:ascii="Times New Roman" w:eastAsia="Times New Roman" w:hAnsi="Times New Roman" w:cs="Times New Roman"/>
          <w:color w:val="000000"/>
        </w:rPr>
        <w:t xml:space="preserve">, Alan Zimmerman, John Lawrence, Chang-Hui Shen, Natalie </w:t>
      </w:r>
      <w:proofErr w:type="spellStart"/>
      <w:r w:rsidRPr="00C04391">
        <w:rPr>
          <w:rFonts w:ascii="Times New Roman" w:eastAsia="Times New Roman" w:hAnsi="Times New Roman" w:cs="Times New Roman"/>
          <w:color w:val="000000"/>
        </w:rPr>
        <w:t>Fiscetti</w:t>
      </w:r>
      <w:proofErr w:type="spellEnd"/>
      <w:r w:rsidRPr="00C04391">
        <w:rPr>
          <w:rFonts w:ascii="Times New Roman" w:eastAsia="Times New Roman" w:hAnsi="Times New Roman" w:cs="Times New Roman"/>
          <w:color w:val="000000"/>
        </w:rPr>
        <w:t xml:space="preserve">, </w:t>
      </w:r>
      <w:proofErr w:type="spellStart"/>
      <w:r w:rsidRPr="00C04391">
        <w:rPr>
          <w:rFonts w:ascii="Times New Roman" w:eastAsia="Times New Roman" w:hAnsi="Times New Roman" w:cs="Times New Roman"/>
          <w:color w:val="000000"/>
        </w:rPr>
        <w:t>Siona</w:t>
      </w:r>
      <w:proofErr w:type="spellEnd"/>
      <w:r w:rsidRPr="00C04391">
        <w:rPr>
          <w:rFonts w:ascii="Times New Roman" w:eastAsia="Times New Roman" w:hAnsi="Times New Roman" w:cs="Times New Roman"/>
          <w:color w:val="000000"/>
        </w:rPr>
        <w:t xml:space="preserve"> Wilson, </w:t>
      </w:r>
      <w:proofErr w:type="spellStart"/>
      <w:r w:rsidRPr="00C04391">
        <w:rPr>
          <w:rFonts w:ascii="Times New Roman" w:eastAsia="Times New Roman" w:hAnsi="Times New Roman" w:cs="Times New Roman"/>
          <w:color w:val="000000"/>
        </w:rPr>
        <w:t>Yumei</w:t>
      </w:r>
      <w:proofErr w:type="spellEnd"/>
      <w:r w:rsidRPr="00C04391">
        <w:rPr>
          <w:rFonts w:ascii="Times New Roman" w:eastAsia="Times New Roman" w:hAnsi="Times New Roman" w:cs="Times New Roman"/>
          <w:color w:val="000000"/>
        </w:rPr>
        <w:t xml:space="preserve"> </w:t>
      </w:r>
      <w:proofErr w:type="spellStart"/>
      <w:r w:rsidRPr="00C04391">
        <w:rPr>
          <w:rFonts w:ascii="Times New Roman" w:eastAsia="Times New Roman" w:hAnsi="Times New Roman" w:cs="Times New Roman"/>
          <w:color w:val="000000"/>
        </w:rPr>
        <w:t>Huo</w:t>
      </w:r>
      <w:proofErr w:type="spellEnd"/>
      <w:r w:rsidRPr="00C04391">
        <w:rPr>
          <w:rFonts w:ascii="Times New Roman" w:eastAsia="Times New Roman" w:hAnsi="Times New Roman" w:cs="Times New Roman"/>
          <w:color w:val="000000"/>
        </w:rPr>
        <w:t>,</w:t>
      </w:r>
      <w:r w:rsidRPr="00C04391">
        <w:rPr>
          <w:rFonts w:ascii="Times New Roman" w:eastAsia="Times New Roman" w:hAnsi="Times New Roman" w:cs="Times New Roman"/>
          <w:i/>
          <w:iCs/>
          <w:color w:val="000000"/>
        </w:rPr>
        <w:t xml:space="preserve">, </w:t>
      </w:r>
      <w:r w:rsidRPr="00C04391">
        <w:rPr>
          <w:rFonts w:ascii="Times New Roman" w:eastAsia="Times New Roman" w:hAnsi="Times New Roman" w:cs="Times New Roman"/>
          <w:color w:val="000000"/>
        </w:rPr>
        <w:t xml:space="preserve">Ellen </w:t>
      </w:r>
      <w:proofErr w:type="spellStart"/>
      <w:r w:rsidRPr="00C04391">
        <w:rPr>
          <w:rFonts w:ascii="Times New Roman" w:eastAsia="Times New Roman" w:hAnsi="Times New Roman" w:cs="Times New Roman"/>
          <w:color w:val="000000"/>
        </w:rPr>
        <w:t>Goldner</w:t>
      </w:r>
      <w:proofErr w:type="spellEnd"/>
      <w:r w:rsidRPr="00C04391">
        <w:rPr>
          <w:rFonts w:ascii="Times New Roman" w:eastAsia="Times New Roman" w:hAnsi="Times New Roman" w:cs="Times New Roman"/>
          <w:color w:val="000000"/>
        </w:rPr>
        <w:t xml:space="preserve">, Michael Paris, Jonathan Cope, Carlo </w:t>
      </w:r>
      <w:proofErr w:type="spellStart"/>
      <w:r w:rsidRPr="00C04391">
        <w:rPr>
          <w:rFonts w:ascii="Times New Roman" w:eastAsia="Times New Roman" w:hAnsi="Times New Roman" w:cs="Times New Roman"/>
          <w:color w:val="000000"/>
        </w:rPr>
        <w:t>Lancelloti</w:t>
      </w:r>
      <w:proofErr w:type="spellEnd"/>
      <w:r w:rsidRPr="00C04391">
        <w:rPr>
          <w:rFonts w:ascii="Times New Roman" w:eastAsia="Times New Roman" w:hAnsi="Times New Roman" w:cs="Times New Roman"/>
          <w:color w:val="000000"/>
        </w:rPr>
        <w:t xml:space="preserve">, Michael </w:t>
      </w:r>
      <w:proofErr w:type="spellStart"/>
      <w:r w:rsidRPr="00C04391">
        <w:rPr>
          <w:rFonts w:ascii="Times New Roman" w:eastAsia="Times New Roman" w:hAnsi="Times New Roman" w:cs="Times New Roman"/>
          <w:color w:val="000000"/>
        </w:rPr>
        <w:t>Cavagnero</w:t>
      </w:r>
      <w:proofErr w:type="spellEnd"/>
      <w:r w:rsidRPr="00C04391">
        <w:rPr>
          <w:rFonts w:ascii="Times New Roman" w:eastAsia="Times New Roman" w:hAnsi="Times New Roman" w:cs="Times New Roman"/>
          <w:color w:val="000000"/>
        </w:rPr>
        <w:t xml:space="preserve">, Gene </w:t>
      </w:r>
      <w:proofErr w:type="spellStart"/>
      <w:r w:rsidRPr="00C04391">
        <w:rPr>
          <w:rFonts w:ascii="Times New Roman" w:eastAsia="Times New Roman" w:hAnsi="Times New Roman" w:cs="Times New Roman"/>
          <w:color w:val="000000"/>
        </w:rPr>
        <w:t>Fellner</w:t>
      </w:r>
      <w:proofErr w:type="spellEnd"/>
      <w:r w:rsidRPr="00C04391">
        <w:rPr>
          <w:rFonts w:ascii="Times New Roman" w:eastAsia="Times New Roman" w:hAnsi="Times New Roman" w:cs="Times New Roman"/>
          <w:color w:val="000000"/>
        </w:rPr>
        <w:t xml:space="preserve">, </w:t>
      </w:r>
      <w:proofErr w:type="spellStart"/>
      <w:r w:rsidRPr="00C04391">
        <w:rPr>
          <w:rFonts w:ascii="Times New Roman" w:eastAsia="Times New Roman" w:hAnsi="Times New Roman" w:cs="Times New Roman"/>
          <w:color w:val="000000"/>
        </w:rPr>
        <w:t>Susuan</w:t>
      </w:r>
      <w:proofErr w:type="spellEnd"/>
      <w:r w:rsidRPr="00C04391">
        <w:rPr>
          <w:rFonts w:ascii="Times New Roman" w:eastAsia="Times New Roman" w:hAnsi="Times New Roman" w:cs="Times New Roman"/>
          <w:color w:val="000000"/>
        </w:rPr>
        <w:t xml:space="preserve"> </w:t>
      </w:r>
      <w:proofErr w:type="spellStart"/>
      <w:r w:rsidRPr="00C04391">
        <w:rPr>
          <w:rFonts w:ascii="Times New Roman" w:eastAsia="Times New Roman" w:hAnsi="Times New Roman" w:cs="Times New Roman"/>
          <w:color w:val="000000"/>
        </w:rPr>
        <w:t>Holak</w:t>
      </w:r>
      <w:proofErr w:type="spellEnd"/>
      <w:r w:rsidRPr="00C04391">
        <w:rPr>
          <w:rFonts w:ascii="Times New Roman" w:eastAsia="Times New Roman" w:hAnsi="Times New Roman" w:cs="Times New Roman"/>
          <w:color w:val="000000"/>
        </w:rPr>
        <w:t xml:space="preserve">, </w:t>
      </w:r>
      <w:proofErr w:type="spellStart"/>
      <w:r w:rsidRPr="00C04391">
        <w:rPr>
          <w:rFonts w:ascii="Times New Roman" w:eastAsia="Times New Roman" w:hAnsi="Times New Roman" w:cs="Times New Roman"/>
          <w:color w:val="000000"/>
        </w:rPr>
        <w:t>Wima</w:t>
      </w:r>
      <w:proofErr w:type="spellEnd"/>
      <w:r w:rsidRPr="00C04391">
        <w:rPr>
          <w:rFonts w:ascii="Times New Roman" w:eastAsia="Times New Roman" w:hAnsi="Times New Roman" w:cs="Times New Roman"/>
          <w:color w:val="000000"/>
        </w:rPr>
        <w:t xml:space="preserve"> Jones, Peter </w:t>
      </w:r>
      <w:proofErr w:type="spellStart"/>
      <w:r w:rsidRPr="00C04391">
        <w:rPr>
          <w:rFonts w:ascii="Times New Roman" w:eastAsia="Times New Roman" w:hAnsi="Times New Roman" w:cs="Times New Roman"/>
          <w:color w:val="000000"/>
        </w:rPr>
        <w:t>GalatiJohn</w:t>
      </w:r>
      <w:proofErr w:type="spellEnd"/>
      <w:r w:rsidRPr="00C04391">
        <w:rPr>
          <w:rFonts w:ascii="Times New Roman" w:eastAsia="Times New Roman" w:hAnsi="Times New Roman" w:cs="Times New Roman"/>
          <w:color w:val="000000"/>
        </w:rPr>
        <w:t xml:space="preserve"> Arena, Andrew </w:t>
      </w:r>
      <w:proofErr w:type="spellStart"/>
      <w:r w:rsidRPr="00C04391">
        <w:rPr>
          <w:rFonts w:ascii="Times New Roman" w:eastAsia="Times New Roman" w:hAnsi="Times New Roman" w:cs="Times New Roman"/>
          <w:color w:val="000000"/>
        </w:rPr>
        <w:t>Colbeck</w:t>
      </w:r>
      <w:proofErr w:type="spellEnd"/>
      <w:r w:rsidRPr="00C04391">
        <w:rPr>
          <w:rFonts w:ascii="Times New Roman" w:eastAsia="Times New Roman" w:hAnsi="Times New Roman" w:cs="Times New Roman"/>
          <w:color w:val="000000"/>
        </w:rPr>
        <w:t xml:space="preserve">, </w:t>
      </w:r>
      <w:proofErr w:type="spellStart"/>
      <w:r w:rsidRPr="00C04391">
        <w:rPr>
          <w:rFonts w:ascii="Times New Roman" w:hAnsi="Times New Roman" w:cs="Times New Roman"/>
          <w:color w:val="000000"/>
        </w:rPr>
        <w:t>Zaghloul</w:t>
      </w:r>
      <w:proofErr w:type="spellEnd"/>
      <w:r w:rsidRPr="00C04391">
        <w:rPr>
          <w:rFonts w:ascii="Times New Roman" w:hAnsi="Times New Roman" w:cs="Times New Roman"/>
          <w:color w:val="000000"/>
        </w:rPr>
        <w:t xml:space="preserve"> Ahmed, Victor Miller, Rachel Grant, Soon Chun, Tara </w:t>
      </w:r>
      <w:proofErr w:type="spellStart"/>
      <w:r w:rsidRPr="00C04391">
        <w:rPr>
          <w:rFonts w:ascii="Times New Roman" w:hAnsi="Times New Roman" w:cs="Times New Roman"/>
          <w:color w:val="000000"/>
        </w:rPr>
        <w:t>Mateik</w:t>
      </w:r>
      <w:proofErr w:type="spellEnd"/>
      <w:r w:rsidRPr="00C04391">
        <w:rPr>
          <w:rFonts w:ascii="Times New Roman" w:hAnsi="Times New Roman" w:cs="Times New Roman"/>
          <w:color w:val="000000"/>
        </w:rPr>
        <w:t xml:space="preserve">, Neo </w:t>
      </w:r>
      <w:proofErr w:type="spellStart"/>
      <w:r w:rsidRPr="00C04391">
        <w:rPr>
          <w:rFonts w:ascii="Times New Roman" w:hAnsi="Times New Roman" w:cs="Times New Roman"/>
          <w:color w:val="000000"/>
        </w:rPr>
        <w:t>Antoniades</w:t>
      </w:r>
      <w:proofErr w:type="spellEnd"/>
      <w:r w:rsidRPr="00C04391">
        <w:rPr>
          <w:rFonts w:ascii="Times New Roman" w:eastAsia="Times New Roman" w:hAnsi="Times New Roman" w:cs="Times New Roman"/>
          <w:color w:val="000000"/>
        </w:rPr>
        <w:t>,.,</w:t>
      </w:r>
      <w:proofErr w:type="gramEnd"/>
    </w:p>
    <w:p w:rsidR="00C904C2" w:rsidRPr="00C04391" w:rsidRDefault="00C904C2" w:rsidP="00C904C2">
      <w:pPr>
        <w:spacing w:after="0" w:line="240" w:lineRule="auto"/>
        <w:rPr>
          <w:rFonts w:ascii="Times New Roman" w:eastAsia="Times New Roman" w:hAnsi="Times New Roman" w:cs="Times New Roman"/>
          <w:color w:val="000000"/>
        </w:rPr>
      </w:pPr>
      <w:r w:rsidRPr="00C04391">
        <w:rPr>
          <w:rFonts w:ascii="Times New Roman" w:eastAsia="Times New Roman" w:hAnsi="Times New Roman" w:cs="Times New Roman"/>
          <w:color w:val="000000"/>
        </w:rPr>
        <w:t> </w:t>
      </w:r>
    </w:p>
    <w:p w:rsidR="00C904C2" w:rsidRPr="00C04391" w:rsidRDefault="00C904C2" w:rsidP="00C904C2">
      <w:pPr>
        <w:spacing w:after="0" w:line="240" w:lineRule="auto"/>
        <w:rPr>
          <w:rFonts w:ascii="Times New Roman" w:eastAsia="Times New Roman" w:hAnsi="Times New Roman" w:cs="Times New Roman"/>
          <w:color w:val="000000"/>
        </w:rPr>
      </w:pPr>
      <w:r w:rsidRPr="00C04391">
        <w:rPr>
          <w:rFonts w:ascii="Times New Roman" w:eastAsia="Times New Roman" w:hAnsi="Times New Roman" w:cs="Times New Roman"/>
          <w:b/>
          <w:bCs/>
          <w:color w:val="000000"/>
        </w:rPr>
        <w:t> </w:t>
      </w:r>
    </w:p>
    <w:p w:rsidR="00C904C2" w:rsidRPr="00C04391" w:rsidRDefault="00C904C2" w:rsidP="00C904C2">
      <w:pPr>
        <w:rPr>
          <w:rFonts w:ascii="Times New Roman" w:hAnsi="Times New Roman" w:cs="Times New Roman"/>
          <w:color w:val="000000"/>
        </w:rPr>
      </w:pPr>
      <w:proofErr w:type="gramStart"/>
      <w:r w:rsidRPr="00C04391">
        <w:rPr>
          <w:rFonts w:ascii="Times New Roman" w:eastAsia="Times New Roman" w:hAnsi="Times New Roman" w:cs="Times New Roman"/>
          <w:b/>
          <w:bCs/>
          <w:color w:val="000000"/>
        </w:rPr>
        <w:t>Guests</w:t>
      </w:r>
      <w:r w:rsidRPr="00C04391">
        <w:rPr>
          <w:rFonts w:ascii="Times New Roman" w:eastAsia="Times New Roman" w:hAnsi="Times New Roman" w:cs="Times New Roman"/>
          <w:color w:val="000000"/>
        </w:rPr>
        <w:t>:</w:t>
      </w:r>
      <w:r w:rsidRPr="00C04391">
        <w:rPr>
          <w:rFonts w:ascii="Times New Roman" w:eastAsia="Times New Roman" w:hAnsi="Times New Roman" w:cs="Times New Roman"/>
          <w:b/>
          <w:bCs/>
          <w:color w:val="000000"/>
        </w:rPr>
        <w:t> </w:t>
      </w:r>
      <w:r w:rsidRPr="00C04391">
        <w:rPr>
          <w:rFonts w:ascii="Times New Roman" w:eastAsia="Times New Roman" w:hAnsi="Times New Roman" w:cs="Times New Roman"/>
          <w:color w:val="000000"/>
        </w:rPr>
        <w:t xml:space="preserve">Susan </w:t>
      </w:r>
      <w:proofErr w:type="spellStart"/>
      <w:r w:rsidRPr="00C04391">
        <w:rPr>
          <w:rFonts w:ascii="Times New Roman" w:eastAsia="Times New Roman" w:hAnsi="Times New Roman" w:cs="Times New Roman"/>
          <w:color w:val="000000"/>
        </w:rPr>
        <w:t>Massara</w:t>
      </w:r>
      <w:proofErr w:type="spellEnd"/>
      <w:r w:rsidRPr="00C04391">
        <w:rPr>
          <w:rFonts w:ascii="Times New Roman" w:eastAsia="Times New Roman" w:hAnsi="Times New Roman" w:cs="Times New Roman"/>
          <w:color w:val="000000"/>
        </w:rPr>
        <w:t xml:space="preserve">, Leonardo </w:t>
      </w:r>
      <w:proofErr w:type="spellStart"/>
      <w:r w:rsidRPr="00C04391">
        <w:rPr>
          <w:rFonts w:ascii="Times New Roman" w:eastAsia="Times New Roman" w:hAnsi="Times New Roman" w:cs="Times New Roman"/>
          <w:color w:val="000000"/>
        </w:rPr>
        <w:t>Pign</w:t>
      </w:r>
      <w:proofErr w:type="spellEnd"/>
      <w:r w:rsidRPr="00C04391">
        <w:rPr>
          <w:rFonts w:ascii="Times New Roman" w:eastAsia="Times New Roman" w:hAnsi="Times New Roman" w:cs="Times New Roman"/>
          <w:color w:val="000000"/>
        </w:rPr>
        <w:t>..,</w:t>
      </w:r>
      <w:proofErr w:type="spellStart"/>
      <w:r w:rsidRPr="00C04391">
        <w:rPr>
          <w:rFonts w:ascii="Times New Roman" w:eastAsia="Times New Roman" w:hAnsi="Times New Roman" w:cs="Times New Roman"/>
          <w:color w:val="000000"/>
        </w:rPr>
        <w:t>Marrianne</w:t>
      </w:r>
      <w:proofErr w:type="spellEnd"/>
      <w:r w:rsidRPr="00C04391">
        <w:rPr>
          <w:rFonts w:ascii="Times New Roman" w:eastAsia="Times New Roman" w:hAnsi="Times New Roman" w:cs="Times New Roman"/>
          <w:color w:val="000000"/>
        </w:rPr>
        <w:t xml:space="preserve"> Weil, Patricia Khan, Cheryl Adolph, Charles Gomes, Beth </w:t>
      </w:r>
      <w:proofErr w:type="spellStart"/>
      <w:r w:rsidRPr="00C04391">
        <w:rPr>
          <w:rFonts w:ascii="Times New Roman" w:eastAsia="Times New Roman" w:hAnsi="Times New Roman" w:cs="Times New Roman"/>
          <w:color w:val="000000"/>
        </w:rPr>
        <w:t>Livensprerger</w:t>
      </w:r>
      <w:proofErr w:type="spellEnd"/>
      <w:r w:rsidRPr="00C04391">
        <w:rPr>
          <w:rFonts w:ascii="Times New Roman" w:eastAsia="Times New Roman" w:hAnsi="Times New Roman" w:cs="Times New Roman"/>
          <w:color w:val="000000"/>
        </w:rPr>
        <w:t xml:space="preserve">, </w:t>
      </w:r>
      <w:proofErr w:type="spellStart"/>
      <w:r w:rsidRPr="00C04391">
        <w:rPr>
          <w:rFonts w:ascii="Times New Roman" w:eastAsia="Times New Roman" w:hAnsi="Times New Roman" w:cs="Times New Roman"/>
          <w:color w:val="000000"/>
        </w:rPr>
        <w:t>Intissar</w:t>
      </w:r>
      <w:proofErr w:type="spellEnd"/>
      <w:r w:rsidRPr="00C04391">
        <w:rPr>
          <w:rFonts w:ascii="Times New Roman" w:eastAsia="Times New Roman" w:hAnsi="Times New Roman" w:cs="Times New Roman"/>
          <w:color w:val="000000"/>
        </w:rPr>
        <w:t xml:space="preserve"> Hasan, Amy </w:t>
      </w:r>
      <w:proofErr w:type="spellStart"/>
      <w:r w:rsidRPr="00C04391">
        <w:rPr>
          <w:rFonts w:ascii="Times New Roman" w:eastAsia="Times New Roman" w:hAnsi="Times New Roman" w:cs="Times New Roman"/>
          <w:color w:val="000000"/>
        </w:rPr>
        <w:t>Stempler</w:t>
      </w:r>
      <w:proofErr w:type="spellEnd"/>
      <w:r w:rsidRPr="00C04391">
        <w:rPr>
          <w:rFonts w:ascii="Times New Roman" w:eastAsia="Times New Roman" w:hAnsi="Times New Roman" w:cs="Times New Roman"/>
          <w:color w:val="000000"/>
        </w:rPr>
        <w:t xml:space="preserve">, ,Kerri Gerson, Jasmine Cardo.., Jennifer </w:t>
      </w:r>
      <w:proofErr w:type="spellStart"/>
      <w:r w:rsidRPr="00C04391">
        <w:rPr>
          <w:rFonts w:ascii="Times New Roman" w:eastAsia="Times New Roman" w:hAnsi="Times New Roman" w:cs="Times New Roman"/>
          <w:color w:val="000000"/>
        </w:rPr>
        <w:t>Durando</w:t>
      </w:r>
      <w:proofErr w:type="spellEnd"/>
      <w:r w:rsidRPr="00C04391">
        <w:rPr>
          <w:rFonts w:ascii="Times New Roman" w:eastAsia="Times New Roman" w:hAnsi="Times New Roman" w:cs="Times New Roman"/>
          <w:color w:val="000000"/>
        </w:rPr>
        <w:t xml:space="preserve">, Ali </w:t>
      </w:r>
      <w:proofErr w:type="spellStart"/>
      <w:r w:rsidRPr="00C04391">
        <w:rPr>
          <w:rFonts w:ascii="Times New Roman" w:eastAsia="Times New Roman" w:hAnsi="Times New Roman" w:cs="Times New Roman"/>
          <w:color w:val="000000"/>
        </w:rPr>
        <w:t>Elkomy</w:t>
      </w:r>
      <w:proofErr w:type="spellEnd"/>
      <w:r w:rsidRPr="00C04391">
        <w:rPr>
          <w:rFonts w:ascii="Times New Roman" w:eastAsia="Times New Roman" w:hAnsi="Times New Roman" w:cs="Times New Roman"/>
          <w:color w:val="000000"/>
        </w:rPr>
        <w:t xml:space="preserve">, Christina </w:t>
      </w:r>
      <w:proofErr w:type="spellStart"/>
      <w:r w:rsidRPr="00C04391">
        <w:rPr>
          <w:rFonts w:ascii="Times New Roman" w:eastAsia="Times New Roman" w:hAnsi="Times New Roman" w:cs="Times New Roman"/>
          <w:color w:val="000000"/>
        </w:rPr>
        <w:t>Hagedorn</w:t>
      </w:r>
      <w:proofErr w:type="spellEnd"/>
      <w:r w:rsidRPr="00C04391">
        <w:rPr>
          <w:rFonts w:ascii="Times New Roman" w:eastAsia="Times New Roman" w:hAnsi="Times New Roman" w:cs="Times New Roman"/>
          <w:color w:val="000000"/>
        </w:rPr>
        <w:t xml:space="preserve">, Sharon Christian, Miguel A. Aragon, Mel Pipe, Terri </w:t>
      </w:r>
      <w:proofErr w:type="spellStart"/>
      <w:r w:rsidRPr="00C04391">
        <w:rPr>
          <w:rFonts w:ascii="Times New Roman" w:eastAsia="Times New Roman" w:hAnsi="Times New Roman" w:cs="Times New Roman"/>
          <w:color w:val="000000"/>
        </w:rPr>
        <w:t>Sangiorgio</w:t>
      </w:r>
      <w:proofErr w:type="spellEnd"/>
      <w:r w:rsidRPr="00C04391">
        <w:rPr>
          <w:rFonts w:ascii="Times New Roman" w:eastAsia="Times New Roman" w:hAnsi="Times New Roman" w:cs="Times New Roman"/>
          <w:color w:val="000000"/>
        </w:rPr>
        <w:t xml:space="preserve">, Rob Wallace, Tara </w:t>
      </w:r>
      <w:proofErr w:type="spellStart"/>
      <w:r w:rsidRPr="00C04391">
        <w:rPr>
          <w:rFonts w:ascii="Times New Roman" w:eastAsia="Times New Roman" w:hAnsi="Times New Roman" w:cs="Times New Roman"/>
          <w:color w:val="000000"/>
        </w:rPr>
        <w:t>Mostrorilli</w:t>
      </w:r>
      <w:proofErr w:type="spellEnd"/>
      <w:r w:rsidRPr="00C04391">
        <w:rPr>
          <w:rFonts w:ascii="Times New Roman" w:eastAsia="Times New Roman" w:hAnsi="Times New Roman" w:cs="Times New Roman"/>
          <w:color w:val="000000"/>
        </w:rPr>
        <w:t xml:space="preserve">, Linda John, Veronica </w:t>
      </w:r>
      <w:proofErr w:type="spellStart"/>
      <w:r w:rsidRPr="00C04391">
        <w:rPr>
          <w:rFonts w:ascii="Times New Roman" w:eastAsia="Times New Roman" w:hAnsi="Times New Roman" w:cs="Times New Roman"/>
          <w:color w:val="000000"/>
        </w:rPr>
        <w:t>DiMeglio</w:t>
      </w:r>
      <w:proofErr w:type="spellEnd"/>
      <w:r w:rsidRPr="00C04391">
        <w:rPr>
          <w:rFonts w:ascii="Times New Roman" w:eastAsia="Times New Roman" w:hAnsi="Times New Roman" w:cs="Times New Roman"/>
          <w:color w:val="000000"/>
        </w:rPr>
        <w:t xml:space="preserve">, </w:t>
      </w:r>
      <w:proofErr w:type="spellStart"/>
      <w:r w:rsidRPr="00C04391">
        <w:rPr>
          <w:rFonts w:ascii="Times New Roman" w:eastAsia="Times New Roman" w:hAnsi="Times New Roman" w:cs="Times New Roman"/>
          <w:color w:val="000000"/>
        </w:rPr>
        <w:t>Koby</w:t>
      </w:r>
      <w:proofErr w:type="spellEnd"/>
      <w:r w:rsidRPr="00C04391">
        <w:rPr>
          <w:rFonts w:ascii="Times New Roman" w:eastAsia="Times New Roman" w:hAnsi="Times New Roman" w:cs="Times New Roman"/>
          <w:color w:val="000000"/>
        </w:rPr>
        <w:t xml:space="preserve"> </w:t>
      </w:r>
      <w:proofErr w:type="spellStart"/>
      <w:r w:rsidRPr="00C04391">
        <w:rPr>
          <w:rFonts w:ascii="Times New Roman" w:eastAsia="Times New Roman" w:hAnsi="Times New Roman" w:cs="Times New Roman"/>
          <w:color w:val="000000"/>
        </w:rPr>
        <w:t>Kohulan</w:t>
      </w:r>
      <w:proofErr w:type="spellEnd"/>
      <w:r w:rsidRPr="00C04391">
        <w:rPr>
          <w:rFonts w:ascii="Times New Roman" w:eastAsia="Times New Roman" w:hAnsi="Times New Roman" w:cs="Times New Roman"/>
          <w:color w:val="000000"/>
        </w:rPr>
        <w:t xml:space="preserve">, </w:t>
      </w:r>
      <w:proofErr w:type="spellStart"/>
      <w:r w:rsidRPr="00C04391">
        <w:rPr>
          <w:rFonts w:ascii="Times New Roman" w:eastAsia="Times New Roman" w:hAnsi="Times New Roman" w:cs="Times New Roman"/>
          <w:color w:val="000000"/>
        </w:rPr>
        <w:t>Spozmi</w:t>
      </w:r>
      <w:proofErr w:type="spellEnd"/>
      <w:r w:rsidRPr="00C04391">
        <w:rPr>
          <w:rFonts w:ascii="Times New Roman" w:eastAsia="Times New Roman" w:hAnsi="Times New Roman" w:cs="Times New Roman"/>
          <w:color w:val="000000"/>
        </w:rPr>
        <w:t xml:space="preserve"> Nouri, Florinda </w:t>
      </w:r>
      <w:proofErr w:type="spellStart"/>
      <w:r w:rsidRPr="00C04391">
        <w:rPr>
          <w:rFonts w:ascii="Times New Roman" w:eastAsia="Times New Roman" w:hAnsi="Times New Roman" w:cs="Times New Roman"/>
          <w:color w:val="000000"/>
        </w:rPr>
        <w:t>Mattia</w:t>
      </w:r>
      <w:proofErr w:type="spellEnd"/>
      <w:r w:rsidRPr="00C04391">
        <w:rPr>
          <w:rFonts w:ascii="Times New Roman" w:eastAsia="Times New Roman" w:hAnsi="Times New Roman" w:cs="Times New Roman"/>
          <w:color w:val="000000"/>
        </w:rPr>
        <w:t xml:space="preserve">, Christina </w:t>
      </w:r>
      <w:proofErr w:type="spellStart"/>
      <w:r w:rsidRPr="00C04391">
        <w:rPr>
          <w:rFonts w:ascii="Times New Roman" w:eastAsia="Times New Roman" w:hAnsi="Times New Roman" w:cs="Times New Roman"/>
          <w:color w:val="000000"/>
        </w:rPr>
        <w:t>Tortora</w:t>
      </w:r>
      <w:proofErr w:type="spellEnd"/>
      <w:r w:rsidRPr="00C04391">
        <w:rPr>
          <w:rFonts w:ascii="Times New Roman" w:eastAsia="Times New Roman" w:hAnsi="Times New Roman" w:cs="Times New Roman"/>
          <w:color w:val="000000"/>
        </w:rPr>
        <w:t xml:space="preserve">, Peter Simpson, Ken </w:t>
      </w:r>
      <w:proofErr w:type="spellStart"/>
      <w:r w:rsidRPr="00C04391">
        <w:rPr>
          <w:rFonts w:ascii="Times New Roman" w:eastAsia="Times New Roman" w:hAnsi="Times New Roman" w:cs="Times New Roman"/>
          <w:color w:val="000000"/>
        </w:rPr>
        <w:t>Wolpin</w:t>
      </w:r>
      <w:proofErr w:type="spellEnd"/>
      <w:r w:rsidRPr="00C04391">
        <w:rPr>
          <w:rFonts w:ascii="Times New Roman" w:eastAsia="Times New Roman" w:hAnsi="Times New Roman" w:cs="Times New Roman"/>
          <w:color w:val="000000"/>
        </w:rPr>
        <w:t xml:space="preserve">., </w:t>
      </w:r>
      <w:proofErr w:type="spellStart"/>
      <w:r w:rsidRPr="00C04391">
        <w:rPr>
          <w:rFonts w:ascii="Times New Roman" w:eastAsia="Times New Roman" w:hAnsi="Times New Roman" w:cs="Times New Roman"/>
          <w:color w:val="000000"/>
        </w:rPr>
        <w:t>Amila</w:t>
      </w:r>
      <w:proofErr w:type="spellEnd"/>
      <w:r w:rsidRPr="00C04391">
        <w:rPr>
          <w:rFonts w:ascii="Times New Roman" w:eastAsia="Times New Roman" w:hAnsi="Times New Roman" w:cs="Times New Roman"/>
          <w:color w:val="000000"/>
        </w:rPr>
        <w:t xml:space="preserve"> </w:t>
      </w:r>
      <w:proofErr w:type="spellStart"/>
      <w:r w:rsidRPr="00C04391">
        <w:rPr>
          <w:rFonts w:ascii="Times New Roman" w:eastAsia="Times New Roman" w:hAnsi="Times New Roman" w:cs="Times New Roman"/>
          <w:color w:val="000000"/>
        </w:rPr>
        <w:t>Goonaw</w:t>
      </w:r>
      <w:proofErr w:type="spellEnd"/>
      <w:r w:rsidRPr="00C04391">
        <w:rPr>
          <w:rFonts w:ascii="Times New Roman" w:eastAsia="Times New Roman" w:hAnsi="Times New Roman" w:cs="Times New Roman"/>
          <w:color w:val="000000"/>
        </w:rPr>
        <w:t xml:space="preserve">.., Patti Gross, Andrew Lambert, Kenneth Gold, Jennifer </w:t>
      </w:r>
      <w:proofErr w:type="spellStart"/>
      <w:r w:rsidRPr="00C04391">
        <w:rPr>
          <w:rFonts w:ascii="Times New Roman" w:eastAsia="Times New Roman" w:hAnsi="Times New Roman" w:cs="Times New Roman"/>
          <w:color w:val="000000"/>
        </w:rPr>
        <w:t>Borrero</w:t>
      </w:r>
      <w:proofErr w:type="spellEnd"/>
      <w:r w:rsidRPr="00C04391">
        <w:rPr>
          <w:rFonts w:ascii="Times New Roman" w:eastAsia="Times New Roman" w:hAnsi="Times New Roman" w:cs="Times New Roman"/>
          <w:color w:val="000000"/>
        </w:rPr>
        <w:t xml:space="preserve"> Danielle </w:t>
      </w:r>
      <w:proofErr w:type="spellStart"/>
      <w:r w:rsidRPr="00C04391">
        <w:rPr>
          <w:rFonts w:ascii="Times New Roman" w:eastAsia="Times New Roman" w:hAnsi="Times New Roman" w:cs="Times New Roman"/>
          <w:color w:val="000000"/>
        </w:rPr>
        <w:t>Dimitrov</w:t>
      </w:r>
      <w:proofErr w:type="spellEnd"/>
      <w:r w:rsidRPr="00C04391">
        <w:rPr>
          <w:rFonts w:ascii="Times New Roman" w:eastAsia="Times New Roman" w:hAnsi="Times New Roman" w:cs="Times New Roman"/>
          <w:color w:val="000000"/>
        </w:rPr>
        <w:t xml:space="preserve">, Ralf </w:t>
      </w:r>
      <w:proofErr w:type="spellStart"/>
      <w:r w:rsidRPr="00C04391">
        <w:rPr>
          <w:rFonts w:ascii="Times New Roman" w:eastAsia="Times New Roman" w:hAnsi="Times New Roman" w:cs="Times New Roman"/>
          <w:color w:val="000000"/>
        </w:rPr>
        <w:t>Peetz</w:t>
      </w:r>
      <w:proofErr w:type="spellEnd"/>
      <w:r w:rsidRPr="00C04391">
        <w:rPr>
          <w:rFonts w:ascii="Times New Roman" w:eastAsia="Times New Roman" w:hAnsi="Times New Roman" w:cs="Times New Roman"/>
          <w:color w:val="000000"/>
        </w:rPr>
        <w:t xml:space="preserve">, Alberto Ballesteros, Emmanuel Esperance, Warrick Bell, Jessica </w:t>
      </w:r>
      <w:proofErr w:type="spellStart"/>
      <w:r w:rsidRPr="00C04391">
        <w:rPr>
          <w:rFonts w:ascii="Times New Roman" w:eastAsia="Times New Roman" w:hAnsi="Times New Roman" w:cs="Times New Roman"/>
          <w:color w:val="000000"/>
        </w:rPr>
        <w:t>Collura</w:t>
      </w:r>
      <w:proofErr w:type="spellEnd"/>
      <w:r w:rsidRPr="00C04391">
        <w:rPr>
          <w:rFonts w:ascii="Times New Roman" w:eastAsia="Times New Roman" w:hAnsi="Times New Roman" w:cs="Times New Roman"/>
          <w:color w:val="000000"/>
        </w:rPr>
        <w:t xml:space="preserve">, </w:t>
      </w:r>
      <w:r w:rsidRPr="00C04391">
        <w:rPr>
          <w:rFonts w:ascii="Times New Roman" w:eastAsia="Times New Roman" w:hAnsi="Times New Roman" w:cs="Times New Roman"/>
          <w:i/>
          <w:iCs/>
          <w:color w:val="000000"/>
        </w:rPr>
        <w:t>,</w:t>
      </w:r>
      <w:r w:rsidRPr="00C04391">
        <w:rPr>
          <w:rFonts w:ascii="Times New Roman" w:eastAsia="Times New Roman" w:hAnsi="Times New Roman" w:cs="Times New Roman"/>
          <w:color w:val="000000"/>
        </w:rPr>
        <w:t> Hernan Gree</w:t>
      </w:r>
      <w:r w:rsidRPr="00C04391">
        <w:rPr>
          <w:rFonts w:ascii="Times New Roman" w:eastAsia="Times New Roman" w:hAnsi="Times New Roman" w:cs="Times New Roman"/>
          <w:iCs/>
          <w:color w:val="000000"/>
        </w:rPr>
        <w:t>n</w:t>
      </w:r>
      <w:r w:rsidRPr="00C04391">
        <w:rPr>
          <w:rFonts w:ascii="Times New Roman" w:eastAsia="Times New Roman" w:hAnsi="Times New Roman" w:cs="Times New Roman"/>
          <w:i/>
          <w:iCs/>
          <w:color w:val="000000"/>
        </w:rPr>
        <w:t>,</w:t>
      </w:r>
      <w:r w:rsidRPr="00C04391">
        <w:rPr>
          <w:rFonts w:ascii="Times New Roman" w:eastAsia="Times New Roman" w:hAnsi="Times New Roman" w:cs="Times New Roman"/>
          <w:color w:val="000000"/>
        </w:rPr>
        <w:t xml:space="preserve"> Hope </w:t>
      </w:r>
      <w:proofErr w:type="spellStart"/>
      <w:r w:rsidRPr="00C04391">
        <w:rPr>
          <w:rFonts w:ascii="Times New Roman" w:eastAsia="Times New Roman" w:hAnsi="Times New Roman" w:cs="Times New Roman"/>
          <w:color w:val="000000"/>
        </w:rPr>
        <w:t>Berte</w:t>
      </w:r>
      <w:proofErr w:type="spellEnd"/>
      <w:r w:rsidRPr="00C04391">
        <w:rPr>
          <w:rFonts w:ascii="Times New Roman" w:eastAsia="Times New Roman" w:hAnsi="Times New Roman" w:cs="Times New Roman"/>
          <w:i/>
          <w:iCs/>
          <w:color w:val="000000"/>
        </w:rPr>
        <w:t>,</w:t>
      </w:r>
      <w:r w:rsidRPr="00C04391">
        <w:rPr>
          <w:rFonts w:ascii="Times New Roman" w:eastAsia="Times New Roman" w:hAnsi="Times New Roman" w:cs="Times New Roman"/>
          <w:color w:val="000000"/>
        </w:rPr>
        <w:t> Mary Murphy, Jessica Stein </w:t>
      </w:r>
      <w:r w:rsidRPr="00C04391">
        <w:rPr>
          <w:rFonts w:ascii="Times New Roman" w:eastAsia="Times New Roman" w:hAnsi="Times New Roman" w:cs="Times New Roman"/>
          <w:i/>
          <w:iCs/>
          <w:color w:val="000000"/>
        </w:rPr>
        <w:t>,</w:t>
      </w:r>
      <w:r w:rsidRPr="00C04391">
        <w:rPr>
          <w:rFonts w:ascii="Times New Roman" w:eastAsia="Times New Roman" w:hAnsi="Times New Roman" w:cs="Times New Roman"/>
          <w:color w:val="000000"/>
        </w:rPr>
        <w:t xml:space="preserve"> </w:t>
      </w:r>
      <w:proofErr w:type="spellStart"/>
      <w:r w:rsidRPr="00C04391">
        <w:rPr>
          <w:rFonts w:ascii="Times New Roman" w:eastAsia="Times New Roman" w:hAnsi="Times New Roman" w:cs="Times New Roman"/>
          <w:color w:val="000000"/>
        </w:rPr>
        <w:t>Juline</w:t>
      </w:r>
      <w:proofErr w:type="spellEnd"/>
      <w:r w:rsidRPr="00C04391">
        <w:rPr>
          <w:rFonts w:ascii="Times New Roman" w:eastAsia="Times New Roman" w:hAnsi="Times New Roman" w:cs="Times New Roman"/>
          <w:color w:val="000000"/>
        </w:rPr>
        <w:t xml:space="preserve"> Robinson</w:t>
      </w:r>
      <w:r w:rsidRPr="00C04391">
        <w:rPr>
          <w:rFonts w:ascii="Times New Roman" w:eastAsia="Times New Roman" w:hAnsi="Times New Roman" w:cs="Times New Roman"/>
          <w:i/>
          <w:iCs/>
          <w:color w:val="000000"/>
        </w:rPr>
        <w:t>,</w:t>
      </w:r>
      <w:r w:rsidRPr="00C04391">
        <w:rPr>
          <w:rFonts w:ascii="Times New Roman" w:eastAsia="Times New Roman" w:hAnsi="Times New Roman" w:cs="Times New Roman"/>
          <w:color w:val="000000"/>
        </w:rPr>
        <w:t xml:space="preserve"> Suzy </w:t>
      </w:r>
      <w:proofErr w:type="spellStart"/>
      <w:r w:rsidRPr="00C04391">
        <w:rPr>
          <w:rFonts w:ascii="Times New Roman" w:eastAsia="Times New Roman" w:hAnsi="Times New Roman" w:cs="Times New Roman"/>
          <w:color w:val="000000"/>
        </w:rPr>
        <w:t>Shepardson</w:t>
      </w:r>
      <w:proofErr w:type="spellEnd"/>
      <w:r w:rsidRPr="00C04391">
        <w:rPr>
          <w:rFonts w:ascii="Times New Roman" w:eastAsia="Times New Roman" w:hAnsi="Times New Roman" w:cs="Times New Roman"/>
          <w:i/>
          <w:iCs/>
          <w:color w:val="000000"/>
        </w:rPr>
        <w:t>,</w:t>
      </w:r>
      <w:r w:rsidRPr="00C04391">
        <w:rPr>
          <w:rFonts w:ascii="Times New Roman" w:eastAsia="Times New Roman" w:hAnsi="Times New Roman" w:cs="Times New Roman"/>
          <w:color w:val="000000"/>
        </w:rPr>
        <w:t>  Asher Abraham,</w:t>
      </w:r>
      <w:r w:rsidRPr="00C04391">
        <w:rPr>
          <w:rFonts w:ascii="Times New Roman" w:eastAsia="Times New Roman" w:hAnsi="Times New Roman" w:cs="Times New Roman"/>
          <w:i/>
          <w:iCs/>
          <w:color w:val="000000"/>
        </w:rPr>
        <w:t>,</w:t>
      </w:r>
      <w:r w:rsidRPr="00C04391">
        <w:rPr>
          <w:rFonts w:ascii="Times New Roman" w:eastAsia="Times New Roman" w:hAnsi="Times New Roman" w:cs="Times New Roman"/>
          <w:color w:val="000000"/>
        </w:rPr>
        <w:t xml:space="preserve"> Shawn Abraham, Deborah </w:t>
      </w:r>
      <w:proofErr w:type="spellStart"/>
      <w:r w:rsidRPr="00C04391">
        <w:rPr>
          <w:rFonts w:ascii="Times New Roman" w:eastAsia="Times New Roman" w:hAnsi="Times New Roman" w:cs="Times New Roman"/>
          <w:color w:val="000000"/>
        </w:rPr>
        <w:t>Franzblau</w:t>
      </w:r>
      <w:proofErr w:type="spellEnd"/>
      <w:r w:rsidRPr="00C04391">
        <w:rPr>
          <w:rFonts w:ascii="Times New Roman" w:eastAsia="Times New Roman" w:hAnsi="Times New Roman" w:cs="Times New Roman"/>
          <w:color w:val="000000"/>
        </w:rPr>
        <w:t xml:space="preserve">, </w:t>
      </w:r>
      <w:proofErr w:type="spellStart"/>
      <w:r w:rsidRPr="00C04391">
        <w:rPr>
          <w:rFonts w:ascii="Times New Roman" w:hAnsi="Times New Roman" w:cs="Times New Roman"/>
          <w:color w:val="000000"/>
        </w:rPr>
        <w:t>Juline</w:t>
      </w:r>
      <w:proofErr w:type="spellEnd"/>
      <w:r w:rsidRPr="00C04391">
        <w:rPr>
          <w:rFonts w:ascii="Times New Roman" w:hAnsi="Times New Roman" w:cs="Times New Roman"/>
          <w:color w:val="000000"/>
        </w:rPr>
        <w:t xml:space="preserve"> Robinson, Mary Murphy, Catherine </w:t>
      </w:r>
      <w:proofErr w:type="spellStart"/>
      <w:r w:rsidRPr="00C04391">
        <w:rPr>
          <w:rFonts w:ascii="Times New Roman" w:hAnsi="Times New Roman" w:cs="Times New Roman"/>
          <w:color w:val="000000"/>
        </w:rPr>
        <w:t>Ferrara,Susan</w:t>
      </w:r>
      <w:proofErr w:type="spellEnd"/>
      <w:r w:rsidRPr="00C04391">
        <w:rPr>
          <w:rFonts w:ascii="Times New Roman" w:hAnsi="Times New Roman" w:cs="Times New Roman"/>
          <w:color w:val="000000"/>
        </w:rPr>
        <w:t xml:space="preserve"> </w:t>
      </w:r>
      <w:proofErr w:type="spellStart"/>
      <w:r w:rsidRPr="00C04391">
        <w:rPr>
          <w:rFonts w:ascii="Times New Roman" w:hAnsi="Times New Roman" w:cs="Times New Roman"/>
          <w:color w:val="000000"/>
        </w:rPr>
        <w:t>Crimmins</w:t>
      </w:r>
      <w:proofErr w:type="spellEnd"/>
      <w:r w:rsidRPr="00C04391">
        <w:rPr>
          <w:rFonts w:ascii="Times New Roman" w:hAnsi="Times New Roman" w:cs="Times New Roman"/>
          <w:color w:val="000000"/>
        </w:rPr>
        <w:t xml:space="preserve">, Joyce Taylor, Manuela </w:t>
      </w:r>
      <w:proofErr w:type="spellStart"/>
      <w:r w:rsidRPr="00C04391">
        <w:rPr>
          <w:rFonts w:ascii="Times New Roman" w:hAnsi="Times New Roman" w:cs="Times New Roman"/>
          <w:color w:val="000000"/>
        </w:rPr>
        <w:t>Alongi</w:t>
      </w:r>
      <w:proofErr w:type="spellEnd"/>
      <w:r w:rsidRPr="00C04391">
        <w:rPr>
          <w:rFonts w:ascii="Times New Roman" w:hAnsi="Times New Roman" w:cs="Times New Roman"/>
          <w:color w:val="000000"/>
        </w:rPr>
        <w:t xml:space="preserve">, Debby </w:t>
      </w:r>
      <w:proofErr w:type="spellStart"/>
      <w:r w:rsidRPr="00C04391">
        <w:rPr>
          <w:rFonts w:ascii="Times New Roman" w:hAnsi="Times New Roman" w:cs="Times New Roman"/>
          <w:color w:val="000000"/>
        </w:rPr>
        <w:t>Meise</w:t>
      </w:r>
      <w:proofErr w:type="spellEnd"/>
      <w:r w:rsidRPr="00C04391">
        <w:rPr>
          <w:rFonts w:ascii="Times New Roman" w:hAnsi="Times New Roman" w:cs="Times New Roman"/>
          <w:color w:val="000000"/>
        </w:rPr>
        <w:t xml:space="preserve">, , </w:t>
      </w:r>
      <w:proofErr w:type="spellStart"/>
      <w:r w:rsidRPr="00C04391">
        <w:rPr>
          <w:rFonts w:ascii="Times New Roman" w:hAnsi="Times New Roman" w:cs="Times New Roman"/>
          <w:color w:val="000000"/>
        </w:rPr>
        <w:t>Neila</w:t>
      </w:r>
      <w:proofErr w:type="spellEnd"/>
      <w:r w:rsidRPr="00C04391">
        <w:rPr>
          <w:rFonts w:ascii="Times New Roman" w:hAnsi="Times New Roman" w:cs="Times New Roman"/>
          <w:color w:val="000000"/>
        </w:rPr>
        <w:t xml:space="preserve"> Green, </w:t>
      </w:r>
      <w:proofErr w:type="spellStart"/>
      <w:r w:rsidRPr="00C04391">
        <w:rPr>
          <w:rFonts w:ascii="Times New Roman" w:hAnsi="Times New Roman" w:cs="Times New Roman"/>
          <w:color w:val="000000"/>
        </w:rPr>
        <w:t>Benji</w:t>
      </w:r>
      <w:proofErr w:type="spellEnd"/>
      <w:r w:rsidRPr="00C04391">
        <w:rPr>
          <w:rFonts w:ascii="Times New Roman" w:hAnsi="Times New Roman" w:cs="Times New Roman"/>
          <w:color w:val="000000"/>
        </w:rPr>
        <w:t xml:space="preserve"> </w:t>
      </w:r>
      <w:proofErr w:type="spellStart"/>
      <w:r w:rsidRPr="00C04391">
        <w:rPr>
          <w:rFonts w:ascii="Times New Roman" w:hAnsi="Times New Roman" w:cs="Times New Roman"/>
          <w:color w:val="000000"/>
        </w:rPr>
        <w:t>Kuriakose</w:t>
      </w:r>
      <w:proofErr w:type="spellEnd"/>
      <w:r w:rsidRPr="00C04391">
        <w:rPr>
          <w:rFonts w:ascii="Times New Roman" w:hAnsi="Times New Roman" w:cs="Times New Roman"/>
          <w:color w:val="000000"/>
        </w:rPr>
        <w:t xml:space="preserve">, , Christina </w:t>
      </w:r>
      <w:proofErr w:type="spellStart"/>
      <w:r w:rsidRPr="00C04391">
        <w:rPr>
          <w:rFonts w:ascii="Times New Roman" w:hAnsi="Times New Roman" w:cs="Times New Roman"/>
          <w:color w:val="000000"/>
        </w:rPr>
        <w:t>Hagedorn</w:t>
      </w:r>
      <w:proofErr w:type="spellEnd"/>
      <w:r w:rsidRPr="00C04391">
        <w:rPr>
          <w:rFonts w:ascii="Times New Roman" w:hAnsi="Times New Roman" w:cs="Times New Roman"/>
          <w:color w:val="000000"/>
        </w:rPr>
        <w:t xml:space="preserve">, Michelle </w:t>
      </w:r>
      <w:proofErr w:type="spellStart"/>
      <w:r w:rsidRPr="00C04391">
        <w:rPr>
          <w:rFonts w:ascii="Times New Roman" w:hAnsi="Times New Roman" w:cs="Times New Roman"/>
          <w:color w:val="000000"/>
        </w:rPr>
        <w:t>Borowski</w:t>
      </w:r>
      <w:proofErr w:type="spellEnd"/>
      <w:r w:rsidRPr="00C04391">
        <w:rPr>
          <w:rFonts w:ascii="Times New Roman" w:hAnsi="Times New Roman" w:cs="Times New Roman"/>
          <w:color w:val="000000"/>
        </w:rPr>
        <w:t xml:space="preserve">, Orit Gruber, Mario D'Alessandro, Thomas </w:t>
      </w:r>
      <w:proofErr w:type="spellStart"/>
      <w:r w:rsidRPr="00C04391">
        <w:rPr>
          <w:rFonts w:ascii="Times New Roman" w:hAnsi="Times New Roman" w:cs="Times New Roman"/>
          <w:color w:val="000000"/>
        </w:rPr>
        <w:t>Lauria</w:t>
      </w:r>
      <w:proofErr w:type="spellEnd"/>
      <w:r w:rsidRPr="00C04391">
        <w:rPr>
          <w:rFonts w:ascii="Times New Roman" w:hAnsi="Times New Roman" w:cs="Times New Roman"/>
          <w:color w:val="000000"/>
        </w:rPr>
        <w:t xml:space="preserve">, </w:t>
      </w:r>
      <w:proofErr w:type="spellStart"/>
      <w:r w:rsidRPr="00C04391">
        <w:rPr>
          <w:rFonts w:ascii="Times New Roman" w:hAnsi="Times New Roman" w:cs="Times New Roman"/>
          <w:color w:val="000000"/>
        </w:rPr>
        <w:t>Ewa</w:t>
      </w:r>
      <w:proofErr w:type="spellEnd"/>
      <w:r w:rsidRPr="00C04391">
        <w:rPr>
          <w:rFonts w:ascii="Times New Roman" w:hAnsi="Times New Roman" w:cs="Times New Roman"/>
          <w:color w:val="000000"/>
        </w:rPr>
        <w:t xml:space="preserve"> </w:t>
      </w:r>
      <w:proofErr w:type="spellStart"/>
      <w:r w:rsidRPr="00C04391">
        <w:rPr>
          <w:rFonts w:ascii="Times New Roman" w:hAnsi="Times New Roman" w:cs="Times New Roman"/>
          <w:color w:val="000000"/>
        </w:rPr>
        <w:t>Dzurak</w:t>
      </w:r>
      <w:proofErr w:type="spellEnd"/>
      <w:r w:rsidRPr="00C04391">
        <w:rPr>
          <w:rFonts w:ascii="Times New Roman" w:hAnsi="Times New Roman" w:cs="Times New Roman"/>
          <w:color w:val="000000"/>
        </w:rPr>
        <w:t xml:space="preserve">, Alexander Scott, Nina Del </w:t>
      </w:r>
      <w:proofErr w:type="spellStart"/>
      <w:r w:rsidRPr="00C04391">
        <w:rPr>
          <w:color w:val="000000"/>
        </w:rPr>
        <w:t>Gatto</w:t>
      </w:r>
      <w:proofErr w:type="spellEnd"/>
      <w:r w:rsidRPr="00C04391">
        <w:rPr>
          <w:color w:val="000000"/>
        </w:rPr>
        <w:t xml:space="preserve">, Shannon </w:t>
      </w:r>
      <w:proofErr w:type="spellStart"/>
      <w:r w:rsidRPr="00C04391">
        <w:rPr>
          <w:color w:val="000000"/>
        </w:rPr>
        <w:t>Cammarano</w:t>
      </w:r>
      <w:proofErr w:type="spellEnd"/>
      <w:r w:rsidRPr="00C04391">
        <w:rPr>
          <w:color w:val="000000"/>
        </w:rPr>
        <w:t>, R</w:t>
      </w:r>
      <w:r w:rsidRPr="00C04391">
        <w:rPr>
          <w:rFonts w:ascii="Times New Roman" w:hAnsi="Times New Roman" w:cs="Times New Roman"/>
          <w:color w:val="000000"/>
        </w:rPr>
        <w:t xml:space="preserve">uth Silverberg, Linda Conte, Christine </w:t>
      </w:r>
      <w:proofErr w:type="spellStart"/>
      <w:r w:rsidRPr="00C04391">
        <w:rPr>
          <w:rFonts w:ascii="Times New Roman" w:hAnsi="Times New Roman" w:cs="Times New Roman"/>
          <w:color w:val="000000"/>
        </w:rPr>
        <w:t>McEvilly</w:t>
      </w:r>
      <w:proofErr w:type="spellEnd"/>
      <w:r w:rsidRPr="00C04391">
        <w:rPr>
          <w:rFonts w:ascii="Times New Roman" w:hAnsi="Times New Roman" w:cs="Times New Roman"/>
          <w:color w:val="000000"/>
        </w:rPr>
        <w:t xml:space="preserve">, Greg Phillips, Lynne </w:t>
      </w:r>
      <w:proofErr w:type="spellStart"/>
      <w:r w:rsidRPr="00C04391">
        <w:rPr>
          <w:rFonts w:ascii="Times New Roman" w:hAnsi="Times New Roman" w:cs="Times New Roman"/>
          <w:color w:val="000000"/>
        </w:rPr>
        <w:t>Lacomis</w:t>
      </w:r>
      <w:proofErr w:type="spellEnd"/>
      <w:r w:rsidRPr="00C04391">
        <w:rPr>
          <w:rFonts w:ascii="Times New Roman" w:hAnsi="Times New Roman" w:cs="Times New Roman"/>
          <w:color w:val="000000"/>
        </w:rPr>
        <w:t xml:space="preserve">, James Hamilton, Vinay </w:t>
      </w:r>
      <w:proofErr w:type="spellStart"/>
      <w:r w:rsidRPr="00C04391">
        <w:rPr>
          <w:rFonts w:ascii="Times New Roman" w:hAnsi="Times New Roman" w:cs="Times New Roman"/>
          <w:color w:val="000000"/>
        </w:rPr>
        <w:t>Vaishampayan</w:t>
      </w:r>
      <w:proofErr w:type="spellEnd"/>
      <w:r w:rsidRPr="00C04391">
        <w:rPr>
          <w:rFonts w:ascii="Times New Roman" w:hAnsi="Times New Roman" w:cs="Times New Roman"/>
          <w:color w:val="000000"/>
        </w:rPr>
        <w:t xml:space="preserve">, Donna </w:t>
      </w:r>
      <w:proofErr w:type="spellStart"/>
      <w:r w:rsidRPr="00C04391">
        <w:rPr>
          <w:rFonts w:ascii="Times New Roman" w:hAnsi="Times New Roman" w:cs="Times New Roman"/>
          <w:color w:val="000000"/>
        </w:rPr>
        <w:t>Scimeca</w:t>
      </w:r>
      <w:proofErr w:type="spellEnd"/>
      <w:r w:rsidRPr="00C04391">
        <w:rPr>
          <w:rFonts w:ascii="Times New Roman" w:hAnsi="Times New Roman" w:cs="Times New Roman"/>
          <w:color w:val="000000"/>
        </w:rPr>
        <w:t xml:space="preserve">, Eric </w:t>
      </w:r>
      <w:proofErr w:type="spellStart"/>
      <w:r w:rsidRPr="00C04391">
        <w:rPr>
          <w:rFonts w:ascii="Times New Roman" w:hAnsi="Times New Roman" w:cs="Times New Roman"/>
          <w:color w:val="000000"/>
        </w:rPr>
        <w:t>Ivison</w:t>
      </w:r>
      <w:proofErr w:type="spellEnd"/>
      <w:r w:rsidRPr="00C04391">
        <w:rPr>
          <w:rFonts w:ascii="Times New Roman" w:hAnsi="Times New Roman" w:cs="Times New Roman"/>
          <w:color w:val="000000"/>
        </w:rPr>
        <w:t xml:space="preserve">, Maxwell </w:t>
      </w:r>
      <w:proofErr w:type="spellStart"/>
      <w:r w:rsidRPr="00C04391">
        <w:rPr>
          <w:rFonts w:ascii="Times New Roman" w:hAnsi="Times New Roman" w:cs="Times New Roman"/>
          <w:color w:val="000000"/>
        </w:rPr>
        <w:t>Velikodny</w:t>
      </w:r>
      <w:proofErr w:type="spellEnd"/>
      <w:r w:rsidRPr="00C04391">
        <w:rPr>
          <w:rFonts w:ascii="Times New Roman" w:hAnsi="Times New Roman" w:cs="Times New Roman"/>
          <w:color w:val="000000"/>
        </w:rPr>
        <w:t>, Byron Taylor, Christina Boyle, Eli Hollander.</w:t>
      </w:r>
      <w:proofErr w:type="gramEnd"/>
    </w:p>
    <w:p w:rsidR="00EF4D68" w:rsidRPr="00BD5633" w:rsidRDefault="00EF4D68" w:rsidP="00EF4D68">
      <w:pPr>
        <w:rPr>
          <w:rFonts w:ascii="Times New Roman" w:hAnsi="Times New Roman" w:cs="Times New Roman"/>
        </w:rPr>
      </w:pPr>
    </w:p>
    <w:p w:rsidR="00EF4D68" w:rsidRPr="00BD5633" w:rsidRDefault="005D3BA1" w:rsidP="00EF4D68">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Pr>
          <w:rFonts w:ascii="Times New Roman" w:hAnsi="Times New Roman" w:cs="Times New Roman"/>
        </w:rPr>
        <w:t xml:space="preserve">Motion to reorder the agenda in order to hear the report of the Faculty Personnel &amp; Policy Committee </w:t>
      </w:r>
      <w:proofErr w:type="gramStart"/>
      <w:r>
        <w:rPr>
          <w:rFonts w:ascii="Times New Roman" w:hAnsi="Times New Roman" w:cs="Times New Roman"/>
        </w:rPr>
        <w:t>was moved, seconded and unanimously approved</w:t>
      </w:r>
      <w:proofErr w:type="gramEnd"/>
      <w:r>
        <w:rPr>
          <w:rFonts w:ascii="Times New Roman" w:hAnsi="Times New Roman" w:cs="Times New Roman"/>
        </w:rPr>
        <w:t xml:space="preserve">. </w:t>
      </w:r>
      <w:r w:rsidR="00EF4D68" w:rsidRPr="00BD5633">
        <w:rPr>
          <w:rFonts w:ascii="Times New Roman" w:hAnsi="Times New Roman" w:cs="Times New Roman"/>
        </w:rPr>
        <w:t xml:space="preserve">Approval of the </w:t>
      </w:r>
      <w:r>
        <w:rPr>
          <w:rFonts w:ascii="Times New Roman" w:hAnsi="Times New Roman" w:cs="Times New Roman"/>
        </w:rPr>
        <w:t xml:space="preserve">revised </w:t>
      </w:r>
      <w:r w:rsidR="00EF4D68" w:rsidRPr="00BD5633">
        <w:rPr>
          <w:rFonts w:ascii="Times New Roman" w:hAnsi="Times New Roman" w:cs="Times New Roman"/>
        </w:rPr>
        <w:t xml:space="preserve">agenda </w:t>
      </w:r>
    </w:p>
    <w:p w:rsidR="00EF4D68" w:rsidRPr="00BD5633" w:rsidRDefault="00EF4D68" w:rsidP="00EF4D68">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r w:rsidRPr="00BD5633">
        <w:rPr>
          <w:rFonts w:ascii="Times New Roman" w:hAnsi="Times New Roman" w:cs="Times New Roman"/>
          <w:i/>
        </w:rPr>
        <w:t>Moved, seconded, and passed unanimously.</w:t>
      </w:r>
    </w:p>
    <w:p w:rsidR="00EF4D68" w:rsidRPr="00BD5633" w:rsidRDefault="00EF4D68" w:rsidP="00EF4D68">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EF4D68" w:rsidRPr="00BD5633" w:rsidRDefault="00EF4D68" w:rsidP="00EF4D68">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BD5633">
        <w:rPr>
          <w:rFonts w:ascii="Times New Roman" w:hAnsi="Times New Roman" w:cs="Times New Roman"/>
        </w:rPr>
        <w:t>Approval of the minutes of the meeting of the Faculty Senate on</w:t>
      </w:r>
      <w:r w:rsidR="008D4692">
        <w:rPr>
          <w:rFonts w:ascii="Times New Roman" w:hAnsi="Times New Roman" w:cs="Times New Roman"/>
        </w:rPr>
        <w:t xml:space="preserve"> October 15</w:t>
      </w:r>
      <w:r w:rsidRPr="00BD5633">
        <w:rPr>
          <w:rFonts w:ascii="Times New Roman" w:hAnsi="Times New Roman" w:cs="Times New Roman"/>
        </w:rPr>
        <w:t xml:space="preserve">, 2020. </w:t>
      </w:r>
      <w:r w:rsidRPr="00BD5633">
        <w:rPr>
          <w:rFonts w:ascii="Times New Roman" w:hAnsi="Times New Roman" w:cs="Times New Roman"/>
          <w:i/>
        </w:rPr>
        <w:t>Moved, seconded, and passed unanimously.</w:t>
      </w:r>
    </w:p>
    <w:p w:rsidR="00EF4D68" w:rsidRPr="00BD5633" w:rsidRDefault="00EF4D68"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p>
    <w:p w:rsidR="005D3BA1" w:rsidRDefault="00EF4D68" w:rsidP="005D3BA1">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BD5633">
        <w:rPr>
          <w:rFonts w:ascii="Times New Roman" w:hAnsi="Times New Roman" w:cs="Times New Roman"/>
        </w:rPr>
        <w:t>Executive Committee Report: Appendix A</w:t>
      </w:r>
    </w:p>
    <w:p w:rsidR="00AA286B" w:rsidRPr="00A0392A" w:rsidRDefault="00AA286B" w:rsidP="00A0392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EF4D68" w:rsidRPr="005D3BA1" w:rsidRDefault="005D3BA1" w:rsidP="005D3BA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Question: Will the members of the Faculty Senate unanimously endorse the Executive Committee’s letter on behalf of </w:t>
      </w:r>
      <w:r w:rsidRPr="008A1533">
        <w:rPr>
          <w:rFonts w:ascii="Times New Roman" w:hAnsi="Times New Roman" w:cs="Times New Roman"/>
        </w:rPr>
        <w:t xml:space="preserve">Mustafa Ali </w:t>
      </w:r>
      <w:proofErr w:type="spellStart"/>
      <w:r w:rsidRPr="008A1533">
        <w:rPr>
          <w:rFonts w:ascii="Times New Roman" w:hAnsi="Times New Roman" w:cs="Times New Roman"/>
        </w:rPr>
        <w:t>Hassanien</w:t>
      </w:r>
      <w:proofErr w:type="spellEnd"/>
      <w:r>
        <w:rPr>
          <w:rFonts w:ascii="Times New Roman" w:hAnsi="Times New Roman" w:cs="Times New Roman"/>
        </w:rPr>
        <w:t xml:space="preserve">? </w:t>
      </w:r>
      <w:r w:rsidRPr="005D3BA1">
        <w:rPr>
          <w:rFonts w:ascii="Times New Roman" w:hAnsi="Times New Roman" w:cs="Times New Roman"/>
          <w:i/>
        </w:rPr>
        <w:t xml:space="preserve">Motion </w:t>
      </w:r>
      <w:proofErr w:type="gramStart"/>
      <w:r w:rsidRPr="005D3BA1">
        <w:rPr>
          <w:rFonts w:ascii="Times New Roman" w:hAnsi="Times New Roman" w:cs="Times New Roman"/>
          <w:i/>
        </w:rPr>
        <w:t>was seconded</w:t>
      </w:r>
      <w:proofErr w:type="gramEnd"/>
      <w:r w:rsidRPr="005D3BA1">
        <w:rPr>
          <w:rFonts w:ascii="Times New Roman" w:hAnsi="Times New Roman" w:cs="Times New Roman"/>
          <w:i/>
        </w:rPr>
        <w:t>.</w:t>
      </w:r>
    </w:p>
    <w:p w:rsidR="0068041F" w:rsidRDefault="005D3BA1"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A draft of the lett</w:t>
      </w:r>
      <w:r w:rsidR="00A0392A">
        <w:rPr>
          <w:rFonts w:ascii="Times New Roman" w:hAnsi="Times New Roman" w:cs="Times New Roman"/>
        </w:rPr>
        <w:t xml:space="preserve">er </w:t>
      </w:r>
      <w:proofErr w:type="gramStart"/>
      <w:r w:rsidR="00A0392A">
        <w:rPr>
          <w:rFonts w:ascii="Times New Roman" w:hAnsi="Times New Roman" w:cs="Times New Roman"/>
        </w:rPr>
        <w:t>will be forwarded</w:t>
      </w:r>
      <w:proofErr w:type="gramEnd"/>
      <w:r w:rsidR="00A0392A">
        <w:rPr>
          <w:rFonts w:ascii="Times New Roman" w:hAnsi="Times New Roman" w:cs="Times New Roman"/>
        </w:rPr>
        <w:t xml:space="preserve"> to the members for a vote.</w:t>
      </w:r>
    </w:p>
    <w:p w:rsidR="00EF4D68" w:rsidRPr="00BD5633" w:rsidRDefault="005D3BA1"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
    <w:p w:rsidR="00EF4D68" w:rsidRDefault="00EF4D68" w:rsidP="00EF4D68">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BD5633">
        <w:rPr>
          <w:rFonts w:ascii="Times New Roman" w:hAnsi="Times New Roman" w:cs="Times New Roman"/>
        </w:rPr>
        <w:t>Provost’s Report : Appendix B</w:t>
      </w:r>
    </w:p>
    <w:p w:rsidR="00AA286B" w:rsidRDefault="00AA286B" w:rsidP="00AA286B">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68041F" w:rsidRPr="0068041F" w:rsidRDefault="0068041F" w:rsidP="0068041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E0882">
        <w:rPr>
          <w:rFonts w:ascii="Times New Roman" w:hAnsi="Times New Roman" w:cs="Times New Roman"/>
          <w:b/>
        </w:rPr>
        <w:t>Question:</w:t>
      </w:r>
      <w:r>
        <w:rPr>
          <w:rFonts w:ascii="Times New Roman" w:hAnsi="Times New Roman" w:cs="Times New Roman"/>
        </w:rPr>
        <w:t xml:space="preserve"> Can you </w:t>
      </w:r>
      <w:r w:rsidR="00FF327E">
        <w:rPr>
          <w:rFonts w:ascii="Times New Roman" w:hAnsi="Times New Roman" w:cs="Times New Roman"/>
        </w:rPr>
        <w:t>clarify</w:t>
      </w:r>
      <w:r>
        <w:rPr>
          <w:rFonts w:ascii="Times New Roman" w:hAnsi="Times New Roman" w:cs="Times New Roman"/>
        </w:rPr>
        <w:t xml:space="preserve"> what is happening with the use of the </w:t>
      </w:r>
      <w:proofErr w:type="spellStart"/>
      <w:r>
        <w:rPr>
          <w:rFonts w:ascii="Times New Roman" w:hAnsi="Times New Roman" w:cs="Times New Roman"/>
        </w:rPr>
        <w:t>Proctoral</w:t>
      </w:r>
      <w:proofErr w:type="spellEnd"/>
      <w:r>
        <w:rPr>
          <w:rFonts w:ascii="Times New Roman" w:hAnsi="Times New Roman" w:cs="Times New Roman"/>
        </w:rPr>
        <w:t xml:space="preserve"> Program – the Student government President mentioned concerns about its use. It is important to have a way to monitor student</w:t>
      </w:r>
      <w:r w:rsidR="00FF327E">
        <w:rPr>
          <w:rFonts w:ascii="Times New Roman" w:hAnsi="Times New Roman" w:cs="Times New Roman"/>
        </w:rPr>
        <w:t>s taking tests on line. Wha</w:t>
      </w:r>
      <w:r w:rsidR="00AA286B">
        <w:rPr>
          <w:rFonts w:ascii="Times New Roman" w:hAnsi="Times New Roman" w:cs="Times New Roman"/>
        </w:rPr>
        <w:t>t</w:t>
      </w:r>
      <w:r w:rsidR="00FF327E">
        <w:rPr>
          <w:rFonts w:ascii="Times New Roman" w:hAnsi="Times New Roman" w:cs="Times New Roman"/>
        </w:rPr>
        <w:t xml:space="preserve"> </w:t>
      </w:r>
      <w:r w:rsidR="00AA286B">
        <w:rPr>
          <w:rFonts w:ascii="Times New Roman" w:hAnsi="Times New Roman" w:cs="Times New Roman"/>
        </w:rPr>
        <w:t>guidance</w:t>
      </w:r>
      <w:r w:rsidR="00FF327E">
        <w:rPr>
          <w:rFonts w:ascii="Times New Roman" w:hAnsi="Times New Roman" w:cs="Times New Roman"/>
        </w:rPr>
        <w:t xml:space="preserve"> can the Provost give regarding the </w:t>
      </w:r>
      <w:r w:rsidR="00AA286B">
        <w:rPr>
          <w:rFonts w:ascii="Times New Roman" w:hAnsi="Times New Roman" w:cs="Times New Roman"/>
        </w:rPr>
        <w:t>implementation</w:t>
      </w:r>
      <w:r w:rsidR="00FF327E">
        <w:rPr>
          <w:rFonts w:ascii="Times New Roman" w:hAnsi="Times New Roman" w:cs="Times New Roman"/>
        </w:rPr>
        <w:t xml:space="preserve"> and </w:t>
      </w:r>
      <w:r w:rsidR="00AA286B">
        <w:rPr>
          <w:rFonts w:ascii="Times New Roman" w:hAnsi="Times New Roman" w:cs="Times New Roman"/>
        </w:rPr>
        <w:t>monitoring</w:t>
      </w:r>
      <w:r w:rsidR="00FF327E">
        <w:rPr>
          <w:rFonts w:ascii="Times New Roman" w:hAnsi="Times New Roman" w:cs="Times New Roman"/>
        </w:rPr>
        <w:t xml:space="preserve"> of exams that protect </w:t>
      </w:r>
      <w:r w:rsidR="00AA286B">
        <w:rPr>
          <w:rFonts w:ascii="Times New Roman" w:hAnsi="Times New Roman" w:cs="Times New Roman"/>
        </w:rPr>
        <w:t>students’</w:t>
      </w:r>
      <w:r w:rsidR="00FF327E">
        <w:rPr>
          <w:rFonts w:ascii="Times New Roman" w:hAnsi="Times New Roman" w:cs="Times New Roman"/>
        </w:rPr>
        <w:t xml:space="preserve"> rights and the integrity of the course?</w:t>
      </w:r>
      <w:r>
        <w:rPr>
          <w:rFonts w:ascii="Times New Roman" w:hAnsi="Times New Roman" w:cs="Times New Roman"/>
        </w:rPr>
        <w:t xml:space="preserve">  </w:t>
      </w:r>
    </w:p>
    <w:p w:rsidR="00EF4D68" w:rsidRDefault="00AA286B"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E0882">
        <w:rPr>
          <w:rFonts w:ascii="Times New Roman" w:hAnsi="Times New Roman" w:cs="Times New Roman"/>
          <w:b/>
        </w:rPr>
        <w:t>Answ</w:t>
      </w:r>
      <w:r w:rsidR="00FF327E" w:rsidRPr="00CE0882">
        <w:rPr>
          <w:rFonts w:ascii="Times New Roman" w:hAnsi="Times New Roman" w:cs="Times New Roman"/>
          <w:b/>
        </w:rPr>
        <w:t>er:</w:t>
      </w:r>
      <w:r w:rsidR="00FF327E">
        <w:rPr>
          <w:rFonts w:ascii="Times New Roman" w:hAnsi="Times New Roman" w:cs="Times New Roman"/>
        </w:rPr>
        <w:t xml:space="preserve"> CUNY has looked into various programs to proctor exams. The program the students were concerned </w:t>
      </w:r>
      <w:r w:rsidR="00FF327E">
        <w:rPr>
          <w:rFonts w:ascii="Times New Roman" w:hAnsi="Times New Roman" w:cs="Times New Roman"/>
        </w:rPr>
        <w:lastRenderedPageBreak/>
        <w:t xml:space="preserve">about had to be installed in their computers and the students were concerned that their identity safety and </w:t>
      </w:r>
      <w:r>
        <w:rPr>
          <w:rFonts w:ascii="Times New Roman" w:hAnsi="Times New Roman" w:cs="Times New Roman"/>
        </w:rPr>
        <w:t>privacy</w:t>
      </w:r>
      <w:r w:rsidR="00FF327E">
        <w:rPr>
          <w:rFonts w:ascii="Times New Roman" w:hAnsi="Times New Roman" w:cs="Times New Roman"/>
        </w:rPr>
        <w:t xml:space="preserve">. CUNY settled on a system called Proctor Track that </w:t>
      </w:r>
      <w:r>
        <w:rPr>
          <w:rFonts w:ascii="Times New Roman" w:hAnsi="Times New Roman" w:cs="Times New Roman"/>
        </w:rPr>
        <w:t>stores</w:t>
      </w:r>
      <w:r w:rsidR="00FF327E">
        <w:rPr>
          <w:rFonts w:ascii="Times New Roman" w:hAnsi="Times New Roman" w:cs="Times New Roman"/>
        </w:rPr>
        <w:t xml:space="preserve"> data for a short </w:t>
      </w:r>
      <w:r>
        <w:rPr>
          <w:rFonts w:ascii="Times New Roman" w:hAnsi="Times New Roman" w:cs="Times New Roman"/>
        </w:rPr>
        <w:t xml:space="preserve">amount </w:t>
      </w:r>
      <w:r w:rsidR="00FF327E">
        <w:rPr>
          <w:rFonts w:ascii="Times New Roman" w:hAnsi="Times New Roman" w:cs="Times New Roman"/>
        </w:rPr>
        <w:t xml:space="preserve">of time and has access to a relatively small amount of people. This program will be available to anyone who identifies in his or her syllabus that this system </w:t>
      </w:r>
      <w:r>
        <w:rPr>
          <w:rFonts w:ascii="Times New Roman" w:hAnsi="Times New Roman" w:cs="Times New Roman"/>
        </w:rPr>
        <w:t>is in use</w:t>
      </w:r>
      <w:r w:rsidR="00FF327E">
        <w:rPr>
          <w:rFonts w:ascii="Times New Roman" w:hAnsi="Times New Roman" w:cs="Times New Roman"/>
        </w:rPr>
        <w:t xml:space="preserve">. Student will be fully aware that this system </w:t>
      </w:r>
      <w:proofErr w:type="gramStart"/>
      <w:r w:rsidR="00FF327E">
        <w:rPr>
          <w:rFonts w:ascii="Times New Roman" w:hAnsi="Times New Roman" w:cs="Times New Roman"/>
        </w:rPr>
        <w:t>will be used</w:t>
      </w:r>
      <w:proofErr w:type="gramEnd"/>
      <w:r w:rsidR="00FF327E">
        <w:rPr>
          <w:rFonts w:ascii="Times New Roman" w:hAnsi="Times New Roman" w:cs="Times New Roman"/>
        </w:rPr>
        <w:t xml:space="preserve"> and can be required. If you are using a proctoring program this semester and it is </w:t>
      </w:r>
      <w:r w:rsidR="00FF327E" w:rsidRPr="00AA286B">
        <w:rPr>
          <w:rFonts w:ascii="Times New Roman" w:hAnsi="Times New Roman" w:cs="Times New Roman"/>
          <w:b/>
          <w:i/>
        </w:rPr>
        <w:t>not</w:t>
      </w:r>
      <w:r w:rsidR="00FF327E">
        <w:rPr>
          <w:rFonts w:ascii="Times New Roman" w:hAnsi="Times New Roman" w:cs="Times New Roman"/>
        </w:rPr>
        <w:t xml:space="preserve"> in your syllabus, you will need to make </w:t>
      </w:r>
      <w:r>
        <w:rPr>
          <w:rFonts w:ascii="Times New Roman" w:hAnsi="Times New Roman" w:cs="Times New Roman"/>
        </w:rPr>
        <w:t>accommodations</w:t>
      </w:r>
      <w:r w:rsidR="00FF327E">
        <w:rPr>
          <w:rFonts w:ascii="Times New Roman" w:hAnsi="Times New Roman" w:cs="Times New Roman"/>
        </w:rPr>
        <w:t xml:space="preserve"> for those students who do not </w:t>
      </w:r>
      <w:r>
        <w:rPr>
          <w:rFonts w:ascii="Times New Roman" w:hAnsi="Times New Roman" w:cs="Times New Roman"/>
        </w:rPr>
        <w:t xml:space="preserve">opt to use it. We recommend using low stakes rather than high stakes evaluation. </w:t>
      </w:r>
    </w:p>
    <w:p w:rsidR="00AA286B" w:rsidRDefault="00AA286B"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EE7905" w:rsidRDefault="00AA286B"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E0882">
        <w:rPr>
          <w:rFonts w:ascii="Times New Roman" w:hAnsi="Times New Roman" w:cs="Times New Roman"/>
          <w:b/>
        </w:rPr>
        <w:t>Question:</w:t>
      </w:r>
      <w:r>
        <w:rPr>
          <w:rFonts w:ascii="Times New Roman" w:hAnsi="Times New Roman" w:cs="Times New Roman"/>
        </w:rPr>
        <w:t xml:space="preserve"> Jane’s XC report mentioned that there are no standards or priorities set for to deal with Tenure &amp; promotion – we know that there have been problems and we have not seen guidance from your office. Are there plan to establish these</w:t>
      </w:r>
      <w:r w:rsidR="00A0392A">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Also</w:t>
      </w:r>
      <w:proofErr w:type="gramEnd"/>
      <w:r>
        <w:rPr>
          <w:rFonts w:ascii="Times New Roman" w:hAnsi="Times New Roman" w:cs="Times New Roman"/>
        </w:rPr>
        <w:t>, regarding class size, you sa</w:t>
      </w:r>
      <w:r w:rsidR="00CE0882">
        <w:rPr>
          <w:rFonts w:ascii="Times New Roman" w:hAnsi="Times New Roman" w:cs="Times New Roman"/>
        </w:rPr>
        <w:t>y there is an average of 23-26.</w:t>
      </w:r>
      <w:r>
        <w:rPr>
          <w:rFonts w:ascii="Times New Roman" w:hAnsi="Times New Roman" w:cs="Times New Roman"/>
        </w:rPr>
        <w:t xml:space="preserve"> How many classes do we have over 50, and how many over 100? </w:t>
      </w:r>
    </w:p>
    <w:p w:rsidR="00EE7905" w:rsidRDefault="00EE7905"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E0882">
        <w:rPr>
          <w:rFonts w:ascii="Times New Roman" w:hAnsi="Times New Roman" w:cs="Times New Roman"/>
          <w:b/>
        </w:rPr>
        <w:t>Answer</w:t>
      </w:r>
      <w:r>
        <w:rPr>
          <w:rFonts w:ascii="Times New Roman" w:hAnsi="Times New Roman" w:cs="Times New Roman"/>
        </w:rPr>
        <w:t xml:space="preserve">: to the first question – this issue </w:t>
      </w:r>
      <w:proofErr w:type="gramStart"/>
      <w:r>
        <w:rPr>
          <w:rFonts w:ascii="Times New Roman" w:hAnsi="Times New Roman" w:cs="Times New Roman"/>
        </w:rPr>
        <w:t>is being discussed</w:t>
      </w:r>
      <w:proofErr w:type="gramEnd"/>
      <w:r>
        <w:rPr>
          <w:rFonts w:ascii="Times New Roman" w:hAnsi="Times New Roman" w:cs="Times New Roman"/>
        </w:rPr>
        <w:t xml:space="preserve"> by the General Chairs and at P&amp;B. The recent New York Times article of articulated the problem women are having during the pandemic and in general. I support extending the tenure clock if it is going to be helpful to someone. This is something that I </w:t>
      </w:r>
      <w:proofErr w:type="gramStart"/>
      <w:r>
        <w:rPr>
          <w:rFonts w:ascii="Times New Roman" w:hAnsi="Times New Roman" w:cs="Times New Roman"/>
        </w:rPr>
        <w:t>am very focused on</w:t>
      </w:r>
      <w:proofErr w:type="gramEnd"/>
      <w:r>
        <w:rPr>
          <w:rFonts w:ascii="Times New Roman" w:hAnsi="Times New Roman" w:cs="Times New Roman"/>
        </w:rPr>
        <w:t>.</w:t>
      </w:r>
    </w:p>
    <w:p w:rsidR="00EE7905" w:rsidRDefault="00EE7905"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Regarding class size – </w:t>
      </w:r>
      <w:r w:rsidR="007F160F">
        <w:rPr>
          <w:rFonts w:ascii="Times New Roman" w:hAnsi="Times New Roman" w:cs="Times New Roman"/>
        </w:rPr>
        <w:t>there</w:t>
      </w:r>
      <w:r>
        <w:rPr>
          <w:rFonts w:ascii="Times New Roman" w:hAnsi="Times New Roman" w:cs="Times New Roman"/>
        </w:rPr>
        <w:t xml:space="preserve"> </w:t>
      </w:r>
      <w:proofErr w:type="gramStart"/>
      <w:r>
        <w:rPr>
          <w:rFonts w:ascii="Times New Roman" w:hAnsi="Times New Roman" w:cs="Times New Roman"/>
        </w:rPr>
        <w:t>are a variety</w:t>
      </w:r>
      <w:proofErr w:type="gramEnd"/>
      <w:r>
        <w:rPr>
          <w:rFonts w:ascii="Times New Roman" w:hAnsi="Times New Roman" w:cs="Times New Roman"/>
        </w:rPr>
        <w:t xml:space="preserve"> of class sizes and a variety of methods to address cla</w:t>
      </w:r>
      <w:r w:rsidR="007F160F">
        <w:rPr>
          <w:rFonts w:ascii="Times New Roman" w:hAnsi="Times New Roman" w:cs="Times New Roman"/>
        </w:rPr>
        <w:t>s</w:t>
      </w:r>
      <w:r>
        <w:rPr>
          <w:rFonts w:ascii="Times New Roman" w:hAnsi="Times New Roman" w:cs="Times New Roman"/>
        </w:rPr>
        <w:t xml:space="preserve">s size this is why we are starting to have conversations about On-Line Pedagogy. We need to address the needs of the students for whom large class sizes </w:t>
      </w:r>
      <w:proofErr w:type="gramStart"/>
      <w:r w:rsidR="007F160F">
        <w:rPr>
          <w:rFonts w:ascii="Times New Roman" w:hAnsi="Times New Roman" w:cs="Times New Roman"/>
        </w:rPr>
        <w:t>doesn’t</w:t>
      </w:r>
      <w:proofErr w:type="gramEnd"/>
      <w:r>
        <w:rPr>
          <w:rFonts w:ascii="Times New Roman" w:hAnsi="Times New Roman" w:cs="Times New Roman"/>
        </w:rPr>
        <w:t xml:space="preserve"> work but we </w:t>
      </w:r>
      <w:r w:rsidR="007F160F">
        <w:rPr>
          <w:rFonts w:ascii="Times New Roman" w:hAnsi="Times New Roman" w:cs="Times New Roman"/>
        </w:rPr>
        <w:t>cannot</w:t>
      </w:r>
      <w:r>
        <w:rPr>
          <w:rFonts w:ascii="Times New Roman" w:hAnsi="Times New Roman" w:cs="Times New Roman"/>
        </w:rPr>
        <w:t xml:space="preserve"> have every class at the college below 25 students and be able to function as a University.</w:t>
      </w:r>
    </w:p>
    <w:p w:rsidR="00342516" w:rsidRDefault="00EE7905"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E0882">
        <w:rPr>
          <w:rFonts w:ascii="Times New Roman" w:hAnsi="Times New Roman" w:cs="Times New Roman"/>
          <w:b/>
        </w:rPr>
        <w:t>Question</w:t>
      </w:r>
      <w:r>
        <w:rPr>
          <w:rFonts w:ascii="Times New Roman" w:hAnsi="Times New Roman" w:cs="Times New Roman"/>
        </w:rPr>
        <w:t>: Why not? It</w:t>
      </w:r>
      <w:r w:rsidR="00D570DD">
        <w:rPr>
          <w:rFonts w:ascii="Times New Roman" w:hAnsi="Times New Roman" w:cs="Times New Roman"/>
        </w:rPr>
        <w:t xml:space="preserve"> i</w:t>
      </w:r>
      <w:r>
        <w:rPr>
          <w:rFonts w:ascii="Times New Roman" w:hAnsi="Times New Roman" w:cs="Times New Roman"/>
        </w:rPr>
        <w:t xml:space="preserve">s not just the students complaining, </w:t>
      </w:r>
      <w:proofErr w:type="gramStart"/>
      <w:r>
        <w:rPr>
          <w:rFonts w:ascii="Times New Roman" w:hAnsi="Times New Roman" w:cs="Times New Roman"/>
        </w:rPr>
        <w:t>it’s</w:t>
      </w:r>
      <w:proofErr w:type="gramEnd"/>
      <w:r>
        <w:rPr>
          <w:rFonts w:ascii="Times New Roman" w:hAnsi="Times New Roman" w:cs="Times New Roman"/>
        </w:rPr>
        <w:t xml:space="preserve"> the</w:t>
      </w:r>
      <w:r w:rsidR="00D570DD">
        <w:rPr>
          <w:rFonts w:ascii="Times New Roman" w:hAnsi="Times New Roman" w:cs="Times New Roman"/>
        </w:rPr>
        <w:t xml:space="preserve"> faculty as well</w:t>
      </w:r>
      <w:r>
        <w:rPr>
          <w:rFonts w:ascii="Times New Roman" w:hAnsi="Times New Roman" w:cs="Times New Roman"/>
        </w:rPr>
        <w:t>.</w:t>
      </w:r>
    </w:p>
    <w:p w:rsidR="00342516" w:rsidRDefault="00342516"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AA286B" w:rsidRDefault="00342516"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CE0882">
        <w:rPr>
          <w:rFonts w:ascii="Times New Roman" w:hAnsi="Times New Roman" w:cs="Times New Roman"/>
          <w:b/>
        </w:rPr>
        <w:t>Question:</w:t>
      </w:r>
      <w:r>
        <w:rPr>
          <w:rFonts w:ascii="Times New Roman" w:hAnsi="Times New Roman" w:cs="Times New Roman"/>
        </w:rPr>
        <w:t xml:space="preserve"> You have been pushed for some time on the issue of academic continuity. </w:t>
      </w:r>
      <w:proofErr w:type="gramStart"/>
      <w:r w:rsidR="007F160F">
        <w:rPr>
          <w:rFonts w:ascii="Times New Roman" w:hAnsi="Times New Roman" w:cs="Times New Roman"/>
        </w:rPr>
        <w:t>1300</w:t>
      </w:r>
      <w:proofErr w:type="gramEnd"/>
      <w:r w:rsidR="007F160F">
        <w:rPr>
          <w:rFonts w:ascii="Times New Roman" w:hAnsi="Times New Roman" w:cs="Times New Roman"/>
        </w:rPr>
        <w:t xml:space="preserve"> students were dropped f</w:t>
      </w:r>
      <w:r>
        <w:rPr>
          <w:rFonts w:ascii="Times New Roman" w:hAnsi="Times New Roman" w:cs="Times New Roman"/>
        </w:rPr>
        <w:t>r</w:t>
      </w:r>
      <w:r w:rsidR="007F160F">
        <w:rPr>
          <w:rFonts w:ascii="Times New Roman" w:hAnsi="Times New Roman" w:cs="Times New Roman"/>
        </w:rPr>
        <w:t>o</w:t>
      </w:r>
      <w:r>
        <w:rPr>
          <w:rFonts w:ascii="Times New Roman" w:hAnsi="Times New Roman" w:cs="Times New Roman"/>
        </w:rPr>
        <w:t xml:space="preserve">m classes where normally that number is 800 per semester. </w:t>
      </w:r>
      <w:r w:rsidR="007F160F">
        <w:rPr>
          <w:rFonts w:ascii="Times New Roman" w:hAnsi="Times New Roman" w:cs="Times New Roman"/>
        </w:rPr>
        <w:t xml:space="preserve">Students &amp; Faculty remain </w:t>
      </w:r>
      <w:r>
        <w:rPr>
          <w:rFonts w:ascii="Times New Roman" w:hAnsi="Times New Roman" w:cs="Times New Roman"/>
        </w:rPr>
        <w:t xml:space="preserve">unclear about </w:t>
      </w:r>
      <w:r w:rsidR="00CE0882">
        <w:rPr>
          <w:rFonts w:ascii="Times New Roman" w:hAnsi="Times New Roman" w:cs="Times New Roman"/>
        </w:rPr>
        <w:t xml:space="preserve">the </w:t>
      </w:r>
      <w:r>
        <w:rPr>
          <w:rFonts w:ascii="Times New Roman" w:hAnsi="Times New Roman" w:cs="Times New Roman"/>
        </w:rPr>
        <w:t>mode of instruction for next semester</w:t>
      </w:r>
      <w:r w:rsidR="007F160F">
        <w:rPr>
          <w:rFonts w:ascii="Times New Roman" w:hAnsi="Times New Roman" w:cs="Times New Roman"/>
        </w:rPr>
        <w:t xml:space="preserve"> and about what the meaning and expectations for each mode of instruction presently offered.</w:t>
      </w:r>
      <w:r w:rsidR="00EE7905">
        <w:rPr>
          <w:rFonts w:ascii="Times New Roman" w:hAnsi="Times New Roman" w:cs="Times New Roman"/>
        </w:rPr>
        <w:t xml:space="preserve"> </w:t>
      </w:r>
      <w:r w:rsidR="007F160F">
        <w:rPr>
          <w:rFonts w:ascii="Times New Roman" w:hAnsi="Times New Roman" w:cs="Times New Roman"/>
        </w:rPr>
        <w:t>Students</w:t>
      </w:r>
      <w:r>
        <w:rPr>
          <w:rFonts w:ascii="Times New Roman" w:hAnsi="Times New Roman" w:cs="Times New Roman"/>
        </w:rPr>
        <w:t xml:space="preserve"> who are </w:t>
      </w:r>
      <w:r w:rsidR="00CE0882">
        <w:rPr>
          <w:rFonts w:ascii="Times New Roman" w:hAnsi="Times New Roman" w:cs="Times New Roman"/>
        </w:rPr>
        <w:t xml:space="preserve">the </w:t>
      </w:r>
      <w:r>
        <w:rPr>
          <w:rFonts w:ascii="Times New Roman" w:hAnsi="Times New Roman" w:cs="Times New Roman"/>
        </w:rPr>
        <w:t>most vulnera</w:t>
      </w:r>
      <w:r w:rsidR="007F160F">
        <w:rPr>
          <w:rFonts w:ascii="Times New Roman" w:hAnsi="Times New Roman" w:cs="Times New Roman"/>
        </w:rPr>
        <w:t>ble are the most effected. Many of the 1300 dropped f</w:t>
      </w:r>
      <w:r>
        <w:rPr>
          <w:rFonts w:ascii="Times New Roman" w:hAnsi="Times New Roman" w:cs="Times New Roman"/>
        </w:rPr>
        <w:t>r</w:t>
      </w:r>
      <w:r w:rsidR="007F160F">
        <w:rPr>
          <w:rFonts w:ascii="Times New Roman" w:hAnsi="Times New Roman" w:cs="Times New Roman"/>
        </w:rPr>
        <w:t>o</w:t>
      </w:r>
      <w:r>
        <w:rPr>
          <w:rFonts w:ascii="Times New Roman" w:hAnsi="Times New Roman" w:cs="Times New Roman"/>
        </w:rPr>
        <w:t xml:space="preserve">m classes are students of color who we may </w:t>
      </w:r>
      <w:r w:rsidR="007F160F">
        <w:rPr>
          <w:rFonts w:ascii="Times New Roman" w:hAnsi="Times New Roman" w:cs="Times New Roman"/>
        </w:rPr>
        <w:t>not</w:t>
      </w:r>
      <w:r>
        <w:rPr>
          <w:rFonts w:ascii="Times New Roman" w:hAnsi="Times New Roman" w:cs="Times New Roman"/>
        </w:rPr>
        <w:t xml:space="preserve"> get back. It is hugely important w</w:t>
      </w:r>
      <w:r w:rsidR="007F160F">
        <w:rPr>
          <w:rFonts w:ascii="Times New Roman" w:hAnsi="Times New Roman" w:cs="Times New Roman"/>
        </w:rPr>
        <w:t>hether</w:t>
      </w:r>
      <w:r>
        <w:rPr>
          <w:rFonts w:ascii="Times New Roman" w:hAnsi="Times New Roman" w:cs="Times New Roman"/>
        </w:rPr>
        <w:t xml:space="preserve"> a class is synchronous or asynchronous if you work full time and go to school or go to school full time and work.</w:t>
      </w:r>
      <w:r w:rsidR="00EE7905">
        <w:rPr>
          <w:rFonts w:ascii="Times New Roman" w:hAnsi="Times New Roman" w:cs="Times New Roman"/>
        </w:rPr>
        <w:t xml:space="preserve"> </w:t>
      </w:r>
      <w:r w:rsidR="00AA286B">
        <w:rPr>
          <w:rFonts w:ascii="Times New Roman" w:hAnsi="Times New Roman" w:cs="Times New Roman"/>
        </w:rPr>
        <w:t xml:space="preserve"> </w:t>
      </w:r>
      <w:r w:rsidR="007F160F">
        <w:rPr>
          <w:rFonts w:ascii="Times New Roman" w:hAnsi="Times New Roman" w:cs="Times New Roman"/>
        </w:rPr>
        <w:t xml:space="preserve">Will you put some </w:t>
      </w:r>
      <w:r w:rsidR="000F23B3">
        <w:rPr>
          <w:rFonts w:ascii="Times New Roman" w:hAnsi="Times New Roman" w:cs="Times New Roman"/>
        </w:rPr>
        <w:t>parameters;</w:t>
      </w:r>
      <w:r w:rsidR="00CE0882">
        <w:rPr>
          <w:rFonts w:ascii="Times New Roman" w:hAnsi="Times New Roman" w:cs="Times New Roman"/>
        </w:rPr>
        <w:t xml:space="preserve"> will you create some clear and coherent policies around instruction? What is the </w:t>
      </w:r>
      <w:r w:rsidR="00CE0882">
        <w:rPr>
          <w:rFonts w:ascii="Times New Roman" w:hAnsi="Times New Roman" w:cs="Times New Roman"/>
          <w:i/>
        </w:rPr>
        <w:t xml:space="preserve">plan </w:t>
      </w:r>
      <w:r w:rsidR="00CE0882">
        <w:rPr>
          <w:rFonts w:ascii="Times New Roman" w:hAnsi="Times New Roman" w:cs="Times New Roman"/>
        </w:rPr>
        <w:t xml:space="preserve">for Mode of Instruction </w:t>
      </w:r>
      <w:proofErr w:type="gramStart"/>
      <w:r w:rsidR="00CE0882">
        <w:rPr>
          <w:rFonts w:ascii="Times New Roman" w:hAnsi="Times New Roman" w:cs="Times New Roman"/>
        </w:rPr>
        <w:t xml:space="preserve">in the </w:t>
      </w:r>
      <w:r w:rsidR="000F23B3">
        <w:rPr>
          <w:rFonts w:ascii="Times New Roman" w:hAnsi="Times New Roman" w:cs="Times New Roman"/>
        </w:rPr>
        <w:t>spring</w:t>
      </w:r>
      <w:r w:rsidR="00CE0882">
        <w:rPr>
          <w:rFonts w:ascii="Times New Roman" w:hAnsi="Times New Roman" w:cs="Times New Roman"/>
        </w:rPr>
        <w:t xml:space="preserve"> and to make sure students</w:t>
      </w:r>
      <w:proofErr w:type="gramEnd"/>
      <w:r w:rsidR="00CE0882">
        <w:rPr>
          <w:rFonts w:ascii="Times New Roman" w:hAnsi="Times New Roman" w:cs="Times New Roman"/>
        </w:rPr>
        <w:t xml:space="preserve"> </w:t>
      </w:r>
      <w:r w:rsidR="000F23B3">
        <w:rPr>
          <w:rFonts w:ascii="Times New Roman" w:hAnsi="Times New Roman" w:cs="Times New Roman"/>
        </w:rPr>
        <w:t xml:space="preserve">are not </w:t>
      </w:r>
      <w:r w:rsidR="00CE0882">
        <w:rPr>
          <w:rFonts w:ascii="Times New Roman" w:hAnsi="Times New Roman" w:cs="Times New Roman"/>
        </w:rPr>
        <w:t>dropped from classes?</w:t>
      </w:r>
    </w:p>
    <w:p w:rsidR="00CE0882" w:rsidRDefault="00CE0882"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roofErr w:type="gramStart"/>
      <w:r w:rsidRPr="00CE0882">
        <w:rPr>
          <w:rFonts w:ascii="Times New Roman" w:hAnsi="Times New Roman" w:cs="Times New Roman"/>
          <w:b/>
        </w:rPr>
        <w:t>Answer</w:t>
      </w:r>
      <w:r>
        <w:rPr>
          <w:rFonts w:ascii="Times New Roman" w:hAnsi="Times New Roman" w:cs="Times New Roman"/>
        </w:rPr>
        <w:t>: there is a degree of Academic Freedom the Administration does</w:t>
      </w:r>
      <w:r w:rsidR="000F23B3">
        <w:rPr>
          <w:rFonts w:ascii="Times New Roman" w:hAnsi="Times New Roman" w:cs="Times New Roman"/>
        </w:rPr>
        <w:t xml:space="preserve"> </w:t>
      </w:r>
      <w:r>
        <w:rPr>
          <w:rFonts w:ascii="Times New Roman" w:hAnsi="Times New Roman" w:cs="Times New Roman"/>
        </w:rPr>
        <w:t>n</w:t>
      </w:r>
      <w:r w:rsidR="000F23B3">
        <w:rPr>
          <w:rFonts w:ascii="Times New Roman" w:hAnsi="Times New Roman" w:cs="Times New Roman"/>
        </w:rPr>
        <w:t>o</w:t>
      </w:r>
      <w:r>
        <w:rPr>
          <w:rFonts w:ascii="Times New Roman" w:hAnsi="Times New Roman" w:cs="Times New Roman"/>
        </w:rPr>
        <w:t>t want to impinge upon regarding mode of instruction.</w:t>
      </w:r>
      <w:proofErr w:type="gramEnd"/>
      <w:r>
        <w:rPr>
          <w:rFonts w:ascii="Times New Roman" w:hAnsi="Times New Roman" w:cs="Times New Roman"/>
        </w:rPr>
        <w:t xml:space="preserve"> Regarding what </w:t>
      </w:r>
      <w:proofErr w:type="gramStart"/>
      <w:r>
        <w:rPr>
          <w:rFonts w:ascii="Times New Roman" w:hAnsi="Times New Roman" w:cs="Times New Roman"/>
        </w:rPr>
        <w:t>is expected</w:t>
      </w:r>
      <w:proofErr w:type="gramEnd"/>
      <w:r>
        <w:rPr>
          <w:rFonts w:ascii="Times New Roman" w:hAnsi="Times New Roman" w:cs="Times New Roman"/>
        </w:rPr>
        <w:t xml:space="preserve"> of students and what students can expect of the faculty we will have in place before the beginning of the semester.</w:t>
      </w:r>
    </w:p>
    <w:p w:rsidR="00CE0882" w:rsidRPr="00BD5633" w:rsidRDefault="00CE0882"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0F23B3">
        <w:rPr>
          <w:rFonts w:ascii="Times New Roman" w:hAnsi="Times New Roman" w:cs="Times New Roman"/>
          <w:b/>
        </w:rPr>
        <w:t>Response</w:t>
      </w:r>
      <w:r>
        <w:rPr>
          <w:rFonts w:ascii="Times New Roman" w:hAnsi="Times New Roman" w:cs="Times New Roman"/>
        </w:rPr>
        <w:t>: If you give us parame</w:t>
      </w:r>
      <w:r w:rsidR="000F23B3">
        <w:rPr>
          <w:rFonts w:ascii="Times New Roman" w:hAnsi="Times New Roman" w:cs="Times New Roman"/>
        </w:rPr>
        <w:t>ters, we can work within them a</w:t>
      </w:r>
      <w:r>
        <w:rPr>
          <w:rFonts w:ascii="Times New Roman" w:hAnsi="Times New Roman" w:cs="Times New Roman"/>
        </w:rPr>
        <w:t>n</w:t>
      </w:r>
      <w:r w:rsidR="000F23B3">
        <w:rPr>
          <w:rFonts w:ascii="Times New Roman" w:hAnsi="Times New Roman" w:cs="Times New Roman"/>
        </w:rPr>
        <w:t>d</w:t>
      </w:r>
      <w:r>
        <w:rPr>
          <w:rFonts w:ascii="Times New Roman" w:hAnsi="Times New Roman" w:cs="Times New Roman"/>
        </w:rPr>
        <w:t xml:space="preserve"> still have freedom. </w:t>
      </w:r>
      <w:proofErr w:type="gramStart"/>
      <w:r>
        <w:rPr>
          <w:rFonts w:ascii="Times New Roman" w:hAnsi="Times New Roman" w:cs="Times New Roman"/>
        </w:rPr>
        <w:t>But</w:t>
      </w:r>
      <w:proofErr w:type="gramEnd"/>
      <w:r>
        <w:rPr>
          <w:rFonts w:ascii="Times New Roman" w:hAnsi="Times New Roman" w:cs="Times New Roman"/>
        </w:rPr>
        <w:t xml:space="preserve"> we need basic guidelines. </w:t>
      </w:r>
    </w:p>
    <w:p w:rsidR="00EF4D68" w:rsidRPr="00BD5633" w:rsidRDefault="00EF4D68"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EF4D68" w:rsidRDefault="00EF4D68" w:rsidP="00EF4D68">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BD5633">
        <w:rPr>
          <w:rFonts w:ascii="Times New Roman" w:hAnsi="Times New Roman" w:cs="Times New Roman"/>
        </w:rPr>
        <w:t>Reports of the Committees of the Faculty Senate</w:t>
      </w:r>
    </w:p>
    <w:p w:rsidR="000F23B3" w:rsidRDefault="000F23B3" w:rsidP="000F23B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
    <w:p w:rsidR="000F23B3" w:rsidRPr="00F227AD" w:rsidRDefault="000F23B3" w:rsidP="00F227AD">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0F23B3">
        <w:rPr>
          <w:rFonts w:ascii="Times New Roman" w:hAnsi="Times New Roman" w:cs="Times New Roman"/>
        </w:rPr>
        <w:t>Faculty Personnel Policy Committee –</w:t>
      </w:r>
      <w:r>
        <w:rPr>
          <w:rFonts w:ascii="Times New Roman" w:hAnsi="Times New Roman" w:cs="Times New Roman"/>
        </w:rPr>
        <w:t xml:space="preserve"> </w:t>
      </w:r>
      <w:r w:rsidRPr="000F23B3">
        <w:rPr>
          <w:rFonts w:ascii="Times New Roman" w:hAnsi="Times New Roman" w:cs="Times New Roman"/>
        </w:rPr>
        <w:t>Joint Appointment Propos</w:t>
      </w:r>
      <w:r>
        <w:rPr>
          <w:rFonts w:ascii="Times New Roman" w:hAnsi="Times New Roman" w:cs="Times New Roman"/>
        </w:rPr>
        <w:t>al</w:t>
      </w:r>
      <w:r w:rsidRPr="000F23B3">
        <w:rPr>
          <w:rFonts w:ascii="Times New Roman" w:hAnsi="Times New Roman" w:cs="Times New Roman"/>
        </w:rPr>
        <w:t xml:space="preserve"> </w:t>
      </w:r>
    </w:p>
    <w:p w:rsidR="00D570DD" w:rsidRPr="00D570DD" w:rsidRDefault="00D570DD" w:rsidP="00D570D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rPr>
      </w:pPr>
      <w:r w:rsidRPr="00D570DD">
        <w:rPr>
          <w:rFonts w:ascii="Times New Roman" w:hAnsi="Times New Roman" w:cs="Times New Roman"/>
          <w:b/>
          <w:i/>
        </w:rPr>
        <w:t xml:space="preserve">Moved, seconded, and </w:t>
      </w:r>
      <w:proofErr w:type="gramStart"/>
      <w:r w:rsidRPr="00D570DD">
        <w:rPr>
          <w:rFonts w:ascii="Times New Roman" w:hAnsi="Times New Roman" w:cs="Times New Roman"/>
          <w:b/>
          <w:i/>
        </w:rPr>
        <w:t>passed  -</w:t>
      </w:r>
      <w:proofErr w:type="gramEnd"/>
      <w:r w:rsidRPr="00D570DD">
        <w:rPr>
          <w:rFonts w:ascii="Times New Roman" w:hAnsi="Times New Roman" w:cs="Times New Roman"/>
          <w:b/>
          <w:i/>
        </w:rPr>
        <w:t xml:space="preserve"> 34 yes, 4 no, 6 abstain)</w:t>
      </w:r>
    </w:p>
    <w:p w:rsidR="00EF4D68" w:rsidRPr="00BD5633" w:rsidRDefault="00EF4D68"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720"/>
        <w:rPr>
          <w:rFonts w:ascii="Times New Roman" w:hAnsi="Times New Roman" w:cs="Times New Roman"/>
        </w:rPr>
      </w:pPr>
    </w:p>
    <w:p w:rsidR="00644280" w:rsidRDefault="00B64834" w:rsidP="000F23B3">
      <w:pPr>
        <w:pStyle w:val="ListParagraph"/>
        <w:widowControl w:val="0"/>
        <w:numPr>
          <w:ilvl w:val="1"/>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Admissions Committee – Emergency</w:t>
      </w:r>
      <w:r w:rsidR="002F0569">
        <w:rPr>
          <w:rFonts w:ascii="Times New Roman" w:hAnsi="Times New Roman" w:cs="Times New Roman"/>
        </w:rPr>
        <w:t xml:space="preserve"> Admission Policy</w:t>
      </w:r>
      <w:r>
        <w:rPr>
          <w:rFonts w:ascii="Times New Roman" w:hAnsi="Times New Roman" w:cs="Times New Roman"/>
        </w:rPr>
        <w:t xml:space="preserve"> – Appendix C</w:t>
      </w:r>
    </w:p>
    <w:p w:rsidR="00D570DD" w:rsidRPr="00D570DD" w:rsidRDefault="00D570DD" w:rsidP="00D570DD">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b/>
          <w:i/>
        </w:rPr>
      </w:pPr>
      <w:r>
        <w:rPr>
          <w:rFonts w:ascii="Times New Roman" w:hAnsi="Times New Roman" w:cs="Times New Roman"/>
        </w:rPr>
        <w:tab/>
      </w:r>
      <w:r w:rsidRPr="00D570DD">
        <w:rPr>
          <w:rFonts w:ascii="Times New Roman" w:hAnsi="Times New Roman" w:cs="Times New Roman"/>
          <w:b/>
          <w:i/>
        </w:rPr>
        <w:t xml:space="preserve">Moved, seconded, and passed unanimously </w:t>
      </w:r>
    </w:p>
    <w:p w:rsidR="00644280" w:rsidRPr="00BD5633" w:rsidRDefault="00644280" w:rsidP="0064428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jc w:val="center"/>
        <w:rPr>
          <w:rFonts w:ascii="Times New Roman" w:hAnsi="Times New Roman" w:cs="Times New Roman"/>
          <w:b/>
          <w:i/>
        </w:rPr>
      </w:pPr>
      <w:r>
        <w:rPr>
          <w:rFonts w:ascii="Times New Roman" w:hAnsi="Times New Roman" w:cs="Times New Roman"/>
        </w:rPr>
        <w:tab/>
      </w:r>
    </w:p>
    <w:p w:rsidR="00EF4D68" w:rsidRPr="00BD5633" w:rsidRDefault="00EF4D68" w:rsidP="00644280">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sidRPr="00BD5633">
        <w:rPr>
          <w:rFonts w:ascii="Times New Roman" w:hAnsi="Times New Roman" w:cs="Times New Roman"/>
        </w:rPr>
        <w:t xml:space="preserve">Curricular Committees – </w:t>
      </w:r>
    </w:p>
    <w:p w:rsidR="00EF4D68" w:rsidRPr="00BD5633" w:rsidRDefault="00EF4D68" w:rsidP="000F23B3">
      <w:pPr>
        <w:pStyle w:val="ListParagraph"/>
        <w:widowControl w:val="0"/>
        <w:numPr>
          <w:ilvl w:val="2"/>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BD5633">
        <w:rPr>
          <w:rFonts w:ascii="Times New Roman" w:hAnsi="Times New Roman" w:cs="Times New Roman"/>
        </w:rPr>
        <w:t xml:space="preserve">General Education Committee – </w:t>
      </w:r>
    </w:p>
    <w:p w:rsidR="00EF4D68" w:rsidRPr="00BD5633" w:rsidRDefault="00EF4D68" w:rsidP="000F23B3">
      <w:pPr>
        <w:pStyle w:val="ListParagraph"/>
        <w:widowControl w:val="0"/>
        <w:numPr>
          <w:ilvl w:val="2"/>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BD5633">
        <w:rPr>
          <w:rFonts w:ascii="Times New Roman" w:hAnsi="Times New Roman" w:cs="Times New Roman"/>
        </w:rPr>
        <w:t xml:space="preserve">Graduate Studies Committee – </w:t>
      </w:r>
    </w:p>
    <w:p w:rsidR="00EF4D68" w:rsidRPr="00BD5633" w:rsidRDefault="00EF4D68" w:rsidP="000F23B3">
      <w:pPr>
        <w:pStyle w:val="ListParagraph"/>
        <w:widowControl w:val="0"/>
        <w:numPr>
          <w:ilvl w:val="2"/>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BD5633">
        <w:rPr>
          <w:rFonts w:ascii="Times New Roman" w:hAnsi="Times New Roman" w:cs="Times New Roman"/>
        </w:rPr>
        <w:t>Undergraduate Curriculum Committee –</w:t>
      </w:r>
      <w:r w:rsidRPr="00BD5633">
        <w:rPr>
          <w:rFonts w:ascii="Times New Roman" w:hAnsi="Times New Roman" w:cs="Times New Roman"/>
        </w:rPr>
        <w:tab/>
      </w:r>
    </w:p>
    <w:p w:rsidR="00EF4D68" w:rsidRPr="00BD5633" w:rsidRDefault="00EF4D68" w:rsidP="00EF4D68">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520"/>
        <w:rPr>
          <w:rFonts w:ascii="Times New Roman" w:hAnsi="Times New Roman" w:cs="Times New Roman"/>
        </w:rPr>
      </w:pPr>
    </w:p>
    <w:p w:rsidR="00EF4D68" w:rsidRPr="00BD5633" w:rsidRDefault="00EF4D68" w:rsidP="00EF4D68">
      <w:pPr>
        <w:pStyle w:val="ListParagraph"/>
        <w:ind w:left="1080"/>
        <w:jc w:val="center"/>
        <w:rPr>
          <w:rFonts w:ascii="Times New Roman" w:hAnsi="Times New Roman" w:cs="Times New Roman"/>
          <w:b/>
          <w:color w:val="212121"/>
          <w:shd w:val="clear" w:color="auto" w:fill="FFFFFF"/>
        </w:rPr>
      </w:pPr>
      <w:r w:rsidRPr="00BD5633">
        <w:rPr>
          <w:rFonts w:ascii="Times New Roman" w:hAnsi="Times New Roman" w:cs="Times New Roman"/>
          <w:b/>
          <w:color w:val="212121"/>
          <w:shd w:val="clear" w:color="auto" w:fill="FFFFFF"/>
        </w:rPr>
        <w:t>Curriculum Consent Agenda</w:t>
      </w:r>
    </w:p>
    <w:p w:rsidR="00EF4D68" w:rsidRPr="00BD5633" w:rsidRDefault="00EF4D68" w:rsidP="00EF4D68">
      <w:pPr>
        <w:spacing w:after="0" w:line="240" w:lineRule="auto"/>
        <w:rPr>
          <w:rFonts w:ascii="Times New Roman" w:eastAsia="Times New Roman" w:hAnsi="Times New Roman" w:cs="Times New Roman"/>
          <w:b/>
        </w:rPr>
      </w:pPr>
      <w:r w:rsidRPr="00BD5633">
        <w:rPr>
          <w:rFonts w:ascii="Times New Roman" w:eastAsia="Times New Roman" w:hAnsi="Times New Roman" w:cs="Times New Roman"/>
          <w:b/>
        </w:rPr>
        <w:t>AIII. DEGREE REQUIREMENTS</w:t>
      </w:r>
    </w:p>
    <w:p w:rsidR="00EF4D68" w:rsidRPr="00BD5633" w:rsidRDefault="00EF4D68" w:rsidP="00EF4D68">
      <w:pPr>
        <w:spacing w:after="0" w:line="240" w:lineRule="auto"/>
        <w:rPr>
          <w:rFonts w:ascii="Times New Roman" w:eastAsia="Times New Roman" w:hAnsi="Times New Roman" w:cs="Times New Roman"/>
        </w:rPr>
      </w:pPr>
      <w:r w:rsidRPr="00BD5633">
        <w:rPr>
          <w:rFonts w:ascii="Times New Roman" w:eastAsia="Times New Roman" w:hAnsi="Times New Roman" w:cs="Times New Roman"/>
        </w:rPr>
        <w:t>AIII.1 SCHOOL OF BUSINESS: BUSINESS BS AND MHC BUSINESS MS</w:t>
      </w:r>
    </w:p>
    <w:p w:rsidR="00EF4D68" w:rsidRPr="00BD5633" w:rsidRDefault="00EF4D68" w:rsidP="00EF4D68">
      <w:pPr>
        <w:spacing w:after="0" w:line="240" w:lineRule="auto"/>
        <w:rPr>
          <w:rFonts w:ascii="Times New Roman" w:eastAsia="Times New Roman" w:hAnsi="Times New Roman" w:cs="Times New Roman"/>
        </w:rPr>
      </w:pPr>
    </w:p>
    <w:p w:rsidR="00EF4D68" w:rsidRPr="00BD5633" w:rsidRDefault="00EF4D68" w:rsidP="00EF4D68">
      <w:pPr>
        <w:spacing w:after="0" w:line="240" w:lineRule="auto"/>
        <w:rPr>
          <w:rFonts w:ascii="Times New Roman" w:eastAsia="Calibri" w:hAnsi="Times New Roman" w:cs="Times New Roman"/>
          <w:b/>
          <w:caps/>
          <w:color w:val="000000"/>
        </w:rPr>
      </w:pPr>
      <w:r w:rsidRPr="00BD5633">
        <w:rPr>
          <w:rFonts w:ascii="Times New Roman" w:eastAsia="Calibri" w:hAnsi="Times New Roman" w:cs="Times New Roman"/>
          <w:b/>
          <w:caps/>
          <w:color w:val="000000"/>
        </w:rPr>
        <w:t>AIV: NEW COURSES</w:t>
      </w:r>
    </w:p>
    <w:p w:rsidR="00EF4D68" w:rsidRPr="00BD5633" w:rsidRDefault="00EF4D68" w:rsidP="00EF4D68">
      <w:pPr>
        <w:spacing w:after="0" w:line="240" w:lineRule="auto"/>
        <w:rPr>
          <w:rFonts w:ascii="Times New Roman" w:eastAsia="Times New Roman" w:hAnsi="Times New Roman" w:cs="Times New Roman"/>
        </w:rPr>
      </w:pPr>
      <w:r w:rsidRPr="00BD5633">
        <w:rPr>
          <w:rFonts w:ascii="Times New Roman" w:eastAsia="Times New Roman" w:hAnsi="Times New Roman" w:cs="Times New Roman"/>
        </w:rPr>
        <w:t xml:space="preserve">AIV. </w:t>
      </w:r>
      <w:proofErr w:type="gramStart"/>
      <w:r w:rsidRPr="00BD5633">
        <w:rPr>
          <w:rFonts w:ascii="Times New Roman" w:eastAsia="Times New Roman" w:hAnsi="Times New Roman" w:cs="Times New Roman"/>
        </w:rPr>
        <w:t>1</w:t>
      </w:r>
      <w:proofErr w:type="gramEnd"/>
      <w:r w:rsidRPr="00BD5633">
        <w:rPr>
          <w:rFonts w:ascii="Times New Roman" w:eastAsia="Times New Roman" w:hAnsi="Times New Roman" w:cs="Times New Roman"/>
        </w:rPr>
        <w:t xml:space="preserve"> PROGRAM IN ELECTRICAL ENGINEERING: ELE 756 SMART GRID</w:t>
      </w:r>
    </w:p>
    <w:p w:rsidR="00EF4D68" w:rsidRPr="00BD5633" w:rsidRDefault="00EF4D68" w:rsidP="00EF4D68">
      <w:pPr>
        <w:spacing w:after="0" w:line="240" w:lineRule="auto"/>
        <w:rPr>
          <w:rFonts w:ascii="Times New Roman" w:eastAsia="Times New Roman" w:hAnsi="Times New Roman" w:cs="Times New Roman"/>
        </w:rPr>
      </w:pPr>
      <w:r w:rsidRPr="00BD5633">
        <w:rPr>
          <w:rFonts w:ascii="Times New Roman" w:eastAsia="Times New Roman" w:hAnsi="Times New Roman" w:cs="Times New Roman"/>
        </w:rPr>
        <w:t>AIV.2 PROGRAM IN ELECTRICAL ENGINEERING: ELE 746 POWER ELECTRONICS AND INSTRUMENTATION</w:t>
      </w:r>
    </w:p>
    <w:p w:rsidR="00EF4D68" w:rsidRPr="00BD5633" w:rsidRDefault="00EF4D68" w:rsidP="00EF4D68">
      <w:pPr>
        <w:spacing w:after="0" w:line="240" w:lineRule="auto"/>
        <w:rPr>
          <w:rFonts w:ascii="Times New Roman" w:eastAsia="Times New Roman" w:hAnsi="Times New Roman" w:cs="Times New Roman"/>
        </w:rPr>
      </w:pPr>
      <w:r w:rsidRPr="00BD5633">
        <w:rPr>
          <w:rFonts w:ascii="Times New Roman" w:eastAsia="Times New Roman" w:hAnsi="Times New Roman" w:cs="Times New Roman"/>
        </w:rPr>
        <w:t>AIV 3. DEPARTMENT OF HISTORY: HST 130 U.S. HISTORY TO 1865</w:t>
      </w:r>
    </w:p>
    <w:p w:rsidR="00EF4D68" w:rsidRPr="00BD5633" w:rsidRDefault="00EF4D68" w:rsidP="00EF4D68">
      <w:pPr>
        <w:spacing w:after="0" w:line="240" w:lineRule="auto"/>
        <w:rPr>
          <w:rFonts w:ascii="Times New Roman" w:eastAsia="Times New Roman" w:hAnsi="Times New Roman" w:cs="Times New Roman"/>
        </w:rPr>
      </w:pPr>
      <w:r w:rsidRPr="00BD5633">
        <w:rPr>
          <w:rFonts w:ascii="Times New Roman" w:eastAsia="Times New Roman" w:hAnsi="Times New Roman" w:cs="Times New Roman"/>
        </w:rPr>
        <w:t>AIV 4. DEPARTMENT OF HISTORY: HST 131 U.S. HISTORY SINCE 1865</w:t>
      </w:r>
    </w:p>
    <w:p w:rsidR="00EF4D68" w:rsidRPr="00BD5633" w:rsidRDefault="00EF4D68" w:rsidP="00EF4D68">
      <w:pPr>
        <w:spacing w:after="0" w:line="240" w:lineRule="auto"/>
        <w:rPr>
          <w:rFonts w:ascii="Times New Roman" w:eastAsia="Times New Roman" w:hAnsi="Times New Roman" w:cs="Times New Roman"/>
        </w:rPr>
      </w:pPr>
    </w:p>
    <w:p w:rsidR="00EF4D68" w:rsidRPr="00BD5633" w:rsidRDefault="00EF4D68" w:rsidP="00EF4D68">
      <w:pPr>
        <w:spacing w:after="0" w:line="240" w:lineRule="auto"/>
        <w:rPr>
          <w:rFonts w:ascii="Times New Roman" w:eastAsia="Times New Roman" w:hAnsi="Times New Roman" w:cs="Times New Roman"/>
          <w:b/>
        </w:rPr>
      </w:pPr>
      <w:r w:rsidRPr="00BD5633">
        <w:rPr>
          <w:rFonts w:ascii="Times New Roman" w:eastAsia="Times New Roman" w:hAnsi="Times New Roman" w:cs="Times New Roman"/>
          <w:b/>
        </w:rPr>
        <w:t>AV: CHANGE IN EXISTING COURSES:</w:t>
      </w:r>
    </w:p>
    <w:p w:rsidR="00EF4D68" w:rsidRPr="00BD5633" w:rsidRDefault="00EF4D68" w:rsidP="00EF4D68">
      <w:pPr>
        <w:spacing w:after="0" w:line="240" w:lineRule="auto"/>
        <w:rPr>
          <w:rFonts w:ascii="Times New Roman" w:eastAsia="Times New Roman" w:hAnsi="Times New Roman" w:cs="Times New Roman"/>
        </w:rPr>
      </w:pPr>
      <w:r w:rsidRPr="00BD5633">
        <w:rPr>
          <w:rFonts w:ascii="Times New Roman" w:eastAsia="Times New Roman" w:hAnsi="Times New Roman" w:cs="Times New Roman"/>
        </w:rPr>
        <w:t>AV.1 DEPARTMENT OF PHYSICS &amp; ASTRONOMY: PHY 110 COLLEGE PHYSICS I</w:t>
      </w:r>
    </w:p>
    <w:p w:rsidR="00B64834" w:rsidRPr="00BD5633" w:rsidRDefault="00EF4D68" w:rsidP="00EF4D68">
      <w:pPr>
        <w:spacing w:after="0" w:line="240" w:lineRule="auto"/>
        <w:rPr>
          <w:rFonts w:ascii="Times New Roman" w:eastAsia="Times New Roman" w:hAnsi="Times New Roman" w:cs="Times New Roman"/>
        </w:rPr>
      </w:pPr>
      <w:r w:rsidRPr="00BD5633">
        <w:rPr>
          <w:rFonts w:ascii="Times New Roman" w:eastAsia="Times New Roman" w:hAnsi="Times New Roman" w:cs="Times New Roman"/>
        </w:rPr>
        <w:t>AV.2 DEPARTMENT OF PHYSICS &amp; ASTRONOMY: PHY 111 COLLEGE PHYSICS LABORATORY I</w:t>
      </w:r>
    </w:p>
    <w:p w:rsidR="00EF4D68" w:rsidRPr="00BD5633" w:rsidRDefault="00EF4D68"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jc w:val="center"/>
        <w:rPr>
          <w:rFonts w:ascii="Times New Roman" w:hAnsi="Times New Roman" w:cs="Times New Roman"/>
          <w:b/>
          <w:i/>
        </w:rPr>
      </w:pPr>
      <w:r w:rsidRPr="00BD5633">
        <w:rPr>
          <w:rFonts w:ascii="Times New Roman" w:hAnsi="Times New Roman" w:cs="Times New Roman"/>
          <w:b/>
          <w:i/>
        </w:rPr>
        <w:t>Moved, seconded, and passed unanimously.</w:t>
      </w:r>
    </w:p>
    <w:p w:rsidR="00EF4D68" w:rsidRPr="00BD5633" w:rsidRDefault="00EF4D68" w:rsidP="00EF4D68">
      <w:pPr>
        <w:pStyle w:val="ListParagraph"/>
        <w:ind w:left="1080"/>
        <w:jc w:val="center"/>
        <w:rPr>
          <w:rFonts w:ascii="Times New Roman" w:hAnsi="Times New Roman" w:cs="Times New Roman"/>
          <w:b/>
          <w:color w:val="212121"/>
          <w:shd w:val="clear" w:color="auto" w:fill="FFFFFF"/>
        </w:rPr>
      </w:pPr>
    </w:p>
    <w:p w:rsidR="00077840" w:rsidRPr="00BD5633" w:rsidRDefault="00EF4D68" w:rsidP="00BF6CC0">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BD5633">
        <w:rPr>
          <w:rFonts w:ascii="Times New Roman" w:hAnsi="Times New Roman" w:cs="Times New Roman"/>
        </w:rPr>
        <w:t>Course and Standing –</w:t>
      </w:r>
      <w:r w:rsidR="00077840" w:rsidRPr="00BD5633">
        <w:rPr>
          <w:rFonts w:ascii="Times New Roman" w:hAnsi="Times New Roman" w:cs="Times New Roman"/>
        </w:rPr>
        <w:t xml:space="preserve"> none</w:t>
      </w:r>
    </w:p>
    <w:p w:rsidR="00EF4D68" w:rsidRPr="00BD5633" w:rsidRDefault="00EF4D68" w:rsidP="00BF6CC0">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BD5633">
        <w:rPr>
          <w:rFonts w:ascii="Times New Roman" w:hAnsi="Times New Roman" w:cs="Times New Roman"/>
        </w:rPr>
        <w:t>Library Committee– none</w:t>
      </w:r>
    </w:p>
    <w:p w:rsidR="00EF4D68" w:rsidRPr="00BD5633" w:rsidRDefault="00EF4D68" w:rsidP="00EF4D68">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BD5633">
        <w:rPr>
          <w:rFonts w:ascii="Times New Roman" w:hAnsi="Times New Roman" w:cs="Times New Roman"/>
        </w:rPr>
        <w:t>Academic Research Committee - none</w:t>
      </w:r>
    </w:p>
    <w:p w:rsidR="00EF4D68" w:rsidRPr="00BD5633" w:rsidRDefault="00EF4D68" w:rsidP="00EF4D68">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BD5633">
        <w:rPr>
          <w:rFonts w:ascii="Times New Roman" w:hAnsi="Times New Roman" w:cs="Times New Roman"/>
        </w:rPr>
        <w:t>Academic Facilities Committee– none</w:t>
      </w:r>
    </w:p>
    <w:p w:rsidR="00EF4D68" w:rsidRPr="00BD5633" w:rsidRDefault="00EF4D68" w:rsidP="00EF4D68">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BD5633">
        <w:rPr>
          <w:rFonts w:ascii="Times New Roman" w:hAnsi="Times New Roman" w:cs="Times New Roman"/>
        </w:rPr>
        <w:t>Academic Freedom Committee– none</w:t>
      </w:r>
    </w:p>
    <w:p w:rsidR="00EF4D68" w:rsidRPr="00BD5633" w:rsidRDefault="00EF4D68" w:rsidP="00EF4D68">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BD5633">
        <w:rPr>
          <w:rFonts w:ascii="Times New Roman" w:hAnsi="Times New Roman" w:cs="Times New Roman"/>
        </w:rPr>
        <w:t xml:space="preserve">Academic Technology committee– none </w:t>
      </w:r>
    </w:p>
    <w:p w:rsidR="00EF4D68" w:rsidRPr="00BD5633" w:rsidRDefault="00EF4D68"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BD5633">
        <w:rPr>
          <w:rFonts w:ascii="Times New Roman" w:hAnsi="Times New Roman" w:cs="Times New Roman"/>
        </w:rPr>
        <w:tab/>
      </w:r>
    </w:p>
    <w:p w:rsidR="00EF4D68" w:rsidRPr="00BD5633" w:rsidRDefault="00EF4D68" w:rsidP="00EF4D68">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BD5633">
        <w:rPr>
          <w:rFonts w:ascii="Times New Roman" w:hAnsi="Times New Roman" w:cs="Times New Roman"/>
        </w:rPr>
        <w:t>University Faculty Senate Report – none</w:t>
      </w:r>
    </w:p>
    <w:p w:rsidR="00EF4D68" w:rsidRPr="00BD5633" w:rsidRDefault="00EF4D68" w:rsidP="00EF4D68">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p>
    <w:p w:rsidR="00EF4D68" w:rsidRPr="00BD5633" w:rsidRDefault="00EF4D68" w:rsidP="00EF4D68">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BD5633">
        <w:rPr>
          <w:rFonts w:ascii="Times New Roman" w:hAnsi="Times New Roman" w:cs="Times New Roman"/>
        </w:rPr>
        <w:t>Old Business</w:t>
      </w:r>
    </w:p>
    <w:p w:rsidR="00EF4D68" w:rsidRPr="00BD5633" w:rsidRDefault="00EF4D68" w:rsidP="00EF4D68">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sidRPr="00BD5633">
        <w:rPr>
          <w:rFonts w:ascii="Times New Roman" w:hAnsi="Times New Roman" w:cs="Times New Roman"/>
        </w:rPr>
        <w:tab/>
      </w:r>
      <w:r w:rsidRPr="00BD5633">
        <w:rPr>
          <w:rFonts w:ascii="Times New Roman" w:hAnsi="Times New Roman" w:cs="Times New Roman"/>
        </w:rPr>
        <w:tab/>
        <w:t xml:space="preserve"> </w:t>
      </w:r>
      <w:r w:rsidRPr="00BD5633">
        <w:rPr>
          <w:rFonts w:ascii="Times New Roman" w:hAnsi="Times New Roman" w:cs="Times New Roman"/>
        </w:rPr>
        <w:tab/>
      </w:r>
      <w:r w:rsidRPr="00BD5633">
        <w:rPr>
          <w:rFonts w:ascii="Times New Roman" w:hAnsi="Times New Roman" w:cs="Times New Roman"/>
        </w:rPr>
        <w:tab/>
      </w:r>
    </w:p>
    <w:p w:rsidR="00EF4D68" w:rsidRPr="00BD5633" w:rsidRDefault="00EF4D68" w:rsidP="00EF4D68">
      <w:pPr>
        <w:pStyle w:val="ListParagraph"/>
        <w:numPr>
          <w:ilvl w:val="0"/>
          <w:numId w:val="2"/>
        </w:numPr>
        <w:spacing w:after="0" w:line="240" w:lineRule="auto"/>
        <w:rPr>
          <w:rFonts w:ascii="Times New Roman" w:hAnsi="Times New Roman" w:cs="Times New Roman"/>
        </w:rPr>
      </w:pPr>
      <w:r w:rsidRPr="00BD5633">
        <w:rPr>
          <w:rFonts w:ascii="Times New Roman" w:hAnsi="Times New Roman" w:cs="Times New Roman"/>
        </w:rPr>
        <w:t>New Business</w:t>
      </w:r>
    </w:p>
    <w:p w:rsidR="00EF4D68" w:rsidRPr="00BD5633" w:rsidRDefault="00EF4D68" w:rsidP="00EF4D68">
      <w:pPr>
        <w:pStyle w:val="ListParagraph"/>
        <w:spacing w:after="0" w:line="240" w:lineRule="auto"/>
        <w:ind w:left="1440"/>
        <w:rPr>
          <w:rFonts w:ascii="Times New Roman" w:hAnsi="Times New Roman" w:cs="Times New Roman"/>
        </w:rPr>
      </w:pPr>
    </w:p>
    <w:p w:rsidR="00EF4D68" w:rsidRPr="00BD5633" w:rsidRDefault="00EF4D68" w:rsidP="00EF4D6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BD5633">
        <w:rPr>
          <w:rFonts w:ascii="Times New Roman" w:hAnsi="Times New Roman" w:cs="Times New Roman"/>
        </w:rPr>
        <w:tab/>
        <w:t xml:space="preserve">IX. </w:t>
      </w:r>
      <w:r w:rsidRPr="00BD5633">
        <w:rPr>
          <w:rFonts w:ascii="Times New Roman" w:hAnsi="Times New Roman" w:cs="Times New Roman"/>
        </w:rPr>
        <w:tab/>
        <w:t xml:space="preserve">Adjournment. </w:t>
      </w:r>
      <w:r w:rsidRPr="00BD5633">
        <w:rPr>
          <w:rFonts w:ascii="Times New Roman" w:hAnsi="Times New Roman" w:cs="Times New Roman"/>
          <w:i/>
        </w:rPr>
        <w:t>Motion made, seconded, and passed</w:t>
      </w:r>
      <w:r w:rsidR="00D570DD">
        <w:rPr>
          <w:rFonts w:ascii="Times New Roman" w:hAnsi="Times New Roman" w:cs="Times New Roman"/>
          <w:i/>
        </w:rPr>
        <w:t xml:space="preserve"> unanimously</w:t>
      </w:r>
      <w:r w:rsidRPr="00BD5633">
        <w:rPr>
          <w:rFonts w:ascii="Times New Roman" w:hAnsi="Times New Roman" w:cs="Times New Roman"/>
          <w:i/>
        </w:rPr>
        <w:t>.</w:t>
      </w:r>
      <w:bookmarkStart w:id="0" w:name="_GoBack"/>
      <w:bookmarkEnd w:id="0"/>
    </w:p>
    <w:p w:rsidR="00EF4D68" w:rsidRPr="00BD5633" w:rsidRDefault="00EF4D68" w:rsidP="00EF4D68">
      <w:pPr>
        <w:jc w:val="center"/>
        <w:rPr>
          <w:rFonts w:ascii="Times New Roman" w:hAnsi="Times New Roman" w:cs="Times New Roman"/>
          <w:b/>
        </w:rPr>
      </w:pPr>
    </w:p>
    <w:p w:rsidR="00EF4D68" w:rsidRPr="00BD5633" w:rsidRDefault="00EF4D68" w:rsidP="00EF4D68">
      <w:pPr>
        <w:jc w:val="center"/>
        <w:rPr>
          <w:rFonts w:ascii="Times New Roman" w:hAnsi="Times New Roman" w:cs="Times New Roman"/>
        </w:rPr>
      </w:pPr>
      <w:r w:rsidRPr="00BD5633">
        <w:rPr>
          <w:rFonts w:ascii="Times New Roman" w:hAnsi="Times New Roman" w:cs="Times New Roman"/>
          <w:b/>
        </w:rPr>
        <w:t>Appendix A</w:t>
      </w:r>
    </w:p>
    <w:p w:rsidR="00EF4D68" w:rsidRDefault="00EF4D68" w:rsidP="00EF4D68">
      <w:pPr>
        <w:jc w:val="center"/>
        <w:rPr>
          <w:rFonts w:ascii="Times New Roman" w:hAnsi="Times New Roman" w:cs="Times New Roman"/>
        </w:rPr>
      </w:pPr>
      <w:r w:rsidRPr="00BD5633">
        <w:rPr>
          <w:rFonts w:ascii="Times New Roman" w:hAnsi="Times New Roman" w:cs="Times New Roman"/>
        </w:rPr>
        <w:t>Faculty Senate Executive Committee Report</w:t>
      </w:r>
    </w:p>
    <w:p w:rsidR="008D4692" w:rsidRDefault="008D4692" w:rsidP="008D4692">
      <w:pPr>
        <w:rPr>
          <w:rFonts w:ascii="Times New Roman" w:hAnsi="Times New Roman" w:cs="Times New Roman"/>
        </w:rPr>
      </w:pPr>
      <w:r w:rsidRPr="008A1533">
        <w:rPr>
          <w:rFonts w:ascii="Times New Roman" w:hAnsi="Times New Roman" w:cs="Times New Roman"/>
        </w:rPr>
        <w:t xml:space="preserve">October </w:t>
      </w:r>
      <w:r>
        <w:rPr>
          <w:rFonts w:ascii="Times New Roman" w:hAnsi="Times New Roman" w:cs="Times New Roman"/>
        </w:rPr>
        <w:t>15, 2020</w:t>
      </w:r>
    </w:p>
    <w:p w:rsidR="008D4692" w:rsidRPr="008A1533" w:rsidRDefault="008D4692" w:rsidP="008D4692">
      <w:pPr>
        <w:rPr>
          <w:rFonts w:ascii="Times New Roman" w:hAnsi="Times New Roman" w:cs="Times New Roman"/>
        </w:rPr>
      </w:pPr>
      <w:r w:rsidRPr="008A1533">
        <w:rPr>
          <w:rFonts w:ascii="Times New Roman" w:hAnsi="Times New Roman" w:cs="Times New Roman"/>
        </w:rPr>
        <w:t>Faculty Senate Executive Committee Report</w:t>
      </w:r>
    </w:p>
    <w:p w:rsidR="008D4692" w:rsidRPr="008A1533" w:rsidRDefault="008D4692" w:rsidP="008D4692">
      <w:pPr>
        <w:rPr>
          <w:rFonts w:ascii="Times New Roman" w:hAnsi="Times New Roman" w:cs="Times New Roman"/>
        </w:rPr>
      </w:pPr>
      <w:r w:rsidRPr="008A1533">
        <w:rPr>
          <w:rFonts w:ascii="Times New Roman" w:hAnsi="Times New Roman" w:cs="Times New Roman"/>
        </w:rPr>
        <w:t xml:space="preserve">I am pleased to present this report on behalf of the Faculty Senate Executive Committee. Before I begin, I would like to extend the Executive Committee’s condolences to the families and friends of our student, Dior Berkeley, and our former student, Kimani Foster, who lost their lives recently in a car accident. Our thoughts are with those whose lives they touched. </w:t>
      </w:r>
    </w:p>
    <w:p w:rsidR="008D4692" w:rsidRDefault="008D4692" w:rsidP="008D4692">
      <w:pPr>
        <w:rPr>
          <w:rFonts w:ascii="Times New Roman" w:hAnsi="Times New Roman" w:cs="Times New Roman"/>
        </w:rPr>
      </w:pPr>
      <w:r w:rsidRPr="008A1533">
        <w:rPr>
          <w:rFonts w:ascii="Times New Roman" w:hAnsi="Times New Roman" w:cs="Times New Roman"/>
        </w:rPr>
        <w:t xml:space="preserve">We hope that everyone is having a productive and safe semester. We have had a busy month, and I will briefly summarize our activities in this report. </w:t>
      </w:r>
    </w:p>
    <w:p w:rsidR="008D4692" w:rsidRPr="008A1533" w:rsidRDefault="008D4692" w:rsidP="008D4692">
      <w:pPr>
        <w:rPr>
          <w:rFonts w:ascii="Times New Roman" w:hAnsi="Times New Roman" w:cs="Times New Roman"/>
        </w:rPr>
      </w:pPr>
      <w:r w:rsidRPr="008A1533">
        <w:rPr>
          <w:rFonts w:ascii="Times New Roman" w:hAnsi="Times New Roman" w:cs="Times New Roman"/>
        </w:rPr>
        <w:t xml:space="preserve">We recently learned that Mustafa Ali </w:t>
      </w:r>
      <w:proofErr w:type="spellStart"/>
      <w:r w:rsidRPr="008A1533">
        <w:rPr>
          <w:rFonts w:ascii="Times New Roman" w:hAnsi="Times New Roman" w:cs="Times New Roman"/>
        </w:rPr>
        <w:t>Hassanien</w:t>
      </w:r>
      <w:proofErr w:type="spellEnd"/>
      <w:r w:rsidRPr="008A1533">
        <w:rPr>
          <w:rFonts w:ascii="Times New Roman" w:hAnsi="Times New Roman" w:cs="Times New Roman"/>
        </w:rPr>
        <w:t xml:space="preserve">, a filmmaker and student at the College, </w:t>
      </w:r>
      <w:proofErr w:type="gramStart"/>
      <w:r w:rsidRPr="008A1533">
        <w:rPr>
          <w:rFonts w:ascii="Times New Roman" w:hAnsi="Times New Roman" w:cs="Times New Roman"/>
        </w:rPr>
        <w:t>was arrested</w:t>
      </w:r>
      <w:proofErr w:type="gramEnd"/>
      <w:r w:rsidRPr="008A1533">
        <w:rPr>
          <w:rFonts w:ascii="Times New Roman" w:hAnsi="Times New Roman" w:cs="Times New Roman"/>
        </w:rPr>
        <w:t xml:space="preserve"> in May at the Cairo airport. Mustafa </w:t>
      </w:r>
      <w:proofErr w:type="gramStart"/>
      <w:r w:rsidRPr="008A1533">
        <w:rPr>
          <w:rFonts w:ascii="Times New Roman" w:hAnsi="Times New Roman" w:cs="Times New Roman"/>
        </w:rPr>
        <w:t xml:space="preserve">is </w:t>
      </w:r>
      <w:r>
        <w:rPr>
          <w:rFonts w:ascii="Times New Roman" w:hAnsi="Times New Roman" w:cs="Times New Roman"/>
        </w:rPr>
        <w:t>still</w:t>
      </w:r>
      <w:r w:rsidRPr="008A1533">
        <w:rPr>
          <w:rFonts w:ascii="Times New Roman" w:hAnsi="Times New Roman" w:cs="Times New Roman"/>
        </w:rPr>
        <w:t xml:space="preserve"> being held</w:t>
      </w:r>
      <w:proofErr w:type="gramEnd"/>
      <w:r w:rsidRPr="008A1533">
        <w:rPr>
          <w:rFonts w:ascii="Times New Roman" w:hAnsi="Times New Roman" w:cs="Times New Roman"/>
        </w:rPr>
        <w:t xml:space="preserve"> in pretrial detention in Egypt and faces a number of charges that appear to be a politically motivated response to his criticism of the Egyptian government. Both PEN America and the International Coalition for Filmmakers at Risk (ICFR) have denounced this detention. The Faculty Senate Executive Committee will be sending a letter in support of our student, and we urge the College to do the same. We very much hope for his safe and rapid release.</w:t>
      </w:r>
    </w:p>
    <w:p w:rsidR="008D4692" w:rsidRPr="008D4692" w:rsidRDefault="008D4692" w:rsidP="008D4692">
      <w:pPr>
        <w:rPr>
          <w:rFonts w:ascii="Times New Roman" w:eastAsia="Times New Roman" w:hAnsi="Times New Roman" w:cs="Times New Roman"/>
        </w:rPr>
      </w:pPr>
      <w:r w:rsidRPr="008A1533">
        <w:rPr>
          <w:rFonts w:ascii="Times New Roman" w:hAnsi="Times New Roman" w:cs="Times New Roman"/>
        </w:rPr>
        <w:lastRenderedPageBreak/>
        <w:t xml:space="preserve">On September 29, the Executive Committee met with the provost, the deans, and the associate provosts. The provost discussed budget challenges that the College is facing and reiterated that CSI’s classes will be primarily online this spring. He explained that, due to a union grievance filed against CUNY, he could not provide specific data we had requested on class size and numbers of faculty, staff and others who </w:t>
      </w:r>
      <w:proofErr w:type="gramStart"/>
      <w:r w:rsidRPr="008A1533">
        <w:rPr>
          <w:rFonts w:ascii="Times New Roman" w:hAnsi="Times New Roman" w:cs="Times New Roman"/>
        </w:rPr>
        <w:t>had been terminated and/or rehired</w:t>
      </w:r>
      <w:proofErr w:type="gramEnd"/>
      <w:r w:rsidRPr="008A1533">
        <w:rPr>
          <w:rFonts w:ascii="Times New Roman" w:hAnsi="Times New Roman" w:cs="Times New Roman"/>
        </w:rPr>
        <w:t xml:space="preserve">. He stated that the average class size increased from 23 to 26 students this semester. </w:t>
      </w:r>
      <w:proofErr w:type="gramStart"/>
      <w:r w:rsidRPr="008A1533">
        <w:rPr>
          <w:rFonts w:ascii="Times New Roman" w:hAnsi="Times New Roman" w:cs="Times New Roman"/>
        </w:rPr>
        <w:t xml:space="preserve">In terms of planning for the future, there does not seems to be a clear recommendation from the provost on the following issues: no plans for new approaches to tenure and promotion in the coming semesters (other than an extension of the tenure clock); no plans for retaining CSI’s large population of new students; no contingency plans on teaching modalities, </w:t>
      </w:r>
      <w:r w:rsidRPr="00F367F1">
        <w:rPr>
          <w:rFonts w:ascii="Times New Roman" w:hAnsi="Times New Roman" w:cs="Times New Roman"/>
          <w:color w:val="000000" w:themeColor="text1"/>
        </w:rPr>
        <w:t>communication, or re-entry strategies (other than to state that additional buildings will be opened); and no plans for addressing anti-racism concerns (other than a call to faculty for suggestions).</w:t>
      </w:r>
      <w:proofErr w:type="gramEnd"/>
      <w:r w:rsidRPr="00F367F1">
        <w:rPr>
          <w:rFonts w:ascii="Times New Roman" w:hAnsi="Times New Roman" w:cs="Times New Roman"/>
          <w:color w:val="000000" w:themeColor="text1"/>
        </w:rPr>
        <w:t xml:space="preserve"> It </w:t>
      </w:r>
      <w:proofErr w:type="gramStart"/>
      <w:r w:rsidRPr="00F367F1">
        <w:rPr>
          <w:rFonts w:ascii="Times New Roman" w:hAnsi="Times New Roman" w:cs="Times New Roman"/>
          <w:color w:val="000000" w:themeColor="text1"/>
        </w:rPr>
        <w:t xml:space="preserve">should </w:t>
      </w:r>
      <w:r>
        <w:rPr>
          <w:rFonts w:ascii="Times New Roman" w:hAnsi="Times New Roman" w:cs="Times New Roman"/>
          <w:color w:val="000000" w:themeColor="text1"/>
        </w:rPr>
        <w:t xml:space="preserve">also </w:t>
      </w:r>
      <w:r w:rsidRPr="00F367F1">
        <w:rPr>
          <w:rFonts w:ascii="Times New Roman" w:hAnsi="Times New Roman" w:cs="Times New Roman"/>
          <w:color w:val="000000" w:themeColor="text1"/>
        </w:rPr>
        <w:t>be noted</w:t>
      </w:r>
      <w:proofErr w:type="gramEnd"/>
      <w:r w:rsidRPr="00F367F1">
        <w:rPr>
          <w:rFonts w:ascii="Times New Roman" w:hAnsi="Times New Roman" w:cs="Times New Roman"/>
          <w:color w:val="000000" w:themeColor="text1"/>
        </w:rPr>
        <w:t xml:space="preserve">, for the record, that a </w:t>
      </w:r>
      <w:r>
        <w:rPr>
          <w:rFonts w:ascii="Times New Roman" w:hAnsi="Times New Roman" w:cs="Times New Roman"/>
          <w:color w:val="000000" w:themeColor="text1"/>
        </w:rPr>
        <w:t>study</w:t>
      </w:r>
      <w:r w:rsidRPr="00F367F1">
        <w:rPr>
          <w:rFonts w:ascii="Times New Roman" w:hAnsi="Times New Roman" w:cs="Times New Roman"/>
          <w:color w:val="000000" w:themeColor="text1"/>
        </w:rPr>
        <w:t xml:space="preserve"> on the extension of tenure clocks has </w:t>
      </w:r>
      <w:r w:rsidRPr="00F367F1">
        <w:rPr>
          <w:rFonts w:ascii="Times New Roman" w:eastAsia="Times New Roman" w:hAnsi="Times New Roman" w:cs="Times New Roman"/>
          <w:color w:val="000000" w:themeColor="text1"/>
          <w:shd w:val="clear" w:color="auto" w:fill="FFFFFF"/>
        </w:rPr>
        <w:t>been shown to actually have a negative impact on the progression of women’s academic careers.</w:t>
      </w:r>
      <w:r w:rsidRPr="00F367F1">
        <w:rPr>
          <w:rFonts w:ascii="Times New Roman" w:eastAsia="Times New Roman" w:hAnsi="Times New Roman" w:cs="Times New Roman"/>
          <w:color w:val="000000" w:themeColor="text1"/>
        </w:rPr>
        <w:t xml:space="preserve"> </w:t>
      </w:r>
      <w:r w:rsidRPr="00F367F1">
        <w:rPr>
          <w:rFonts w:ascii="Times New Roman" w:hAnsi="Times New Roman" w:cs="Times New Roman"/>
          <w:color w:val="000000" w:themeColor="text1"/>
        </w:rPr>
        <w:t xml:space="preserve">Questions about seeking institutional funding from outside sources, such as foundations, </w:t>
      </w:r>
      <w:proofErr w:type="gramStart"/>
      <w:r w:rsidRPr="00F367F1">
        <w:rPr>
          <w:rFonts w:ascii="Times New Roman" w:hAnsi="Times New Roman" w:cs="Times New Roman"/>
          <w:color w:val="000000" w:themeColor="text1"/>
        </w:rPr>
        <w:t>were also addressed</w:t>
      </w:r>
      <w:proofErr w:type="gramEnd"/>
      <w:r w:rsidRPr="00F367F1">
        <w:rPr>
          <w:rFonts w:ascii="Times New Roman" w:hAnsi="Times New Roman" w:cs="Times New Roman"/>
          <w:color w:val="000000" w:themeColor="text1"/>
        </w:rPr>
        <w:t xml:space="preserve"> by indicating that it was up to the faculty to pursue such initiatives. We also noted that the campus-wide Re-Entry Committee had not met this semester, although there is a meeting </w:t>
      </w:r>
      <w:r w:rsidRPr="008A1533">
        <w:rPr>
          <w:rFonts w:ascii="Times New Roman" w:hAnsi="Times New Roman" w:cs="Times New Roman"/>
        </w:rPr>
        <w:t xml:space="preserve">of subcommittee chairs scheduled for October 16. </w:t>
      </w:r>
    </w:p>
    <w:p w:rsidR="008D4692" w:rsidRPr="008A1533" w:rsidRDefault="008D4692" w:rsidP="008D4692">
      <w:pPr>
        <w:rPr>
          <w:rFonts w:ascii="Times New Roman" w:hAnsi="Times New Roman" w:cs="Times New Roman"/>
        </w:rPr>
      </w:pPr>
      <w:r w:rsidRPr="008A1533">
        <w:rPr>
          <w:rFonts w:ascii="Times New Roman" w:hAnsi="Times New Roman" w:cs="Times New Roman"/>
        </w:rPr>
        <w:t xml:space="preserve">The Faculty Senate and College Council Executive Committees have expressed concern about the results of the COACHE survey that </w:t>
      </w:r>
      <w:proofErr w:type="gramStart"/>
      <w:r w:rsidRPr="008A1533">
        <w:rPr>
          <w:rFonts w:ascii="Times New Roman" w:hAnsi="Times New Roman" w:cs="Times New Roman"/>
        </w:rPr>
        <w:t>was conducted</w:t>
      </w:r>
      <w:proofErr w:type="gramEnd"/>
      <w:r w:rsidRPr="008A1533">
        <w:rPr>
          <w:rFonts w:ascii="Times New Roman" w:hAnsi="Times New Roman" w:cs="Times New Roman"/>
        </w:rPr>
        <w:t xml:space="preserve"> last year. We have learned that the COACHE committee had not met since February. (A few days </w:t>
      </w:r>
      <w:proofErr w:type="gramStart"/>
      <w:r w:rsidRPr="008A1533">
        <w:rPr>
          <w:rFonts w:ascii="Times New Roman" w:hAnsi="Times New Roman" w:cs="Times New Roman"/>
        </w:rPr>
        <w:t>ago</w:t>
      </w:r>
      <w:proofErr w:type="gramEnd"/>
      <w:r w:rsidRPr="008A1533">
        <w:rPr>
          <w:rFonts w:ascii="Times New Roman" w:hAnsi="Times New Roman" w:cs="Times New Roman"/>
        </w:rPr>
        <w:t xml:space="preserve"> we were told that the committee is meeting this week). We urge the Administration </w:t>
      </w:r>
      <w:proofErr w:type="gramStart"/>
      <w:r w:rsidRPr="008A1533">
        <w:rPr>
          <w:rFonts w:ascii="Times New Roman" w:hAnsi="Times New Roman" w:cs="Times New Roman"/>
        </w:rPr>
        <w:t>to transparently address</w:t>
      </w:r>
      <w:proofErr w:type="gramEnd"/>
      <w:r w:rsidRPr="008A1533">
        <w:rPr>
          <w:rFonts w:ascii="Times New Roman" w:hAnsi="Times New Roman" w:cs="Times New Roman"/>
        </w:rPr>
        <w:t xml:space="preserve"> the problematic issues that the survey has revealed. CSI is one of the few CUNY campuses in which faculty and staff morale, job satisfaction, and overall professional environment have declined precipitously. </w:t>
      </w:r>
      <w:r>
        <w:rPr>
          <w:rFonts w:ascii="Times New Roman" w:hAnsi="Times New Roman" w:cs="Times New Roman"/>
        </w:rPr>
        <w:t xml:space="preserve">With this in mind, we will hold a joint Town Hall on October 29 to address concerns about the college’s direction. We hope you will join us. </w:t>
      </w:r>
    </w:p>
    <w:p w:rsidR="008D4692" w:rsidRDefault="008D4692" w:rsidP="008D4692">
      <w:pPr>
        <w:rPr>
          <w:rFonts w:ascii="Times New Roman" w:hAnsi="Times New Roman" w:cs="Times New Roman"/>
        </w:rPr>
      </w:pPr>
      <w:r>
        <w:rPr>
          <w:rFonts w:ascii="Times New Roman" w:hAnsi="Times New Roman" w:cs="Times New Roman"/>
        </w:rPr>
        <w:t xml:space="preserve">In closing, we would like to recognize the outstanding work of CSI’s faculty and staff in this difficult time. We applaud the professionalism, creativity, and sheer grit of our colleagues and our students as we face the unprecedented challenges of college life during the pandemic. We look forward to a fruitful second half of the semester, a happy fall, and a rewarding electoral season. </w:t>
      </w:r>
    </w:p>
    <w:p w:rsidR="008D4692" w:rsidRDefault="008D4692" w:rsidP="008D4692">
      <w:pPr>
        <w:rPr>
          <w:rFonts w:ascii="Times New Roman" w:hAnsi="Times New Roman" w:cs="Times New Roman"/>
        </w:rPr>
      </w:pPr>
      <w:r>
        <w:rPr>
          <w:rFonts w:ascii="Times New Roman" w:hAnsi="Times New Roman" w:cs="Times New Roman"/>
        </w:rPr>
        <w:t xml:space="preserve">Respectfully submitted, </w:t>
      </w:r>
    </w:p>
    <w:p w:rsidR="008D4692" w:rsidRDefault="008D4692" w:rsidP="008D4692">
      <w:pPr>
        <w:rPr>
          <w:rFonts w:ascii="Times New Roman" w:hAnsi="Times New Roman" w:cs="Times New Roman"/>
        </w:rPr>
      </w:pPr>
    </w:p>
    <w:p w:rsidR="008D4692" w:rsidRDefault="008D4692" w:rsidP="008D4692">
      <w:pPr>
        <w:rPr>
          <w:rFonts w:ascii="Times New Roman" w:hAnsi="Times New Roman" w:cs="Times New Roman"/>
        </w:rPr>
      </w:pPr>
      <w:r>
        <w:rPr>
          <w:rFonts w:ascii="Times New Roman" w:hAnsi="Times New Roman" w:cs="Times New Roman"/>
        </w:rPr>
        <w:t>Jane Marcus-Delgado</w:t>
      </w:r>
    </w:p>
    <w:p w:rsidR="008D4692" w:rsidRPr="00BD5633" w:rsidRDefault="008D4692" w:rsidP="008D4692">
      <w:pPr>
        <w:rPr>
          <w:rFonts w:ascii="Times New Roman" w:hAnsi="Times New Roman" w:cs="Times New Roman"/>
        </w:rPr>
      </w:pPr>
      <w:r>
        <w:rPr>
          <w:rFonts w:ascii="Times New Roman" w:hAnsi="Times New Roman" w:cs="Times New Roman"/>
        </w:rPr>
        <w:t>Chair</w:t>
      </w:r>
    </w:p>
    <w:p w:rsidR="00EF4D68" w:rsidRPr="00BD5633" w:rsidRDefault="00EF4D68" w:rsidP="00EF4D68">
      <w:pPr>
        <w:jc w:val="center"/>
        <w:rPr>
          <w:rFonts w:ascii="Times New Roman" w:hAnsi="Times New Roman" w:cs="Times New Roman"/>
        </w:rPr>
      </w:pPr>
      <w:r w:rsidRPr="00BD5633">
        <w:rPr>
          <w:rFonts w:ascii="Times New Roman" w:hAnsi="Times New Roman" w:cs="Times New Roman"/>
          <w:b/>
        </w:rPr>
        <w:t>Appendix B</w:t>
      </w:r>
    </w:p>
    <w:p w:rsidR="008D4692" w:rsidRPr="00A11F40" w:rsidRDefault="00EF4D68" w:rsidP="008D4692">
      <w:pPr>
        <w:jc w:val="center"/>
        <w:rPr>
          <w:rFonts w:ascii="Times New Roman" w:hAnsi="Times New Roman" w:cs="Times New Roman"/>
        </w:rPr>
      </w:pPr>
      <w:r w:rsidRPr="00BD5633">
        <w:rPr>
          <w:rFonts w:ascii="Times New Roman" w:hAnsi="Times New Roman" w:cs="Times New Roman"/>
        </w:rPr>
        <w:t>Provost’s Report</w:t>
      </w:r>
      <w:r w:rsidR="008D4692">
        <w:rPr>
          <w:rFonts w:ascii="Times New Roman" w:hAnsi="Times New Roman" w:cs="Times New Roman"/>
        </w:rPr>
        <w:t xml:space="preserve"> </w:t>
      </w:r>
      <w:r w:rsidR="008D4692" w:rsidRPr="00A11F40">
        <w:rPr>
          <w:rFonts w:ascii="Times New Roman" w:hAnsi="Times New Roman" w:cs="Times New Roman"/>
        </w:rPr>
        <w:t>10.15.20</w:t>
      </w:r>
    </w:p>
    <w:p w:rsidR="008D4692" w:rsidRPr="00A11F40" w:rsidRDefault="008D4692" w:rsidP="008D4692">
      <w:pPr>
        <w:rPr>
          <w:rFonts w:ascii="Times New Roman" w:hAnsi="Times New Roman" w:cs="Times New Roman"/>
        </w:rPr>
      </w:pPr>
      <w:r w:rsidRPr="00A11F40">
        <w:rPr>
          <w:rFonts w:ascii="Times New Roman" w:hAnsi="Times New Roman" w:cs="Times New Roman"/>
        </w:rPr>
        <w:t xml:space="preserve">We are near the midpoint of the </w:t>
      </w:r>
      <w:proofErr w:type="gramStart"/>
      <w:r w:rsidRPr="00A11F40">
        <w:rPr>
          <w:rFonts w:ascii="Times New Roman" w:hAnsi="Times New Roman" w:cs="Times New Roman"/>
        </w:rPr>
        <w:t>Fall</w:t>
      </w:r>
      <w:proofErr w:type="gramEnd"/>
      <w:r w:rsidRPr="00A11F40">
        <w:rPr>
          <w:rFonts w:ascii="Times New Roman" w:hAnsi="Times New Roman" w:cs="Times New Roman"/>
        </w:rPr>
        <w:t xml:space="preserve"> 2020 semester, and I would like to extend my gratitude to all of you for your dedication, resilience, and creativity during this very atypical year in the history of our institution and our country. </w:t>
      </w:r>
    </w:p>
    <w:p w:rsidR="008D4692" w:rsidRPr="00A11F40" w:rsidRDefault="008D4692" w:rsidP="008D4692">
      <w:pPr>
        <w:rPr>
          <w:rFonts w:ascii="Times New Roman" w:hAnsi="Times New Roman" w:cs="Times New Roman"/>
        </w:rPr>
      </w:pPr>
    </w:p>
    <w:p w:rsidR="008D4692" w:rsidRPr="00A11F40" w:rsidRDefault="008D4692" w:rsidP="008D4692">
      <w:pPr>
        <w:rPr>
          <w:rFonts w:ascii="Times New Roman" w:hAnsi="Times New Roman" w:cs="Times New Roman"/>
        </w:rPr>
      </w:pPr>
      <w:r w:rsidRPr="00A11F40">
        <w:rPr>
          <w:rFonts w:ascii="Times New Roman" w:hAnsi="Times New Roman" w:cs="Times New Roman"/>
          <w:b/>
          <w:bCs/>
        </w:rPr>
        <w:t>Re-Entry</w:t>
      </w:r>
      <w:r w:rsidRPr="00A11F40">
        <w:rPr>
          <w:rFonts w:ascii="Times New Roman" w:hAnsi="Times New Roman" w:cs="Times New Roman"/>
        </w:rPr>
        <w:t xml:space="preserve">. Campus re-entry continues to unfold cautiously, and within the limits of our approved re-entry plan. Although I know some are frustrated with the pace of this process, progress is being made to improve building safety, and we are currently working to accommodate some additional on campus class meetings in Physical Therapy, Nursing, Media Culture, and Biology. We are also starting </w:t>
      </w:r>
      <w:proofErr w:type="gramStart"/>
      <w:r w:rsidRPr="00A11F40">
        <w:rPr>
          <w:rFonts w:ascii="Times New Roman" w:hAnsi="Times New Roman" w:cs="Times New Roman"/>
        </w:rPr>
        <w:t>to slowly increase</w:t>
      </w:r>
      <w:proofErr w:type="gramEnd"/>
      <w:r w:rsidRPr="00A11F40">
        <w:rPr>
          <w:rFonts w:ascii="Times New Roman" w:hAnsi="Times New Roman" w:cs="Times New Roman"/>
        </w:rPr>
        <w:t xml:space="preserve"> the number of researchers on campus. However, as long as our COVID case counts remain within acceptable limits, we will be able to continue to move forward with very slow re-opening, but any spike in on-campus cases could cause us to close </w:t>
      </w:r>
      <w:r w:rsidRPr="00A11F40">
        <w:rPr>
          <w:rFonts w:ascii="Times New Roman" w:hAnsi="Times New Roman" w:cs="Times New Roman"/>
        </w:rPr>
        <w:lastRenderedPageBreak/>
        <w:t>down again temporarily. As President Fritz mentioned, we are planning on winter and spring sessions that look very much like the current semester.</w:t>
      </w:r>
    </w:p>
    <w:p w:rsidR="008D4692" w:rsidRPr="00A11F40" w:rsidRDefault="008D4692" w:rsidP="008D4692">
      <w:pPr>
        <w:rPr>
          <w:rFonts w:ascii="Times New Roman" w:hAnsi="Times New Roman" w:cs="Times New Roman"/>
        </w:rPr>
      </w:pPr>
      <w:r w:rsidRPr="00A11F40">
        <w:rPr>
          <w:rFonts w:ascii="Times New Roman" w:hAnsi="Times New Roman" w:cs="Times New Roman"/>
          <w:b/>
          <w:bCs/>
        </w:rPr>
        <w:t>Online Education.</w:t>
      </w:r>
      <w:r w:rsidRPr="00A11F40">
        <w:rPr>
          <w:rFonts w:ascii="Times New Roman" w:hAnsi="Times New Roman" w:cs="Times New Roman"/>
        </w:rPr>
        <w:t xml:space="preserve"> Thanks to the faculty who presented and all who attended the first town hall on online pedagogy last week.  As you have probably heard, CUNY has approved </w:t>
      </w:r>
      <w:proofErr w:type="spellStart"/>
      <w:r w:rsidRPr="00A11F40">
        <w:rPr>
          <w:rFonts w:ascii="Times New Roman" w:hAnsi="Times New Roman" w:cs="Times New Roman"/>
        </w:rPr>
        <w:t>Proctortrack</w:t>
      </w:r>
      <w:proofErr w:type="spellEnd"/>
      <w:r w:rsidRPr="00A11F40">
        <w:rPr>
          <w:rFonts w:ascii="Times New Roman" w:hAnsi="Times New Roman" w:cs="Times New Roman"/>
        </w:rPr>
        <w:t xml:space="preserve"> as an online proctoring tool. An FAQ on its use will go live shortly, and the program should be available for use by October 26. Michael </w:t>
      </w:r>
      <w:proofErr w:type="spellStart"/>
      <w:r w:rsidRPr="00A11F40">
        <w:rPr>
          <w:rFonts w:ascii="Times New Roman" w:hAnsi="Times New Roman" w:cs="Times New Roman"/>
        </w:rPr>
        <w:t>Castelli</w:t>
      </w:r>
      <w:proofErr w:type="spellEnd"/>
      <w:r w:rsidRPr="00A11F40">
        <w:rPr>
          <w:rFonts w:ascii="Times New Roman" w:hAnsi="Times New Roman" w:cs="Times New Roman"/>
        </w:rPr>
        <w:t xml:space="preserve"> in the Faculty Center is the CSI Liaison for </w:t>
      </w:r>
      <w:proofErr w:type="spellStart"/>
      <w:r w:rsidRPr="00A11F40">
        <w:rPr>
          <w:rFonts w:ascii="Times New Roman" w:hAnsi="Times New Roman" w:cs="Times New Roman"/>
        </w:rPr>
        <w:t>Proctortrack</w:t>
      </w:r>
      <w:proofErr w:type="spellEnd"/>
      <w:r w:rsidRPr="00A11F40">
        <w:rPr>
          <w:rFonts w:ascii="Times New Roman" w:hAnsi="Times New Roman" w:cs="Times New Roman"/>
        </w:rPr>
        <w:t xml:space="preserve">, and he is reaching out to chairs and deans to assess the amount of anticipated usage for this software. </w:t>
      </w:r>
    </w:p>
    <w:p w:rsidR="008D4692" w:rsidRPr="00A11F40" w:rsidRDefault="008D4692" w:rsidP="008D4692">
      <w:pPr>
        <w:rPr>
          <w:rFonts w:ascii="Times New Roman" w:hAnsi="Times New Roman" w:cs="Times New Roman"/>
        </w:rPr>
      </w:pPr>
      <w:r w:rsidRPr="00A11F40">
        <w:rPr>
          <w:rFonts w:ascii="Times New Roman" w:hAnsi="Times New Roman" w:cs="Times New Roman"/>
          <w:b/>
          <w:bCs/>
        </w:rPr>
        <w:t>COACHE.</w:t>
      </w:r>
      <w:r w:rsidRPr="00A11F40">
        <w:rPr>
          <w:rFonts w:ascii="Times New Roman" w:hAnsi="Times New Roman" w:cs="Times New Roman"/>
        </w:rPr>
        <w:t xml:space="preserve"> The faculty/Administration team preparing the report on the CSI COACHE Survey are working on finalizing their report and recommendations. They will be reporting out their results to the campus shortly, and expect to have the documents ready on or before the due date of Dec 15. </w:t>
      </w:r>
    </w:p>
    <w:p w:rsidR="008D4692" w:rsidRPr="00A11F40" w:rsidRDefault="008D4692" w:rsidP="008D4692">
      <w:pPr>
        <w:rPr>
          <w:rFonts w:ascii="Times New Roman" w:hAnsi="Times New Roman" w:cs="Times New Roman"/>
        </w:rPr>
      </w:pPr>
      <w:r w:rsidRPr="00A11F40">
        <w:rPr>
          <w:rFonts w:ascii="Times New Roman" w:hAnsi="Times New Roman" w:cs="Times New Roman"/>
          <w:b/>
          <w:bCs/>
        </w:rPr>
        <w:t>Middle States</w:t>
      </w:r>
      <w:r w:rsidRPr="00A11F40">
        <w:rPr>
          <w:rFonts w:ascii="Times New Roman" w:hAnsi="Times New Roman" w:cs="Times New Roman"/>
        </w:rPr>
        <w:t xml:space="preserve">. At the beginning of the month, our Middle States Liaison, </w:t>
      </w:r>
      <w:proofErr w:type="spellStart"/>
      <w:r w:rsidRPr="00A11F40">
        <w:rPr>
          <w:rFonts w:ascii="Times New Roman" w:hAnsi="Times New Roman" w:cs="Times New Roman"/>
        </w:rPr>
        <w:t>Idna</w:t>
      </w:r>
      <w:proofErr w:type="spellEnd"/>
      <w:r w:rsidRPr="00A11F40">
        <w:rPr>
          <w:rFonts w:ascii="Times New Roman" w:hAnsi="Times New Roman" w:cs="Times New Roman"/>
        </w:rPr>
        <w:t xml:space="preserve"> Corbett, performed a virtual site visit, meeting with a number of stakeholder groups. Thanks to those of you that participated. During this semester, the leadership team, Christopher Miller, Tara </w:t>
      </w:r>
      <w:proofErr w:type="spellStart"/>
      <w:r w:rsidRPr="00A11F40">
        <w:rPr>
          <w:rFonts w:ascii="Times New Roman" w:hAnsi="Times New Roman" w:cs="Times New Roman"/>
        </w:rPr>
        <w:t>Mastrorilli</w:t>
      </w:r>
      <w:proofErr w:type="spellEnd"/>
      <w:r w:rsidRPr="00A11F40">
        <w:rPr>
          <w:rFonts w:ascii="Times New Roman" w:hAnsi="Times New Roman" w:cs="Times New Roman"/>
        </w:rPr>
        <w:t xml:space="preserve">, and Mel Pipe, have been assembling the steering committee and the working groups for each of the seven Middle States standards. Again – thanks for those of you who have agreed to participate. If you are not yet on a team, and would like to participate, please contact Chris, Mel, Tara or me. The kickoff for the working groups is tomorrow, and they will be </w:t>
      </w:r>
      <w:proofErr w:type="gramStart"/>
      <w:r w:rsidRPr="00A11F40">
        <w:rPr>
          <w:rFonts w:ascii="Times New Roman" w:hAnsi="Times New Roman" w:cs="Times New Roman"/>
        </w:rPr>
        <w:t>crafting</w:t>
      </w:r>
      <w:proofErr w:type="gramEnd"/>
      <w:r w:rsidRPr="00A11F40">
        <w:rPr>
          <w:rFonts w:ascii="Times New Roman" w:hAnsi="Times New Roman" w:cs="Times New Roman"/>
        </w:rPr>
        <w:t xml:space="preserve"> the self-study over the rest of the academic year, and holding town halls in the spring to gather feedback to incorporate in the final draft of the self-study report. Next October, the Evaluation team chair will visit campus, preparatory to the team visit in </w:t>
      </w:r>
      <w:proofErr w:type="gramStart"/>
      <w:r w:rsidRPr="00A11F40">
        <w:rPr>
          <w:rFonts w:ascii="Times New Roman" w:hAnsi="Times New Roman" w:cs="Times New Roman"/>
        </w:rPr>
        <w:t>Spring</w:t>
      </w:r>
      <w:proofErr w:type="gramEnd"/>
      <w:r w:rsidRPr="00A11F40">
        <w:rPr>
          <w:rFonts w:ascii="Times New Roman" w:hAnsi="Times New Roman" w:cs="Times New Roman"/>
        </w:rPr>
        <w:t xml:space="preserve"> semester 2022. During the study process, the coordinating committee will make regular presentations to the college council, general chairs, </w:t>
      </w:r>
      <w:proofErr w:type="gramStart"/>
      <w:r w:rsidRPr="00A11F40">
        <w:rPr>
          <w:rFonts w:ascii="Times New Roman" w:hAnsi="Times New Roman" w:cs="Times New Roman"/>
        </w:rPr>
        <w:t>the</w:t>
      </w:r>
      <w:proofErr w:type="gramEnd"/>
      <w:r w:rsidRPr="00A11F40">
        <w:rPr>
          <w:rFonts w:ascii="Times New Roman" w:hAnsi="Times New Roman" w:cs="Times New Roman"/>
        </w:rPr>
        <w:t xml:space="preserve"> council of deans, IPC, and the Cabinet. </w:t>
      </w:r>
    </w:p>
    <w:p w:rsidR="008D4692" w:rsidRPr="00A11F40" w:rsidRDefault="008D4692" w:rsidP="008D4692">
      <w:pPr>
        <w:rPr>
          <w:rFonts w:ascii="Times New Roman" w:hAnsi="Times New Roman" w:cs="Times New Roman"/>
        </w:rPr>
      </w:pPr>
      <w:r w:rsidRPr="00A11F40">
        <w:rPr>
          <w:rFonts w:ascii="Times New Roman" w:hAnsi="Times New Roman" w:cs="Times New Roman"/>
          <w:b/>
          <w:bCs/>
        </w:rPr>
        <w:t>Antiracism Programming</w:t>
      </w:r>
      <w:r w:rsidRPr="00A11F40">
        <w:rPr>
          <w:rFonts w:ascii="Times New Roman" w:hAnsi="Times New Roman" w:cs="Times New Roman"/>
        </w:rPr>
        <w:t xml:space="preserve">. In my meeting with the Faculty Senate Executive Committee earlier this month, we discussed creating a Provost’s lecture series on antiracism and related social, economic, and political issues, focusing on the expertise of faculty from CSI and around CUNY. This </w:t>
      </w:r>
      <w:proofErr w:type="gramStart"/>
      <w:r w:rsidRPr="00A11F40">
        <w:rPr>
          <w:rFonts w:ascii="Times New Roman" w:hAnsi="Times New Roman" w:cs="Times New Roman"/>
        </w:rPr>
        <w:t>is intended</w:t>
      </w:r>
      <w:proofErr w:type="gramEnd"/>
      <w:r w:rsidRPr="00A11F40">
        <w:rPr>
          <w:rFonts w:ascii="Times New Roman" w:hAnsi="Times New Roman" w:cs="Times New Roman"/>
        </w:rPr>
        <w:t xml:space="preserve"> to build on existing programming such as the CSI Library’s excellent web resource on Race, Matters, and Social justice prepared by Dr. Wilma Jones antiracism training developed by Dr. Lara </w:t>
      </w:r>
      <w:proofErr w:type="spellStart"/>
      <w:r w:rsidRPr="00A11F40">
        <w:rPr>
          <w:rFonts w:ascii="Times New Roman" w:hAnsi="Times New Roman" w:cs="Times New Roman"/>
        </w:rPr>
        <w:t>Saguisag</w:t>
      </w:r>
      <w:proofErr w:type="spellEnd"/>
      <w:r w:rsidRPr="00A11F40">
        <w:rPr>
          <w:rFonts w:ascii="Times New Roman" w:hAnsi="Times New Roman" w:cs="Times New Roman"/>
        </w:rPr>
        <w:t xml:space="preserve"> for the Department of English and the upcoming lecture series on Race, Law, and Justice presented by the CSI Legal Studies Institute. Yesterday I challenged the Deans to draw on the expertise from their respective schools and divisions to support this effort.</w:t>
      </w:r>
    </w:p>
    <w:p w:rsidR="008D4692" w:rsidRPr="00A11F40" w:rsidRDefault="008D4692" w:rsidP="008D4692">
      <w:pPr>
        <w:rPr>
          <w:rFonts w:ascii="Times New Roman" w:hAnsi="Times New Roman" w:cs="Times New Roman"/>
        </w:rPr>
      </w:pPr>
      <w:r w:rsidRPr="00A11F40">
        <w:rPr>
          <w:rFonts w:ascii="Times New Roman" w:hAnsi="Times New Roman" w:cs="Times New Roman"/>
          <w:b/>
          <w:bCs/>
        </w:rPr>
        <w:t>Accreditation.</w:t>
      </w:r>
      <w:r w:rsidRPr="00A11F40">
        <w:rPr>
          <w:rFonts w:ascii="Times New Roman" w:hAnsi="Times New Roman" w:cs="Times New Roman"/>
        </w:rPr>
        <w:t xml:space="preserve"> During the last month, two programs in the School of Health Science received good news regarding Accreditation. On October 5, the school of social work received a visit from Sue </w:t>
      </w:r>
      <w:proofErr w:type="spellStart"/>
      <w:r w:rsidRPr="00A11F40">
        <w:rPr>
          <w:rFonts w:ascii="Times New Roman" w:hAnsi="Times New Roman" w:cs="Times New Roman"/>
        </w:rPr>
        <w:t>Pearlmutter</w:t>
      </w:r>
      <w:proofErr w:type="spellEnd"/>
      <w:r w:rsidRPr="00A11F40">
        <w:rPr>
          <w:rFonts w:ascii="Times New Roman" w:hAnsi="Times New Roman" w:cs="Times New Roman"/>
        </w:rPr>
        <w:t xml:space="preserve">, Interim Provost of Rhode Island College, representing the Council on Social Work Education. The visit went extremely well – Dr. </w:t>
      </w:r>
      <w:proofErr w:type="spellStart"/>
      <w:r w:rsidRPr="00A11F40">
        <w:rPr>
          <w:rFonts w:ascii="Times New Roman" w:hAnsi="Times New Roman" w:cs="Times New Roman"/>
        </w:rPr>
        <w:t>Pearlmutter</w:t>
      </w:r>
      <w:proofErr w:type="spellEnd"/>
      <w:r w:rsidRPr="00A11F40">
        <w:rPr>
          <w:rFonts w:ascii="Times New Roman" w:hAnsi="Times New Roman" w:cs="Times New Roman"/>
        </w:rPr>
        <w:t xml:space="preserve"> was very impressed with the department’s self-study report, its commitment to Staten Island and particularly the north shore, and the way the faculty and administration share a vision for the legacy and future of the department. Thanks go to Barbara </w:t>
      </w:r>
      <w:proofErr w:type="spellStart"/>
      <w:r w:rsidRPr="00A11F40">
        <w:rPr>
          <w:rFonts w:ascii="Times New Roman" w:hAnsi="Times New Roman" w:cs="Times New Roman"/>
        </w:rPr>
        <w:t>Teater</w:t>
      </w:r>
      <w:proofErr w:type="spellEnd"/>
      <w:r w:rsidRPr="00A11F40">
        <w:rPr>
          <w:rFonts w:ascii="Times New Roman" w:hAnsi="Times New Roman" w:cs="Times New Roman"/>
        </w:rPr>
        <w:t xml:space="preserve"> for doing the bulk of writing the report, to Christine Flynn </w:t>
      </w:r>
      <w:proofErr w:type="spellStart"/>
      <w:r w:rsidRPr="00A11F40">
        <w:rPr>
          <w:rFonts w:ascii="Times New Roman" w:hAnsi="Times New Roman" w:cs="Times New Roman"/>
        </w:rPr>
        <w:t>Saunier</w:t>
      </w:r>
      <w:proofErr w:type="spellEnd"/>
      <w:r w:rsidRPr="00A11F40">
        <w:rPr>
          <w:rFonts w:ascii="Times New Roman" w:hAnsi="Times New Roman" w:cs="Times New Roman"/>
        </w:rPr>
        <w:t xml:space="preserve"> and Marcus </w:t>
      </w:r>
      <w:proofErr w:type="spellStart"/>
      <w:r w:rsidRPr="00A11F40">
        <w:rPr>
          <w:rFonts w:ascii="Times New Roman" w:hAnsi="Times New Roman" w:cs="Times New Roman"/>
        </w:rPr>
        <w:t>Tye</w:t>
      </w:r>
      <w:proofErr w:type="spellEnd"/>
      <w:r w:rsidRPr="00A11F40">
        <w:rPr>
          <w:rFonts w:ascii="Times New Roman" w:hAnsi="Times New Roman" w:cs="Times New Roman"/>
        </w:rPr>
        <w:t xml:space="preserve"> for their outstanding leadership, and to the faculty, staff, and students of the Social Work Department. </w:t>
      </w:r>
    </w:p>
    <w:p w:rsidR="008D4692" w:rsidRPr="00A11F40" w:rsidRDefault="008D4692" w:rsidP="008D4692">
      <w:pPr>
        <w:rPr>
          <w:rFonts w:ascii="Times New Roman" w:hAnsi="Times New Roman" w:cs="Times New Roman"/>
        </w:rPr>
      </w:pPr>
      <w:r w:rsidRPr="00A11F40">
        <w:rPr>
          <w:rFonts w:ascii="Times New Roman" w:hAnsi="Times New Roman" w:cs="Times New Roman"/>
        </w:rPr>
        <w:t xml:space="preserve">The Clinical Nursing Doctorate Program has had its initial accreditation approved through 2025 by the Accreditation Commission for Education in Nursing at that Society’s September meeting. Particular thanks go to Chair Natalie </w:t>
      </w:r>
      <w:proofErr w:type="spellStart"/>
      <w:r w:rsidRPr="00A11F40">
        <w:rPr>
          <w:rFonts w:ascii="Times New Roman" w:hAnsi="Times New Roman" w:cs="Times New Roman"/>
        </w:rPr>
        <w:t>Fischetti</w:t>
      </w:r>
      <w:proofErr w:type="spellEnd"/>
      <w:r w:rsidRPr="00A11F40">
        <w:rPr>
          <w:rFonts w:ascii="Times New Roman" w:hAnsi="Times New Roman" w:cs="Times New Roman"/>
        </w:rPr>
        <w:t xml:space="preserve">, Danna </w:t>
      </w:r>
      <w:proofErr w:type="spellStart"/>
      <w:r w:rsidRPr="00A11F40">
        <w:rPr>
          <w:rFonts w:ascii="Times New Roman" w:hAnsi="Times New Roman" w:cs="Times New Roman"/>
        </w:rPr>
        <w:t>Curcio</w:t>
      </w:r>
      <w:proofErr w:type="spellEnd"/>
      <w:r w:rsidRPr="00A11F40">
        <w:rPr>
          <w:rFonts w:ascii="Times New Roman" w:hAnsi="Times New Roman" w:cs="Times New Roman"/>
        </w:rPr>
        <w:t xml:space="preserve">, Marie Giordano, Catherine Paradiso, and </w:t>
      </w:r>
      <w:proofErr w:type="gramStart"/>
      <w:r w:rsidRPr="00A11F40">
        <w:rPr>
          <w:rFonts w:ascii="Times New Roman" w:hAnsi="Times New Roman" w:cs="Times New Roman"/>
        </w:rPr>
        <w:t>all of the</w:t>
      </w:r>
      <w:proofErr w:type="gramEnd"/>
      <w:r w:rsidRPr="00A11F40">
        <w:rPr>
          <w:rFonts w:ascii="Times New Roman" w:hAnsi="Times New Roman" w:cs="Times New Roman"/>
        </w:rPr>
        <w:t xml:space="preserve"> nursing faculty, whose hard work resulted in this affirmation of accreditation for the program.</w:t>
      </w:r>
    </w:p>
    <w:p w:rsidR="008D4692" w:rsidRPr="00A11F40" w:rsidRDefault="008D4692" w:rsidP="008D4692">
      <w:pPr>
        <w:rPr>
          <w:rFonts w:ascii="Times New Roman" w:hAnsi="Times New Roman" w:cs="Times New Roman"/>
        </w:rPr>
      </w:pPr>
      <w:r w:rsidRPr="00A11F40">
        <w:rPr>
          <w:rFonts w:ascii="Times New Roman" w:hAnsi="Times New Roman" w:cs="Times New Roman"/>
          <w:b/>
          <w:bCs/>
        </w:rPr>
        <w:t>NYFA Fellowships</w:t>
      </w:r>
      <w:r w:rsidRPr="00A11F40">
        <w:rPr>
          <w:rFonts w:ascii="Times New Roman" w:hAnsi="Times New Roman" w:cs="Times New Roman"/>
        </w:rPr>
        <w:t xml:space="preserve">. Our faculty did very well in the recent round of New York Fine Arts fellowships. Michael </w:t>
      </w:r>
      <w:proofErr w:type="spellStart"/>
      <w:r w:rsidRPr="00A11F40">
        <w:rPr>
          <w:rFonts w:ascii="Times New Roman" w:hAnsi="Times New Roman" w:cs="Times New Roman"/>
        </w:rPr>
        <w:t>Mandiberg</w:t>
      </w:r>
      <w:proofErr w:type="spellEnd"/>
      <w:r w:rsidRPr="00A11F40">
        <w:rPr>
          <w:rFonts w:ascii="Times New Roman" w:hAnsi="Times New Roman" w:cs="Times New Roman"/>
        </w:rPr>
        <w:t xml:space="preserve"> in Media Culture received a fellowship in Digital/Electronic Arts, Miguel Aragon received one in Printmaking, and Bang </w:t>
      </w:r>
      <w:proofErr w:type="spellStart"/>
      <w:r w:rsidRPr="00A11F40">
        <w:rPr>
          <w:rFonts w:ascii="Times New Roman" w:hAnsi="Times New Roman" w:cs="Times New Roman"/>
        </w:rPr>
        <w:t>Guel</w:t>
      </w:r>
      <w:proofErr w:type="spellEnd"/>
      <w:r w:rsidRPr="00A11F40">
        <w:rPr>
          <w:rFonts w:ascii="Times New Roman" w:hAnsi="Times New Roman" w:cs="Times New Roman"/>
        </w:rPr>
        <w:t xml:space="preserve"> was a finalist in Digital/Electronic Arts. Please join me in congratulating these outstanding artists. </w:t>
      </w:r>
    </w:p>
    <w:p w:rsidR="008D4692" w:rsidRDefault="008D4692" w:rsidP="008D4692">
      <w:pPr>
        <w:rPr>
          <w:rFonts w:ascii="Times New Roman" w:hAnsi="Times New Roman" w:cs="Times New Roman"/>
        </w:rPr>
      </w:pPr>
      <w:r w:rsidRPr="00A11F40">
        <w:rPr>
          <w:rFonts w:ascii="Times New Roman" w:hAnsi="Times New Roman" w:cs="Times New Roman"/>
        </w:rPr>
        <w:lastRenderedPageBreak/>
        <w:t xml:space="preserve">As the seasons change and the national and regional elections draw near, the next few weeks should be critical in assessing both the progress of the Pandemic and the state of our nation. I encourage all of you to participate in the election process, and thank all of you once again for your efforts on behalf of our students during this extraordinary time. </w:t>
      </w:r>
    </w:p>
    <w:p w:rsidR="00B64834" w:rsidRDefault="00B64834" w:rsidP="008D4692">
      <w:pPr>
        <w:rPr>
          <w:rFonts w:ascii="Times New Roman" w:hAnsi="Times New Roman" w:cs="Times New Roman"/>
        </w:rPr>
      </w:pPr>
    </w:p>
    <w:p w:rsidR="00B64834" w:rsidRPr="00B64834" w:rsidRDefault="00B64834" w:rsidP="00B64834">
      <w:pPr>
        <w:jc w:val="center"/>
        <w:rPr>
          <w:rFonts w:ascii="Times New Roman" w:hAnsi="Times New Roman" w:cs="Times New Roman"/>
        </w:rPr>
      </w:pPr>
      <w:r w:rsidRPr="00B64834">
        <w:rPr>
          <w:rFonts w:ascii="Times New Roman" w:hAnsi="Times New Roman" w:cs="Times New Roman"/>
        </w:rPr>
        <w:t>Appendix C</w:t>
      </w:r>
    </w:p>
    <w:p w:rsidR="00B64834" w:rsidRPr="00B64834" w:rsidRDefault="00B64834" w:rsidP="00B64834">
      <w:pPr>
        <w:jc w:val="center"/>
        <w:rPr>
          <w:rFonts w:ascii="Times New Roman" w:hAnsi="Times New Roman" w:cs="Times New Roman"/>
        </w:rPr>
      </w:pPr>
      <w:r w:rsidRPr="00B64834">
        <w:rPr>
          <w:rFonts w:ascii="Times New Roman" w:hAnsi="Times New Roman" w:cs="Times New Roman"/>
        </w:rPr>
        <w:t>Emergency Admission Policy</w:t>
      </w:r>
    </w:p>
    <w:p w:rsidR="00B64834" w:rsidRPr="00B64834" w:rsidRDefault="00B64834" w:rsidP="00B64834">
      <w:pPr>
        <w:shd w:val="clear" w:color="auto" w:fill="FFFFFF"/>
        <w:spacing w:after="0" w:line="240" w:lineRule="auto"/>
        <w:rPr>
          <w:rFonts w:ascii="Times New Roman" w:eastAsia="Times New Roman" w:hAnsi="Times New Roman" w:cs="Times New Roman"/>
          <w:color w:val="212121"/>
        </w:rPr>
      </w:pPr>
      <w:r w:rsidRPr="00B64834">
        <w:rPr>
          <w:rFonts w:ascii="Times New Roman" w:eastAsia="Times New Roman" w:hAnsi="Times New Roman" w:cs="Times New Roman"/>
          <w:color w:val="000000"/>
        </w:rPr>
        <w:t xml:space="preserve">The University Board of Trustees has decided that all CUNY schools will be SAT and ACT blind for admissions in </w:t>
      </w:r>
      <w:proofErr w:type="gramStart"/>
      <w:r w:rsidRPr="00B64834">
        <w:rPr>
          <w:rFonts w:ascii="Times New Roman" w:eastAsia="Times New Roman" w:hAnsi="Times New Roman" w:cs="Times New Roman"/>
          <w:color w:val="000000"/>
        </w:rPr>
        <w:t>Spring</w:t>
      </w:r>
      <w:proofErr w:type="gramEnd"/>
      <w:r w:rsidRPr="00B64834">
        <w:rPr>
          <w:rFonts w:ascii="Times New Roman" w:eastAsia="Times New Roman" w:hAnsi="Times New Roman" w:cs="Times New Roman"/>
          <w:color w:val="000000"/>
        </w:rPr>
        <w:t xml:space="preserve"> 2021, Fall 2021, and Spring 2022 because of COVID. Even if student</w:t>
      </w:r>
      <w:r>
        <w:rPr>
          <w:rFonts w:ascii="Times New Roman" w:eastAsia="Times New Roman" w:hAnsi="Times New Roman" w:cs="Times New Roman"/>
          <w:color w:val="000000"/>
        </w:rPr>
        <w:t>s submit scores, Admissions canno</w:t>
      </w:r>
      <w:r w:rsidRPr="00B64834">
        <w:rPr>
          <w:rFonts w:ascii="Times New Roman" w:eastAsia="Times New Roman" w:hAnsi="Times New Roman" w:cs="Times New Roman"/>
          <w:color w:val="000000"/>
        </w:rPr>
        <w:t xml:space="preserve">t consider them. OIR and the Admissions office ran several simulations to figure out how to get a similar number accepted students as in the past with adjusted criteria. They estimate the accepted class profile will be similar.  In fact, the data they shared with us seems to suggest that the new criteria might produce an acceptance pool that is more likely to succeed in </w:t>
      </w:r>
      <w:proofErr w:type="gramStart"/>
      <w:r w:rsidRPr="00B64834">
        <w:rPr>
          <w:rFonts w:ascii="Times New Roman" w:eastAsia="Times New Roman" w:hAnsi="Times New Roman" w:cs="Times New Roman"/>
          <w:color w:val="000000"/>
        </w:rPr>
        <w:t>freshman</w:t>
      </w:r>
      <w:proofErr w:type="gramEnd"/>
      <w:r w:rsidRPr="00B64834">
        <w:rPr>
          <w:rFonts w:ascii="Times New Roman" w:eastAsia="Times New Roman" w:hAnsi="Times New Roman" w:cs="Times New Roman"/>
          <w:color w:val="000000"/>
        </w:rPr>
        <w:t xml:space="preserve"> year than in the past.  They presented the new criteria to the Admissions Committee today, and we unanimously approved their proposal as a temporary measure for the next three semesters, while the University mandate is in effect.​</w:t>
      </w:r>
    </w:p>
    <w:p w:rsidR="00B64834" w:rsidRPr="00B64834" w:rsidRDefault="00B64834" w:rsidP="00B64834">
      <w:pPr>
        <w:shd w:val="clear" w:color="auto" w:fill="FFFFFF"/>
        <w:spacing w:after="0" w:line="240" w:lineRule="auto"/>
        <w:rPr>
          <w:rFonts w:ascii="Times New Roman" w:eastAsia="Times New Roman" w:hAnsi="Times New Roman" w:cs="Times New Roman"/>
          <w:color w:val="212121"/>
        </w:rPr>
      </w:pPr>
    </w:p>
    <w:p w:rsidR="00B64834" w:rsidRPr="00B64834" w:rsidRDefault="00B64834" w:rsidP="00B64834">
      <w:pPr>
        <w:shd w:val="clear" w:color="auto" w:fill="FFFFFF"/>
        <w:spacing w:after="0" w:line="240" w:lineRule="auto"/>
        <w:rPr>
          <w:rFonts w:ascii="Times New Roman" w:eastAsia="Times New Roman" w:hAnsi="Times New Roman" w:cs="Times New Roman"/>
          <w:color w:val="212121"/>
        </w:rPr>
      </w:pPr>
      <w:r w:rsidRPr="00B64834">
        <w:rPr>
          <w:rFonts w:ascii="Times New Roman" w:eastAsia="Times New Roman" w:hAnsi="Times New Roman" w:cs="Times New Roman"/>
          <w:color w:val="000000"/>
        </w:rPr>
        <w:t>The old baccalaureate criteria all required students to take the SAT or ACT. Essentially, students from previous classes in each of these criteria groups achieved an average first year GPA of 2.5 or higher. That is significantly better than the average first year GPA achieved by students admitted under the lowest of the old criteria groups. The criteria target students on a college preparatory path in HS with the verbal skills they will need for college classes. As usual, the Admissions Office will review individual student applications to manage borderline cases and class size. Students not eligible will receive an Associate degree offer instead.</w:t>
      </w:r>
    </w:p>
    <w:p w:rsidR="00B64834" w:rsidRPr="00B64834" w:rsidRDefault="00B64834" w:rsidP="00B64834">
      <w:pPr>
        <w:shd w:val="clear" w:color="auto" w:fill="FFFFFF"/>
        <w:spacing w:after="0" w:line="240" w:lineRule="auto"/>
        <w:rPr>
          <w:rFonts w:ascii="Times New Roman" w:eastAsia="Times New Roman" w:hAnsi="Times New Roman" w:cs="Times New Roman"/>
          <w:color w:val="212121"/>
        </w:rPr>
      </w:pPr>
    </w:p>
    <w:p w:rsidR="00B64834" w:rsidRPr="00B64834" w:rsidRDefault="00B64834" w:rsidP="00B64834">
      <w:pPr>
        <w:shd w:val="clear" w:color="auto" w:fill="FFFFFF"/>
        <w:spacing w:after="0" w:line="240" w:lineRule="auto"/>
        <w:rPr>
          <w:rFonts w:ascii="Times New Roman" w:eastAsia="Times New Roman" w:hAnsi="Times New Roman" w:cs="Times New Roman"/>
          <w:color w:val="212121"/>
        </w:rPr>
      </w:pPr>
      <w:r w:rsidRPr="00B64834">
        <w:rPr>
          <w:rFonts w:ascii="Times New Roman" w:eastAsia="Times New Roman" w:hAnsi="Times New Roman" w:cs="Times New Roman"/>
          <w:b/>
          <w:bCs/>
          <w:color w:val="000000"/>
        </w:rPr>
        <w:t>New Criteria</w:t>
      </w:r>
    </w:p>
    <w:p w:rsidR="00B64834" w:rsidRPr="00B64834" w:rsidRDefault="00B64834" w:rsidP="00B64834">
      <w:pPr>
        <w:shd w:val="clear" w:color="auto" w:fill="FFFFFF"/>
        <w:spacing w:after="0" w:line="240" w:lineRule="auto"/>
        <w:ind w:left="770" w:hanging="360"/>
        <w:rPr>
          <w:rFonts w:ascii="Times New Roman" w:eastAsia="Times New Roman" w:hAnsi="Times New Roman" w:cs="Times New Roman"/>
          <w:color w:val="212121"/>
        </w:rPr>
      </w:pPr>
      <w:r w:rsidRPr="00B64834">
        <w:rPr>
          <w:rFonts w:ascii="Times New Roman" w:eastAsia="Times New Roman" w:hAnsi="Times New Roman" w:cs="Times New Roman"/>
          <w:color w:val="000000"/>
        </w:rPr>
        <w:t>·      Admit students who have a high school average of 85 or higher</w:t>
      </w:r>
    </w:p>
    <w:p w:rsidR="00B64834" w:rsidRPr="00B64834" w:rsidRDefault="00B64834" w:rsidP="00B64834">
      <w:pPr>
        <w:shd w:val="clear" w:color="auto" w:fill="FFFFFF"/>
        <w:spacing w:after="0" w:line="240" w:lineRule="auto"/>
        <w:ind w:left="770"/>
        <w:rPr>
          <w:rFonts w:ascii="Times New Roman" w:eastAsia="Times New Roman" w:hAnsi="Times New Roman" w:cs="Times New Roman"/>
          <w:color w:val="212121"/>
        </w:rPr>
      </w:pPr>
    </w:p>
    <w:p w:rsidR="00B64834" w:rsidRPr="00B64834" w:rsidRDefault="00B64834" w:rsidP="00B64834">
      <w:pPr>
        <w:shd w:val="clear" w:color="auto" w:fill="FFFFFF"/>
        <w:spacing w:after="0" w:line="240" w:lineRule="auto"/>
        <w:ind w:left="770" w:hanging="360"/>
        <w:rPr>
          <w:rFonts w:ascii="Times New Roman" w:eastAsia="Times New Roman" w:hAnsi="Times New Roman" w:cs="Times New Roman"/>
          <w:color w:val="212121"/>
        </w:rPr>
      </w:pPr>
      <w:r w:rsidRPr="00B64834">
        <w:rPr>
          <w:rFonts w:ascii="Times New Roman" w:eastAsia="Times New Roman" w:hAnsi="Times New Roman" w:cs="Times New Roman"/>
          <w:color w:val="000000"/>
        </w:rPr>
        <w:t>·      Students with a high school average of 80-84 need a</w:t>
      </w:r>
    </w:p>
    <w:p w:rsidR="00B64834" w:rsidRPr="00B64834" w:rsidRDefault="00B64834" w:rsidP="00B64834">
      <w:pPr>
        <w:shd w:val="clear" w:color="auto" w:fill="FFFFFF"/>
        <w:spacing w:after="0" w:line="240" w:lineRule="auto"/>
        <w:ind w:left="1540" w:hanging="360"/>
        <w:rPr>
          <w:rFonts w:ascii="Times New Roman" w:eastAsia="Times New Roman" w:hAnsi="Times New Roman" w:cs="Times New Roman"/>
          <w:color w:val="212121"/>
        </w:rPr>
      </w:pPr>
      <w:r w:rsidRPr="00B64834">
        <w:rPr>
          <w:rFonts w:ascii="Times New Roman" w:eastAsia="Times New Roman" w:hAnsi="Times New Roman" w:cs="Times New Roman"/>
          <w:color w:val="000000"/>
        </w:rPr>
        <w:t>o</w:t>
      </w:r>
      <w:proofErr w:type="gramStart"/>
      <w:r w:rsidRPr="00B64834">
        <w:rPr>
          <w:rFonts w:ascii="Times New Roman" w:eastAsia="Times New Roman" w:hAnsi="Times New Roman" w:cs="Times New Roman"/>
          <w:color w:val="000000"/>
        </w:rPr>
        <w:t>  High</w:t>
      </w:r>
      <w:proofErr w:type="gramEnd"/>
      <w:r w:rsidRPr="00B64834">
        <w:rPr>
          <w:rFonts w:ascii="Times New Roman" w:eastAsia="Times New Roman" w:hAnsi="Times New Roman" w:cs="Times New Roman"/>
          <w:color w:val="000000"/>
        </w:rPr>
        <w:t xml:space="preserve"> school English average of 70 or greater</w:t>
      </w:r>
    </w:p>
    <w:p w:rsidR="00B64834" w:rsidRPr="00B64834" w:rsidRDefault="00B64834" w:rsidP="00B64834">
      <w:pPr>
        <w:shd w:val="clear" w:color="auto" w:fill="FFFFFF"/>
        <w:spacing w:after="0" w:line="240" w:lineRule="auto"/>
        <w:ind w:left="1490"/>
        <w:rPr>
          <w:rFonts w:ascii="Times New Roman" w:eastAsia="Times New Roman" w:hAnsi="Times New Roman" w:cs="Times New Roman"/>
          <w:color w:val="212121"/>
        </w:rPr>
      </w:pPr>
      <w:r w:rsidRPr="00B64834">
        <w:rPr>
          <w:rFonts w:ascii="Times New Roman" w:eastAsia="Times New Roman" w:hAnsi="Times New Roman" w:cs="Times New Roman"/>
          <w:color w:val="000000"/>
        </w:rPr>
        <w:t>AND</w:t>
      </w:r>
    </w:p>
    <w:p w:rsidR="00B64834" w:rsidRPr="00B64834" w:rsidRDefault="00B64834" w:rsidP="00B64834">
      <w:pPr>
        <w:shd w:val="clear" w:color="auto" w:fill="FFFFFF"/>
        <w:spacing w:after="0" w:line="240" w:lineRule="auto"/>
        <w:ind w:left="1490" w:hanging="360"/>
        <w:rPr>
          <w:rFonts w:ascii="Times New Roman" w:eastAsia="Times New Roman" w:hAnsi="Times New Roman" w:cs="Times New Roman"/>
          <w:color w:val="212121"/>
        </w:rPr>
      </w:pPr>
      <w:proofErr w:type="gramStart"/>
      <w:r w:rsidRPr="00B64834">
        <w:rPr>
          <w:rFonts w:ascii="Times New Roman" w:eastAsia="Times New Roman" w:hAnsi="Times New Roman" w:cs="Times New Roman"/>
          <w:color w:val="000000"/>
        </w:rPr>
        <w:t>o</w:t>
      </w:r>
      <w:proofErr w:type="gramEnd"/>
      <w:r w:rsidRPr="00B64834">
        <w:rPr>
          <w:rFonts w:ascii="Times New Roman" w:eastAsia="Times New Roman" w:hAnsi="Times New Roman" w:cs="Times New Roman"/>
          <w:color w:val="000000"/>
        </w:rPr>
        <w:t>   Must have completed two credits of math in elementary algebra and geometry</w:t>
      </w:r>
    </w:p>
    <w:p w:rsidR="00B64834" w:rsidRPr="00B64834" w:rsidRDefault="00B64834" w:rsidP="00B64834">
      <w:pPr>
        <w:shd w:val="clear" w:color="auto" w:fill="FFFFFF"/>
        <w:spacing w:after="0" w:line="240" w:lineRule="auto"/>
        <w:ind w:left="770"/>
        <w:rPr>
          <w:rFonts w:ascii="Times New Roman" w:eastAsia="Times New Roman" w:hAnsi="Times New Roman" w:cs="Times New Roman"/>
          <w:color w:val="212121"/>
        </w:rPr>
      </w:pPr>
    </w:p>
    <w:p w:rsidR="00B64834" w:rsidRPr="00B64834" w:rsidRDefault="00B64834" w:rsidP="00B64834">
      <w:pPr>
        <w:shd w:val="clear" w:color="auto" w:fill="FFFFFF"/>
        <w:spacing w:after="0" w:line="240" w:lineRule="auto"/>
        <w:ind w:left="770" w:hanging="360"/>
        <w:rPr>
          <w:rFonts w:ascii="Times New Roman" w:eastAsia="Times New Roman" w:hAnsi="Times New Roman" w:cs="Times New Roman"/>
          <w:color w:val="212121"/>
        </w:rPr>
      </w:pPr>
      <w:r w:rsidRPr="00B64834">
        <w:rPr>
          <w:rFonts w:ascii="Times New Roman" w:eastAsia="Times New Roman" w:hAnsi="Times New Roman" w:cs="Times New Roman"/>
          <w:color w:val="000000"/>
        </w:rPr>
        <w:t>·      Students with a high school average of 70-79 need </w:t>
      </w:r>
      <w:r w:rsidRPr="00B64834">
        <w:rPr>
          <w:rFonts w:ascii="Times New Roman" w:eastAsia="Times New Roman" w:hAnsi="Times New Roman" w:cs="Times New Roman"/>
          <w:b/>
          <w:bCs/>
          <w:color w:val="000000"/>
        </w:rPr>
        <w:t>either</w:t>
      </w:r>
    </w:p>
    <w:p w:rsidR="00B64834" w:rsidRPr="00B64834" w:rsidRDefault="00B64834" w:rsidP="00B64834">
      <w:pPr>
        <w:shd w:val="clear" w:color="auto" w:fill="FFFFFF"/>
        <w:spacing w:after="0" w:line="240" w:lineRule="auto"/>
        <w:ind w:left="1540" w:hanging="360"/>
        <w:rPr>
          <w:rFonts w:ascii="Times New Roman" w:eastAsia="Times New Roman" w:hAnsi="Times New Roman" w:cs="Times New Roman"/>
          <w:color w:val="212121"/>
        </w:rPr>
      </w:pPr>
      <w:r w:rsidRPr="00B64834">
        <w:rPr>
          <w:rFonts w:ascii="Times New Roman" w:eastAsia="Times New Roman" w:hAnsi="Times New Roman" w:cs="Times New Roman"/>
          <w:color w:val="000000"/>
        </w:rPr>
        <w:t>o</w:t>
      </w:r>
      <w:proofErr w:type="gramStart"/>
      <w:r w:rsidRPr="00B64834">
        <w:rPr>
          <w:rFonts w:ascii="Times New Roman" w:eastAsia="Times New Roman" w:hAnsi="Times New Roman" w:cs="Times New Roman"/>
          <w:color w:val="000000"/>
        </w:rPr>
        <w:t>  High</w:t>
      </w:r>
      <w:proofErr w:type="gramEnd"/>
      <w:r w:rsidRPr="00B64834">
        <w:rPr>
          <w:rFonts w:ascii="Times New Roman" w:eastAsia="Times New Roman" w:hAnsi="Times New Roman" w:cs="Times New Roman"/>
          <w:color w:val="000000"/>
        </w:rPr>
        <w:t xml:space="preserve"> school English average of 80 or greater</w:t>
      </w:r>
    </w:p>
    <w:p w:rsidR="00B64834" w:rsidRPr="00B64834" w:rsidRDefault="00B64834" w:rsidP="00B64834">
      <w:pPr>
        <w:shd w:val="clear" w:color="auto" w:fill="FFFFFF"/>
        <w:spacing w:after="0" w:line="240" w:lineRule="auto"/>
        <w:ind w:left="1490"/>
        <w:rPr>
          <w:rFonts w:ascii="Times New Roman" w:eastAsia="Times New Roman" w:hAnsi="Times New Roman" w:cs="Times New Roman"/>
          <w:color w:val="212121"/>
        </w:rPr>
      </w:pPr>
      <w:r w:rsidRPr="00B64834">
        <w:rPr>
          <w:rFonts w:ascii="Times New Roman" w:eastAsia="Times New Roman" w:hAnsi="Times New Roman" w:cs="Times New Roman"/>
          <w:color w:val="000000"/>
        </w:rPr>
        <w:t>AND</w:t>
      </w:r>
    </w:p>
    <w:p w:rsidR="00B64834" w:rsidRPr="00B64834" w:rsidRDefault="00B64834" w:rsidP="00B64834">
      <w:pPr>
        <w:shd w:val="clear" w:color="auto" w:fill="FFFFFF"/>
        <w:spacing w:after="0" w:line="240" w:lineRule="auto"/>
        <w:ind w:left="1490" w:hanging="360"/>
        <w:rPr>
          <w:rFonts w:ascii="Times New Roman" w:eastAsia="Times New Roman" w:hAnsi="Times New Roman" w:cs="Times New Roman"/>
          <w:color w:val="212121"/>
        </w:rPr>
      </w:pPr>
      <w:proofErr w:type="gramStart"/>
      <w:r w:rsidRPr="00B64834">
        <w:rPr>
          <w:rFonts w:ascii="Times New Roman" w:eastAsia="Times New Roman" w:hAnsi="Times New Roman" w:cs="Times New Roman"/>
          <w:color w:val="000000"/>
        </w:rPr>
        <w:t>o</w:t>
      </w:r>
      <w:proofErr w:type="gramEnd"/>
      <w:r w:rsidRPr="00B64834">
        <w:rPr>
          <w:rFonts w:ascii="Times New Roman" w:eastAsia="Times New Roman" w:hAnsi="Times New Roman" w:cs="Times New Roman"/>
          <w:color w:val="000000"/>
        </w:rPr>
        <w:t>   Must have completed two credits of math in elementary algebra and geometry</w:t>
      </w:r>
    </w:p>
    <w:p w:rsidR="00B64834" w:rsidRPr="00B64834" w:rsidRDefault="00B64834" w:rsidP="00B64834">
      <w:pPr>
        <w:shd w:val="clear" w:color="auto" w:fill="FFFFFF"/>
        <w:spacing w:after="0" w:line="240" w:lineRule="auto"/>
        <w:ind w:left="2260" w:hanging="360"/>
        <w:rPr>
          <w:rFonts w:ascii="Times New Roman" w:eastAsia="Times New Roman" w:hAnsi="Times New Roman" w:cs="Times New Roman"/>
          <w:color w:val="212121"/>
        </w:rPr>
      </w:pPr>
      <w:r w:rsidRPr="00B64834">
        <w:rPr>
          <w:rFonts w:ascii="Times New Roman" w:eastAsia="Times New Roman" w:hAnsi="Times New Roman" w:cs="Times New Roman"/>
          <w:color w:val="000000"/>
        </w:rPr>
        <w:t>§</w:t>
      </w:r>
      <w:proofErr w:type="gramStart"/>
      <w:r w:rsidRPr="00B64834">
        <w:rPr>
          <w:rFonts w:ascii="Times New Roman" w:eastAsia="Times New Roman" w:hAnsi="Times New Roman" w:cs="Times New Roman"/>
          <w:color w:val="000000"/>
        </w:rPr>
        <w:t>  OR</w:t>
      </w:r>
      <w:proofErr w:type="gramEnd"/>
    </w:p>
    <w:p w:rsidR="00B64834" w:rsidRPr="00B64834" w:rsidRDefault="00B64834" w:rsidP="00B64834">
      <w:pPr>
        <w:shd w:val="clear" w:color="auto" w:fill="FFFFFF"/>
        <w:spacing w:after="0" w:line="240" w:lineRule="auto"/>
        <w:ind w:left="1490" w:hanging="360"/>
        <w:rPr>
          <w:rFonts w:ascii="Times New Roman" w:eastAsia="Times New Roman" w:hAnsi="Times New Roman" w:cs="Times New Roman"/>
          <w:color w:val="212121"/>
        </w:rPr>
      </w:pPr>
      <w:proofErr w:type="gramStart"/>
      <w:r w:rsidRPr="00B64834">
        <w:rPr>
          <w:rFonts w:ascii="Times New Roman" w:eastAsia="Times New Roman" w:hAnsi="Times New Roman" w:cs="Times New Roman"/>
          <w:color w:val="000000"/>
        </w:rPr>
        <w:t>o</w:t>
      </w:r>
      <w:proofErr w:type="gramEnd"/>
      <w:r w:rsidRPr="00B64834">
        <w:rPr>
          <w:rFonts w:ascii="Times New Roman" w:eastAsia="Times New Roman" w:hAnsi="Times New Roman" w:cs="Times New Roman"/>
          <w:color w:val="000000"/>
        </w:rPr>
        <w:t>   High school English average of 75-79</w:t>
      </w:r>
    </w:p>
    <w:p w:rsidR="00B64834" w:rsidRPr="00B64834" w:rsidRDefault="00B64834" w:rsidP="00B64834">
      <w:pPr>
        <w:shd w:val="clear" w:color="auto" w:fill="FFFFFF"/>
        <w:spacing w:after="0" w:line="240" w:lineRule="auto"/>
        <w:ind w:left="1490"/>
        <w:rPr>
          <w:rFonts w:ascii="Times New Roman" w:eastAsia="Times New Roman" w:hAnsi="Times New Roman" w:cs="Times New Roman"/>
          <w:color w:val="212121"/>
        </w:rPr>
      </w:pPr>
      <w:r w:rsidRPr="00B64834">
        <w:rPr>
          <w:rFonts w:ascii="Times New Roman" w:eastAsia="Times New Roman" w:hAnsi="Times New Roman" w:cs="Times New Roman"/>
          <w:color w:val="000000"/>
        </w:rPr>
        <w:t>AND</w:t>
      </w:r>
    </w:p>
    <w:p w:rsidR="00B64834" w:rsidRPr="00B64834" w:rsidRDefault="00B64834" w:rsidP="00B64834">
      <w:pPr>
        <w:shd w:val="clear" w:color="auto" w:fill="FFFFFF"/>
        <w:spacing w:after="0" w:line="240" w:lineRule="auto"/>
        <w:ind w:left="1490" w:hanging="360"/>
        <w:rPr>
          <w:rFonts w:ascii="Times New Roman" w:eastAsia="Times New Roman" w:hAnsi="Times New Roman" w:cs="Times New Roman"/>
          <w:color w:val="212121"/>
        </w:rPr>
      </w:pPr>
      <w:proofErr w:type="gramStart"/>
      <w:r w:rsidRPr="00B64834">
        <w:rPr>
          <w:rFonts w:ascii="Times New Roman" w:eastAsia="Times New Roman" w:hAnsi="Times New Roman" w:cs="Times New Roman"/>
          <w:color w:val="000000"/>
        </w:rPr>
        <w:t>o</w:t>
      </w:r>
      <w:proofErr w:type="gramEnd"/>
      <w:r w:rsidRPr="00B64834">
        <w:rPr>
          <w:rFonts w:ascii="Times New Roman" w:eastAsia="Times New Roman" w:hAnsi="Times New Roman" w:cs="Times New Roman"/>
          <w:color w:val="000000"/>
        </w:rPr>
        <w:t>   Have completed three credits of math in elementary algebra, geometry, and intermediate algebra</w:t>
      </w:r>
    </w:p>
    <w:p w:rsidR="00B64834" w:rsidRPr="00B64834" w:rsidRDefault="00B64834" w:rsidP="00B64834">
      <w:pPr>
        <w:jc w:val="center"/>
        <w:rPr>
          <w:rFonts w:ascii="Times New Roman" w:hAnsi="Times New Roman" w:cs="Times New Roman"/>
        </w:rPr>
      </w:pPr>
    </w:p>
    <w:p w:rsidR="008D4692" w:rsidRPr="00B64834" w:rsidRDefault="008D4692" w:rsidP="00B64834">
      <w:pPr>
        <w:jc w:val="center"/>
        <w:rPr>
          <w:rFonts w:ascii="Times New Roman" w:hAnsi="Times New Roman" w:cs="Times New Roman"/>
        </w:rPr>
      </w:pPr>
    </w:p>
    <w:p w:rsidR="008D4692" w:rsidRPr="00A11F40" w:rsidRDefault="008D4692" w:rsidP="008D4692">
      <w:pPr>
        <w:rPr>
          <w:rFonts w:ascii="Times New Roman" w:hAnsi="Times New Roman" w:cs="Times New Roman"/>
        </w:rPr>
      </w:pPr>
    </w:p>
    <w:p w:rsidR="008D4692" w:rsidRPr="00A11F40" w:rsidRDefault="008D4692" w:rsidP="008D4692">
      <w:pPr>
        <w:rPr>
          <w:rFonts w:ascii="Times New Roman" w:hAnsi="Times New Roman" w:cs="Times New Roman"/>
        </w:rPr>
      </w:pPr>
    </w:p>
    <w:p w:rsidR="009D003B" w:rsidRPr="00BD5633" w:rsidRDefault="009D003B">
      <w:pPr>
        <w:rPr>
          <w:rFonts w:ascii="Times New Roman" w:hAnsi="Times New Roman" w:cs="Times New Roman"/>
        </w:rPr>
      </w:pPr>
    </w:p>
    <w:sectPr w:rsidR="009D003B" w:rsidRPr="00BD5633" w:rsidSect="009373D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90A12"/>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1" w15:restartNumberingAfterBreak="0">
    <w:nsid w:val="692630B3"/>
    <w:multiLevelType w:val="hybridMultilevel"/>
    <w:tmpl w:val="FEE8B42C"/>
    <w:lvl w:ilvl="0" w:tplc="04090019">
      <w:start w:val="7"/>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1F13A8"/>
    <w:multiLevelType w:val="hybridMultilevel"/>
    <w:tmpl w:val="8572E41E"/>
    <w:lvl w:ilvl="0" w:tplc="9C1C589E">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F90D86"/>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D68"/>
    <w:rsid w:val="000609D0"/>
    <w:rsid w:val="00077840"/>
    <w:rsid w:val="000F23B3"/>
    <w:rsid w:val="002F0569"/>
    <w:rsid w:val="00342516"/>
    <w:rsid w:val="00437B06"/>
    <w:rsid w:val="005D3BA1"/>
    <w:rsid w:val="00644280"/>
    <w:rsid w:val="0068041F"/>
    <w:rsid w:val="007F160F"/>
    <w:rsid w:val="008D4692"/>
    <w:rsid w:val="009D003B"/>
    <w:rsid w:val="00A0392A"/>
    <w:rsid w:val="00AA286B"/>
    <w:rsid w:val="00B64834"/>
    <w:rsid w:val="00BD5633"/>
    <w:rsid w:val="00C904C2"/>
    <w:rsid w:val="00CE0882"/>
    <w:rsid w:val="00D570DD"/>
    <w:rsid w:val="00EE7905"/>
    <w:rsid w:val="00EF4D68"/>
    <w:rsid w:val="00F227AD"/>
    <w:rsid w:val="00F30D7C"/>
    <w:rsid w:val="00FF3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25D0D"/>
  <w15:chartTrackingRefBased/>
  <w15:docId w15:val="{E3BA4E0A-7B5C-4268-913A-36751374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F4D68"/>
    <w:pPr>
      <w:ind w:left="720"/>
      <w:contextualSpacing/>
    </w:pPr>
  </w:style>
  <w:style w:type="character" w:customStyle="1" w:styleId="ListParagraphChar">
    <w:name w:val="List Paragraph Char"/>
    <w:link w:val="ListParagraph"/>
    <w:uiPriority w:val="34"/>
    <w:locked/>
    <w:rsid w:val="00EF4D68"/>
  </w:style>
  <w:style w:type="paragraph" w:styleId="NormalWeb">
    <w:name w:val="Normal (Web)"/>
    <w:basedOn w:val="Normal"/>
    <w:uiPriority w:val="99"/>
    <w:semiHidden/>
    <w:unhideWhenUsed/>
    <w:rsid w:val="00BD56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5633"/>
    <w:rPr>
      <w:b/>
      <w:bCs/>
    </w:rPr>
  </w:style>
  <w:style w:type="character" w:styleId="Emphasis">
    <w:name w:val="Emphasis"/>
    <w:basedOn w:val="DefaultParagraphFont"/>
    <w:uiPriority w:val="20"/>
    <w:qFormat/>
    <w:rsid w:val="00BD56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842869">
      <w:bodyDiv w:val="1"/>
      <w:marLeft w:val="0"/>
      <w:marRight w:val="0"/>
      <w:marTop w:val="0"/>
      <w:marBottom w:val="0"/>
      <w:divBdr>
        <w:top w:val="none" w:sz="0" w:space="0" w:color="auto"/>
        <w:left w:val="none" w:sz="0" w:space="0" w:color="auto"/>
        <w:bottom w:val="none" w:sz="0" w:space="0" w:color="auto"/>
        <w:right w:val="none" w:sz="0" w:space="0" w:color="auto"/>
      </w:divBdr>
    </w:div>
    <w:div w:id="171549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2928</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6</cp:revision>
  <dcterms:created xsi:type="dcterms:W3CDTF">2020-11-14T18:27:00Z</dcterms:created>
  <dcterms:modified xsi:type="dcterms:W3CDTF">2020-11-16T03:24:00Z</dcterms:modified>
</cp:coreProperties>
</file>