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23F40" w:rsidRPr="001A3AAF" w:rsidRDefault="00A23F40" w:rsidP="001A3AAF">
      <w:pPr>
        <w:pStyle w:val="PlainText"/>
        <w:rPr>
          <w:rFonts w:ascii="Courier New" w:hAnsi="Courier New" w:cs="Courier New"/>
        </w:rPr>
      </w:pPr>
      <w:r w:rsidRPr="001A3AAF">
        <w:rPr>
          <w:rFonts w:ascii="Courier New" w:hAnsi="Courier New" w:cs="Courier New"/>
        </w:rPr>
        <w:t>also write a multi file program in c for each</w:t>
      </w:r>
    </w:p>
    <w:p w:rsidR="00A23F40" w:rsidRPr="001A3AAF" w:rsidRDefault="00A23F40" w:rsidP="001A3AAF">
      <w:pPr>
        <w:pStyle w:val="PlainText"/>
        <w:rPr>
          <w:rFonts w:ascii="Courier New" w:hAnsi="Courier New" w:cs="Courier New"/>
        </w:rPr>
      </w:pPr>
      <w:r w:rsidRPr="001A3AAF">
        <w:rPr>
          <w:rFonts w:ascii="Courier New" w:hAnsi="Courier New" w:cs="Courier New"/>
        </w:rPr>
        <w:t>1. Search for a resource</w:t>
      </w:r>
    </w:p>
    <w:p w:rsidR="00A23F40" w:rsidRPr="001A3AAF" w:rsidRDefault="00A23F40" w:rsidP="001A3AAF">
      <w:pPr>
        <w:pStyle w:val="PlainText"/>
        <w:rPr>
          <w:rFonts w:ascii="Courier New" w:hAnsi="Courier New" w:cs="Courier New"/>
        </w:rPr>
      </w:pPr>
      <w:r w:rsidRPr="001A3AAF">
        <w:rPr>
          <w:rFonts w:ascii="Courier New" w:hAnsi="Courier New" w:cs="Courier New"/>
        </w:rPr>
        <w:t>2. Borrow a resource</w:t>
      </w:r>
    </w:p>
    <w:p w:rsidR="00A23F40" w:rsidRPr="001A3AAF" w:rsidRDefault="00A23F40" w:rsidP="001A3AAF">
      <w:pPr>
        <w:pStyle w:val="PlainText"/>
        <w:rPr>
          <w:rFonts w:ascii="Courier New" w:hAnsi="Courier New" w:cs="Courier New"/>
        </w:rPr>
      </w:pPr>
      <w:r w:rsidRPr="001A3AAF">
        <w:rPr>
          <w:rFonts w:ascii="Courier New" w:hAnsi="Courier New" w:cs="Courier New"/>
        </w:rPr>
        <w:t>3. Return a resource</w:t>
      </w:r>
    </w:p>
    <w:p w:rsidR="00A23F40" w:rsidRPr="001A3AAF" w:rsidRDefault="00A23F40" w:rsidP="001A3AAF">
      <w:pPr>
        <w:pStyle w:val="PlainText"/>
        <w:rPr>
          <w:rFonts w:ascii="Courier New" w:hAnsi="Courier New" w:cs="Courier New"/>
        </w:rPr>
      </w:pPr>
      <w:r w:rsidRPr="001A3AAF">
        <w:rPr>
          <w:rFonts w:ascii="Courier New" w:hAnsi="Courier New" w:cs="Courier New"/>
        </w:rPr>
        <w:t>4. Faculty collaboration</w:t>
      </w:r>
    </w:p>
    <w:p w:rsidR="00A23F40" w:rsidRPr="001A3AAF" w:rsidRDefault="00A23F40" w:rsidP="001A3AAF">
      <w:pPr>
        <w:pStyle w:val="PlainText"/>
        <w:rPr>
          <w:rFonts w:ascii="Courier New" w:hAnsi="Courier New" w:cs="Courier New"/>
        </w:rPr>
      </w:pPr>
      <w:r w:rsidRPr="001A3AAF">
        <w:rPr>
          <w:rFonts w:ascii="Courier New" w:hAnsi="Courier New" w:cs="Courier New"/>
        </w:rPr>
        <w:t>5. Specialized services</w:t>
      </w:r>
    </w:p>
    <w:p w:rsidR="001A3AAF" w:rsidRDefault="001A3AAF" w:rsidP="001A3AAF">
      <w:pPr>
        <w:pStyle w:val="PlainText"/>
        <w:rPr>
          <w:rFonts w:ascii="Courier New" w:hAnsi="Courier New" w:cs="Courier New"/>
        </w:rPr>
      </w:pPr>
    </w:p>
    <w:sectPr w:rsidR="001A3AAF" w:rsidSect="001A3AAF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AF"/>
    <w:rsid w:val="00132799"/>
    <w:rsid w:val="001A3AAF"/>
    <w:rsid w:val="00A2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CE19F84-BE85-1B49-9819-E46FEB5A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A3AA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A3A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2024-08-24T10:46:00Z</dcterms:created>
  <dcterms:modified xsi:type="dcterms:W3CDTF">2024-08-24T10:46:00Z</dcterms:modified>
</cp:coreProperties>
</file>