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 Questions Human nutrition FS2018</w:t>
      </w:r>
    </w:p>
    <w:p w:rsidR="00000000" w:rsidDel="00000000" w:rsidP="00000000" w:rsidRDefault="00000000" w:rsidRPr="00000000" w14:paraId="00000001">
      <w:pPr>
        <w:pStyle w:val="Heading2"/>
        <w:keepNext w:val="0"/>
        <w:keepLines w:val="0"/>
        <w:spacing w:after="0" w:before="40" w:lineRule="auto"/>
        <w:contextualSpacing w:val="0"/>
        <w:rPr>
          <w:b w:val="1"/>
          <w:color w:val="2f5496"/>
          <w:sz w:val="24"/>
          <w:szCs w:val="24"/>
        </w:rPr>
      </w:pPr>
      <w:bookmarkStart w:colFirst="0" w:colLast="0" w:name="_xwng7njykl16" w:id="0"/>
      <w:bookmarkEnd w:id="0"/>
      <w:r w:rsidDel="00000000" w:rsidR="00000000" w:rsidRPr="00000000">
        <w:rPr>
          <w:b w:val="1"/>
          <w:color w:val="2f5496"/>
          <w:sz w:val="24"/>
          <w:szCs w:val="24"/>
          <w:rtl w:val="0"/>
        </w:rPr>
        <w:t xml:space="preserve">Which of these vitamins are water soluble?</w:t>
      </w:r>
    </w:p>
    <w:p w:rsidR="00000000" w:rsidDel="00000000" w:rsidP="00000000" w:rsidRDefault="00000000" w:rsidRPr="00000000" w14:paraId="00000002">
      <w:pPr>
        <w:spacing w:line="330.54545454545456" w:lineRule="auto"/>
        <w:ind w:left="780" w:hanging="360"/>
        <w:contextualSpacing w:val="0"/>
        <w:rPr>
          <w:sz w:val="24"/>
          <w:szCs w:val="24"/>
        </w:rPr>
      </w:pPr>
      <w:r w:rsidDel="00000000" w:rsidR="00000000" w:rsidRPr="00000000">
        <w:rPr>
          <w:sz w:val="24"/>
          <w:szCs w:val="24"/>
          <w:rtl w:val="0"/>
        </w:rPr>
        <w:t xml:space="preserve">·        A</w:t>
      </w:r>
    </w:p>
    <w:p w:rsidR="00000000" w:rsidDel="00000000" w:rsidP="00000000" w:rsidRDefault="00000000" w:rsidRPr="00000000" w14:paraId="00000003">
      <w:pPr>
        <w:spacing w:line="330.54545454545456" w:lineRule="auto"/>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C -&gt; TRUE</w:t>
      </w:r>
    </w:p>
    <w:p w:rsidR="00000000" w:rsidDel="00000000" w:rsidP="00000000" w:rsidRDefault="00000000" w:rsidRPr="00000000" w14:paraId="00000004">
      <w:pPr>
        <w:spacing w:line="330.54545454545456" w:lineRule="auto"/>
        <w:ind w:left="780" w:hanging="360"/>
        <w:contextualSpacing w:val="0"/>
        <w:rPr>
          <w:sz w:val="24"/>
          <w:szCs w:val="24"/>
        </w:rPr>
      </w:pPr>
      <w:r w:rsidDel="00000000" w:rsidR="00000000" w:rsidRPr="00000000">
        <w:rPr>
          <w:sz w:val="24"/>
          <w:szCs w:val="24"/>
          <w:rtl w:val="0"/>
        </w:rPr>
        <w:t xml:space="preserve">·        D</w:t>
      </w:r>
    </w:p>
    <w:p w:rsidR="00000000" w:rsidDel="00000000" w:rsidP="00000000" w:rsidRDefault="00000000" w:rsidRPr="00000000" w14:paraId="00000005">
      <w:pPr>
        <w:spacing w:line="330.54545454545456" w:lineRule="auto"/>
        <w:ind w:left="780" w:hanging="360"/>
        <w:contextualSpacing w:val="0"/>
        <w:rPr>
          <w:sz w:val="24"/>
          <w:szCs w:val="24"/>
        </w:rPr>
      </w:pPr>
      <w:r w:rsidDel="00000000" w:rsidR="00000000" w:rsidRPr="00000000">
        <w:rPr>
          <w:sz w:val="24"/>
          <w:szCs w:val="24"/>
          <w:rtl w:val="0"/>
        </w:rPr>
        <w:t xml:space="preserve">·        E</w:t>
      </w:r>
    </w:p>
    <w:p w:rsidR="00000000" w:rsidDel="00000000" w:rsidP="00000000" w:rsidRDefault="00000000" w:rsidRPr="00000000" w14:paraId="00000006">
      <w:pPr>
        <w:spacing w:line="330.54545454545456" w:lineRule="auto"/>
        <w:ind w:left="780" w:hanging="360"/>
        <w:contextualSpacing w:val="0"/>
        <w:rPr>
          <w:sz w:val="24"/>
          <w:szCs w:val="24"/>
        </w:rPr>
      </w:pPr>
      <w:r w:rsidDel="00000000" w:rsidR="00000000" w:rsidRPr="00000000">
        <w:rPr>
          <w:sz w:val="24"/>
          <w:szCs w:val="24"/>
          <w:rtl w:val="0"/>
        </w:rPr>
        <w:t xml:space="preserve">·        K</w:t>
      </w:r>
    </w:p>
    <w:p w:rsidR="00000000" w:rsidDel="00000000" w:rsidP="00000000" w:rsidRDefault="00000000" w:rsidRPr="00000000" w14:paraId="00000007">
      <w:pPr>
        <w:pStyle w:val="Heading2"/>
        <w:keepNext w:val="0"/>
        <w:keepLines w:val="0"/>
        <w:spacing w:after="0" w:before="40" w:lineRule="auto"/>
        <w:contextualSpacing w:val="0"/>
        <w:rPr>
          <w:sz w:val="24"/>
          <w:szCs w:val="24"/>
        </w:rPr>
      </w:pPr>
      <w:bookmarkStart w:colFirst="0" w:colLast="0" w:name="_mjm8h8bry001" w:id="1"/>
      <w:bookmarkEnd w:id="1"/>
      <w:r w:rsidDel="00000000" w:rsidR="00000000" w:rsidRPr="00000000">
        <w:rPr>
          <w:rtl w:val="0"/>
        </w:rPr>
      </w:r>
    </w:p>
    <w:p w:rsidR="00000000" w:rsidDel="00000000" w:rsidP="00000000" w:rsidRDefault="00000000" w:rsidRPr="00000000" w14:paraId="00000008">
      <w:pPr>
        <w:pStyle w:val="Heading2"/>
        <w:keepNext w:val="0"/>
        <w:keepLines w:val="0"/>
        <w:spacing w:after="0" w:before="40" w:lineRule="auto"/>
        <w:contextualSpacing w:val="0"/>
        <w:rPr>
          <w:b w:val="1"/>
          <w:color w:val="2f5496"/>
          <w:sz w:val="24"/>
          <w:szCs w:val="24"/>
        </w:rPr>
      </w:pPr>
      <w:bookmarkStart w:colFirst="0" w:colLast="0" w:name="_mjm8h8bry001" w:id="1"/>
      <w:bookmarkEnd w:id="1"/>
      <w:r w:rsidDel="00000000" w:rsidR="00000000" w:rsidRPr="00000000">
        <w:rPr>
          <w:b w:val="1"/>
          <w:color w:val="2f5496"/>
          <w:sz w:val="24"/>
          <w:szCs w:val="24"/>
          <w:rtl w:val="0"/>
        </w:rPr>
        <w:t xml:space="preserve">Which of the following statements about the role of carbohydrates in the body, is correct:</w:t>
      </w:r>
    </w:p>
    <w:p w:rsidR="00000000" w:rsidDel="00000000" w:rsidP="00000000" w:rsidRDefault="00000000" w:rsidRPr="00000000" w14:paraId="00000009">
      <w:pPr>
        <w:spacing w:line="330.54545454545456" w:lineRule="auto"/>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Carbohydrates act as energy fuel, primary during intense exercise -&gt; True</w:t>
      </w:r>
    </w:p>
    <w:p w:rsidR="00000000" w:rsidDel="00000000" w:rsidP="00000000" w:rsidRDefault="00000000" w:rsidRPr="00000000" w14:paraId="0000000A">
      <w:pPr>
        <w:spacing w:line="330.54545454545456" w:lineRule="auto"/>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Carbohydrate availability affects the metabolic mixture catabolyzed for energy. -&gt; True </w:t>
      </w:r>
    </w:p>
    <w:p w:rsidR="00000000" w:rsidDel="00000000" w:rsidP="00000000" w:rsidRDefault="00000000" w:rsidRPr="00000000" w14:paraId="0000000B">
      <w:pPr>
        <w:spacing w:line="330.54545454545456" w:lineRule="auto"/>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The central nervous system requires carbohydrates to function properly -&gt; True </w:t>
      </w:r>
    </w:p>
    <w:p w:rsidR="00000000" w:rsidDel="00000000" w:rsidP="00000000" w:rsidRDefault="00000000" w:rsidRPr="00000000" w14:paraId="0000000C">
      <w:pPr>
        <w:spacing w:line="330.54545454545456" w:lineRule="auto"/>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Carbohydrates can be converted to lipids and stored inside the adipose tissue -&gt; True</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40" w:lineRule="auto"/>
        <w:contextualSpacing w:val="0"/>
        <w:rPr>
          <w:b w:val="1"/>
          <w:color w:val="2f5496"/>
          <w:sz w:val="24"/>
          <w:szCs w:val="24"/>
        </w:rPr>
      </w:pPr>
      <w:bookmarkStart w:colFirst="0" w:colLast="0" w:name="_axm15ct6e34q" w:id="2"/>
      <w:bookmarkEnd w:id="2"/>
      <w:r w:rsidDel="00000000" w:rsidR="00000000" w:rsidRPr="00000000">
        <w:rPr>
          <w:b w:val="1"/>
          <w:color w:val="2f5496"/>
          <w:sz w:val="24"/>
          <w:szCs w:val="24"/>
          <w:rtl w:val="0"/>
        </w:rPr>
        <w:t xml:space="preserve">Which statements concerning disaccharides are correct?</w:t>
      </w:r>
    </w:p>
    <w:p w:rsidR="00000000" w:rsidDel="00000000" w:rsidP="00000000" w:rsidRDefault="00000000" w:rsidRPr="00000000" w14:paraId="00000010">
      <w:pPr>
        <w:spacing w:line="330.54545454545456" w:lineRule="auto"/>
        <w:ind w:left="780" w:hanging="360"/>
        <w:contextualSpacing w:val="0"/>
        <w:rPr>
          <w:color w:val="ff0000"/>
          <w:sz w:val="24"/>
          <w:szCs w:val="24"/>
        </w:rPr>
      </w:pPr>
      <w:r w:rsidDel="00000000" w:rsidR="00000000" w:rsidRPr="00000000">
        <w:rPr>
          <w:sz w:val="24"/>
          <w:szCs w:val="24"/>
          <w:rtl w:val="0"/>
        </w:rPr>
        <w:t xml:space="preserve">a.     </w:t>
      </w:r>
      <w:r w:rsidDel="00000000" w:rsidR="00000000" w:rsidRPr="00000000">
        <w:rPr>
          <w:color w:val="ff0000"/>
          <w:sz w:val="24"/>
          <w:szCs w:val="24"/>
          <w:rtl w:val="0"/>
        </w:rPr>
        <w:t xml:space="preserve"> By combining two oligosaccharides we obtain a disaccharide -&gt; False </w:t>
      </w:r>
    </w:p>
    <w:p w:rsidR="00000000" w:rsidDel="00000000" w:rsidP="00000000" w:rsidRDefault="00000000" w:rsidRPr="00000000" w14:paraId="00000011">
      <w:pPr>
        <w:spacing w:line="330.54545454545456" w:lineRule="auto"/>
        <w:ind w:left="780" w:hanging="360"/>
        <w:contextualSpacing w:val="0"/>
        <w:rPr>
          <w:color w:val="ff0000"/>
          <w:sz w:val="24"/>
          <w:szCs w:val="24"/>
        </w:rPr>
      </w:pPr>
      <w:r w:rsidDel="00000000" w:rsidR="00000000" w:rsidRPr="00000000">
        <w:rPr>
          <w:sz w:val="24"/>
          <w:szCs w:val="24"/>
          <w:rtl w:val="0"/>
        </w:rPr>
        <w:t xml:space="preserve">b.     </w:t>
      </w:r>
      <w:r w:rsidDel="00000000" w:rsidR="00000000" w:rsidRPr="00000000">
        <w:rPr>
          <w:color w:val="ff0000"/>
          <w:sz w:val="24"/>
          <w:szCs w:val="24"/>
          <w:rtl w:val="0"/>
        </w:rPr>
        <w:t xml:space="preserve"> Lactose is a disaccharide, is found in natural form in milk and is sweeter than maltose -&gt; False</w:t>
      </w:r>
    </w:p>
    <w:p w:rsidR="00000000" w:rsidDel="00000000" w:rsidP="00000000" w:rsidRDefault="00000000" w:rsidRPr="00000000" w14:paraId="00000012">
      <w:pPr>
        <w:spacing w:line="330.54545454545456" w:lineRule="auto"/>
        <w:ind w:left="780" w:hanging="360"/>
        <w:contextualSpacing w:val="0"/>
        <w:rPr>
          <w:color w:val="00ff00"/>
          <w:sz w:val="24"/>
          <w:szCs w:val="24"/>
        </w:rPr>
      </w:pPr>
      <w:r w:rsidDel="00000000" w:rsidR="00000000" w:rsidRPr="00000000">
        <w:rPr>
          <w:sz w:val="24"/>
          <w:szCs w:val="24"/>
          <w:rtl w:val="0"/>
        </w:rPr>
        <w:t xml:space="preserve">c.    </w:t>
      </w:r>
      <w:r w:rsidDel="00000000" w:rsidR="00000000" w:rsidRPr="00000000">
        <w:rPr>
          <w:color w:val="00ff00"/>
          <w:sz w:val="24"/>
          <w:szCs w:val="24"/>
          <w:rtl w:val="0"/>
        </w:rPr>
        <w:t xml:space="preserve">  Lactose intolerant persons have a lack of the enzyme lactase which splits lactose into glucose and galactose during digestion -&gt; True</w:t>
      </w:r>
    </w:p>
    <w:p w:rsidR="00000000" w:rsidDel="00000000" w:rsidP="00000000" w:rsidRDefault="00000000" w:rsidRPr="00000000" w14:paraId="00000013">
      <w:pPr>
        <w:spacing w:line="330.54545454545456" w:lineRule="auto"/>
        <w:ind w:left="780" w:hanging="360"/>
        <w:contextualSpacing w:val="0"/>
        <w:rPr>
          <w:color w:val="00ff00"/>
          <w:sz w:val="24"/>
          <w:szCs w:val="24"/>
        </w:rPr>
      </w:pPr>
      <w:r w:rsidDel="00000000" w:rsidR="00000000" w:rsidRPr="00000000">
        <w:rPr>
          <w:sz w:val="24"/>
          <w:szCs w:val="24"/>
          <w:rtl w:val="0"/>
        </w:rPr>
        <w:t xml:space="preserve">d.      </w:t>
      </w:r>
      <w:r w:rsidDel="00000000" w:rsidR="00000000" w:rsidRPr="00000000">
        <w:rPr>
          <w:color w:val="00ff00"/>
          <w:sz w:val="24"/>
          <w:szCs w:val="24"/>
          <w:rtl w:val="0"/>
        </w:rPr>
        <w:t xml:space="preserve">Glucose is added as a principle component to each disaccharide -&gt; True</w:t>
      </w:r>
    </w:p>
    <w:p w:rsidR="00000000" w:rsidDel="00000000" w:rsidP="00000000" w:rsidRDefault="00000000" w:rsidRPr="00000000" w14:paraId="00000014">
      <w:pPr>
        <w:spacing w:line="330.54545454545456" w:lineRule="auto"/>
        <w:ind w:left="780" w:hanging="360"/>
        <w:contextualSpacing w:val="0"/>
        <w:rPr>
          <w:color w:val="ff0000"/>
          <w:sz w:val="24"/>
          <w:szCs w:val="24"/>
        </w:rPr>
      </w:pPr>
      <w:r w:rsidDel="00000000" w:rsidR="00000000" w:rsidRPr="00000000">
        <w:rPr>
          <w:sz w:val="24"/>
          <w:szCs w:val="24"/>
          <w:rtl w:val="0"/>
        </w:rPr>
        <w:t xml:space="preserve">e.    </w:t>
      </w:r>
      <w:r w:rsidDel="00000000" w:rsidR="00000000" w:rsidRPr="00000000">
        <w:rPr>
          <w:color w:val="ff0000"/>
          <w:sz w:val="24"/>
          <w:szCs w:val="24"/>
          <w:rtl w:val="0"/>
        </w:rPr>
        <w:t xml:space="preserve">  Sucrose, lactose as well as galactose are the three disaccharides of nutritional significance -&gt; False</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40" w:lineRule="auto"/>
        <w:contextualSpacing w:val="0"/>
        <w:rPr>
          <w:b w:val="1"/>
          <w:color w:val="2f5496"/>
          <w:sz w:val="24"/>
          <w:szCs w:val="24"/>
        </w:rPr>
      </w:pPr>
      <w:bookmarkStart w:colFirst="0" w:colLast="0" w:name="_xdqp0hvtbyv0" w:id="3"/>
      <w:bookmarkEnd w:id="3"/>
      <w:r w:rsidDel="00000000" w:rsidR="00000000" w:rsidRPr="00000000">
        <w:rPr>
          <w:b w:val="1"/>
          <w:color w:val="2f5496"/>
          <w:sz w:val="24"/>
          <w:szCs w:val="24"/>
          <w:rtl w:val="0"/>
        </w:rPr>
        <w:t xml:space="preserve">If you don't have enough Calcium then you should:</w:t>
      </w:r>
    </w:p>
    <w:p w:rsidR="00000000" w:rsidDel="00000000" w:rsidP="00000000" w:rsidRDefault="00000000" w:rsidRPr="00000000" w14:paraId="00000018">
      <w:pPr>
        <w:spacing w:line="330.54545454545456" w:lineRule="auto"/>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eat more Calcium rich food</w:t>
      </w:r>
    </w:p>
    <w:p w:rsidR="00000000" w:rsidDel="00000000" w:rsidP="00000000" w:rsidRDefault="00000000" w:rsidRPr="00000000" w14:paraId="00000019">
      <w:pPr>
        <w:spacing w:line="330.54545454545456" w:lineRule="auto"/>
        <w:ind w:left="780" w:hanging="360"/>
        <w:contextualSpacing w:val="0"/>
        <w:rPr>
          <w:color w:val="38761d"/>
          <w:sz w:val="24"/>
          <w:szCs w:val="24"/>
        </w:rPr>
      </w:pPr>
      <w:r w:rsidDel="00000000" w:rsidR="00000000" w:rsidRPr="00000000">
        <w:rPr>
          <w:color w:val="38761d"/>
          <w:sz w:val="24"/>
          <w:szCs w:val="24"/>
          <w:rtl w:val="0"/>
        </w:rPr>
        <w:t xml:space="preserve">·        eat a Vitamin D - Calcium mixture because of the positive Vitamin-Mineral-Interaction</w:t>
      </w:r>
    </w:p>
    <w:p w:rsidR="00000000" w:rsidDel="00000000" w:rsidP="00000000" w:rsidRDefault="00000000" w:rsidRPr="00000000" w14:paraId="0000001A">
      <w:pPr>
        <w:spacing w:line="330.54545454545456" w:lineRule="auto"/>
        <w:ind w:left="780" w:hanging="360"/>
        <w:contextualSpacing w:val="0"/>
        <w:rPr>
          <w:color w:val="cc0000"/>
          <w:sz w:val="24"/>
          <w:szCs w:val="24"/>
        </w:rPr>
      </w:pPr>
      <w:r w:rsidDel="00000000" w:rsidR="00000000" w:rsidRPr="00000000">
        <w:rPr>
          <w:sz w:val="24"/>
          <w:szCs w:val="24"/>
          <w:rtl w:val="0"/>
        </w:rPr>
        <w:t xml:space="preserve">·       </w:t>
      </w:r>
      <w:r w:rsidDel="00000000" w:rsidR="00000000" w:rsidRPr="00000000">
        <w:rPr>
          <w:color w:val="cc0000"/>
          <w:sz w:val="24"/>
          <w:szCs w:val="24"/>
          <w:rtl w:val="0"/>
        </w:rPr>
        <w:t xml:space="preserve"> eat a fiber-Calcium mixture because of the positive Fiber-Mineral-Interaction</w:t>
      </w:r>
    </w:p>
    <w:p w:rsidR="00000000" w:rsidDel="00000000" w:rsidP="00000000" w:rsidRDefault="00000000" w:rsidRPr="00000000" w14:paraId="0000001B">
      <w:pPr>
        <w:spacing w:line="330.54545454545456" w:lineRule="auto"/>
        <w:ind w:left="780" w:hanging="360"/>
        <w:contextualSpacing w:val="0"/>
        <w:rPr>
          <w:color w:val="cc0000"/>
          <w:sz w:val="24"/>
          <w:szCs w:val="24"/>
        </w:rPr>
      </w:pPr>
      <w:r w:rsidDel="00000000" w:rsidR="00000000" w:rsidRPr="00000000">
        <w:rPr>
          <w:color w:val="cc0000"/>
          <w:sz w:val="24"/>
          <w:szCs w:val="24"/>
          <w:rtl w:val="0"/>
        </w:rPr>
        <w:t xml:space="preserve">·        eat a Calcium-Magnesium mixture because of the positive Mineral-Mineral-Interaction</w:t>
      </w:r>
    </w:p>
    <w:p w:rsidR="00000000" w:rsidDel="00000000" w:rsidP="00000000" w:rsidRDefault="00000000" w:rsidRPr="00000000" w14:paraId="0000001C">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Style w:val="Heading2"/>
        <w:keepNext w:val="0"/>
        <w:keepLines w:val="0"/>
        <w:spacing w:after="0" w:before="40" w:lineRule="auto"/>
        <w:contextualSpacing w:val="0"/>
        <w:rPr>
          <w:b w:val="1"/>
          <w:color w:val="2f5496"/>
          <w:sz w:val="24"/>
          <w:szCs w:val="24"/>
        </w:rPr>
      </w:pPr>
      <w:bookmarkStart w:colFirst="0" w:colLast="0" w:name="_dozbgf92b0cb" w:id="4"/>
      <w:bookmarkEnd w:id="4"/>
      <w:r w:rsidDel="00000000" w:rsidR="00000000" w:rsidRPr="00000000">
        <w:rPr>
          <w:rtl w:val="0"/>
        </w:rPr>
      </w:r>
    </w:p>
    <w:p w:rsidR="00000000" w:rsidDel="00000000" w:rsidP="00000000" w:rsidRDefault="00000000" w:rsidRPr="00000000" w14:paraId="0000001E">
      <w:pPr>
        <w:pStyle w:val="Heading2"/>
        <w:keepNext w:val="0"/>
        <w:keepLines w:val="0"/>
        <w:spacing w:after="0" w:before="40" w:lineRule="auto"/>
        <w:contextualSpacing w:val="0"/>
        <w:rPr>
          <w:b w:val="1"/>
          <w:color w:val="2f5496"/>
          <w:sz w:val="24"/>
          <w:szCs w:val="24"/>
        </w:rPr>
      </w:pPr>
      <w:bookmarkStart w:colFirst="0" w:colLast="0" w:name="_a1xiv62xgx10" w:id="5"/>
      <w:bookmarkEnd w:id="5"/>
      <w:r w:rsidDel="00000000" w:rsidR="00000000" w:rsidRPr="00000000">
        <w:rPr>
          <w:b w:val="1"/>
          <w:color w:val="2f5496"/>
          <w:sz w:val="24"/>
          <w:szCs w:val="24"/>
          <w:rtl w:val="0"/>
        </w:rPr>
        <w:t xml:space="preserve">Welche Auswirkungen haben Ballaststoffe (Fiber) auf die Verdauung?</w:t>
      </w:r>
    </w:p>
    <w:p w:rsidR="00000000" w:rsidDel="00000000" w:rsidP="00000000" w:rsidRDefault="00000000" w:rsidRPr="00000000" w14:paraId="0000001F">
      <w:pPr>
        <w:spacing w:line="330.54545454545456" w:lineRule="auto"/>
        <w:ind w:left="780" w:hanging="360"/>
        <w:contextualSpacing w:val="0"/>
        <w:rPr>
          <w:color w:val="980000"/>
          <w:sz w:val="24"/>
          <w:szCs w:val="24"/>
          <w:highlight w:val="white"/>
        </w:rPr>
      </w:pPr>
      <w:r w:rsidDel="00000000" w:rsidR="00000000" w:rsidRPr="00000000">
        <w:rPr>
          <w:color w:val="980000"/>
          <w:sz w:val="24"/>
          <w:szCs w:val="24"/>
          <w:highlight w:val="white"/>
          <w:rtl w:val="0"/>
        </w:rPr>
        <w:t xml:space="preserve">·   </w:t>
        <w:tab/>
        <w:t xml:space="preserve">Erhöhung des Blutzuckerspiegels</w:t>
      </w:r>
    </w:p>
    <w:p w:rsidR="00000000" w:rsidDel="00000000" w:rsidP="00000000" w:rsidRDefault="00000000" w:rsidRPr="00000000" w14:paraId="00000020">
      <w:pPr>
        <w:spacing w:line="330.54545454545456" w:lineRule="auto"/>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w:t>
        <w:tab/>
        <w:t xml:space="preserve">Verzögert die Magenentleerung und senkt die Insulinausschüttung aufgrund des Abflachens des Blutzuckerspiegels</w:t>
      </w:r>
    </w:p>
    <w:p w:rsidR="00000000" w:rsidDel="00000000" w:rsidP="00000000" w:rsidRDefault="00000000" w:rsidRPr="00000000" w14:paraId="00000021">
      <w:pPr>
        <w:spacing w:line="330.54545454545456" w:lineRule="auto"/>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w:t>
        <w:tab/>
      </w:r>
      <w:r w:rsidDel="00000000" w:rsidR="00000000" w:rsidRPr="00000000">
        <w:rPr>
          <w:color w:val="980000"/>
          <w:sz w:val="24"/>
          <w:szCs w:val="24"/>
          <w:rtl w:val="0"/>
        </w:rPr>
        <w:t xml:space="preserve">Beschleunigt die Magenentleerung und senkt den Cholesterinspiegel</w:t>
      </w:r>
    </w:p>
    <w:p w:rsidR="00000000" w:rsidDel="00000000" w:rsidP="00000000" w:rsidRDefault="00000000" w:rsidRPr="00000000" w14:paraId="00000022">
      <w:pPr>
        <w:spacing w:line="330.54545454545456" w:lineRule="auto"/>
        <w:ind w:left="780" w:hanging="360"/>
        <w:contextualSpacing w:val="0"/>
        <w:rPr>
          <w:color w:val="980000"/>
          <w:sz w:val="24"/>
          <w:szCs w:val="24"/>
        </w:rPr>
      </w:pPr>
      <w:r w:rsidDel="00000000" w:rsidR="00000000" w:rsidRPr="00000000">
        <w:rPr>
          <w:color w:val="980000"/>
          <w:sz w:val="24"/>
          <w:szCs w:val="24"/>
          <w:rtl w:val="0"/>
        </w:rPr>
        <w:t xml:space="preserve">·   </w:t>
        <w:tab/>
        <w:t xml:space="preserve">Stimuliert die HMG-CoA Reductase durch Insulin, was eine Erhöhung des Cholesterins zu Folge hat</w:t>
      </w:r>
    </w:p>
    <w:p w:rsidR="00000000" w:rsidDel="00000000" w:rsidP="00000000" w:rsidRDefault="00000000" w:rsidRPr="00000000" w14:paraId="00000023">
      <w:pPr>
        <w:spacing w:line="330.54545454545456" w:lineRule="auto"/>
        <w:ind w:left="780" w:hanging="360"/>
        <w:contextualSpacing w:val="0"/>
        <w:rPr>
          <w:color w:val="980000"/>
          <w:sz w:val="24"/>
          <w:szCs w:val="24"/>
        </w:rPr>
      </w:pPr>
      <w:r w:rsidDel="00000000" w:rsidR="00000000" w:rsidRPr="00000000">
        <w:rPr>
          <w:color w:val="980000"/>
          <w:sz w:val="24"/>
          <w:szCs w:val="24"/>
          <w:rtl w:val="0"/>
        </w:rPr>
        <w:t xml:space="preserve">·     keine der Aussagen trifft zu</w:t>
      </w:r>
    </w:p>
    <w:p w:rsidR="00000000" w:rsidDel="00000000" w:rsidP="00000000" w:rsidRDefault="00000000" w:rsidRPr="00000000" w14:paraId="00000024">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Style w:val="Heading2"/>
        <w:keepNext w:val="0"/>
        <w:keepLines w:val="0"/>
        <w:spacing w:after="0" w:before="40" w:lineRule="auto"/>
        <w:contextualSpacing w:val="0"/>
        <w:rPr>
          <w:b w:val="1"/>
          <w:color w:val="2f5496"/>
          <w:sz w:val="24"/>
          <w:szCs w:val="24"/>
          <w:highlight w:val="yellow"/>
        </w:rPr>
      </w:pPr>
      <w:bookmarkStart w:colFirst="0" w:colLast="0" w:name="_doark6l8ker0" w:id="6"/>
      <w:bookmarkEnd w:id="6"/>
      <w:r w:rsidDel="00000000" w:rsidR="00000000" w:rsidRPr="00000000">
        <w:rPr>
          <w:b w:val="1"/>
          <w:color w:val="2f5496"/>
          <w:sz w:val="24"/>
          <w:szCs w:val="24"/>
          <w:highlight w:val="yellow"/>
          <w:rtl w:val="0"/>
        </w:rPr>
        <w:t xml:space="preserve">Bewerte folgende Aussagen zum Eisenhaushalt (richtig/ falsch):</w:t>
      </w:r>
    </w:p>
    <w:p w:rsidR="00000000" w:rsidDel="00000000" w:rsidP="00000000" w:rsidRDefault="00000000" w:rsidRPr="00000000" w14:paraId="00000026">
      <w:pPr>
        <w:spacing w:line="330.54545454545456" w:lineRule="auto"/>
        <w:ind w:left="780" w:hanging="360"/>
        <w:contextualSpacing w:val="0"/>
        <w:rPr>
          <w:sz w:val="24"/>
          <w:szCs w:val="24"/>
        </w:rPr>
      </w:pPr>
      <w:r w:rsidDel="00000000" w:rsidR="00000000" w:rsidRPr="00000000">
        <w:rPr>
          <w:sz w:val="24"/>
          <w:szCs w:val="24"/>
          <w:rtl w:val="0"/>
        </w:rPr>
        <w:t xml:space="preserve">·   </w:t>
        <w:tab/>
        <w:t xml:space="preserve">Das meiste Eisen im menschlichen Körper liegt im Muskel als Teil des Myoglobins vor </w:t>
      </w:r>
      <w:r w:rsidDel="00000000" w:rsidR="00000000" w:rsidRPr="00000000">
        <w:rPr>
          <w:color w:val="ff0000"/>
          <w:sz w:val="24"/>
          <w:szCs w:val="24"/>
          <w:rtl w:val="0"/>
        </w:rPr>
        <w:t xml:space="preserve">(falsch)</w:t>
      </w:r>
      <w:r w:rsidDel="00000000" w:rsidR="00000000" w:rsidRPr="00000000">
        <w:rPr>
          <w:rtl w:val="0"/>
        </w:rPr>
      </w:r>
    </w:p>
    <w:p w:rsidR="00000000" w:rsidDel="00000000" w:rsidP="00000000" w:rsidRDefault="00000000" w:rsidRPr="00000000" w14:paraId="00000027">
      <w:pPr>
        <w:spacing w:line="330.54545454545456" w:lineRule="auto"/>
        <w:ind w:left="780" w:hanging="360"/>
        <w:contextualSpacing w:val="0"/>
        <w:rPr>
          <w:sz w:val="24"/>
          <w:szCs w:val="24"/>
        </w:rPr>
      </w:pPr>
      <w:r w:rsidDel="00000000" w:rsidR="00000000" w:rsidRPr="00000000">
        <w:rPr>
          <w:sz w:val="24"/>
          <w:szCs w:val="24"/>
          <w:rtl w:val="0"/>
        </w:rPr>
        <w:t xml:space="preserve">·   </w:t>
        <w:tab/>
        <w:t xml:space="preserve">Unter Anwesenheit von Vitamin C wird Eisen besser im Dünndarm resorbiert </w:t>
      </w:r>
      <w:r w:rsidDel="00000000" w:rsidR="00000000" w:rsidRPr="00000000">
        <w:rPr>
          <w:color w:val="00ff00"/>
          <w:sz w:val="24"/>
          <w:szCs w:val="24"/>
          <w:rtl w:val="0"/>
        </w:rPr>
        <w:t xml:space="preserve">(richtig)</w:t>
      </w:r>
      <w:r w:rsidDel="00000000" w:rsidR="00000000" w:rsidRPr="00000000">
        <w:rPr>
          <w:rtl w:val="0"/>
        </w:rPr>
      </w:r>
    </w:p>
    <w:p w:rsidR="00000000" w:rsidDel="00000000" w:rsidP="00000000" w:rsidRDefault="00000000" w:rsidRPr="00000000" w14:paraId="00000028">
      <w:pPr>
        <w:spacing w:line="330.54545454545456" w:lineRule="auto"/>
        <w:ind w:left="780" w:hanging="360"/>
        <w:contextualSpacing w:val="0"/>
        <w:rPr>
          <w:sz w:val="24"/>
          <w:szCs w:val="24"/>
        </w:rPr>
      </w:pPr>
      <w:r w:rsidDel="00000000" w:rsidR="00000000" w:rsidRPr="00000000">
        <w:rPr>
          <w:sz w:val="24"/>
          <w:szCs w:val="24"/>
          <w:rtl w:val="0"/>
        </w:rPr>
        <w:t xml:space="preserve">·   </w:t>
        <w:tab/>
        <w:t xml:space="preserve">Besonders ältere Personen sind Risikogruppen für Eisenmangel </w:t>
      </w:r>
      <w:r w:rsidDel="00000000" w:rsidR="00000000" w:rsidRPr="00000000">
        <w:rPr>
          <w:color w:val="ff0000"/>
          <w:sz w:val="24"/>
          <w:szCs w:val="24"/>
          <w:rtl w:val="0"/>
        </w:rPr>
        <w:t xml:space="preserve">(falsch)</w:t>
      </w:r>
      <w:r w:rsidDel="00000000" w:rsidR="00000000" w:rsidRPr="00000000">
        <w:rPr>
          <w:rtl w:val="0"/>
        </w:rPr>
      </w:r>
    </w:p>
    <w:p w:rsidR="00000000" w:rsidDel="00000000" w:rsidP="00000000" w:rsidRDefault="00000000" w:rsidRPr="00000000" w14:paraId="00000029">
      <w:pPr>
        <w:spacing w:line="330.54545454545456" w:lineRule="auto"/>
        <w:ind w:left="780" w:hanging="360"/>
        <w:contextualSpacing w:val="0"/>
        <w:rPr>
          <w:sz w:val="24"/>
          <w:szCs w:val="24"/>
        </w:rPr>
      </w:pPr>
      <w:r w:rsidDel="00000000" w:rsidR="00000000" w:rsidRPr="00000000">
        <w:rPr>
          <w:sz w:val="24"/>
          <w:szCs w:val="24"/>
          <w:rtl w:val="0"/>
        </w:rPr>
        <w:t xml:space="preserve">·       Der Hämoglobingehalt pro Volumeneinheit Blut ist bei Männern und Frauen ungefähr gleich. </w:t>
      </w:r>
      <w:r w:rsidDel="00000000" w:rsidR="00000000" w:rsidRPr="00000000">
        <w:rPr>
          <w:color w:val="00ff00"/>
          <w:sz w:val="24"/>
          <w:szCs w:val="24"/>
          <w:rtl w:val="0"/>
        </w:rPr>
        <w:t xml:space="preserve">(richtig)</w:t>
      </w:r>
      <w:r w:rsidDel="00000000" w:rsidR="00000000" w:rsidRPr="00000000">
        <w:rPr>
          <w:rtl w:val="0"/>
        </w:rPr>
      </w:r>
    </w:p>
    <w:p w:rsidR="00000000" w:rsidDel="00000000" w:rsidP="00000000" w:rsidRDefault="00000000" w:rsidRPr="00000000" w14:paraId="0000002A">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Style w:val="Heading2"/>
        <w:keepNext w:val="0"/>
        <w:keepLines w:val="0"/>
        <w:spacing w:after="0" w:before="40" w:lineRule="auto"/>
        <w:contextualSpacing w:val="0"/>
        <w:rPr>
          <w:b w:val="1"/>
          <w:color w:val="2f5496"/>
          <w:sz w:val="24"/>
          <w:szCs w:val="24"/>
          <w:highlight w:val="yellow"/>
        </w:rPr>
      </w:pPr>
      <w:bookmarkStart w:colFirst="0" w:colLast="0" w:name="_1fko3fnx0tm0" w:id="7"/>
      <w:bookmarkEnd w:id="7"/>
      <w:r w:rsidDel="00000000" w:rsidR="00000000" w:rsidRPr="00000000">
        <w:rPr>
          <w:b w:val="1"/>
          <w:color w:val="2f5496"/>
          <w:sz w:val="24"/>
          <w:szCs w:val="24"/>
          <w:highlight w:val="yellow"/>
          <w:rtl w:val="0"/>
        </w:rPr>
        <w:t xml:space="preserve">Which statements are correct?</w:t>
      </w:r>
    </w:p>
    <w:p w:rsidR="00000000" w:rsidDel="00000000" w:rsidP="00000000" w:rsidRDefault="00000000" w:rsidRPr="00000000" w14:paraId="0000002C">
      <w:pPr>
        <w:spacing w:line="330.54545454545456" w:lineRule="auto"/>
        <w:ind w:left="780" w:hanging="360"/>
        <w:contextualSpacing w:val="0"/>
        <w:rPr>
          <w:sz w:val="24"/>
          <w:szCs w:val="24"/>
        </w:rPr>
      </w:pPr>
      <w:r w:rsidDel="00000000" w:rsidR="00000000" w:rsidRPr="00000000">
        <w:rPr>
          <w:sz w:val="24"/>
          <w:szCs w:val="24"/>
          <w:rtl w:val="0"/>
        </w:rPr>
        <w:t xml:space="preserve">·       Greater sugar intake in the form of sweets has possibly harmful effects for glucose-insulin regulation, cardiovascular disease and obesity.</w:t>
      </w:r>
      <w:r w:rsidDel="00000000" w:rsidR="00000000" w:rsidRPr="00000000">
        <w:rPr>
          <w:color w:val="00ff00"/>
          <w:sz w:val="24"/>
          <w:szCs w:val="24"/>
          <w:rtl w:val="0"/>
        </w:rPr>
        <w:t xml:space="preserve">(true)</w:t>
      </w:r>
      <w:r w:rsidDel="00000000" w:rsidR="00000000" w:rsidRPr="00000000">
        <w:rPr>
          <w:rtl w:val="0"/>
        </w:rPr>
      </w:r>
    </w:p>
    <w:p w:rsidR="00000000" w:rsidDel="00000000" w:rsidP="00000000" w:rsidRDefault="00000000" w:rsidRPr="00000000" w14:paraId="0000002D">
      <w:pPr>
        <w:spacing w:line="330.54545454545456" w:lineRule="auto"/>
        <w:ind w:left="780" w:hanging="360"/>
        <w:contextualSpacing w:val="0"/>
        <w:rPr>
          <w:sz w:val="24"/>
          <w:szCs w:val="24"/>
        </w:rPr>
      </w:pPr>
      <w:r w:rsidDel="00000000" w:rsidR="00000000" w:rsidRPr="00000000">
        <w:rPr>
          <w:sz w:val="24"/>
          <w:szCs w:val="24"/>
          <w:rtl w:val="0"/>
        </w:rPr>
        <w:t xml:space="preserve">·       Satured fatty acids contains only single covalent bonds between carbon while unsaturated fatty acids contain one or more double bonds. </w:t>
      </w:r>
      <w:r w:rsidDel="00000000" w:rsidR="00000000" w:rsidRPr="00000000">
        <w:rPr>
          <w:color w:val="00ff00"/>
          <w:sz w:val="24"/>
          <w:szCs w:val="24"/>
          <w:rtl w:val="0"/>
        </w:rPr>
        <w:t xml:space="preserve">(true)</w:t>
      </w:r>
      <w:r w:rsidDel="00000000" w:rsidR="00000000" w:rsidRPr="00000000">
        <w:rPr>
          <w:rtl w:val="0"/>
        </w:rPr>
      </w:r>
    </w:p>
    <w:p w:rsidR="00000000" w:rsidDel="00000000" w:rsidP="00000000" w:rsidRDefault="00000000" w:rsidRPr="00000000" w14:paraId="0000002E">
      <w:pPr>
        <w:spacing w:line="330.54545454545456" w:lineRule="auto"/>
        <w:ind w:left="780" w:hanging="360"/>
        <w:contextualSpacing w:val="0"/>
        <w:rPr>
          <w:sz w:val="24"/>
          <w:szCs w:val="24"/>
        </w:rPr>
      </w:pPr>
      <w:r w:rsidDel="00000000" w:rsidR="00000000" w:rsidRPr="00000000">
        <w:rPr>
          <w:sz w:val="24"/>
          <w:szCs w:val="24"/>
          <w:rtl w:val="0"/>
        </w:rPr>
        <w:t xml:space="preserve">·       For athletes muscle mass increases simply by eating high protein foods or special amino acid mixtures.</w:t>
      </w:r>
      <w:r w:rsidDel="00000000" w:rsidR="00000000" w:rsidRPr="00000000">
        <w:rPr>
          <w:color w:val="ff0000"/>
          <w:sz w:val="24"/>
          <w:szCs w:val="24"/>
          <w:rtl w:val="0"/>
        </w:rPr>
        <w:t xml:space="preserve">(false)</w:t>
      </w:r>
      <w:r w:rsidDel="00000000" w:rsidR="00000000" w:rsidRPr="00000000">
        <w:rPr>
          <w:rtl w:val="0"/>
        </w:rPr>
      </w:r>
    </w:p>
    <w:p w:rsidR="00000000" w:rsidDel="00000000" w:rsidP="00000000" w:rsidRDefault="00000000" w:rsidRPr="00000000" w14:paraId="0000002F">
      <w:pPr>
        <w:spacing w:line="330.54545454545456" w:lineRule="auto"/>
        <w:ind w:left="780" w:hanging="360"/>
        <w:contextualSpacing w:val="0"/>
        <w:rPr>
          <w:sz w:val="24"/>
          <w:szCs w:val="24"/>
        </w:rPr>
      </w:pPr>
      <w:r w:rsidDel="00000000" w:rsidR="00000000" w:rsidRPr="00000000">
        <w:rPr>
          <w:sz w:val="24"/>
          <w:szCs w:val="24"/>
          <w:rtl w:val="0"/>
        </w:rPr>
        <w:t xml:space="preserve">·   </w:t>
        <w:tab/>
        <w:t xml:space="preserve">Essential amino acids are those that cannot be synthetized by the body itself. </w:t>
      </w:r>
      <w:r w:rsidDel="00000000" w:rsidR="00000000" w:rsidRPr="00000000">
        <w:rPr>
          <w:color w:val="00ff00"/>
          <w:sz w:val="24"/>
          <w:szCs w:val="24"/>
          <w:rtl w:val="0"/>
        </w:rPr>
        <w:t xml:space="preserve">(true)</w:t>
      </w:r>
      <w:r w:rsidDel="00000000" w:rsidR="00000000" w:rsidRPr="00000000">
        <w:rPr>
          <w:rtl w:val="0"/>
        </w:rPr>
      </w:r>
    </w:p>
    <w:p w:rsidR="00000000" w:rsidDel="00000000" w:rsidP="00000000" w:rsidRDefault="00000000" w:rsidRPr="00000000" w14:paraId="00000030">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Style w:val="Heading2"/>
        <w:keepNext w:val="0"/>
        <w:keepLines w:val="0"/>
        <w:spacing w:after="0" w:before="40" w:lineRule="auto"/>
        <w:contextualSpacing w:val="0"/>
        <w:rPr>
          <w:b w:val="1"/>
          <w:color w:val="2f5496"/>
          <w:sz w:val="24"/>
          <w:szCs w:val="24"/>
        </w:rPr>
      </w:pPr>
      <w:bookmarkStart w:colFirst="0" w:colLast="0" w:name="_bnarmlbsl97j" w:id="8"/>
      <w:bookmarkEnd w:id="8"/>
      <w:r w:rsidDel="00000000" w:rsidR="00000000" w:rsidRPr="00000000">
        <w:rPr>
          <w:b w:val="1"/>
          <w:color w:val="2f5496"/>
          <w:sz w:val="24"/>
          <w:szCs w:val="24"/>
          <w:rtl w:val="0"/>
        </w:rPr>
        <w:t xml:space="preserve">What can happen to the carbon-intake? (True or false)</w:t>
      </w:r>
    </w:p>
    <w:p w:rsidR="00000000" w:rsidDel="00000000" w:rsidP="00000000" w:rsidRDefault="00000000" w:rsidRPr="00000000" w14:paraId="00000032">
      <w:pPr>
        <w:spacing w:line="330.54545454545456" w:lineRule="auto"/>
        <w:ind w:left="780" w:hanging="360"/>
        <w:contextualSpacing w:val="0"/>
        <w:rPr>
          <w:color w:val="00ff00"/>
          <w:sz w:val="24"/>
          <w:szCs w:val="24"/>
        </w:rPr>
      </w:pPr>
      <w:r w:rsidDel="00000000" w:rsidR="00000000" w:rsidRPr="00000000">
        <w:rPr>
          <w:sz w:val="24"/>
          <w:szCs w:val="24"/>
          <w:rtl w:val="0"/>
        </w:rPr>
        <w:t xml:space="preserve">·       Used directly by cells for energy production </w:t>
      </w:r>
      <w:r w:rsidDel="00000000" w:rsidR="00000000" w:rsidRPr="00000000">
        <w:rPr>
          <w:color w:val="00ff00"/>
          <w:sz w:val="24"/>
          <w:szCs w:val="24"/>
          <w:rtl w:val="0"/>
        </w:rPr>
        <w:t xml:space="preserve">(true)</w:t>
      </w:r>
    </w:p>
    <w:p w:rsidR="00000000" w:rsidDel="00000000" w:rsidP="00000000" w:rsidRDefault="00000000" w:rsidRPr="00000000" w14:paraId="00000033">
      <w:pPr>
        <w:spacing w:line="330.54545454545456" w:lineRule="auto"/>
        <w:ind w:left="780" w:hanging="360"/>
        <w:contextualSpacing w:val="0"/>
        <w:rPr>
          <w:color w:val="00ff00"/>
          <w:sz w:val="24"/>
          <w:szCs w:val="24"/>
        </w:rPr>
      </w:pPr>
      <w:r w:rsidDel="00000000" w:rsidR="00000000" w:rsidRPr="00000000">
        <w:rPr>
          <w:sz w:val="24"/>
          <w:szCs w:val="24"/>
          <w:rtl w:val="0"/>
        </w:rPr>
        <w:t xml:space="preserve">·       Stored as glycogen in liver for later use </w:t>
      </w:r>
      <w:r w:rsidDel="00000000" w:rsidR="00000000" w:rsidRPr="00000000">
        <w:rPr>
          <w:color w:val="00ff00"/>
          <w:sz w:val="24"/>
          <w:szCs w:val="24"/>
          <w:rtl w:val="0"/>
        </w:rPr>
        <w:t xml:space="preserve">(true)</w:t>
      </w:r>
    </w:p>
    <w:p w:rsidR="00000000" w:rsidDel="00000000" w:rsidP="00000000" w:rsidRDefault="00000000" w:rsidRPr="00000000" w14:paraId="00000034">
      <w:pPr>
        <w:spacing w:line="330.54545454545456" w:lineRule="auto"/>
        <w:ind w:left="780" w:hanging="360"/>
        <w:contextualSpacing w:val="0"/>
        <w:rPr>
          <w:color w:val="00ff00"/>
          <w:sz w:val="24"/>
          <w:szCs w:val="24"/>
        </w:rPr>
      </w:pPr>
      <w:r w:rsidDel="00000000" w:rsidR="00000000" w:rsidRPr="00000000">
        <w:rPr>
          <w:sz w:val="24"/>
          <w:szCs w:val="24"/>
          <w:rtl w:val="0"/>
        </w:rPr>
        <w:t xml:space="preserve">·       Conversion to fat and stored</w:t>
      </w:r>
      <w:r w:rsidDel="00000000" w:rsidR="00000000" w:rsidRPr="00000000">
        <w:rPr>
          <w:color w:val="00ff00"/>
          <w:sz w:val="24"/>
          <w:szCs w:val="24"/>
          <w:rtl w:val="0"/>
        </w:rPr>
        <w:t xml:space="preserve"> (true)</w:t>
      </w:r>
    </w:p>
    <w:p w:rsidR="00000000" w:rsidDel="00000000" w:rsidP="00000000" w:rsidRDefault="00000000" w:rsidRPr="00000000" w14:paraId="00000035">
      <w:pPr>
        <w:spacing w:line="330.54545454545456" w:lineRule="auto"/>
        <w:ind w:left="780" w:hanging="360"/>
        <w:contextualSpacing w:val="0"/>
        <w:rPr>
          <w:color w:val="ff0000"/>
          <w:sz w:val="24"/>
          <w:szCs w:val="24"/>
        </w:rPr>
      </w:pPr>
      <w:r w:rsidDel="00000000" w:rsidR="00000000" w:rsidRPr="00000000">
        <w:rPr>
          <w:sz w:val="24"/>
          <w:szCs w:val="24"/>
          <w:rtl w:val="0"/>
        </w:rPr>
        <w:t xml:space="preserve">·   </w:t>
        <w:tab/>
        <w:t xml:space="preserve">Stored as glucose in muscles for later use </w:t>
      </w:r>
      <w:r w:rsidDel="00000000" w:rsidR="00000000" w:rsidRPr="00000000">
        <w:rPr>
          <w:color w:val="ff0000"/>
          <w:sz w:val="24"/>
          <w:szCs w:val="24"/>
          <w:rtl w:val="0"/>
        </w:rPr>
        <w:t xml:space="preserve">(false)</w:t>
      </w:r>
    </w:p>
    <w:p w:rsidR="00000000" w:rsidDel="00000000" w:rsidP="00000000" w:rsidRDefault="00000000" w:rsidRPr="00000000" w14:paraId="00000036">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330.54545454545456" w:lineRule="auto"/>
        <w:contextualSpacing w:val="0"/>
        <w:rPr>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spacing w:after="0" w:before="40" w:lineRule="auto"/>
        <w:contextualSpacing w:val="0"/>
        <w:rPr>
          <w:b w:val="1"/>
          <w:color w:val="2f5496"/>
          <w:sz w:val="24"/>
          <w:szCs w:val="24"/>
        </w:rPr>
      </w:pPr>
      <w:bookmarkStart w:colFirst="0" w:colLast="0" w:name="_5sjsyaeeqcf4" w:id="9"/>
      <w:bookmarkEnd w:id="9"/>
      <w:r w:rsidDel="00000000" w:rsidR="00000000" w:rsidRPr="00000000">
        <w:rPr>
          <w:b w:val="1"/>
          <w:color w:val="2f5496"/>
          <w:sz w:val="24"/>
          <w:szCs w:val="24"/>
          <w:rtl w:val="0"/>
        </w:rPr>
        <w:t xml:space="preserve">Which are the consequences of empty glycogen storage in the human body?</w:t>
      </w:r>
    </w:p>
    <w:p w:rsidR="00000000" w:rsidDel="00000000" w:rsidP="00000000" w:rsidRDefault="00000000" w:rsidRPr="00000000" w14:paraId="00000039">
      <w:pPr>
        <w:spacing w:line="330.54545454545456" w:lineRule="auto"/>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Increased glucose synthesis from proteins </w:t>
      </w:r>
      <w:r w:rsidDel="00000000" w:rsidR="00000000" w:rsidRPr="00000000">
        <w:rPr>
          <w:sz w:val="24"/>
          <w:szCs w:val="24"/>
          <w:rtl w:val="0"/>
        </w:rPr>
        <w:t xml:space="preserve">- True</w:t>
      </w:r>
    </w:p>
    <w:p w:rsidR="00000000" w:rsidDel="00000000" w:rsidP="00000000" w:rsidRDefault="00000000" w:rsidRPr="00000000" w14:paraId="0000003A">
      <w:pPr>
        <w:spacing w:line="330.54545454545456" w:lineRule="auto"/>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Increased glucose synthesis from glycerol</w:t>
      </w:r>
      <w:r w:rsidDel="00000000" w:rsidR="00000000" w:rsidRPr="00000000">
        <w:rPr>
          <w:sz w:val="24"/>
          <w:szCs w:val="24"/>
          <w:rtl w:val="0"/>
        </w:rPr>
        <w:t xml:space="preserve"> - True</w:t>
      </w:r>
    </w:p>
    <w:p w:rsidR="00000000" w:rsidDel="00000000" w:rsidP="00000000" w:rsidRDefault="00000000" w:rsidRPr="00000000" w14:paraId="0000003B">
      <w:pPr>
        <w:spacing w:line="330.54545454545456" w:lineRule="auto"/>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Increase in derglucose levels in blood</w:t>
      </w:r>
      <w:r w:rsidDel="00000000" w:rsidR="00000000" w:rsidRPr="00000000">
        <w:rPr>
          <w:sz w:val="24"/>
          <w:szCs w:val="24"/>
          <w:rtl w:val="0"/>
        </w:rPr>
        <w:t xml:space="preserve"> - False</w:t>
      </w:r>
    </w:p>
    <w:p w:rsidR="00000000" w:rsidDel="00000000" w:rsidP="00000000" w:rsidRDefault="00000000" w:rsidRPr="00000000" w14:paraId="0000003C">
      <w:pPr>
        <w:spacing w:line="330.54545454545456" w:lineRule="auto"/>
        <w:ind w:left="780" w:hanging="360"/>
        <w:contextualSpacing w:val="0"/>
        <w:rPr>
          <w:sz w:val="24"/>
          <w:szCs w:val="24"/>
        </w:rPr>
      </w:pPr>
      <w:r w:rsidDel="00000000" w:rsidR="00000000" w:rsidRPr="00000000">
        <w:rPr>
          <w:sz w:val="24"/>
          <w:szCs w:val="24"/>
          <w:rtl w:val="0"/>
        </w:rPr>
        <w:t xml:space="preserve">·   </w:t>
        <w:tab/>
      </w:r>
      <w:r w:rsidDel="00000000" w:rsidR="00000000" w:rsidRPr="00000000">
        <w:rPr>
          <w:color w:val="ff0000"/>
          <w:sz w:val="24"/>
          <w:szCs w:val="24"/>
          <w:rtl w:val="0"/>
        </w:rPr>
        <w:t xml:space="preserve">Decrease in fatty acid and ketone levels in blood</w:t>
      </w:r>
      <w:r w:rsidDel="00000000" w:rsidR="00000000" w:rsidRPr="00000000">
        <w:rPr>
          <w:sz w:val="24"/>
          <w:szCs w:val="24"/>
          <w:rtl w:val="0"/>
        </w:rPr>
        <w:t xml:space="preserve"> - False</w:t>
      </w:r>
    </w:p>
    <w:p w:rsidR="00000000" w:rsidDel="00000000" w:rsidP="00000000" w:rsidRDefault="00000000" w:rsidRPr="00000000" w14:paraId="0000003D">
      <w:pPr>
        <w:spacing w:line="330.5454545454545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Style w:val="Heading2"/>
        <w:keepNext w:val="0"/>
        <w:keepLines w:val="0"/>
        <w:spacing w:after="0" w:before="40" w:lineRule="auto"/>
        <w:contextualSpacing w:val="0"/>
        <w:rPr>
          <w:b w:val="1"/>
          <w:color w:val="2f5496"/>
          <w:sz w:val="24"/>
          <w:szCs w:val="24"/>
          <w:highlight w:val="yellow"/>
        </w:rPr>
      </w:pPr>
      <w:bookmarkStart w:colFirst="0" w:colLast="0" w:name="_8obebm8hjsc5" w:id="10"/>
      <w:bookmarkEnd w:id="10"/>
      <w:r w:rsidDel="00000000" w:rsidR="00000000" w:rsidRPr="00000000">
        <w:rPr>
          <w:b w:val="1"/>
          <w:color w:val="2f5496"/>
          <w:sz w:val="24"/>
          <w:szCs w:val="24"/>
          <w:highlight w:val="yellow"/>
          <w:rtl w:val="0"/>
        </w:rPr>
        <w:t xml:space="preserve">True or False</w:t>
      </w:r>
    </w:p>
    <w:p w:rsidR="00000000" w:rsidDel="00000000" w:rsidP="00000000" w:rsidRDefault="00000000" w:rsidRPr="00000000" w14:paraId="0000003F">
      <w:pPr>
        <w:spacing w:line="330.54545454545456" w:lineRule="auto"/>
        <w:ind w:left="780" w:hanging="360"/>
        <w:contextualSpacing w:val="0"/>
        <w:rPr>
          <w:color w:val="073763"/>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Ballaststoffe sind stärkehaltige Pflanzenpolysaccharide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spacing w:line="330.54545454545456" w:lineRule="auto"/>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Ballaststoffe können im Magen nicht aufgenommen und werden im Darm  von Bakterien zu Prebiotika verarbeitet.</w:t>
      </w:r>
    </w:p>
    <w:p w:rsidR="00000000" w:rsidDel="00000000" w:rsidP="00000000" w:rsidRDefault="00000000" w:rsidRPr="00000000" w14:paraId="00000041">
      <w:pPr>
        <w:spacing w:line="330.54545454545456" w:lineRule="auto"/>
        <w:ind w:left="780" w:hanging="360"/>
        <w:contextualSpacing w:val="0"/>
        <w:rPr>
          <w:color w:val="980000"/>
          <w:sz w:val="24"/>
          <w:szCs w:val="24"/>
        </w:rPr>
      </w:pPr>
      <w:r w:rsidDel="00000000" w:rsidR="00000000" w:rsidRPr="00000000">
        <w:rPr>
          <w:color w:val="980000"/>
          <w:sz w:val="24"/>
          <w:szCs w:val="24"/>
          <w:rtl w:val="0"/>
        </w:rPr>
        <w:t xml:space="preserve">·        Konsumation von Ballaststoffen ist ungesund, welche nicht verdaut werden, da sie die Zellen der Darmwand abkratzt</w:t>
      </w:r>
    </w:p>
    <w:p w:rsidR="00000000" w:rsidDel="00000000" w:rsidP="00000000" w:rsidRDefault="00000000" w:rsidRPr="00000000" w14:paraId="00000042">
      <w:pPr>
        <w:spacing w:line="330.54545454545456" w:lineRule="auto"/>
        <w:ind w:left="780" w:hanging="360"/>
        <w:contextualSpacing w:val="0"/>
        <w:rPr>
          <w:color w:val="38761d"/>
          <w:sz w:val="24"/>
          <w:szCs w:val="24"/>
        </w:rPr>
      </w:pPr>
      <w:r w:rsidDel="00000000" w:rsidR="00000000" w:rsidRPr="00000000">
        <w:rPr>
          <w:color w:val="38761d"/>
          <w:sz w:val="24"/>
          <w:szCs w:val="24"/>
          <w:rtl w:val="0"/>
        </w:rPr>
        <w:t xml:space="preserve">·        Wasserunlösliche Ballaststoffe sind enthalten in Vollkornprodukten.</w:t>
      </w:r>
    </w:p>
    <w:p w:rsidR="00000000" w:rsidDel="00000000" w:rsidP="00000000" w:rsidRDefault="00000000" w:rsidRPr="00000000" w14:paraId="00000043">
      <w:pPr>
        <w:spacing w:line="330.54545454545456" w:lineRule="auto"/>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Ballaststoffe können weder den Mikro- noch den Makronährstoffen eingeteilt werden. </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Style w:val="Heading2"/>
        <w:keepNext w:val="0"/>
        <w:keepLines w:val="0"/>
        <w:spacing w:after="0" w:before="40" w:lineRule="auto"/>
        <w:contextualSpacing w:val="0"/>
        <w:rPr>
          <w:b w:val="1"/>
          <w:color w:val="2f5496"/>
          <w:sz w:val="24"/>
          <w:szCs w:val="24"/>
        </w:rPr>
      </w:pPr>
      <w:bookmarkStart w:colFirst="0" w:colLast="0" w:name="_871exibxjjmr" w:id="11"/>
      <w:bookmarkEnd w:id="11"/>
      <w:r w:rsidDel="00000000" w:rsidR="00000000" w:rsidRPr="00000000">
        <w:rPr>
          <w:b w:val="1"/>
          <w:color w:val="2f5496"/>
          <w:sz w:val="24"/>
          <w:szCs w:val="24"/>
          <w:rtl w:val="0"/>
        </w:rPr>
        <w:t xml:space="preserve">Wofür wird die im Dünndarm absorbierte Glucose verwendet? (p.5)</w:t>
      </w:r>
    </w:p>
    <w:p w:rsidR="00000000" w:rsidDel="00000000" w:rsidP="00000000" w:rsidRDefault="00000000" w:rsidRPr="00000000" w14:paraId="00000046">
      <w:pPr>
        <w:ind w:left="780" w:hanging="360"/>
        <w:contextualSpacing w:val="0"/>
        <w:rPr>
          <w:color w:val="38761d"/>
          <w:sz w:val="24"/>
          <w:szCs w:val="24"/>
        </w:rPr>
      </w:pPr>
      <w:r w:rsidDel="00000000" w:rsidR="00000000" w:rsidRPr="00000000">
        <w:rPr>
          <w:sz w:val="24"/>
          <w:szCs w:val="24"/>
          <w:rtl w:val="0"/>
        </w:rPr>
        <w:t xml:space="preserve">·   </w:t>
        <w:tab/>
      </w:r>
      <w:r w:rsidDel="00000000" w:rsidR="00000000" w:rsidRPr="00000000">
        <w:rPr>
          <w:color w:val="38761d"/>
          <w:sz w:val="24"/>
          <w:szCs w:val="24"/>
          <w:rtl w:val="0"/>
        </w:rPr>
        <w:t xml:space="preserve">Speicherung als Glycogen in Muskeln und Leber für spätere Nutzung</w:t>
      </w:r>
    </w:p>
    <w:p w:rsidR="00000000" w:rsidDel="00000000" w:rsidP="00000000" w:rsidRDefault="00000000" w:rsidRPr="00000000" w14:paraId="00000047">
      <w:pPr>
        <w:ind w:left="780" w:hanging="360"/>
        <w:contextualSpacing w:val="0"/>
        <w:rPr>
          <w:color w:val="980000"/>
          <w:sz w:val="24"/>
          <w:szCs w:val="24"/>
        </w:rPr>
      </w:pPr>
      <w:r w:rsidDel="00000000" w:rsidR="00000000" w:rsidRPr="00000000">
        <w:rPr>
          <w:color w:val="980000"/>
          <w:sz w:val="24"/>
          <w:szCs w:val="24"/>
          <w:rtl w:val="0"/>
        </w:rPr>
        <w:t xml:space="preserve">·   </w:t>
        <w:tab/>
        <w:t xml:space="preserve">Um Disaccharide aufzubauen</w:t>
      </w:r>
    </w:p>
    <w:p w:rsidR="00000000" w:rsidDel="00000000" w:rsidP="00000000" w:rsidRDefault="00000000" w:rsidRPr="00000000" w14:paraId="00000048">
      <w:pPr>
        <w:ind w:left="780" w:hanging="360"/>
        <w:contextualSpacing w:val="0"/>
        <w:rPr>
          <w:color w:val="38761d"/>
          <w:sz w:val="24"/>
          <w:szCs w:val="24"/>
        </w:rPr>
      </w:pPr>
      <w:r w:rsidDel="00000000" w:rsidR="00000000" w:rsidRPr="00000000">
        <w:rPr>
          <w:color w:val="38761d"/>
          <w:sz w:val="24"/>
          <w:szCs w:val="24"/>
          <w:rtl w:val="0"/>
        </w:rPr>
        <w:t xml:space="preserve">·   </w:t>
        <w:tab/>
        <w:t xml:space="preserve">Umwandlung zu Fett zur Speicherung von Energie</w:t>
      </w:r>
    </w:p>
    <w:p w:rsidR="00000000" w:rsidDel="00000000" w:rsidP="00000000" w:rsidRDefault="00000000" w:rsidRPr="00000000" w14:paraId="00000049">
      <w:pPr>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w:t>
        <w:tab/>
        <w:t xml:space="preserve">Direkte Energiequelle für Ze Postllen</w:t>
      </w:r>
    </w:p>
    <w:p w:rsidR="00000000" w:rsidDel="00000000" w:rsidP="00000000" w:rsidRDefault="00000000" w:rsidRPr="00000000" w14:paraId="0000004A">
      <w:pPr>
        <w:ind w:left="780" w:hanging="360"/>
        <w:contextualSpacing w:val="0"/>
        <w:rPr>
          <w:color w:val="980000"/>
          <w:sz w:val="24"/>
          <w:szCs w:val="24"/>
        </w:rPr>
      </w:pPr>
      <w:r w:rsidDel="00000000" w:rsidR="00000000" w:rsidRPr="00000000">
        <w:rPr>
          <w:color w:val="980000"/>
          <w:sz w:val="24"/>
          <w:szCs w:val="24"/>
          <w:rtl w:val="0"/>
        </w:rPr>
        <w:t xml:space="preserve">·     Um mit 4 Glucose Molekülen eine Maltose aufzubauen</w:t>
      </w:r>
    </w:p>
    <w:p w:rsidR="00000000" w:rsidDel="00000000" w:rsidP="00000000" w:rsidRDefault="00000000" w:rsidRPr="00000000" w14:paraId="0000004B">
      <w:pPr>
        <w:ind w:left="780" w:hanging="360"/>
        <w:contextualSpacing w:val="0"/>
        <w:rPr>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0" w:before="40" w:lineRule="auto"/>
        <w:contextualSpacing w:val="0"/>
        <w:rPr>
          <w:b w:val="1"/>
          <w:color w:val="2f5496"/>
          <w:sz w:val="24"/>
          <w:szCs w:val="24"/>
        </w:rPr>
      </w:pPr>
      <w:bookmarkStart w:colFirst="0" w:colLast="0" w:name="_7pugqa8mkgeg" w:id="12"/>
      <w:bookmarkEnd w:id="12"/>
      <w:r w:rsidDel="00000000" w:rsidR="00000000" w:rsidRPr="00000000">
        <w:rPr>
          <w:b w:val="1"/>
          <w:color w:val="2f5496"/>
          <w:sz w:val="24"/>
          <w:szCs w:val="24"/>
          <w:rtl w:val="0"/>
        </w:rPr>
        <w:t xml:space="preserve">Welche Vitamine kann der Mensch nicht durch pflanzliche Produkte aufnehmen? Kreuze an!</w:t>
      </w:r>
    </w:p>
    <w:p w:rsidR="00000000" w:rsidDel="00000000" w:rsidP="00000000" w:rsidRDefault="00000000" w:rsidRPr="00000000" w14:paraId="0000004D">
      <w:pPr>
        <w:ind w:left="780" w:hanging="360"/>
        <w:contextualSpacing w:val="0"/>
        <w:rPr>
          <w:sz w:val="24"/>
          <w:szCs w:val="24"/>
        </w:rPr>
      </w:pPr>
      <w:r w:rsidDel="00000000" w:rsidR="00000000" w:rsidRPr="00000000">
        <w:rPr>
          <w:sz w:val="24"/>
          <w:szCs w:val="24"/>
          <w:rtl w:val="0"/>
        </w:rPr>
        <w:t xml:space="preserve">·     Vitamin D</w:t>
      </w:r>
    </w:p>
    <w:p w:rsidR="00000000" w:rsidDel="00000000" w:rsidP="00000000" w:rsidRDefault="00000000" w:rsidRPr="00000000" w14:paraId="0000004E">
      <w:pPr>
        <w:ind w:left="780" w:hanging="360"/>
        <w:contextualSpacing w:val="0"/>
        <w:rPr>
          <w:sz w:val="24"/>
          <w:szCs w:val="24"/>
        </w:rPr>
      </w:pPr>
      <w:r w:rsidDel="00000000" w:rsidR="00000000" w:rsidRPr="00000000">
        <w:rPr>
          <w:sz w:val="24"/>
          <w:szCs w:val="24"/>
          <w:rtl w:val="0"/>
        </w:rPr>
        <w:t xml:space="preserve">·   </w:t>
        <w:tab/>
        <w:t xml:space="preserve">Vitamin K</w:t>
      </w:r>
    </w:p>
    <w:p w:rsidR="00000000" w:rsidDel="00000000" w:rsidP="00000000" w:rsidRDefault="00000000" w:rsidRPr="00000000" w14:paraId="0000004F">
      <w:pPr>
        <w:ind w:left="780" w:hanging="360"/>
        <w:contextualSpacing w:val="0"/>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Vitamin B1</w:t>
      </w:r>
    </w:p>
    <w:p w:rsidR="00000000" w:rsidDel="00000000" w:rsidP="00000000" w:rsidRDefault="00000000" w:rsidRPr="00000000" w14:paraId="00000050">
      <w:pPr>
        <w:ind w:left="780" w:hanging="360"/>
        <w:contextualSpacing w:val="0"/>
        <w:rPr>
          <w:sz w:val="24"/>
          <w:szCs w:val="24"/>
        </w:rPr>
      </w:pPr>
      <w:r w:rsidDel="00000000" w:rsidR="00000000" w:rsidRPr="00000000">
        <w:rPr>
          <w:sz w:val="24"/>
          <w:szCs w:val="24"/>
          <w:rtl w:val="0"/>
        </w:rPr>
        <w:t xml:space="preserve">·   </w:t>
        <w:tab/>
        <w:t xml:space="preserve">Folsäure</w:t>
      </w:r>
    </w:p>
    <w:p w:rsidR="00000000" w:rsidDel="00000000" w:rsidP="00000000" w:rsidRDefault="00000000" w:rsidRPr="00000000" w14:paraId="00000051">
      <w:pPr>
        <w:ind w:left="780" w:hanging="360"/>
        <w:contextualSpacing w:val="0"/>
        <w:rPr>
          <w:color w:val="00ff00"/>
          <w:sz w:val="24"/>
          <w:szCs w:val="24"/>
        </w:rPr>
      </w:pPr>
      <w:r w:rsidDel="00000000" w:rsidR="00000000" w:rsidRPr="00000000">
        <w:rPr>
          <w:sz w:val="24"/>
          <w:szCs w:val="24"/>
          <w:rtl w:val="0"/>
        </w:rPr>
        <w:t xml:space="preserve">·   </w:t>
        <w:tab/>
      </w:r>
      <w:r w:rsidDel="00000000" w:rsidR="00000000" w:rsidRPr="00000000">
        <w:rPr>
          <w:color w:val="00ff00"/>
          <w:sz w:val="24"/>
          <w:szCs w:val="24"/>
          <w:rtl w:val="0"/>
        </w:rPr>
        <w:t xml:space="preserve">Vitamin B12</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Style w:val="Heading2"/>
        <w:keepNext w:val="0"/>
        <w:keepLines w:val="0"/>
        <w:spacing w:after="0" w:before="40" w:lineRule="auto"/>
        <w:contextualSpacing w:val="0"/>
        <w:rPr>
          <w:b w:val="1"/>
          <w:color w:val="2f5496"/>
          <w:sz w:val="24"/>
          <w:szCs w:val="24"/>
        </w:rPr>
      </w:pPr>
      <w:bookmarkStart w:colFirst="0" w:colLast="0" w:name="_ttme4hwx9ud6" w:id="13"/>
      <w:bookmarkEnd w:id="13"/>
      <w:r w:rsidDel="00000000" w:rsidR="00000000" w:rsidRPr="00000000">
        <w:rPr>
          <w:b w:val="1"/>
          <w:color w:val="2f5496"/>
          <w:sz w:val="24"/>
          <w:szCs w:val="24"/>
          <w:rtl w:val="0"/>
        </w:rPr>
        <w:t xml:space="preserve">Was unterscheidet Wasser und Mineralstoffe von allen anderen Nährstoffen?</w:t>
      </w:r>
    </w:p>
    <w:p w:rsidR="00000000" w:rsidDel="00000000" w:rsidP="00000000" w:rsidRDefault="00000000" w:rsidRPr="00000000" w14:paraId="00000054">
      <w:pPr>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Sind nicht organisch (?? -&gt; p.65) </w:t>
      </w:r>
    </w:p>
    <w:p w:rsidR="00000000" w:rsidDel="00000000" w:rsidP="00000000" w:rsidRDefault="00000000" w:rsidRPr="00000000" w14:paraId="00000055">
      <w:pPr>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Können auch in hohen Dosen keine negativen Auswirkungen haben</w:t>
      </w:r>
    </w:p>
    <w:p w:rsidR="00000000" w:rsidDel="00000000" w:rsidP="00000000" w:rsidRDefault="00000000" w:rsidRPr="00000000" w14:paraId="00000056">
      <w:pPr>
        <w:ind w:left="780" w:hanging="360"/>
        <w:contextualSpacing w:val="0"/>
        <w:rPr>
          <w:color w:val="980000"/>
          <w:sz w:val="24"/>
          <w:szCs w:val="24"/>
        </w:rPr>
      </w:pPr>
      <w:r w:rsidDel="00000000" w:rsidR="00000000" w:rsidRPr="00000000">
        <w:rPr>
          <w:color w:val="980000"/>
          <w:sz w:val="24"/>
          <w:szCs w:val="24"/>
          <w:rtl w:val="0"/>
        </w:rPr>
        <w:t xml:space="preserve">·   </w:t>
        <w:tab/>
        <w:t xml:space="preserve">Sind essentielle Nährstoffe</w:t>
      </w:r>
    </w:p>
    <w:p w:rsidR="00000000" w:rsidDel="00000000" w:rsidP="00000000" w:rsidRDefault="00000000" w:rsidRPr="00000000" w14:paraId="00000057">
      <w:pPr>
        <w:ind w:left="780" w:hanging="360"/>
        <w:contextualSpacing w:val="0"/>
        <w:rPr>
          <w:color w:val="980000"/>
          <w:sz w:val="24"/>
          <w:szCs w:val="24"/>
        </w:rPr>
      </w:pPr>
      <w:r w:rsidDel="00000000" w:rsidR="00000000" w:rsidRPr="00000000">
        <w:rPr>
          <w:color w:val="980000"/>
          <w:sz w:val="24"/>
          <w:szCs w:val="24"/>
          <w:rtl w:val="0"/>
        </w:rPr>
        <w:t xml:space="preserve">·   </w:t>
        <w:tab/>
        <w:t xml:space="preserve">Werden im Körper nicht gespeichert</w:t>
      </w:r>
    </w:p>
    <w:p w:rsidR="00000000" w:rsidDel="00000000" w:rsidP="00000000" w:rsidRDefault="00000000" w:rsidRPr="00000000" w14:paraId="00000058">
      <w:pPr>
        <w:contextualSpacing w:val="0"/>
        <w:rPr>
          <w:b w:val="1"/>
          <w:color w:val="2f5496"/>
          <w:sz w:val="24"/>
          <w:szCs w:val="24"/>
        </w:rPr>
      </w:pPr>
      <w:r w:rsidDel="00000000" w:rsidR="00000000" w:rsidRPr="00000000">
        <w:rPr>
          <w:sz w:val="24"/>
          <w:szCs w:val="24"/>
          <w:rtl w:val="0"/>
        </w:rPr>
        <w:t xml:space="preserve"> </w:t>
      </w:r>
      <w:r w:rsidDel="00000000" w:rsidR="00000000" w:rsidRPr="00000000">
        <w:rPr>
          <w:b w:val="1"/>
          <w:color w:val="2f5496"/>
          <w:sz w:val="24"/>
          <w:szCs w:val="24"/>
          <w:rtl w:val="0"/>
        </w:rPr>
        <w:t xml:space="preserve">Why is swimming not particularly useful for an individual that wants to increase bone mass? Find the right explanation from the possibilities below!</w:t>
      </w:r>
    </w:p>
    <w:p w:rsidR="00000000" w:rsidDel="00000000" w:rsidP="00000000" w:rsidRDefault="00000000" w:rsidRPr="00000000" w14:paraId="00000059">
      <w:pPr>
        <w:ind w:left="780" w:hanging="360"/>
        <w:contextualSpacing w:val="0"/>
        <w:rPr>
          <w:color w:val="00ff00"/>
          <w:sz w:val="24"/>
          <w:szCs w:val="24"/>
        </w:rPr>
      </w:pPr>
      <w:r w:rsidDel="00000000" w:rsidR="00000000" w:rsidRPr="00000000">
        <w:rPr>
          <w:color w:val="00ff00"/>
          <w:sz w:val="24"/>
          <w:szCs w:val="24"/>
          <w:rtl w:val="0"/>
        </w:rPr>
        <w:t xml:space="preserve">·   </w:t>
        <w:tab/>
        <w:t xml:space="preserve">Water is a hypogravitational environment. Therefore, there are almost no high force impacts and therefore less shear stress on the fluid network in the bone.</w:t>
      </w:r>
    </w:p>
    <w:p w:rsidR="00000000" w:rsidDel="00000000" w:rsidP="00000000" w:rsidRDefault="00000000" w:rsidRPr="00000000" w14:paraId="0000005A">
      <w:pPr>
        <w:ind w:left="780" w:hanging="360"/>
        <w:contextualSpacing w:val="0"/>
        <w:rPr>
          <w:color w:val="ff0000"/>
          <w:sz w:val="24"/>
          <w:szCs w:val="24"/>
        </w:rPr>
      </w:pPr>
      <w:r w:rsidDel="00000000" w:rsidR="00000000" w:rsidRPr="00000000">
        <w:rPr>
          <w:color w:val="ff0000"/>
          <w:sz w:val="24"/>
          <w:szCs w:val="24"/>
          <w:rtl w:val="0"/>
        </w:rPr>
        <w:t xml:space="preserve">·   </w:t>
        <w:tab/>
        <w:t xml:space="preserve">Loss of calcium due to diffusion into the water.</w:t>
      </w:r>
    </w:p>
    <w:p w:rsidR="00000000" w:rsidDel="00000000" w:rsidP="00000000" w:rsidRDefault="00000000" w:rsidRPr="00000000" w14:paraId="0000005B">
      <w:pPr>
        <w:ind w:left="780" w:hanging="360"/>
        <w:contextualSpacing w:val="0"/>
        <w:rPr>
          <w:color w:val="ff0000"/>
          <w:sz w:val="24"/>
          <w:szCs w:val="24"/>
        </w:rPr>
      </w:pPr>
      <w:r w:rsidDel="00000000" w:rsidR="00000000" w:rsidRPr="00000000">
        <w:rPr>
          <w:color w:val="ff0000"/>
          <w:sz w:val="24"/>
          <w:szCs w:val="24"/>
          <w:rtl w:val="0"/>
        </w:rPr>
        <w:t xml:space="preserve">·   </w:t>
        <w:tab/>
        <w:t xml:space="preserve">In the water, the body needs a lot of energy to keep the body temperature up. Therefore, the body doesn’t invest any energy in producing more bone mass.</w:t>
      </w:r>
    </w:p>
    <w:p w:rsidR="00000000" w:rsidDel="00000000" w:rsidP="00000000" w:rsidRDefault="00000000" w:rsidRPr="00000000" w14:paraId="0000005C">
      <w:pPr>
        <w:ind w:left="780" w:hanging="360"/>
        <w:contextualSpacing w:val="0"/>
        <w:rPr>
          <w:color w:val="ff0000"/>
          <w:sz w:val="24"/>
          <w:szCs w:val="24"/>
        </w:rPr>
      </w:pPr>
      <w:r w:rsidDel="00000000" w:rsidR="00000000" w:rsidRPr="00000000">
        <w:rPr>
          <w:color w:val="ff0000"/>
          <w:sz w:val="24"/>
          <w:szCs w:val="24"/>
          <w:rtl w:val="0"/>
        </w:rPr>
        <w:t xml:space="preserve">·   </w:t>
        <w:tab/>
        <w:t xml:space="preserve">Due to the horizontal position during swimming, the bones are loaded vertically with shear stress. This loading opposes the natural direction of the stress trajectories in the spongiosa of the bone.</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Style w:val="Heading2"/>
        <w:keepNext w:val="0"/>
        <w:keepLines w:val="0"/>
        <w:spacing w:after="0" w:before="40" w:lineRule="auto"/>
        <w:contextualSpacing w:val="0"/>
        <w:rPr>
          <w:b w:val="1"/>
          <w:color w:val="2f5496"/>
          <w:sz w:val="24"/>
          <w:szCs w:val="24"/>
        </w:rPr>
      </w:pPr>
      <w:bookmarkStart w:colFirst="0" w:colLast="0" w:name="_8i8ug6wxz2eb" w:id="14"/>
      <w:bookmarkEnd w:id="14"/>
      <w:r w:rsidDel="00000000" w:rsidR="00000000" w:rsidRPr="00000000">
        <w:rPr>
          <w:b w:val="1"/>
          <w:color w:val="2f5496"/>
          <w:sz w:val="24"/>
          <w:szCs w:val="24"/>
          <w:rtl w:val="0"/>
        </w:rPr>
        <w:t xml:space="preserve">Wie kann man Osteoporose vorbeugen?</w:t>
      </w:r>
    </w:p>
    <w:p w:rsidR="00000000" w:rsidDel="00000000" w:rsidP="00000000" w:rsidRDefault="00000000" w:rsidRPr="00000000" w14:paraId="0000005F">
      <w:pPr>
        <w:ind w:left="780" w:hanging="360"/>
        <w:contextualSpacing w:val="0"/>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Hoher Fleischkonsum.</w:t>
      </w:r>
    </w:p>
    <w:p w:rsidR="00000000" w:rsidDel="00000000" w:rsidP="00000000" w:rsidRDefault="00000000" w:rsidRPr="00000000" w14:paraId="00000060">
      <w:pPr>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Gewichttraining.</w:t>
      </w:r>
    </w:p>
    <w:p w:rsidR="00000000" w:rsidDel="00000000" w:rsidP="00000000" w:rsidRDefault="00000000" w:rsidRPr="00000000" w14:paraId="00000061">
      <w:pPr>
        <w:ind w:left="780" w:hanging="360"/>
        <w:contextualSpacing w:val="0"/>
        <w:rPr>
          <w:color w:val="00ff00"/>
          <w:sz w:val="24"/>
          <w:szCs w:val="24"/>
        </w:rPr>
      </w:pPr>
      <w:r w:rsidDel="00000000" w:rsidR="00000000" w:rsidRPr="00000000">
        <w:rPr>
          <w:color w:val="00ff00"/>
          <w:sz w:val="24"/>
          <w:szCs w:val="24"/>
          <w:rtl w:val="0"/>
        </w:rPr>
        <w:t xml:space="preserve">·       Ca2+-Produkte konsumieren.</w:t>
      </w:r>
    </w:p>
    <w:p w:rsidR="00000000" w:rsidDel="00000000" w:rsidP="00000000" w:rsidRDefault="00000000" w:rsidRPr="00000000" w14:paraId="00000062">
      <w:pPr>
        <w:ind w:left="780" w:hanging="360"/>
        <w:contextualSpacing w:val="0"/>
        <w:rPr>
          <w:color w:val="00ff00"/>
          <w:sz w:val="24"/>
          <w:szCs w:val="24"/>
        </w:rPr>
      </w:pPr>
      <w:r w:rsidDel="00000000" w:rsidR="00000000" w:rsidRPr="00000000">
        <w:rPr>
          <w:color w:val="00ff00"/>
          <w:sz w:val="24"/>
          <w:szCs w:val="24"/>
          <w:rtl w:val="0"/>
        </w:rPr>
        <w:t xml:space="preserve">·       In die Sonne gehen.</w:t>
      </w:r>
    </w:p>
    <w:p w:rsidR="00000000" w:rsidDel="00000000" w:rsidP="00000000" w:rsidRDefault="00000000" w:rsidRPr="00000000" w14:paraId="00000063">
      <w:pPr>
        <w:ind w:left="780" w:hanging="360"/>
        <w:contextualSpacing w:val="0"/>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K+-Konsum während der Menopause.</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Style w:val="Heading2"/>
        <w:keepNext w:val="0"/>
        <w:keepLines w:val="0"/>
        <w:spacing w:after="0" w:before="40" w:lineRule="auto"/>
        <w:contextualSpacing w:val="0"/>
        <w:rPr>
          <w:b w:val="1"/>
          <w:color w:val="2f5496"/>
          <w:sz w:val="24"/>
          <w:szCs w:val="24"/>
        </w:rPr>
      </w:pPr>
      <w:bookmarkStart w:colFirst="0" w:colLast="0" w:name="_jk3pwbo4m4s1" w:id="15"/>
      <w:bookmarkEnd w:id="15"/>
      <w:r w:rsidDel="00000000" w:rsidR="00000000" w:rsidRPr="00000000">
        <w:rPr>
          <w:b w:val="1"/>
          <w:color w:val="2f5496"/>
          <w:sz w:val="24"/>
          <w:szCs w:val="24"/>
          <w:rtl w:val="0"/>
        </w:rPr>
        <w:t xml:space="preserve">True or false?</w:t>
      </w:r>
    </w:p>
    <w:p w:rsidR="00000000" w:rsidDel="00000000" w:rsidP="00000000" w:rsidRDefault="00000000" w:rsidRPr="00000000" w14:paraId="00000066">
      <w:pPr>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980000"/>
          <w:sz w:val="24"/>
          <w:szCs w:val="24"/>
          <w:rtl w:val="0"/>
        </w:rPr>
        <w:tab/>
        <w:t xml:space="preserve">The intake of multivitamin pills is more effective in maintaining vitamin balance than a normal diet. (p. 61)</w:t>
      </w:r>
    </w:p>
    <w:p w:rsidR="00000000" w:rsidDel="00000000" w:rsidP="00000000" w:rsidRDefault="00000000" w:rsidRPr="00000000" w14:paraId="00000067">
      <w:pPr>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ab/>
        <w:t xml:space="preserve">Excess of water-soluble vitamins is easier to get rid of than excess of lipid-soluble vitamins. (p.51)</w:t>
      </w:r>
    </w:p>
    <w:p w:rsidR="00000000" w:rsidDel="00000000" w:rsidP="00000000" w:rsidRDefault="00000000" w:rsidRPr="00000000" w14:paraId="00000068">
      <w:pPr>
        <w:ind w:left="780" w:hanging="360"/>
        <w:contextualSpacing w:val="0"/>
        <w:rPr>
          <w:color w:val="980000"/>
          <w:sz w:val="24"/>
          <w:szCs w:val="24"/>
        </w:rPr>
      </w:pPr>
      <w:r w:rsidDel="00000000" w:rsidR="00000000" w:rsidRPr="00000000">
        <w:rPr>
          <w:sz w:val="24"/>
          <w:szCs w:val="24"/>
          <w:rtl w:val="0"/>
        </w:rPr>
        <w:t xml:space="preserve">·   </w:t>
        <w:tab/>
      </w:r>
      <w:r w:rsidDel="00000000" w:rsidR="00000000" w:rsidRPr="00000000">
        <w:rPr>
          <w:color w:val="980000"/>
          <w:sz w:val="24"/>
          <w:szCs w:val="24"/>
          <w:rtl w:val="0"/>
        </w:rPr>
        <w:t xml:space="preserve">The body stores both water- and lipid-soluble vitamins in relatively big amounts. (p. 52)</w:t>
      </w:r>
    </w:p>
    <w:p w:rsidR="00000000" w:rsidDel="00000000" w:rsidP="00000000" w:rsidRDefault="00000000" w:rsidRPr="00000000" w14:paraId="00000069">
      <w:pPr>
        <w:ind w:left="780" w:hanging="360"/>
        <w:contextualSpacing w:val="0"/>
        <w:rPr>
          <w:color w:val="38761d"/>
          <w:sz w:val="24"/>
          <w:szCs w:val="24"/>
        </w:rPr>
      </w:pPr>
      <w:r w:rsidDel="00000000" w:rsidR="00000000" w:rsidRPr="00000000">
        <w:rPr>
          <w:sz w:val="24"/>
          <w:szCs w:val="24"/>
          <w:rtl w:val="0"/>
        </w:rPr>
        <w:t xml:space="preserve">·   </w:t>
        <w:tab/>
      </w:r>
      <w:r w:rsidDel="00000000" w:rsidR="00000000" w:rsidRPr="00000000">
        <w:rPr>
          <w:color w:val="38761d"/>
          <w:sz w:val="24"/>
          <w:szCs w:val="24"/>
          <w:rtl w:val="0"/>
        </w:rPr>
        <w:t xml:space="preserve">Digestion of iron is promoted by Vitamin C (p. 53)</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Style w:val="Heading2"/>
        <w:keepNext w:val="0"/>
        <w:keepLines w:val="0"/>
        <w:spacing w:after="0" w:before="40" w:lineRule="auto"/>
        <w:contextualSpacing w:val="0"/>
        <w:rPr>
          <w:b w:val="1"/>
          <w:color w:val="2f5496"/>
          <w:sz w:val="24"/>
          <w:szCs w:val="24"/>
        </w:rPr>
      </w:pPr>
      <w:bookmarkStart w:colFirst="0" w:colLast="0" w:name="_6lmgpe1yhzmn" w:id="16"/>
      <w:bookmarkEnd w:id="16"/>
      <w:r w:rsidDel="00000000" w:rsidR="00000000" w:rsidRPr="00000000">
        <w:rPr>
          <w:b w:val="1"/>
          <w:color w:val="2f5496"/>
          <w:sz w:val="24"/>
          <w:szCs w:val="24"/>
          <w:rtl w:val="0"/>
        </w:rPr>
        <w:t xml:space="preserve">Welche Konsequenz geht mit einem Folsäure-Mangel einher?</w:t>
      </w:r>
    </w:p>
    <w:p w:rsidR="00000000" w:rsidDel="00000000" w:rsidP="00000000" w:rsidRDefault="00000000" w:rsidRPr="00000000" w14:paraId="0000006C">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Erhöhtes Risiko für Bildung von grauem Star</w:t>
      </w:r>
      <w:r w:rsidDel="00000000" w:rsidR="00000000" w:rsidRPr="00000000">
        <w:rPr>
          <w:sz w:val="24"/>
          <w:szCs w:val="24"/>
          <w:rtl w:val="0"/>
        </w:rPr>
        <w:t xml:space="preserve">.</w:t>
      </w:r>
    </w:p>
    <w:p w:rsidR="00000000" w:rsidDel="00000000" w:rsidP="00000000" w:rsidRDefault="00000000" w:rsidRPr="00000000" w14:paraId="0000006D">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Erhöhtes Risiko von Osteoporose</w:t>
      </w:r>
      <w:r w:rsidDel="00000000" w:rsidR="00000000" w:rsidRPr="00000000">
        <w:rPr>
          <w:sz w:val="24"/>
          <w:szCs w:val="24"/>
          <w:rtl w:val="0"/>
        </w:rPr>
        <w:t xml:space="preserve">.</w:t>
      </w:r>
    </w:p>
    <w:p w:rsidR="00000000" w:rsidDel="00000000" w:rsidP="00000000" w:rsidRDefault="00000000" w:rsidRPr="00000000" w14:paraId="0000006E">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Erhöhtes Risiko für Diabetes</w:t>
      </w:r>
      <w:r w:rsidDel="00000000" w:rsidR="00000000" w:rsidRPr="00000000">
        <w:rPr>
          <w:sz w:val="24"/>
          <w:szCs w:val="24"/>
          <w:rtl w:val="0"/>
        </w:rPr>
        <w:t xml:space="preserve">.</w:t>
      </w:r>
    </w:p>
    <w:p w:rsidR="00000000" w:rsidDel="00000000" w:rsidP="00000000" w:rsidRDefault="00000000" w:rsidRPr="00000000" w14:paraId="0000006F">
      <w:pPr>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Erhöhtes Risiko für Neuralrohrdefekte.</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Style w:val="Heading2"/>
        <w:keepNext w:val="0"/>
        <w:keepLines w:val="0"/>
        <w:spacing w:after="0" w:before="40" w:lineRule="auto"/>
        <w:contextualSpacing w:val="0"/>
        <w:rPr>
          <w:b w:val="1"/>
          <w:color w:val="2f5496"/>
          <w:sz w:val="24"/>
          <w:szCs w:val="24"/>
        </w:rPr>
      </w:pPr>
      <w:bookmarkStart w:colFirst="0" w:colLast="0" w:name="_jlizmn5g3e4" w:id="17"/>
      <w:bookmarkEnd w:id="17"/>
      <w:r w:rsidDel="00000000" w:rsidR="00000000" w:rsidRPr="00000000">
        <w:rPr>
          <w:b w:val="1"/>
          <w:color w:val="2f5496"/>
          <w:sz w:val="24"/>
          <w:szCs w:val="24"/>
          <w:rtl w:val="0"/>
        </w:rPr>
        <w:t xml:space="preserve">Welche der folgenden Aussagen sind wahr?</w:t>
      </w:r>
    </w:p>
    <w:p w:rsidR="00000000" w:rsidDel="00000000" w:rsidP="00000000" w:rsidRDefault="00000000" w:rsidRPr="00000000" w14:paraId="00000072">
      <w:pPr>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Um einem erhöhten Cholesterin-Spiegel entgegenzuwirken, reicht es, auf eine cholesterinarme Ernährung umzusteigen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3">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 Eine fettarme Ernährung kann dazu beitragen, einem erhöhten Triglyzeridspiegel entgegenzuwirken</w:t>
      </w:r>
      <w:r w:rsidDel="00000000" w:rsidR="00000000" w:rsidRPr="00000000">
        <w:rPr>
          <w:sz w:val="24"/>
          <w:szCs w:val="24"/>
          <w:rtl w:val="0"/>
        </w:rPr>
        <w:t xml:space="preserve">.</w:t>
      </w:r>
    </w:p>
    <w:p w:rsidR="00000000" w:rsidDel="00000000" w:rsidP="00000000" w:rsidRDefault="00000000" w:rsidRPr="00000000" w14:paraId="00000074">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Trans-Fettsäuren haben eine senkende Wirkung auf den Cholesterinspiegel</w:t>
      </w:r>
      <w:r w:rsidDel="00000000" w:rsidR="00000000" w:rsidRPr="00000000">
        <w:rPr>
          <w:sz w:val="24"/>
          <w:szCs w:val="24"/>
          <w:rtl w:val="0"/>
        </w:rPr>
        <w:t xml:space="preserve">.</w:t>
      </w:r>
    </w:p>
    <w:p w:rsidR="00000000" w:rsidDel="00000000" w:rsidP="00000000" w:rsidRDefault="00000000" w:rsidRPr="00000000" w14:paraId="00000075">
      <w:pPr>
        <w:ind w:left="780" w:hanging="360"/>
        <w:contextualSpacing w:val="0"/>
        <w:rPr>
          <w:sz w:val="24"/>
          <w:szCs w:val="24"/>
        </w:rPr>
      </w:pPr>
      <w:r w:rsidDel="00000000" w:rsidR="00000000" w:rsidRPr="00000000">
        <w:rPr>
          <w:sz w:val="24"/>
          <w:szCs w:val="24"/>
          <w:rtl w:val="0"/>
        </w:rPr>
        <w:t xml:space="preserve">·       </w:t>
      </w:r>
      <w:r w:rsidDel="00000000" w:rsidR="00000000" w:rsidRPr="00000000">
        <w:rPr>
          <w:color w:val="00ff00"/>
          <w:sz w:val="24"/>
          <w:szCs w:val="24"/>
          <w:rtl w:val="0"/>
        </w:rPr>
        <w:t xml:space="preserve">High density lipoprotein wird umgangssprachlich auch als „gutes Cholesterin“ bezeichnet</w:t>
      </w:r>
      <w:r w:rsidDel="00000000" w:rsidR="00000000" w:rsidRPr="00000000">
        <w:rPr>
          <w:sz w:val="24"/>
          <w:szCs w:val="24"/>
          <w:rtl w:val="0"/>
        </w:rPr>
        <w:t xml:space="preserve">.</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spacing w:after="0" w:before="40" w:lineRule="auto"/>
        <w:contextualSpacing w:val="0"/>
        <w:rPr>
          <w:b w:val="1"/>
          <w:color w:val="2f5496"/>
          <w:sz w:val="24"/>
          <w:szCs w:val="24"/>
        </w:rPr>
      </w:pPr>
      <w:bookmarkStart w:colFirst="0" w:colLast="0" w:name="_kcbgomdgiwlb" w:id="18"/>
      <w:bookmarkEnd w:id="18"/>
      <w:r w:rsidDel="00000000" w:rsidR="00000000" w:rsidRPr="00000000">
        <w:rPr>
          <w:b w:val="1"/>
          <w:color w:val="2f5496"/>
          <w:sz w:val="24"/>
          <w:szCs w:val="24"/>
          <w:rtl w:val="0"/>
        </w:rPr>
        <w:t xml:space="preserve">True/false</w:t>
      </w:r>
    </w:p>
    <w:p w:rsidR="00000000" w:rsidDel="00000000" w:rsidP="00000000" w:rsidRDefault="00000000" w:rsidRPr="00000000" w14:paraId="0000007B">
      <w:pPr>
        <w:ind w:left="780" w:hanging="360"/>
        <w:contextualSpacing w:val="0"/>
        <w:rPr>
          <w:color w:val="00ff00"/>
          <w:sz w:val="24"/>
          <w:szCs w:val="24"/>
        </w:rPr>
      </w:pPr>
      <w:r w:rsidDel="00000000" w:rsidR="00000000" w:rsidRPr="00000000">
        <w:rPr>
          <w:sz w:val="24"/>
          <w:szCs w:val="24"/>
          <w:rtl w:val="0"/>
        </w:rPr>
        <w:t xml:space="preserve">·   </w:t>
        <w:tab/>
      </w:r>
      <w:r w:rsidDel="00000000" w:rsidR="00000000" w:rsidRPr="00000000">
        <w:rPr>
          <w:color w:val="00ff00"/>
          <w:sz w:val="24"/>
          <w:szCs w:val="24"/>
          <w:rtl w:val="0"/>
        </w:rPr>
        <w:t xml:space="preserve">Leucine is an essential amino acid, which means it cannot be produced by the human body. TRUE</w:t>
      </w:r>
    </w:p>
    <w:p w:rsidR="00000000" w:rsidDel="00000000" w:rsidP="00000000" w:rsidRDefault="00000000" w:rsidRPr="00000000" w14:paraId="0000007C">
      <w:pPr>
        <w:ind w:left="780" w:hanging="360"/>
        <w:contextualSpacing w:val="0"/>
        <w:rPr>
          <w:color w:val="ff0000"/>
          <w:sz w:val="24"/>
          <w:szCs w:val="24"/>
        </w:rPr>
      </w:pPr>
      <w:r w:rsidDel="00000000" w:rsidR="00000000" w:rsidRPr="00000000">
        <w:rPr>
          <w:sz w:val="24"/>
          <w:szCs w:val="24"/>
          <w:rtl w:val="0"/>
        </w:rPr>
        <w:t xml:space="preserve">·   </w:t>
        <w:tab/>
      </w:r>
      <w:r w:rsidDel="00000000" w:rsidR="00000000" w:rsidRPr="00000000">
        <w:rPr>
          <w:color w:val="ff0000"/>
          <w:sz w:val="24"/>
          <w:szCs w:val="24"/>
          <w:rtl w:val="0"/>
        </w:rPr>
        <w:t xml:space="preserve">Animal foods are rich in Vit B12/iron and folate. FALSE</w:t>
      </w:r>
    </w:p>
    <w:p w:rsidR="00000000" w:rsidDel="00000000" w:rsidP="00000000" w:rsidRDefault="00000000" w:rsidRPr="00000000" w14:paraId="0000007D">
      <w:pPr>
        <w:ind w:left="780" w:hanging="360"/>
        <w:contextualSpacing w:val="0"/>
        <w:rPr>
          <w:color w:val="00ff00"/>
          <w:sz w:val="24"/>
          <w:szCs w:val="24"/>
        </w:rPr>
      </w:pPr>
      <w:r w:rsidDel="00000000" w:rsidR="00000000" w:rsidRPr="00000000">
        <w:rPr>
          <w:sz w:val="24"/>
          <w:szCs w:val="24"/>
          <w:rtl w:val="0"/>
        </w:rPr>
        <w:t xml:space="preserve">·   </w:t>
        <w:tab/>
      </w:r>
      <w:r w:rsidDel="00000000" w:rsidR="00000000" w:rsidRPr="00000000">
        <w:rPr>
          <w:color w:val="00ff00"/>
          <w:sz w:val="24"/>
          <w:szCs w:val="24"/>
          <w:rtl w:val="0"/>
        </w:rPr>
        <w:t xml:space="preserve">Most amino acids are taken up in the from of peptides and not in the form of Free Amino Acids</w:t>
      </w:r>
      <w:r w:rsidDel="00000000" w:rsidR="00000000" w:rsidRPr="00000000">
        <w:rPr>
          <w:sz w:val="24"/>
          <w:szCs w:val="24"/>
          <w:rtl w:val="0"/>
        </w:rPr>
        <w:t xml:space="preserve"> </w:t>
      </w:r>
      <w:r w:rsidDel="00000000" w:rsidR="00000000" w:rsidRPr="00000000">
        <w:rPr>
          <w:color w:val="00ff00"/>
          <w:sz w:val="24"/>
          <w:szCs w:val="24"/>
          <w:rtl w:val="0"/>
        </w:rPr>
        <w:t xml:space="preserve">TRUE</w:t>
      </w:r>
    </w:p>
    <w:p w:rsidR="00000000" w:rsidDel="00000000" w:rsidP="00000000" w:rsidRDefault="00000000" w:rsidRPr="00000000" w14:paraId="0000007E">
      <w:pPr>
        <w:ind w:left="780" w:hanging="360"/>
        <w:contextualSpacing w:val="0"/>
        <w:rPr>
          <w:color w:val="ff0000"/>
          <w:sz w:val="24"/>
          <w:szCs w:val="24"/>
        </w:rPr>
      </w:pPr>
      <w:r w:rsidDel="00000000" w:rsidR="00000000" w:rsidRPr="00000000">
        <w:rPr>
          <w:sz w:val="24"/>
          <w:szCs w:val="24"/>
          <w:rtl w:val="0"/>
        </w:rPr>
        <w:t xml:space="preserve">·   </w:t>
        <w:tab/>
      </w:r>
      <w:r w:rsidDel="00000000" w:rsidR="00000000" w:rsidRPr="00000000">
        <w:rPr>
          <w:color w:val="ff0000"/>
          <w:sz w:val="24"/>
          <w:szCs w:val="24"/>
          <w:rtl w:val="0"/>
        </w:rPr>
        <w:t xml:space="preserve">Trans fatty acids are thought to be associated with a lower risk for ischemic heart disease. FALSE</w:t>
      </w:r>
    </w:p>
    <w:p w:rsidR="00000000" w:rsidDel="00000000" w:rsidP="00000000" w:rsidRDefault="00000000" w:rsidRPr="00000000" w14:paraId="0000007F">
      <w:pPr>
        <w:ind w:left="780" w:hanging="360"/>
        <w:contextualSpacing w:val="0"/>
        <w:rPr>
          <w:color w:val="00ff00"/>
          <w:sz w:val="24"/>
          <w:szCs w:val="24"/>
        </w:rPr>
      </w:pPr>
      <w:r w:rsidDel="00000000" w:rsidR="00000000" w:rsidRPr="00000000">
        <w:rPr>
          <w:sz w:val="24"/>
          <w:szCs w:val="24"/>
          <w:rtl w:val="0"/>
        </w:rPr>
        <w:t xml:space="preserve">·   </w:t>
      </w:r>
      <w:r w:rsidDel="00000000" w:rsidR="00000000" w:rsidRPr="00000000">
        <w:rPr>
          <w:color w:val="00ff00"/>
          <w:sz w:val="24"/>
          <w:szCs w:val="24"/>
          <w:rtl w:val="0"/>
        </w:rPr>
        <w:tab/>
        <w:t xml:space="preserve">Omega-3 and Omega-6 are essential fatty acids. TRUE</w:t>
      </w:r>
    </w:p>
    <w:p w:rsidR="00000000" w:rsidDel="00000000" w:rsidP="00000000" w:rsidRDefault="00000000" w:rsidRPr="00000000" w14:paraId="00000080">
      <w:pPr>
        <w:ind w:left="780" w:hanging="360"/>
        <w:contextualSpacing w:val="0"/>
        <w:rPr>
          <w:color w:val="ff0000"/>
          <w:sz w:val="24"/>
          <w:szCs w:val="24"/>
        </w:rPr>
      </w:pPr>
      <w:r w:rsidDel="00000000" w:rsidR="00000000" w:rsidRPr="00000000">
        <w:rPr>
          <w:color w:val="ff0000"/>
          <w:sz w:val="24"/>
          <w:szCs w:val="24"/>
          <w:rtl w:val="0"/>
        </w:rPr>
        <w:t xml:space="preserve">·   </w:t>
        <w:tab/>
        <w:t xml:space="preserve">Cholesterol intake is essential to a healthy nutrition since the body cannot synthetize cholesterol. FALSE</w:t>
      </w:r>
    </w:p>
    <w:p w:rsidR="00000000" w:rsidDel="00000000" w:rsidP="00000000" w:rsidRDefault="00000000" w:rsidRPr="00000000" w14:paraId="00000081">
      <w:pPr>
        <w:ind w:left="780" w:hanging="360"/>
        <w:contextualSpacing w:val="0"/>
        <w:rPr>
          <w:color w:val="ff0000"/>
          <w:sz w:val="24"/>
          <w:szCs w:val="24"/>
        </w:rPr>
      </w:pPr>
      <w:r w:rsidDel="00000000" w:rsidR="00000000" w:rsidRPr="00000000">
        <w:rPr>
          <w:color w:val="ff0000"/>
          <w:sz w:val="24"/>
          <w:szCs w:val="24"/>
          <w:rtl w:val="0"/>
        </w:rPr>
        <w:t xml:space="preserve">·   </w:t>
        <w:tab/>
        <w:t xml:space="preserve">High amounts of HDL Cholesterol increases the risk for coronary diseases. FALSE</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Style w:val="Heading2"/>
        <w:keepNext w:val="0"/>
        <w:keepLines w:val="0"/>
        <w:spacing w:after="0" w:before="40" w:lineRule="auto"/>
        <w:contextualSpacing w:val="0"/>
        <w:rPr>
          <w:b w:val="1"/>
          <w:color w:val="2f5496"/>
          <w:sz w:val="24"/>
          <w:szCs w:val="24"/>
        </w:rPr>
      </w:pPr>
      <w:bookmarkStart w:colFirst="0" w:colLast="0" w:name="_bz6nf7rk38op" w:id="19"/>
      <w:bookmarkEnd w:id="19"/>
      <w:r w:rsidDel="00000000" w:rsidR="00000000" w:rsidRPr="00000000">
        <w:rPr>
          <w:b w:val="1"/>
          <w:color w:val="2f5496"/>
          <w:sz w:val="24"/>
          <w:szCs w:val="24"/>
          <w:rtl w:val="0"/>
        </w:rPr>
        <w:t xml:space="preserve">Welche Funktionen haben Lipide im Körper ? p.33</w:t>
      </w:r>
    </w:p>
    <w:p w:rsidR="00000000" w:rsidDel="00000000" w:rsidP="00000000" w:rsidRDefault="00000000" w:rsidRPr="00000000" w14:paraId="00000084">
      <w:pPr>
        <w:ind w:left="780" w:hanging="360"/>
        <w:contextualSpacing w:val="0"/>
        <w:rPr>
          <w:color w:val="38761d"/>
          <w:sz w:val="24"/>
          <w:szCs w:val="24"/>
        </w:rPr>
      </w:pPr>
      <w:r w:rsidDel="00000000" w:rsidR="00000000" w:rsidRPr="00000000">
        <w:rPr>
          <w:color w:val="38761d"/>
          <w:sz w:val="24"/>
          <w:szCs w:val="24"/>
          <w:rtl w:val="0"/>
        </w:rPr>
        <w:t xml:space="preserve">·       Dienen als Energiereserve</w:t>
      </w:r>
    </w:p>
    <w:p w:rsidR="00000000" w:rsidDel="00000000" w:rsidP="00000000" w:rsidRDefault="00000000" w:rsidRPr="00000000" w14:paraId="00000085">
      <w:pPr>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Formen Compound-Lipids, welche als Transportmedium für Fettsäuren und Cholesterol dienen.</w:t>
      </w:r>
    </w:p>
    <w:p w:rsidR="00000000" w:rsidDel="00000000" w:rsidP="00000000" w:rsidRDefault="00000000" w:rsidRPr="00000000" w14:paraId="00000086">
      <w:pPr>
        <w:ind w:left="780" w:hanging="360"/>
        <w:contextualSpacing w:val="0"/>
        <w:rPr>
          <w:color w:val="38761d"/>
          <w:sz w:val="24"/>
          <w:szCs w:val="24"/>
        </w:rPr>
      </w:pPr>
      <w:r w:rsidDel="00000000" w:rsidR="00000000" w:rsidRPr="00000000">
        <w:rPr>
          <w:color w:val="38761d"/>
          <w:sz w:val="24"/>
          <w:szCs w:val="24"/>
          <w:rtl w:val="0"/>
        </w:rPr>
        <w:t xml:space="preserve">·       Schützen die inneren Organe</w:t>
      </w:r>
    </w:p>
    <w:p w:rsidR="00000000" w:rsidDel="00000000" w:rsidP="00000000" w:rsidRDefault="00000000" w:rsidRPr="00000000" w14:paraId="00000087">
      <w:pPr>
        <w:ind w:left="780" w:hanging="360"/>
        <w:contextualSpacing w:val="0"/>
        <w:rPr>
          <w:color w:val="38761d"/>
          <w:sz w:val="24"/>
          <w:szCs w:val="24"/>
        </w:rPr>
      </w:pPr>
      <w:r w:rsidDel="00000000" w:rsidR="00000000" w:rsidRPr="00000000">
        <w:rPr>
          <w:color w:val="38761d"/>
          <w:sz w:val="24"/>
          <w:szCs w:val="24"/>
          <w:rtl w:val="0"/>
        </w:rPr>
        <w:t xml:space="preserve">·       Helfen der Aufrechterhaltung der Körpertemperatur durch Isolation.</w:t>
      </w:r>
    </w:p>
    <w:p w:rsidR="00000000" w:rsidDel="00000000" w:rsidP="00000000" w:rsidRDefault="00000000" w:rsidRPr="00000000" w14:paraId="00000088">
      <w:pPr>
        <w:ind w:left="780" w:hanging="360"/>
        <w:contextualSpacing w:val="0"/>
        <w:rPr>
          <w:i w:val="1"/>
          <w:color w:val="0b5394"/>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Transport von wasserlöslichen Vitaminen wie Vitamin D</w:t>
      </w:r>
      <w:r w:rsidDel="00000000" w:rsidR="00000000" w:rsidRPr="00000000">
        <w:rPr>
          <w:i w:val="1"/>
          <w:color w:val="0b5394"/>
          <w:sz w:val="24"/>
          <w:szCs w:val="24"/>
          <w:rtl w:val="0"/>
        </w:rPr>
        <w:t xml:space="preserve"> (Richtig: Transport medium for fat-soluble vitamins and hunger suppressor)</w:t>
      </w:r>
    </w:p>
    <w:p w:rsidR="00000000" w:rsidDel="00000000" w:rsidP="00000000" w:rsidRDefault="00000000" w:rsidRPr="00000000" w14:paraId="00000089">
      <w:pPr>
        <w:ind w:left="780" w:hanging="360"/>
        <w:contextualSpacing w:val="0"/>
        <w:rPr>
          <w:color w:val="980000"/>
          <w:sz w:val="24"/>
          <w:szCs w:val="24"/>
        </w:rPr>
      </w:pPr>
      <w:r w:rsidDel="00000000" w:rsidR="00000000" w:rsidRPr="00000000">
        <w:rPr>
          <w:sz w:val="24"/>
          <w:szCs w:val="24"/>
          <w:rtl w:val="0"/>
        </w:rPr>
        <w:t xml:space="preserve">·      </w:t>
      </w:r>
      <w:r w:rsidDel="00000000" w:rsidR="00000000" w:rsidRPr="00000000">
        <w:rPr>
          <w:color w:val="980000"/>
          <w:sz w:val="24"/>
          <w:szCs w:val="24"/>
          <w:rtl w:val="0"/>
        </w:rPr>
        <w:t xml:space="preserve"> Derived Lipids verhindern durch eine langsame Nährstoff-Aufnahme im Duodenum einen Insulin-Overshoot. (p.8)</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pStyle w:val="Heading2"/>
        <w:keepNext w:val="0"/>
        <w:keepLines w:val="0"/>
        <w:spacing w:after="0" w:before="40" w:lineRule="auto"/>
        <w:contextualSpacing w:val="0"/>
        <w:rPr>
          <w:b w:val="1"/>
          <w:color w:val="2f5496"/>
          <w:sz w:val="24"/>
          <w:szCs w:val="24"/>
        </w:rPr>
      </w:pPr>
      <w:bookmarkStart w:colFirst="0" w:colLast="0" w:name="_stwdrs6ii575" w:id="20"/>
      <w:bookmarkEnd w:id="20"/>
      <w:r w:rsidDel="00000000" w:rsidR="00000000" w:rsidRPr="00000000">
        <w:rPr>
          <w:b w:val="1"/>
          <w:color w:val="2f5496"/>
          <w:sz w:val="24"/>
          <w:szCs w:val="24"/>
          <w:rtl w:val="0"/>
        </w:rPr>
        <w:t xml:space="preserve">Which statement is correct?</w:t>
      </w:r>
    </w:p>
    <w:p w:rsidR="00000000" w:rsidDel="00000000" w:rsidP="00000000" w:rsidRDefault="00000000" w:rsidRPr="00000000" w14:paraId="0000008C">
      <w:pPr>
        <w:ind w:left="780" w:hanging="360"/>
        <w:contextualSpacing w:val="0"/>
        <w:rPr>
          <w:color w:val="980000"/>
          <w:sz w:val="24"/>
          <w:szCs w:val="24"/>
        </w:rPr>
      </w:pPr>
      <w:r w:rsidDel="00000000" w:rsidR="00000000" w:rsidRPr="00000000">
        <w:rPr>
          <w:color w:val="38761d"/>
          <w:sz w:val="24"/>
          <w:szCs w:val="24"/>
          <w:rtl w:val="0"/>
        </w:rPr>
        <w:t xml:space="preserve">·  </w:t>
      </w:r>
      <w:r w:rsidDel="00000000" w:rsidR="00000000" w:rsidRPr="00000000">
        <w:rPr>
          <w:color w:val="980000"/>
          <w:sz w:val="24"/>
          <w:szCs w:val="24"/>
          <w:rtl w:val="0"/>
        </w:rPr>
        <w:t xml:space="preserve"> </w:t>
        <w:tab/>
        <w:t xml:space="preserve">There is no correlation between a fat-free diet and a vitamin insufficiency. (p. 50)</w:t>
      </w:r>
    </w:p>
    <w:p w:rsidR="00000000" w:rsidDel="00000000" w:rsidP="00000000" w:rsidRDefault="00000000" w:rsidRPr="00000000" w14:paraId="0000008D">
      <w:pPr>
        <w:ind w:left="780" w:hanging="360"/>
        <w:contextualSpacing w:val="0"/>
        <w:rPr>
          <w:i w:val="1"/>
          <w:color w:val="0b5394"/>
          <w:sz w:val="24"/>
          <w:szCs w:val="24"/>
        </w:rPr>
      </w:pPr>
      <w:r w:rsidDel="00000000" w:rsidR="00000000" w:rsidRPr="00000000">
        <w:rPr>
          <w:color w:val="980000"/>
          <w:sz w:val="24"/>
          <w:szCs w:val="24"/>
          <w:rtl w:val="0"/>
        </w:rPr>
        <w:t xml:space="preserve">·   </w:t>
        <w:tab/>
        <w:t xml:space="preserve">A single overdosis from water-soluble vitamins will lead to mental retardation, kidney and heart damage and several cancers. </w:t>
      </w:r>
      <w:r w:rsidDel="00000000" w:rsidR="00000000" w:rsidRPr="00000000">
        <w:rPr>
          <w:i w:val="1"/>
          <w:color w:val="0b5394"/>
          <w:sz w:val="24"/>
          <w:szCs w:val="24"/>
          <w:rtl w:val="0"/>
        </w:rPr>
        <w:t xml:space="preserve">(fat-soluble vitamins! p. 50)</w:t>
      </w:r>
    </w:p>
    <w:p w:rsidR="00000000" w:rsidDel="00000000" w:rsidP="00000000" w:rsidRDefault="00000000" w:rsidRPr="00000000" w14:paraId="0000008E">
      <w:pPr>
        <w:ind w:left="780" w:hanging="360"/>
        <w:contextualSpacing w:val="0"/>
        <w:rPr>
          <w:color w:val="38761d"/>
          <w:sz w:val="24"/>
          <w:szCs w:val="24"/>
        </w:rPr>
      </w:pPr>
      <w:r w:rsidDel="00000000" w:rsidR="00000000" w:rsidRPr="00000000">
        <w:rPr>
          <w:color w:val="38761d"/>
          <w:sz w:val="24"/>
          <w:szCs w:val="24"/>
          <w:rtl w:val="0"/>
        </w:rPr>
        <w:t xml:space="preserve">·   </w:t>
        <w:tab/>
        <w:t xml:space="preserve">Fat-soluble vitamins are stored in the body without need to consume them daily. (p. 50)</w:t>
      </w:r>
    </w:p>
    <w:p w:rsidR="00000000" w:rsidDel="00000000" w:rsidP="00000000" w:rsidRDefault="00000000" w:rsidRPr="00000000" w14:paraId="0000008F">
      <w:pPr>
        <w:ind w:left="780" w:hanging="360"/>
        <w:contextualSpacing w:val="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ab/>
        <w:t xml:space="preserve">All micronutrients must be supplied to the body either with food, or with supplements, because the human body cannot produce them itself. (???)</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pStyle w:val="Heading2"/>
        <w:keepNext w:val="0"/>
        <w:keepLines w:val="0"/>
        <w:spacing w:after="0" w:before="40" w:lineRule="auto"/>
        <w:contextualSpacing w:val="0"/>
        <w:rPr>
          <w:b w:val="1"/>
          <w:color w:val="2f5496"/>
          <w:sz w:val="24"/>
          <w:szCs w:val="24"/>
        </w:rPr>
      </w:pPr>
      <w:bookmarkStart w:colFirst="0" w:colLast="0" w:name="_1ncgnf9vqlzn" w:id="21"/>
      <w:bookmarkEnd w:id="21"/>
      <w:r w:rsidDel="00000000" w:rsidR="00000000" w:rsidRPr="00000000">
        <w:rPr>
          <w:b w:val="1"/>
          <w:color w:val="2f5496"/>
          <w:sz w:val="24"/>
          <w:szCs w:val="24"/>
          <w:rtl w:val="0"/>
        </w:rPr>
        <w:t xml:space="preserve">True/False:</w:t>
      </w:r>
    </w:p>
    <w:p w:rsidR="00000000" w:rsidDel="00000000" w:rsidP="00000000" w:rsidRDefault="00000000" w:rsidRPr="00000000" w14:paraId="00000092">
      <w:pPr>
        <w:numPr>
          <w:ilvl w:val="0"/>
          <w:numId w:val="1"/>
        </w:numPr>
        <w:shd w:fill="ffffff" w:val="clear"/>
        <w:spacing w:after="180" w:lineRule="auto"/>
        <w:ind w:left="720" w:hanging="360"/>
        <w:contextualSpacing w:val="1"/>
        <w:rPr>
          <w:color w:val="38761d"/>
          <w:sz w:val="24"/>
          <w:szCs w:val="24"/>
        </w:rPr>
      </w:pPr>
      <w:r w:rsidDel="00000000" w:rsidR="00000000" w:rsidRPr="00000000">
        <w:rPr>
          <w:color w:val="38761d"/>
          <w:sz w:val="24"/>
          <w:szCs w:val="24"/>
          <w:rtl w:val="0"/>
        </w:rPr>
        <w:t xml:space="preserve">Glycogenolysis describes the reconversion of glycogen to glucose. (p.11)</w:t>
      </w:r>
    </w:p>
    <w:p w:rsidR="00000000" w:rsidDel="00000000" w:rsidP="00000000" w:rsidRDefault="00000000" w:rsidRPr="00000000" w14:paraId="00000093">
      <w:pPr>
        <w:numPr>
          <w:ilvl w:val="0"/>
          <w:numId w:val="1"/>
        </w:numPr>
        <w:shd w:fill="ffffff" w:val="clear"/>
        <w:spacing w:after="180" w:lineRule="auto"/>
        <w:ind w:left="720" w:hanging="360"/>
        <w:contextualSpacing w:val="1"/>
        <w:rPr>
          <w:color w:val="980000"/>
          <w:sz w:val="24"/>
          <w:szCs w:val="24"/>
        </w:rPr>
      </w:pPr>
      <w:r w:rsidDel="00000000" w:rsidR="00000000" w:rsidRPr="00000000">
        <w:rPr>
          <w:color w:val="980000"/>
          <w:sz w:val="24"/>
          <w:szCs w:val="24"/>
          <w:rtl w:val="0"/>
        </w:rPr>
        <w:t xml:space="preserve">Carbohydrates with a low glycemic index increase the risk to develop type 2 diabetes since they lead to higher blood insulin levels when compared to carbohydrates with a high glycemic index. (p.16)</w:t>
      </w:r>
    </w:p>
    <w:p w:rsidR="00000000" w:rsidDel="00000000" w:rsidP="00000000" w:rsidRDefault="00000000" w:rsidRPr="00000000" w14:paraId="00000094">
      <w:pPr>
        <w:numPr>
          <w:ilvl w:val="0"/>
          <w:numId w:val="1"/>
        </w:numPr>
        <w:spacing w:after="180" w:lineRule="auto"/>
        <w:ind w:left="720" w:hanging="360"/>
        <w:contextualSpacing w:val="1"/>
        <w:rPr>
          <w:color w:val="980000"/>
          <w:sz w:val="24"/>
          <w:szCs w:val="24"/>
        </w:rPr>
      </w:pPr>
      <w:r w:rsidDel="00000000" w:rsidR="00000000" w:rsidRPr="00000000">
        <w:rPr>
          <w:color w:val="980000"/>
          <w:sz w:val="24"/>
          <w:szCs w:val="24"/>
          <w:highlight w:val="white"/>
          <w:rtl w:val="0"/>
        </w:rPr>
        <w:t xml:space="preserve">LDL protects against heart disease by removing cholesterol from the arterial walls. (p. 8)</w:t>
      </w:r>
    </w:p>
    <w:p w:rsidR="00000000" w:rsidDel="00000000" w:rsidP="00000000" w:rsidRDefault="00000000" w:rsidRPr="00000000" w14:paraId="00000095">
      <w:pPr>
        <w:numPr>
          <w:ilvl w:val="0"/>
          <w:numId w:val="1"/>
        </w:numPr>
        <w:shd w:fill="ffffff" w:val="clear"/>
        <w:spacing w:after="180" w:lineRule="auto"/>
        <w:ind w:left="720" w:hanging="360"/>
        <w:contextualSpacing w:val="1"/>
        <w:rPr>
          <w:color w:val="38761d"/>
          <w:sz w:val="24"/>
          <w:szCs w:val="24"/>
        </w:rPr>
      </w:pPr>
      <w:r w:rsidDel="00000000" w:rsidR="00000000" w:rsidRPr="00000000">
        <w:rPr>
          <w:color w:val="38761d"/>
          <w:sz w:val="24"/>
          <w:szCs w:val="24"/>
          <w:rtl w:val="0"/>
        </w:rPr>
        <w:t xml:space="preserve">The liver has the capacity to convert amino acids to glucose. This process contributes to the maintenance of blood glucose homeostasis during prolonged exercise. (p. 5)</w:t>
      </w:r>
    </w:p>
    <w:p w:rsidR="00000000" w:rsidDel="00000000" w:rsidP="00000000" w:rsidRDefault="00000000" w:rsidRPr="00000000" w14:paraId="00000096">
      <w:pPr>
        <w:numPr>
          <w:ilvl w:val="0"/>
          <w:numId w:val="1"/>
        </w:numPr>
        <w:spacing w:after="180" w:lineRule="auto"/>
        <w:ind w:left="720" w:hanging="360"/>
        <w:contextualSpacing w:val="1"/>
        <w:rPr>
          <w:color w:val="980000"/>
          <w:sz w:val="24"/>
          <w:szCs w:val="24"/>
        </w:rPr>
      </w:pPr>
      <w:r w:rsidDel="00000000" w:rsidR="00000000" w:rsidRPr="00000000">
        <w:rPr>
          <w:color w:val="980000"/>
          <w:sz w:val="24"/>
          <w:szCs w:val="24"/>
          <w:rtl w:val="0"/>
        </w:rPr>
        <w:t xml:space="preserve">Fat-soluble vitamins need to be consumed daily. </w:t>
      </w:r>
    </w:p>
    <w:p w:rsidR="00000000" w:rsidDel="00000000" w:rsidP="00000000" w:rsidRDefault="00000000" w:rsidRPr="00000000" w14:paraId="00000097">
      <w:pPr>
        <w:numPr>
          <w:ilvl w:val="0"/>
          <w:numId w:val="1"/>
        </w:numPr>
        <w:spacing w:after="180" w:lineRule="auto"/>
        <w:ind w:left="720" w:hanging="360"/>
        <w:contextualSpacing w:val="1"/>
        <w:rPr>
          <w:color w:val="38761d"/>
          <w:sz w:val="24"/>
          <w:szCs w:val="24"/>
        </w:rPr>
      </w:pPr>
      <w:r w:rsidDel="00000000" w:rsidR="00000000" w:rsidRPr="00000000">
        <w:rPr>
          <w:color w:val="38761d"/>
          <w:sz w:val="24"/>
          <w:szCs w:val="24"/>
          <w:highlight w:val="white"/>
          <w:rtl w:val="0"/>
        </w:rPr>
        <w:t xml:space="preserve">Water-soluble vitamins act largely as coenzymes of metabolic enzymes. (p. 50)</w:t>
      </w:r>
    </w:p>
    <w:p w:rsidR="00000000" w:rsidDel="00000000" w:rsidP="00000000" w:rsidRDefault="00000000" w:rsidRPr="00000000" w14:paraId="00000098">
      <w:pPr>
        <w:numPr>
          <w:ilvl w:val="0"/>
          <w:numId w:val="1"/>
        </w:numPr>
        <w:spacing w:after="180" w:lineRule="auto"/>
        <w:ind w:left="720" w:hanging="360"/>
        <w:contextualSpacing w:val="1"/>
        <w:rPr>
          <w:color w:val="38761d"/>
          <w:sz w:val="24"/>
          <w:szCs w:val="24"/>
        </w:rPr>
      </w:pPr>
      <w:r w:rsidDel="00000000" w:rsidR="00000000" w:rsidRPr="00000000">
        <w:rPr>
          <w:color w:val="38761d"/>
          <w:sz w:val="24"/>
          <w:szCs w:val="24"/>
          <w:highlight w:val="white"/>
          <w:rtl w:val="0"/>
        </w:rPr>
        <w:t xml:space="preserve">Physically active people need approx. the same amount of vitamins as sedentary people. (p. 52)</w:t>
      </w:r>
    </w:p>
    <w:p w:rsidR="00000000" w:rsidDel="00000000" w:rsidP="00000000" w:rsidRDefault="00000000" w:rsidRPr="00000000" w14:paraId="00000099">
      <w:pPr>
        <w:numPr>
          <w:ilvl w:val="0"/>
          <w:numId w:val="1"/>
        </w:numPr>
        <w:shd w:fill="ffffff" w:val="clear"/>
        <w:spacing w:after="180" w:lineRule="auto"/>
        <w:ind w:left="720" w:hanging="360"/>
        <w:contextualSpacing w:val="1"/>
        <w:rPr>
          <w:sz w:val="24"/>
          <w:szCs w:val="24"/>
        </w:rPr>
      </w:pPr>
      <w:r w:rsidDel="00000000" w:rsidR="00000000" w:rsidRPr="00000000">
        <w:rPr>
          <w:color w:val="980000"/>
          <w:sz w:val="24"/>
          <w:szCs w:val="24"/>
          <w:rtl w:val="0"/>
        </w:rPr>
        <w:t xml:space="preserve">Vitamin D and moderate physical activity increase absorption of nonheme iron. </w:t>
      </w:r>
      <w:r w:rsidDel="00000000" w:rsidR="00000000" w:rsidRPr="00000000">
        <w:rPr>
          <w:i w:val="1"/>
          <w:color w:val="0b5394"/>
          <w:sz w:val="24"/>
          <w:szCs w:val="24"/>
          <w:rtl w:val="0"/>
        </w:rPr>
        <w:t xml:space="preserve">(Richtig: Vitamin C)</w:t>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pStyle w:val="Heading1"/>
        <w:keepNext w:val="0"/>
        <w:keepLines w:val="0"/>
        <w:spacing w:after="0" w:before="240" w:lineRule="auto"/>
        <w:contextualSpacing w:val="0"/>
        <w:rPr>
          <w:b w:val="1"/>
          <w:color w:val="2f5496"/>
          <w:sz w:val="24"/>
          <w:szCs w:val="24"/>
        </w:rPr>
      </w:pPr>
      <w:bookmarkStart w:colFirst="0" w:colLast="0" w:name="_z9f377e0o8xr" w:id="22"/>
      <w:bookmarkEnd w:id="22"/>
      <w:r w:rsidDel="00000000" w:rsidR="00000000" w:rsidRPr="00000000">
        <w:rPr>
          <w:b w:val="1"/>
          <w:color w:val="2f5496"/>
          <w:sz w:val="24"/>
          <w:szCs w:val="24"/>
          <w:rtl w:val="0"/>
        </w:rPr>
        <w:t xml:space="preserve">Was sind Risikofaktoren für Osteoporose?</w:t>
      </w:r>
    </w:p>
    <w:p w:rsidR="00000000" w:rsidDel="00000000" w:rsidP="00000000" w:rsidRDefault="00000000" w:rsidRPr="00000000" w14:paraId="0000009C">
      <w:pPr>
        <w:ind w:left="780" w:hanging="360"/>
        <w:contextualSpacing w:val="0"/>
        <w:rPr>
          <w:color w:val="00ff00"/>
          <w:sz w:val="24"/>
          <w:szCs w:val="24"/>
        </w:rPr>
      </w:pPr>
      <w:r w:rsidDel="00000000" w:rsidR="00000000" w:rsidRPr="00000000">
        <w:rPr>
          <w:sz w:val="24"/>
          <w:szCs w:val="24"/>
          <w:rtl w:val="0"/>
        </w:rPr>
        <w:t xml:space="preserve">a.    </w:t>
      </w:r>
      <w:r w:rsidDel="00000000" w:rsidR="00000000" w:rsidRPr="00000000">
        <w:rPr>
          <w:color w:val="00ff00"/>
          <w:sz w:val="24"/>
          <w:szCs w:val="24"/>
          <w:rtl w:val="0"/>
        </w:rPr>
        <w:t xml:space="preserve"> Vitamin-D Mangel</w:t>
      </w:r>
    </w:p>
    <w:p w:rsidR="00000000" w:rsidDel="00000000" w:rsidP="00000000" w:rsidRDefault="00000000" w:rsidRPr="00000000" w14:paraId="0000009D">
      <w:pPr>
        <w:ind w:left="780" w:hanging="360"/>
        <w:contextualSpacing w:val="0"/>
        <w:rPr>
          <w:color w:val="00ff00"/>
          <w:sz w:val="24"/>
          <w:szCs w:val="24"/>
        </w:rPr>
      </w:pPr>
      <w:r w:rsidDel="00000000" w:rsidR="00000000" w:rsidRPr="00000000">
        <w:rPr>
          <w:sz w:val="24"/>
          <w:szCs w:val="24"/>
          <w:rtl w:val="0"/>
        </w:rPr>
        <w:t xml:space="preserve">b.     </w:t>
      </w:r>
      <w:r w:rsidDel="00000000" w:rsidR="00000000" w:rsidRPr="00000000">
        <w:rPr>
          <w:color w:val="00ff00"/>
          <w:sz w:val="24"/>
          <w:szCs w:val="24"/>
          <w:rtl w:val="0"/>
        </w:rPr>
        <w:t xml:space="preserve">Kalziummangel</w:t>
      </w:r>
    </w:p>
    <w:p w:rsidR="00000000" w:rsidDel="00000000" w:rsidP="00000000" w:rsidRDefault="00000000" w:rsidRPr="00000000" w14:paraId="0000009E">
      <w:pPr>
        <w:ind w:left="780" w:hanging="360"/>
        <w:contextualSpacing w:val="0"/>
        <w:rPr>
          <w:color w:val="ff0000"/>
          <w:sz w:val="24"/>
          <w:szCs w:val="24"/>
        </w:rPr>
      </w:pPr>
      <w:r w:rsidDel="00000000" w:rsidR="00000000" w:rsidRPr="00000000">
        <w:rPr>
          <w:sz w:val="24"/>
          <w:szCs w:val="24"/>
          <w:rtl w:val="0"/>
        </w:rPr>
        <w:t xml:space="preserve">c.     </w:t>
      </w:r>
      <w:r w:rsidDel="00000000" w:rsidR="00000000" w:rsidRPr="00000000">
        <w:rPr>
          <w:color w:val="ff0000"/>
          <w:sz w:val="24"/>
          <w:szCs w:val="24"/>
          <w:rtl w:val="0"/>
        </w:rPr>
        <w:t xml:space="preserve">Magnesiummangel</w:t>
      </w:r>
    </w:p>
    <w:p w:rsidR="00000000" w:rsidDel="00000000" w:rsidP="00000000" w:rsidRDefault="00000000" w:rsidRPr="00000000" w14:paraId="0000009F">
      <w:pPr>
        <w:ind w:left="780" w:hanging="360"/>
        <w:contextualSpacing w:val="0"/>
        <w:rPr>
          <w:color w:val="ff0000"/>
          <w:sz w:val="24"/>
          <w:szCs w:val="24"/>
        </w:rPr>
      </w:pPr>
      <w:r w:rsidDel="00000000" w:rsidR="00000000" w:rsidRPr="00000000">
        <w:rPr>
          <w:sz w:val="24"/>
          <w:szCs w:val="24"/>
          <w:rtl w:val="0"/>
        </w:rPr>
        <w:t xml:space="preserve">d.    </w:t>
      </w:r>
      <w:r w:rsidDel="00000000" w:rsidR="00000000" w:rsidRPr="00000000">
        <w:rPr>
          <w:color w:val="ff0000"/>
          <w:sz w:val="24"/>
          <w:szCs w:val="24"/>
          <w:rtl w:val="0"/>
        </w:rPr>
        <w:t xml:space="preserve"> zu hohe Salzaufnahme</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1">
      <w:pPr>
        <w:pStyle w:val="Heading1"/>
        <w:keepNext w:val="0"/>
        <w:keepLines w:val="0"/>
        <w:spacing w:after="0" w:before="240" w:lineRule="auto"/>
        <w:contextualSpacing w:val="0"/>
        <w:rPr>
          <w:b w:val="1"/>
          <w:color w:val="2f5496"/>
          <w:sz w:val="24"/>
          <w:szCs w:val="24"/>
        </w:rPr>
      </w:pPr>
      <w:bookmarkStart w:colFirst="0" w:colLast="0" w:name="_f12s9lxsl0y3" w:id="23"/>
      <w:bookmarkEnd w:id="23"/>
      <w:r w:rsidDel="00000000" w:rsidR="00000000" w:rsidRPr="00000000">
        <w:rPr>
          <w:b w:val="1"/>
          <w:color w:val="2f5496"/>
          <w:sz w:val="24"/>
          <w:szCs w:val="24"/>
          <w:rtl w:val="0"/>
        </w:rPr>
        <w:t xml:space="preserve">Are the following statements true or false?</w:t>
      </w:r>
    </w:p>
    <w:p w:rsidR="00000000" w:rsidDel="00000000" w:rsidP="00000000" w:rsidRDefault="00000000" w:rsidRPr="00000000" w14:paraId="000000A2">
      <w:pPr>
        <w:ind w:left="780" w:hanging="360"/>
        <w:contextualSpacing w:val="0"/>
        <w:jc w:val="both"/>
        <w:rPr>
          <w:color w:val="ff0000"/>
          <w:sz w:val="24"/>
          <w:szCs w:val="24"/>
        </w:rPr>
      </w:pPr>
      <w:r w:rsidDel="00000000" w:rsidR="00000000" w:rsidRPr="00000000">
        <w:rPr>
          <w:sz w:val="24"/>
          <w:szCs w:val="24"/>
          <w:rtl w:val="0"/>
        </w:rPr>
        <w:t xml:space="preserve">·   </w:t>
        <w:tab/>
        <w:t xml:space="preserve">Animal sources are the only source of minerals.</w:t>
      </w:r>
      <w:r w:rsidDel="00000000" w:rsidR="00000000" w:rsidRPr="00000000">
        <w:rPr>
          <w:rFonts w:ascii="Arial Unicode MS" w:cs="Arial Unicode MS" w:eastAsia="Arial Unicode MS" w:hAnsi="Arial Unicode MS"/>
          <w:color w:val="ff0000"/>
          <w:sz w:val="24"/>
          <w:szCs w:val="24"/>
          <w:rtl w:val="0"/>
        </w:rPr>
        <w:t xml:space="preserve"> → False.</w:t>
      </w:r>
    </w:p>
    <w:p w:rsidR="00000000" w:rsidDel="00000000" w:rsidP="00000000" w:rsidRDefault="00000000" w:rsidRPr="00000000" w14:paraId="000000A3">
      <w:pPr>
        <w:ind w:left="780" w:hanging="360"/>
        <w:contextualSpacing w:val="0"/>
        <w:jc w:val="both"/>
        <w:rPr>
          <w:color w:val="00ff00"/>
          <w:sz w:val="24"/>
          <w:szCs w:val="24"/>
        </w:rPr>
      </w:pPr>
      <w:r w:rsidDel="00000000" w:rsidR="00000000" w:rsidRPr="00000000">
        <w:rPr>
          <w:sz w:val="24"/>
          <w:szCs w:val="24"/>
          <w:rtl w:val="0"/>
        </w:rPr>
        <w:t xml:space="preserve">·   </w:t>
        <w:tab/>
        <w:t xml:space="preserve">Vitamins can be toxic if consumed in excess. </w:t>
      </w:r>
      <w:r w:rsidDel="00000000" w:rsidR="00000000" w:rsidRPr="00000000">
        <w:rPr>
          <w:rFonts w:ascii="Arial Unicode MS" w:cs="Arial Unicode MS" w:eastAsia="Arial Unicode MS" w:hAnsi="Arial Unicode MS"/>
          <w:color w:val="00ff00"/>
          <w:sz w:val="24"/>
          <w:szCs w:val="24"/>
          <w:rtl w:val="0"/>
        </w:rPr>
        <w:t xml:space="preserve">→ True.</w:t>
      </w:r>
    </w:p>
    <w:p w:rsidR="00000000" w:rsidDel="00000000" w:rsidP="00000000" w:rsidRDefault="00000000" w:rsidRPr="00000000" w14:paraId="000000A4">
      <w:pPr>
        <w:ind w:left="780" w:hanging="360"/>
        <w:contextualSpacing w:val="0"/>
        <w:jc w:val="both"/>
        <w:rPr>
          <w:color w:val="ff0000"/>
          <w:sz w:val="24"/>
          <w:szCs w:val="24"/>
        </w:rPr>
      </w:pPr>
      <w:r w:rsidDel="00000000" w:rsidR="00000000" w:rsidRPr="00000000">
        <w:rPr>
          <w:sz w:val="24"/>
          <w:szCs w:val="24"/>
          <w:rtl w:val="0"/>
        </w:rPr>
        <w:t xml:space="preserve">·   </w:t>
        <w:tab/>
        <w:t xml:space="preserve">Food is of greater importance than water, if you want to survive. </w:t>
      </w:r>
      <w:r w:rsidDel="00000000" w:rsidR="00000000" w:rsidRPr="00000000">
        <w:rPr>
          <w:rFonts w:ascii="Arial Unicode MS" w:cs="Arial Unicode MS" w:eastAsia="Arial Unicode MS" w:hAnsi="Arial Unicode MS"/>
          <w:color w:val="ff0000"/>
          <w:sz w:val="24"/>
          <w:szCs w:val="24"/>
          <w:rtl w:val="0"/>
        </w:rPr>
        <w:t xml:space="preserve">→ False.</w:t>
      </w:r>
    </w:p>
    <w:p w:rsidR="00000000" w:rsidDel="00000000" w:rsidP="00000000" w:rsidRDefault="00000000" w:rsidRPr="00000000" w14:paraId="000000A5">
      <w:pPr>
        <w:ind w:left="780" w:hanging="360"/>
        <w:contextualSpacing w:val="0"/>
        <w:jc w:val="both"/>
        <w:rPr>
          <w:color w:val="ff0000"/>
          <w:sz w:val="24"/>
          <w:szCs w:val="24"/>
        </w:rPr>
      </w:pPr>
      <w:r w:rsidDel="00000000" w:rsidR="00000000" w:rsidRPr="00000000">
        <w:rPr>
          <w:sz w:val="24"/>
          <w:szCs w:val="24"/>
          <w:rtl w:val="0"/>
        </w:rPr>
        <w:t xml:space="preserve">·   </w:t>
        <w:tab/>
        <w:t xml:space="preserve">Decreasing sodium in the diet represents the only important lifestyle approach to lowering high blood pressure. </w:t>
      </w:r>
      <w:r w:rsidDel="00000000" w:rsidR="00000000" w:rsidRPr="00000000">
        <w:rPr>
          <w:rFonts w:ascii="Arial Unicode MS" w:cs="Arial Unicode MS" w:eastAsia="Arial Unicode MS" w:hAnsi="Arial Unicode MS"/>
          <w:color w:val="ff0000"/>
          <w:sz w:val="24"/>
          <w:szCs w:val="24"/>
          <w:rtl w:val="0"/>
        </w:rPr>
        <w:t xml:space="preserve">→ False.</w:t>
      </w:r>
    </w:p>
    <w:p w:rsidR="00000000" w:rsidDel="00000000" w:rsidP="00000000" w:rsidRDefault="00000000" w:rsidRPr="00000000" w14:paraId="000000A6">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7">
      <w:pPr>
        <w:pStyle w:val="Heading1"/>
        <w:keepNext w:val="0"/>
        <w:keepLines w:val="0"/>
        <w:spacing w:after="0" w:before="240" w:lineRule="auto"/>
        <w:contextualSpacing w:val="0"/>
        <w:rPr>
          <w:b w:val="1"/>
          <w:color w:val="2f5496"/>
          <w:sz w:val="24"/>
          <w:szCs w:val="24"/>
        </w:rPr>
      </w:pPr>
      <w:bookmarkStart w:colFirst="0" w:colLast="0" w:name="_nhzhn3foj60c" w:id="24"/>
      <w:bookmarkEnd w:id="24"/>
      <w:r w:rsidDel="00000000" w:rsidR="00000000" w:rsidRPr="00000000">
        <w:rPr>
          <w:b w:val="1"/>
          <w:color w:val="2f5496"/>
          <w:sz w:val="24"/>
          <w:szCs w:val="24"/>
          <w:rtl w:val="0"/>
        </w:rPr>
        <w:t xml:space="preserve">When there's a reduced plasma Glucose level, which mechanisms does the Body need in order to rise the plasma Glucose level?</w:t>
      </w:r>
    </w:p>
    <w:p w:rsidR="00000000" w:rsidDel="00000000" w:rsidP="00000000" w:rsidRDefault="00000000" w:rsidRPr="00000000" w14:paraId="000000A8">
      <w:pPr>
        <w:ind w:left="780" w:hanging="360"/>
        <w:contextualSpacing w:val="0"/>
        <w:jc w:val="both"/>
        <w:rPr>
          <w:color w:val="ff0000"/>
          <w:sz w:val="24"/>
          <w:szCs w:val="24"/>
        </w:rPr>
      </w:pPr>
      <w:r w:rsidDel="00000000" w:rsidR="00000000" w:rsidRPr="00000000">
        <w:rPr>
          <w:sz w:val="24"/>
          <w:szCs w:val="24"/>
          <w:rtl w:val="0"/>
        </w:rPr>
        <w:t xml:space="preserve">·   </w:t>
        <w:tab/>
      </w:r>
      <w:r w:rsidDel="00000000" w:rsidR="00000000" w:rsidRPr="00000000">
        <w:rPr>
          <w:color w:val="ff0000"/>
          <w:sz w:val="24"/>
          <w:szCs w:val="24"/>
          <w:rtl w:val="0"/>
        </w:rPr>
        <w:t xml:space="preserve">Protein synthesis</w:t>
      </w:r>
    </w:p>
    <w:p w:rsidR="00000000" w:rsidDel="00000000" w:rsidP="00000000" w:rsidRDefault="00000000" w:rsidRPr="00000000" w14:paraId="000000A9">
      <w:pPr>
        <w:ind w:left="780" w:hanging="360"/>
        <w:contextualSpacing w:val="0"/>
        <w:jc w:val="both"/>
        <w:rPr>
          <w:color w:val="00ff00"/>
          <w:sz w:val="24"/>
          <w:szCs w:val="24"/>
        </w:rPr>
      </w:pPr>
      <w:r w:rsidDel="00000000" w:rsidR="00000000" w:rsidRPr="00000000">
        <w:rPr>
          <w:sz w:val="24"/>
          <w:szCs w:val="24"/>
          <w:rtl w:val="0"/>
        </w:rPr>
        <w:t xml:space="preserve">·   </w:t>
        <w:tab/>
      </w:r>
      <w:r w:rsidDel="00000000" w:rsidR="00000000" w:rsidRPr="00000000">
        <w:rPr>
          <w:color w:val="00ff00"/>
          <w:sz w:val="24"/>
          <w:szCs w:val="24"/>
          <w:rtl w:val="0"/>
        </w:rPr>
        <w:t xml:space="preserve">Gluconeogenesis</w:t>
      </w:r>
    </w:p>
    <w:p w:rsidR="00000000" w:rsidDel="00000000" w:rsidP="00000000" w:rsidRDefault="00000000" w:rsidRPr="00000000" w14:paraId="000000AA">
      <w:pPr>
        <w:ind w:left="780" w:hanging="360"/>
        <w:contextualSpacing w:val="0"/>
        <w:jc w:val="both"/>
        <w:rPr>
          <w:color w:val="ff0000"/>
          <w:sz w:val="24"/>
          <w:szCs w:val="24"/>
        </w:rPr>
      </w:pPr>
      <w:r w:rsidDel="00000000" w:rsidR="00000000" w:rsidRPr="00000000">
        <w:rPr>
          <w:sz w:val="24"/>
          <w:szCs w:val="24"/>
          <w:rtl w:val="0"/>
        </w:rPr>
        <w:t xml:space="preserve">·   </w:t>
        <w:tab/>
      </w:r>
      <w:r w:rsidDel="00000000" w:rsidR="00000000" w:rsidRPr="00000000">
        <w:rPr>
          <w:color w:val="ff0000"/>
          <w:sz w:val="24"/>
          <w:szCs w:val="24"/>
          <w:rtl w:val="0"/>
        </w:rPr>
        <w:t xml:space="preserve">Glucogenesis</w:t>
      </w:r>
    </w:p>
    <w:p w:rsidR="00000000" w:rsidDel="00000000" w:rsidP="00000000" w:rsidRDefault="00000000" w:rsidRPr="00000000" w14:paraId="000000AB">
      <w:pPr>
        <w:ind w:left="780" w:hanging="360"/>
        <w:contextualSpacing w:val="0"/>
        <w:jc w:val="both"/>
        <w:rPr>
          <w:color w:val="00ff00"/>
          <w:sz w:val="24"/>
          <w:szCs w:val="24"/>
        </w:rPr>
      </w:pPr>
      <w:r w:rsidDel="00000000" w:rsidR="00000000" w:rsidRPr="00000000">
        <w:rPr>
          <w:sz w:val="24"/>
          <w:szCs w:val="24"/>
          <w:rtl w:val="0"/>
        </w:rPr>
        <w:t xml:space="preserve">·   </w:t>
        <w:tab/>
      </w:r>
      <w:r w:rsidDel="00000000" w:rsidR="00000000" w:rsidRPr="00000000">
        <w:rPr>
          <w:color w:val="00ff00"/>
          <w:sz w:val="24"/>
          <w:szCs w:val="24"/>
          <w:rtl w:val="0"/>
        </w:rPr>
        <w:t xml:space="preserve">Glycogenolysis</w:t>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b w:val="1"/>
          <w:sz w:val="24"/>
          <w:szCs w:val="24"/>
          <w:rtl w:val="0"/>
        </w:rPr>
        <w:t xml:space="preserve">What is the most common Micronutrient insufficiency worldwide and which subgroup does it belong to?</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Vitamin B12</w:t>
        <w:br w:type="textWrapping"/>
        <w:t xml:space="preserve">Vitamin D</w:t>
        <w:br w:type="textWrapping"/>
      </w:r>
      <w:r w:rsidDel="00000000" w:rsidR="00000000" w:rsidRPr="00000000">
        <w:rPr>
          <w:b w:val="1"/>
          <w:sz w:val="24"/>
          <w:szCs w:val="24"/>
          <w:shd w:fill="b6d7a8" w:val="clear"/>
          <w:rtl w:val="0"/>
        </w:rPr>
        <w:t xml:space="preserve">Iron</w:t>
      </w:r>
      <w:r w:rsidDel="00000000" w:rsidR="00000000" w:rsidRPr="00000000">
        <w:rPr>
          <w:b w:val="1"/>
          <w:sz w:val="24"/>
          <w:szCs w:val="24"/>
          <w:rtl w:val="0"/>
        </w:rPr>
        <w:br w:type="textWrapping"/>
      </w:r>
      <w:r w:rsidDel="00000000" w:rsidR="00000000" w:rsidRPr="00000000">
        <w:rPr>
          <w:sz w:val="24"/>
          <w:szCs w:val="24"/>
          <w:rtl w:val="0"/>
        </w:rPr>
        <w:t xml:space="preserve">Calcium</w:t>
        <w:br w:type="textWrapping"/>
        <w:t xml:space="preserve">Magnesium</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Vitamins</w:t>
      </w:r>
    </w:p>
    <w:p w:rsidR="00000000" w:rsidDel="00000000" w:rsidP="00000000" w:rsidRDefault="00000000" w:rsidRPr="00000000" w14:paraId="000000B0">
      <w:pPr>
        <w:contextualSpacing w:val="0"/>
        <w:rPr>
          <w:b w:val="1"/>
          <w:sz w:val="24"/>
          <w:szCs w:val="24"/>
          <w:shd w:fill="b6d7a8" w:val="clear"/>
        </w:rPr>
      </w:pPr>
      <w:r w:rsidDel="00000000" w:rsidR="00000000" w:rsidRPr="00000000">
        <w:rPr>
          <w:b w:val="1"/>
          <w:sz w:val="24"/>
          <w:szCs w:val="24"/>
          <w:shd w:fill="b6d7a8" w:val="clear"/>
          <w:rtl w:val="0"/>
        </w:rPr>
        <w:t xml:space="preserve">Minerals</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Water</w:t>
      </w:r>
    </w:p>
    <w:p w:rsidR="00000000" w:rsidDel="00000000" w:rsidP="00000000" w:rsidRDefault="00000000" w:rsidRPr="00000000" w14:paraId="000000B2">
      <w:pPr>
        <w:spacing w:before="200" w:line="216" w:lineRule="auto"/>
        <w:contextualSpacing w:val="0"/>
        <w:rPr>
          <w:sz w:val="24"/>
          <w:szCs w:val="24"/>
        </w:rPr>
      </w:pPr>
      <w:r w:rsidDel="00000000" w:rsidR="00000000" w:rsidRPr="00000000">
        <w:rPr>
          <w:b w:val="1"/>
          <w:sz w:val="24"/>
          <w:szCs w:val="24"/>
          <w:rtl w:val="0"/>
        </w:rPr>
        <w:t xml:space="preserve">Why can a negative nitrogen balance occur even when protein intake exceeds the recommended standard?</w:t>
        <w:br w:type="textWrapping"/>
      </w:r>
      <w:r w:rsidDel="00000000" w:rsidR="00000000" w:rsidRPr="00000000">
        <w:rPr>
          <w:sz w:val="24"/>
          <w:szCs w:val="24"/>
          <w:rtl w:val="0"/>
        </w:rPr>
        <w:t xml:space="preserve">Body cannot handle excessive protein intake</w:t>
      </w:r>
    </w:p>
    <w:p w:rsidR="00000000" w:rsidDel="00000000" w:rsidP="00000000" w:rsidRDefault="00000000" w:rsidRPr="00000000" w14:paraId="000000B3">
      <w:pPr>
        <w:spacing w:before="200" w:line="216"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Body lacks carbohydrates and lipids</w:t>
      </w:r>
      <w:r w:rsidDel="00000000" w:rsidR="00000000" w:rsidRPr="00000000">
        <w:rPr>
          <w:sz w:val="24"/>
          <w:szCs w:val="24"/>
          <w:rtl w:val="0"/>
        </w:rPr>
        <w:br w:type="textWrapping"/>
        <w:t xml:space="preserve">Body anabolizes too much protein</w:t>
        <w:br w:type="textWrapping"/>
      </w:r>
      <w:r w:rsidDel="00000000" w:rsidR="00000000" w:rsidRPr="00000000">
        <w:rPr>
          <w:b w:val="1"/>
          <w:sz w:val="24"/>
          <w:szCs w:val="24"/>
          <w:rtl w:val="0"/>
        </w:rPr>
        <w:t xml:space="preserve">If protein becomes the primary energy fuel </w:t>
      </w:r>
      <w:r w:rsidDel="00000000" w:rsidR="00000000" w:rsidRPr="00000000">
        <w:rPr>
          <w:i w:val="1"/>
          <w:color w:val="073763"/>
          <w:sz w:val="24"/>
          <w:szCs w:val="24"/>
          <w:rtl w:val="0"/>
        </w:rPr>
        <w:t xml:space="preserve">(Interestingly, a negative nitrogen balance occurs even when protein intake exceeds the recommended standard if the body catabolizes protein because it lacks other energy nutrients in the diet.)</w:t>
      </w:r>
      <w:r w:rsidDel="00000000" w:rsidR="00000000" w:rsidRPr="00000000">
        <w:rPr>
          <w:rtl w:val="0"/>
        </w:rPr>
      </w:r>
    </w:p>
    <w:p w:rsidR="00000000" w:rsidDel="00000000" w:rsidP="00000000" w:rsidRDefault="00000000" w:rsidRPr="00000000" w14:paraId="000000B4">
      <w:pPr>
        <w:spacing w:before="200" w:line="216" w:lineRule="auto"/>
        <w:contextualSpacing w:val="0"/>
        <w:rPr>
          <w:b w:val="1"/>
          <w:sz w:val="24"/>
          <w:szCs w:val="24"/>
        </w:rPr>
      </w:pPr>
      <w:r w:rsidDel="00000000" w:rsidR="00000000" w:rsidRPr="00000000">
        <w:rPr>
          <w:rtl w:val="0"/>
        </w:rPr>
      </w:r>
    </w:p>
    <w:p w:rsidR="00000000" w:rsidDel="00000000" w:rsidP="00000000" w:rsidRDefault="00000000" w:rsidRPr="00000000" w14:paraId="000000B5">
      <w:pPr>
        <w:spacing w:before="200" w:line="216" w:lineRule="auto"/>
        <w:contextualSpacing w:val="0"/>
        <w:rPr>
          <w:b w:val="1"/>
          <w:sz w:val="24"/>
          <w:szCs w:val="24"/>
        </w:rPr>
      </w:pPr>
      <w:r w:rsidDel="00000000" w:rsidR="00000000" w:rsidRPr="00000000">
        <w:rPr>
          <w:b w:val="1"/>
          <w:sz w:val="24"/>
          <w:szCs w:val="24"/>
        </w:rPr>
        <w:drawing>
          <wp:inline distB="114300" distT="114300" distL="114300" distR="114300">
            <wp:extent cx="5091113" cy="28330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91113" cy="283309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200" w:line="216" w:lineRule="auto"/>
        <w:contextualSpacing w:val="0"/>
        <w:rPr>
          <w:b w:val="1"/>
          <w:sz w:val="24"/>
          <w:szCs w:val="24"/>
        </w:rPr>
      </w:pPr>
      <w:r w:rsidDel="00000000" w:rsidR="00000000" w:rsidRPr="00000000">
        <w:rPr>
          <w:rtl w:val="0"/>
        </w:rPr>
      </w:r>
    </w:p>
    <w:p w:rsidR="00000000" w:rsidDel="00000000" w:rsidP="00000000" w:rsidRDefault="00000000" w:rsidRPr="00000000" w14:paraId="000000B7">
      <w:pPr>
        <w:contextualSpacing w:val="0"/>
        <w:rPr>
          <w:b w:val="1"/>
          <w:sz w:val="24"/>
          <w:szCs w:val="24"/>
        </w:rPr>
      </w:pPr>
      <w:r w:rsidDel="00000000" w:rsidR="00000000" w:rsidRPr="00000000">
        <w:rPr>
          <w:sz w:val="24"/>
          <w:szCs w:val="24"/>
          <w:rtl w:val="0"/>
        </w:rPr>
        <w:t xml:space="preserve">Liefern Körner und Hülsenfrüchte bei vegetarischer/veganer Ernährung, die volle Ergänzung der essentiellen Aminosäuren? (Richtig/</w:t>
      </w:r>
      <w:r w:rsidDel="00000000" w:rsidR="00000000" w:rsidRPr="00000000">
        <w:rPr>
          <w:color w:val="70ad47"/>
          <w:sz w:val="24"/>
          <w:szCs w:val="24"/>
          <w:rtl w:val="0"/>
        </w:rPr>
        <w:t xml:space="preserve">Falsch</w:t>
      </w:r>
      <w:r w:rsidDel="00000000" w:rsidR="00000000" w:rsidRPr="00000000">
        <w:rPr>
          <w:sz w:val="24"/>
          <w:szCs w:val="24"/>
          <w:rtl w:val="0"/>
        </w:rPr>
        <w:t xml:space="preserve">)</w:t>
      </w:r>
      <w:r w:rsidDel="00000000" w:rsidR="00000000" w:rsidRPr="00000000">
        <w:rPr>
          <w:b w:val="1"/>
          <w:sz w:val="24"/>
          <w:szCs w:val="24"/>
          <w:rtl w:val="0"/>
        </w:rPr>
        <w:br w:type="textWrapping"/>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