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班级:20软工云计算2班  姓名:张嘉惠  学号:2015105458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4.在下列数据类型中，Python不支持的是（）。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5."ab"+"c"*2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6.Python中print(8.0/2**3)结果为：（）。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7.编写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8.编写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9.用逻辑表达式表示“大于10而小于20的数”,正确的是（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10.TELNET是进程端口号一般是（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11.JPanel的默认布局管理器是()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12.DNS是用来解析下列各项中的哪一项（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13.TELNET是进程端口号一般是（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14.以下哪种误差可以完全避免？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15.已有定义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16.DNS是用来解析下列各项中的哪一项（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17.（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21.Python 无穷循环 while True:</w:t>
        <w:br/>
        <w:t>的循环体中可用</w:t>
        <w:br/>
        <w:t>语句____退出循环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23.表达式[x for xin [1,2,34,5if x&lt;3] 的值为____。</w:t>
      </w:r>
    </w:p>
    <w:p/>
    <w:p>
      <w:r>
        <w:t>24.负责电子邮件传输的应用层协议是（ ）</w:t>
      </w:r>
    </w:p>
    <w:p/>
    <w:p>
      <w:r>
        <w:t>25. print(list(a)) 输出结果是____.</w:t>
      </w:r>
    </w:p>
    <w:p/>
    <w:p>
      <w:r>
        <w:t>26.设有如下形式的字符数组定义：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27.三次样条函数的插值条件中，最多可以插值于给定数据点的 阶导数三次样条函数的插值条件中，最多可以插值于给定数据点的（） 阶导数</w:t>
      </w:r>
    </w:p>
    <w:p/>
    <w:p>
      <w:r>
        <w:t>28.一个异常处理中finally语句块只能有一个或者可以没有一个异常处理中（）语句块只能有一个或者可以没有（）</w:t>
      </w:r>
    </w:p>
    <w:p/>
    <w:p>
      <w:r>
        <w:t>29.主方法main的公共类（访问权限为public的类），该类继承自窗体类（）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32.3+4i不是合法的Python表达式。</w:t>
      </w:r>
    </w:p>
    <w:p/>
    <w:p>
      <w:r>
        <w:t>33.表达式：“34” in “1234”==True 返回值是True。</w:t>
      </w:r>
    </w:p>
    <w:p/>
    <w:p>
      <w:r>
        <w:t>34.列表lst=[12,-5,-22,-10,-26,35,0,49,3,-21],lst[1::2]的结果是[12,-22,-26,0,3]。</w:t>
      </w:r>
    </w:p>
    <w:p/>
    <w:p>
      <w:r>
        <w:t>35.len(set([0.4.5.6.0.7.8])的结果是7。</w:t>
      </w:r>
    </w:p>
    <w:p/>
    <w:p>
      <w:r>
        <w:t>36.当窗口大小改变时，第1行和第2行的组件的大小也会随之改变，其他组件的大小不发生改变</w:t>
      </w:r>
    </w:p>
    <w:p/>
    <w:p>
      <w:r>
        <w:t>37.当窗口大小改变时，第1行和第2行的组件的大小也会随之改变，其他组件的大小不发生改变</w:t>
      </w:r>
    </w:p>
    <w:p/>
    <w:p>
      <w:r>
        <w:t>38.n+1 个点的插值多项式，其插值余项对f（x）一直求到n阶导数</w:t>
      </w:r>
    </w:p>
    <w:p/>
    <w:p>
      <w:r>
        <w:t>39.某一主机IP地址为182.192.168.7，它属于C类网址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