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more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2.</w:t>
      </w:r>
      <w:r w:rsidDel="00000000" w:rsidR="00000000" w:rsidRPr="00000000">
        <w:rPr>
          <w:rtl w:val="0"/>
        </w:rPr>
        <w:t xml:space="preserve">4.2</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2.7.</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 ~/datafiles/incidents/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find a file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sfpd.csv.gz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Source Code Pro" w:cs="Source Code Pro" w:eastAsia="Source Code Pro" w:hAnsi="Source Code Pro"/>
        </w:rPr>
      </w:pPr>
      <w:r w:rsidDel="00000000" w:rsidR="00000000" w:rsidRPr="00000000">
        <w:rPr>
          <w:rtl w:val="0"/>
        </w:rPr>
        <w:t xml:space="preserve">We’d like a full year of this analysis, so let’s grab the wind data from 2014. The following snippet is available here: </w:t>
      </w:r>
      <w:hyperlink r:id="rId6">
        <w:r w:rsidDel="00000000" w:rsidR="00000000" w:rsidRPr="00000000">
          <w:rPr>
            <w:color w:val="0000ff"/>
            <w:u w:val="single"/>
            <w:rtl w:val="0"/>
          </w:rPr>
          <w:t xml:space="preserve">http://freo.me/oxclo-get2014</w:t>
        </w:r>
      </w:hyperlink>
      <w:r w:rsidDel="00000000" w:rsidR="00000000" w:rsidRPr="00000000">
        <w:rPr>
          <w:rtl w:val="0"/>
        </w:rPr>
        <w:t xml:space="preserve"> </w:t>
        <w:br w:type="textWrapping"/>
        <w:br w:type="textWrapping"/>
      </w:r>
      <w:r w:rsidDel="00000000" w:rsidR="00000000" w:rsidRPr="00000000">
        <w:rPr>
          <w:rFonts w:ascii="Source Code Pro" w:cs="Source Code Pro" w:eastAsia="Source Code Pro" w:hAnsi="Source Code Pro"/>
          <w:rtl w:val="0"/>
        </w:rPr>
        <w:t xml:space="preserve">cd ~/datafiles</w:t>
      </w:r>
    </w:p>
    <w:p w:rsidR="00000000" w:rsidDel="00000000" w:rsidP="00000000" w:rsidRDefault="00000000" w:rsidRPr="00000000" w14:paraId="0000002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mkdir wind2014</w:t>
      </w:r>
    </w:p>
    <w:p w:rsidR="00000000" w:rsidDel="00000000" w:rsidP="00000000" w:rsidRDefault="00000000" w:rsidRPr="00000000" w14:paraId="0000002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wind2014</w:t>
      </w:r>
    </w:p>
    <w:p w:rsidR="00000000" w:rsidDel="00000000" w:rsidP="00000000" w:rsidRDefault="00000000" w:rsidRPr="00000000" w14:paraId="0000002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wget </w:t>
      </w:r>
      <w:hyperlink r:id="rId7">
        <w:r w:rsidDel="00000000" w:rsidR="00000000" w:rsidRPr="00000000">
          <w:rPr>
            <w:rFonts w:ascii="Source Code Pro" w:cs="Source Code Pro" w:eastAsia="Source Code Pro" w:hAnsi="Source Code Pro"/>
            <w:color w:val="0000ff"/>
            <w:u w:val="single"/>
            <w:rtl w:val="0"/>
          </w:rPr>
          <w:t xml:space="preserve">http://freo.me/1LpKbGV</w:t>
        </w:r>
      </w:hyperlink>
      <w:r w:rsidDel="00000000" w:rsidR="00000000" w:rsidRPr="00000000">
        <w:rPr>
          <w:rFonts w:ascii="Source Code Pro" w:cs="Source Code Pro" w:eastAsia="Source Code Pro" w:hAnsi="Source Code Pro"/>
          <w:rtl w:val="0"/>
        </w:rPr>
        <w:t xml:space="preserve"> -O wd2014.zip</w:t>
      </w:r>
    </w:p>
    <w:p w:rsidR="00000000" w:rsidDel="00000000" w:rsidP="00000000" w:rsidRDefault="00000000" w:rsidRPr="00000000" w14:paraId="0000002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unzip wd2014.zip</w:t>
      </w:r>
    </w:p>
    <w:p w:rsidR="00000000" w:rsidDel="00000000" w:rsidP="00000000" w:rsidRDefault="00000000" w:rsidRPr="00000000" w14:paraId="0000002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rm wd2014.zip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don’t suggest loading this data into HDFS, since we are only running on a single node. You can reference it locally within Spark using:</w:t>
        <w:br w:type="textWrapping"/>
      </w:r>
    </w:p>
    <w:p w:rsidR="00000000" w:rsidDel="00000000" w:rsidP="00000000" w:rsidRDefault="00000000" w:rsidRPr="00000000" w14:paraId="0000002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df = sqlContext.read.csv('file:///home/oxclo/datafiles/wind2014/*.csv',</w:t>
        <w:br w:type="textWrapping"/>
        <w:tab/>
        <w:t xml:space="preserve">header='true', inferSchema='true')</w:t>
      </w:r>
    </w:p>
    <w:p w:rsidR="00000000" w:rsidDel="00000000" w:rsidP="00000000" w:rsidRDefault="00000000" w:rsidRPr="00000000" w14:paraId="00000029">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
                <a:graphic>
                  <a:graphicData uri="http://schemas.microsoft.com/office/word/2010/wordprocessingShape">
                    <wps:wsp>
                      <wps:cNvSpPr/>
                      <wps:cNvPr id="2" name="Shape 2"/>
                      <wps:spPr>
                        <a:xfrm>
                          <a:off x="1012625" y="1858800"/>
                          <a:ext cx="9164400" cy="3941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dateutil.parser import parse</w:t>
                            </w:r>
                            <w:r w:rsidDel="00000000" w:rsidR="00000000" w:rsidRPr="00000000">
                              <w:rPr>
                                <w:rFonts w:ascii="Source Code Pro" w:cs="Source Code Pro" w:eastAsia="Source Code Pro" w:hAnsi="Source Code Pro"/>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Cambria" w:cs="Cambria" w:eastAsia="Cambria" w:hAnsi="Cambria"/>
                                <w:b w:val="0"/>
                                <w:i w:val="1"/>
                                <w:smallCaps w:val="0"/>
                                <w:strike w:val="0"/>
                                <w:color w:val="000000"/>
                                <w:sz w:val="3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Menlo Regular" w:cs="Menlo Regular" w:eastAsia="Menlo Regular" w:hAnsi="Menlo Regular"/>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return (dt.strftime("%Y-%m-%d"), 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95925" cy="2371685"/>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wind speed and temperature are 0.0, and also where there are missing values.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 are lots of options, all of which have merit. My approach is to create a key of a tuple (Station, date, hour) where hour in {0-23}. The values of this RDD are (avg vel, avg temp).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can have a go on your own at this. </w:t>
        <w:br w:type="textWrapping"/>
      </w:r>
    </w:p>
    <w:p w:rsidR="00000000" w:rsidDel="00000000" w:rsidP="00000000" w:rsidRDefault="00000000" w:rsidRPr="00000000" w14:paraId="00000032">
      <w:pPr>
        <w:widowControl w:val="0"/>
        <w:shd w:fill="d9d9d9" w:val="clear"/>
        <w:rPr>
          <w:rFonts w:ascii="Source Code Pro" w:cs="Source Code Pro" w:eastAsia="Source Code Pro" w:hAnsi="Source Code Pro"/>
          <w:sz w:val="22"/>
          <w:szCs w:val="22"/>
        </w:rPr>
      </w:pPr>
      <w:r w:rsidDel="00000000" w:rsidR="00000000" w:rsidRPr="00000000">
        <w:rPr>
          <w:b w:val="1"/>
          <w:i w:val="1"/>
          <w:rtl w:val="0"/>
        </w:rPr>
        <w:t xml:space="preserve">Hint</w:t>
      </w:r>
      <w:r w:rsidDel="00000000" w:rsidR="00000000" w:rsidRPr="00000000">
        <w:rPr>
          <w:i w:val="1"/>
          <w:rtl w:val="0"/>
        </w:rPr>
        <w:t xml:space="preserve">: You can either run your code interactively through the Jupyter or submit it as a Python program. </w:t>
        <w:br w:type="textWrapping"/>
        <w:br w:type="textWrapping"/>
        <w:t xml:space="preserve">If you want to convert your code to run as a job, you need these headers (which are implicit in the Jupyter pyspark context.</w:t>
        <w:br w:type="textWrapping"/>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from pyspark import SparkContext, SparkConf</w:t>
      </w:r>
    </w:p>
    <w:p w:rsidR="00000000" w:rsidDel="00000000" w:rsidP="00000000" w:rsidRDefault="00000000" w:rsidRPr="00000000" w14:paraId="00000033">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from pyspark.sql import SQLContext</w:t>
      </w:r>
    </w:p>
    <w:p w:rsidR="00000000" w:rsidDel="00000000" w:rsidP="00000000" w:rsidRDefault="00000000" w:rsidRPr="00000000" w14:paraId="00000034">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conf = SparkConf().setAppName("app-name")</w:t>
      </w:r>
    </w:p>
    <w:p w:rsidR="00000000" w:rsidDel="00000000" w:rsidP="00000000" w:rsidRDefault="00000000" w:rsidRPr="00000000" w14:paraId="00000035">
      <w:pPr>
        <w:widowControl w:val="0"/>
        <w:shd w:fill="d9d9d9" w:val="clear"/>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36">
      <w:pPr>
        <w:widowControl w:val="0"/>
        <w:shd w:fill="d9d9d9" w:val="clear"/>
        <w:rPr>
          <w:rFonts w:ascii="Source Code Pro" w:cs="Source Code Pro" w:eastAsia="Source Code Pro" w:hAnsi="Source Code Pro"/>
          <w:sz w:val="22"/>
          <w:szCs w:val="22"/>
        </w:rPr>
      </w:pPr>
      <w:r w:rsidDel="00000000" w:rsidR="00000000" w:rsidRPr="00000000">
        <w:rPr>
          <w:rtl w:val="0"/>
        </w:rPr>
        <w:t xml:space="preserve">And to submit the job:</w:t>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~/spark/bin/spark-submit  \</w:t>
        <w:br w:type="textWrapping"/>
        <w:tab/>
        <w:t xml:space="preserve">--packages com.databricks:spark-csv_2.11:1.2.0 \</w:t>
      </w:r>
    </w:p>
    <w:p w:rsidR="00000000" w:rsidDel="00000000" w:rsidP="00000000" w:rsidRDefault="00000000" w:rsidRPr="00000000" w14:paraId="00000037">
      <w:pPr>
        <w:widowControl w:val="0"/>
        <w:shd w:fill="d9d9d9" w:val="clear"/>
        <w:ind w:firstLine="720"/>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--master local[*] \</w:t>
        <w:br w:type="textWrapping"/>
        <w:tab/>
        <w:t xml:space="preserve">your-python.py</w:t>
      </w:r>
    </w:p>
    <w:p w:rsidR="00000000" w:rsidDel="00000000" w:rsidP="00000000" w:rsidRDefault="00000000" w:rsidRPr="00000000" w14:paraId="00000038">
      <w:pPr>
        <w:widowControl w:val="0"/>
        <w:rPr>
          <w:rFonts w:ascii="Menlo Regular" w:cs="Menlo Regular" w:eastAsia="Menlo Regular" w:hAnsi="Menlo Regular"/>
          <w:sz w:val="20"/>
          <w:szCs w:val="2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you get stuck, there is a sample program for Part A here:</w:t>
        <w:br w:type="textWrapping"/>
      </w:r>
      <w:hyperlink r:id="rId9">
        <w:r w:rsidDel="00000000" w:rsidR="00000000" w:rsidRPr="00000000">
          <w:rPr>
            <w:color w:val="0000ff"/>
            <w:u w:val="single"/>
            <w:rtl w:val="0"/>
          </w:rPr>
          <w:t xml:space="preserve">http://freo.me/oxclo-ws-part-a</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PART B – Locating the incident data. </w:t>
      </w:r>
    </w:p>
    <w:p w:rsidR="00000000" w:rsidDel="00000000" w:rsidP="00000000" w:rsidRDefault="00000000" w:rsidRPr="00000000" w14:paraId="0000003D">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3E">
      <w:pPr>
        <w:rPr>
          <w:i w:val="1"/>
        </w:rPr>
      </w:pP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sudo pip install scipy</w:t>
        <w:br w:type="textWrapping"/>
        <w:br w:type="textWrapping"/>
      </w:r>
      <w:r w:rsidDel="00000000" w:rsidR="00000000" w:rsidRPr="00000000">
        <w:rPr>
          <w:i w:val="1"/>
          <w:rtl w:val="0"/>
        </w:rPr>
        <w:t xml:space="preserve">It may already be installed.</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widowControl w:val="0"/>
        <w:shd w:fill="d9d9d9" w:val="clear"/>
        <w:rPr>
          <w:i w:val="1"/>
        </w:rPr>
      </w:pPr>
      <w:r w:rsidDel="00000000" w:rsidR="00000000" w:rsidRPr="00000000">
        <w:rPr>
          <w:i w:val="1"/>
          <w:rtl w:val="0"/>
        </w:rPr>
        <w:t xml:space="preserve">HINT: If you need to use numpy, scipy or other Python tools on </w:t>
      </w:r>
      <w:r w:rsidDel="00000000" w:rsidR="00000000" w:rsidRPr="00000000">
        <w:rPr>
          <w:b w:val="1"/>
          <w:i w:val="1"/>
          <w:rtl w:val="0"/>
        </w:rPr>
        <w:t xml:space="preserve">Spark EC2</w:t>
      </w:r>
      <w:r w:rsidDel="00000000" w:rsidR="00000000" w:rsidRPr="00000000">
        <w:rPr>
          <w:i w:val="1"/>
          <w:rtl w:val="0"/>
        </w:rPr>
        <w:t xml:space="preserve"> instead of locally, then you need to install them on all instances (i.e. the slaves as well), not just the master. There is a blog about it here: </w:t>
      </w:r>
      <w:r w:rsidDel="00000000" w:rsidR="00000000" w:rsidRPr="00000000">
        <w:rPr>
          <w:i w:val="1"/>
          <w:color w:val="0000ff"/>
          <w:u w:val="single"/>
          <w:rtl w:val="0"/>
        </w:rPr>
        <w:t xml:space="preserve">https://datarus.wordpress.com/2014/08/24/how-to-instal-python-and-non-python-packages-on-the-slave-nodes-in-spark/</w:t>
      </w:r>
      <w:r w:rsidDel="00000000" w:rsidR="00000000" w:rsidRPr="00000000">
        <w:rPr>
          <w:i w:val="1"/>
          <w:rtl w:val="0"/>
        </w:rPr>
        <w:t xml:space="preserve">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scipy.spatial includes an algorithm KDTree (</w:t>
      </w:r>
      <w:hyperlink r:id="rId10">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 can create an RDD with the following entry format:</w:t>
      </w:r>
    </w:p>
    <w:p w:rsidR="00000000" w:rsidDel="00000000" w:rsidP="00000000" w:rsidRDefault="00000000" w:rsidRPr="00000000" w14:paraId="00000047">
      <w:pPr>
        <w:rPr>
          <w:rFonts w:ascii="Menlo Regular" w:cs="Menlo Regular" w:eastAsia="Menlo Regular" w:hAnsi="Menlo Regular"/>
          <w:sz w:val="22"/>
          <w:szCs w:val="22"/>
        </w:rPr>
      </w:pPr>
      <w:r w:rsidDel="00000000" w:rsidR="00000000" w:rsidRPr="00000000">
        <w:rPr>
          <w:rFonts w:ascii="Source Code Pro" w:cs="Source Code Pro" w:eastAsia="Source Code Pro" w:hAnsi="Source Code Pro"/>
          <w:rtl w:val="0"/>
        </w:rPr>
        <w:t xml:space="preserve">(date, hour, [Y,X])</w:t>
      </w:r>
      <w:r w:rsidDel="00000000" w:rsidR="00000000" w:rsidRPr="00000000">
        <w:rPr>
          <w:rFonts w:ascii="Menlo Regular" w:cs="Menlo Regular" w:eastAsia="Menlo Regular" w:hAnsi="Menlo Regular"/>
          <w:sz w:val="22"/>
          <w:szCs w:val="22"/>
          <w:rtl w:val="0"/>
        </w:rPr>
        <w:br w:type="textWrapping"/>
      </w:r>
      <w:r w:rsidDel="00000000" w:rsidR="00000000" w:rsidRPr="00000000">
        <w:rPr>
          <w:rtl w:val="0"/>
        </w:rPr>
        <w:t xml:space="preserve">then the following snippet will remap that into:</w:t>
      </w:r>
      <w:r w:rsidDel="00000000" w:rsidR="00000000" w:rsidRPr="00000000">
        <w:rPr>
          <w:rtl w:val="0"/>
        </w:rPr>
      </w:r>
    </w:p>
    <w:p w:rsidR="00000000" w:rsidDel="00000000" w:rsidP="00000000" w:rsidRDefault="00000000" w:rsidRPr="00000000" w14:paraId="00000048">
      <w:pP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(date, hour, location)</w:t>
      </w:r>
    </w:p>
    <w:p w:rsidR="00000000" w:rsidDel="00000000" w:rsidP="00000000" w:rsidRDefault="00000000" w:rsidRPr="00000000" w14:paraId="00000049">
      <w:pPr>
        <w:rPr/>
      </w:pPr>
      <w:r w:rsidDel="00000000" w:rsidR="00000000" w:rsidRPr="00000000">
        <w:rPr>
          <w:rtl w:val="0"/>
        </w:rPr>
        <w:t xml:space="preserve">where location is e.g. SF04.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Source Code Pro" w:cs="Source Code Pro" w:eastAsia="Source Code Pro" w:hAnsi="Source Code Pro"/>
          <w:sz w:val="22"/>
          <w:szCs w:val="22"/>
        </w:rPr>
      </w:pPr>
      <w:r w:rsidDel="00000000" w:rsidR="00000000" w:rsidRPr="00000000">
        <w:rPr>
          <w:rtl w:val="0"/>
        </w:rPr>
        <w:t xml:space="preserve">For example this will remap:</w:t>
        <w:br w:type="textWrapping"/>
      </w:r>
      <w:r w:rsidDel="00000000" w:rsidR="00000000" w:rsidRPr="00000000">
        <w:rPr>
          <w:rFonts w:ascii="Source Code Pro" w:cs="Source Code Pro" w:eastAsia="Source Code Pro" w:hAnsi="Source Code Pro"/>
          <w:sz w:val="22"/>
          <w:szCs w:val="22"/>
          <w:rtl w:val="0"/>
        </w:rPr>
        <w:t xml:space="preserve">(“2014-01-01”,09, [37.4834543,-122.3187302])</w:t>
      </w:r>
    </w:p>
    <w:p w:rsidR="00000000" w:rsidDel="00000000" w:rsidP="00000000" w:rsidRDefault="00000000" w:rsidRPr="00000000" w14:paraId="0000004C">
      <w:pPr>
        <w:rPr>
          <w:rFonts w:ascii="Source Code Pro" w:cs="Source Code Pro" w:eastAsia="Source Code Pro" w:hAnsi="Source Code Pro"/>
          <w:sz w:val="22"/>
          <w:szCs w:val="22"/>
        </w:rPr>
      </w:pPr>
      <w:r w:rsidDel="00000000" w:rsidR="00000000" w:rsidRPr="00000000">
        <w:rPr>
          <w:rtl w:val="0"/>
        </w:rPr>
        <w:t xml:space="preserve">to </w:t>
        <w:br w:type="textWrapping"/>
      </w:r>
      <w:r w:rsidDel="00000000" w:rsidR="00000000" w:rsidRPr="00000000">
        <w:rPr>
          <w:rFonts w:ascii="Source Code Pro" w:cs="Source Code Pro" w:eastAsia="Source Code Pro" w:hAnsi="Source Code Pro"/>
          <w:sz w:val="22"/>
          <w:szCs w:val="22"/>
          <w:rtl w:val="0"/>
        </w:rPr>
        <w:t xml:space="preserve">(“2014-01-01”,09,”SF17”)</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Snippet: </w:t>
      </w:r>
      <w:hyperlink r:id="rId11">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From there it is a simple task to remap this data into: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Source Code Pro" w:cs="Source Code Pro" w:eastAsia="Source Code Pro" w:hAnsi="Source Code Pro"/>
          <w:sz w:val="22"/>
          <w:szCs w:val="22"/>
          <w:rtl w:val="0"/>
        </w:rPr>
        <w:t xml:space="preserve">((date, hour, location), 1) </w:t>
      </w:r>
      <w:r w:rsidDel="00000000" w:rsidR="00000000" w:rsidRPr="00000000">
        <w:rPr>
          <w:rtl w:val="0"/>
        </w:rPr>
        <w:br w:type="textWrapping"/>
        <w:br w:type="textWrapping"/>
        <w:t xml:space="preserve">and then count using </w:t>
      </w:r>
      <w:r w:rsidDel="00000000" w:rsidR="00000000" w:rsidRPr="00000000">
        <w:rPr>
          <w:rFonts w:ascii="Menlo Regular" w:cs="Menlo Regular" w:eastAsia="Menlo Regular" w:hAnsi="Menlo Regular"/>
          <w:sz w:val="22"/>
          <w:szCs w:val="22"/>
          <w:rtl w:val="0"/>
        </w:rPr>
        <w:t xml:space="preserve">reduceByKey</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If you get stuck, the full code is here: </w:t>
      </w:r>
      <w:hyperlink r:id="rId12">
        <w:r w:rsidDel="00000000" w:rsidR="00000000" w:rsidRPr="00000000">
          <w:rPr>
            <w:color w:val="0000ff"/>
            <w:u w:val="single"/>
            <w:rtl w:val="0"/>
          </w:rPr>
          <w:t xml:space="preserve">http://freo.me/oxclo-wind-sfpd-complete</w:t>
        </w:r>
      </w:hyperlink>
      <w:r w:rsidDel="00000000" w:rsidR="00000000" w:rsidRPr="00000000">
        <w:rPr>
          <w:rtl w:val="0"/>
        </w:rPr>
        <w:t xml:space="preserve"> </w:t>
        <w:br w:type="textWrapping"/>
      </w:r>
    </w:p>
    <w:p w:rsidR="00000000" w:rsidDel="00000000" w:rsidP="00000000" w:rsidRDefault="00000000" w:rsidRPr="00000000" w14:paraId="00000057">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8">
      <w:pPr>
        <w:rPr/>
      </w:pPr>
      <w:r w:rsidDel="00000000" w:rsidR="00000000" w:rsidRPr="00000000">
        <w:rPr>
          <w:rtl w:val="0"/>
        </w:rPr>
        <w:t xml:space="preserve">Finally we need to join this data. Spark has a helpful capability. If you have two RDDs with the same keys then you can join them. So if you have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(k,v) and (k,w) then you will get (k,(v,w))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assume we have the wind averaged in RDD windaveraged</w:t>
        <w:br w:type="textWrapping"/>
        <w:t xml:space="preserve"># and the incident counts in incidentsreduced</w:t>
        <w:br w:type="textWrapping"/>
        <w:t xml:space="preserve"># and the keys for both are the same format</w:t>
      </w:r>
    </w:p>
    <w:p w:rsidR="00000000" w:rsidDel="00000000" w:rsidP="00000000" w:rsidRDefault="00000000" w:rsidRPr="00000000" w14:paraId="0000006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joined = windaveraged.join(incidentsreduced)</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pyspark.mllib.linalg import Vectors</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pyspark.mllib.stat import Statistics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#remap the data into a Vector of [t, w, i]</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vecs = joined.map(lambda ((s,d,h),((t,w),i)): Vectors.dense([t,w,i]))</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print(Statistics.corr(vecs))</w:t>
      </w:r>
    </w:p>
    <w:p w:rsidR="00000000" w:rsidDel="00000000" w:rsidP="00000000" w:rsidRDefault="00000000" w:rsidRPr="00000000" w14:paraId="0000006B">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C">
      <w:pPr>
        <w:rPr>
          <w:b w:val="1"/>
        </w:rPr>
      </w:pPr>
      <w:r w:rsidDel="00000000" w:rsidR="00000000" w:rsidRPr="00000000">
        <w:rPr>
          <w:b w:val="1"/>
          <w:rtl w:val="0"/>
        </w:rPr>
        <w:t xml:space="preserve">Congratulations! You have completed this lab.</w:t>
      </w:r>
    </w:p>
    <w:sectPr>
      <w:headerReference r:id="rId13" w:type="default"/>
      <w:footerReference r:id="rId14" w:type="defaul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freo.me/oxclo-locate" TargetMode="External"/><Relationship Id="rId10" Type="http://schemas.openxmlformats.org/officeDocument/2006/relationships/hyperlink" Target="https://en.wikipedia.org/wiki/K-d_tree" TargetMode="External"/><Relationship Id="rId13" Type="http://schemas.openxmlformats.org/officeDocument/2006/relationships/header" Target="header1.xml"/><Relationship Id="rId12" Type="http://schemas.openxmlformats.org/officeDocument/2006/relationships/hyperlink" Target="http://freo.me/oxclo-wind-sfpd-comple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reo.me/oxclo-ws-part-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