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4E2524FB" w14:textId="77777777"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6B9E6748" w14:textId="77777777"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2010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557EA748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proofErr w:type="gramStart"/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co-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proofErr w:type="gramEnd"/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66EF0A9E" w14:textId="13035ABF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co-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F98AFEB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 w:hint="eastAsia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4" w:name="_GoBack"/>
      <w:bookmarkEnd w:id="4"/>
      <w:r w:rsidRPr="00BB23AA">
        <w:rPr>
          <w:rFonts w:ascii="Arial" w:eastAsia="宋体" w:hAnsi="Arial" w:cs="Arial"/>
          <w:sz w:val="21"/>
          <w:szCs w:val="21"/>
          <w:lang w:eastAsia="zh-CN"/>
        </w:rPr>
        <w:t>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38D68279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Member of 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>Software Engineering Committee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16BC1C60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>, published online, 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lastRenderedPageBreak/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3E18B" w14:textId="77777777" w:rsidR="003303C6" w:rsidRDefault="003303C6" w:rsidP="0083458D">
      <w:pPr>
        <w:spacing w:line="240" w:lineRule="auto"/>
      </w:pPr>
      <w:r>
        <w:separator/>
      </w:r>
    </w:p>
  </w:endnote>
  <w:endnote w:type="continuationSeparator" w:id="0">
    <w:p w14:paraId="731320D8" w14:textId="77777777" w:rsidR="003303C6" w:rsidRDefault="003303C6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A0DBA" w14:textId="77777777" w:rsidR="003303C6" w:rsidRDefault="003303C6" w:rsidP="0083458D">
      <w:pPr>
        <w:spacing w:line="240" w:lineRule="auto"/>
      </w:pPr>
      <w:r>
        <w:separator/>
      </w:r>
    </w:p>
  </w:footnote>
  <w:footnote w:type="continuationSeparator" w:id="0">
    <w:p w14:paraId="26AA7FC4" w14:textId="77777777" w:rsidR="003303C6" w:rsidRDefault="003303C6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58A56AD0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224D99">
      <w:rPr>
        <w:rFonts w:ascii="Arial" w:eastAsia="宋体" w:hAnsi="Arial" w:cs="Arial"/>
        <w:lang w:eastAsia="zh-CN"/>
      </w:rPr>
      <w:t>Mar</w:t>
    </w:r>
    <w:r w:rsidR="009F0C42" w:rsidRPr="00BB23AA">
      <w:rPr>
        <w:rFonts w:ascii="Arial" w:eastAsia="宋体" w:hAnsi="Arial" w:cs="Arial"/>
        <w:lang w:eastAsia="zh-CN"/>
      </w:rPr>
      <w:t xml:space="preserve">. </w:t>
    </w:r>
    <w:r w:rsidR="004F2334">
      <w:rPr>
        <w:rFonts w:ascii="Arial" w:eastAsia="宋体" w:hAnsi="Arial" w:cs="Arial"/>
        <w:lang w:eastAsia="zh-CN"/>
      </w:rPr>
      <w:t>5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9CA20-AB09-BC47-970E-757DC986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2660</Words>
  <Characters>15163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13</cp:revision>
  <cp:lastPrinted>2020-02-22T03:04:00Z</cp:lastPrinted>
  <dcterms:created xsi:type="dcterms:W3CDTF">2020-02-22T03:04:00Z</dcterms:created>
  <dcterms:modified xsi:type="dcterms:W3CDTF">2020-03-06T09:47:00Z</dcterms:modified>
</cp:coreProperties>
</file>