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D3" w:rsidRDefault="005028D3" w:rsidP="005028D3">
      <w:pPr>
        <w:pStyle w:val="Spacer"/>
      </w:pPr>
    </w:p>
    <w:p w:rsidR="005028D3" w:rsidRPr="00B17F14" w:rsidRDefault="005028D3" w:rsidP="005028D3">
      <w:pPr>
        <w:pStyle w:val="Spacer"/>
      </w:pPr>
    </w:p>
    <w:p w:rsidR="005028D3" w:rsidRDefault="005028D3" w:rsidP="005028D3">
      <w:pPr>
        <w:pStyle w:val="DocumentTitle"/>
      </w:pPr>
    </w:p>
    <w:p w:rsidR="005028D3" w:rsidRDefault="005028D3" w:rsidP="005028D3">
      <w:pPr>
        <w:pStyle w:val="DocumentTitle"/>
      </w:pPr>
      <w:fldSimple w:instr=" TITLE  \* MERGEFORMAT ">
        <w:r w:rsidR="0069513C">
          <w:t>Release Notes</w:t>
        </w:r>
      </w:fldSimple>
    </w:p>
    <w:p w:rsidR="005028D3" w:rsidRPr="008C1AD4" w:rsidRDefault="005028D3" w:rsidP="005028D3">
      <w:pPr>
        <w:pStyle w:val="Spacer"/>
      </w:pPr>
    </w:p>
    <w:p w:rsidR="005028D3" w:rsidRDefault="00F57622" w:rsidP="005028D3">
      <w:pPr>
        <w:pStyle w:val="ProjectTitle"/>
        <w:rPr>
          <w:lang w:val="en-GB"/>
        </w:rPr>
      </w:pPr>
      <w:r>
        <w:rPr>
          <w:lang w:val="en-GB"/>
        </w:rPr>
        <w:t>King Me</w:t>
      </w:r>
    </w:p>
    <w:p w:rsidR="005028D3" w:rsidRPr="008C1AD4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57622" w:rsidRPr="00F202C3" w:rsidTr="00D30CF7">
        <w:tc>
          <w:tcPr>
            <w:tcW w:w="4675" w:type="dxa"/>
            <w:shd w:val="clear" w:color="auto" w:fill="auto"/>
          </w:tcPr>
          <w:p w:rsidR="00F57622" w:rsidRPr="00D30CF7" w:rsidRDefault="00F57622" w:rsidP="00D30CF7">
            <w:pPr>
              <w:rPr>
                <w:rFonts w:ascii="Calibri" w:eastAsia="Calibri" w:hAnsi="Calibri"/>
                <w:b/>
                <w:sz w:val="28"/>
                <w:szCs w:val="28"/>
              </w:rPr>
            </w:pPr>
            <w:r w:rsidRPr="00D30CF7">
              <w:rPr>
                <w:rFonts w:ascii="Calibri" w:eastAsia="Calibri" w:hAnsi="Calibri"/>
                <w:b/>
                <w:sz w:val="28"/>
                <w:szCs w:val="28"/>
              </w:rPr>
              <w:t>Group Members</w:t>
            </w:r>
          </w:p>
        </w:tc>
        <w:tc>
          <w:tcPr>
            <w:tcW w:w="4675" w:type="dxa"/>
            <w:shd w:val="clear" w:color="auto" w:fill="auto"/>
          </w:tcPr>
          <w:p w:rsidR="00F57622" w:rsidRPr="00D30CF7" w:rsidRDefault="00F57622" w:rsidP="00D30CF7">
            <w:pPr>
              <w:rPr>
                <w:rFonts w:ascii="Calibri" w:eastAsia="Calibri" w:hAnsi="Calibri"/>
              </w:rPr>
            </w:pPr>
            <w:r w:rsidRPr="00D30CF7">
              <w:rPr>
                <w:rFonts w:ascii="Calibri" w:eastAsia="Calibri" w:hAnsi="Calibri"/>
              </w:rPr>
              <w:t>Vincent Finn, Chris Deslongchamp, Matthew Quaschnick, William Brown</w:t>
            </w:r>
          </w:p>
          <w:p w:rsidR="00F57622" w:rsidRPr="00D30CF7" w:rsidRDefault="00F57622" w:rsidP="00D30CF7">
            <w:pPr>
              <w:rPr>
                <w:rFonts w:ascii="Calibri" w:eastAsia="Calibri" w:hAnsi="Calibri"/>
              </w:rPr>
            </w:pPr>
          </w:p>
        </w:tc>
      </w:tr>
      <w:tr w:rsidR="00F57622" w:rsidTr="00D30CF7">
        <w:tc>
          <w:tcPr>
            <w:tcW w:w="4675" w:type="dxa"/>
            <w:shd w:val="clear" w:color="auto" w:fill="auto"/>
          </w:tcPr>
          <w:p w:rsidR="00F57622" w:rsidRPr="00D30CF7" w:rsidRDefault="00F57622" w:rsidP="00D30CF7">
            <w:pPr>
              <w:rPr>
                <w:rFonts w:ascii="Calibri" w:eastAsia="Calibri" w:hAnsi="Calibri"/>
                <w:b/>
                <w:sz w:val="28"/>
                <w:szCs w:val="28"/>
              </w:rPr>
            </w:pPr>
            <w:r w:rsidRPr="00D30CF7">
              <w:rPr>
                <w:rFonts w:ascii="Calibri" w:eastAsia="Calibri" w:hAnsi="Calibri"/>
                <w:b/>
                <w:sz w:val="28"/>
                <w:szCs w:val="28"/>
              </w:rPr>
              <w:t xml:space="preserve">Faculty Advisor </w:t>
            </w:r>
          </w:p>
        </w:tc>
        <w:tc>
          <w:tcPr>
            <w:tcW w:w="4675" w:type="dxa"/>
            <w:shd w:val="clear" w:color="auto" w:fill="auto"/>
          </w:tcPr>
          <w:p w:rsidR="00F57622" w:rsidRPr="00D30CF7" w:rsidRDefault="00F57622" w:rsidP="00D30CF7">
            <w:pPr>
              <w:rPr>
                <w:rFonts w:ascii="Calibri" w:eastAsia="Calibri" w:hAnsi="Calibri"/>
              </w:rPr>
            </w:pPr>
            <w:r w:rsidRPr="00D30CF7">
              <w:rPr>
                <w:rFonts w:ascii="Calibri" w:eastAsia="Calibri" w:hAnsi="Calibri"/>
              </w:rPr>
              <w:t>Dr. Filippos Vokolos, Ph. D.</w:t>
            </w:r>
          </w:p>
        </w:tc>
      </w:tr>
      <w:tr w:rsidR="00F57622" w:rsidTr="00D30CF7">
        <w:tc>
          <w:tcPr>
            <w:tcW w:w="4675" w:type="dxa"/>
            <w:shd w:val="clear" w:color="auto" w:fill="auto"/>
          </w:tcPr>
          <w:p w:rsidR="00F57622" w:rsidRPr="00D30CF7" w:rsidRDefault="00F57622" w:rsidP="00D30CF7">
            <w:pPr>
              <w:rPr>
                <w:rFonts w:ascii="Calibri" w:eastAsia="Calibri" w:hAnsi="Calibri"/>
                <w:b/>
                <w:sz w:val="28"/>
                <w:szCs w:val="28"/>
              </w:rPr>
            </w:pPr>
            <w:r w:rsidRPr="00D30CF7">
              <w:rPr>
                <w:rFonts w:ascii="Calibri" w:eastAsia="Calibri" w:hAnsi="Calibri"/>
                <w:b/>
                <w:sz w:val="28"/>
                <w:szCs w:val="28"/>
              </w:rPr>
              <w:t xml:space="preserve">Project Stakeholder </w:t>
            </w:r>
          </w:p>
        </w:tc>
        <w:tc>
          <w:tcPr>
            <w:tcW w:w="4675" w:type="dxa"/>
            <w:shd w:val="clear" w:color="auto" w:fill="auto"/>
          </w:tcPr>
          <w:p w:rsidR="00F57622" w:rsidRPr="00D30CF7" w:rsidRDefault="00F57622" w:rsidP="00D30CF7">
            <w:pPr>
              <w:rPr>
                <w:rFonts w:ascii="Calibri" w:eastAsia="Calibri" w:hAnsi="Calibri"/>
              </w:rPr>
            </w:pPr>
            <w:r w:rsidRPr="00D30CF7">
              <w:rPr>
                <w:rFonts w:ascii="Calibri" w:eastAsia="Calibri" w:hAnsi="Calibri"/>
              </w:rPr>
              <w:t>Dr. Filippos Vokolos, Ph. D.</w:t>
            </w:r>
          </w:p>
        </w:tc>
      </w:tr>
    </w:tbl>
    <w:p w:rsidR="005028D3" w:rsidRDefault="005028D3" w:rsidP="005028D3">
      <w:pPr>
        <w:pStyle w:val="Title"/>
        <w:rPr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Title"/>
        <w:rPr>
          <w:b w:val="0"/>
          <w:sz w:val="20"/>
          <w:lang w:val="en-GB"/>
        </w:rPr>
      </w:pPr>
      <w:r w:rsidRPr="00C65CF1">
        <w:rPr>
          <w:sz w:val="20"/>
          <w:lang w:val="en-GB"/>
        </w:rPr>
        <w:t>File Name:</w:t>
      </w:r>
      <w:r w:rsidRPr="008C1AD4">
        <w:rPr>
          <w:b w:val="0"/>
          <w:sz w:val="20"/>
          <w:lang w:val="en-GB"/>
        </w:rPr>
        <w:t xml:space="preserve"> </w:t>
      </w:r>
      <w:r>
        <w:rPr>
          <w:b w:val="0"/>
          <w:sz w:val="20"/>
          <w:lang w:val="en-GB"/>
        </w:rPr>
        <w:t xml:space="preserve"> </w:t>
      </w:r>
      <w:r w:rsidR="00F57622">
        <w:rPr>
          <w:b w:val="0"/>
          <w:sz w:val="20"/>
          <w:lang w:val="en-GB"/>
        </w:rPr>
        <w:t>v1.6</w:t>
      </w:r>
      <w:r w:rsidRPr="008C1AD4">
        <w:rPr>
          <w:b w:val="0"/>
          <w:sz w:val="20"/>
          <w:lang w:val="en-GB"/>
        </w:rPr>
        <w:fldChar w:fldCharType="begin"/>
      </w:r>
      <w:r w:rsidRPr="008C1AD4">
        <w:rPr>
          <w:b w:val="0"/>
          <w:sz w:val="20"/>
          <w:lang w:val="en-GB"/>
        </w:rPr>
        <w:instrText xml:space="preserve"> FILENAME   \* MERGEFORMAT </w:instrText>
      </w:r>
      <w:r w:rsidRPr="008C1AD4">
        <w:rPr>
          <w:b w:val="0"/>
          <w:sz w:val="20"/>
          <w:lang w:val="en-GB"/>
        </w:rPr>
        <w:fldChar w:fldCharType="separate"/>
      </w:r>
      <w:r w:rsidR="0069513C">
        <w:rPr>
          <w:b w:val="0"/>
          <w:noProof/>
          <w:sz w:val="20"/>
          <w:lang w:val="en-GB"/>
        </w:rPr>
        <w:t>Document1</w:t>
      </w:r>
      <w:r w:rsidRPr="008C1AD4">
        <w:rPr>
          <w:b w:val="0"/>
          <w:sz w:val="20"/>
          <w:lang w:val="en-GB"/>
        </w:rPr>
        <w:fldChar w:fldCharType="end"/>
      </w:r>
    </w:p>
    <w:p w:rsidR="00601E95" w:rsidRDefault="00601E95" w:rsidP="005028D3">
      <w:pPr>
        <w:pStyle w:val="Title"/>
      </w:pPr>
      <w:r>
        <w:lastRenderedPageBreak/>
        <w:t xml:space="preserve">Table of </w:t>
      </w:r>
      <w:r w:rsidRPr="00AA3248">
        <w:t>Contents</w:t>
      </w:r>
    </w:p>
    <w:p w:rsidR="00ED66A7" w:rsidRDefault="00CE4615">
      <w:pPr>
        <w:pStyle w:val="TOC1"/>
        <w:rPr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D66A7">
        <w:t>1.</w:t>
      </w:r>
      <w:r w:rsidR="00ED66A7">
        <w:rPr>
          <w:sz w:val="24"/>
          <w:szCs w:val="24"/>
        </w:rPr>
        <w:tab/>
      </w:r>
      <w:r w:rsidR="00ED66A7">
        <w:t>Introduction</w:t>
      </w:r>
      <w:r w:rsidR="00ED66A7">
        <w:tab/>
      </w:r>
      <w:r w:rsidR="00ED66A7">
        <w:fldChar w:fldCharType="begin"/>
      </w:r>
      <w:r w:rsidR="00ED66A7">
        <w:instrText xml:space="preserve"> PAGEREF _Toc98131363 \h </w:instrText>
      </w:r>
      <w:r w:rsidR="00ED66A7">
        <w:fldChar w:fldCharType="separate"/>
      </w:r>
      <w:r w:rsidR="0069513C">
        <w:t>3</w:t>
      </w:r>
      <w:r w:rsidR="00ED66A7">
        <w:fldChar w:fldCharType="end"/>
      </w:r>
    </w:p>
    <w:p w:rsidR="00ED66A7" w:rsidRDefault="00ED66A7">
      <w:pPr>
        <w:pStyle w:val="TOC1"/>
        <w:rPr>
          <w:sz w:val="24"/>
          <w:szCs w:val="24"/>
        </w:rPr>
      </w:pPr>
      <w:r>
        <w:t>2.</w:t>
      </w:r>
      <w:r>
        <w:rPr>
          <w:sz w:val="24"/>
          <w:szCs w:val="24"/>
        </w:rPr>
        <w:tab/>
      </w:r>
      <w:r>
        <w:t>About This Release</w:t>
      </w:r>
      <w:r>
        <w:tab/>
      </w:r>
      <w:r>
        <w:fldChar w:fldCharType="begin"/>
      </w:r>
      <w:r>
        <w:instrText xml:space="preserve"> PAGEREF _Toc98131364 \h </w:instrText>
      </w:r>
      <w:r>
        <w:fldChar w:fldCharType="separate"/>
      </w:r>
      <w:r w:rsidR="0069513C">
        <w:t>3</w:t>
      </w:r>
      <w:r>
        <w:fldChar w:fldCharType="end"/>
      </w:r>
    </w:p>
    <w:p w:rsidR="00ED66A7" w:rsidRDefault="00ED66A7">
      <w:pPr>
        <w:pStyle w:val="TOC1"/>
        <w:rPr>
          <w:sz w:val="24"/>
          <w:szCs w:val="24"/>
        </w:rPr>
      </w:pPr>
      <w:r>
        <w:t>3.</w:t>
      </w:r>
      <w:r>
        <w:rPr>
          <w:sz w:val="24"/>
          <w:szCs w:val="24"/>
        </w:rPr>
        <w:tab/>
      </w:r>
      <w:r>
        <w:t>Compatible Products</w:t>
      </w:r>
      <w:r>
        <w:tab/>
      </w:r>
      <w:r>
        <w:fldChar w:fldCharType="begin"/>
      </w:r>
      <w:r>
        <w:instrText xml:space="preserve"> PAGEREF _Toc98131365 \h </w:instrText>
      </w:r>
      <w:r>
        <w:fldChar w:fldCharType="separate"/>
      </w:r>
      <w:r w:rsidR="0069513C">
        <w:t>3</w:t>
      </w:r>
      <w:r>
        <w:fldChar w:fldCharType="end"/>
      </w:r>
    </w:p>
    <w:p w:rsidR="00ED66A7" w:rsidRDefault="00ED66A7">
      <w:pPr>
        <w:pStyle w:val="TOC1"/>
        <w:rPr>
          <w:sz w:val="24"/>
          <w:szCs w:val="24"/>
        </w:rPr>
      </w:pPr>
      <w:r>
        <w:t>4.</w:t>
      </w:r>
      <w:r>
        <w:rPr>
          <w:sz w:val="24"/>
          <w:szCs w:val="24"/>
        </w:rPr>
        <w:tab/>
      </w:r>
      <w:r>
        <w:t>Upgrades</w:t>
      </w:r>
      <w:r>
        <w:tab/>
      </w:r>
      <w:r>
        <w:fldChar w:fldCharType="begin"/>
      </w:r>
      <w:r>
        <w:instrText xml:space="preserve"> PAGEREF _Toc98131366 \h </w:instrText>
      </w:r>
      <w:r>
        <w:fldChar w:fldCharType="separate"/>
      </w:r>
      <w:r w:rsidR="0069513C">
        <w:t>3</w:t>
      </w:r>
      <w:r>
        <w:fldChar w:fldCharType="end"/>
      </w:r>
    </w:p>
    <w:p w:rsidR="00ED66A7" w:rsidRDefault="00ED66A7">
      <w:pPr>
        <w:pStyle w:val="TOC1"/>
        <w:rPr>
          <w:sz w:val="24"/>
          <w:szCs w:val="24"/>
        </w:rPr>
      </w:pPr>
      <w:r>
        <w:t>5.</w:t>
      </w:r>
      <w:r>
        <w:rPr>
          <w:sz w:val="24"/>
          <w:szCs w:val="24"/>
        </w:rPr>
        <w:tab/>
      </w:r>
      <w:r>
        <w:t>New Features</w:t>
      </w:r>
      <w:r>
        <w:tab/>
      </w:r>
      <w:r>
        <w:fldChar w:fldCharType="begin"/>
      </w:r>
      <w:r>
        <w:instrText xml:space="preserve"> PAGEREF _Toc98131367 \h </w:instrText>
      </w:r>
      <w:r>
        <w:fldChar w:fldCharType="separate"/>
      </w:r>
      <w:r w:rsidR="0069513C">
        <w:t>3</w:t>
      </w:r>
      <w:r>
        <w:fldChar w:fldCharType="end"/>
      </w:r>
    </w:p>
    <w:p w:rsidR="00ED66A7" w:rsidRDefault="00ED66A7">
      <w:pPr>
        <w:pStyle w:val="TOC1"/>
        <w:rPr>
          <w:sz w:val="24"/>
          <w:szCs w:val="24"/>
        </w:rPr>
      </w:pPr>
      <w:r>
        <w:t>6.</w:t>
      </w:r>
      <w:r>
        <w:rPr>
          <w:sz w:val="24"/>
          <w:szCs w:val="24"/>
        </w:rPr>
        <w:tab/>
      </w:r>
      <w:r>
        <w:t>Known Bugs and Limitations</w:t>
      </w:r>
      <w:r>
        <w:tab/>
      </w:r>
      <w:r>
        <w:fldChar w:fldCharType="begin"/>
      </w:r>
      <w:r>
        <w:instrText xml:space="preserve"> PAGEREF _Toc98131368 \h </w:instrText>
      </w:r>
      <w:r>
        <w:fldChar w:fldCharType="separate"/>
      </w:r>
      <w:r w:rsidR="0069513C">
        <w:t>3</w:t>
      </w:r>
      <w:r>
        <w:fldChar w:fldCharType="end"/>
      </w:r>
    </w:p>
    <w:p w:rsidR="00ED66A7" w:rsidRDefault="00ED66A7">
      <w:pPr>
        <w:pStyle w:val="TOC2"/>
        <w:rPr>
          <w:sz w:val="24"/>
          <w:szCs w:val="24"/>
        </w:rPr>
      </w:pPr>
      <w:r>
        <w:t>6.1</w:t>
      </w:r>
      <w:r>
        <w:rPr>
          <w:sz w:val="24"/>
          <w:szCs w:val="24"/>
        </w:rPr>
        <w:tab/>
      </w:r>
      <w:r>
        <w:t>General Note</w:t>
      </w:r>
      <w:r>
        <w:tab/>
      </w:r>
      <w:r>
        <w:fldChar w:fldCharType="begin"/>
      </w:r>
      <w:r>
        <w:instrText xml:space="preserve"> PAGEREF _Toc98131369 \h </w:instrText>
      </w:r>
      <w:r>
        <w:fldChar w:fldCharType="separate"/>
      </w:r>
      <w:r w:rsidR="0069513C">
        <w:t>3</w:t>
      </w:r>
      <w:r>
        <w:fldChar w:fldCharType="end"/>
      </w:r>
    </w:p>
    <w:p w:rsidR="00ED66A7" w:rsidRDefault="00ED66A7">
      <w:pPr>
        <w:pStyle w:val="TOC2"/>
        <w:rPr>
          <w:sz w:val="24"/>
          <w:szCs w:val="24"/>
        </w:rPr>
      </w:pPr>
      <w:r w:rsidRPr="003B6D09">
        <w:t>6.2</w:t>
      </w:r>
      <w:r w:rsidRPr="003B6D09">
        <w:rPr>
          <w:sz w:val="24"/>
          <w:szCs w:val="24"/>
        </w:rPr>
        <w:tab/>
      </w:r>
      <w:r w:rsidR="003B6D09" w:rsidRPr="003B6D09">
        <w:t>Quitting a Game as Host</w:t>
      </w:r>
      <w:r>
        <w:tab/>
      </w:r>
      <w:r>
        <w:fldChar w:fldCharType="begin"/>
      </w:r>
      <w:r>
        <w:instrText xml:space="preserve"> PAGEREF _Toc98131370 \h </w:instrText>
      </w:r>
      <w:r>
        <w:fldChar w:fldCharType="separate"/>
      </w:r>
      <w:r w:rsidR="0069513C">
        <w:t>3</w:t>
      </w:r>
      <w:r>
        <w:fldChar w:fldCharType="end"/>
      </w:r>
    </w:p>
    <w:p w:rsidR="00C82078" w:rsidRDefault="00CE4615" w:rsidP="00601E95">
      <w:pPr>
        <w:pStyle w:val="PreparedFo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szCs w:val="20"/>
        </w:rPr>
        <w:fldChar w:fldCharType="end"/>
      </w:r>
    </w:p>
    <w:p w:rsidR="00D351C7" w:rsidRPr="00D351C7" w:rsidRDefault="00601E95" w:rsidP="00D351C7">
      <w:pPr>
        <w:pStyle w:val="Title"/>
        <w:rPr>
          <w:sz w:val="24"/>
        </w:rPr>
      </w:pPr>
      <w:r>
        <w:br w:type="page"/>
      </w:r>
      <w:bookmarkStart w:id="0" w:name="_Toc456598586"/>
      <w:bookmarkStart w:id="1" w:name="_Toc456600917"/>
      <w:r w:rsidR="00F57622">
        <w:lastRenderedPageBreak/>
        <w:t>King Me</w:t>
      </w:r>
      <w:r w:rsidR="00D351C7">
        <w:t xml:space="preserve"> </w:t>
      </w:r>
      <w:fldSimple w:instr=" TITLE   \* MERGEFORMAT ">
        <w:r w:rsidR="0069513C">
          <w:t>Release Notes</w:t>
        </w:r>
      </w:fldSimple>
    </w:p>
    <w:p w:rsidR="00392E77" w:rsidRDefault="00392E77" w:rsidP="00E0148D">
      <w:pPr>
        <w:pStyle w:val="StyleHeading1PatternClearGray-10"/>
      </w:pPr>
      <w:bookmarkStart w:id="2" w:name="_Toc81822499"/>
      <w:bookmarkStart w:id="3" w:name="_Toc98131363"/>
      <w:r>
        <w:t>Introduction</w:t>
      </w:r>
      <w:bookmarkEnd w:id="2"/>
      <w:bookmarkEnd w:id="3"/>
    </w:p>
    <w:p w:rsidR="0069513C" w:rsidRDefault="00ED66A7" w:rsidP="0069513C">
      <w:pPr>
        <w:pStyle w:val="BodyText"/>
      </w:pPr>
      <w:bookmarkStart w:id="4" w:name="_Toc89741659"/>
      <w:bookmarkEnd w:id="0"/>
      <w:bookmarkEnd w:id="1"/>
      <w:r>
        <w:t xml:space="preserve">The document communicates the major new features and changes in this release of the </w:t>
      </w:r>
      <w:r w:rsidR="0069513C">
        <w:t>King Me checkers game</w:t>
      </w:r>
      <w:r w:rsidRPr="00702DF0">
        <w:t xml:space="preserve">.  </w:t>
      </w:r>
      <w:r>
        <w:t xml:space="preserve"> It also documents known problems and workarounds.</w:t>
      </w:r>
    </w:p>
    <w:p w:rsidR="00ED66A7" w:rsidRDefault="00ED66A7" w:rsidP="00ED66A7">
      <w:pPr>
        <w:pStyle w:val="Heading1"/>
      </w:pPr>
      <w:bookmarkStart w:id="5" w:name="_Toc98131364"/>
      <w:r>
        <w:t>About This Release</w:t>
      </w:r>
      <w:bookmarkEnd w:id="5"/>
    </w:p>
    <w:p w:rsidR="002410D5" w:rsidRDefault="002410D5" w:rsidP="002410D5">
      <w:pPr>
        <w:pStyle w:val="InfoBlue"/>
        <w:rPr>
          <w:color w:val="auto"/>
        </w:rPr>
      </w:pPr>
      <w:bookmarkStart w:id="6" w:name="_Toc89741662"/>
      <w:bookmarkEnd w:id="4"/>
      <w:r>
        <w:rPr>
          <w:color w:val="auto"/>
        </w:rPr>
        <w:t>To participate in a game, you and the other pla</w:t>
      </w:r>
      <w:r w:rsidR="001E290E">
        <w:rPr>
          <w:color w:val="auto"/>
        </w:rPr>
        <w:t>yer must be on the same n</w:t>
      </w:r>
      <w:r>
        <w:rPr>
          <w:color w:val="auto"/>
        </w:rPr>
        <w:t>etwork.</w:t>
      </w:r>
    </w:p>
    <w:p w:rsidR="002410D5" w:rsidRDefault="002410D5" w:rsidP="002410D5">
      <w:pPr>
        <w:pStyle w:val="BodyText"/>
      </w:pPr>
      <w:r>
        <w:t xml:space="preserve">Run the Client .exe and </w:t>
      </w:r>
      <w:r w:rsidR="001E290E">
        <w:t>host a game to start a server</w:t>
      </w:r>
    </w:p>
    <w:p w:rsidR="001E290E" w:rsidRDefault="001E290E" w:rsidP="002410D5">
      <w:pPr>
        <w:pStyle w:val="BodyText"/>
      </w:pPr>
      <w:r>
        <w:t>If someone has started a server on your network, you may join their game</w:t>
      </w:r>
    </w:p>
    <w:p w:rsidR="001E290E" w:rsidRDefault="001E290E" w:rsidP="002410D5">
      <w:pPr>
        <w:pStyle w:val="BodyText"/>
      </w:pPr>
      <w:r>
        <w:t>Click on a piece, select a valid location to jump to, and click Submit to complete a turn</w:t>
      </w:r>
    </w:p>
    <w:p w:rsidR="001E290E" w:rsidRDefault="001E290E" w:rsidP="002410D5">
      <w:pPr>
        <w:pStyle w:val="BodyText"/>
      </w:pPr>
      <w:r>
        <w:t>Normal movements, jumps, and multi jumps are all possible</w:t>
      </w:r>
    </w:p>
    <w:p w:rsidR="00ED66A7" w:rsidRDefault="001E290E" w:rsidP="001E290E">
      <w:pPr>
        <w:pStyle w:val="BodyText"/>
      </w:pPr>
      <w:r>
        <w:t>Players can win, lose, and tie a game</w:t>
      </w:r>
    </w:p>
    <w:p w:rsidR="00582C35" w:rsidRDefault="00ED66A7" w:rsidP="00582C35">
      <w:pPr>
        <w:pStyle w:val="Heading1"/>
      </w:pPr>
      <w:bookmarkStart w:id="7" w:name="_Toc98131365"/>
      <w:bookmarkEnd w:id="6"/>
      <w:r>
        <w:t>Compatible Products</w:t>
      </w:r>
      <w:bookmarkEnd w:id="7"/>
    </w:p>
    <w:p w:rsidR="00ED66A7" w:rsidRDefault="00ED66A7" w:rsidP="00ED66A7">
      <w:pPr>
        <w:pStyle w:val="BodyText"/>
      </w:pPr>
      <w:bookmarkStart w:id="8" w:name="_Toc89741669"/>
      <w:r>
        <w:t>This product has been tested on the following platforms or with the following products:</w:t>
      </w:r>
    </w:p>
    <w:p w:rsidR="001E290E" w:rsidRDefault="001E290E" w:rsidP="001E290E">
      <w:pPr>
        <w:pStyle w:val="BodyText"/>
        <w:numPr>
          <w:ilvl w:val="0"/>
          <w:numId w:val="6"/>
        </w:numPr>
      </w:pPr>
      <w:r>
        <w:t>Windows 10</w:t>
      </w:r>
    </w:p>
    <w:p w:rsidR="00582C35" w:rsidRDefault="00ED66A7" w:rsidP="003B6D09">
      <w:pPr>
        <w:pStyle w:val="Heading1"/>
      </w:pPr>
      <w:bookmarkStart w:id="9" w:name="_Toc98131366"/>
      <w:bookmarkEnd w:id="8"/>
      <w:r>
        <w:t>Upgrades</w:t>
      </w:r>
      <w:bookmarkEnd w:id="9"/>
    </w:p>
    <w:p w:rsidR="001E290E" w:rsidRPr="001E290E" w:rsidRDefault="001E290E" w:rsidP="00ED66A7">
      <w:pPr>
        <w:pStyle w:val="InfoBlue"/>
        <w:rPr>
          <w:color w:val="auto"/>
        </w:rPr>
      </w:pPr>
      <w:bookmarkStart w:id="10" w:name="_Toc97946395"/>
    </w:p>
    <w:p w:rsidR="00ED66A7" w:rsidRDefault="00ED66A7" w:rsidP="00ED66A7">
      <w:pPr>
        <w:pStyle w:val="InfoBlue"/>
      </w:pPr>
      <w:r>
        <w:t>[Describe the process for upgrading from previous product releases.]</w:t>
      </w:r>
    </w:p>
    <w:p w:rsidR="00DB5751" w:rsidRDefault="00ED66A7" w:rsidP="00DB5751">
      <w:pPr>
        <w:pStyle w:val="Heading1"/>
      </w:pPr>
      <w:bookmarkStart w:id="11" w:name="_Toc98131367"/>
      <w:bookmarkEnd w:id="10"/>
      <w:r>
        <w:t>New Features</w:t>
      </w:r>
      <w:bookmarkEnd w:id="11"/>
    </w:p>
    <w:p w:rsidR="00ED66A7" w:rsidRDefault="00ED66A7" w:rsidP="00ED66A7">
      <w:pPr>
        <w:pStyle w:val="BodyText"/>
      </w:pPr>
      <w:r>
        <w:t>The following new features appear in this release:</w:t>
      </w:r>
    </w:p>
    <w:p w:rsidR="001E290E" w:rsidRDefault="001E290E" w:rsidP="001E290E">
      <w:pPr>
        <w:pStyle w:val="BodyText"/>
        <w:numPr>
          <w:ilvl w:val="0"/>
          <w:numId w:val="6"/>
        </w:numPr>
      </w:pPr>
      <w:r>
        <w:t>Bug fix where a piece normally moving with an invalid submit would use up a turn</w:t>
      </w:r>
    </w:p>
    <w:p w:rsidR="001E290E" w:rsidRDefault="003B6D09" w:rsidP="001E290E">
      <w:pPr>
        <w:pStyle w:val="BodyText"/>
        <w:numPr>
          <w:ilvl w:val="0"/>
          <w:numId w:val="6"/>
        </w:numPr>
      </w:pPr>
      <w:r>
        <w:t>Correct colors for board square</w:t>
      </w:r>
      <w:bookmarkStart w:id="12" w:name="_GoBack"/>
      <w:bookmarkEnd w:id="12"/>
      <w:r>
        <w:t>s and checker pieces</w:t>
      </w:r>
    </w:p>
    <w:p w:rsidR="003B6D09" w:rsidRDefault="003B6D09" w:rsidP="001E290E">
      <w:pPr>
        <w:pStyle w:val="BodyText"/>
        <w:numPr>
          <w:ilvl w:val="0"/>
          <w:numId w:val="6"/>
        </w:numPr>
      </w:pPr>
      <w:r>
        <w:t>New image for king</w:t>
      </w:r>
    </w:p>
    <w:p w:rsidR="00157741" w:rsidRPr="00702DF0" w:rsidRDefault="00ED66A7" w:rsidP="003B6D09">
      <w:pPr>
        <w:pStyle w:val="Heading1"/>
      </w:pPr>
      <w:bookmarkStart w:id="13" w:name="_Toc98131368"/>
      <w:r>
        <w:t>Known Bugs and Limitations</w:t>
      </w:r>
      <w:bookmarkEnd w:id="13"/>
    </w:p>
    <w:p w:rsidR="00157741" w:rsidRDefault="00ED66A7" w:rsidP="00157741">
      <w:pPr>
        <w:pStyle w:val="Heading2"/>
      </w:pPr>
      <w:bookmarkStart w:id="14" w:name="_Toc98131369"/>
      <w:r>
        <w:t>General Note</w:t>
      </w:r>
      <w:bookmarkEnd w:id="14"/>
    </w:p>
    <w:p w:rsidR="003B6D09" w:rsidRPr="003B6D09" w:rsidRDefault="003B6D09" w:rsidP="003B6D09">
      <w:pPr>
        <w:pStyle w:val="BodyText"/>
      </w:pPr>
      <w:r>
        <w:t>Can only connect on the same network</w:t>
      </w:r>
    </w:p>
    <w:p w:rsidR="00157741" w:rsidRPr="003B6D09" w:rsidRDefault="003B6D09" w:rsidP="00157741">
      <w:pPr>
        <w:pStyle w:val="Heading2"/>
      </w:pPr>
      <w:r>
        <w:t>Quitting a Game as Host</w:t>
      </w:r>
    </w:p>
    <w:p w:rsidR="003C7F50" w:rsidRPr="003B6D09" w:rsidRDefault="003B6D09" w:rsidP="00F57622">
      <w:pPr>
        <w:pStyle w:val="InfoBlue"/>
        <w:rPr>
          <w:color w:val="auto"/>
        </w:rPr>
      </w:pPr>
      <w:r>
        <w:rPr>
          <w:color w:val="auto"/>
        </w:rPr>
        <w:t>Quitting a game before it is over makes it so that you cannot start a new game until the server is manually closed</w:t>
      </w:r>
    </w:p>
    <w:p w:rsidR="003C7F50" w:rsidRPr="00582C35" w:rsidRDefault="003C7F50" w:rsidP="003C7F50">
      <w:pPr>
        <w:pStyle w:val="BodyText"/>
        <w:ind w:left="0"/>
        <w:rPr>
          <w:color w:val="0000FF"/>
        </w:rPr>
      </w:pPr>
    </w:p>
    <w:sectPr w:rsidR="003C7F50" w:rsidRPr="00582C35" w:rsidSect="000424FA">
      <w:headerReference w:type="default" r:id="rId7"/>
      <w:footerReference w:type="default" r:id="rId8"/>
      <w:pgSz w:w="12242" w:h="15842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CBC" w:rsidRDefault="00AB2CBC">
      <w:r>
        <w:separator/>
      </w:r>
    </w:p>
  </w:endnote>
  <w:endnote w:type="continuationSeparator" w:id="0">
    <w:p w:rsidR="00AB2CBC" w:rsidRDefault="00AB2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0A" w:rsidRPr="00481E2D" w:rsidRDefault="0009110A" w:rsidP="005028D3">
    <w:pPr>
      <w:pStyle w:val="Footer"/>
      <w:pBdr>
        <w:top w:val="single" w:sz="4" w:space="6" w:color="auto"/>
      </w:pBdr>
      <w:tabs>
        <w:tab w:val="clear" w:pos="4680"/>
        <w:tab w:val="clear" w:pos="9360"/>
        <w:tab w:val="center" w:pos="5040"/>
        <w:tab w:val="right" w:pos="10080"/>
      </w:tabs>
      <w:spacing w:before="240"/>
      <w:rPr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CBC" w:rsidRDefault="00AB2CBC">
      <w:r>
        <w:separator/>
      </w:r>
    </w:p>
  </w:footnote>
  <w:footnote w:type="continuationSeparator" w:id="0">
    <w:p w:rsidR="00AB2CBC" w:rsidRDefault="00AB2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0A" w:rsidRPr="005028D3" w:rsidRDefault="0009110A" w:rsidP="005028D3">
    <w:pPr>
      <w:pStyle w:val="Header"/>
      <w:pBdr>
        <w:bottom w:val="single" w:sz="4" w:space="1" w:color="auto"/>
      </w:pBdr>
      <w:tabs>
        <w:tab w:val="clear" w:pos="8640"/>
        <w:tab w:val="right" w:pos="10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18110B0"/>
    <w:multiLevelType w:val="hybridMultilevel"/>
    <w:tmpl w:val="BBA42E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3C"/>
    <w:rsid w:val="000424FA"/>
    <w:rsid w:val="000425EC"/>
    <w:rsid w:val="00047F14"/>
    <w:rsid w:val="00055B00"/>
    <w:rsid w:val="000703B7"/>
    <w:rsid w:val="0009110A"/>
    <w:rsid w:val="000A5854"/>
    <w:rsid w:val="000C072C"/>
    <w:rsid w:val="000E579B"/>
    <w:rsid w:val="001055E0"/>
    <w:rsid w:val="00121A60"/>
    <w:rsid w:val="00132E74"/>
    <w:rsid w:val="0015401B"/>
    <w:rsid w:val="00156569"/>
    <w:rsid w:val="00157741"/>
    <w:rsid w:val="00182407"/>
    <w:rsid w:val="001843DD"/>
    <w:rsid w:val="00184431"/>
    <w:rsid w:val="001B1D3F"/>
    <w:rsid w:val="001B27EC"/>
    <w:rsid w:val="001C5ECC"/>
    <w:rsid w:val="001D2E89"/>
    <w:rsid w:val="001E290E"/>
    <w:rsid w:val="001F695D"/>
    <w:rsid w:val="001F6BBB"/>
    <w:rsid w:val="001F7D0E"/>
    <w:rsid w:val="00201B7A"/>
    <w:rsid w:val="002410D5"/>
    <w:rsid w:val="00245ECF"/>
    <w:rsid w:val="00261A41"/>
    <w:rsid w:val="00284896"/>
    <w:rsid w:val="00286B30"/>
    <w:rsid w:val="002C5BA0"/>
    <w:rsid w:val="002D18AD"/>
    <w:rsid w:val="002E1FF4"/>
    <w:rsid w:val="00304AB9"/>
    <w:rsid w:val="00330BC8"/>
    <w:rsid w:val="0033135E"/>
    <w:rsid w:val="00332030"/>
    <w:rsid w:val="00342977"/>
    <w:rsid w:val="00363015"/>
    <w:rsid w:val="00392E77"/>
    <w:rsid w:val="003B4F0A"/>
    <w:rsid w:val="003B6D09"/>
    <w:rsid w:val="003B7BF6"/>
    <w:rsid w:val="003C7F50"/>
    <w:rsid w:val="003F449A"/>
    <w:rsid w:val="0043150A"/>
    <w:rsid w:val="00477DD6"/>
    <w:rsid w:val="00481E2D"/>
    <w:rsid w:val="004A467A"/>
    <w:rsid w:val="004C1A36"/>
    <w:rsid w:val="004C22E3"/>
    <w:rsid w:val="004D2E15"/>
    <w:rsid w:val="005028D3"/>
    <w:rsid w:val="00531FA0"/>
    <w:rsid w:val="005457CB"/>
    <w:rsid w:val="005478C1"/>
    <w:rsid w:val="00553735"/>
    <w:rsid w:val="00556A01"/>
    <w:rsid w:val="00561983"/>
    <w:rsid w:val="00561A77"/>
    <w:rsid w:val="005634F6"/>
    <w:rsid w:val="00577F86"/>
    <w:rsid w:val="00582C35"/>
    <w:rsid w:val="005A62BD"/>
    <w:rsid w:val="005A76D9"/>
    <w:rsid w:val="005B7166"/>
    <w:rsid w:val="005C3635"/>
    <w:rsid w:val="005C5F31"/>
    <w:rsid w:val="005D1D6F"/>
    <w:rsid w:val="005D3DF3"/>
    <w:rsid w:val="005D4E61"/>
    <w:rsid w:val="00600259"/>
    <w:rsid w:val="00601E95"/>
    <w:rsid w:val="00617511"/>
    <w:rsid w:val="0062663F"/>
    <w:rsid w:val="00631182"/>
    <w:rsid w:val="006470CE"/>
    <w:rsid w:val="0069513C"/>
    <w:rsid w:val="006A32A4"/>
    <w:rsid w:val="006C6237"/>
    <w:rsid w:val="006C6568"/>
    <w:rsid w:val="006D6103"/>
    <w:rsid w:val="006E695D"/>
    <w:rsid w:val="006F62BA"/>
    <w:rsid w:val="00713503"/>
    <w:rsid w:val="00753B24"/>
    <w:rsid w:val="0077149E"/>
    <w:rsid w:val="007A1A14"/>
    <w:rsid w:val="007B7312"/>
    <w:rsid w:val="007C47E8"/>
    <w:rsid w:val="007E055E"/>
    <w:rsid w:val="00803862"/>
    <w:rsid w:val="00820343"/>
    <w:rsid w:val="00835EB1"/>
    <w:rsid w:val="008429B2"/>
    <w:rsid w:val="00886189"/>
    <w:rsid w:val="008A53D9"/>
    <w:rsid w:val="008C10CD"/>
    <w:rsid w:val="008C1FD2"/>
    <w:rsid w:val="008C6356"/>
    <w:rsid w:val="008E6147"/>
    <w:rsid w:val="008F5A0C"/>
    <w:rsid w:val="009005FB"/>
    <w:rsid w:val="00905BF3"/>
    <w:rsid w:val="00923401"/>
    <w:rsid w:val="00932A47"/>
    <w:rsid w:val="0095672A"/>
    <w:rsid w:val="009903EE"/>
    <w:rsid w:val="009A1617"/>
    <w:rsid w:val="009C51A8"/>
    <w:rsid w:val="009D3C31"/>
    <w:rsid w:val="009F2B6D"/>
    <w:rsid w:val="00A34FC9"/>
    <w:rsid w:val="00A40231"/>
    <w:rsid w:val="00A458E0"/>
    <w:rsid w:val="00A65CE0"/>
    <w:rsid w:val="00A803FA"/>
    <w:rsid w:val="00A85AE2"/>
    <w:rsid w:val="00A93A6E"/>
    <w:rsid w:val="00AA3248"/>
    <w:rsid w:val="00AA6CAD"/>
    <w:rsid w:val="00AB2CBC"/>
    <w:rsid w:val="00AC6161"/>
    <w:rsid w:val="00AD0A13"/>
    <w:rsid w:val="00AD4FEB"/>
    <w:rsid w:val="00B03C3A"/>
    <w:rsid w:val="00B10AD9"/>
    <w:rsid w:val="00B16279"/>
    <w:rsid w:val="00B17F14"/>
    <w:rsid w:val="00B50BA3"/>
    <w:rsid w:val="00B53E94"/>
    <w:rsid w:val="00B6767D"/>
    <w:rsid w:val="00B9629F"/>
    <w:rsid w:val="00BA4E22"/>
    <w:rsid w:val="00BB5CA7"/>
    <w:rsid w:val="00BC6C94"/>
    <w:rsid w:val="00BD4A86"/>
    <w:rsid w:val="00BF25DD"/>
    <w:rsid w:val="00BF2BEB"/>
    <w:rsid w:val="00C0746F"/>
    <w:rsid w:val="00C124DB"/>
    <w:rsid w:val="00C47F1E"/>
    <w:rsid w:val="00C61CF7"/>
    <w:rsid w:val="00C7344B"/>
    <w:rsid w:val="00C77F4F"/>
    <w:rsid w:val="00C82078"/>
    <w:rsid w:val="00CB07BF"/>
    <w:rsid w:val="00CE4615"/>
    <w:rsid w:val="00D24944"/>
    <w:rsid w:val="00D26B0B"/>
    <w:rsid w:val="00D30CF7"/>
    <w:rsid w:val="00D31451"/>
    <w:rsid w:val="00D351C7"/>
    <w:rsid w:val="00D43A6C"/>
    <w:rsid w:val="00D657EE"/>
    <w:rsid w:val="00D6625A"/>
    <w:rsid w:val="00D8161D"/>
    <w:rsid w:val="00D948CF"/>
    <w:rsid w:val="00DA3E38"/>
    <w:rsid w:val="00DA5412"/>
    <w:rsid w:val="00DB2C31"/>
    <w:rsid w:val="00DB5751"/>
    <w:rsid w:val="00DD391A"/>
    <w:rsid w:val="00DD3D01"/>
    <w:rsid w:val="00E0148D"/>
    <w:rsid w:val="00E373FA"/>
    <w:rsid w:val="00E47ACF"/>
    <w:rsid w:val="00E56178"/>
    <w:rsid w:val="00EA1145"/>
    <w:rsid w:val="00EC22E6"/>
    <w:rsid w:val="00ED66A7"/>
    <w:rsid w:val="00F45BA0"/>
    <w:rsid w:val="00F54221"/>
    <w:rsid w:val="00F57622"/>
    <w:rsid w:val="00F65A02"/>
    <w:rsid w:val="00F8743F"/>
    <w:rsid w:val="00FA0210"/>
    <w:rsid w:val="00FC793A"/>
    <w:rsid w:val="00FE470F"/>
    <w:rsid w:val="00FF17E5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96A4D7"/>
  <w15:chartTrackingRefBased/>
  <w15:docId w15:val="{DBD1224D-EDFF-4F4C-9E06-331743BB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5C3635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semiHidden/>
    <w:rsid w:val="003B4F0A"/>
  </w:style>
  <w:style w:type="table" w:default="1" w:styleId="TableNormal">
    <w:name w:val="Normal Table"/>
    <w:semiHidden/>
    <w:rsid w:val="004D2E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4D2E15"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semiHidden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numPr>
        <w:numId w:val="2"/>
      </w:numPr>
      <w:tabs>
        <w:tab w:val="clear" w:pos="1080"/>
        <w:tab w:val="num" w:pos="1440"/>
      </w:tabs>
      <w:spacing w:after="60"/>
      <w:ind w:left="144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numPr>
        <w:numId w:val="2"/>
      </w:numPr>
      <w:tabs>
        <w:tab w:val="clear" w:pos="1080"/>
        <w:tab w:val="num" w:pos="2160"/>
      </w:tabs>
      <w:spacing w:after="60"/>
      <w:ind w:left="21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3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4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5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ED66A7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link w:val="InfoBlue"/>
    <w:rsid w:val="00ED66A7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character" w:styleId="FootnoteReference">
    <w:name w:val="footnote reference"/>
    <w:semiHidden/>
    <w:rsid w:val="00ED66A7"/>
    <w:rPr>
      <w:sz w:val="20"/>
      <w:vertAlign w:val="superscript"/>
    </w:rPr>
  </w:style>
  <w:style w:type="table" w:styleId="TableGrid">
    <w:name w:val="Table Grid"/>
    <w:basedOn w:val="TableNormal"/>
    <w:uiPriority w:val="39"/>
    <w:rsid w:val="00F5762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GitHub\CS451_Checkers\Final\v1.6ReleaseNotes.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v1.6ReleaseNotes.doc</Template>
  <TotalTime>71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Manager/>
  <Company>&lt;Office/Group&gt;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&lt;Project/Sub-project Title&gt;</dc:subject>
  <dc:creator>Matt Quaschnick</dc:creator>
  <cp:keywords/>
  <dc:description/>
  <cp:lastModifiedBy>Matt Quaschnick</cp:lastModifiedBy>
  <cp:revision>2</cp:revision>
  <cp:lastPrinted>2004-10-12T15:57:00Z</cp:lastPrinted>
  <dcterms:created xsi:type="dcterms:W3CDTF">2018-08-28T00:40:00Z</dcterms:created>
  <dcterms:modified xsi:type="dcterms:W3CDTF">2018-08-28T01:51:00Z</dcterms:modified>
</cp:coreProperties>
</file>