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D5C1" w14:textId="77777777" w:rsidR="00D52851" w:rsidRPr="00D52851" w:rsidRDefault="00D52851" w:rsidP="00D52851">
      <w:pPr>
        <w:rPr>
          <w:b/>
          <w:bCs/>
        </w:rPr>
      </w:pPr>
      <w:proofErr w:type="spellStart"/>
      <w:r w:rsidRPr="00D52851">
        <w:rPr>
          <w:b/>
          <w:bCs/>
        </w:rPr>
        <w:t>RigGuard</w:t>
      </w:r>
      <w:proofErr w:type="spellEnd"/>
      <w:r w:rsidRPr="00D52851">
        <w:rPr>
          <w:b/>
          <w:bCs/>
        </w:rPr>
        <w:t xml:space="preserve"> — Gold / Silver / Bronze Service Classification</w:t>
      </w:r>
    </w:p>
    <w:p w14:paraId="66B71DCF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Classification Principle (important)</w:t>
      </w:r>
    </w:p>
    <w:p w14:paraId="19FF8018" w14:textId="77777777" w:rsidR="00D52851" w:rsidRPr="00D52851" w:rsidRDefault="00D52851" w:rsidP="00D52851">
      <w:r w:rsidRPr="00D52851">
        <w:rPr>
          <w:b/>
          <w:bCs/>
        </w:rPr>
        <w:t>Classification is based on business impact if the service is unavailable — not on where it runs or who uses it.</w:t>
      </w:r>
    </w:p>
    <w:p w14:paraId="79E1CFCA" w14:textId="77777777" w:rsidR="00D52851" w:rsidRPr="00D52851" w:rsidRDefault="00D52851" w:rsidP="00D52851">
      <w:r w:rsidRPr="00D52851">
        <w:t>Key lenses used:</w:t>
      </w:r>
    </w:p>
    <w:p w14:paraId="66ED65A0" w14:textId="77777777" w:rsidR="00D52851" w:rsidRPr="00D52851" w:rsidRDefault="00D52851" w:rsidP="00D52851">
      <w:pPr>
        <w:numPr>
          <w:ilvl w:val="0"/>
          <w:numId w:val="1"/>
        </w:numPr>
      </w:pPr>
      <w:r w:rsidRPr="00D52851">
        <w:t>Safety risk</w:t>
      </w:r>
    </w:p>
    <w:p w14:paraId="3C60A509" w14:textId="77777777" w:rsidR="00D52851" w:rsidRPr="00D52851" w:rsidRDefault="00D52851" w:rsidP="00D52851">
      <w:pPr>
        <w:numPr>
          <w:ilvl w:val="0"/>
          <w:numId w:val="1"/>
        </w:numPr>
      </w:pPr>
      <w:r w:rsidRPr="00D52851">
        <w:t>Revenue impact</w:t>
      </w:r>
    </w:p>
    <w:p w14:paraId="62A8120D" w14:textId="77777777" w:rsidR="00D52851" w:rsidRPr="00D52851" w:rsidRDefault="00D52851" w:rsidP="00D52851">
      <w:pPr>
        <w:numPr>
          <w:ilvl w:val="0"/>
          <w:numId w:val="1"/>
        </w:numPr>
      </w:pPr>
      <w:r w:rsidRPr="00D52851">
        <w:t>Contractual/SLA impact</w:t>
      </w:r>
    </w:p>
    <w:p w14:paraId="64C95702" w14:textId="77777777" w:rsidR="00D52851" w:rsidRPr="00D52851" w:rsidRDefault="00D52851" w:rsidP="00D52851">
      <w:pPr>
        <w:numPr>
          <w:ilvl w:val="0"/>
          <w:numId w:val="1"/>
        </w:numPr>
      </w:pPr>
      <w:r w:rsidRPr="00D52851">
        <w:t>Operational paralysis</w:t>
      </w:r>
    </w:p>
    <w:p w14:paraId="1B1BE336" w14:textId="77777777" w:rsidR="00D52851" w:rsidRPr="00D52851" w:rsidRDefault="00D52851" w:rsidP="00D52851">
      <w:pPr>
        <w:numPr>
          <w:ilvl w:val="0"/>
          <w:numId w:val="1"/>
        </w:numPr>
      </w:pPr>
      <w:r w:rsidRPr="00D52851">
        <w:t>Recovery urgency</w:t>
      </w:r>
    </w:p>
    <w:p w14:paraId="17E84F48" w14:textId="77777777" w:rsidR="00D52851" w:rsidRPr="00D52851" w:rsidRDefault="00D52851" w:rsidP="00D52851">
      <w:r w:rsidRPr="00D52851">
        <w:pict w14:anchorId="4D6E6FB7">
          <v:rect id="_x0000_i1025" style="width:0;height:1.5pt" o:hralign="center" o:hrstd="t" o:hr="t" fillcolor="#a0a0a0" stroked="f"/>
        </w:pict>
      </w:r>
    </w:p>
    <w:p w14:paraId="46364DA1" w14:textId="61F97622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GOLD — Mission</w:t>
      </w:r>
      <w:r w:rsidRPr="00D52851">
        <w:rPr>
          <w:b/>
          <w:bCs/>
        </w:rPr>
        <w:noBreakHyphen/>
        <w:t>Critical Services</w:t>
      </w:r>
    </w:p>
    <w:p w14:paraId="2C4CF67A" w14:textId="77777777" w:rsidR="00D52851" w:rsidRPr="00D52851" w:rsidRDefault="00D52851" w:rsidP="00D52851">
      <w:r w:rsidRPr="00D52851">
        <w:rPr>
          <w:b/>
          <w:bCs/>
        </w:rPr>
        <w:t>Outage = immediate business, safety, or contractual impact</w:t>
      </w:r>
    </w:p>
    <w:p w14:paraId="1F9869C2" w14:textId="77777777" w:rsidR="00D52851" w:rsidRPr="00D52851" w:rsidRDefault="00D52851" w:rsidP="00D52851">
      <w:r w:rsidRPr="00D52851">
        <w:t xml:space="preserve">These services </w:t>
      </w:r>
      <w:r w:rsidRPr="00D52851">
        <w:rPr>
          <w:b/>
          <w:bCs/>
        </w:rPr>
        <w:t>must be designed for failure</w:t>
      </w:r>
      <w:r w:rsidRPr="00D52851">
        <w:t>, not just uptime.</w:t>
      </w:r>
    </w:p>
    <w:p w14:paraId="351DFD3C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 xml:space="preserve">Gold Services in </w:t>
      </w:r>
      <w:proofErr w:type="spellStart"/>
      <w:r w:rsidRPr="00D52851">
        <w:rPr>
          <w:b/>
          <w:bCs/>
        </w:rPr>
        <w:t>RigGuard</w:t>
      </w:r>
      <w:proofErr w:type="spellEnd"/>
    </w:p>
    <w:p w14:paraId="5A88C4C1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 xml:space="preserve">1. Core API Service (Node.js / ECS </w:t>
      </w:r>
      <w:proofErr w:type="spellStart"/>
      <w:r w:rsidRPr="00D52851">
        <w:rPr>
          <w:b/>
          <w:bCs/>
        </w:rPr>
        <w:t>Fargate</w:t>
      </w:r>
      <w:proofErr w:type="spellEnd"/>
      <w:r w:rsidRPr="00D52851">
        <w:rPr>
          <w:b/>
          <w:bCs/>
        </w:rPr>
        <w:t>)</w:t>
      </w:r>
    </w:p>
    <w:p w14:paraId="4BF117C6" w14:textId="77777777" w:rsidR="00D52851" w:rsidRPr="00D52851" w:rsidRDefault="00D52851" w:rsidP="00D52851">
      <w:r w:rsidRPr="00D52851">
        <w:rPr>
          <w:b/>
          <w:bCs/>
        </w:rPr>
        <w:t>Why Gold</w:t>
      </w:r>
    </w:p>
    <w:p w14:paraId="7B29E3D6" w14:textId="77777777" w:rsidR="00D52851" w:rsidRPr="00D52851" w:rsidRDefault="00D52851" w:rsidP="00D52851">
      <w:pPr>
        <w:numPr>
          <w:ilvl w:val="0"/>
          <w:numId w:val="2"/>
        </w:numPr>
      </w:pPr>
      <w:r w:rsidRPr="00D52851">
        <w:t>Central system of engagement</w:t>
      </w:r>
    </w:p>
    <w:p w14:paraId="111691F0" w14:textId="77777777" w:rsidR="00D52851" w:rsidRPr="00D52851" w:rsidRDefault="00D52851" w:rsidP="00D52851">
      <w:pPr>
        <w:numPr>
          <w:ilvl w:val="0"/>
          <w:numId w:val="2"/>
        </w:numPr>
      </w:pPr>
      <w:r w:rsidRPr="00D52851">
        <w:t>All users depend on it (frontend, integrations, mobile)</w:t>
      </w:r>
    </w:p>
    <w:p w14:paraId="29E96E25" w14:textId="77777777" w:rsidR="00D52851" w:rsidRPr="00D52851" w:rsidRDefault="00D52851" w:rsidP="00D52851">
      <w:pPr>
        <w:numPr>
          <w:ilvl w:val="0"/>
          <w:numId w:val="2"/>
        </w:numPr>
      </w:pPr>
      <w:r w:rsidRPr="00D52851">
        <w:t>If down → no visibility, no alerts, no work orders</w:t>
      </w:r>
    </w:p>
    <w:p w14:paraId="7B333FA1" w14:textId="77777777" w:rsidR="00D52851" w:rsidRPr="00D52851" w:rsidRDefault="00D52851" w:rsidP="00D52851">
      <w:r w:rsidRPr="00D52851">
        <w:rPr>
          <w:b/>
          <w:bCs/>
        </w:rPr>
        <w:t>Business impact of outage</w:t>
      </w:r>
    </w:p>
    <w:p w14:paraId="781CFA8C" w14:textId="77777777" w:rsidR="00D52851" w:rsidRPr="00D52851" w:rsidRDefault="00D52851" w:rsidP="00D52851">
      <w:pPr>
        <w:numPr>
          <w:ilvl w:val="0"/>
          <w:numId w:val="3"/>
        </w:numPr>
      </w:pPr>
      <w:r w:rsidRPr="00D52851">
        <w:t>Customers lose operational awareness</w:t>
      </w:r>
    </w:p>
    <w:p w14:paraId="0AC4BED4" w14:textId="77777777" w:rsidR="00D52851" w:rsidRPr="00D52851" w:rsidRDefault="00D52851" w:rsidP="00D52851">
      <w:pPr>
        <w:numPr>
          <w:ilvl w:val="0"/>
          <w:numId w:val="3"/>
        </w:numPr>
      </w:pPr>
      <w:r w:rsidRPr="00D52851">
        <w:t>Maintenance decisions stop</w:t>
      </w:r>
    </w:p>
    <w:p w14:paraId="38D98922" w14:textId="77777777" w:rsidR="00D52851" w:rsidRPr="00D52851" w:rsidRDefault="00D52851" w:rsidP="00D52851">
      <w:pPr>
        <w:numPr>
          <w:ilvl w:val="0"/>
          <w:numId w:val="3"/>
        </w:numPr>
      </w:pPr>
      <w:r w:rsidRPr="00D52851">
        <w:t>SLA violations likely</w:t>
      </w:r>
    </w:p>
    <w:p w14:paraId="0C6EA716" w14:textId="77777777" w:rsidR="00D52851" w:rsidRPr="00D52851" w:rsidRDefault="00D52851" w:rsidP="00D52851">
      <w:r w:rsidRPr="00D52851">
        <w:rPr>
          <w:b/>
          <w:bCs/>
        </w:rPr>
        <w:t>Requirements</w:t>
      </w:r>
    </w:p>
    <w:p w14:paraId="0C0CA048" w14:textId="77777777" w:rsidR="00D52851" w:rsidRPr="00D52851" w:rsidRDefault="00D52851" w:rsidP="00D52851">
      <w:pPr>
        <w:numPr>
          <w:ilvl w:val="0"/>
          <w:numId w:val="4"/>
        </w:numPr>
      </w:pPr>
      <w:r w:rsidRPr="00D52851">
        <w:t>Multi</w:t>
      </w:r>
      <w:r w:rsidRPr="00D52851">
        <w:noBreakHyphen/>
        <w:t>AZ</w:t>
      </w:r>
    </w:p>
    <w:p w14:paraId="5B6DA0DA" w14:textId="77777777" w:rsidR="00D52851" w:rsidRPr="00D52851" w:rsidRDefault="00D52851" w:rsidP="00D52851">
      <w:pPr>
        <w:numPr>
          <w:ilvl w:val="0"/>
          <w:numId w:val="4"/>
        </w:numPr>
      </w:pPr>
      <w:r w:rsidRPr="00D52851">
        <w:lastRenderedPageBreak/>
        <w:t>Auto</w:t>
      </w:r>
      <w:r w:rsidRPr="00D52851">
        <w:noBreakHyphen/>
        <w:t>scaling</w:t>
      </w:r>
    </w:p>
    <w:p w14:paraId="17C0BBF7" w14:textId="77777777" w:rsidR="00D52851" w:rsidRPr="00D52851" w:rsidRDefault="00D52851" w:rsidP="00D52851">
      <w:pPr>
        <w:numPr>
          <w:ilvl w:val="0"/>
          <w:numId w:val="4"/>
        </w:numPr>
      </w:pPr>
      <w:r w:rsidRPr="00D52851">
        <w:t>Strong monitoring</w:t>
      </w:r>
    </w:p>
    <w:p w14:paraId="57F7B45E" w14:textId="77777777" w:rsidR="00D52851" w:rsidRPr="00D52851" w:rsidRDefault="00D52851" w:rsidP="00D52851">
      <w:pPr>
        <w:numPr>
          <w:ilvl w:val="0"/>
          <w:numId w:val="4"/>
        </w:numPr>
      </w:pPr>
      <w:r w:rsidRPr="00D52851">
        <w:t>Strict change control</w:t>
      </w:r>
    </w:p>
    <w:p w14:paraId="54CF587B" w14:textId="77777777" w:rsidR="00D52851" w:rsidRPr="00D52851" w:rsidRDefault="00D52851" w:rsidP="00D52851">
      <w:r w:rsidRPr="00D52851">
        <w:pict w14:anchorId="20C0AF93">
          <v:rect id="_x0000_i1026" style="width:0;height:1.5pt" o:hralign="center" o:hrstd="t" o:hr="t" fillcolor="#a0a0a0" stroked="f"/>
        </w:pict>
      </w:r>
    </w:p>
    <w:p w14:paraId="31825AD3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 xml:space="preserve">2. Prediction Service (AI / </w:t>
      </w:r>
      <w:proofErr w:type="spellStart"/>
      <w:r w:rsidRPr="00D52851">
        <w:rPr>
          <w:b/>
          <w:bCs/>
        </w:rPr>
        <w:t>FastAPI</w:t>
      </w:r>
      <w:proofErr w:type="spellEnd"/>
      <w:r w:rsidRPr="00D52851">
        <w:rPr>
          <w:b/>
          <w:bCs/>
        </w:rPr>
        <w:t xml:space="preserve"> / ECS)</w:t>
      </w:r>
    </w:p>
    <w:p w14:paraId="70E318F5" w14:textId="77777777" w:rsidR="00D52851" w:rsidRPr="00D52851" w:rsidRDefault="00D52851" w:rsidP="00D52851">
      <w:r w:rsidRPr="00D52851">
        <w:rPr>
          <w:b/>
          <w:bCs/>
        </w:rPr>
        <w:t>Why Gold</w:t>
      </w:r>
    </w:p>
    <w:p w14:paraId="534153B5" w14:textId="77777777" w:rsidR="00D52851" w:rsidRPr="00D52851" w:rsidRDefault="00D52851" w:rsidP="00D52851">
      <w:pPr>
        <w:numPr>
          <w:ilvl w:val="0"/>
          <w:numId w:val="5"/>
        </w:numPr>
      </w:pPr>
      <w:r w:rsidRPr="00D52851">
        <w:t>Drives predictive maintenance decisions</w:t>
      </w:r>
    </w:p>
    <w:p w14:paraId="0C352564" w14:textId="77777777" w:rsidR="00D52851" w:rsidRPr="00D52851" w:rsidRDefault="00D52851" w:rsidP="00D52851">
      <w:pPr>
        <w:numPr>
          <w:ilvl w:val="0"/>
          <w:numId w:val="5"/>
        </w:numPr>
      </w:pPr>
      <w:r w:rsidRPr="00D52851">
        <w:t>Influences safety</w:t>
      </w:r>
      <w:r w:rsidRPr="00D52851">
        <w:noBreakHyphen/>
        <w:t>critical actions</w:t>
      </w:r>
    </w:p>
    <w:p w14:paraId="6DE8309C" w14:textId="77777777" w:rsidR="00D52851" w:rsidRPr="00D52851" w:rsidRDefault="00D52851" w:rsidP="00D52851">
      <w:pPr>
        <w:numPr>
          <w:ilvl w:val="0"/>
          <w:numId w:val="5"/>
        </w:numPr>
      </w:pPr>
      <w:r w:rsidRPr="00D52851">
        <w:t>Core product differentiator</w:t>
      </w:r>
    </w:p>
    <w:p w14:paraId="7F9DD537" w14:textId="77777777" w:rsidR="00D52851" w:rsidRPr="00D52851" w:rsidRDefault="00D52851" w:rsidP="00D52851">
      <w:r w:rsidRPr="00D52851">
        <w:rPr>
          <w:b/>
          <w:bCs/>
        </w:rPr>
        <w:t>Business impact of outage</w:t>
      </w:r>
    </w:p>
    <w:p w14:paraId="6509AB9E" w14:textId="77777777" w:rsidR="00D52851" w:rsidRPr="00D52851" w:rsidRDefault="00D52851" w:rsidP="00D52851">
      <w:pPr>
        <w:numPr>
          <w:ilvl w:val="0"/>
          <w:numId w:val="6"/>
        </w:numPr>
      </w:pPr>
      <w:r w:rsidRPr="00D52851">
        <w:t>System reverts to reactive maintenance</w:t>
      </w:r>
    </w:p>
    <w:p w14:paraId="3F09CA5A" w14:textId="77777777" w:rsidR="00D52851" w:rsidRPr="00D52851" w:rsidRDefault="00D52851" w:rsidP="00D52851">
      <w:pPr>
        <w:numPr>
          <w:ilvl w:val="0"/>
          <w:numId w:val="6"/>
        </w:numPr>
      </w:pPr>
      <w:r w:rsidRPr="00D52851">
        <w:t>Product value collapses</w:t>
      </w:r>
    </w:p>
    <w:p w14:paraId="75A4C57E" w14:textId="77777777" w:rsidR="00D52851" w:rsidRPr="00D52851" w:rsidRDefault="00D52851" w:rsidP="00D52851">
      <w:pPr>
        <w:numPr>
          <w:ilvl w:val="0"/>
          <w:numId w:val="6"/>
        </w:numPr>
      </w:pPr>
      <w:r w:rsidRPr="00D52851">
        <w:t>Customer confidence erodes</w:t>
      </w:r>
    </w:p>
    <w:p w14:paraId="4D397B11" w14:textId="77777777" w:rsidR="00D52851" w:rsidRPr="00D52851" w:rsidRDefault="00D52851" w:rsidP="00D52851">
      <w:r w:rsidRPr="00D52851">
        <w:pict w14:anchorId="1B1C6A0E">
          <v:rect id="_x0000_i1027" style="width:0;height:1.5pt" o:hralign="center" o:hrstd="t" o:hr="t" fillcolor="#a0a0a0" stroked="f"/>
        </w:pict>
      </w:r>
    </w:p>
    <w:p w14:paraId="3133249A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3. Amazon RDS (Production Database)</w:t>
      </w:r>
    </w:p>
    <w:p w14:paraId="120FF13A" w14:textId="77777777" w:rsidR="00D52851" w:rsidRPr="00D52851" w:rsidRDefault="00D52851" w:rsidP="00D52851">
      <w:r w:rsidRPr="00D52851">
        <w:rPr>
          <w:b/>
          <w:bCs/>
        </w:rPr>
        <w:t>Why Gold</w:t>
      </w:r>
    </w:p>
    <w:p w14:paraId="08A60A47" w14:textId="77777777" w:rsidR="00D52851" w:rsidRPr="00D52851" w:rsidRDefault="00D52851" w:rsidP="00D52851">
      <w:pPr>
        <w:numPr>
          <w:ilvl w:val="0"/>
          <w:numId w:val="7"/>
        </w:numPr>
      </w:pPr>
      <w:r w:rsidRPr="00D52851">
        <w:t xml:space="preserve">System of record for: </w:t>
      </w:r>
    </w:p>
    <w:p w14:paraId="64E4EEDA" w14:textId="77777777" w:rsidR="00D52851" w:rsidRPr="00D52851" w:rsidRDefault="00D52851" w:rsidP="00D52851">
      <w:pPr>
        <w:numPr>
          <w:ilvl w:val="1"/>
          <w:numId w:val="7"/>
        </w:numPr>
      </w:pPr>
      <w:r w:rsidRPr="00D52851">
        <w:t>Equipment</w:t>
      </w:r>
    </w:p>
    <w:p w14:paraId="3DAC0FB7" w14:textId="77777777" w:rsidR="00D52851" w:rsidRPr="00D52851" w:rsidRDefault="00D52851" w:rsidP="00D52851">
      <w:pPr>
        <w:numPr>
          <w:ilvl w:val="1"/>
          <w:numId w:val="7"/>
        </w:numPr>
      </w:pPr>
      <w:r w:rsidRPr="00D52851">
        <w:t>Alerts</w:t>
      </w:r>
    </w:p>
    <w:p w14:paraId="0CE3B640" w14:textId="77777777" w:rsidR="00D52851" w:rsidRPr="00D52851" w:rsidRDefault="00D52851" w:rsidP="00D52851">
      <w:pPr>
        <w:numPr>
          <w:ilvl w:val="1"/>
          <w:numId w:val="7"/>
        </w:numPr>
      </w:pPr>
      <w:r w:rsidRPr="00D52851">
        <w:t>Inspections</w:t>
      </w:r>
    </w:p>
    <w:p w14:paraId="16D375C4" w14:textId="77777777" w:rsidR="00D52851" w:rsidRPr="00D52851" w:rsidRDefault="00D52851" w:rsidP="00D52851">
      <w:pPr>
        <w:numPr>
          <w:ilvl w:val="1"/>
          <w:numId w:val="7"/>
        </w:numPr>
      </w:pPr>
      <w:r w:rsidRPr="00D52851">
        <w:t>Work orders</w:t>
      </w:r>
    </w:p>
    <w:p w14:paraId="4959A2BD" w14:textId="77777777" w:rsidR="00D52851" w:rsidRPr="00D52851" w:rsidRDefault="00D52851" w:rsidP="00D52851">
      <w:pPr>
        <w:numPr>
          <w:ilvl w:val="0"/>
          <w:numId w:val="7"/>
        </w:numPr>
      </w:pPr>
      <w:r w:rsidRPr="00D52851">
        <w:t>Data loss or downtime is catastrophic</w:t>
      </w:r>
    </w:p>
    <w:p w14:paraId="0EC511E4" w14:textId="77777777" w:rsidR="00D52851" w:rsidRPr="00D52851" w:rsidRDefault="00D52851" w:rsidP="00D52851">
      <w:r w:rsidRPr="00D52851">
        <w:rPr>
          <w:b/>
          <w:bCs/>
        </w:rPr>
        <w:t>Business impact of outage</w:t>
      </w:r>
    </w:p>
    <w:p w14:paraId="394C1A84" w14:textId="77777777" w:rsidR="00D52851" w:rsidRPr="00D52851" w:rsidRDefault="00D52851" w:rsidP="00D52851">
      <w:pPr>
        <w:numPr>
          <w:ilvl w:val="0"/>
          <w:numId w:val="8"/>
        </w:numPr>
      </w:pPr>
      <w:r w:rsidRPr="00D52851">
        <w:t>Operational paralysis</w:t>
      </w:r>
    </w:p>
    <w:p w14:paraId="37A206C1" w14:textId="77777777" w:rsidR="00D52851" w:rsidRPr="00D52851" w:rsidRDefault="00D52851" w:rsidP="00D52851">
      <w:pPr>
        <w:numPr>
          <w:ilvl w:val="0"/>
          <w:numId w:val="8"/>
        </w:numPr>
      </w:pPr>
      <w:r w:rsidRPr="00D52851">
        <w:t>Loss of historical insight</w:t>
      </w:r>
    </w:p>
    <w:p w14:paraId="5DE9FAEB" w14:textId="77777777" w:rsidR="00D52851" w:rsidRPr="00D52851" w:rsidRDefault="00D52851" w:rsidP="00D52851">
      <w:pPr>
        <w:numPr>
          <w:ilvl w:val="0"/>
          <w:numId w:val="8"/>
        </w:numPr>
      </w:pPr>
      <w:r w:rsidRPr="00D52851">
        <w:t>Regulatory and contractual exposure</w:t>
      </w:r>
    </w:p>
    <w:p w14:paraId="744BFD48" w14:textId="77777777" w:rsidR="00D52851" w:rsidRPr="00D52851" w:rsidRDefault="00D52851" w:rsidP="00D52851">
      <w:r w:rsidRPr="00D52851">
        <w:lastRenderedPageBreak/>
        <w:pict w14:anchorId="2C1D51C9">
          <v:rect id="_x0000_i1028" style="width:0;height:1.5pt" o:hralign="center" o:hrstd="t" o:hr="t" fillcolor="#a0a0a0" stroked="f"/>
        </w:pict>
      </w:r>
    </w:p>
    <w:p w14:paraId="2240B349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4. Authentication &amp; Authorization (IAM / JWT / User Roles)</w:t>
      </w:r>
    </w:p>
    <w:p w14:paraId="272AC260" w14:textId="77777777" w:rsidR="00D52851" w:rsidRPr="00D52851" w:rsidRDefault="00D52851" w:rsidP="00D52851">
      <w:r w:rsidRPr="00D52851">
        <w:rPr>
          <w:b/>
          <w:bCs/>
        </w:rPr>
        <w:t>Why Gold</w:t>
      </w:r>
    </w:p>
    <w:p w14:paraId="2E6FA1F6" w14:textId="77777777" w:rsidR="00D52851" w:rsidRPr="00D52851" w:rsidRDefault="00D52851" w:rsidP="00D52851">
      <w:pPr>
        <w:numPr>
          <w:ilvl w:val="0"/>
          <w:numId w:val="9"/>
        </w:numPr>
      </w:pPr>
      <w:r w:rsidRPr="00D52851">
        <w:t>No access = no operations</w:t>
      </w:r>
    </w:p>
    <w:p w14:paraId="0BA51FFB" w14:textId="77777777" w:rsidR="00D52851" w:rsidRPr="00D52851" w:rsidRDefault="00D52851" w:rsidP="00D52851">
      <w:pPr>
        <w:numPr>
          <w:ilvl w:val="0"/>
          <w:numId w:val="9"/>
        </w:numPr>
      </w:pPr>
      <w:r w:rsidRPr="00D52851">
        <w:t>All workflows depend on identity</w:t>
      </w:r>
    </w:p>
    <w:p w14:paraId="58C889D8" w14:textId="77777777" w:rsidR="00D52851" w:rsidRPr="00D52851" w:rsidRDefault="00D52851" w:rsidP="00D52851">
      <w:r w:rsidRPr="00D52851">
        <w:rPr>
          <w:b/>
          <w:bCs/>
        </w:rPr>
        <w:t>Business impact of outage</w:t>
      </w:r>
    </w:p>
    <w:p w14:paraId="205CFD03" w14:textId="77777777" w:rsidR="00D52851" w:rsidRPr="00D52851" w:rsidRDefault="00D52851" w:rsidP="00D52851">
      <w:pPr>
        <w:numPr>
          <w:ilvl w:val="0"/>
          <w:numId w:val="10"/>
        </w:numPr>
      </w:pPr>
      <w:r w:rsidRPr="00D52851">
        <w:t>Engineers, inspectors, customers locked out</w:t>
      </w:r>
    </w:p>
    <w:p w14:paraId="2A6311E4" w14:textId="77777777" w:rsidR="00D52851" w:rsidRPr="00D52851" w:rsidRDefault="00D52851" w:rsidP="00D52851">
      <w:pPr>
        <w:numPr>
          <w:ilvl w:val="0"/>
          <w:numId w:val="10"/>
        </w:numPr>
      </w:pPr>
      <w:r w:rsidRPr="00D52851">
        <w:t>Incident response impossible</w:t>
      </w:r>
    </w:p>
    <w:p w14:paraId="35B21B57" w14:textId="77777777" w:rsidR="00D52851" w:rsidRPr="00D52851" w:rsidRDefault="00D52851" w:rsidP="00D52851">
      <w:r w:rsidRPr="00D52851">
        <w:pict w14:anchorId="7BD7566C">
          <v:rect id="_x0000_i1029" style="width:0;height:1.5pt" o:hralign="center" o:hrstd="t" o:hr="t" fillcolor="#a0a0a0" stroked="f"/>
        </w:pict>
      </w:r>
    </w:p>
    <w:p w14:paraId="0CCFA556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5. Alerting &amp; Sensor Ingestion Pipeline</w:t>
      </w:r>
    </w:p>
    <w:p w14:paraId="150687B9" w14:textId="77777777" w:rsidR="00D52851" w:rsidRPr="00D52851" w:rsidRDefault="00D52851" w:rsidP="00D52851">
      <w:r w:rsidRPr="00D52851">
        <w:rPr>
          <w:b/>
          <w:bCs/>
        </w:rPr>
        <w:t>Why Gold</w:t>
      </w:r>
    </w:p>
    <w:p w14:paraId="36916F84" w14:textId="77777777" w:rsidR="00D52851" w:rsidRPr="00D52851" w:rsidRDefault="00D52851" w:rsidP="00D52851">
      <w:pPr>
        <w:numPr>
          <w:ilvl w:val="0"/>
          <w:numId w:val="11"/>
        </w:numPr>
      </w:pPr>
      <w:r w:rsidRPr="00D52851">
        <w:t>Early warning system</w:t>
      </w:r>
    </w:p>
    <w:p w14:paraId="046FF459" w14:textId="77777777" w:rsidR="00D52851" w:rsidRPr="00D52851" w:rsidRDefault="00D52851" w:rsidP="00D52851">
      <w:pPr>
        <w:numPr>
          <w:ilvl w:val="0"/>
          <w:numId w:val="11"/>
        </w:numPr>
      </w:pPr>
      <w:r w:rsidRPr="00D52851">
        <w:t>Safety</w:t>
      </w:r>
      <w:r w:rsidRPr="00D52851">
        <w:noBreakHyphen/>
        <w:t>related thresholds</w:t>
      </w:r>
    </w:p>
    <w:p w14:paraId="55FDA231" w14:textId="77777777" w:rsidR="00D52851" w:rsidRPr="00D52851" w:rsidRDefault="00D52851" w:rsidP="00D52851">
      <w:pPr>
        <w:numPr>
          <w:ilvl w:val="0"/>
          <w:numId w:val="11"/>
        </w:numPr>
      </w:pPr>
      <w:r w:rsidRPr="00D52851">
        <w:t>Time</w:t>
      </w:r>
      <w:r w:rsidRPr="00D52851">
        <w:noBreakHyphen/>
        <w:t>sensitive processing</w:t>
      </w:r>
    </w:p>
    <w:p w14:paraId="7E4423EA" w14:textId="77777777" w:rsidR="00D52851" w:rsidRPr="00D52851" w:rsidRDefault="00D52851" w:rsidP="00D52851">
      <w:r w:rsidRPr="00D52851">
        <w:rPr>
          <w:b/>
          <w:bCs/>
        </w:rPr>
        <w:t>Business impact of outage</w:t>
      </w:r>
    </w:p>
    <w:p w14:paraId="1722BA5A" w14:textId="77777777" w:rsidR="00D52851" w:rsidRPr="00D52851" w:rsidRDefault="00D52851" w:rsidP="00D52851">
      <w:pPr>
        <w:numPr>
          <w:ilvl w:val="0"/>
          <w:numId w:val="12"/>
        </w:numPr>
      </w:pPr>
      <w:r w:rsidRPr="00D52851">
        <w:t>Missed anomalies</w:t>
      </w:r>
    </w:p>
    <w:p w14:paraId="2A53C95E" w14:textId="77777777" w:rsidR="00D52851" w:rsidRPr="00D52851" w:rsidRDefault="00D52851" w:rsidP="00D52851">
      <w:pPr>
        <w:numPr>
          <w:ilvl w:val="0"/>
          <w:numId w:val="12"/>
        </w:numPr>
      </w:pPr>
      <w:r w:rsidRPr="00D52851">
        <w:t>Increased likelihood of failures</w:t>
      </w:r>
    </w:p>
    <w:p w14:paraId="6B60D73D" w14:textId="77777777" w:rsidR="00D52851" w:rsidRPr="00D52851" w:rsidRDefault="00D52851" w:rsidP="00D52851">
      <w:pPr>
        <w:numPr>
          <w:ilvl w:val="0"/>
          <w:numId w:val="12"/>
        </w:numPr>
      </w:pPr>
      <w:r w:rsidRPr="00D52851">
        <w:t>Safety risk</w:t>
      </w:r>
    </w:p>
    <w:p w14:paraId="7D2E32EC" w14:textId="77777777" w:rsidR="00D52851" w:rsidRPr="00D52851" w:rsidRDefault="00D52851" w:rsidP="00D52851">
      <w:r w:rsidRPr="00D52851">
        <w:pict w14:anchorId="0F1B553D">
          <v:rect id="_x0000_i1030" style="width:0;height:1.5pt" o:hralign="center" o:hrstd="t" o:hr="t" fillcolor="#a0a0a0" stroked="f"/>
        </w:pict>
      </w:r>
    </w:p>
    <w:p w14:paraId="706479FF" w14:textId="2BF5C5A1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SILVER — Business</w:t>
      </w:r>
      <w:r w:rsidRPr="00D52851">
        <w:rPr>
          <w:b/>
          <w:bCs/>
        </w:rPr>
        <w:noBreakHyphen/>
        <w:t>Important Services</w:t>
      </w:r>
    </w:p>
    <w:p w14:paraId="59A92BFD" w14:textId="77777777" w:rsidR="00D52851" w:rsidRPr="00D52851" w:rsidRDefault="00D52851" w:rsidP="00D52851">
      <w:r w:rsidRPr="00D52851">
        <w:rPr>
          <w:b/>
          <w:bCs/>
        </w:rPr>
        <w:t>Outage is painful but tolerable for limited time</w:t>
      </w:r>
    </w:p>
    <w:p w14:paraId="4A096898" w14:textId="77777777" w:rsidR="00D52851" w:rsidRPr="00D52851" w:rsidRDefault="00D52851" w:rsidP="00D52851">
      <w:r w:rsidRPr="00D52851">
        <w:t xml:space="preserve">Designed for </w:t>
      </w:r>
      <w:r w:rsidRPr="00D52851">
        <w:rPr>
          <w:b/>
          <w:bCs/>
        </w:rPr>
        <w:t>resilience</w:t>
      </w:r>
      <w:r w:rsidRPr="00D52851">
        <w:t>, not full redundancy.</w:t>
      </w:r>
    </w:p>
    <w:p w14:paraId="65FE6755" w14:textId="77777777" w:rsidR="00D52851" w:rsidRPr="00D52851" w:rsidRDefault="00D52851" w:rsidP="00D52851">
      <w:r w:rsidRPr="00D52851">
        <w:pict w14:anchorId="26A1BD22">
          <v:rect id="_x0000_i1031" style="width:0;height:1.5pt" o:hralign="center" o:hrstd="t" o:hr="t" fillcolor="#a0a0a0" stroked="f"/>
        </w:pict>
      </w:r>
    </w:p>
    <w:p w14:paraId="6BCF1918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 xml:space="preserve">Silver Services in </w:t>
      </w:r>
      <w:proofErr w:type="spellStart"/>
      <w:r w:rsidRPr="00D52851">
        <w:rPr>
          <w:b/>
          <w:bCs/>
        </w:rPr>
        <w:t>RigGuard</w:t>
      </w:r>
      <w:proofErr w:type="spellEnd"/>
    </w:p>
    <w:p w14:paraId="0302992C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6. Frontend Web Application (S3 + CloudFront)</w:t>
      </w:r>
    </w:p>
    <w:p w14:paraId="15BACC62" w14:textId="77777777" w:rsidR="00D52851" w:rsidRPr="00D52851" w:rsidRDefault="00D52851" w:rsidP="00D52851">
      <w:r w:rsidRPr="00D52851">
        <w:rPr>
          <w:b/>
          <w:bCs/>
        </w:rPr>
        <w:t>Why Silver (not Gold)</w:t>
      </w:r>
    </w:p>
    <w:p w14:paraId="3A3F8334" w14:textId="77777777" w:rsidR="00D52851" w:rsidRPr="00D52851" w:rsidRDefault="00D52851" w:rsidP="00D52851">
      <w:pPr>
        <w:numPr>
          <w:ilvl w:val="0"/>
          <w:numId w:val="13"/>
        </w:numPr>
      </w:pPr>
      <w:r w:rsidRPr="00D52851">
        <w:lastRenderedPageBreak/>
        <w:t>User interface, not data source</w:t>
      </w:r>
    </w:p>
    <w:p w14:paraId="319923D4" w14:textId="77777777" w:rsidR="00D52851" w:rsidRPr="00D52851" w:rsidRDefault="00D52851" w:rsidP="00D52851">
      <w:pPr>
        <w:numPr>
          <w:ilvl w:val="0"/>
          <w:numId w:val="13"/>
        </w:numPr>
      </w:pPr>
      <w:r w:rsidRPr="00D52851">
        <w:t>API may still function for integrations</w:t>
      </w:r>
    </w:p>
    <w:p w14:paraId="5B004FDC" w14:textId="77777777" w:rsidR="00D52851" w:rsidRPr="00D52851" w:rsidRDefault="00D52851" w:rsidP="00D52851">
      <w:pPr>
        <w:numPr>
          <w:ilvl w:val="0"/>
          <w:numId w:val="13"/>
        </w:numPr>
      </w:pPr>
      <w:r w:rsidRPr="00D52851">
        <w:t>Short outages tolerable</w:t>
      </w:r>
    </w:p>
    <w:p w14:paraId="36048E94" w14:textId="77777777" w:rsidR="00D52851" w:rsidRPr="00D52851" w:rsidRDefault="00D52851" w:rsidP="00D52851">
      <w:r w:rsidRPr="00D52851">
        <w:rPr>
          <w:b/>
          <w:bCs/>
        </w:rPr>
        <w:t>Business impact</w:t>
      </w:r>
    </w:p>
    <w:p w14:paraId="67DE8D91" w14:textId="77777777" w:rsidR="00D52851" w:rsidRPr="00D52851" w:rsidRDefault="00D52851" w:rsidP="00D52851">
      <w:pPr>
        <w:numPr>
          <w:ilvl w:val="0"/>
          <w:numId w:val="14"/>
        </w:numPr>
      </w:pPr>
      <w:r w:rsidRPr="00D52851">
        <w:t>Reduced usability</w:t>
      </w:r>
    </w:p>
    <w:p w14:paraId="5FE9F0A8" w14:textId="77777777" w:rsidR="00D52851" w:rsidRPr="00D52851" w:rsidRDefault="00D52851" w:rsidP="00D52851">
      <w:pPr>
        <w:numPr>
          <w:ilvl w:val="0"/>
          <w:numId w:val="14"/>
        </w:numPr>
      </w:pPr>
      <w:r w:rsidRPr="00D52851">
        <w:t>Customer frustration</w:t>
      </w:r>
    </w:p>
    <w:p w14:paraId="2CC235F9" w14:textId="77777777" w:rsidR="00D52851" w:rsidRPr="00D52851" w:rsidRDefault="00D52851" w:rsidP="00D52851">
      <w:pPr>
        <w:numPr>
          <w:ilvl w:val="0"/>
          <w:numId w:val="14"/>
        </w:numPr>
      </w:pPr>
      <w:r w:rsidRPr="00D52851">
        <w:t>Support escalation — but survivable</w:t>
      </w:r>
    </w:p>
    <w:p w14:paraId="319D5C3D" w14:textId="77777777" w:rsidR="00D52851" w:rsidRPr="00D52851" w:rsidRDefault="00D52851" w:rsidP="00D52851">
      <w:r w:rsidRPr="00D52851">
        <w:pict w14:anchorId="25E18F21">
          <v:rect id="_x0000_i1032" style="width:0;height:1.5pt" o:hralign="center" o:hrstd="t" o:hr="t" fillcolor="#a0a0a0" stroked="f"/>
        </w:pict>
      </w:r>
    </w:p>
    <w:p w14:paraId="7CE84E46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7. Analytics Dashboards &amp; KPI Aggregations</w:t>
      </w:r>
    </w:p>
    <w:p w14:paraId="770FC385" w14:textId="77777777" w:rsidR="00D52851" w:rsidRPr="00D52851" w:rsidRDefault="00D52851" w:rsidP="00D52851">
      <w:r w:rsidRPr="00D52851">
        <w:rPr>
          <w:b/>
          <w:bCs/>
        </w:rPr>
        <w:t>Why Silver</w:t>
      </w:r>
    </w:p>
    <w:p w14:paraId="32CCBB54" w14:textId="77777777" w:rsidR="00D52851" w:rsidRPr="00D52851" w:rsidRDefault="00D52851" w:rsidP="00D52851">
      <w:pPr>
        <w:numPr>
          <w:ilvl w:val="0"/>
          <w:numId w:val="15"/>
        </w:numPr>
      </w:pPr>
      <w:r w:rsidRPr="00D52851">
        <w:t>Decision</w:t>
      </w:r>
      <w:r w:rsidRPr="00D52851">
        <w:noBreakHyphen/>
        <w:t>support, not execution</w:t>
      </w:r>
    </w:p>
    <w:p w14:paraId="733B62A6" w14:textId="77777777" w:rsidR="00D52851" w:rsidRPr="00D52851" w:rsidRDefault="00D52851" w:rsidP="00D52851">
      <w:pPr>
        <w:numPr>
          <w:ilvl w:val="0"/>
          <w:numId w:val="15"/>
        </w:numPr>
      </w:pPr>
      <w:r w:rsidRPr="00D52851">
        <w:t>Time</w:t>
      </w:r>
      <w:r w:rsidRPr="00D52851">
        <w:noBreakHyphen/>
        <w:t>shifted value</w:t>
      </w:r>
    </w:p>
    <w:p w14:paraId="4844720A" w14:textId="77777777" w:rsidR="00D52851" w:rsidRPr="00D52851" w:rsidRDefault="00D52851" w:rsidP="00D52851">
      <w:r w:rsidRPr="00D52851">
        <w:rPr>
          <w:b/>
          <w:bCs/>
        </w:rPr>
        <w:t>Business impact</w:t>
      </w:r>
    </w:p>
    <w:p w14:paraId="04D7CDAB" w14:textId="77777777" w:rsidR="00D52851" w:rsidRPr="00D52851" w:rsidRDefault="00D52851" w:rsidP="00D52851">
      <w:pPr>
        <w:numPr>
          <w:ilvl w:val="0"/>
          <w:numId w:val="16"/>
        </w:numPr>
      </w:pPr>
      <w:r w:rsidRPr="00D52851">
        <w:t>Management visibility delayed</w:t>
      </w:r>
    </w:p>
    <w:p w14:paraId="65F9B90A" w14:textId="77777777" w:rsidR="00D52851" w:rsidRPr="00D52851" w:rsidRDefault="00D52851" w:rsidP="00D52851">
      <w:pPr>
        <w:numPr>
          <w:ilvl w:val="0"/>
          <w:numId w:val="16"/>
        </w:numPr>
      </w:pPr>
      <w:r w:rsidRPr="00D52851">
        <w:t>No immediate operational failure</w:t>
      </w:r>
    </w:p>
    <w:p w14:paraId="383C9D02" w14:textId="77777777" w:rsidR="00D52851" w:rsidRPr="00D52851" w:rsidRDefault="00D52851" w:rsidP="00D52851">
      <w:r w:rsidRPr="00D52851">
        <w:pict w14:anchorId="593CAD4B">
          <v:rect id="_x0000_i1033" style="width:0;height:1.5pt" o:hralign="center" o:hrstd="t" o:hr="t" fillcolor="#a0a0a0" stroked="f"/>
        </w:pict>
      </w:r>
    </w:p>
    <w:p w14:paraId="0860308B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8. Inspection Scheduling Optimization</w:t>
      </w:r>
    </w:p>
    <w:p w14:paraId="6D32FDAA" w14:textId="77777777" w:rsidR="00D52851" w:rsidRPr="00D52851" w:rsidRDefault="00D52851" w:rsidP="00D52851">
      <w:r w:rsidRPr="00D52851">
        <w:rPr>
          <w:b/>
          <w:bCs/>
        </w:rPr>
        <w:t>Why Silver</w:t>
      </w:r>
    </w:p>
    <w:p w14:paraId="583A534D" w14:textId="77777777" w:rsidR="00D52851" w:rsidRPr="00D52851" w:rsidRDefault="00D52851" w:rsidP="00D52851">
      <w:pPr>
        <w:numPr>
          <w:ilvl w:val="0"/>
          <w:numId w:val="17"/>
        </w:numPr>
      </w:pPr>
      <w:r w:rsidRPr="00D52851">
        <w:t>Important for efficiency</w:t>
      </w:r>
    </w:p>
    <w:p w14:paraId="509A8438" w14:textId="77777777" w:rsidR="00D52851" w:rsidRPr="00D52851" w:rsidRDefault="00D52851" w:rsidP="00D52851">
      <w:pPr>
        <w:numPr>
          <w:ilvl w:val="0"/>
          <w:numId w:val="17"/>
        </w:numPr>
      </w:pPr>
      <w:r w:rsidRPr="00D52851">
        <w:t>Manual fallback possible short</w:t>
      </w:r>
      <w:r w:rsidRPr="00D52851">
        <w:noBreakHyphen/>
        <w:t>term</w:t>
      </w:r>
    </w:p>
    <w:p w14:paraId="52CF2A9D" w14:textId="77777777" w:rsidR="00D52851" w:rsidRPr="00D52851" w:rsidRDefault="00D52851" w:rsidP="00D52851">
      <w:r w:rsidRPr="00D52851">
        <w:rPr>
          <w:b/>
          <w:bCs/>
        </w:rPr>
        <w:t>Business impact</w:t>
      </w:r>
    </w:p>
    <w:p w14:paraId="70A2B3CE" w14:textId="77777777" w:rsidR="00D52851" w:rsidRPr="00D52851" w:rsidRDefault="00D52851" w:rsidP="00D52851">
      <w:pPr>
        <w:numPr>
          <w:ilvl w:val="0"/>
          <w:numId w:val="18"/>
        </w:numPr>
      </w:pPr>
      <w:r w:rsidRPr="00D52851">
        <w:t>Planning inefficiencies</w:t>
      </w:r>
    </w:p>
    <w:p w14:paraId="2CD8DFD2" w14:textId="77777777" w:rsidR="00D52851" w:rsidRPr="00D52851" w:rsidRDefault="00D52851" w:rsidP="00D52851">
      <w:pPr>
        <w:numPr>
          <w:ilvl w:val="0"/>
          <w:numId w:val="18"/>
        </w:numPr>
      </w:pPr>
      <w:r w:rsidRPr="00D52851">
        <w:t>Longer-term cost impact</w:t>
      </w:r>
    </w:p>
    <w:p w14:paraId="170F4A0B" w14:textId="77777777" w:rsidR="00D52851" w:rsidRPr="00D52851" w:rsidRDefault="00D52851" w:rsidP="00D52851">
      <w:r w:rsidRPr="00D52851">
        <w:pict w14:anchorId="07D0FAF4">
          <v:rect id="_x0000_i1034" style="width:0;height:1.5pt" o:hralign="center" o:hrstd="t" o:hr="t" fillcolor="#a0a0a0" stroked="f"/>
        </w:pict>
      </w:r>
    </w:p>
    <w:p w14:paraId="409837CD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9. Centralized Monitoring Dashboards (CloudWatch Views)</w:t>
      </w:r>
    </w:p>
    <w:p w14:paraId="2AA188F8" w14:textId="77777777" w:rsidR="00D52851" w:rsidRPr="00D52851" w:rsidRDefault="00D52851" w:rsidP="00D52851">
      <w:r w:rsidRPr="00D52851">
        <w:rPr>
          <w:b/>
          <w:bCs/>
        </w:rPr>
        <w:t>Why Silver</w:t>
      </w:r>
    </w:p>
    <w:p w14:paraId="12104F3D" w14:textId="77777777" w:rsidR="00D52851" w:rsidRPr="00D52851" w:rsidRDefault="00D52851" w:rsidP="00D52851">
      <w:pPr>
        <w:numPr>
          <w:ilvl w:val="0"/>
          <w:numId w:val="19"/>
        </w:numPr>
      </w:pPr>
      <w:r w:rsidRPr="00D52851">
        <w:lastRenderedPageBreak/>
        <w:t>Needed for ops effectiveness</w:t>
      </w:r>
    </w:p>
    <w:p w14:paraId="16BC9308" w14:textId="77777777" w:rsidR="00D52851" w:rsidRPr="00D52851" w:rsidRDefault="00D52851" w:rsidP="00D52851">
      <w:pPr>
        <w:numPr>
          <w:ilvl w:val="0"/>
          <w:numId w:val="19"/>
        </w:numPr>
      </w:pPr>
      <w:r w:rsidRPr="00D52851">
        <w:t>But raw logs &amp; alerts may still exist</w:t>
      </w:r>
    </w:p>
    <w:p w14:paraId="5B615267" w14:textId="77777777" w:rsidR="00D52851" w:rsidRPr="00D52851" w:rsidRDefault="00D52851" w:rsidP="00D52851">
      <w:r w:rsidRPr="00D52851">
        <w:pict w14:anchorId="77381AE9">
          <v:rect id="_x0000_i1035" style="width:0;height:1.5pt" o:hralign="center" o:hrstd="t" o:hr="t" fillcolor="#a0a0a0" stroked="f"/>
        </w:pict>
      </w:r>
    </w:p>
    <w:p w14:paraId="3FA3119C" w14:textId="4FBCCF2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BRONZE — Low Immediate Business Impact</w:t>
      </w:r>
    </w:p>
    <w:p w14:paraId="6DE75F7E" w14:textId="77777777" w:rsidR="00D52851" w:rsidRPr="00D52851" w:rsidRDefault="00D52851" w:rsidP="00D52851">
      <w:r w:rsidRPr="00D52851">
        <w:rPr>
          <w:b/>
          <w:bCs/>
        </w:rPr>
        <w:t>Outage tolerated; cost</w:t>
      </w:r>
      <w:r w:rsidRPr="00D52851">
        <w:rPr>
          <w:b/>
          <w:bCs/>
        </w:rPr>
        <w:noBreakHyphen/>
        <w:t>optimized</w:t>
      </w:r>
    </w:p>
    <w:p w14:paraId="60474C19" w14:textId="77777777" w:rsidR="00D52851" w:rsidRPr="00D52851" w:rsidRDefault="00D52851" w:rsidP="00D52851">
      <w:r w:rsidRPr="00D52851">
        <w:pict w14:anchorId="3E6D464B">
          <v:rect id="_x0000_i1036" style="width:0;height:1.5pt" o:hralign="center" o:hrstd="t" o:hr="t" fillcolor="#a0a0a0" stroked="f"/>
        </w:pict>
      </w:r>
    </w:p>
    <w:p w14:paraId="2A3F4781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 xml:space="preserve">Bronze Services in </w:t>
      </w:r>
      <w:proofErr w:type="spellStart"/>
      <w:r w:rsidRPr="00D52851">
        <w:rPr>
          <w:b/>
          <w:bCs/>
        </w:rPr>
        <w:t>RigGuard</w:t>
      </w:r>
      <w:proofErr w:type="spellEnd"/>
    </w:p>
    <w:p w14:paraId="58A6F355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10. Developer Sandboxes / Local Docker Environments</w:t>
      </w:r>
    </w:p>
    <w:p w14:paraId="17D1EB0F" w14:textId="77777777" w:rsidR="00D52851" w:rsidRPr="00D52851" w:rsidRDefault="00D52851" w:rsidP="00D52851">
      <w:r w:rsidRPr="00D52851">
        <w:rPr>
          <w:b/>
          <w:bCs/>
        </w:rPr>
        <w:t>Why Bronze</w:t>
      </w:r>
    </w:p>
    <w:p w14:paraId="6B33567E" w14:textId="77777777" w:rsidR="00D52851" w:rsidRPr="00D52851" w:rsidRDefault="00D52851" w:rsidP="00D52851">
      <w:pPr>
        <w:numPr>
          <w:ilvl w:val="0"/>
          <w:numId w:val="20"/>
        </w:numPr>
      </w:pPr>
      <w:r w:rsidRPr="00D52851">
        <w:t>Individual productivity only</w:t>
      </w:r>
    </w:p>
    <w:p w14:paraId="2B8A1AE2" w14:textId="77777777" w:rsidR="00D52851" w:rsidRPr="00D52851" w:rsidRDefault="00D52851" w:rsidP="00D52851">
      <w:pPr>
        <w:numPr>
          <w:ilvl w:val="0"/>
          <w:numId w:val="20"/>
        </w:numPr>
      </w:pPr>
      <w:r w:rsidRPr="00D52851">
        <w:t xml:space="preserve">No customer </w:t>
      </w:r>
      <w:proofErr w:type="gramStart"/>
      <w:r w:rsidRPr="00D52851">
        <w:t>impact</w:t>
      </w:r>
      <w:proofErr w:type="gramEnd"/>
    </w:p>
    <w:p w14:paraId="6C36145C" w14:textId="77777777" w:rsidR="00D52851" w:rsidRPr="00D52851" w:rsidRDefault="00D52851" w:rsidP="00D52851">
      <w:r w:rsidRPr="00D52851">
        <w:pict w14:anchorId="012E8996">
          <v:rect id="_x0000_i1037" style="width:0;height:1.5pt" o:hralign="center" o:hrstd="t" o:hr="t" fillcolor="#a0a0a0" stroked="f"/>
        </w:pict>
      </w:r>
    </w:p>
    <w:p w14:paraId="71B7F977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11. Experimental / Prototype AI Models</w:t>
      </w:r>
    </w:p>
    <w:p w14:paraId="39EA47BC" w14:textId="77777777" w:rsidR="00D52851" w:rsidRPr="00D52851" w:rsidRDefault="00D52851" w:rsidP="00D52851">
      <w:r w:rsidRPr="00D52851">
        <w:rPr>
          <w:b/>
          <w:bCs/>
        </w:rPr>
        <w:t>Why Bronze</w:t>
      </w:r>
    </w:p>
    <w:p w14:paraId="6BCEDAB9" w14:textId="77777777" w:rsidR="00D52851" w:rsidRPr="00D52851" w:rsidRDefault="00D52851" w:rsidP="00D52851">
      <w:pPr>
        <w:numPr>
          <w:ilvl w:val="0"/>
          <w:numId w:val="21"/>
        </w:numPr>
      </w:pPr>
      <w:r w:rsidRPr="00D52851">
        <w:t>Non</w:t>
      </w:r>
      <w:r w:rsidRPr="00D52851">
        <w:noBreakHyphen/>
        <w:t>contractual</w:t>
      </w:r>
    </w:p>
    <w:p w14:paraId="79A9ECD4" w14:textId="77777777" w:rsidR="00D52851" w:rsidRPr="00D52851" w:rsidRDefault="00D52851" w:rsidP="00D52851">
      <w:pPr>
        <w:numPr>
          <w:ilvl w:val="0"/>
          <w:numId w:val="21"/>
        </w:numPr>
      </w:pPr>
      <w:r w:rsidRPr="00D52851">
        <w:t>No guaranteed value yet</w:t>
      </w:r>
    </w:p>
    <w:p w14:paraId="06EF8A83" w14:textId="77777777" w:rsidR="00D52851" w:rsidRPr="00D52851" w:rsidRDefault="00D52851" w:rsidP="00D52851">
      <w:r w:rsidRPr="00D52851">
        <w:pict w14:anchorId="7160E6E7">
          <v:rect id="_x0000_i1038" style="width:0;height:1.5pt" o:hralign="center" o:hrstd="t" o:hr="t" fillcolor="#a0a0a0" stroked="f"/>
        </w:pict>
      </w:r>
    </w:p>
    <w:p w14:paraId="2EA1830E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12. Training &amp; Demo Environments</w:t>
      </w:r>
    </w:p>
    <w:p w14:paraId="052D8429" w14:textId="77777777" w:rsidR="00D52851" w:rsidRPr="00D52851" w:rsidRDefault="00D52851" w:rsidP="00D52851">
      <w:r w:rsidRPr="00D52851">
        <w:rPr>
          <w:b/>
          <w:bCs/>
        </w:rPr>
        <w:t>Why Bronze</w:t>
      </w:r>
    </w:p>
    <w:p w14:paraId="3E33C4BA" w14:textId="77777777" w:rsidR="00D52851" w:rsidRPr="00D52851" w:rsidRDefault="00D52851" w:rsidP="00D52851">
      <w:pPr>
        <w:numPr>
          <w:ilvl w:val="0"/>
          <w:numId w:val="22"/>
        </w:numPr>
      </w:pPr>
      <w:r w:rsidRPr="00D52851">
        <w:t>Sales enablement</w:t>
      </w:r>
    </w:p>
    <w:p w14:paraId="630EF75F" w14:textId="77777777" w:rsidR="00D52851" w:rsidRPr="00D52851" w:rsidRDefault="00D52851" w:rsidP="00D52851">
      <w:pPr>
        <w:numPr>
          <w:ilvl w:val="0"/>
          <w:numId w:val="22"/>
        </w:numPr>
      </w:pPr>
      <w:r w:rsidRPr="00D52851">
        <w:t>No live operations affected</w:t>
      </w:r>
    </w:p>
    <w:p w14:paraId="5034F59E" w14:textId="77777777" w:rsidR="00D52851" w:rsidRPr="00D52851" w:rsidRDefault="00D52851" w:rsidP="00D52851">
      <w:r w:rsidRPr="00D52851">
        <w:pict w14:anchorId="2D871A97">
          <v:rect id="_x0000_i1039" style="width:0;height:1.5pt" o:hralign="center" o:hrstd="t" o:hr="t" fillcolor="#a0a0a0" stroked="f"/>
        </w:pict>
      </w:r>
    </w:p>
    <w:p w14:paraId="1ABF7CC7" w14:textId="6BA50875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Critical Warning (Straight from Experience)</w:t>
      </w:r>
    </w:p>
    <w:p w14:paraId="3F22919F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>A common mistake:</w:t>
      </w:r>
    </w:p>
    <w:p w14:paraId="2C394480" w14:textId="77777777" w:rsidR="00D52851" w:rsidRPr="00D52851" w:rsidRDefault="00D52851" w:rsidP="00D52851">
      <w:r w:rsidRPr="00D52851">
        <w:t>“Dev and CI/CD are Bronze because they’re non</w:t>
      </w:r>
      <w:r w:rsidRPr="00D52851">
        <w:noBreakHyphen/>
        <w:t>prod.”</w:t>
      </w:r>
    </w:p>
    <w:p w14:paraId="2C059DC5" w14:textId="77777777" w:rsidR="00D52851" w:rsidRPr="00D52851" w:rsidRDefault="00D52851" w:rsidP="00D52851">
      <w:pPr>
        <w:rPr>
          <w:b/>
          <w:bCs/>
        </w:rPr>
      </w:pPr>
      <w:r w:rsidRPr="00D52851">
        <w:rPr>
          <w:b/>
          <w:bCs/>
        </w:rPr>
        <w:t xml:space="preserve">Reality in </w:t>
      </w:r>
      <w:proofErr w:type="spellStart"/>
      <w:r w:rsidRPr="00D52851">
        <w:rPr>
          <w:b/>
          <w:bCs/>
        </w:rPr>
        <w:t>RigGuard</w:t>
      </w:r>
      <w:proofErr w:type="spellEnd"/>
      <w:r w:rsidRPr="00D52851">
        <w:rPr>
          <w:b/>
          <w:bCs/>
        </w:rPr>
        <w:t>:</w:t>
      </w:r>
    </w:p>
    <w:p w14:paraId="6E825C0A" w14:textId="77777777" w:rsidR="00D52851" w:rsidRPr="00D52851" w:rsidRDefault="00D52851" w:rsidP="00D52851">
      <w:pPr>
        <w:numPr>
          <w:ilvl w:val="0"/>
          <w:numId w:val="23"/>
        </w:numPr>
      </w:pPr>
      <w:r w:rsidRPr="00D52851">
        <w:lastRenderedPageBreak/>
        <w:t xml:space="preserve">CI/CD outage can block: </w:t>
      </w:r>
    </w:p>
    <w:p w14:paraId="1A11E4CB" w14:textId="77777777" w:rsidR="00D52851" w:rsidRPr="00D52851" w:rsidRDefault="00D52851" w:rsidP="00D52851">
      <w:pPr>
        <w:numPr>
          <w:ilvl w:val="1"/>
          <w:numId w:val="23"/>
        </w:numPr>
      </w:pPr>
      <w:r w:rsidRPr="00D52851">
        <w:t>Security patches</w:t>
      </w:r>
    </w:p>
    <w:p w14:paraId="3B830EA5" w14:textId="77777777" w:rsidR="00D52851" w:rsidRPr="00D52851" w:rsidRDefault="00D52851" w:rsidP="00D52851">
      <w:pPr>
        <w:numPr>
          <w:ilvl w:val="1"/>
          <w:numId w:val="23"/>
        </w:numPr>
      </w:pPr>
      <w:r w:rsidRPr="00D52851">
        <w:t>Emergency fixes</w:t>
      </w:r>
    </w:p>
    <w:p w14:paraId="2DD5B40C" w14:textId="77777777" w:rsidR="00D52851" w:rsidRPr="00D52851" w:rsidRDefault="00D52851" w:rsidP="00D52851">
      <w:pPr>
        <w:numPr>
          <w:ilvl w:val="1"/>
          <w:numId w:val="23"/>
        </w:numPr>
      </w:pPr>
      <w:r w:rsidRPr="00D52851">
        <w:t>Compliance updates</w:t>
      </w:r>
    </w:p>
    <w:p w14:paraId="7A68FD9B" w14:textId="77777777" w:rsidR="00D52851" w:rsidRPr="00D52851" w:rsidRDefault="00D52851" w:rsidP="00D52851">
      <w:r w:rsidRPr="00D52851">
        <w:rPr>
          <w:rFonts w:ascii="Segoe UI Emoji" w:hAnsi="Segoe UI Emoji" w:cs="Segoe UI Emoji"/>
        </w:rPr>
        <w:t>✅</w:t>
      </w:r>
      <w:r w:rsidRPr="00D52851">
        <w:t xml:space="preserve"> </w:t>
      </w:r>
      <w:r w:rsidRPr="00D52851">
        <w:rPr>
          <w:b/>
          <w:bCs/>
        </w:rPr>
        <w:t>CI/CD pipeline should be SILVER</w:t>
      </w:r>
      <w:r w:rsidRPr="00D52851">
        <w:t xml:space="preserve">, possibly </w:t>
      </w:r>
      <w:r w:rsidRPr="00D52851">
        <w:rPr>
          <w:b/>
          <w:bCs/>
        </w:rPr>
        <w:t>GOLD during incidents</w:t>
      </w:r>
    </w:p>
    <w:p w14:paraId="28D62DED" w14:textId="77777777" w:rsidR="00D52851" w:rsidRPr="00D52851" w:rsidRDefault="00D52851" w:rsidP="00D52851">
      <w:r w:rsidRPr="00D52851">
        <w:t>Why?</w:t>
      </w:r>
    </w:p>
    <w:p w14:paraId="3BACB870" w14:textId="77777777" w:rsidR="00D52851" w:rsidRPr="00D52851" w:rsidRDefault="00D52851" w:rsidP="00D52851">
      <w:pPr>
        <w:numPr>
          <w:ilvl w:val="0"/>
          <w:numId w:val="24"/>
        </w:numPr>
      </w:pPr>
      <w:r w:rsidRPr="00D52851">
        <w:t>Downtime during an incident amplifies damage</w:t>
      </w:r>
    </w:p>
    <w:p w14:paraId="6C2C6445" w14:textId="77777777" w:rsidR="00D52851" w:rsidRPr="00D52851" w:rsidRDefault="00D52851" w:rsidP="00D52851">
      <w:pPr>
        <w:numPr>
          <w:ilvl w:val="0"/>
          <w:numId w:val="24"/>
        </w:numPr>
      </w:pPr>
      <w:r w:rsidRPr="00D52851">
        <w:t>Engineers sitting idle = real financial loss</w:t>
      </w:r>
    </w:p>
    <w:p w14:paraId="7E0FA51F" w14:textId="77777777" w:rsidR="00D52851" w:rsidRPr="00D52851" w:rsidRDefault="00D52851" w:rsidP="00D52851">
      <w:r w:rsidRPr="00D52851">
        <w:pict w14:anchorId="3313DCD0">
          <v:rect id="_x0000_i1040" style="width:0;height:1.5pt" o:hralign="center" o:hrstd="t" o:hr="t" fillcolor="#a0a0a0" stroked="f"/>
        </w:pict>
      </w:r>
    </w:p>
    <w:p w14:paraId="393E926B" w14:textId="77777777" w:rsidR="00D52851" w:rsidRPr="00D52851" w:rsidRDefault="00D52851" w:rsidP="00D52851">
      <w:pPr>
        <w:rPr>
          <w:b/>
          <w:bCs/>
        </w:rPr>
      </w:pPr>
      <w:r w:rsidRPr="00D52851">
        <w:rPr>
          <w:rFonts w:ascii="Segoe UI Emoji" w:hAnsi="Segoe UI Emoji" w:cs="Segoe UI Emoji"/>
          <w:b/>
          <w:bCs/>
        </w:rPr>
        <w:t>✅</w:t>
      </w:r>
      <w:r w:rsidRPr="00D52851">
        <w:rPr>
          <w:b/>
          <w:bCs/>
        </w:rPr>
        <w:t xml:space="preserve"> Correct Classification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3394"/>
        <w:gridCol w:w="1675"/>
      </w:tblGrid>
      <w:tr w:rsidR="00D52851" w:rsidRPr="00D52851" w14:paraId="5AB5E920" w14:textId="77777777" w:rsidTr="00D528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83EBF6" w14:textId="77777777" w:rsidR="00D52851" w:rsidRPr="00D52851" w:rsidRDefault="00D52851" w:rsidP="00D52851">
            <w:pPr>
              <w:rPr>
                <w:b/>
                <w:bCs/>
              </w:rPr>
            </w:pPr>
            <w:r w:rsidRPr="00D52851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001515" w14:textId="77777777" w:rsidR="00D52851" w:rsidRPr="00D52851" w:rsidRDefault="00D52851" w:rsidP="00D52851">
            <w:pPr>
              <w:rPr>
                <w:b/>
                <w:bCs/>
              </w:rPr>
            </w:pPr>
            <w:r w:rsidRPr="00D52851">
              <w:rPr>
                <w:b/>
                <w:bCs/>
              </w:rPr>
              <w:t>What It Protects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35A2DE" w14:textId="77777777" w:rsidR="00D52851" w:rsidRPr="00D52851" w:rsidRDefault="00D52851" w:rsidP="00D52851">
            <w:pPr>
              <w:rPr>
                <w:b/>
                <w:bCs/>
              </w:rPr>
            </w:pPr>
            <w:r w:rsidRPr="00D52851">
              <w:rPr>
                <w:b/>
                <w:bCs/>
              </w:rPr>
              <w:t>Design Goal</w:t>
            </w:r>
          </w:p>
        </w:tc>
      </w:tr>
      <w:tr w:rsidR="00D52851" w:rsidRPr="00D52851" w14:paraId="1D32012F" w14:textId="77777777" w:rsidTr="00D528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BD5F99" w14:textId="77777777" w:rsidR="00D52851" w:rsidRPr="00D52851" w:rsidRDefault="00D52851" w:rsidP="00D52851">
            <w:pPr>
              <w:rPr>
                <w:b/>
                <w:bCs/>
              </w:rPr>
            </w:pPr>
            <w:r w:rsidRPr="00D52851">
              <w:rPr>
                <w:b/>
                <w:bCs/>
              </w:rPr>
              <w:t>Gold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9246E" w14:textId="77777777" w:rsidR="00D52851" w:rsidRPr="00D52851" w:rsidRDefault="00D52851" w:rsidP="00D52851">
            <w:r w:rsidRPr="00D52851">
              <w:t>Safety, revenue, core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78479" w14:textId="77777777" w:rsidR="00D52851" w:rsidRPr="00D52851" w:rsidRDefault="00D52851" w:rsidP="00D52851">
            <w:r w:rsidRPr="00D52851">
              <w:t>Survive failures</w:t>
            </w:r>
          </w:p>
        </w:tc>
      </w:tr>
      <w:tr w:rsidR="00D52851" w:rsidRPr="00D52851" w14:paraId="0ED755DB" w14:textId="77777777" w:rsidTr="00D528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6418C8" w14:textId="77777777" w:rsidR="00D52851" w:rsidRPr="00D52851" w:rsidRDefault="00D52851" w:rsidP="00D52851">
            <w:pPr>
              <w:rPr>
                <w:b/>
                <w:bCs/>
              </w:rPr>
            </w:pPr>
            <w:r w:rsidRPr="00D52851">
              <w:rPr>
                <w:b/>
                <w:bCs/>
              </w:rPr>
              <w:t>Silver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766AD" w14:textId="77777777" w:rsidR="00D52851" w:rsidRPr="00D52851" w:rsidRDefault="00D52851" w:rsidP="00D52851">
            <w:r w:rsidRPr="00D52851">
              <w:t>Productivity, planning, UX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AF9A1" w14:textId="77777777" w:rsidR="00D52851" w:rsidRPr="00D52851" w:rsidRDefault="00D52851" w:rsidP="00D52851">
            <w:r w:rsidRPr="00D52851">
              <w:t>Fast recovery</w:t>
            </w:r>
          </w:p>
        </w:tc>
      </w:tr>
      <w:tr w:rsidR="00D52851" w:rsidRPr="00D52851" w14:paraId="12E5D4B1" w14:textId="77777777" w:rsidTr="00D528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056728" w14:textId="77777777" w:rsidR="00D52851" w:rsidRPr="00D52851" w:rsidRDefault="00D52851" w:rsidP="00D52851">
            <w:pPr>
              <w:rPr>
                <w:b/>
                <w:bCs/>
              </w:rPr>
            </w:pPr>
            <w:r w:rsidRPr="00D52851">
              <w:rPr>
                <w:b/>
                <w:bCs/>
              </w:rPr>
              <w:t>Bronze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35700" w14:textId="77777777" w:rsidR="00D52851" w:rsidRPr="00D52851" w:rsidRDefault="00D52851" w:rsidP="00D52851">
            <w:r w:rsidRPr="00D52851">
              <w:t>Convenience, experimentation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D8360" w14:textId="77777777" w:rsidR="00D52851" w:rsidRPr="00D52851" w:rsidRDefault="00D52851" w:rsidP="00D52851">
            <w:r w:rsidRPr="00D52851">
              <w:t>Cost efficiency</w:t>
            </w:r>
          </w:p>
        </w:tc>
      </w:tr>
    </w:tbl>
    <w:p w14:paraId="62CF2F70" w14:textId="77777777" w:rsidR="00D52851" w:rsidRDefault="00D52851"/>
    <w:sectPr w:rsidR="00D52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1811"/>
    <w:multiLevelType w:val="multilevel"/>
    <w:tmpl w:val="EF3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799"/>
    <w:multiLevelType w:val="multilevel"/>
    <w:tmpl w:val="F324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36AB3"/>
    <w:multiLevelType w:val="multilevel"/>
    <w:tmpl w:val="2EA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A6984"/>
    <w:multiLevelType w:val="multilevel"/>
    <w:tmpl w:val="68B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1B86"/>
    <w:multiLevelType w:val="multilevel"/>
    <w:tmpl w:val="4294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F7D03"/>
    <w:multiLevelType w:val="multilevel"/>
    <w:tmpl w:val="4E1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0097F"/>
    <w:multiLevelType w:val="multilevel"/>
    <w:tmpl w:val="0E4A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63A3D"/>
    <w:multiLevelType w:val="multilevel"/>
    <w:tmpl w:val="F04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B6826"/>
    <w:multiLevelType w:val="multilevel"/>
    <w:tmpl w:val="72E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25B9"/>
    <w:multiLevelType w:val="multilevel"/>
    <w:tmpl w:val="D67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5214A"/>
    <w:multiLevelType w:val="multilevel"/>
    <w:tmpl w:val="75AA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34CBB"/>
    <w:multiLevelType w:val="multilevel"/>
    <w:tmpl w:val="D86A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15B18"/>
    <w:multiLevelType w:val="multilevel"/>
    <w:tmpl w:val="C88A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96B02"/>
    <w:multiLevelType w:val="multilevel"/>
    <w:tmpl w:val="CEE4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74434"/>
    <w:multiLevelType w:val="multilevel"/>
    <w:tmpl w:val="5D38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D5B0C"/>
    <w:multiLevelType w:val="multilevel"/>
    <w:tmpl w:val="4F2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A580A"/>
    <w:multiLevelType w:val="multilevel"/>
    <w:tmpl w:val="930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F05D8"/>
    <w:multiLevelType w:val="multilevel"/>
    <w:tmpl w:val="A818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723EC"/>
    <w:multiLevelType w:val="multilevel"/>
    <w:tmpl w:val="87A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B6F69"/>
    <w:multiLevelType w:val="multilevel"/>
    <w:tmpl w:val="9B34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B3C1C"/>
    <w:multiLevelType w:val="multilevel"/>
    <w:tmpl w:val="9EDC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42752"/>
    <w:multiLevelType w:val="multilevel"/>
    <w:tmpl w:val="7C3A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C5920"/>
    <w:multiLevelType w:val="multilevel"/>
    <w:tmpl w:val="EF6C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911B1"/>
    <w:multiLevelType w:val="multilevel"/>
    <w:tmpl w:val="EAD2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60373">
    <w:abstractNumId w:val="23"/>
  </w:num>
  <w:num w:numId="2" w16cid:durableId="1063060832">
    <w:abstractNumId w:val="0"/>
  </w:num>
  <w:num w:numId="3" w16cid:durableId="1992129744">
    <w:abstractNumId w:val="16"/>
  </w:num>
  <w:num w:numId="4" w16cid:durableId="1216283756">
    <w:abstractNumId w:val="4"/>
  </w:num>
  <w:num w:numId="5" w16cid:durableId="1114321629">
    <w:abstractNumId w:val="13"/>
  </w:num>
  <w:num w:numId="6" w16cid:durableId="1930843190">
    <w:abstractNumId w:val="22"/>
  </w:num>
  <w:num w:numId="7" w16cid:durableId="1101486954">
    <w:abstractNumId w:val="18"/>
  </w:num>
  <w:num w:numId="8" w16cid:durableId="1597906536">
    <w:abstractNumId w:val="9"/>
  </w:num>
  <w:num w:numId="9" w16cid:durableId="1870487660">
    <w:abstractNumId w:val="11"/>
  </w:num>
  <w:num w:numId="10" w16cid:durableId="1588493570">
    <w:abstractNumId w:val="17"/>
  </w:num>
  <w:num w:numId="11" w16cid:durableId="228617913">
    <w:abstractNumId w:val="1"/>
  </w:num>
  <w:num w:numId="12" w16cid:durableId="595988066">
    <w:abstractNumId w:val="2"/>
  </w:num>
  <w:num w:numId="13" w16cid:durableId="796802660">
    <w:abstractNumId w:val="21"/>
  </w:num>
  <w:num w:numId="14" w16cid:durableId="1303845818">
    <w:abstractNumId w:val="10"/>
  </w:num>
  <w:num w:numId="15" w16cid:durableId="556823570">
    <w:abstractNumId w:val="20"/>
  </w:num>
  <w:num w:numId="16" w16cid:durableId="1508012979">
    <w:abstractNumId w:val="7"/>
  </w:num>
  <w:num w:numId="17" w16cid:durableId="1726686308">
    <w:abstractNumId w:val="19"/>
  </w:num>
  <w:num w:numId="18" w16cid:durableId="459543383">
    <w:abstractNumId w:val="14"/>
  </w:num>
  <w:num w:numId="19" w16cid:durableId="1833713824">
    <w:abstractNumId w:val="8"/>
  </w:num>
  <w:num w:numId="20" w16cid:durableId="750078874">
    <w:abstractNumId w:val="3"/>
  </w:num>
  <w:num w:numId="21" w16cid:durableId="190922871">
    <w:abstractNumId w:val="5"/>
  </w:num>
  <w:num w:numId="22" w16cid:durableId="1881933051">
    <w:abstractNumId w:val="15"/>
  </w:num>
  <w:num w:numId="23" w16cid:durableId="1265844446">
    <w:abstractNumId w:val="6"/>
  </w:num>
  <w:num w:numId="24" w16cid:durableId="3329259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51"/>
    <w:rsid w:val="00B47E25"/>
    <w:rsid w:val="00D5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69BE8"/>
  <w15:chartTrackingRefBased/>
  <w15:docId w15:val="{85B6DD11-2DAC-4C15-A5E8-BAD5554A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1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83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91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Christopher</dc:creator>
  <cp:keywords/>
  <dc:description/>
  <cp:lastModifiedBy>Thomas, Christopher</cp:lastModifiedBy>
  <cp:revision>1</cp:revision>
  <dcterms:created xsi:type="dcterms:W3CDTF">2026-04-15T21:32:00Z</dcterms:created>
  <dcterms:modified xsi:type="dcterms:W3CDTF">2026-04-15T21:33:00Z</dcterms:modified>
</cp:coreProperties>
</file>