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1E30A" w14:textId="161BA19E" w:rsidR="00FC3406" w:rsidRDefault="004C0EFF" w:rsidP="004C0EFF">
      <w:pPr>
        <w:pStyle w:val="ListParagraph"/>
        <w:numPr>
          <w:ilvl w:val="0"/>
          <w:numId w:val="1"/>
        </w:numPr>
      </w:pPr>
      <w:r>
        <w:t>Problem Description</w:t>
      </w:r>
      <w:bookmarkStart w:id="0" w:name="_GoBack"/>
      <w:bookmarkEnd w:id="0"/>
    </w:p>
    <w:p w14:paraId="3D13F7F3" w14:textId="4FF12503" w:rsidR="004C0EFF" w:rsidRDefault="004C0EFF" w:rsidP="004C0EFF">
      <w:pPr>
        <w:pStyle w:val="ListParagraph"/>
        <w:numPr>
          <w:ilvl w:val="1"/>
          <w:numId w:val="1"/>
        </w:numPr>
      </w:pPr>
      <w:r>
        <w:t>Estimate relative injury severity of an automobile accident</w:t>
      </w:r>
    </w:p>
    <w:p w14:paraId="321FB67C" w14:textId="5E34E3A2" w:rsidR="004C0EFF" w:rsidRDefault="004C0EFF" w:rsidP="004C0EFF">
      <w:pPr>
        <w:pStyle w:val="ListParagraph"/>
        <w:numPr>
          <w:ilvl w:val="2"/>
          <w:numId w:val="1"/>
        </w:numPr>
      </w:pPr>
      <w:r>
        <w:t>Potential uses:</w:t>
      </w:r>
    </w:p>
    <w:p w14:paraId="2E0D9DE9" w14:textId="1CF43DC8" w:rsidR="004C0EFF" w:rsidRDefault="004C0EFF" w:rsidP="004C0EFF">
      <w:pPr>
        <w:pStyle w:val="ListParagraph"/>
        <w:numPr>
          <w:ilvl w:val="3"/>
          <w:numId w:val="1"/>
        </w:numPr>
      </w:pPr>
      <w:r>
        <w:t>Setting Loss Reserve estimates</w:t>
      </w:r>
    </w:p>
    <w:p w14:paraId="60F2E8C3" w14:textId="111C4DE8" w:rsidR="004C0EFF" w:rsidRDefault="004C0EFF" w:rsidP="004C0EFF">
      <w:pPr>
        <w:pStyle w:val="ListParagraph"/>
        <w:numPr>
          <w:ilvl w:val="3"/>
          <w:numId w:val="1"/>
        </w:numPr>
      </w:pPr>
      <w:r>
        <w:t>Detecting Fraud (if claim amount doesn’t match estimate)</w:t>
      </w:r>
    </w:p>
    <w:p w14:paraId="05E5825E" w14:textId="1843B127" w:rsidR="004C0EFF" w:rsidRDefault="004C0EFF" w:rsidP="004C0EFF">
      <w:pPr>
        <w:pStyle w:val="ListParagraph"/>
        <w:numPr>
          <w:ilvl w:val="3"/>
          <w:numId w:val="1"/>
        </w:numPr>
      </w:pPr>
      <w:r>
        <w:t>Safety and Prevention – advice to people driving in England</w:t>
      </w:r>
    </w:p>
    <w:p w14:paraId="77EFD305" w14:textId="66A54466" w:rsidR="004C0EFF" w:rsidRDefault="004C0EFF" w:rsidP="004C0EFF">
      <w:pPr>
        <w:pStyle w:val="ListParagraph"/>
        <w:numPr>
          <w:ilvl w:val="1"/>
          <w:numId w:val="1"/>
        </w:numPr>
      </w:pPr>
      <w:r>
        <w:t>Dataset:</w:t>
      </w:r>
    </w:p>
    <w:p w14:paraId="6D3DE80D" w14:textId="233FACA8" w:rsidR="004C0EFF" w:rsidRDefault="004C0EFF" w:rsidP="004C0EFF">
      <w:pPr>
        <w:pStyle w:val="ListParagraph"/>
        <w:numPr>
          <w:ilvl w:val="2"/>
          <w:numId w:val="1"/>
        </w:numPr>
      </w:pPr>
      <w:r>
        <w:t>Data.gov.uk</w:t>
      </w:r>
    </w:p>
    <w:p w14:paraId="5CCF80D9" w14:textId="3A7BA054" w:rsidR="004C0EFF" w:rsidRDefault="004C0EFF" w:rsidP="004C0EFF">
      <w:pPr>
        <w:pStyle w:val="ListParagraph"/>
        <w:numPr>
          <w:ilvl w:val="3"/>
          <w:numId w:val="1"/>
        </w:numPr>
      </w:pPr>
      <w:r>
        <w:t>Road safety data</w:t>
      </w:r>
    </w:p>
    <w:p w14:paraId="3463B9CF" w14:textId="2EF4AC45" w:rsidR="004C0EFF" w:rsidRDefault="004C0EFF" w:rsidP="004C0EFF">
      <w:pPr>
        <w:pStyle w:val="ListParagraph"/>
        <w:numPr>
          <w:ilvl w:val="0"/>
          <w:numId w:val="1"/>
        </w:numPr>
      </w:pPr>
      <w:r>
        <w:t>Uniqueness of problem and/or approach</w:t>
      </w:r>
    </w:p>
    <w:p w14:paraId="7B81AF3A" w14:textId="2C1965CA" w:rsidR="004C0EFF" w:rsidRDefault="004C0EFF" w:rsidP="004C0EFF">
      <w:pPr>
        <w:pStyle w:val="ListParagraph"/>
        <w:numPr>
          <w:ilvl w:val="1"/>
          <w:numId w:val="1"/>
        </w:numPr>
      </w:pPr>
      <w:r>
        <w:t>UK government does descriptive reports on the data and publishes them</w:t>
      </w:r>
    </w:p>
    <w:p w14:paraId="6562C521" w14:textId="7D9E1DD2" w:rsidR="004C0EFF" w:rsidRDefault="004C0EFF" w:rsidP="004C0EFF">
      <w:pPr>
        <w:pStyle w:val="ListParagraph"/>
        <w:numPr>
          <w:ilvl w:val="1"/>
          <w:numId w:val="1"/>
        </w:numPr>
      </w:pPr>
      <w:r>
        <w:t>Our approach is to use a multinomial method to classify slight, moderate, and severe injuries.</w:t>
      </w:r>
    </w:p>
    <w:p w14:paraId="244DE7E5" w14:textId="6654546B" w:rsidR="004C0EFF" w:rsidRDefault="004C0EFF" w:rsidP="004C0EFF">
      <w:pPr>
        <w:pStyle w:val="ListParagraph"/>
        <w:numPr>
          <w:ilvl w:val="0"/>
          <w:numId w:val="1"/>
        </w:numPr>
      </w:pPr>
      <w:r>
        <w:t>Challenges that you expect to encounter when working on your solution</w:t>
      </w:r>
    </w:p>
    <w:p w14:paraId="064F1011" w14:textId="77777777" w:rsidR="004C0EFF" w:rsidRDefault="004C0EFF" w:rsidP="004C0EFF">
      <w:pPr>
        <w:pStyle w:val="ListParagraph"/>
        <w:numPr>
          <w:ilvl w:val="1"/>
          <w:numId w:val="1"/>
        </w:numPr>
      </w:pPr>
      <w:r>
        <w:t>Requires joining multiple files together, multiple years, etc.</w:t>
      </w:r>
    </w:p>
    <w:p w14:paraId="22280D68" w14:textId="77777777" w:rsidR="004C0EFF" w:rsidRDefault="004C0EFF" w:rsidP="004C0EFF">
      <w:pPr>
        <w:pStyle w:val="ListParagraph"/>
        <w:numPr>
          <w:ilvl w:val="1"/>
          <w:numId w:val="1"/>
        </w:numPr>
      </w:pPr>
      <w:r>
        <w:t>Will require cleaning</w:t>
      </w:r>
    </w:p>
    <w:p w14:paraId="75970F37" w14:textId="77777777" w:rsidR="004C0EFF" w:rsidRDefault="004C0EFF" w:rsidP="004C0EFF">
      <w:pPr>
        <w:pStyle w:val="ListParagraph"/>
        <w:numPr>
          <w:ilvl w:val="2"/>
          <w:numId w:val="1"/>
        </w:numPr>
      </w:pPr>
      <w:r>
        <w:t xml:space="preserve">For example multiple categorical fields </w:t>
      </w:r>
      <w:proofErr w:type="gramStart"/>
      <w:r>
        <w:t>as</w:t>
      </w:r>
      <w:proofErr w:type="gramEnd"/>
      <w:r>
        <w:t xml:space="preserve"> numerical fields</w:t>
      </w:r>
    </w:p>
    <w:p w14:paraId="4C37734C" w14:textId="07F73B87" w:rsidR="004C0EFF" w:rsidRDefault="004C0EFF" w:rsidP="004C0EFF">
      <w:pPr>
        <w:pStyle w:val="ListParagraph"/>
        <w:numPr>
          <w:ilvl w:val="1"/>
          <w:numId w:val="1"/>
        </w:numPr>
      </w:pPr>
      <w:r>
        <w:t>Understanding the wacky things that the English call things</w:t>
      </w:r>
    </w:p>
    <w:p w14:paraId="32B361A4" w14:textId="5D0CA5EA" w:rsidR="004C0EFF" w:rsidRDefault="004C0EFF" w:rsidP="004C0EFF">
      <w:pPr>
        <w:pStyle w:val="ListParagraph"/>
        <w:numPr>
          <w:ilvl w:val="1"/>
          <w:numId w:val="1"/>
        </w:numPr>
      </w:pPr>
      <w:r>
        <w:t>None of us have done classification models on more than two categories before</w:t>
      </w:r>
    </w:p>
    <w:p w14:paraId="4945E789" w14:textId="64B7CA31" w:rsidR="008D6917" w:rsidRDefault="008D6917" w:rsidP="004C0EFF">
      <w:pPr>
        <w:pStyle w:val="ListParagraph"/>
        <w:numPr>
          <w:ilvl w:val="1"/>
          <w:numId w:val="1"/>
        </w:numPr>
      </w:pPr>
      <w:r>
        <w:t>Not all accidents will be reported…expect some bias in reporting of slight injuries.</w:t>
      </w:r>
    </w:p>
    <w:sectPr w:rsidR="008D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146B6"/>
    <w:multiLevelType w:val="hybridMultilevel"/>
    <w:tmpl w:val="ECB2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FF"/>
    <w:rsid w:val="004C0EFF"/>
    <w:rsid w:val="008D6917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17CE"/>
  <w15:chartTrackingRefBased/>
  <w15:docId w15:val="{4CEBA783-ED2A-43B2-B0D0-0CE4F1BF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Wright</dc:creator>
  <cp:keywords/>
  <dc:description/>
  <cp:lastModifiedBy>Aaron Wright</cp:lastModifiedBy>
  <cp:revision>1</cp:revision>
  <dcterms:created xsi:type="dcterms:W3CDTF">2018-06-29T23:22:00Z</dcterms:created>
  <dcterms:modified xsi:type="dcterms:W3CDTF">2018-06-29T23:33:00Z</dcterms:modified>
</cp:coreProperties>
</file>