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 xml:space="preserve"> O+ 说明文档</w:t>
      </w:r>
      <w:bookmarkStart w:id="0" w:name="_GoBack"/>
      <w:bookmarkEnd w:id="0"/>
    </w:p>
    <w:p>
      <w:pPr>
        <w:pStyle w:val="3"/>
        <w:rPr>
          <w:rFonts w:hint="eastAsia"/>
          <w:lang w:val="en-US" w:eastAsia="zh-CN"/>
        </w:rPr>
      </w:pPr>
      <w:r>
        <w:rPr>
          <w:rFonts w:hint="eastAsia"/>
          <w:lang w:val="en-US" w:eastAsia="zh-CN"/>
        </w:rPr>
        <w:t>一.项目名:</w:t>
      </w:r>
      <w:r>
        <w:rPr>
          <w:rFonts w:hint="eastAsia"/>
          <w:lang w:val="en-US" w:eastAsia="zh-CN"/>
        </w:rPr>
        <w:tab/>
      </w:r>
      <w:r>
        <w:rPr>
          <w:rFonts w:hint="eastAsia"/>
          <w:lang w:val="en-US" w:eastAsia="zh-CN"/>
        </w:rPr>
        <w:t>欧家</w:t>
      </w:r>
    </w:p>
    <w:p>
      <w:pPr>
        <w:pStyle w:val="3"/>
        <w:rPr>
          <w:rFonts w:hint="eastAsia"/>
          <w:lang w:val="en-US" w:eastAsia="zh-CN"/>
        </w:rPr>
      </w:pPr>
      <w:r>
        <w:rPr>
          <w:rFonts w:hint="eastAsia"/>
          <w:lang w:val="en-US" w:eastAsia="zh-CN"/>
        </w:rPr>
        <w:t>二.项目图标:</w:t>
      </w:r>
      <w:r>
        <w:rPr>
          <w:rFonts w:hint="eastAsia"/>
          <w:lang w:val="en-US" w:eastAsia="zh-CN"/>
        </w:rPr>
        <w:tab/>
      </w:r>
      <w:r>
        <w:rPr>
          <w:rFonts w:hint="eastAsia"/>
          <w:lang w:val="en-US" w:eastAsia="zh-CN"/>
        </w:rPr>
        <w:t>O+</w:t>
      </w:r>
    </w:p>
    <w:p>
      <w:pPr>
        <w:pStyle w:val="3"/>
        <w:rPr>
          <w:rFonts w:hint="eastAsia"/>
          <w:lang w:val="en-US" w:eastAsia="zh-CN"/>
        </w:rPr>
      </w:pPr>
      <w:r>
        <w:rPr>
          <w:rFonts w:hint="eastAsia"/>
          <w:lang w:val="en-US" w:eastAsia="zh-CN"/>
        </w:rPr>
        <w:t>三.项目背景:</w:t>
      </w:r>
    </w:p>
    <w:p>
      <w:pPr>
        <w:ind w:firstLine="420" w:firstLineChars="0"/>
        <w:rPr>
          <w:rFonts w:hint="eastAsia"/>
          <w:lang w:val="en-US" w:eastAsia="zh-CN"/>
        </w:rPr>
      </w:pPr>
      <w:r>
        <w:rPr>
          <w:rFonts w:hint="eastAsia"/>
          <w:lang w:val="en-US" w:eastAsia="zh-CN"/>
        </w:rPr>
        <w:t>近些年来随着经济的快速发展，生活水平不断提高，生活节奏越来越快，我们每天专注工作，专心学习，陪家人的时间越来越少，因此以家庭为中心的服务越来越重要。短信，电话从南到北拉近了人与人之间的距离；微信,QQ将即时通讯引入到生活的方方面面。而O+以家庭服务为中心，服务好每一个家，将家人与家人间紧紧的联合在一起，不管在天涯还是海角有了O+我们就在一起。</w:t>
      </w:r>
    </w:p>
    <w:p>
      <w:pPr>
        <w:pStyle w:val="3"/>
        <w:numPr>
          <w:ilvl w:val="0"/>
          <w:numId w:val="1"/>
        </w:numPr>
        <w:rPr>
          <w:rFonts w:hint="eastAsia"/>
          <w:lang w:val="en-US" w:eastAsia="zh-CN"/>
        </w:rPr>
      </w:pPr>
      <w:r>
        <w:rPr>
          <w:rFonts w:hint="eastAsia"/>
          <w:lang w:val="en-US" w:eastAsia="zh-CN"/>
        </w:rPr>
        <w:t>项目简介:</w:t>
      </w:r>
    </w:p>
    <w:p>
      <w:pPr>
        <w:ind w:firstLine="420" w:firstLineChars="0"/>
        <w:rPr>
          <w:rFonts w:hint="eastAsia"/>
          <w:lang w:val="en-US" w:eastAsia="zh-CN"/>
        </w:rPr>
      </w:pPr>
      <w:r>
        <w:rPr>
          <w:rFonts w:hint="eastAsia"/>
          <w:lang w:val="en-US" w:eastAsia="zh-CN"/>
        </w:rPr>
        <w:t>O+是一个以家庭乃至家族通信为基础，以巩固家族成员关系，弘扬传统的家族式传统文化传承和方便人们日常生活为目的，以物联网技术为核心，以人工智能等技术为辅助的应用软件。家庭,家族式通信，聚焦亲友间的通讯。目前QQ和微信很大程度上取代了三大运营商的短信,电话等通信业务，我们没有能力也没有意义去做一个山寨微信，因此，我们将通信业务聚焦到更小的一个面---</w:t>
      </w:r>
      <w:r>
        <w:rPr>
          <w:rFonts w:hint="default"/>
          <w:lang w:val="en-US" w:eastAsia="zh-CN"/>
        </w:rPr>
        <w:t>”</w:t>
      </w:r>
      <w:r>
        <w:rPr>
          <w:rFonts w:hint="eastAsia"/>
          <w:lang w:val="en-US" w:eastAsia="zh-CN"/>
        </w:rPr>
        <w:t>家庭,家族内部通信服务</w:t>
      </w:r>
      <w:r>
        <w:rPr>
          <w:rFonts w:hint="default"/>
          <w:lang w:val="en-US" w:eastAsia="zh-CN"/>
        </w:rPr>
        <w:t>”</w:t>
      </w:r>
      <w:r>
        <w:rPr>
          <w:rFonts w:hint="eastAsia"/>
          <w:lang w:val="en-US" w:eastAsia="zh-CN"/>
        </w:rPr>
        <w:t>。而我们的目的是提供一个舒适的亲友间聊天服务。单纯的亲友间聊天服务从某些方面来说并没有意义，因为它归根结底还是通信聊天业务，用户也没必要为了一个优化后的服务去专门下载一个APP占用手机桌面以及内存。所以需要更加新颖且无可替代的功能作为整个应用的核心及技术屏障，因此需要物联网技术作为业务以及技术的核心来驱动产品,使之不可或缺也无可替代。这样一个非常有特色的应用架构就非常明显，人们可以通过O+来方便的与家人与亲戚联系，快速查到亲友联系方式，逢年过节拜访亲友方便了，升学结婚发请帖方便了。回家打开O+应用可以坐在沙发上控制全家的所有应用，商家可以遵循相同的标准来基于O+生产不同厂家之间能互相兼容的物联网设备，而这些设备可以通过O+接入互联网实现互联互通。</w:t>
      </w:r>
      <w:r>
        <w:drawing>
          <wp:inline distT="0" distB="0" distL="114300" distR="114300">
            <wp:extent cx="5270500" cy="46056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46056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五.可行性分析</w:t>
      </w:r>
    </w:p>
    <w:p>
      <w:pPr>
        <w:ind w:firstLine="420" w:firstLineChars="0"/>
        <w:rPr>
          <w:rFonts w:hint="eastAsia"/>
          <w:lang w:val="en-US" w:eastAsia="zh-CN"/>
        </w:rPr>
      </w:pPr>
      <w:r>
        <w:rPr>
          <w:rFonts w:hint="eastAsia"/>
          <w:lang w:val="en-US" w:eastAsia="zh-CN"/>
        </w:rPr>
        <w:t>随着改革开放以来国家迅速发展，经济水平不断提高，人们的生活节奏越来越快。与此同时陪伴家人，拜访亲戚的时间就越来越少，由此导致了家族亲友间关系的疏远，中华传统文化的载体---</w:t>
      </w:r>
      <w:r>
        <w:rPr>
          <w:rFonts w:hint="default"/>
          <w:lang w:val="en-US" w:eastAsia="zh-CN"/>
        </w:rPr>
        <w:t>”</w:t>
      </w:r>
      <w:r>
        <w:rPr>
          <w:rFonts w:hint="eastAsia"/>
          <w:lang w:val="en-US" w:eastAsia="zh-CN"/>
        </w:rPr>
        <w:t>家族</w:t>
      </w:r>
      <w:r>
        <w:rPr>
          <w:rFonts w:hint="default"/>
          <w:lang w:val="en-US" w:eastAsia="zh-CN"/>
        </w:rPr>
        <w:t>”</w:t>
      </w:r>
      <w:r>
        <w:rPr>
          <w:rFonts w:hint="eastAsia"/>
          <w:lang w:val="en-US" w:eastAsia="zh-CN"/>
        </w:rPr>
        <w:t>也与中华文化一起逐渐消失。因此在家族关系淡化消失之前，加强家族关系的构建，弘扬中华文化亟不可待。</w:t>
      </w:r>
    </w:p>
    <w:p>
      <w:pPr>
        <w:ind w:firstLine="420" w:firstLineChars="0"/>
        <w:rPr>
          <w:rFonts w:hint="eastAsia"/>
          <w:lang w:val="en-US" w:eastAsia="zh-CN"/>
        </w:rPr>
      </w:pPr>
      <w:r>
        <w:rPr>
          <w:rFonts w:hint="eastAsia"/>
          <w:lang w:val="en-US" w:eastAsia="zh-CN"/>
        </w:rPr>
        <w:t>当前，我们正处于互联网技术大爆发的时代，互联网技术渗透到方方面面，衣食住行都离不开互联网。互联网极大的简化了人与人之间沟通的方式，将世界连成了一个整体。因此合理利用互联网技术弘扬中华传统文化，提倡家族式关系传承。</w:t>
      </w:r>
    </w:p>
    <w:p>
      <w:pPr>
        <w:ind w:firstLine="420" w:firstLineChars="0"/>
        <w:rPr>
          <w:rFonts w:hint="eastAsia"/>
          <w:lang w:val="en-US" w:eastAsia="zh-CN"/>
        </w:rPr>
      </w:pPr>
      <w:r>
        <w:rPr>
          <w:rFonts w:hint="eastAsia"/>
          <w:lang w:val="en-US" w:eastAsia="zh-CN"/>
        </w:rPr>
        <w:t>随着科技的发展处理器的速度越来越快，计算力成本越通信来越低；技术的飞速发展,5G时代即将到来，通信流量成本也越来越低；再者,区块链受资金追捧,智能合约技术在资金的驱动下日渐成熟。综合以上这些技术背景，在不久的将来会迎来一个与以往虚炒概念不同的物联网技术大爆发的时期。</w:t>
      </w:r>
    </w:p>
    <w:p>
      <w:pPr>
        <w:ind w:firstLine="420" w:firstLineChars="0"/>
        <w:rPr>
          <w:rFonts w:hint="eastAsia"/>
          <w:lang w:val="en-US" w:eastAsia="zh-CN"/>
        </w:rPr>
      </w:pPr>
      <w:r>
        <w:rPr>
          <w:rFonts w:hint="eastAsia"/>
          <w:lang w:val="en-US" w:eastAsia="zh-CN"/>
        </w:rPr>
        <w:t>当前，物联网技术基础已经成熟，但是由于市场上没有统一的标准，各个企业生产物联网设备的标准以及技术各不相同，不同厂家之间设备互不兼容限制了物联网技术由学术向应用的转化。另一方面物联网技术是结合了传统通信与现代物联网技术结合的产物，大部分物联网厂家专注于物联网产品的开发，而忽略了互联网终端的开发，导致目前绝大多数物联网产品仅仅只能在局域网内稳定运行，无法真正的连接互联网。因此，一套同遵循的物联网协议是当前市场迫切的需求。</w:t>
      </w:r>
    </w:p>
    <w:p>
      <w:pPr>
        <w:ind w:firstLine="420" w:firstLineChars="0"/>
        <w:rPr>
          <w:rFonts w:hint="eastAsia"/>
          <w:lang w:val="en-US" w:eastAsia="zh-CN"/>
        </w:rPr>
      </w:pPr>
      <w:r>
        <w:rPr>
          <w:rFonts w:hint="eastAsia"/>
          <w:lang w:val="en-US" w:eastAsia="zh-CN"/>
        </w:rPr>
        <w:t>综合以上观点,基于家庭乃至家族通信为基础，结合物联网技术以弘扬中华传统文化，巩固家族凝聚力为目的促进物联网技术形成统一标准的应用将会是与微信,淘宝,支付宝一样颠覆时代的应用。</w:t>
      </w:r>
    </w:p>
    <w:p>
      <w:pPr>
        <w:ind w:firstLine="420" w:firstLineChars="0"/>
        <w:rPr>
          <w:rFonts w:hint="eastAsia"/>
          <w:lang w:val="en-US" w:eastAsia="zh-CN"/>
        </w:rPr>
      </w:pPr>
    </w:p>
    <w:p>
      <w:pPr>
        <w:pStyle w:val="3"/>
        <w:numPr>
          <w:ilvl w:val="0"/>
          <w:numId w:val="0"/>
        </w:numPr>
        <w:ind w:leftChars="0"/>
        <w:rPr>
          <w:rFonts w:hint="eastAsia"/>
          <w:lang w:val="en-US" w:eastAsia="zh-CN"/>
        </w:rPr>
      </w:pPr>
      <w:r>
        <w:rPr>
          <w:rFonts w:hint="eastAsia"/>
          <w:lang w:val="en-US" w:eastAsia="zh-CN"/>
        </w:rPr>
        <w:t>六.目标群体:</w:t>
      </w:r>
    </w:p>
    <w:p>
      <w:pPr>
        <w:numPr>
          <w:ilvl w:val="0"/>
          <w:numId w:val="0"/>
        </w:numPr>
        <w:ind w:leftChars="0" w:firstLine="420" w:firstLineChars="0"/>
        <w:rPr>
          <w:rFonts w:hint="eastAsia"/>
          <w:lang w:val="en-US" w:eastAsia="zh-CN"/>
        </w:rPr>
      </w:pPr>
      <w:r>
        <w:rPr>
          <w:rFonts w:hint="eastAsia"/>
          <w:lang w:val="en-US" w:eastAsia="zh-CN"/>
        </w:rPr>
        <w:t>主要目标群体:</w:t>
      </w:r>
    </w:p>
    <w:p>
      <w:pPr>
        <w:numPr>
          <w:ilvl w:val="0"/>
          <w:numId w:val="2"/>
        </w:numPr>
        <w:ind w:left="420" w:leftChars="0" w:firstLine="420" w:firstLineChars="0"/>
        <w:rPr>
          <w:rFonts w:hint="eastAsia"/>
          <w:lang w:val="en-US" w:eastAsia="zh-CN"/>
        </w:rPr>
      </w:pPr>
      <w:r>
        <w:rPr>
          <w:rFonts w:hint="eastAsia"/>
          <w:lang w:val="en-US" w:eastAsia="zh-CN"/>
        </w:rPr>
        <w:t>22-35岁异地上班族</w:t>
      </w:r>
    </w:p>
    <w:p>
      <w:pPr>
        <w:numPr>
          <w:ilvl w:val="0"/>
          <w:numId w:val="2"/>
        </w:numPr>
        <w:ind w:left="420" w:leftChars="0" w:firstLine="420" w:firstLineChars="0"/>
        <w:rPr>
          <w:rFonts w:hint="eastAsia"/>
          <w:lang w:val="en-US" w:eastAsia="zh-CN"/>
        </w:rPr>
      </w:pPr>
      <w:r>
        <w:rPr>
          <w:rFonts w:hint="eastAsia"/>
          <w:lang w:val="en-US" w:eastAsia="zh-CN"/>
        </w:rPr>
        <w:t>个体工商户从业者</w:t>
      </w:r>
    </w:p>
    <w:p>
      <w:pPr>
        <w:numPr>
          <w:ilvl w:val="0"/>
          <w:numId w:val="2"/>
        </w:numPr>
        <w:ind w:left="420" w:leftChars="0" w:firstLine="420" w:firstLineChars="0"/>
        <w:rPr>
          <w:rFonts w:hint="eastAsia"/>
          <w:lang w:val="en-US" w:eastAsia="zh-CN"/>
        </w:rPr>
      </w:pPr>
      <w:r>
        <w:rPr>
          <w:rFonts w:hint="eastAsia"/>
          <w:lang w:val="en-US" w:eastAsia="zh-CN"/>
        </w:rPr>
        <w:t>大型公司管理层</w:t>
      </w:r>
    </w:p>
    <w:p>
      <w:pPr>
        <w:numPr>
          <w:ilvl w:val="0"/>
          <w:numId w:val="2"/>
        </w:numPr>
        <w:ind w:left="420" w:leftChars="0" w:firstLine="420" w:firstLineChars="0"/>
        <w:rPr>
          <w:rFonts w:hint="eastAsia"/>
          <w:lang w:val="en-US" w:eastAsia="zh-CN"/>
        </w:rPr>
      </w:pPr>
      <w:r>
        <w:rPr>
          <w:rFonts w:hint="eastAsia"/>
          <w:lang w:val="en-US" w:eastAsia="zh-CN"/>
        </w:rPr>
        <w:t>在校大学生</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用户分析:</w:t>
      </w:r>
    </w:p>
    <w:p>
      <w:pPr>
        <w:numPr>
          <w:ilvl w:val="0"/>
          <w:numId w:val="0"/>
        </w:numPr>
        <w:ind w:left="420" w:leftChars="0" w:firstLine="420" w:firstLineChars="0"/>
        <w:rPr>
          <w:rFonts w:hint="eastAsia"/>
          <w:lang w:val="en-US" w:eastAsia="zh-CN"/>
        </w:rPr>
      </w:pPr>
      <w:r>
        <w:rPr>
          <w:rFonts w:hint="eastAsia"/>
          <w:lang w:val="en-US" w:eastAsia="zh-CN"/>
        </w:rPr>
        <w:t>我们将用户分为如下几种：头部天使用户(会主动接收新事物，积极试用新的产品，并积极提出改进意见)，天使用户(由于某些原因对应用有一定的使用后觉得好用而接收产品)，普通用户(当周围的人都接收了产品而被动接受)，保守型用户(由于某些原因必不得已的去接收新的事物)。</w:t>
      </w:r>
    </w:p>
    <w:p>
      <w:pPr>
        <w:numPr>
          <w:ilvl w:val="0"/>
          <w:numId w:val="0"/>
        </w:numPr>
        <w:ind w:left="420" w:leftChars="0" w:firstLine="420" w:firstLineChars="0"/>
        <w:rPr>
          <w:rFonts w:hint="eastAsia"/>
          <w:lang w:val="en-US" w:eastAsia="zh-CN"/>
        </w:rPr>
      </w:pPr>
      <w:r>
        <w:rPr>
          <w:rFonts w:hint="eastAsia"/>
          <w:lang w:val="en-US" w:eastAsia="zh-CN"/>
        </w:rPr>
        <w:t>在早期我们会选择优先抓住部分对我们产品影响力产生放大作用的用户，也就是以头部天使用户和天使用户为产品服务核心，这部分用户会产生群带效应，促使更多用户使用新的产品同时也会对产品提出有效的改进意见。</w:t>
      </w:r>
    </w:p>
    <w:p>
      <w:pPr>
        <w:numPr>
          <w:ilvl w:val="0"/>
          <w:numId w:val="0"/>
        </w:numPr>
        <w:ind w:left="420" w:leftChars="0" w:firstLine="420" w:firstLineChars="0"/>
        <w:rPr>
          <w:rFonts w:hint="eastAsia"/>
          <w:lang w:val="en-US" w:eastAsia="zh-CN"/>
        </w:rPr>
      </w:pPr>
      <w:r>
        <w:rPr>
          <w:rFonts w:hint="eastAsia"/>
          <w:lang w:val="en-US" w:eastAsia="zh-CN"/>
        </w:rPr>
        <w:t>头部天使用户与天使用户的特点大概分为以下几点:1.乐意去接收新鲜事物，2.主动学习，会主动去学习新的知识，3.会将自己接收大新事物新知识传递给周围的人。由以上几点分析得出天使用户在如下几个群体中分布较大:22-35岁异地上班族，个体工商户从业者，大型公司管理层，在校大学生。</w:t>
      </w:r>
    </w:p>
    <w:p>
      <w:pPr>
        <w:pStyle w:val="3"/>
        <w:numPr>
          <w:ilvl w:val="0"/>
          <w:numId w:val="3"/>
        </w:numPr>
        <w:rPr>
          <w:rFonts w:hint="eastAsia"/>
          <w:lang w:val="en-US" w:eastAsia="zh-CN"/>
        </w:rPr>
      </w:pPr>
      <w:r>
        <w:rPr>
          <w:rFonts w:hint="eastAsia"/>
          <w:lang w:val="en-US" w:eastAsia="zh-CN"/>
        </w:rPr>
        <w:t>项目核心功能:</w:t>
      </w:r>
    </w:p>
    <w:p>
      <w:pPr>
        <w:rPr>
          <w:rFonts w:hint="eastAsia"/>
          <w:lang w:val="en-US" w:eastAsia="zh-CN"/>
        </w:rPr>
      </w:pPr>
    </w:p>
    <w:p>
      <w:pPr>
        <w:numPr>
          <w:ilvl w:val="0"/>
          <w:numId w:val="0"/>
        </w:numPr>
        <w:ind w:firstLine="420" w:firstLineChars="0"/>
        <w:rPr>
          <w:rFonts w:hint="eastAsia"/>
          <w:lang w:val="en-US" w:eastAsia="zh-CN"/>
        </w:rPr>
      </w:pPr>
    </w:p>
    <w:p>
      <w:pPr>
        <w:pStyle w:val="3"/>
        <w:numPr>
          <w:ilvl w:val="0"/>
          <w:numId w:val="3"/>
        </w:numPr>
        <w:ind w:left="0" w:leftChars="0" w:firstLine="0" w:firstLineChars="0"/>
        <w:rPr>
          <w:rFonts w:hint="eastAsia"/>
          <w:lang w:val="en-US" w:eastAsia="zh-CN"/>
        </w:rPr>
      </w:pPr>
      <w:r>
        <w:rPr>
          <w:rFonts w:hint="eastAsia"/>
          <w:lang w:val="en-US" w:eastAsia="zh-CN"/>
        </w:rPr>
        <w:t>技术实现方案:</w:t>
      </w:r>
    </w:p>
    <w:p>
      <w:pPr>
        <w:rPr>
          <w:rFonts w:hint="eastAsia"/>
          <w:lang w:val="en-US" w:eastAsia="zh-CN"/>
        </w:rPr>
      </w:pPr>
      <w:r>
        <w:rPr>
          <w:rFonts w:hint="eastAsia"/>
          <w:lang w:val="en-US" w:eastAsia="zh-CN"/>
        </w:rPr>
        <w:t>Web后台:Restful框架(beego)</w:t>
      </w:r>
    </w:p>
    <w:p>
      <w:pPr>
        <w:rPr>
          <w:rFonts w:hint="eastAsia"/>
          <w:lang w:val="en-US" w:eastAsia="zh-CN"/>
        </w:rPr>
      </w:pPr>
      <w:r>
        <w:rPr>
          <w:rFonts w:hint="eastAsia"/>
          <w:lang w:val="en-US" w:eastAsia="zh-CN"/>
        </w:rPr>
        <w:t>数据库: 基本数据MySQL</w:t>
      </w:r>
    </w:p>
    <w:p>
      <w:pPr>
        <w:ind w:firstLine="840" w:firstLineChars="400"/>
        <w:rPr>
          <w:rFonts w:hint="eastAsia"/>
          <w:lang w:val="en-US" w:eastAsia="zh-CN"/>
        </w:rPr>
      </w:pPr>
      <w:r>
        <w:rPr>
          <w:rFonts w:hint="eastAsia"/>
          <w:lang w:val="en-US" w:eastAsia="zh-CN"/>
        </w:rPr>
        <w:t>聊天数据:MongoDB</w:t>
      </w:r>
    </w:p>
    <w:p>
      <w:pPr>
        <w:rPr>
          <w:rFonts w:hint="eastAsia"/>
          <w:lang w:val="en-US" w:eastAsia="zh-CN"/>
        </w:rPr>
      </w:pPr>
      <w:r>
        <w:rPr>
          <w:rFonts w:hint="eastAsia"/>
          <w:lang w:val="en-US" w:eastAsia="zh-CN"/>
        </w:rPr>
        <w:t>缓存:Redis</w:t>
      </w:r>
    </w:p>
    <w:p>
      <w:pPr>
        <w:rPr>
          <w:rFonts w:hint="eastAsia"/>
          <w:lang w:val="en-US" w:eastAsia="zh-CN"/>
        </w:rPr>
      </w:pPr>
      <w:r>
        <w:rPr>
          <w:rFonts w:hint="eastAsia"/>
          <w:lang w:val="en-US" w:eastAsia="zh-CN"/>
        </w:rPr>
        <w:t>推送: mqtt(服务端ActiveMQ 客户端Android-mqtt)</w:t>
      </w:r>
    </w:p>
    <w:p>
      <w:pPr>
        <w:rPr>
          <w:rFonts w:hint="eastAsia"/>
          <w:lang w:val="en-US" w:eastAsia="zh-CN"/>
        </w:rPr>
      </w:pPr>
      <w:r>
        <w:rPr>
          <w:rFonts w:hint="eastAsia"/>
          <w:lang w:val="en-US" w:eastAsia="zh-CN"/>
        </w:rPr>
        <w:t>前端:html+javascript ,bootstrap</w:t>
      </w:r>
    </w:p>
    <w:p>
      <w:pPr>
        <w:rPr>
          <w:rFonts w:hint="eastAsia"/>
          <w:lang w:val="en-US" w:eastAsia="zh-CN"/>
        </w:rPr>
      </w:pPr>
      <w:r>
        <w:rPr>
          <w:rFonts w:hint="eastAsia"/>
          <w:lang w:val="en-US" w:eastAsia="zh-CN"/>
        </w:rPr>
        <w:t>Android: 原生SDK+JS混合开发</w:t>
      </w:r>
    </w:p>
    <w:p>
      <w:pPr>
        <w:rPr>
          <w:rFonts w:hint="eastAsia"/>
          <w:lang w:val="en-US" w:eastAsia="zh-CN"/>
        </w:rPr>
      </w:pPr>
      <w:r>
        <w:rPr>
          <w:rFonts w:hint="eastAsia"/>
          <w:lang w:val="en-US" w:eastAsia="zh-CN"/>
        </w:rPr>
        <w:t>细节请看O+技术说明书</w:t>
      </w:r>
    </w:p>
    <w:p>
      <w:pPr>
        <w:pStyle w:val="3"/>
        <w:numPr>
          <w:ilvl w:val="0"/>
          <w:numId w:val="3"/>
        </w:numPr>
        <w:ind w:left="0" w:leftChars="0" w:firstLine="0" w:firstLineChars="0"/>
        <w:rPr>
          <w:rFonts w:hint="eastAsia"/>
          <w:lang w:val="en-US" w:eastAsia="zh-CN"/>
        </w:rPr>
      </w:pPr>
      <w:r>
        <w:rPr>
          <w:rFonts w:hint="eastAsia"/>
          <w:lang w:val="en-US" w:eastAsia="zh-CN"/>
        </w:rPr>
        <w:t>项目开发计划:</w:t>
      </w:r>
    </w:p>
    <w:p>
      <w:pPr>
        <w:numPr>
          <w:ilvl w:val="0"/>
          <w:numId w:val="4"/>
        </w:numPr>
        <w:ind w:firstLine="420" w:firstLineChars="0"/>
        <w:rPr>
          <w:rFonts w:hint="eastAsia"/>
          <w:lang w:val="en-US" w:eastAsia="zh-CN"/>
        </w:rPr>
      </w:pPr>
      <w:r>
        <w:rPr>
          <w:rFonts w:hint="eastAsia"/>
          <w:lang w:val="en-US" w:eastAsia="zh-CN"/>
        </w:rPr>
        <w:t>O+ 1.0 软件基础架构的搭建。</w:t>
      </w:r>
    </w:p>
    <w:p>
      <w:pPr>
        <w:numPr>
          <w:ilvl w:val="0"/>
          <w:numId w:val="4"/>
        </w:numPr>
        <w:ind w:firstLine="420" w:firstLineChars="0"/>
        <w:rPr>
          <w:rFonts w:hint="eastAsia"/>
          <w:lang w:val="en-US" w:eastAsia="zh-CN"/>
        </w:rPr>
      </w:pPr>
      <w:r>
        <w:rPr>
          <w:rFonts w:hint="eastAsia"/>
          <w:lang w:val="en-US" w:eastAsia="zh-CN"/>
        </w:rPr>
        <w:t>O+ 2.0 家庭聊天聊天功能的实现。</w:t>
      </w:r>
    </w:p>
    <w:p>
      <w:pPr>
        <w:numPr>
          <w:ilvl w:val="0"/>
          <w:numId w:val="4"/>
        </w:numPr>
        <w:ind w:firstLine="420" w:firstLineChars="0"/>
        <w:rPr>
          <w:rFonts w:hint="eastAsia"/>
          <w:lang w:val="en-US" w:eastAsia="zh-CN"/>
        </w:rPr>
      </w:pPr>
      <w:r>
        <w:rPr>
          <w:rFonts w:hint="eastAsia"/>
          <w:lang w:val="en-US" w:eastAsia="zh-CN"/>
        </w:rPr>
        <w:t>O+ 3.0 家族聊天功能的实现。</w:t>
      </w:r>
    </w:p>
    <w:p>
      <w:pPr>
        <w:numPr>
          <w:ilvl w:val="0"/>
          <w:numId w:val="4"/>
        </w:numPr>
        <w:ind w:firstLine="420" w:firstLineChars="0"/>
        <w:rPr>
          <w:rFonts w:hint="eastAsia"/>
          <w:lang w:val="en-US" w:eastAsia="zh-CN"/>
        </w:rPr>
      </w:pPr>
      <w:r>
        <w:rPr>
          <w:rFonts w:hint="eastAsia"/>
          <w:lang w:val="en-US" w:eastAsia="zh-CN"/>
        </w:rPr>
        <w:t>O+ 4.0 物联网功能的实现。</w:t>
      </w:r>
    </w:p>
    <w:p>
      <w:pPr>
        <w:numPr>
          <w:ilvl w:val="0"/>
          <w:numId w:val="4"/>
        </w:numPr>
        <w:ind w:firstLine="420" w:firstLineChars="0"/>
        <w:rPr>
          <w:rFonts w:hint="eastAsia"/>
          <w:lang w:val="en-US" w:eastAsia="zh-CN"/>
        </w:rPr>
      </w:pPr>
      <w:r>
        <w:rPr>
          <w:rFonts w:hint="eastAsia"/>
          <w:lang w:val="en-US" w:eastAsia="zh-CN"/>
        </w:rPr>
        <w:t>O+ 5.0 功能优化。</w:t>
      </w:r>
    </w:p>
    <w:p>
      <w:pPr>
        <w:numPr>
          <w:ilvl w:val="0"/>
          <w:numId w:val="4"/>
        </w:numPr>
        <w:ind w:firstLine="420" w:firstLineChars="0"/>
        <w:rPr>
          <w:rFonts w:hint="eastAsia"/>
          <w:lang w:val="en-US" w:eastAsia="zh-CN"/>
        </w:rPr>
      </w:pPr>
      <w:r>
        <w:rPr>
          <w:rFonts w:hint="eastAsia"/>
          <w:lang w:val="en-US" w:eastAsia="zh-CN"/>
        </w:rPr>
        <w:t>O+ 6.0 根据用户需求另议。</w:t>
      </w:r>
    </w:p>
    <w:p>
      <w:pPr>
        <w:pStyle w:val="3"/>
        <w:numPr>
          <w:ilvl w:val="0"/>
          <w:numId w:val="3"/>
        </w:numPr>
        <w:ind w:left="0" w:leftChars="0" w:firstLine="0" w:firstLineChars="0"/>
        <w:rPr>
          <w:rFonts w:hint="eastAsia"/>
          <w:lang w:val="en-US" w:eastAsia="zh-CN"/>
        </w:rPr>
      </w:pPr>
      <w:r>
        <w:rPr>
          <w:rFonts w:hint="eastAsia"/>
          <w:lang w:val="en-US" w:eastAsia="zh-CN"/>
        </w:rPr>
        <w:t>流程图</w:t>
      </w:r>
    </w:p>
    <w:p>
      <w:pPr>
        <w:numPr>
          <w:ilvl w:val="0"/>
          <w:numId w:val="0"/>
        </w:numPr>
        <w:ind w:leftChars="0"/>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Theme="minorEastAsia"/>
        <w:lang w:val="en-US" w:eastAsia="zh-CN"/>
      </w:rPr>
    </w:pPr>
    <w:r>
      <w:rPr>
        <w:rFonts w:hint="eastAsia"/>
        <w:lang w:val="en-US" w:eastAsia="zh-CN"/>
      </w:rPr>
      <w:t>O+ 商业计划书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3AC3A1"/>
    <w:multiLevelType w:val="singleLevel"/>
    <w:tmpl w:val="B63AC3A1"/>
    <w:lvl w:ilvl="0" w:tentative="0">
      <w:start w:val="1"/>
      <w:numFmt w:val="upperLetter"/>
      <w:suff w:val="space"/>
      <w:lvlText w:val="%1."/>
      <w:lvlJc w:val="left"/>
    </w:lvl>
  </w:abstractNum>
  <w:abstractNum w:abstractNumId="1">
    <w:nsid w:val="B7F0F353"/>
    <w:multiLevelType w:val="singleLevel"/>
    <w:tmpl w:val="B7F0F353"/>
    <w:lvl w:ilvl="0" w:tentative="0">
      <w:start w:val="1"/>
      <w:numFmt w:val="upperLetter"/>
      <w:suff w:val="space"/>
      <w:lvlText w:val="%1."/>
      <w:lvlJc w:val="left"/>
    </w:lvl>
  </w:abstractNum>
  <w:abstractNum w:abstractNumId="2">
    <w:nsid w:val="47AD0D38"/>
    <w:multiLevelType w:val="singleLevel"/>
    <w:tmpl w:val="47AD0D38"/>
    <w:lvl w:ilvl="0" w:tentative="0">
      <w:start w:val="7"/>
      <w:numFmt w:val="chineseCounting"/>
      <w:lvlText w:val="%1."/>
      <w:lvlJc w:val="left"/>
      <w:pPr>
        <w:tabs>
          <w:tab w:val="left" w:pos="312"/>
        </w:tabs>
      </w:pPr>
      <w:rPr>
        <w:rFonts w:hint="eastAsia"/>
      </w:rPr>
    </w:lvl>
  </w:abstractNum>
  <w:abstractNum w:abstractNumId="3">
    <w:nsid w:val="53158BB5"/>
    <w:multiLevelType w:val="singleLevel"/>
    <w:tmpl w:val="53158BB5"/>
    <w:lvl w:ilvl="0" w:tentative="0">
      <w:start w:val="4"/>
      <w:numFmt w:val="chineseCounting"/>
      <w:lvlText w:val="%1."/>
      <w:lvlJc w:val="left"/>
      <w:pPr>
        <w:tabs>
          <w:tab w:val="left" w:pos="312"/>
        </w:tabs>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A6BA3"/>
    <w:rsid w:val="02547E3D"/>
    <w:rsid w:val="02875C5D"/>
    <w:rsid w:val="02937308"/>
    <w:rsid w:val="06352C85"/>
    <w:rsid w:val="076C34F4"/>
    <w:rsid w:val="0916606A"/>
    <w:rsid w:val="0BA131D1"/>
    <w:rsid w:val="0DC37410"/>
    <w:rsid w:val="11CF4B8B"/>
    <w:rsid w:val="11FC4866"/>
    <w:rsid w:val="12B825AD"/>
    <w:rsid w:val="1AE93994"/>
    <w:rsid w:val="1EE82F08"/>
    <w:rsid w:val="1FEA2DF5"/>
    <w:rsid w:val="21193DC1"/>
    <w:rsid w:val="21282118"/>
    <w:rsid w:val="22C67C34"/>
    <w:rsid w:val="26DB3FD7"/>
    <w:rsid w:val="28405D68"/>
    <w:rsid w:val="29A033F0"/>
    <w:rsid w:val="2CBE3EB6"/>
    <w:rsid w:val="2FAE57AF"/>
    <w:rsid w:val="329B2428"/>
    <w:rsid w:val="337869C1"/>
    <w:rsid w:val="3AB1382E"/>
    <w:rsid w:val="3CA3611D"/>
    <w:rsid w:val="3D18138F"/>
    <w:rsid w:val="3DA277EC"/>
    <w:rsid w:val="3F0E7BE2"/>
    <w:rsid w:val="40930B1C"/>
    <w:rsid w:val="41A74CF1"/>
    <w:rsid w:val="434A7AC8"/>
    <w:rsid w:val="44C144BB"/>
    <w:rsid w:val="488A326C"/>
    <w:rsid w:val="48BB10EA"/>
    <w:rsid w:val="4D2A71F1"/>
    <w:rsid w:val="4E3F7BC1"/>
    <w:rsid w:val="4EA971BA"/>
    <w:rsid w:val="50262CB6"/>
    <w:rsid w:val="516736E2"/>
    <w:rsid w:val="53076027"/>
    <w:rsid w:val="53125877"/>
    <w:rsid w:val="53810773"/>
    <w:rsid w:val="541463FD"/>
    <w:rsid w:val="54651CF5"/>
    <w:rsid w:val="55887D7E"/>
    <w:rsid w:val="56575C7D"/>
    <w:rsid w:val="5684405E"/>
    <w:rsid w:val="63CF7DB4"/>
    <w:rsid w:val="6709594A"/>
    <w:rsid w:val="67B56B3C"/>
    <w:rsid w:val="6AD600BA"/>
    <w:rsid w:val="6BD313BA"/>
    <w:rsid w:val="6C9C2445"/>
    <w:rsid w:val="6D7A6F6A"/>
    <w:rsid w:val="6F4804F0"/>
    <w:rsid w:val="709C4C81"/>
    <w:rsid w:val="71DD4ADA"/>
    <w:rsid w:val="72E26195"/>
    <w:rsid w:val="7347642B"/>
    <w:rsid w:val="79D33E7C"/>
    <w:rsid w:val="7A111FAE"/>
    <w:rsid w:val="7A7C3880"/>
    <w:rsid w:val="7ADD4D4B"/>
    <w:rsid w:val="7B7D4A49"/>
    <w:rsid w:val="7C026060"/>
    <w:rsid w:val="7C3144E3"/>
    <w:rsid w:val="7C3D72EF"/>
    <w:rsid w:val="7C89006B"/>
    <w:rsid w:val="7DC41547"/>
    <w:rsid w:val="7E8643A7"/>
    <w:rsid w:val="7FDF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2018-03-14T01:10:14Z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