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F2D0" w14:textId="7F411AEF" w:rsidR="00E6203A" w:rsidRPr="003B7695" w:rsidRDefault="003B7695" w:rsidP="003B7695">
      <w:pPr>
        <w:pStyle w:val="PlainText"/>
        <w:jc w:val="center"/>
        <w:rPr>
          <w:rFonts w:ascii="Microsoft YaHei" w:eastAsia="Microsoft YaHei" w:hAnsi="Microsoft YaHei" w:cs="Microsoft YaHei"/>
          <w:color w:val="000000"/>
          <w:sz w:val="48"/>
          <w:szCs w:val="48"/>
          <w:shd w:val="clear" w:color="auto" w:fill="FFFFFF"/>
        </w:rPr>
      </w:pPr>
      <w:r w:rsidRPr="003B7695">
        <w:rPr>
          <w:rFonts w:ascii="Arial" w:hAnsi="Arial" w:cs="Arial"/>
          <w:color w:val="000000"/>
          <w:sz w:val="48"/>
          <w:szCs w:val="48"/>
          <w:shd w:val="clear" w:color="auto" w:fill="FFFFFF"/>
        </w:rPr>
        <w:t>探</w:t>
      </w:r>
      <w:r w:rsidRPr="003B7695">
        <w:rPr>
          <w:rFonts w:ascii="Microsoft YaHei" w:eastAsia="Microsoft YaHei" w:hAnsi="Microsoft YaHei" w:cs="Microsoft YaHei" w:hint="eastAsia"/>
          <w:color w:val="000000"/>
          <w:sz w:val="48"/>
          <w:szCs w:val="48"/>
          <w:shd w:val="clear" w:color="auto" w:fill="FFFFFF"/>
        </w:rPr>
        <w:t>索</w:t>
      </w:r>
    </w:p>
    <w:p w14:paraId="7FB347AB" w14:textId="77777777" w:rsidR="003B7695" w:rsidRDefault="003B7695" w:rsidP="00124EF0">
      <w:pPr>
        <w:pStyle w:val="PlainText"/>
        <w:rPr>
          <w:rFonts w:ascii="Courier New" w:hAnsi="Courier New" w:cs="Courier New"/>
        </w:rPr>
      </w:pPr>
    </w:p>
    <w:p w14:paraId="224FF174" w14:textId="77777777" w:rsidR="00E6203A" w:rsidRDefault="00E6203A" w:rsidP="00124EF0">
      <w:pPr>
        <w:pStyle w:val="PlainText"/>
        <w:rPr>
          <w:rFonts w:ascii="Courier New" w:hAnsi="Courier New" w:cs="Courier New"/>
        </w:rPr>
      </w:pPr>
    </w:p>
    <w:p w14:paraId="64BFDD4A" w14:textId="30E37D70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《探索》是为慕道朋友与基督徒写的，因为它解开了许多信仰的疑惑。它坚定了信仰的根基，有系统地提供了信仰的基本要道。主题的内容，包括：认识独一真神、圣经、人、神的儿子、罪、死亡、福音、信心、圣灵、救恩、复活、审判与教会。</w:t>
      </w:r>
    </w:p>
    <w:p w14:paraId="2F995A2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 xml:space="preserve"> </w:t>
      </w:r>
    </w:p>
    <w:p w14:paraId="2924E7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中国古代哲人老子曾说：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上士闻道勤而求之，中士闻道若存若罔，下士闻道大笑之。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这句话道尽了古今中外所有人士，对真理的三种十分明显的不同态度。</w:t>
      </w:r>
    </w:p>
    <w:p w14:paraId="07E08EC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CD28C0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本书作者刘牧师，原本不是基督徒，但是却有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上士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之心，渴慕真道，因此不但他个人的人生有了崭新的转变，并且也影响了他周围许多的亲友，使他们找着人生的正确方向与力量。</w:t>
      </w:r>
    </w:p>
    <w:p w14:paraId="4452248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4F6BC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所谓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，其实就是万事万物的终极意义，简言之，就是造物主</w:t>
      </w:r>
      <w:r w:rsidRPr="00124EF0">
        <w:rPr>
          <w:rFonts w:ascii="Courier New" w:hAnsi="Courier New" w:cs="Courier New"/>
        </w:rPr>
        <w:t>—</w:t>
      </w:r>
      <w:r w:rsidRPr="00124EF0">
        <w:rPr>
          <w:rFonts w:ascii="Courier New" w:hAnsi="Courier New" w:cs="Courier New"/>
        </w:rPr>
        <w:t>神。因此对神的探索是重视自己生命之人所必须的，因为惟有独一真神才是无限的、永远的和绝对完美的。当我们认识祂并与祂建立了亲密的关系，我们的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有限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结连与神的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无限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，我们的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暂时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就进入了神的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永远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，我们的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缺陷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就被神的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完美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所改变。我们的人生有这样的改变，岂不是最大的成就与幸福？</w:t>
      </w:r>
    </w:p>
    <w:p w14:paraId="67E5FE3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D557C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愿所有的读者都是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勤而求道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的上士，因为神曾应许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寻找的必定寻见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</w:p>
    <w:p w14:paraId="538DD83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AB50299" w14:textId="2759B670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探索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课程有</w:t>
      </w:r>
      <w:r w:rsidRPr="00124EF0">
        <w:rPr>
          <w:rFonts w:ascii="Courier New" w:hAnsi="Courier New" w:cs="Courier New"/>
        </w:rPr>
        <w:t>21</w:t>
      </w:r>
      <w:r w:rsidRPr="00124EF0">
        <w:rPr>
          <w:rFonts w:ascii="Courier New" w:hAnsi="Courier New" w:cs="Courier New"/>
        </w:rPr>
        <w:t>个题目，每课分成</w:t>
      </w:r>
      <w:r w:rsidRPr="00124EF0">
        <w:rPr>
          <w:rFonts w:ascii="Courier New" w:hAnsi="Courier New" w:cs="Courier New"/>
        </w:rPr>
        <w:t>2-4</w:t>
      </w:r>
      <w:r w:rsidRPr="00124EF0">
        <w:rPr>
          <w:rFonts w:ascii="Courier New" w:hAnsi="Courier New" w:cs="Courier New"/>
        </w:rPr>
        <w:t>段。会在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个多月学习完这系列课程。</w:t>
      </w:r>
    </w:p>
    <w:p w14:paraId="0D31B13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668CB7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原主祝福你，</w:t>
      </w:r>
    </w:p>
    <w:p w14:paraId="763C2DAE" w14:textId="77777777" w:rsidR="00E6203A" w:rsidRDefault="00E6203A" w:rsidP="00124EF0">
      <w:pPr>
        <w:pStyle w:val="PlainText"/>
        <w:rPr>
          <w:rFonts w:ascii="Courier New" w:hAnsi="Courier New" w:cs="Courier New"/>
        </w:rPr>
      </w:pPr>
    </w:p>
    <w:p w14:paraId="17B63192" w14:textId="77777777" w:rsidR="00E6203A" w:rsidRDefault="00E6203A" w:rsidP="00124EF0">
      <w:pPr>
        <w:pStyle w:val="PlainText"/>
        <w:rPr>
          <w:rFonts w:ascii="Courier New" w:hAnsi="Courier New" w:cs="Courier New"/>
        </w:rPr>
      </w:pPr>
    </w:p>
    <w:p w14:paraId="47A85936" w14:textId="77777777" w:rsidR="00E6203A" w:rsidRDefault="00E6203A" w:rsidP="00124EF0">
      <w:pPr>
        <w:pStyle w:val="PlainText"/>
        <w:rPr>
          <w:rFonts w:ascii="Courier New" w:hAnsi="Courier New" w:cs="Courier New"/>
        </w:rPr>
      </w:pPr>
    </w:p>
    <w:p w14:paraId="0209913F" w14:textId="43986004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你好，</w:t>
      </w:r>
    </w:p>
    <w:p w14:paraId="4415D45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480A94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欢迎你开始探索基督信仰。我相信你会从这系列课程有深厚的收获。</w:t>
      </w:r>
    </w:p>
    <w:p w14:paraId="26EB3A8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930FAD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作者刘信牧师，生于中国，长于台湾。</w:t>
      </w:r>
      <w:r w:rsidRPr="00124EF0">
        <w:rPr>
          <w:rFonts w:ascii="Courier New" w:hAnsi="Courier New" w:cs="Courier New"/>
        </w:rPr>
        <w:t>1978</w:t>
      </w:r>
      <w:r w:rsidRPr="00124EF0">
        <w:rPr>
          <w:rFonts w:ascii="Courier New" w:hAnsi="Courier New" w:cs="Courier New"/>
        </w:rPr>
        <w:t>年获新泽西罗格斯大学电机博士学位。</w:t>
      </w:r>
      <w:r w:rsidRPr="00124EF0">
        <w:rPr>
          <w:rFonts w:ascii="Courier New" w:hAnsi="Courier New" w:cs="Courier New"/>
        </w:rPr>
        <w:t>2001</w:t>
      </w:r>
      <w:r w:rsidRPr="00124EF0">
        <w:rPr>
          <w:rFonts w:ascii="Courier New" w:hAnsi="Courier New" w:cs="Courier New"/>
        </w:rPr>
        <w:t>年蒙召，</w:t>
      </w:r>
      <w:r w:rsidRPr="00124EF0">
        <w:rPr>
          <w:rFonts w:ascii="Courier New" w:hAnsi="Courier New" w:cs="Courier New"/>
        </w:rPr>
        <w:t>2003</w:t>
      </w:r>
      <w:r w:rsidRPr="00124EF0">
        <w:rPr>
          <w:rFonts w:ascii="Courier New" w:hAnsi="Courier New" w:cs="Courier New"/>
        </w:rPr>
        <w:t>年获</w:t>
      </w:r>
      <w:r w:rsidRPr="00124EF0">
        <w:rPr>
          <w:rFonts w:ascii="Courier New" w:hAnsi="Courier New" w:cs="Courier New"/>
        </w:rPr>
        <w:t>Fuller</w:t>
      </w:r>
      <w:r w:rsidRPr="00124EF0">
        <w:rPr>
          <w:rFonts w:ascii="Courier New" w:hAnsi="Courier New" w:cs="Courier New"/>
        </w:rPr>
        <w:t>圣经研究硕士学位，</w:t>
      </w:r>
      <w:r w:rsidRPr="00124EF0">
        <w:rPr>
          <w:rFonts w:ascii="Courier New" w:hAnsi="Courier New" w:cs="Courier New"/>
        </w:rPr>
        <w:t>2011</w:t>
      </w:r>
      <w:r w:rsidRPr="00124EF0">
        <w:rPr>
          <w:rFonts w:ascii="Courier New" w:hAnsi="Courier New" w:cs="Courier New"/>
        </w:rPr>
        <w:t>年获正道神学院教牧博士学位，</w:t>
      </w:r>
      <w:r w:rsidRPr="00124EF0">
        <w:rPr>
          <w:rFonts w:ascii="Courier New" w:hAnsi="Courier New" w:cs="Courier New"/>
        </w:rPr>
        <w:t>2008</w:t>
      </w:r>
      <w:r w:rsidRPr="00124EF0">
        <w:rPr>
          <w:rFonts w:ascii="Courier New" w:hAnsi="Courier New" w:cs="Courier New"/>
        </w:rPr>
        <w:t>年开始任基督神学院院长，九年后荣誉退休，现为实践神学荣誉教授，神学院与教会顾问。</w:t>
      </w:r>
    </w:p>
    <w:p w14:paraId="571349D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B8156CA" w14:textId="720F9DFE" w:rsid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现在开始学习第一段。</w:t>
      </w:r>
    </w:p>
    <w:p w14:paraId="4A95FCBC" w14:textId="77777777" w:rsidR="00E6203A" w:rsidRDefault="00E6203A">
      <w:pPr>
        <w:rPr>
          <w:rFonts w:ascii="Courier New" w:hAnsi="Courier New" w:cs="Courier New"/>
        </w:rPr>
      </w:pPr>
    </w:p>
    <w:p w14:paraId="770D86D2" w14:textId="77777777" w:rsidR="00E6203A" w:rsidRDefault="00E6203A" w:rsidP="00E6203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CFA0DEA" w14:textId="77777777" w:rsidR="00E6203A" w:rsidRDefault="00E6203A" w:rsidP="00E6203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55520" behindDoc="1" locked="0" layoutInCell="1" allowOverlap="1" wp14:anchorId="036B9AF2" wp14:editId="5223EBC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4ABEF" w14:textId="77777777" w:rsidR="00E6203A" w:rsidRDefault="00E6203A" w:rsidP="00E6203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874FF89" w14:textId="77777777" w:rsidR="00E6203A" w:rsidRDefault="00E6203A" w:rsidP="00E6203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B7C1398" w14:textId="77777777" w:rsidR="00E6203A" w:rsidRPr="00C95C28" w:rsidRDefault="00E6203A" w:rsidP="00E6203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2088C7B" w14:textId="77777777" w:rsidR="00E6203A" w:rsidRPr="00EA3500" w:rsidRDefault="00E6203A" w:rsidP="00E6203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D0211A3" w14:textId="77777777" w:rsidR="00E6203A" w:rsidRDefault="00E6203A" w:rsidP="00E6203A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E6203A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2023-06-14T03:24:00Z</dcterms:modified>
</cp:coreProperties>
</file>