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word/webSettings.xml" ContentType="application/vnd.openxmlformats-officedocument.wordprocessingml.webSettings+xml"/>
  <Override PartName="/word/numbering.xml" ContentType="application/vnd.openxmlformats-officedocument.wordprocessingml.numbering+xml"/>
  <Override PartName="/word/styles.xml" ContentType="application/vnd.openxmlformats-officedocument.wordprocessingml.styl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A5EE77" w14:textId="77777777" w:rsidR="00DB7B8E" w:rsidRPr="00700B99" w:rsidRDefault="00DB7B8E" w:rsidP="00DB7B8E">
      <w:pPr>
        <w:shd w:val="clear" w:color="auto" w:fill="D9D9D9" w:themeFill="background1" w:themeFillShade="D9"/>
        <w:tabs>
          <w:tab w:val="left" w:pos="180"/>
        </w:tabs>
        <w:contextualSpacing/>
        <w:jc w:val="both"/>
        <w:rPr>
          <w:b/>
          <w:bCs/>
          <w:color w:val="FF0000"/>
        </w:rPr>
      </w:pPr>
      <w:r>
        <w:rPr>
          <w:b/>
          <w:bCs/>
          <w:color w:val="FF0000"/>
        </w:rPr>
        <w:t>COURSE DETAILS</w:t>
      </w:r>
    </w:p>
    <w:p w14:paraId="1BB8FA3E" w14:textId="77777777" w:rsidR="0034281B" w:rsidRPr="004B771F" w:rsidRDefault="0034281B" w:rsidP="0034281B">
      <w:pPr>
        <w:tabs>
          <w:tab w:val="left" w:pos="600"/>
        </w:tabs>
        <w:ind w:right="-20"/>
        <w:rPr>
          <w:b/>
          <w:color w:val="17365D" w:themeColor="text2" w:themeShade="BF"/>
          <w:sz w:val="20"/>
          <w:szCs w:val="20"/>
        </w:rPr>
      </w:pPr>
    </w:p>
    <w:tbl>
      <w:tblPr>
        <w:tblStyle w:val="TableGrid"/>
        <w:tblW w:w="10530" w:type="dxa"/>
        <w:tblInd w:w="-5" w:type="dxa"/>
        <w:tblBorders>
          <w:top w:val="dotted" w:sz="4" w:space="0" w:color="FF0000"/>
          <w:left w:val="dotted" w:sz="4" w:space="0" w:color="FF0000"/>
          <w:bottom w:val="dotted" w:sz="4" w:space="0" w:color="FF0000"/>
          <w:right w:val="dotted" w:sz="4" w:space="0" w:color="FF0000"/>
          <w:insideH w:val="dotted" w:sz="4" w:space="0" w:color="FF0000"/>
          <w:insideV w:val="dotted" w:sz="4" w:space="0" w:color="FF0000"/>
        </w:tblBorders>
        <w:tblLook w:val="04A0" w:firstRow="1" w:lastRow="0" w:firstColumn="1" w:lastColumn="0" w:noHBand="0" w:noVBand="1"/>
      </w:tblPr>
      <w:tblGrid>
        <w:gridCol w:w="4142"/>
        <w:gridCol w:w="1341"/>
        <w:gridCol w:w="2580"/>
        <w:gridCol w:w="2467"/>
      </w:tblGrid>
      <w:tr w:rsidR="00B12524" w:rsidRPr="00882DDB" w14:paraId="15CE8673" w14:textId="77777777" w:rsidTr="00DB7B8E">
        <w:trPr>
          <w:trHeight w:val="324"/>
        </w:trPr>
        <w:tc>
          <w:tcPr>
            <w:tcW w:w="4142" w:type="dxa"/>
            <w:shd w:val="clear" w:color="auto" w:fill="1D2769"/>
            <w:vAlign w:val="center"/>
          </w:tcPr>
          <w:p w14:paraId="1F70BBAA" w14:textId="06678448" w:rsidR="00DF53DD" w:rsidRPr="00882DDB" w:rsidRDefault="00F054EB" w:rsidP="000814DB">
            <w:pPr>
              <w:pStyle w:val="Default"/>
              <w:ind w:right="-129" w:hanging="20"/>
              <w:rPr>
                <w:rFonts w:ascii="Times New Roman" w:hAnsi="Times New Roman" w:cs="Times New Roman"/>
                <w:color w:val="auto"/>
              </w:rPr>
            </w:pPr>
            <w:r>
              <w:rPr>
                <w:rFonts w:ascii="Times New Roman" w:hAnsi="Times New Roman" w:cs="Times New Roman"/>
                <w:color w:val="auto"/>
              </w:rPr>
              <w:t>Foundation year</w:t>
            </w:r>
            <w:r w:rsidR="00DF53DD" w:rsidRPr="00882DDB">
              <w:rPr>
                <w:rFonts w:ascii="Times New Roman" w:hAnsi="Times New Roman" w:cs="Times New Roman"/>
                <w:color w:val="auto"/>
              </w:rPr>
              <w:t xml:space="preserve"> in</w:t>
            </w:r>
          </w:p>
        </w:tc>
        <w:tc>
          <w:tcPr>
            <w:tcW w:w="6388" w:type="dxa"/>
            <w:gridSpan w:val="3"/>
            <w:shd w:val="clear" w:color="auto" w:fill="FFFFFF" w:themeFill="background1"/>
            <w:vAlign w:val="center"/>
          </w:tcPr>
          <w:p w14:paraId="42DC3AF4" w14:textId="4C4A7A9F" w:rsidR="00DF53DD" w:rsidRPr="00E40F30" w:rsidRDefault="0025455C" w:rsidP="000814DB">
            <w:pPr>
              <w:pStyle w:val="Default"/>
              <w:ind w:left="-18" w:firstLine="18"/>
              <w:rPr>
                <w:rFonts w:ascii="Times New Roman" w:hAnsi="Times New Roman" w:cs="Times New Roman"/>
                <w:b/>
                <w:bCs/>
                <w:color w:val="auto"/>
              </w:rPr>
            </w:pPr>
            <w:r w:rsidRPr="00E40F30">
              <w:rPr>
                <w:rFonts w:ascii="Times New Roman" w:hAnsi="Times New Roman" w:cs="Times New Roman"/>
                <w:b/>
                <w:bCs/>
                <w:color w:val="auto"/>
              </w:rPr>
              <w:t>Records Management and Archival Science</w:t>
            </w:r>
          </w:p>
        </w:tc>
      </w:tr>
      <w:tr w:rsidR="00462E3A" w:rsidRPr="00882DDB" w14:paraId="287C6CF9" w14:textId="77777777" w:rsidTr="00DB7B8E">
        <w:trPr>
          <w:trHeight w:val="324"/>
        </w:trPr>
        <w:tc>
          <w:tcPr>
            <w:tcW w:w="4142" w:type="dxa"/>
            <w:shd w:val="clear" w:color="auto" w:fill="1D2769"/>
            <w:vAlign w:val="center"/>
          </w:tcPr>
          <w:p w14:paraId="2F089B28" w14:textId="6EDB52DB" w:rsidR="00462E3A" w:rsidRPr="00882DDB" w:rsidRDefault="00462E3A" w:rsidP="00462E3A">
            <w:pPr>
              <w:pStyle w:val="Default"/>
              <w:ind w:left="-108" w:right="-419" w:firstLine="108"/>
              <w:rPr>
                <w:rFonts w:ascii="Times New Roman" w:hAnsi="Times New Roman" w:cs="Times New Roman"/>
                <w:color w:val="auto"/>
              </w:rPr>
            </w:pPr>
            <w:r w:rsidRPr="00882DDB">
              <w:rPr>
                <w:rFonts w:ascii="Times New Roman" w:hAnsi="Times New Roman" w:cs="Times New Roman"/>
                <w:color w:val="auto"/>
              </w:rPr>
              <w:t xml:space="preserve">Course </w:t>
            </w:r>
            <w:r>
              <w:rPr>
                <w:rFonts w:ascii="Times New Roman" w:hAnsi="Times New Roman" w:cs="Times New Roman"/>
                <w:color w:val="auto"/>
              </w:rPr>
              <w:t xml:space="preserve">Code </w:t>
            </w:r>
            <w:r w:rsidRPr="00882DDB">
              <w:rPr>
                <w:rFonts w:ascii="Times New Roman" w:hAnsi="Times New Roman" w:cs="Times New Roman"/>
                <w:color w:val="auto"/>
              </w:rPr>
              <w:t xml:space="preserve">and </w:t>
            </w:r>
            <w:r>
              <w:rPr>
                <w:rFonts w:ascii="Times New Roman" w:hAnsi="Times New Roman" w:cs="Times New Roman"/>
                <w:color w:val="auto"/>
              </w:rPr>
              <w:t>T</w:t>
            </w:r>
            <w:r w:rsidRPr="00882DDB">
              <w:rPr>
                <w:rFonts w:ascii="Times New Roman" w:hAnsi="Times New Roman" w:cs="Times New Roman"/>
                <w:color w:val="auto"/>
              </w:rPr>
              <w:t>itle</w:t>
            </w:r>
          </w:p>
        </w:tc>
        <w:tc>
          <w:tcPr>
            <w:tcW w:w="6388" w:type="dxa"/>
            <w:gridSpan w:val="3"/>
            <w:shd w:val="clear" w:color="auto" w:fill="FFFFFF" w:themeFill="background1"/>
            <w:vAlign w:val="center"/>
          </w:tcPr>
          <w:p w14:paraId="78351BE7" w14:textId="3E3CF23D" w:rsidR="00462E3A" w:rsidRPr="00882DDB" w:rsidRDefault="00462E3A" w:rsidP="00462E3A">
            <w:pPr>
              <w:pStyle w:val="Default"/>
              <w:ind w:left="-18" w:firstLine="18"/>
              <w:rPr>
                <w:rFonts w:ascii="Times New Roman" w:hAnsi="Times New Roman" w:cs="Times New Roman"/>
                <w:b/>
                <w:bCs/>
                <w:i/>
                <w:iCs/>
                <w:color w:val="auto"/>
              </w:rPr>
            </w:pPr>
            <w:r w:rsidRPr="0065402B">
              <w:rPr>
                <w:rFonts w:ascii="Times New Roman" w:hAnsi="Times New Roman" w:cs="Times New Roman"/>
                <w:b/>
                <w:bCs/>
                <w:color w:val="auto"/>
              </w:rPr>
              <w:t>ENGL 6</w:t>
            </w:r>
            <w:r w:rsidR="0027615B">
              <w:rPr>
                <w:rFonts w:ascii="Times New Roman" w:hAnsi="Times New Roman" w:cs="Times New Roman"/>
                <w:b/>
                <w:bCs/>
                <w:color w:val="auto"/>
              </w:rPr>
              <w:t>2</w:t>
            </w:r>
            <w:r w:rsidR="00DD7DFF">
              <w:rPr>
                <w:rFonts w:ascii="Times New Roman" w:hAnsi="Times New Roman" w:cs="Times New Roman"/>
                <w:b/>
                <w:bCs/>
                <w:color w:val="auto"/>
              </w:rPr>
              <w:t>3</w:t>
            </w:r>
            <w:r w:rsidRPr="0065402B">
              <w:rPr>
                <w:rFonts w:ascii="Times New Roman" w:hAnsi="Times New Roman" w:cs="Times New Roman"/>
                <w:b/>
                <w:bCs/>
                <w:color w:val="auto"/>
              </w:rPr>
              <w:t xml:space="preserve"> - Advanced English course I</w:t>
            </w:r>
            <w:r w:rsidR="00DD7DFF">
              <w:rPr>
                <w:rFonts w:ascii="Times New Roman" w:hAnsi="Times New Roman" w:cs="Times New Roman"/>
                <w:b/>
                <w:bCs/>
                <w:color w:val="auto"/>
              </w:rPr>
              <w:t>I</w:t>
            </w:r>
          </w:p>
        </w:tc>
      </w:tr>
      <w:tr w:rsidR="00462E3A" w:rsidRPr="00882DDB" w14:paraId="22165EB1" w14:textId="77777777" w:rsidTr="00DB7B8E">
        <w:trPr>
          <w:trHeight w:val="324"/>
        </w:trPr>
        <w:tc>
          <w:tcPr>
            <w:tcW w:w="4142" w:type="dxa"/>
            <w:shd w:val="clear" w:color="auto" w:fill="1D2769"/>
            <w:vAlign w:val="center"/>
          </w:tcPr>
          <w:p w14:paraId="486D5044" w14:textId="1627FF07" w:rsidR="00462E3A" w:rsidRPr="00882DDB" w:rsidRDefault="00462E3A" w:rsidP="00462E3A">
            <w:pPr>
              <w:pStyle w:val="Default"/>
              <w:ind w:left="-108" w:right="-419" w:firstLine="108"/>
              <w:rPr>
                <w:rFonts w:ascii="Times New Roman" w:hAnsi="Times New Roman" w:cs="Times New Roman"/>
                <w:color w:val="auto"/>
              </w:rPr>
            </w:pPr>
            <w:r w:rsidRPr="00882DDB">
              <w:rPr>
                <w:rFonts w:ascii="Times New Roman" w:hAnsi="Times New Roman" w:cs="Times New Roman"/>
                <w:color w:val="auto"/>
              </w:rPr>
              <w:t xml:space="preserve">Degree </w:t>
            </w:r>
            <w:r>
              <w:rPr>
                <w:rFonts w:ascii="Times New Roman" w:hAnsi="Times New Roman" w:cs="Times New Roman"/>
                <w:color w:val="auto"/>
              </w:rPr>
              <w:t>L</w:t>
            </w:r>
            <w:r w:rsidRPr="00882DDB">
              <w:rPr>
                <w:rFonts w:ascii="Times New Roman" w:hAnsi="Times New Roman" w:cs="Times New Roman"/>
                <w:color w:val="auto"/>
              </w:rPr>
              <w:t xml:space="preserve">evel and </w:t>
            </w:r>
            <w:r>
              <w:rPr>
                <w:rFonts w:ascii="Times New Roman" w:hAnsi="Times New Roman" w:cs="Times New Roman"/>
                <w:color w:val="auto"/>
              </w:rPr>
              <w:t>S</w:t>
            </w:r>
            <w:r w:rsidRPr="00882DDB">
              <w:rPr>
                <w:rFonts w:ascii="Times New Roman" w:hAnsi="Times New Roman" w:cs="Times New Roman"/>
                <w:color w:val="auto"/>
              </w:rPr>
              <w:t>emester</w:t>
            </w:r>
          </w:p>
        </w:tc>
        <w:tc>
          <w:tcPr>
            <w:tcW w:w="6388" w:type="dxa"/>
            <w:gridSpan w:val="3"/>
            <w:shd w:val="clear" w:color="auto" w:fill="FFFFFF" w:themeFill="background1"/>
            <w:vAlign w:val="center"/>
          </w:tcPr>
          <w:p w14:paraId="24AD294E" w14:textId="695FEFBE" w:rsidR="00462E3A" w:rsidRPr="00882DDB" w:rsidRDefault="00462E3A" w:rsidP="00462E3A">
            <w:pPr>
              <w:pStyle w:val="Default"/>
              <w:ind w:left="-18" w:firstLine="18"/>
              <w:rPr>
                <w:rFonts w:ascii="Times New Roman" w:hAnsi="Times New Roman" w:cs="Times New Roman"/>
                <w:color w:val="auto"/>
              </w:rPr>
            </w:pPr>
            <w:r>
              <w:rPr>
                <w:rFonts w:ascii="Times New Roman" w:hAnsi="Times New Roman" w:cs="Times New Roman"/>
                <w:color w:val="auto"/>
              </w:rPr>
              <w:t>FY – S1</w:t>
            </w:r>
          </w:p>
        </w:tc>
      </w:tr>
      <w:tr w:rsidR="00462E3A" w:rsidRPr="00882DDB" w14:paraId="12E7319C" w14:textId="77777777" w:rsidTr="00DB7B8E">
        <w:trPr>
          <w:trHeight w:val="107"/>
        </w:trPr>
        <w:tc>
          <w:tcPr>
            <w:tcW w:w="4142" w:type="dxa"/>
            <w:vMerge w:val="restart"/>
            <w:shd w:val="clear" w:color="auto" w:fill="1D2769"/>
            <w:vAlign w:val="center"/>
          </w:tcPr>
          <w:p w14:paraId="7D471841" w14:textId="2BF2BF17" w:rsidR="00462E3A" w:rsidRPr="00882DDB" w:rsidRDefault="00462E3A" w:rsidP="00462E3A">
            <w:pPr>
              <w:pStyle w:val="Default"/>
              <w:ind w:left="-108" w:right="-419" w:firstLine="108"/>
              <w:rPr>
                <w:rFonts w:ascii="Times New Roman" w:hAnsi="Times New Roman" w:cs="Times New Roman"/>
                <w:color w:val="auto"/>
              </w:rPr>
            </w:pPr>
            <w:r w:rsidRPr="00882DDB">
              <w:rPr>
                <w:rFonts w:ascii="Times New Roman" w:hAnsi="Times New Roman" w:cs="Times New Roman"/>
                <w:color w:val="auto"/>
              </w:rPr>
              <w:t xml:space="preserve">Course </w:t>
            </w:r>
            <w:r>
              <w:rPr>
                <w:rFonts w:ascii="Times New Roman" w:hAnsi="Times New Roman" w:cs="Times New Roman"/>
                <w:color w:val="auto"/>
              </w:rPr>
              <w:t>C</w:t>
            </w:r>
            <w:r w:rsidRPr="00882DDB">
              <w:rPr>
                <w:rFonts w:ascii="Times New Roman" w:hAnsi="Times New Roman" w:cs="Times New Roman"/>
                <w:color w:val="auto"/>
              </w:rPr>
              <w:t xml:space="preserve">redit </w:t>
            </w:r>
            <w:r>
              <w:rPr>
                <w:rFonts w:ascii="Times New Roman" w:hAnsi="Times New Roman" w:cs="Times New Roman"/>
                <w:color w:val="auto"/>
              </w:rPr>
              <w:t>H</w:t>
            </w:r>
            <w:r w:rsidRPr="00882DDB">
              <w:rPr>
                <w:rFonts w:ascii="Times New Roman" w:hAnsi="Times New Roman" w:cs="Times New Roman"/>
                <w:color w:val="auto"/>
              </w:rPr>
              <w:t>ours</w:t>
            </w:r>
          </w:p>
        </w:tc>
        <w:tc>
          <w:tcPr>
            <w:tcW w:w="1341" w:type="dxa"/>
            <w:vMerge w:val="restart"/>
            <w:shd w:val="clear" w:color="auto" w:fill="FFFFFF" w:themeFill="background1"/>
            <w:vAlign w:val="center"/>
          </w:tcPr>
          <w:p w14:paraId="2325DC6D" w14:textId="207D475C" w:rsidR="00462E3A" w:rsidRPr="00882DDB" w:rsidRDefault="00462E3A" w:rsidP="00462E3A">
            <w:pPr>
              <w:pStyle w:val="Default"/>
              <w:ind w:left="-18" w:firstLine="18"/>
              <w:rPr>
                <w:rFonts w:ascii="Times New Roman" w:hAnsi="Times New Roman" w:cs="Times New Roman"/>
                <w:color w:val="auto"/>
              </w:rPr>
            </w:pPr>
            <w:r>
              <w:rPr>
                <w:rFonts w:ascii="Times New Roman" w:hAnsi="Times New Roman" w:cs="Times New Roman"/>
                <w:color w:val="auto"/>
              </w:rPr>
              <w:t>40</w:t>
            </w:r>
          </w:p>
        </w:tc>
        <w:tc>
          <w:tcPr>
            <w:tcW w:w="2580" w:type="dxa"/>
            <w:shd w:val="clear" w:color="auto" w:fill="FFFFFF" w:themeFill="background1"/>
            <w:vAlign w:val="center"/>
          </w:tcPr>
          <w:p w14:paraId="7E860913" w14:textId="5AE15585" w:rsidR="00462E3A" w:rsidRPr="004B771F" w:rsidRDefault="00462E3A" w:rsidP="00462E3A">
            <w:pPr>
              <w:pStyle w:val="Default"/>
              <w:ind w:left="-18" w:firstLine="18"/>
              <w:rPr>
                <w:rFonts w:ascii="Times New Roman" w:hAnsi="Times New Roman" w:cs="Times New Roman"/>
                <w:color w:val="17365D" w:themeColor="text2" w:themeShade="BF"/>
              </w:rPr>
            </w:pPr>
            <w:r w:rsidRPr="004B771F">
              <w:rPr>
                <w:rFonts w:ascii="Times New Roman" w:hAnsi="Times New Roman" w:cs="Times New Roman"/>
                <w:color w:val="17365D" w:themeColor="text2" w:themeShade="BF"/>
              </w:rPr>
              <w:t>Lectures</w:t>
            </w:r>
          </w:p>
        </w:tc>
        <w:tc>
          <w:tcPr>
            <w:tcW w:w="2467" w:type="dxa"/>
            <w:shd w:val="clear" w:color="auto" w:fill="FFFFFF" w:themeFill="background1"/>
            <w:vAlign w:val="center"/>
          </w:tcPr>
          <w:p w14:paraId="2B7A6E53" w14:textId="0AC8D7C3" w:rsidR="00462E3A" w:rsidRPr="00882DDB" w:rsidRDefault="00462E3A" w:rsidP="00462E3A">
            <w:pPr>
              <w:pStyle w:val="Default"/>
              <w:ind w:left="-18" w:firstLine="18"/>
              <w:rPr>
                <w:rFonts w:ascii="Times New Roman" w:hAnsi="Times New Roman" w:cs="Times New Roman"/>
                <w:color w:val="auto"/>
              </w:rPr>
            </w:pPr>
          </w:p>
        </w:tc>
      </w:tr>
      <w:tr w:rsidR="00462E3A" w:rsidRPr="00882DDB" w14:paraId="0722DDF6" w14:textId="77777777" w:rsidTr="00DB7B8E">
        <w:trPr>
          <w:trHeight w:val="106"/>
        </w:trPr>
        <w:tc>
          <w:tcPr>
            <w:tcW w:w="4142" w:type="dxa"/>
            <w:vMerge/>
            <w:shd w:val="clear" w:color="auto" w:fill="1D2769"/>
            <w:vAlign w:val="center"/>
          </w:tcPr>
          <w:p w14:paraId="7DACFDF6" w14:textId="77777777" w:rsidR="00462E3A" w:rsidRPr="00882DDB" w:rsidRDefault="00462E3A" w:rsidP="00462E3A">
            <w:pPr>
              <w:pStyle w:val="Default"/>
              <w:ind w:left="-108" w:right="-419" w:firstLine="108"/>
              <w:rPr>
                <w:rFonts w:ascii="Times New Roman" w:hAnsi="Times New Roman" w:cs="Times New Roman"/>
                <w:color w:val="auto"/>
              </w:rPr>
            </w:pPr>
          </w:p>
        </w:tc>
        <w:tc>
          <w:tcPr>
            <w:tcW w:w="1341" w:type="dxa"/>
            <w:vMerge/>
            <w:shd w:val="clear" w:color="auto" w:fill="FFFFFF" w:themeFill="background1"/>
            <w:vAlign w:val="center"/>
          </w:tcPr>
          <w:p w14:paraId="1DC8028F" w14:textId="77777777" w:rsidR="00462E3A" w:rsidRPr="00882DDB" w:rsidRDefault="00462E3A" w:rsidP="00462E3A">
            <w:pPr>
              <w:pStyle w:val="Default"/>
              <w:ind w:left="-18" w:firstLine="18"/>
              <w:rPr>
                <w:rFonts w:ascii="Times New Roman" w:hAnsi="Times New Roman" w:cs="Times New Roman"/>
                <w:color w:val="auto"/>
              </w:rPr>
            </w:pPr>
          </w:p>
        </w:tc>
        <w:tc>
          <w:tcPr>
            <w:tcW w:w="2580" w:type="dxa"/>
            <w:shd w:val="clear" w:color="auto" w:fill="FFFFFF" w:themeFill="background1"/>
            <w:vAlign w:val="center"/>
          </w:tcPr>
          <w:p w14:paraId="1D16DA14" w14:textId="75B43C87" w:rsidR="00462E3A" w:rsidRPr="004B771F" w:rsidRDefault="00462E3A" w:rsidP="00462E3A">
            <w:pPr>
              <w:pStyle w:val="Default"/>
              <w:ind w:left="-18" w:firstLine="18"/>
              <w:rPr>
                <w:rFonts w:ascii="Times New Roman" w:hAnsi="Times New Roman" w:cs="Times New Roman"/>
                <w:color w:val="17365D" w:themeColor="text2" w:themeShade="BF"/>
              </w:rPr>
            </w:pPr>
            <w:r w:rsidRPr="004B771F">
              <w:rPr>
                <w:rFonts w:ascii="Times New Roman" w:hAnsi="Times New Roman" w:cs="Times New Roman"/>
                <w:color w:val="17365D" w:themeColor="text2" w:themeShade="BF"/>
              </w:rPr>
              <w:t>Tutorials and laboratory</w:t>
            </w:r>
          </w:p>
        </w:tc>
        <w:tc>
          <w:tcPr>
            <w:tcW w:w="2467" w:type="dxa"/>
            <w:shd w:val="clear" w:color="auto" w:fill="FFFFFF" w:themeFill="background1"/>
            <w:vAlign w:val="center"/>
          </w:tcPr>
          <w:p w14:paraId="7097B5B5" w14:textId="1E82EDFF" w:rsidR="00462E3A" w:rsidRPr="00882DDB" w:rsidRDefault="00462E3A" w:rsidP="00462E3A">
            <w:pPr>
              <w:pStyle w:val="Default"/>
              <w:ind w:left="-18" w:firstLine="18"/>
              <w:rPr>
                <w:rFonts w:ascii="Times New Roman" w:hAnsi="Times New Roman" w:cs="Times New Roman"/>
                <w:color w:val="auto"/>
              </w:rPr>
            </w:pPr>
            <w:r>
              <w:rPr>
                <w:rFonts w:ascii="Times New Roman" w:hAnsi="Times New Roman" w:cs="Times New Roman"/>
                <w:color w:val="auto"/>
              </w:rPr>
              <w:t>40</w:t>
            </w:r>
          </w:p>
        </w:tc>
      </w:tr>
      <w:tr w:rsidR="00462E3A" w:rsidRPr="00882DDB" w14:paraId="0B8C1A93" w14:textId="77777777" w:rsidTr="00DB7B8E">
        <w:trPr>
          <w:trHeight w:val="106"/>
        </w:trPr>
        <w:tc>
          <w:tcPr>
            <w:tcW w:w="4142" w:type="dxa"/>
            <w:vMerge/>
            <w:shd w:val="clear" w:color="auto" w:fill="1D2769"/>
            <w:vAlign w:val="center"/>
          </w:tcPr>
          <w:p w14:paraId="31AB4AD6" w14:textId="77777777" w:rsidR="00462E3A" w:rsidRPr="00882DDB" w:rsidRDefault="00462E3A" w:rsidP="00462E3A">
            <w:pPr>
              <w:pStyle w:val="Default"/>
              <w:ind w:left="-108" w:right="-419" w:firstLine="108"/>
              <w:rPr>
                <w:rFonts w:ascii="Times New Roman" w:hAnsi="Times New Roman" w:cs="Times New Roman"/>
                <w:color w:val="auto"/>
              </w:rPr>
            </w:pPr>
          </w:p>
        </w:tc>
        <w:tc>
          <w:tcPr>
            <w:tcW w:w="1341" w:type="dxa"/>
            <w:vMerge/>
            <w:shd w:val="clear" w:color="auto" w:fill="FFFFFF" w:themeFill="background1"/>
            <w:vAlign w:val="center"/>
          </w:tcPr>
          <w:p w14:paraId="1362D4A1" w14:textId="77777777" w:rsidR="00462E3A" w:rsidRPr="00882DDB" w:rsidRDefault="00462E3A" w:rsidP="00462E3A">
            <w:pPr>
              <w:pStyle w:val="Default"/>
              <w:ind w:left="-18" w:firstLine="18"/>
              <w:rPr>
                <w:rFonts w:ascii="Times New Roman" w:hAnsi="Times New Roman" w:cs="Times New Roman"/>
                <w:color w:val="auto"/>
              </w:rPr>
            </w:pPr>
          </w:p>
        </w:tc>
        <w:tc>
          <w:tcPr>
            <w:tcW w:w="2580" w:type="dxa"/>
            <w:shd w:val="clear" w:color="auto" w:fill="FFFFFF" w:themeFill="background1"/>
            <w:vAlign w:val="center"/>
          </w:tcPr>
          <w:p w14:paraId="5183D2A5" w14:textId="7F641AEC" w:rsidR="00462E3A" w:rsidRPr="004B771F" w:rsidRDefault="00462E3A" w:rsidP="00462E3A">
            <w:pPr>
              <w:pStyle w:val="Default"/>
              <w:ind w:left="-18" w:firstLine="18"/>
              <w:rPr>
                <w:rFonts w:ascii="Times New Roman" w:hAnsi="Times New Roman" w:cs="Times New Roman"/>
                <w:color w:val="17365D" w:themeColor="text2" w:themeShade="BF"/>
              </w:rPr>
            </w:pPr>
            <w:r w:rsidRPr="004B771F">
              <w:rPr>
                <w:rFonts w:ascii="Times New Roman" w:hAnsi="Times New Roman" w:cs="Times New Roman"/>
                <w:color w:val="17365D" w:themeColor="text2" w:themeShade="BF"/>
              </w:rPr>
              <w:t>Other (indicate)</w:t>
            </w:r>
          </w:p>
        </w:tc>
        <w:tc>
          <w:tcPr>
            <w:tcW w:w="2467" w:type="dxa"/>
            <w:shd w:val="clear" w:color="auto" w:fill="FFFFFF" w:themeFill="background1"/>
            <w:vAlign w:val="center"/>
          </w:tcPr>
          <w:p w14:paraId="4934D996" w14:textId="77777777" w:rsidR="00462E3A" w:rsidRPr="00882DDB" w:rsidRDefault="00462E3A" w:rsidP="00462E3A">
            <w:pPr>
              <w:pStyle w:val="Default"/>
              <w:ind w:left="-18" w:firstLine="18"/>
              <w:rPr>
                <w:rFonts w:ascii="Times New Roman" w:hAnsi="Times New Roman" w:cs="Times New Roman"/>
                <w:color w:val="auto"/>
              </w:rPr>
            </w:pPr>
          </w:p>
        </w:tc>
      </w:tr>
      <w:tr w:rsidR="00462E3A" w:rsidRPr="00882DDB" w14:paraId="0BCDC4A2" w14:textId="77777777" w:rsidTr="00DB7B8E">
        <w:trPr>
          <w:trHeight w:val="324"/>
        </w:trPr>
        <w:tc>
          <w:tcPr>
            <w:tcW w:w="4142" w:type="dxa"/>
            <w:shd w:val="clear" w:color="auto" w:fill="1D2769"/>
            <w:vAlign w:val="center"/>
          </w:tcPr>
          <w:p w14:paraId="4A66DDC7" w14:textId="14F14231" w:rsidR="00462E3A" w:rsidRPr="00882DDB" w:rsidRDefault="00462E3A" w:rsidP="00462E3A">
            <w:pPr>
              <w:pStyle w:val="Default"/>
              <w:ind w:left="-108" w:right="-419" w:firstLine="108"/>
              <w:rPr>
                <w:rFonts w:ascii="Times New Roman" w:hAnsi="Times New Roman" w:cs="Times New Roman"/>
                <w:color w:val="auto"/>
              </w:rPr>
            </w:pPr>
            <w:r w:rsidRPr="00882DDB">
              <w:rPr>
                <w:rFonts w:ascii="Times New Roman" w:hAnsi="Times New Roman" w:cs="Times New Roman"/>
                <w:color w:val="auto"/>
              </w:rPr>
              <w:t>Prerequisites</w:t>
            </w:r>
            <w:r>
              <w:rPr>
                <w:rFonts w:ascii="Times New Roman" w:hAnsi="Times New Roman" w:cs="Times New Roman"/>
                <w:color w:val="auto"/>
              </w:rPr>
              <w:t xml:space="preserve"> and Co-requisites (if any)</w:t>
            </w:r>
          </w:p>
        </w:tc>
        <w:tc>
          <w:tcPr>
            <w:tcW w:w="6388" w:type="dxa"/>
            <w:gridSpan w:val="3"/>
            <w:shd w:val="clear" w:color="auto" w:fill="FFFFFF" w:themeFill="background1"/>
            <w:vAlign w:val="center"/>
          </w:tcPr>
          <w:p w14:paraId="6756E64B" w14:textId="77777777" w:rsidR="00462E3A" w:rsidRPr="00882DDB" w:rsidRDefault="00462E3A" w:rsidP="00462E3A">
            <w:pPr>
              <w:pStyle w:val="Default"/>
              <w:ind w:left="-18" w:firstLine="18"/>
              <w:rPr>
                <w:rFonts w:ascii="Times New Roman" w:hAnsi="Times New Roman" w:cs="Times New Roman"/>
                <w:color w:val="auto"/>
              </w:rPr>
            </w:pPr>
          </w:p>
        </w:tc>
      </w:tr>
    </w:tbl>
    <w:p w14:paraId="28D504BC" w14:textId="0078D2E6" w:rsidR="0090776E" w:rsidRDefault="0090776E" w:rsidP="000814DB">
      <w:pPr>
        <w:tabs>
          <w:tab w:val="left" w:pos="600"/>
        </w:tabs>
        <w:ind w:right="-20"/>
      </w:pPr>
    </w:p>
    <w:p w14:paraId="7336AD02" w14:textId="19878EAA" w:rsidR="00F87658" w:rsidRPr="00700B99" w:rsidRDefault="00F87658" w:rsidP="00F87658">
      <w:pPr>
        <w:shd w:val="clear" w:color="auto" w:fill="D9D9D9" w:themeFill="background1" w:themeFillShade="D9"/>
        <w:tabs>
          <w:tab w:val="left" w:pos="180"/>
        </w:tabs>
        <w:contextualSpacing/>
        <w:jc w:val="both"/>
        <w:rPr>
          <w:b/>
          <w:bCs/>
          <w:color w:val="FF0000"/>
        </w:rPr>
      </w:pPr>
      <w:r>
        <w:rPr>
          <w:b/>
          <w:bCs/>
          <w:color w:val="FF0000"/>
        </w:rPr>
        <w:t>FACULTY DETAILS</w:t>
      </w:r>
    </w:p>
    <w:tbl>
      <w:tblPr>
        <w:tblStyle w:val="TableGrid"/>
        <w:tblW w:w="10530" w:type="dxa"/>
        <w:tblInd w:w="-5" w:type="dxa"/>
        <w:tblBorders>
          <w:top w:val="dotted" w:sz="4" w:space="0" w:color="FF0000"/>
          <w:left w:val="dotted" w:sz="4" w:space="0" w:color="FF0000"/>
          <w:bottom w:val="dotted" w:sz="4" w:space="0" w:color="FF0000"/>
          <w:right w:val="dotted" w:sz="4" w:space="0" w:color="FF0000"/>
          <w:insideH w:val="dotted" w:sz="4" w:space="0" w:color="FF0000"/>
          <w:insideV w:val="dotted" w:sz="4" w:space="0" w:color="FF0000"/>
        </w:tblBorders>
        <w:tblLook w:val="04A0" w:firstRow="1" w:lastRow="0" w:firstColumn="1" w:lastColumn="0" w:noHBand="0" w:noVBand="1"/>
      </w:tblPr>
      <w:tblGrid>
        <w:gridCol w:w="5400"/>
        <w:gridCol w:w="5130"/>
      </w:tblGrid>
      <w:tr w:rsidR="00B12524" w:rsidRPr="0027615B" w14:paraId="35DE6650" w14:textId="77777777" w:rsidTr="00DB7B8E">
        <w:trPr>
          <w:trHeight w:val="324"/>
        </w:trPr>
        <w:tc>
          <w:tcPr>
            <w:tcW w:w="5400" w:type="dxa"/>
            <w:shd w:val="clear" w:color="auto" w:fill="1D2769"/>
            <w:vAlign w:val="center"/>
          </w:tcPr>
          <w:p w14:paraId="3603D17D" w14:textId="3AC04897" w:rsidR="00882DDB" w:rsidRDefault="00DF53DD" w:rsidP="000814DB">
            <w:pPr>
              <w:pStyle w:val="Default"/>
              <w:ind w:right="-18" w:hanging="18"/>
              <w:rPr>
                <w:rFonts w:ascii="Times New Roman" w:hAnsi="Times New Roman" w:cs="Times New Roman"/>
                <w:color w:val="auto"/>
              </w:rPr>
            </w:pPr>
            <w:r w:rsidRPr="00882DDB">
              <w:rPr>
                <w:rFonts w:ascii="Times New Roman" w:hAnsi="Times New Roman" w:cs="Times New Roman"/>
                <w:color w:val="auto"/>
              </w:rPr>
              <w:t xml:space="preserve">Name and </w:t>
            </w:r>
            <w:r w:rsidR="008E65C6">
              <w:rPr>
                <w:rFonts w:ascii="Times New Roman" w:hAnsi="Times New Roman" w:cs="Times New Roman"/>
                <w:color w:val="auto"/>
              </w:rPr>
              <w:t>S</w:t>
            </w:r>
            <w:r w:rsidRPr="00882DDB">
              <w:rPr>
                <w:rFonts w:ascii="Times New Roman" w:hAnsi="Times New Roman" w:cs="Times New Roman"/>
                <w:color w:val="auto"/>
              </w:rPr>
              <w:t xml:space="preserve">tatus </w:t>
            </w:r>
          </w:p>
          <w:p w14:paraId="0D4FF010" w14:textId="6AA79494" w:rsidR="00DF53DD" w:rsidRPr="00882DDB" w:rsidRDefault="00DF53DD" w:rsidP="000814DB">
            <w:pPr>
              <w:pStyle w:val="Default"/>
              <w:ind w:right="-18" w:hanging="18"/>
              <w:rPr>
                <w:rFonts w:ascii="Times New Roman" w:hAnsi="Times New Roman" w:cs="Times New Roman"/>
                <w:color w:val="auto"/>
              </w:rPr>
            </w:pPr>
            <w:r w:rsidRPr="00882DDB">
              <w:rPr>
                <w:rFonts w:ascii="Times New Roman" w:hAnsi="Times New Roman" w:cs="Times New Roman"/>
                <w:color w:val="auto"/>
              </w:rPr>
              <w:t xml:space="preserve">(Professor, </w:t>
            </w:r>
            <w:r w:rsidR="00B365F5">
              <w:rPr>
                <w:rFonts w:ascii="Times New Roman" w:hAnsi="Times New Roman" w:cs="Times New Roman"/>
                <w:color w:val="auto"/>
              </w:rPr>
              <w:t xml:space="preserve">Associate Professor, </w:t>
            </w:r>
            <w:r w:rsidRPr="00882DDB">
              <w:rPr>
                <w:rFonts w:ascii="Times New Roman" w:hAnsi="Times New Roman" w:cs="Times New Roman"/>
                <w:color w:val="auto"/>
              </w:rPr>
              <w:t>Assistant Professor, Lecturer</w:t>
            </w:r>
            <w:r w:rsidR="00B365F5">
              <w:rPr>
                <w:rFonts w:ascii="Times New Roman" w:hAnsi="Times New Roman" w:cs="Times New Roman"/>
                <w:color w:val="auto"/>
              </w:rPr>
              <w:t>, Professional</w:t>
            </w:r>
            <w:r w:rsidRPr="00882DDB">
              <w:rPr>
                <w:rFonts w:ascii="Times New Roman" w:hAnsi="Times New Roman" w:cs="Times New Roman"/>
                <w:color w:val="auto"/>
              </w:rPr>
              <w:t xml:space="preserve"> etc</w:t>
            </w:r>
            <w:r w:rsidR="00882DDB">
              <w:rPr>
                <w:rFonts w:ascii="Times New Roman" w:hAnsi="Times New Roman" w:cs="Times New Roman"/>
                <w:color w:val="auto"/>
              </w:rPr>
              <w:t>.</w:t>
            </w:r>
            <w:r w:rsidRPr="00882DDB">
              <w:rPr>
                <w:rFonts w:ascii="Times New Roman" w:hAnsi="Times New Roman" w:cs="Times New Roman"/>
                <w:color w:val="auto"/>
              </w:rPr>
              <w:t>)</w:t>
            </w:r>
          </w:p>
        </w:tc>
        <w:tc>
          <w:tcPr>
            <w:tcW w:w="5130" w:type="dxa"/>
            <w:shd w:val="clear" w:color="auto" w:fill="FFFFFF" w:themeFill="background1"/>
            <w:vAlign w:val="center"/>
          </w:tcPr>
          <w:p w14:paraId="4EB94D7C" w14:textId="5F785E04" w:rsidR="00DF53DD" w:rsidRPr="0027615B" w:rsidRDefault="00355190" w:rsidP="000814DB">
            <w:pPr>
              <w:pStyle w:val="Default"/>
              <w:ind w:left="-18" w:firstLine="18"/>
              <w:rPr>
                <w:rFonts w:ascii="Times New Roman" w:hAnsi="Times New Roman" w:cs="Times New Roman"/>
                <w:color w:val="auto"/>
                <w:lang w:val="fr-FR"/>
              </w:rPr>
            </w:pPr>
            <w:r w:rsidRPr="0027615B">
              <w:rPr>
                <w:rFonts w:ascii="Times New Roman" w:hAnsi="Times New Roman" w:cs="Times New Roman"/>
                <w:color w:val="auto"/>
                <w:lang w:val="fr-FR"/>
              </w:rPr>
              <w:t xml:space="preserve">Dr. </w:t>
            </w:r>
            <w:proofErr w:type="spellStart"/>
            <w:r w:rsidRPr="0027615B">
              <w:rPr>
                <w:rFonts w:ascii="Times New Roman" w:hAnsi="Times New Roman" w:cs="Times New Roman"/>
                <w:color w:val="auto"/>
                <w:lang w:val="fr-FR"/>
              </w:rPr>
              <w:t>Maryjane</w:t>
            </w:r>
            <w:proofErr w:type="spellEnd"/>
            <w:r w:rsidRPr="0027615B">
              <w:rPr>
                <w:rFonts w:ascii="Times New Roman" w:hAnsi="Times New Roman" w:cs="Times New Roman"/>
                <w:color w:val="auto"/>
                <w:lang w:val="fr-FR"/>
              </w:rPr>
              <w:t xml:space="preserve"> Nolan-Bock (</w:t>
            </w:r>
            <w:proofErr w:type="spellStart"/>
            <w:proofErr w:type="gramStart"/>
            <w:r w:rsidRPr="0027615B">
              <w:rPr>
                <w:rFonts w:ascii="Times New Roman" w:hAnsi="Times New Roman" w:cs="Times New Roman"/>
                <w:color w:val="auto"/>
                <w:lang w:val="fr-FR"/>
              </w:rPr>
              <w:t>Ed.D</w:t>
            </w:r>
            <w:proofErr w:type="spellEnd"/>
            <w:proofErr w:type="gramEnd"/>
            <w:r w:rsidRPr="0027615B">
              <w:rPr>
                <w:rFonts w:ascii="Times New Roman" w:hAnsi="Times New Roman" w:cs="Times New Roman"/>
                <w:color w:val="auto"/>
                <w:lang w:val="fr-FR"/>
              </w:rPr>
              <w:t xml:space="preserve">), </w:t>
            </w:r>
            <w:proofErr w:type="spellStart"/>
            <w:r w:rsidR="0027615B" w:rsidRPr="0027615B">
              <w:rPr>
                <w:rFonts w:ascii="Times New Roman" w:hAnsi="Times New Roman" w:cs="Times New Roman"/>
                <w:color w:val="auto"/>
                <w:lang w:val="fr-FR"/>
              </w:rPr>
              <w:t>Le</w:t>
            </w:r>
            <w:r w:rsidR="0027615B">
              <w:rPr>
                <w:rFonts w:ascii="Times New Roman" w:hAnsi="Times New Roman" w:cs="Times New Roman"/>
                <w:color w:val="auto"/>
                <w:lang w:val="fr-FR"/>
              </w:rPr>
              <w:t>cturer</w:t>
            </w:r>
            <w:proofErr w:type="spellEnd"/>
            <w:r w:rsidR="0027615B">
              <w:rPr>
                <w:rFonts w:ascii="Times New Roman" w:hAnsi="Times New Roman" w:cs="Times New Roman"/>
                <w:color w:val="auto"/>
                <w:lang w:val="fr-FR"/>
              </w:rPr>
              <w:t xml:space="preserve"> </w:t>
            </w:r>
          </w:p>
        </w:tc>
      </w:tr>
      <w:tr w:rsidR="00B12524" w:rsidRPr="00355190" w14:paraId="238506C7" w14:textId="77777777" w:rsidTr="00DB7B8E">
        <w:trPr>
          <w:trHeight w:val="324"/>
        </w:trPr>
        <w:tc>
          <w:tcPr>
            <w:tcW w:w="5400" w:type="dxa"/>
            <w:shd w:val="clear" w:color="auto" w:fill="1D2769"/>
            <w:vAlign w:val="center"/>
          </w:tcPr>
          <w:p w14:paraId="4DBD7126" w14:textId="77777777" w:rsidR="00882DDB" w:rsidRPr="009D2D8A" w:rsidRDefault="00DF53DD" w:rsidP="000814DB">
            <w:pPr>
              <w:pStyle w:val="Default"/>
              <w:ind w:right="-18" w:hanging="18"/>
              <w:rPr>
                <w:rFonts w:ascii="Times New Roman" w:hAnsi="Times New Roman" w:cs="Times New Roman"/>
                <w:color w:val="FFFFFF" w:themeColor="background1"/>
                <w:lang w:val="fr-FR"/>
              </w:rPr>
            </w:pPr>
            <w:r w:rsidRPr="009D2D8A">
              <w:rPr>
                <w:rFonts w:ascii="Times New Roman" w:hAnsi="Times New Roman" w:cs="Times New Roman"/>
                <w:color w:val="FFFFFF" w:themeColor="background1"/>
                <w:lang w:val="fr-FR"/>
              </w:rPr>
              <w:t xml:space="preserve">Institution </w:t>
            </w:r>
          </w:p>
          <w:p w14:paraId="3007E3DB" w14:textId="104F0BD0" w:rsidR="00DF53DD" w:rsidRPr="009D2D8A" w:rsidRDefault="00DF53DD" w:rsidP="000814DB">
            <w:pPr>
              <w:pStyle w:val="Default"/>
              <w:ind w:right="-18" w:hanging="18"/>
              <w:rPr>
                <w:rFonts w:ascii="Times New Roman" w:hAnsi="Times New Roman" w:cs="Times New Roman"/>
                <w:color w:val="FFFFFF" w:themeColor="background1"/>
                <w:lang w:val="fr-FR"/>
              </w:rPr>
            </w:pPr>
            <w:r w:rsidRPr="009D2D8A">
              <w:rPr>
                <w:rFonts w:ascii="Times New Roman" w:hAnsi="Times New Roman" w:cs="Times New Roman"/>
                <w:color w:val="FFFFFF" w:themeColor="background1"/>
                <w:lang w:val="fr-FR"/>
              </w:rPr>
              <w:t xml:space="preserve">(SUAD, Sorbonne </w:t>
            </w:r>
            <w:r w:rsidRPr="009D2D8A">
              <w:rPr>
                <w:rFonts w:ascii="Times New Roman" w:eastAsia="Times New Roman" w:hAnsi="Times New Roman" w:cs="Times New Roman"/>
                <w:bCs/>
                <w:color w:val="FFFFFF" w:themeColor="background1"/>
                <w:lang w:val="fr-FR"/>
              </w:rPr>
              <w:t>Université,</w:t>
            </w:r>
            <w:r w:rsidR="00605E7B" w:rsidRPr="009D2D8A">
              <w:rPr>
                <w:rFonts w:ascii="Times New Roman" w:eastAsia="Times New Roman" w:hAnsi="Times New Roman" w:cs="Times New Roman"/>
                <w:bCs/>
                <w:color w:val="FFFFFF" w:themeColor="background1"/>
                <w:lang w:val="fr-FR"/>
              </w:rPr>
              <w:t xml:space="preserve"> </w:t>
            </w:r>
            <w:r w:rsidR="009D2D8A" w:rsidRPr="0025455C">
              <w:rPr>
                <w:rFonts w:ascii="Times New Roman" w:hAnsi="Times New Roman" w:cs="Times New Roman"/>
                <w:color w:val="FFFFFF" w:themeColor="background1"/>
                <w:sz w:val="24"/>
                <w:szCs w:val="24"/>
                <w:lang w:val="fr-FR"/>
              </w:rPr>
              <w:t>Université de Paris Cité</w:t>
            </w:r>
            <w:r w:rsidR="00B365F5" w:rsidRPr="0025455C">
              <w:rPr>
                <w:rFonts w:ascii="Times New Roman" w:hAnsi="Times New Roman" w:cs="Times New Roman"/>
                <w:color w:val="FFFFFF" w:themeColor="background1"/>
                <w:sz w:val="24"/>
                <w:szCs w:val="24"/>
                <w:lang w:val="fr-FR"/>
              </w:rPr>
              <w:t xml:space="preserve">, </w:t>
            </w:r>
            <w:proofErr w:type="spellStart"/>
            <w:r w:rsidR="00B365F5" w:rsidRPr="0025455C">
              <w:rPr>
                <w:rFonts w:ascii="Times New Roman" w:hAnsi="Times New Roman" w:cs="Times New Roman"/>
                <w:color w:val="FFFFFF" w:themeColor="background1"/>
                <w:sz w:val="24"/>
                <w:szCs w:val="24"/>
                <w:lang w:val="fr-FR"/>
              </w:rPr>
              <w:t>Other</w:t>
            </w:r>
            <w:proofErr w:type="spellEnd"/>
            <w:r w:rsidRPr="009D2D8A">
              <w:rPr>
                <w:rFonts w:ascii="Times New Roman" w:eastAsia="Times New Roman" w:hAnsi="Times New Roman" w:cs="Times New Roman"/>
                <w:bCs/>
                <w:color w:val="FFFFFF" w:themeColor="background1"/>
                <w:lang w:val="fr-FR"/>
              </w:rPr>
              <w:t>)</w:t>
            </w:r>
          </w:p>
        </w:tc>
        <w:tc>
          <w:tcPr>
            <w:tcW w:w="5130" w:type="dxa"/>
            <w:shd w:val="clear" w:color="auto" w:fill="FFFFFF" w:themeFill="background1"/>
            <w:vAlign w:val="center"/>
          </w:tcPr>
          <w:p w14:paraId="39BD0567" w14:textId="2029681F" w:rsidR="00DF53DD" w:rsidRPr="0025455C" w:rsidRDefault="00355190" w:rsidP="000814DB">
            <w:pPr>
              <w:pStyle w:val="Default"/>
              <w:ind w:left="-18" w:firstLine="18"/>
              <w:rPr>
                <w:rFonts w:ascii="Times New Roman" w:hAnsi="Times New Roman" w:cs="Times New Roman"/>
                <w:color w:val="auto"/>
                <w:lang w:val="fr-FR"/>
              </w:rPr>
            </w:pPr>
            <w:r>
              <w:rPr>
                <w:rFonts w:ascii="Times New Roman" w:hAnsi="Times New Roman" w:cs="Times New Roman"/>
                <w:color w:val="auto"/>
                <w:lang w:val="fr-FR"/>
              </w:rPr>
              <w:t>SUAD</w:t>
            </w:r>
          </w:p>
        </w:tc>
      </w:tr>
      <w:tr w:rsidR="00B12524" w:rsidRPr="00882DDB" w14:paraId="672EDA2B" w14:textId="77777777" w:rsidTr="00DB7B8E">
        <w:trPr>
          <w:trHeight w:val="324"/>
        </w:trPr>
        <w:tc>
          <w:tcPr>
            <w:tcW w:w="5400" w:type="dxa"/>
            <w:shd w:val="clear" w:color="auto" w:fill="1D2769"/>
            <w:vAlign w:val="center"/>
          </w:tcPr>
          <w:p w14:paraId="35F88A4A" w14:textId="0A472CD4" w:rsidR="00882DDB" w:rsidRDefault="00017F6D" w:rsidP="00017F6D">
            <w:pPr>
              <w:pStyle w:val="Default"/>
              <w:ind w:right="-18" w:hanging="18"/>
              <w:rPr>
                <w:rFonts w:ascii="Times New Roman" w:hAnsi="Times New Roman" w:cs="Times New Roman"/>
                <w:color w:val="auto"/>
              </w:rPr>
            </w:pPr>
            <w:r w:rsidRPr="00882DDB">
              <w:rPr>
                <w:rFonts w:ascii="Times New Roman" w:hAnsi="Times New Roman" w:cs="Times New Roman"/>
                <w:color w:val="auto"/>
              </w:rPr>
              <w:t xml:space="preserve">Office </w:t>
            </w:r>
            <w:r w:rsidR="008E65C6">
              <w:rPr>
                <w:rFonts w:ascii="Times New Roman" w:hAnsi="Times New Roman" w:cs="Times New Roman"/>
                <w:color w:val="auto"/>
              </w:rPr>
              <w:t>H</w:t>
            </w:r>
            <w:r w:rsidRPr="00882DDB">
              <w:rPr>
                <w:rFonts w:ascii="Times New Roman" w:hAnsi="Times New Roman" w:cs="Times New Roman"/>
                <w:color w:val="auto"/>
              </w:rPr>
              <w:t>ours</w:t>
            </w:r>
          </w:p>
          <w:p w14:paraId="4161C946" w14:textId="3A8E92B1" w:rsidR="00DF53DD" w:rsidRPr="00882DDB" w:rsidRDefault="00DF53DD" w:rsidP="00017F6D">
            <w:pPr>
              <w:pStyle w:val="Default"/>
              <w:ind w:right="-18" w:hanging="18"/>
              <w:rPr>
                <w:rFonts w:ascii="Times New Roman" w:hAnsi="Times New Roman" w:cs="Times New Roman"/>
                <w:color w:val="auto"/>
              </w:rPr>
            </w:pPr>
            <w:r w:rsidRPr="00882DDB">
              <w:rPr>
                <w:rFonts w:ascii="Times New Roman" w:hAnsi="Times New Roman" w:cs="Times New Roman"/>
                <w:color w:val="auto"/>
              </w:rPr>
              <w:t>(</w:t>
            </w:r>
            <w:r w:rsidR="00986D67">
              <w:rPr>
                <w:rFonts w:ascii="Times New Roman" w:hAnsi="Times New Roman" w:cs="Times New Roman"/>
                <w:color w:val="auto"/>
              </w:rPr>
              <w:t>S</w:t>
            </w:r>
            <w:r w:rsidR="00017F6D" w:rsidRPr="00882DDB">
              <w:rPr>
                <w:rFonts w:ascii="Times New Roman" w:hAnsi="Times New Roman" w:cs="Times New Roman"/>
                <w:color w:val="auto"/>
              </w:rPr>
              <w:t>tudents are kindly asked to observe these office hours or to make an appointment for a different time)</w:t>
            </w:r>
          </w:p>
        </w:tc>
        <w:tc>
          <w:tcPr>
            <w:tcW w:w="5130" w:type="dxa"/>
            <w:shd w:val="clear" w:color="auto" w:fill="FFFFFF" w:themeFill="background1"/>
            <w:vAlign w:val="center"/>
          </w:tcPr>
          <w:p w14:paraId="5F73591F" w14:textId="4DD9B8F0" w:rsidR="00DF53DD" w:rsidRPr="00882DDB" w:rsidRDefault="00355190" w:rsidP="000814DB">
            <w:pPr>
              <w:pStyle w:val="Default"/>
              <w:ind w:left="-18" w:firstLine="18"/>
              <w:rPr>
                <w:rFonts w:ascii="Times New Roman" w:hAnsi="Times New Roman" w:cs="Times New Roman"/>
                <w:color w:val="auto"/>
              </w:rPr>
            </w:pPr>
            <w:r>
              <w:rPr>
                <w:rFonts w:ascii="Times New Roman" w:hAnsi="Times New Roman" w:cs="Times New Roman"/>
                <w:color w:val="auto"/>
              </w:rPr>
              <w:t>By appointment</w:t>
            </w:r>
          </w:p>
        </w:tc>
      </w:tr>
      <w:tr w:rsidR="00B12524" w:rsidRPr="00882DDB" w14:paraId="045F1089" w14:textId="77777777" w:rsidTr="00DB7B8E">
        <w:trPr>
          <w:trHeight w:val="324"/>
        </w:trPr>
        <w:tc>
          <w:tcPr>
            <w:tcW w:w="5400" w:type="dxa"/>
            <w:shd w:val="clear" w:color="auto" w:fill="1D2769"/>
            <w:vAlign w:val="center"/>
          </w:tcPr>
          <w:p w14:paraId="0B7490A5" w14:textId="4D83EB0C" w:rsidR="00DF53DD" w:rsidRPr="00882DDB" w:rsidRDefault="006866CD" w:rsidP="000814DB">
            <w:pPr>
              <w:pStyle w:val="Default"/>
              <w:ind w:right="-18" w:hanging="18"/>
              <w:rPr>
                <w:rFonts w:ascii="Times New Roman" w:hAnsi="Times New Roman" w:cs="Times New Roman"/>
                <w:color w:val="auto"/>
              </w:rPr>
            </w:pPr>
            <w:r w:rsidRPr="00882DDB">
              <w:rPr>
                <w:rFonts w:ascii="Times New Roman" w:hAnsi="Times New Roman" w:cs="Times New Roman"/>
                <w:color w:val="auto"/>
              </w:rPr>
              <w:t>Email</w:t>
            </w:r>
          </w:p>
        </w:tc>
        <w:tc>
          <w:tcPr>
            <w:tcW w:w="5130" w:type="dxa"/>
            <w:shd w:val="clear" w:color="auto" w:fill="FFFFFF" w:themeFill="background1"/>
            <w:vAlign w:val="center"/>
          </w:tcPr>
          <w:p w14:paraId="11DDC86F" w14:textId="4422D141" w:rsidR="00DF53DD" w:rsidRPr="00882DDB" w:rsidRDefault="001D53D6" w:rsidP="000814DB">
            <w:pPr>
              <w:pStyle w:val="Default"/>
              <w:ind w:left="-18" w:firstLine="18"/>
              <w:rPr>
                <w:rFonts w:ascii="Times New Roman" w:hAnsi="Times New Roman" w:cs="Times New Roman"/>
                <w:color w:val="auto"/>
              </w:rPr>
            </w:pPr>
            <w:r>
              <w:rPr>
                <w:rFonts w:ascii="Times New Roman" w:hAnsi="Times New Roman" w:cs="Times New Roman"/>
                <w:color w:val="auto"/>
              </w:rPr>
              <w:t>m</w:t>
            </w:r>
            <w:r w:rsidR="00355190">
              <w:rPr>
                <w:rFonts w:ascii="Times New Roman" w:hAnsi="Times New Roman" w:cs="Times New Roman"/>
                <w:color w:val="auto"/>
              </w:rPr>
              <w:t>aryjane.nolanbock@sorbonne.ae</w:t>
            </w:r>
          </w:p>
        </w:tc>
      </w:tr>
    </w:tbl>
    <w:p w14:paraId="6D238B84" w14:textId="77777777" w:rsidR="0090776E" w:rsidRPr="00882DDB" w:rsidRDefault="0090776E" w:rsidP="000814DB">
      <w:pPr>
        <w:ind w:right="-20"/>
        <w:rPr>
          <w:b/>
          <w:bCs/>
        </w:rPr>
      </w:pPr>
    </w:p>
    <w:p w14:paraId="08F7A86A" w14:textId="09F27FC7" w:rsidR="00F87658" w:rsidRPr="00700B99" w:rsidRDefault="00F87658" w:rsidP="00F87658">
      <w:pPr>
        <w:shd w:val="clear" w:color="auto" w:fill="D9D9D9" w:themeFill="background1" w:themeFillShade="D9"/>
        <w:tabs>
          <w:tab w:val="left" w:pos="180"/>
        </w:tabs>
        <w:contextualSpacing/>
        <w:jc w:val="both"/>
        <w:rPr>
          <w:b/>
          <w:bCs/>
          <w:color w:val="FF0000"/>
        </w:rPr>
      </w:pPr>
      <w:r>
        <w:rPr>
          <w:b/>
          <w:bCs/>
          <w:color w:val="FF0000"/>
        </w:rPr>
        <w:t>COURSE DELIVERY</w:t>
      </w:r>
    </w:p>
    <w:p w14:paraId="3B337E17" w14:textId="77777777" w:rsidR="00D81608" w:rsidRDefault="00D81608" w:rsidP="000814DB">
      <w:pPr>
        <w:ind w:right="-20"/>
        <w:rPr>
          <w:b/>
          <w:bCs/>
          <w:w w:val="105"/>
        </w:rPr>
      </w:pPr>
    </w:p>
    <w:tbl>
      <w:tblPr>
        <w:tblStyle w:val="TableGrid"/>
        <w:tblW w:w="10525" w:type="dxa"/>
        <w:tblLook w:val="04A0" w:firstRow="1" w:lastRow="0" w:firstColumn="1" w:lastColumn="0" w:noHBand="0" w:noVBand="1"/>
      </w:tblPr>
      <w:tblGrid>
        <w:gridCol w:w="4585"/>
        <w:gridCol w:w="2970"/>
        <w:gridCol w:w="2970"/>
      </w:tblGrid>
      <w:tr w:rsidR="00B365F5" w14:paraId="5CCCF1A9" w14:textId="77777777" w:rsidTr="00DB7B8E">
        <w:tc>
          <w:tcPr>
            <w:tcW w:w="4585" w:type="dxa"/>
            <w:vMerge w:val="restart"/>
            <w:tcBorders>
              <w:top w:val="dotted" w:sz="4" w:space="0" w:color="FF0000"/>
              <w:left w:val="dotted" w:sz="4" w:space="0" w:color="FF0000"/>
              <w:right w:val="dotted" w:sz="4" w:space="0" w:color="FF0000"/>
            </w:tcBorders>
            <w:shd w:val="clear" w:color="auto" w:fill="17365D" w:themeFill="text2" w:themeFillShade="BF"/>
            <w:vAlign w:val="center"/>
          </w:tcPr>
          <w:p w14:paraId="3EE45A13" w14:textId="68370DED" w:rsidR="00B365F5" w:rsidRDefault="00B365F5" w:rsidP="00D81608">
            <w:pPr>
              <w:ind w:right="-20"/>
              <w:rPr>
                <w:b/>
                <w:bCs/>
                <w:w w:val="105"/>
                <w:sz w:val="24"/>
                <w:szCs w:val="24"/>
              </w:rPr>
            </w:pPr>
            <w:bookmarkStart w:id="0" w:name="_Hlk100644178"/>
            <w:r>
              <w:rPr>
                <w:b/>
                <w:bCs/>
                <w:w w:val="105"/>
                <w:sz w:val="24"/>
                <w:szCs w:val="24"/>
              </w:rPr>
              <w:t>Face to Face Delivery</w:t>
            </w:r>
          </w:p>
        </w:tc>
        <w:tc>
          <w:tcPr>
            <w:tcW w:w="5940" w:type="dxa"/>
            <w:gridSpan w:val="2"/>
            <w:tcBorders>
              <w:top w:val="dotted" w:sz="4" w:space="0" w:color="FF0000"/>
              <w:left w:val="dotted" w:sz="4" w:space="0" w:color="FF0000"/>
              <w:bottom w:val="dotted" w:sz="4" w:space="0" w:color="FF0000"/>
              <w:right w:val="dotted" w:sz="4" w:space="0" w:color="FF0000"/>
            </w:tcBorders>
            <w:shd w:val="clear" w:color="auto" w:fill="17365D" w:themeFill="text2" w:themeFillShade="BF"/>
          </w:tcPr>
          <w:p w14:paraId="59604E69" w14:textId="15904DF1" w:rsidR="00B365F5" w:rsidRDefault="00B365F5" w:rsidP="00D81608">
            <w:pPr>
              <w:ind w:right="-20"/>
              <w:jc w:val="center"/>
              <w:rPr>
                <w:b/>
                <w:bCs/>
                <w:w w:val="105"/>
                <w:sz w:val="24"/>
                <w:szCs w:val="24"/>
              </w:rPr>
            </w:pPr>
            <w:r>
              <w:rPr>
                <w:b/>
                <w:bCs/>
                <w:w w:val="105"/>
                <w:sz w:val="24"/>
                <w:szCs w:val="24"/>
              </w:rPr>
              <w:t>Blended Learning Delivery</w:t>
            </w:r>
          </w:p>
        </w:tc>
      </w:tr>
      <w:tr w:rsidR="00B365F5" w14:paraId="70C8605C" w14:textId="77777777" w:rsidTr="00DB7B8E">
        <w:tc>
          <w:tcPr>
            <w:tcW w:w="4585" w:type="dxa"/>
            <w:vMerge/>
            <w:tcBorders>
              <w:left w:val="dotted" w:sz="4" w:space="0" w:color="FF0000"/>
              <w:bottom w:val="dotted" w:sz="4" w:space="0" w:color="FF0000"/>
              <w:right w:val="dotted" w:sz="4" w:space="0" w:color="FF0000"/>
            </w:tcBorders>
          </w:tcPr>
          <w:p w14:paraId="5136C9C6" w14:textId="77777777" w:rsidR="00B365F5" w:rsidRDefault="00B365F5" w:rsidP="000814DB">
            <w:pPr>
              <w:ind w:right="-20"/>
              <w:rPr>
                <w:b/>
                <w:bCs/>
                <w:w w:val="105"/>
                <w:sz w:val="24"/>
                <w:szCs w:val="24"/>
              </w:rPr>
            </w:pPr>
          </w:p>
        </w:tc>
        <w:tc>
          <w:tcPr>
            <w:tcW w:w="2970" w:type="dxa"/>
            <w:tcBorders>
              <w:top w:val="dotted" w:sz="4" w:space="0" w:color="FF0000"/>
              <w:left w:val="dotted" w:sz="4" w:space="0" w:color="FF0000"/>
              <w:bottom w:val="dotted" w:sz="4" w:space="0" w:color="FF0000"/>
              <w:right w:val="dotted" w:sz="4" w:space="0" w:color="FF0000"/>
            </w:tcBorders>
            <w:shd w:val="clear" w:color="auto" w:fill="D9D9D9" w:themeFill="background1" w:themeFillShade="D9"/>
          </w:tcPr>
          <w:p w14:paraId="7B6866E5" w14:textId="77777777" w:rsidR="00B365F5" w:rsidRDefault="00B365F5" w:rsidP="00B365F5">
            <w:pPr>
              <w:ind w:right="-20"/>
              <w:jc w:val="center"/>
              <w:rPr>
                <w:b/>
                <w:bCs/>
                <w:w w:val="105"/>
                <w:sz w:val="24"/>
                <w:szCs w:val="24"/>
              </w:rPr>
            </w:pPr>
            <w:r w:rsidRPr="00C040C4">
              <w:rPr>
                <w:b/>
                <w:bCs/>
                <w:w w:val="105"/>
                <w:sz w:val="24"/>
                <w:szCs w:val="24"/>
              </w:rPr>
              <w:t xml:space="preserve">Face to Face </w:t>
            </w:r>
          </w:p>
          <w:p w14:paraId="4EA25416" w14:textId="14AE3D0A" w:rsidR="00B365F5" w:rsidRPr="00C040C4" w:rsidRDefault="00B365F5" w:rsidP="00B365F5">
            <w:pPr>
              <w:ind w:right="-20"/>
              <w:jc w:val="center"/>
              <w:rPr>
                <w:b/>
                <w:bCs/>
                <w:w w:val="105"/>
                <w:sz w:val="24"/>
                <w:szCs w:val="24"/>
              </w:rPr>
            </w:pPr>
            <w:r w:rsidRPr="00C040C4">
              <w:rPr>
                <w:b/>
                <w:bCs/>
                <w:w w:val="105"/>
                <w:sz w:val="24"/>
                <w:szCs w:val="24"/>
              </w:rPr>
              <w:t>(%)</w:t>
            </w:r>
          </w:p>
        </w:tc>
        <w:tc>
          <w:tcPr>
            <w:tcW w:w="2970" w:type="dxa"/>
            <w:tcBorders>
              <w:top w:val="dotted" w:sz="4" w:space="0" w:color="FF0000"/>
              <w:left w:val="dotted" w:sz="4" w:space="0" w:color="FF0000"/>
              <w:bottom w:val="dotted" w:sz="4" w:space="0" w:color="FF0000"/>
              <w:right w:val="dotted" w:sz="4" w:space="0" w:color="FF0000"/>
            </w:tcBorders>
            <w:shd w:val="clear" w:color="auto" w:fill="D9D9D9" w:themeFill="background1" w:themeFillShade="D9"/>
          </w:tcPr>
          <w:p w14:paraId="70C55C45" w14:textId="77777777" w:rsidR="00B365F5" w:rsidRPr="00C040C4" w:rsidRDefault="00B365F5" w:rsidP="00B365F5">
            <w:pPr>
              <w:ind w:right="-20"/>
              <w:jc w:val="center"/>
              <w:rPr>
                <w:b/>
                <w:bCs/>
                <w:w w:val="105"/>
                <w:sz w:val="24"/>
                <w:szCs w:val="24"/>
              </w:rPr>
            </w:pPr>
            <w:r w:rsidRPr="00C040C4">
              <w:rPr>
                <w:b/>
                <w:bCs/>
                <w:w w:val="105"/>
                <w:sz w:val="24"/>
                <w:szCs w:val="24"/>
              </w:rPr>
              <w:t>Online</w:t>
            </w:r>
          </w:p>
          <w:p w14:paraId="3DE78DD8" w14:textId="253EB9D7" w:rsidR="00B365F5" w:rsidRPr="00C040C4" w:rsidRDefault="00B365F5" w:rsidP="00B365F5">
            <w:pPr>
              <w:ind w:right="-20"/>
              <w:jc w:val="center"/>
              <w:rPr>
                <w:b/>
                <w:bCs/>
                <w:w w:val="105"/>
                <w:sz w:val="24"/>
                <w:szCs w:val="24"/>
              </w:rPr>
            </w:pPr>
            <w:r w:rsidRPr="00C040C4">
              <w:rPr>
                <w:b/>
                <w:bCs/>
                <w:w w:val="105"/>
                <w:sz w:val="24"/>
                <w:szCs w:val="24"/>
              </w:rPr>
              <w:t>(%)</w:t>
            </w:r>
          </w:p>
        </w:tc>
      </w:tr>
      <w:tr w:rsidR="00B365F5" w14:paraId="5D6500FD" w14:textId="77777777" w:rsidTr="00DB7B8E">
        <w:tc>
          <w:tcPr>
            <w:tcW w:w="4585" w:type="dxa"/>
            <w:tcBorders>
              <w:top w:val="dotted" w:sz="4" w:space="0" w:color="FF0000"/>
              <w:left w:val="dotted" w:sz="4" w:space="0" w:color="FF0000"/>
              <w:bottom w:val="dotted" w:sz="4" w:space="0" w:color="FF0000"/>
              <w:right w:val="dotted" w:sz="4" w:space="0" w:color="FF0000"/>
            </w:tcBorders>
          </w:tcPr>
          <w:p w14:paraId="10A35969" w14:textId="77777777" w:rsidR="00B365F5" w:rsidRDefault="00B365F5" w:rsidP="000814DB">
            <w:pPr>
              <w:ind w:right="-20"/>
              <w:rPr>
                <w:b/>
                <w:bCs/>
                <w:w w:val="105"/>
                <w:sz w:val="24"/>
                <w:szCs w:val="24"/>
              </w:rPr>
            </w:pPr>
          </w:p>
        </w:tc>
        <w:tc>
          <w:tcPr>
            <w:tcW w:w="2970" w:type="dxa"/>
            <w:tcBorders>
              <w:top w:val="dotted" w:sz="4" w:space="0" w:color="FF0000"/>
              <w:left w:val="dotted" w:sz="4" w:space="0" w:color="FF0000"/>
              <w:bottom w:val="dotted" w:sz="4" w:space="0" w:color="FF0000"/>
              <w:right w:val="dotted" w:sz="4" w:space="0" w:color="FF0000"/>
            </w:tcBorders>
          </w:tcPr>
          <w:p w14:paraId="65A9C6F1" w14:textId="38103A92" w:rsidR="00B365F5" w:rsidRDefault="00355190" w:rsidP="00355190">
            <w:pPr>
              <w:ind w:right="-20"/>
              <w:jc w:val="center"/>
              <w:rPr>
                <w:b/>
                <w:bCs/>
                <w:w w:val="105"/>
                <w:sz w:val="24"/>
                <w:szCs w:val="24"/>
              </w:rPr>
            </w:pPr>
            <w:r>
              <w:rPr>
                <w:b/>
                <w:bCs/>
                <w:w w:val="105"/>
                <w:sz w:val="24"/>
                <w:szCs w:val="24"/>
              </w:rPr>
              <w:t>100%</w:t>
            </w:r>
          </w:p>
        </w:tc>
        <w:tc>
          <w:tcPr>
            <w:tcW w:w="2970" w:type="dxa"/>
            <w:tcBorders>
              <w:top w:val="dotted" w:sz="4" w:space="0" w:color="FF0000"/>
              <w:left w:val="dotted" w:sz="4" w:space="0" w:color="FF0000"/>
              <w:bottom w:val="dotted" w:sz="4" w:space="0" w:color="FF0000"/>
              <w:right w:val="dotted" w:sz="4" w:space="0" w:color="FF0000"/>
            </w:tcBorders>
          </w:tcPr>
          <w:p w14:paraId="3D74D466" w14:textId="77777777" w:rsidR="00B365F5" w:rsidRDefault="00B365F5" w:rsidP="000814DB">
            <w:pPr>
              <w:ind w:right="-20"/>
              <w:rPr>
                <w:b/>
                <w:bCs/>
                <w:w w:val="105"/>
                <w:sz w:val="24"/>
                <w:szCs w:val="24"/>
              </w:rPr>
            </w:pPr>
          </w:p>
          <w:p w14:paraId="26712353" w14:textId="726C3D33" w:rsidR="00B365F5" w:rsidRDefault="00B365F5" w:rsidP="000814DB">
            <w:pPr>
              <w:ind w:right="-20"/>
              <w:rPr>
                <w:b/>
                <w:bCs/>
                <w:w w:val="105"/>
                <w:sz w:val="24"/>
                <w:szCs w:val="24"/>
              </w:rPr>
            </w:pPr>
          </w:p>
        </w:tc>
      </w:tr>
      <w:bookmarkEnd w:id="0"/>
    </w:tbl>
    <w:p w14:paraId="5AD52464" w14:textId="4BDEFFFA" w:rsidR="00D81608" w:rsidRDefault="00D81608" w:rsidP="000814DB">
      <w:pPr>
        <w:ind w:right="-20"/>
        <w:rPr>
          <w:b/>
          <w:bCs/>
          <w:w w:val="105"/>
        </w:rPr>
      </w:pPr>
    </w:p>
    <w:p w14:paraId="371CB8CE" w14:textId="29375C5C" w:rsidR="00F87658" w:rsidRPr="0025455C" w:rsidRDefault="00F87658" w:rsidP="00F87658">
      <w:pPr>
        <w:shd w:val="clear" w:color="auto" w:fill="D9D9D9" w:themeFill="background1" w:themeFillShade="D9"/>
        <w:tabs>
          <w:tab w:val="left" w:pos="180"/>
        </w:tabs>
        <w:contextualSpacing/>
        <w:jc w:val="both"/>
        <w:rPr>
          <w:b/>
          <w:bCs/>
          <w:color w:val="FF0000"/>
          <w:lang w:val="fr-FR"/>
        </w:rPr>
      </w:pPr>
      <w:r w:rsidRPr="0025455C">
        <w:rPr>
          <w:b/>
          <w:bCs/>
          <w:color w:val="FF0000"/>
          <w:lang w:val="fr-FR"/>
        </w:rPr>
        <w:t>COURSE DESCRIPTION (as per Course Catalogue)</w:t>
      </w:r>
    </w:p>
    <w:p w14:paraId="763E4658" w14:textId="7933D1A5" w:rsidR="0090776E" w:rsidRPr="007E3AE2" w:rsidRDefault="0090776E" w:rsidP="0034281B">
      <w:pPr>
        <w:ind w:right="44"/>
        <w:rPr>
          <w:color w:val="17365D" w:themeColor="text2" w:themeShade="BF"/>
          <w:lang w:val="fr-FR"/>
        </w:rPr>
      </w:pPr>
    </w:p>
    <w:p w14:paraId="38A3214A" w14:textId="77777777" w:rsidR="00C040C4" w:rsidRPr="007E3AE2" w:rsidRDefault="00C040C4" w:rsidP="0034281B">
      <w:pPr>
        <w:ind w:right="44"/>
        <w:rPr>
          <w:lang w:val="fr-FR"/>
        </w:rPr>
      </w:pPr>
    </w:p>
    <w:tbl>
      <w:tblPr>
        <w:tblStyle w:val="TableGrid"/>
        <w:tblW w:w="10530" w:type="dxa"/>
        <w:tblInd w:w="-5" w:type="dxa"/>
        <w:tblBorders>
          <w:top w:val="dotted" w:sz="4" w:space="0" w:color="FF0000"/>
          <w:left w:val="dotted" w:sz="4" w:space="0" w:color="FF0000"/>
          <w:bottom w:val="dotted" w:sz="4" w:space="0" w:color="FF0000"/>
          <w:right w:val="dotted" w:sz="4" w:space="0" w:color="FF0000"/>
          <w:insideH w:val="dotted" w:sz="4" w:space="0" w:color="FF0000"/>
          <w:insideV w:val="dotted" w:sz="4" w:space="0" w:color="FF0000"/>
        </w:tblBorders>
        <w:tblLook w:val="04A0" w:firstRow="1" w:lastRow="0" w:firstColumn="1" w:lastColumn="0" w:noHBand="0" w:noVBand="1"/>
      </w:tblPr>
      <w:tblGrid>
        <w:gridCol w:w="10530"/>
      </w:tblGrid>
      <w:tr w:rsidR="00B12524" w:rsidRPr="00882DDB" w14:paraId="383E2045" w14:textId="77777777" w:rsidTr="00DB7B8E">
        <w:trPr>
          <w:trHeight w:val="562"/>
        </w:trPr>
        <w:tc>
          <w:tcPr>
            <w:tcW w:w="10530" w:type="dxa"/>
          </w:tcPr>
          <w:p w14:paraId="53A7BA06" w14:textId="77777777" w:rsidR="005606DE" w:rsidRPr="007E3AE2" w:rsidRDefault="005606DE" w:rsidP="00B12524">
            <w:pPr>
              <w:ind w:right="44"/>
              <w:jc w:val="both"/>
              <w:rPr>
                <w:lang w:val="fr-FR"/>
              </w:rPr>
            </w:pPr>
          </w:p>
          <w:p w14:paraId="3CD3A959" w14:textId="77777777" w:rsidR="00730B46" w:rsidRPr="00730B46" w:rsidRDefault="00730B46" w:rsidP="00730B46">
            <w:pPr>
              <w:widowControl/>
              <w:rPr>
                <w:sz w:val="24"/>
                <w:szCs w:val="24"/>
              </w:rPr>
            </w:pPr>
            <w:r w:rsidRPr="00730B46">
              <w:rPr>
                <w:sz w:val="24"/>
                <w:szCs w:val="24"/>
              </w:rPr>
              <w:t xml:space="preserve">This course covers the concepts and theories related to bringing the reading, writing, speaking, listening and grammar skills of non-native English speakers to an advanced level through a variety of interactive classroom activities. </w:t>
            </w:r>
          </w:p>
          <w:p w14:paraId="403CC0F8" w14:textId="37D2639C" w:rsidR="00882DDB" w:rsidRDefault="00882DDB" w:rsidP="00B12524">
            <w:pPr>
              <w:ind w:right="44"/>
              <w:jc w:val="both"/>
            </w:pPr>
          </w:p>
          <w:p w14:paraId="1D44236D" w14:textId="5A0FD893" w:rsidR="005E2C57" w:rsidRDefault="005E2C57" w:rsidP="00B12524">
            <w:pPr>
              <w:ind w:right="44"/>
              <w:jc w:val="both"/>
            </w:pPr>
          </w:p>
          <w:p w14:paraId="2CF46049" w14:textId="361EA50A" w:rsidR="005E2C57" w:rsidRDefault="005E2C57" w:rsidP="00B12524">
            <w:pPr>
              <w:ind w:right="44"/>
              <w:jc w:val="both"/>
            </w:pPr>
          </w:p>
          <w:p w14:paraId="50AE4646" w14:textId="48CADCDF" w:rsidR="005E2C57" w:rsidRDefault="005E2C57" w:rsidP="00B12524">
            <w:pPr>
              <w:ind w:right="44"/>
              <w:jc w:val="both"/>
            </w:pPr>
          </w:p>
          <w:p w14:paraId="29883101" w14:textId="68CCAC9B" w:rsidR="005E2C57" w:rsidRDefault="005E2C57" w:rsidP="00B12524">
            <w:pPr>
              <w:ind w:right="44"/>
              <w:jc w:val="both"/>
            </w:pPr>
          </w:p>
          <w:p w14:paraId="0F06ADD3" w14:textId="77777777" w:rsidR="005E2C57" w:rsidRDefault="005E2C57" w:rsidP="00B12524">
            <w:pPr>
              <w:ind w:right="44"/>
              <w:jc w:val="both"/>
            </w:pPr>
          </w:p>
          <w:p w14:paraId="7331EEA1" w14:textId="77777777" w:rsidR="00882DDB" w:rsidRDefault="00882DDB" w:rsidP="00B12524">
            <w:pPr>
              <w:ind w:right="44"/>
              <w:jc w:val="both"/>
            </w:pPr>
          </w:p>
          <w:p w14:paraId="76BFD43D" w14:textId="75C3CA39" w:rsidR="00882DDB" w:rsidRPr="00882DDB" w:rsidRDefault="00882DDB" w:rsidP="00B12524">
            <w:pPr>
              <w:ind w:right="44"/>
              <w:jc w:val="both"/>
            </w:pPr>
          </w:p>
        </w:tc>
      </w:tr>
    </w:tbl>
    <w:p w14:paraId="49DB89C5" w14:textId="604F1601" w:rsidR="00882DDB" w:rsidRDefault="00882DDB" w:rsidP="000814DB">
      <w:pPr>
        <w:ind w:right="-20"/>
        <w:rPr>
          <w:b/>
          <w:bCs/>
        </w:rPr>
      </w:pPr>
    </w:p>
    <w:p w14:paraId="550C01F3" w14:textId="77777777" w:rsidR="00F054EB" w:rsidRDefault="00F054EB" w:rsidP="000814DB">
      <w:pPr>
        <w:ind w:right="-20"/>
        <w:rPr>
          <w:b/>
          <w:bCs/>
        </w:rPr>
      </w:pPr>
    </w:p>
    <w:p w14:paraId="58045C4D" w14:textId="77777777" w:rsidR="006B0665" w:rsidRDefault="006B0665">
      <w:pPr>
        <w:rPr>
          <w:b/>
          <w:bCs/>
          <w:color w:val="FF0000"/>
        </w:rPr>
      </w:pPr>
      <w:r>
        <w:rPr>
          <w:b/>
          <w:bCs/>
          <w:color w:val="FF0000"/>
        </w:rPr>
        <w:br w:type="page"/>
      </w:r>
    </w:p>
    <w:p w14:paraId="0E47D648" w14:textId="3A55DD60" w:rsidR="00F87658" w:rsidRPr="00700B99" w:rsidRDefault="00F87658" w:rsidP="00F87658">
      <w:pPr>
        <w:shd w:val="clear" w:color="auto" w:fill="D9D9D9" w:themeFill="background1" w:themeFillShade="D9"/>
        <w:tabs>
          <w:tab w:val="left" w:pos="180"/>
        </w:tabs>
        <w:contextualSpacing/>
        <w:jc w:val="both"/>
        <w:rPr>
          <w:b/>
          <w:bCs/>
          <w:color w:val="FF0000"/>
        </w:rPr>
      </w:pPr>
      <w:r>
        <w:rPr>
          <w:b/>
          <w:bCs/>
          <w:color w:val="FF0000"/>
        </w:rPr>
        <w:lastRenderedPageBreak/>
        <w:t>COURSE LEARNING OUTCOMES (CLO)</w:t>
      </w:r>
    </w:p>
    <w:p w14:paraId="36E221FA" w14:textId="77777777" w:rsidR="0090776E" w:rsidRPr="004B771F" w:rsidRDefault="0090776E" w:rsidP="006B0665">
      <w:pPr>
        <w:ind w:right="-20"/>
        <w:rPr>
          <w:b/>
          <w:bCs/>
          <w:color w:val="17365D" w:themeColor="text2" w:themeShade="BF"/>
        </w:rPr>
      </w:pPr>
    </w:p>
    <w:tbl>
      <w:tblPr>
        <w:tblStyle w:val="TableGrid"/>
        <w:tblW w:w="10530" w:type="dxa"/>
        <w:tblInd w:w="-5" w:type="dxa"/>
        <w:tblBorders>
          <w:top w:val="dotted" w:sz="4" w:space="0" w:color="FF0000"/>
          <w:left w:val="dotted" w:sz="4" w:space="0" w:color="FF0000"/>
          <w:bottom w:val="dotted" w:sz="4" w:space="0" w:color="FF0000"/>
          <w:right w:val="dotted" w:sz="4" w:space="0" w:color="FF0000"/>
          <w:insideH w:val="dotted" w:sz="4" w:space="0" w:color="FF0000"/>
          <w:insideV w:val="dotted" w:sz="4" w:space="0" w:color="FF0000"/>
        </w:tblBorders>
        <w:tblLook w:val="04A0" w:firstRow="1" w:lastRow="0" w:firstColumn="1" w:lastColumn="0" w:noHBand="0" w:noVBand="1"/>
      </w:tblPr>
      <w:tblGrid>
        <w:gridCol w:w="1530"/>
        <w:gridCol w:w="9000"/>
      </w:tblGrid>
      <w:tr w:rsidR="004B771F" w:rsidRPr="004B771F" w14:paraId="3AD0E48A" w14:textId="77777777" w:rsidTr="00DB7B8E">
        <w:trPr>
          <w:trHeight w:val="492"/>
        </w:trPr>
        <w:tc>
          <w:tcPr>
            <w:tcW w:w="10530" w:type="dxa"/>
            <w:gridSpan w:val="2"/>
          </w:tcPr>
          <w:p w14:paraId="0E6459AC" w14:textId="449C76B8" w:rsidR="0090776E" w:rsidRPr="004B771F" w:rsidRDefault="0090776E" w:rsidP="00882DDB">
            <w:pPr>
              <w:ind w:right="-20"/>
              <w:rPr>
                <w:color w:val="17365D" w:themeColor="text2" w:themeShade="BF"/>
                <w:w w:val="106"/>
              </w:rPr>
            </w:pPr>
            <w:r w:rsidRPr="004B771F">
              <w:rPr>
                <w:color w:val="17365D" w:themeColor="text2" w:themeShade="BF"/>
              </w:rPr>
              <w:t>Upon completion of this</w:t>
            </w:r>
            <w:r w:rsidRPr="004B771F">
              <w:rPr>
                <w:color w:val="17365D" w:themeColor="text2" w:themeShade="BF"/>
                <w:spacing w:val="10"/>
              </w:rPr>
              <w:t xml:space="preserve"> </w:t>
            </w:r>
            <w:r w:rsidRPr="004B771F">
              <w:rPr>
                <w:color w:val="17365D" w:themeColor="text2" w:themeShade="BF"/>
              </w:rPr>
              <w:t>course,</w:t>
            </w:r>
            <w:r w:rsidRPr="004B771F">
              <w:rPr>
                <w:color w:val="17365D" w:themeColor="text2" w:themeShade="BF"/>
                <w:spacing w:val="18"/>
              </w:rPr>
              <w:t xml:space="preserve"> </w:t>
            </w:r>
            <w:r w:rsidRPr="004B771F">
              <w:rPr>
                <w:color w:val="17365D" w:themeColor="text2" w:themeShade="BF"/>
              </w:rPr>
              <w:t>students</w:t>
            </w:r>
            <w:r w:rsidRPr="004B771F">
              <w:rPr>
                <w:color w:val="17365D" w:themeColor="text2" w:themeShade="BF"/>
                <w:spacing w:val="20"/>
              </w:rPr>
              <w:t xml:space="preserve"> </w:t>
            </w:r>
            <w:r w:rsidRPr="004B771F">
              <w:rPr>
                <w:color w:val="17365D" w:themeColor="text2" w:themeShade="BF"/>
              </w:rPr>
              <w:t>will</w:t>
            </w:r>
            <w:r w:rsidRPr="004B771F">
              <w:rPr>
                <w:color w:val="17365D" w:themeColor="text2" w:themeShade="BF"/>
                <w:spacing w:val="5"/>
              </w:rPr>
              <w:t xml:space="preserve"> </w:t>
            </w:r>
            <w:r w:rsidRPr="004B771F">
              <w:rPr>
                <w:color w:val="17365D" w:themeColor="text2" w:themeShade="BF"/>
              </w:rPr>
              <w:t>demonstrate</w:t>
            </w:r>
            <w:r w:rsidRPr="004B771F">
              <w:rPr>
                <w:color w:val="17365D" w:themeColor="text2" w:themeShade="BF"/>
                <w:spacing w:val="31"/>
              </w:rPr>
              <w:t xml:space="preserve"> </w:t>
            </w:r>
            <w:r w:rsidRPr="004B771F">
              <w:rPr>
                <w:color w:val="17365D" w:themeColor="text2" w:themeShade="BF"/>
              </w:rPr>
              <w:t>their</w:t>
            </w:r>
            <w:r w:rsidRPr="004B771F">
              <w:rPr>
                <w:color w:val="17365D" w:themeColor="text2" w:themeShade="BF"/>
                <w:spacing w:val="13"/>
              </w:rPr>
              <w:t xml:space="preserve"> </w:t>
            </w:r>
            <w:r w:rsidRPr="004B771F">
              <w:rPr>
                <w:color w:val="17365D" w:themeColor="text2" w:themeShade="BF"/>
              </w:rPr>
              <w:t>ability</w:t>
            </w:r>
            <w:r w:rsidRPr="004B771F">
              <w:rPr>
                <w:color w:val="17365D" w:themeColor="text2" w:themeShade="BF"/>
                <w:spacing w:val="16"/>
              </w:rPr>
              <w:t xml:space="preserve"> </w:t>
            </w:r>
            <w:r w:rsidRPr="004B771F">
              <w:rPr>
                <w:color w:val="17365D" w:themeColor="text2" w:themeShade="BF"/>
                <w:w w:val="106"/>
              </w:rPr>
              <w:t>to:</w:t>
            </w:r>
          </w:p>
        </w:tc>
      </w:tr>
      <w:tr w:rsidR="00841D69" w:rsidRPr="004B771F" w14:paraId="64DCAE8C" w14:textId="77777777" w:rsidTr="00DB7B8E">
        <w:trPr>
          <w:trHeight w:val="55"/>
        </w:trPr>
        <w:tc>
          <w:tcPr>
            <w:tcW w:w="1530" w:type="dxa"/>
          </w:tcPr>
          <w:p w14:paraId="497D4D97" w14:textId="2D910D94" w:rsidR="00841D69" w:rsidRPr="004B771F" w:rsidRDefault="00841D69" w:rsidP="00841D69">
            <w:pPr>
              <w:ind w:right="-20"/>
              <w:rPr>
                <w:color w:val="17365D" w:themeColor="text2" w:themeShade="BF"/>
              </w:rPr>
            </w:pPr>
            <w:r w:rsidRPr="004B771F">
              <w:rPr>
                <w:b/>
                <w:color w:val="17365D" w:themeColor="text2" w:themeShade="BF"/>
              </w:rPr>
              <w:t>CLO 1</w:t>
            </w:r>
          </w:p>
        </w:tc>
        <w:tc>
          <w:tcPr>
            <w:tcW w:w="9000" w:type="dxa"/>
          </w:tcPr>
          <w:p w14:paraId="5AA41C40" w14:textId="22B24C68" w:rsidR="00841D69" w:rsidRPr="00355190" w:rsidRDefault="00841D69" w:rsidP="00841D69">
            <w:pPr>
              <w:ind w:right="-20"/>
              <w:rPr>
                <w:color w:val="17365D" w:themeColor="text2" w:themeShade="BF"/>
              </w:rPr>
            </w:pPr>
            <w:r w:rsidRPr="00355190">
              <w:rPr>
                <w:color w:val="17365D" w:themeColor="text2" w:themeShade="BF"/>
              </w:rPr>
              <w:t xml:space="preserve">Analyze and understand the main ideas of complex text on both concrete and abstract topics, including technical discussions in his/her field of specialization. </w:t>
            </w:r>
          </w:p>
        </w:tc>
      </w:tr>
      <w:tr w:rsidR="00841D69" w:rsidRPr="004B771F" w14:paraId="285C4AA0" w14:textId="77777777" w:rsidTr="00DB7B8E">
        <w:trPr>
          <w:trHeight w:val="55"/>
        </w:trPr>
        <w:tc>
          <w:tcPr>
            <w:tcW w:w="1530" w:type="dxa"/>
          </w:tcPr>
          <w:p w14:paraId="7AD0B5A7" w14:textId="14F73F9F" w:rsidR="00841D69" w:rsidRPr="004B771F" w:rsidRDefault="00841D69" w:rsidP="00841D69">
            <w:pPr>
              <w:ind w:right="-20"/>
              <w:rPr>
                <w:b/>
                <w:color w:val="17365D" w:themeColor="text2" w:themeShade="BF"/>
              </w:rPr>
            </w:pPr>
            <w:r w:rsidRPr="004B771F">
              <w:rPr>
                <w:b/>
                <w:color w:val="17365D" w:themeColor="text2" w:themeShade="BF"/>
              </w:rPr>
              <w:t>CLO 2</w:t>
            </w:r>
          </w:p>
        </w:tc>
        <w:tc>
          <w:tcPr>
            <w:tcW w:w="9000" w:type="dxa"/>
          </w:tcPr>
          <w:p w14:paraId="33D5B3B7" w14:textId="2D29FCC9" w:rsidR="00841D69" w:rsidRPr="00355190" w:rsidRDefault="00841D69" w:rsidP="00841D69">
            <w:pPr>
              <w:ind w:right="-20"/>
              <w:rPr>
                <w:color w:val="17365D" w:themeColor="text2" w:themeShade="BF"/>
              </w:rPr>
            </w:pPr>
            <w:r w:rsidRPr="00355190">
              <w:rPr>
                <w:color w:val="17365D" w:themeColor="text2" w:themeShade="BF"/>
              </w:rPr>
              <w:t xml:space="preserve">Express themselves and interact with a degree of fluency and spontaneity that makes regular interaction with native speakers quite possible without strain for either party. </w:t>
            </w:r>
          </w:p>
        </w:tc>
      </w:tr>
      <w:tr w:rsidR="00841D69" w:rsidRPr="004B771F" w14:paraId="233BA30D" w14:textId="77777777" w:rsidTr="00DB7B8E">
        <w:trPr>
          <w:trHeight w:val="55"/>
        </w:trPr>
        <w:tc>
          <w:tcPr>
            <w:tcW w:w="1530" w:type="dxa"/>
          </w:tcPr>
          <w:p w14:paraId="583D86FA" w14:textId="047CBB22" w:rsidR="00841D69" w:rsidRPr="004B771F" w:rsidRDefault="00841D69" w:rsidP="00841D69">
            <w:pPr>
              <w:ind w:right="-20"/>
              <w:rPr>
                <w:b/>
                <w:color w:val="17365D" w:themeColor="text2" w:themeShade="BF"/>
              </w:rPr>
            </w:pPr>
            <w:r w:rsidRPr="004B771F">
              <w:rPr>
                <w:b/>
                <w:color w:val="17365D" w:themeColor="text2" w:themeShade="BF"/>
              </w:rPr>
              <w:t>CLO 3</w:t>
            </w:r>
          </w:p>
        </w:tc>
        <w:tc>
          <w:tcPr>
            <w:tcW w:w="9000" w:type="dxa"/>
          </w:tcPr>
          <w:p w14:paraId="4B70034E" w14:textId="3ED37E0A" w:rsidR="00841D69" w:rsidRPr="00355190" w:rsidRDefault="00841D69" w:rsidP="00841D69">
            <w:pPr>
              <w:ind w:right="-20"/>
              <w:rPr>
                <w:color w:val="17365D" w:themeColor="text2" w:themeShade="BF"/>
              </w:rPr>
            </w:pPr>
            <w:r w:rsidRPr="00355190">
              <w:rPr>
                <w:color w:val="17365D" w:themeColor="text2" w:themeShade="BF"/>
              </w:rPr>
              <w:t>Create clear, detailed text on a wide range of subjects and explain a viewpoint on a topical issue giving the advantages and disadvantages of various options.</w:t>
            </w:r>
          </w:p>
        </w:tc>
      </w:tr>
      <w:tr w:rsidR="00841D69" w:rsidRPr="004B771F" w14:paraId="5182A032" w14:textId="77777777" w:rsidTr="00DB7B8E">
        <w:trPr>
          <w:trHeight w:val="55"/>
        </w:trPr>
        <w:tc>
          <w:tcPr>
            <w:tcW w:w="1530" w:type="dxa"/>
          </w:tcPr>
          <w:p w14:paraId="62CD5E8C" w14:textId="68895B1A" w:rsidR="00841D69" w:rsidRPr="004B771F" w:rsidRDefault="00841D69" w:rsidP="00841D69">
            <w:pPr>
              <w:ind w:right="-20"/>
              <w:rPr>
                <w:b/>
                <w:color w:val="17365D" w:themeColor="text2" w:themeShade="BF"/>
              </w:rPr>
            </w:pPr>
            <w:r w:rsidRPr="004B771F">
              <w:rPr>
                <w:b/>
                <w:color w:val="17365D" w:themeColor="text2" w:themeShade="BF"/>
              </w:rPr>
              <w:t>CLO 4</w:t>
            </w:r>
          </w:p>
        </w:tc>
        <w:tc>
          <w:tcPr>
            <w:tcW w:w="9000" w:type="dxa"/>
          </w:tcPr>
          <w:p w14:paraId="7BB107BC" w14:textId="5297295D" w:rsidR="00841D69" w:rsidRPr="00355190" w:rsidRDefault="00841D69" w:rsidP="00841D69">
            <w:pPr>
              <w:ind w:right="-20"/>
              <w:rPr>
                <w:color w:val="17365D" w:themeColor="text2" w:themeShade="BF"/>
              </w:rPr>
            </w:pPr>
            <w:r w:rsidRPr="00355190">
              <w:rPr>
                <w:color w:val="17365D" w:themeColor="text2" w:themeShade="BF"/>
              </w:rPr>
              <w:t xml:space="preserve">Express themselves using more professional/polished vocabulary </w:t>
            </w:r>
          </w:p>
        </w:tc>
      </w:tr>
    </w:tbl>
    <w:p w14:paraId="12FC1D64" w14:textId="77777777" w:rsidR="00F87658" w:rsidRDefault="00F87658" w:rsidP="000814DB">
      <w:pPr>
        <w:ind w:right="-20"/>
        <w:rPr>
          <w:b/>
          <w:bCs/>
          <w:spacing w:val="1"/>
        </w:rPr>
      </w:pPr>
    </w:p>
    <w:p w14:paraId="3B685482" w14:textId="6A1D541A" w:rsidR="00F87658" w:rsidRPr="00700B99" w:rsidRDefault="00F87658" w:rsidP="00F87658">
      <w:pPr>
        <w:shd w:val="clear" w:color="auto" w:fill="D9D9D9" w:themeFill="background1" w:themeFillShade="D9"/>
        <w:tabs>
          <w:tab w:val="left" w:pos="180"/>
        </w:tabs>
        <w:contextualSpacing/>
        <w:jc w:val="both"/>
        <w:rPr>
          <w:b/>
          <w:bCs/>
          <w:color w:val="FF0000"/>
        </w:rPr>
      </w:pPr>
      <w:r>
        <w:rPr>
          <w:b/>
          <w:bCs/>
          <w:color w:val="FF0000"/>
        </w:rPr>
        <w:t xml:space="preserve">REQUIRED MATERIALS </w:t>
      </w:r>
    </w:p>
    <w:p w14:paraId="155D1BE7" w14:textId="77777777" w:rsidR="00882DDB" w:rsidRDefault="00882DDB" w:rsidP="000814DB">
      <w:pPr>
        <w:ind w:right="-20"/>
        <w:rPr>
          <w:b/>
          <w:bCs/>
          <w:spacing w:val="1"/>
        </w:rPr>
      </w:pPr>
    </w:p>
    <w:p w14:paraId="2B30C5A4" w14:textId="043D0437" w:rsidR="0090776E" w:rsidRPr="00D81608" w:rsidRDefault="00882DDB" w:rsidP="000814DB">
      <w:pPr>
        <w:ind w:right="-20"/>
        <w:rPr>
          <w:b/>
          <w:bCs/>
          <w:color w:val="1F497D" w:themeColor="text2"/>
          <w:spacing w:val="1"/>
        </w:rPr>
      </w:pPr>
      <w:r w:rsidRPr="00D81608">
        <w:rPr>
          <w:b/>
          <w:bCs/>
          <w:color w:val="1F497D" w:themeColor="text2"/>
          <w:spacing w:val="1"/>
        </w:rPr>
        <w:t xml:space="preserve">Course </w:t>
      </w:r>
      <w:r w:rsidR="0090776E" w:rsidRPr="00D81608">
        <w:rPr>
          <w:b/>
          <w:bCs/>
          <w:color w:val="1F497D" w:themeColor="text2"/>
          <w:spacing w:val="1"/>
        </w:rPr>
        <w:t xml:space="preserve">Textbooks </w:t>
      </w:r>
      <w:r w:rsidRPr="00D81608">
        <w:rPr>
          <w:b/>
          <w:bCs/>
          <w:color w:val="1F497D" w:themeColor="text2"/>
          <w:spacing w:val="1"/>
        </w:rPr>
        <w:t>and O</w:t>
      </w:r>
      <w:r w:rsidR="0090776E" w:rsidRPr="00D81608">
        <w:rPr>
          <w:b/>
          <w:bCs/>
          <w:color w:val="1F497D" w:themeColor="text2"/>
          <w:spacing w:val="1"/>
        </w:rPr>
        <w:t xml:space="preserve">ther </w:t>
      </w:r>
      <w:r w:rsidRPr="00D81608">
        <w:rPr>
          <w:b/>
          <w:bCs/>
          <w:color w:val="1F497D" w:themeColor="text2"/>
          <w:spacing w:val="1"/>
        </w:rPr>
        <w:t>R</w:t>
      </w:r>
      <w:r w:rsidR="0090776E" w:rsidRPr="00D81608">
        <w:rPr>
          <w:b/>
          <w:bCs/>
          <w:color w:val="1F497D" w:themeColor="text2"/>
          <w:spacing w:val="1"/>
        </w:rPr>
        <w:t>e</w:t>
      </w:r>
      <w:r w:rsidRPr="00D81608">
        <w:rPr>
          <w:b/>
          <w:bCs/>
          <w:color w:val="1F497D" w:themeColor="text2"/>
          <w:spacing w:val="1"/>
        </w:rPr>
        <w:t>commended Re</w:t>
      </w:r>
      <w:r w:rsidR="0090776E" w:rsidRPr="00D81608">
        <w:rPr>
          <w:b/>
          <w:bCs/>
          <w:color w:val="1F497D" w:themeColor="text2"/>
          <w:spacing w:val="1"/>
        </w:rPr>
        <w:t xml:space="preserve">ading </w:t>
      </w:r>
      <w:r w:rsidRPr="00D81608">
        <w:rPr>
          <w:b/>
          <w:bCs/>
          <w:color w:val="1F497D" w:themeColor="text2"/>
          <w:spacing w:val="1"/>
        </w:rPr>
        <w:t>M</w:t>
      </w:r>
      <w:r w:rsidR="0090776E" w:rsidRPr="00D81608">
        <w:rPr>
          <w:b/>
          <w:bCs/>
          <w:color w:val="1F497D" w:themeColor="text2"/>
          <w:spacing w:val="1"/>
        </w:rPr>
        <w:t>aterials</w:t>
      </w:r>
    </w:p>
    <w:p w14:paraId="08824885" w14:textId="77777777" w:rsidR="000814DB" w:rsidRPr="004B771F" w:rsidRDefault="000814DB" w:rsidP="000814DB">
      <w:pPr>
        <w:ind w:right="-20"/>
        <w:rPr>
          <w:bCs/>
          <w:color w:val="17365D" w:themeColor="text2" w:themeShade="BF"/>
        </w:rPr>
      </w:pPr>
    </w:p>
    <w:tbl>
      <w:tblPr>
        <w:tblStyle w:val="TableGrid"/>
        <w:tblW w:w="10530" w:type="dxa"/>
        <w:tblInd w:w="-5" w:type="dxa"/>
        <w:tblBorders>
          <w:top w:val="dotted" w:sz="4" w:space="0" w:color="FF0000"/>
          <w:left w:val="dotted" w:sz="4" w:space="0" w:color="FF0000"/>
          <w:bottom w:val="dotted" w:sz="4" w:space="0" w:color="FF0000"/>
          <w:right w:val="dotted" w:sz="4" w:space="0" w:color="FF0000"/>
          <w:insideH w:val="dotted" w:sz="4" w:space="0" w:color="FF0000"/>
          <w:insideV w:val="dotted" w:sz="4" w:space="0" w:color="FF0000"/>
        </w:tblBorders>
        <w:tblLook w:val="04A0" w:firstRow="1" w:lastRow="0" w:firstColumn="1" w:lastColumn="0" w:noHBand="0" w:noVBand="1"/>
      </w:tblPr>
      <w:tblGrid>
        <w:gridCol w:w="10530"/>
      </w:tblGrid>
      <w:tr w:rsidR="0090776E" w:rsidRPr="00882DDB" w14:paraId="34E66D28" w14:textId="77777777" w:rsidTr="00DB7B8E">
        <w:tc>
          <w:tcPr>
            <w:tcW w:w="10530" w:type="dxa"/>
          </w:tcPr>
          <w:p w14:paraId="5F96E233" w14:textId="3CFF0AEA" w:rsidR="0090776E" w:rsidRDefault="00730B46" w:rsidP="00882DDB">
            <w:pPr>
              <w:ind w:right="-20"/>
              <w:rPr>
                <w:bCs/>
              </w:rPr>
            </w:pPr>
            <w:r>
              <w:rPr>
                <w:bCs/>
              </w:rPr>
              <w:t xml:space="preserve">Sarah Cunningham, Peter Moor, </w:t>
            </w:r>
            <w:r w:rsidRPr="00730B46">
              <w:rPr>
                <w:bCs/>
                <w:i/>
                <w:iCs/>
              </w:rPr>
              <w:t>Cutting Edge Advanced</w:t>
            </w:r>
            <w:r>
              <w:rPr>
                <w:bCs/>
              </w:rPr>
              <w:t xml:space="preserve"> (New Edition)</w:t>
            </w:r>
            <w:r w:rsidR="001D53D6">
              <w:rPr>
                <w:bCs/>
              </w:rPr>
              <w:t xml:space="preserve"> – Modules 1-5</w:t>
            </w:r>
          </w:p>
          <w:p w14:paraId="6E497EE6" w14:textId="77777777" w:rsidR="00355190" w:rsidRDefault="00355190" w:rsidP="00355190">
            <w:pPr>
              <w:ind w:right="-20"/>
              <w:rPr>
                <w:bCs/>
              </w:rPr>
            </w:pPr>
          </w:p>
          <w:p w14:paraId="1A351DFC" w14:textId="0D7941CC" w:rsidR="00355190" w:rsidRDefault="00355190" w:rsidP="00355190">
            <w:pPr>
              <w:ind w:right="-20"/>
              <w:rPr>
                <w:bCs/>
              </w:rPr>
            </w:pPr>
            <w:r>
              <w:rPr>
                <w:bCs/>
              </w:rPr>
              <w:t>Additional handouts</w:t>
            </w:r>
            <w:r w:rsidR="000450A7">
              <w:rPr>
                <w:bCs/>
              </w:rPr>
              <w:t>,</w:t>
            </w:r>
            <w:r>
              <w:rPr>
                <w:bCs/>
              </w:rPr>
              <w:t xml:space="preserve"> readings </w:t>
            </w:r>
            <w:r w:rsidR="000450A7">
              <w:rPr>
                <w:bCs/>
              </w:rPr>
              <w:t xml:space="preserve"> and audio/visual files </w:t>
            </w:r>
            <w:r>
              <w:rPr>
                <w:bCs/>
              </w:rPr>
              <w:t xml:space="preserve">will be provided by the </w:t>
            </w:r>
            <w:r w:rsidR="000450A7">
              <w:rPr>
                <w:bCs/>
              </w:rPr>
              <w:t>lecturer</w:t>
            </w:r>
          </w:p>
          <w:p w14:paraId="0F38814D" w14:textId="77777777" w:rsidR="00882DDB" w:rsidRDefault="00882DDB" w:rsidP="00882DDB">
            <w:pPr>
              <w:ind w:right="-20"/>
              <w:rPr>
                <w:bCs/>
              </w:rPr>
            </w:pPr>
          </w:p>
          <w:p w14:paraId="793D9549" w14:textId="77777777" w:rsidR="00882DDB" w:rsidRDefault="00882DDB" w:rsidP="00882DDB">
            <w:pPr>
              <w:ind w:right="-20"/>
              <w:rPr>
                <w:bCs/>
              </w:rPr>
            </w:pPr>
          </w:p>
          <w:p w14:paraId="151A817E" w14:textId="05C532E1" w:rsidR="00882DDB" w:rsidRPr="00882DDB" w:rsidRDefault="00882DDB" w:rsidP="00882DDB">
            <w:pPr>
              <w:ind w:right="-20"/>
              <w:rPr>
                <w:bCs/>
              </w:rPr>
            </w:pPr>
          </w:p>
        </w:tc>
      </w:tr>
    </w:tbl>
    <w:p w14:paraId="06F65BB8" w14:textId="77777777" w:rsidR="0090776E" w:rsidRPr="00882DDB" w:rsidRDefault="0090776E" w:rsidP="000814DB">
      <w:pPr>
        <w:ind w:right="-20"/>
        <w:rPr>
          <w:b/>
          <w:bCs/>
        </w:rPr>
      </w:pPr>
    </w:p>
    <w:p w14:paraId="3DEF5DE3" w14:textId="422281D6" w:rsidR="0090776E" w:rsidRPr="00D81608" w:rsidRDefault="0090776E" w:rsidP="000814DB">
      <w:pPr>
        <w:ind w:right="-20"/>
        <w:rPr>
          <w:b/>
          <w:bCs/>
          <w:color w:val="1F497D" w:themeColor="text2"/>
        </w:rPr>
      </w:pPr>
      <w:r w:rsidRPr="00D81608">
        <w:rPr>
          <w:b/>
          <w:bCs/>
          <w:color w:val="1F497D" w:themeColor="text2"/>
        </w:rPr>
        <w:t>Supplemental</w:t>
      </w:r>
      <w:r w:rsidR="00BF1CAE" w:rsidRPr="00D81608">
        <w:rPr>
          <w:b/>
          <w:bCs/>
          <w:color w:val="1F497D" w:themeColor="text2"/>
          <w:w w:val="103"/>
        </w:rPr>
        <w:t xml:space="preserve"> </w:t>
      </w:r>
      <w:r w:rsidR="00882DDB" w:rsidRPr="00D81608">
        <w:rPr>
          <w:b/>
          <w:bCs/>
          <w:color w:val="1F497D" w:themeColor="text2"/>
          <w:w w:val="103"/>
        </w:rPr>
        <w:t>R</w:t>
      </w:r>
      <w:r w:rsidR="00BF1CAE" w:rsidRPr="00D81608">
        <w:rPr>
          <w:b/>
          <w:bCs/>
          <w:color w:val="1F497D" w:themeColor="text2"/>
          <w:w w:val="103"/>
        </w:rPr>
        <w:t>esources</w:t>
      </w:r>
      <w:r w:rsidR="00D81608">
        <w:rPr>
          <w:b/>
          <w:bCs/>
          <w:color w:val="1F497D" w:themeColor="text2"/>
          <w:w w:val="103"/>
        </w:rPr>
        <w:t xml:space="preserve"> Recommended</w:t>
      </w:r>
    </w:p>
    <w:p w14:paraId="44471C89" w14:textId="77777777" w:rsidR="00BF1CAE" w:rsidRPr="00882DDB" w:rsidRDefault="00BF1CAE" w:rsidP="000814DB">
      <w:pPr>
        <w:ind w:right="389"/>
        <w:rPr>
          <w:b/>
          <w:bCs/>
          <w:spacing w:val="9"/>
          <w:w w:val="104"/>
        </w:rPr>
      </w:pPr>
    </w:p>
    <w:tbl>
      <w:tblPr>
        <w:tblStyle w:val="TableGrid"/>
        <w:tblW w:w="10530" w:type="dxa"/>
        <w:tblInd w:w="-5" w:type="dxa"/>
        <w:tblBorders>
          <w:top w:val="dotted" w:sz="4" w:space="0" w:color="FF0000"/>
          <w:left w:val="dotted" w:sz="4" w:space="0" w:color="FF0000"/>
          <w:bottom w:val="dotted" w:sz="4" w:space="0" w:color="FF0000"/>
          <w:right w:val="dotted" w:sz="4" w:space="0" w:color="FF0000"/>
          <w:insideH w:val="dotted" w:sz="4" w:space="0" w:color="FF0000"/>
          <w:insideV w:val="dotted" w:sz="4" w:space="0" w:color="FF0000"/>
        </w:tblBorders>
        <w:tblLook w:val="04A0" w:firstRow="1" w:lastRow="0" w:firstColumn="1" w:lastColumn="0" w:noHBand="0" w:noVBand="1"/>
      </w:tblPr>
      <w:tblGrid>
        <w:gridCol w:w="2370"/>
        <w:gridCol w:w="8160"/>
      </w:tblGrid>
      <w:tr w:rsidR="00B12524" w:rsidRPr="00882DDB" w14:paraId="5241C241" w14:textId="77777777" w:rsidTr="00DB7B8E">
        <w:trPr>
          <w:trHeight w:val="324"/>
        </w:trPr>
        <w:tc>
          <w:tcPr>
            <w:tcW w:w="3353" w:type="dxa"/>
            <w:shd w:val="clear" w:color="auto" w:fill="1D2769"/>
            <w:vAlign w:val="center"/>
          </w:tcPr>
          <w:p w14:paraId="4942027B" w14:textId="77777777" w:rsidR="00D81608" w:rsidRDefault="00BF1CAE" w:rsidP="00BF1CAE">
            <w:pPr>
              <w:pStyle w:val="Default"/>
              <w:ind w:right="-18" w:hanging="18"/>
              <w:rPr>
                <w:rFonts w:ascii="Times New Roman" w:hAnsi="Times New Roman" w:cs="Times New Roman"/>
                <w:color w:val="auto"/>
              </w:rPr>
            </w:pPr>
            <w:r w:rsidRPr="00882DDB">
              <w:rPr>
                <w:rFonts w:ascii="Times New Roman" w:hAnsi="Times New Roman" w:cs="Times New Roman"/>
                <w:color w:val="auto"/>
              </w:rPr>
              <w:t xml:space="preserve">Books </w:t>
            </w:r>
          </w:p>
          <w:p w14:paraId="4C491557" w14:textId="1F377BCF" w:rsidR="00BF1CAE" w:rsidRPr="00882DDB" w:rsidRDefault="00BF1CAE" w:rsidP="00BF1CAE">
            <w:pPr>
              <w:pStyle w:val="Default"/>
              <w:ind w:right="-18" w:hanging="18"/>
              <w:rPr>
                <w:rFonts w:ascii="Times New Roman" w:hAnsi="Times New Roman" w:cs="Times New Roman"/>
                <w:color w:val="auto"/>
              </w:rPr>
            </w:pPr>
          </w:p>
        </w:tc>
        <w:tc>
          <w:tcPr>
            <w:tcW w:w="7177" w:type="dxa"/>
            <w:shd w:val="clear" w:color="auto" w:fill="FFFFFF" w:themeFill="background1"/>
            <w:vAlign w:val="center"/>
          </w:tcPr>
          <w:p w14:paraId="5E7AB0C3" w14:textId="23DC205A" w:rsidR="00345C06" w:rsidRDefault="00345C06" w:rsidP="00BF1CAE">
            <w:pPr>
              <w:pStyle w:val="Default"/>
              <w:ind w:left="-18" w:firstLine="18"/>
              <w:rPr>
                <w:rFonts w:ascii="Times New Roman" w:hAnsi="Times New Roman" w:cs="Times New Roman"/>
                <w:color w:val="auto"/>
              </w:rPr>
            </w:pPr>
          </w:p>
          <w:p w14:paraId="4ED1EBAB" w14:textId="21811866" w:rsidR="00345C06" w:rsidRDefault="00345C06" w:rsidP="00727C66">
            <w:pPr>
              <w:pStyle w:val="Default"/>
              <w:rPr>
                <w:rFonts w:ascii="Times New Roman" w:hAnsi="Times New Roman" w:cs="Times New Roman"/>
                <w:color w:val="auto"/>
              </w:rPr>
            </w:pPr>
            <w:r>
              <w:rPr>
                <w:rFonts w:ascii="Times New Roman" w:hAnsi="Times New Roman" w:cs="Times New Roman"/>
                <w:color w:val="auto"/>
              </w:rPr>
              <w:t xml:space="preserve">Michael McCarthy, Felicity O’Dell, </w:t>
            </w:r>
            <w:r w:rsidRPr="00345C06">
              <w:rPr>
                <w:rFonts w:ascii="Times New Roman" w:hAnsi="Times New Roman" w:cs="Times New Roman"/>
                <w:i/>
                <w:iCs/>
                <w:color w:val="auto"/>
              </w:rPr>
              <w:t>English Vocabulary in Use</w:t>
            </w:r>
            <w:r>
              <w:rPr>
                <w:rFonts w:ascii="Times New Roman" w:hAnsi="Times New Roman" w:cs="Times New Roman"/>
                <w:color w:val="auto"/>
              </w:rPr>
              <w:t>, Advanced, Cambridge University Press, 2017</w:t>
            </w:r>
          </w:p>
          <w:p w14:paraId="75F972FF" w14:textId="77777777" w:rsidR="00345C06" w:rsidRDefault="00345C06" w:rsidP="00BF1CAE">
            <w:pPr>
              <w:pStyle w:val="Default"/>
              <w:ind w:left="-18" w:firstLine="18"/>
              <w:rPr>
                <w:rFonts w:ascii="Times New Roman" w:hAnsi="Times New Roman" w:cs="Times New Roman"/>
                <w:color w:val="auto"/>
              </w:rPr>
            </w:pPr>
          </w:p>
          <w:p w14:paraId="7359BD21" w14:textId="77777777" w:rsidR="00345C06" w:rsidRDefault="00345C06" w:rsidP="00BF1CAE">
            <w:pPr>
              <w:pStyle w:val="Default"/>
              <w:ind w:left="-18" w:firstLine="18"/>
              <w:rPr>
                <w:rFonts w:ascii="Times New Roman" w:hAnsi="Times New Roman" w:cs="Times New Roman"/>
                <w:color w:val="auto"/>
              </w:rPr>
            </w:pPr>
            <w:r>
              <w:rPr>
                <w:rFonts w:ascii="Times New Roman" w:hAnsi="Times New Roman" w:cs="Times New Roman"/>
                <w:color w:val="auto"/>
              </w:rPr>
              <w:t xml:space="preserve">Martin </w:t>
            </w:r>
            <w:proofErr w:type="spellStart"/>
            <w:r>
              <w:rPr>
                <w:rFonts w:ascii="Times New Roman" w:hAnsi="Times New Roman" w:cs="Times New Roman"/>
                <w:color w:val="auto"/>
              </w:rPr>
              <w:t>Hewings</w:t>
            </w:r>
            <w:proofErr w:type="spellEnd"/>
            <w:r>
              <w:rPr>
                <w:rFonts w:ascii="Times New Roman" w:hAnsi="Times New Roman" w:cs="Times New Roman"/>
                <w:color w:val="auto"/>
              </w:rPr>
              <w:t xml:space="preserve">, </w:t>
            </w:r>
            <w:r w:rsidRPr="00345C06">
              <w:rPr>
                <w:rFonts w:ascii="Times New Roman" w:hAnsi="Times New Roman" w:cs="Times New Roman"/>
                <w:i/>
                <w:iCs/>
                <w:color w:val="auto"/>
              </w:rPr>
              <w:t>Advanced Grammar in Use</w:t>
            </w:r>
            <w:r>
              <w:rPr>
                <w:rFonts w:ascii="Times New Roman" w:hAnsi="Times New Roman" w:cs="Times New Roman"/>
                <w:color w:val="auto"/>
              </w:rPr>
              <w:t xml:space="preserve"> (3</w:t>
            </w:r>
            <w:r w:rsidRPr="00345C06">
              <w:rPr>
                <w:rFonts w:ascii="Times New Roman" w:hAnsi="Times New Roman" w:cs="Times New Roman"/>
                <w:color w:val="auto"/>
                <w:vertAlign w:val="superscript"/>
              </w:rPr>
              <w:t>rd</w:t>
            </w:r>
            <w:r>
              <w:rPr>
                <w:rFonts w:ascii="Times New Roman" w:hAnsi="Times New Roman" w:cs="Times New Roman"/>
                <w:color w:val="auto"/>
              </w:rPr>
              <w:t xml:space="preserve"> Edition), Cambridge University Press, 2013</w:t>
            </w:r>
          </w:p>
          <w:p w14:paraId="2AC492D5" w14:textId="3F8C2651" w:rsidR="00345C06" w:rsidRPr="00882DDB" w:rsidRDefault="00345C06" w:rsidP="00345C06">
            <w:pPr>
              <w:pStyle w:val="Default"/>
              <w:rPr>
                <w:rFonts w:ascii="Times New Roman" w:hAnsi="Times New Roman" w:cs="Times New Roman"/>
                <w:color w:val="auto"/>
              </w:rPr>
            </w:pPr>
          </w:p>
        </w:tc>
      </w:tr>
      <w:tr w:rsidR="00B12524" w:rsidRPr="00882DDB" w14:paraId="0BEFD49E" w14:textId="77777777" w:rsidTr="00DB7B8E">
        <w:trPr>
          <w:trHeight w:val="324"/>
        </w:trPr>
        <w:tc>
          <w:tcPr>
            <w:tcW w:w="3353" w:type="dxa"/>
            <w:shd w:val="clear" w:color="auto" w:fill="1D2769"/>
            <w:vAlign w:val="center"/>
          </w:tcPr>
          <w:p w14:paraId="5A810912" w14:textId="77777777" w:rsidR="00D81608" w:rsidRDefault="00BF1CAE" w:rsidP="00BF1CAE">
            <w:pPr>
              <w:pStyle w:val="Default"/>
              <w:ind w:right="-18" w:hanging="18"/>
              <w:rPr>
                <w:rFonts w:ascii="Times New Roman" w:hAnsi="Times New Roman" w:cs="Times New Roman"/>
                <w:color w:val="auto"/>
              </w:rPr>
            </w:pPr>
            <w:r w:rsidRPr="00882DDB">
              <w:rPr>
                <w:rFonts w:ascii="Times New Roman" w:hAnsi="Times New Roman" w:cs="Times New Roman"/>
                <w:color w:val="auto"/>
              </w:rPr>
              <w:t xml:space="preserve">Websites </w:t>
            </w:r>
          </w:p>
          <w:p w14:paraId="3FC61F64" w14:textId="35C55D5D" w:rsidR="00BF1CAE" w:rsidRPr="00882DDB" w:rsidRDefault="00BF1CAE" w:rsidP="00BF1CAE">
            <w:pPr>
              <w:pStyle w:val="Default"/>
              <w:ind w:right="-18" w:hanging="18"/>
              <w:rPr>
                <w:rFonts w:ascii="Times New Roman" w:hAnsi="Times New Roman" w:cs="Times New Roman"/>
                <w:color w:val="auto"/>
              </w:rPr>
            </w:pPr>
          </w:p>
        </w:tc>
        <w:tc>
          <w:tcPr>
            <w:tcW w:w="7177" w:type="dxa"/>
            <w:shd w:val="clear" w:color="auto" w:fill="FFFFFF" w:themeFill="background1"/>
            <w:vAlign w:val="center"/>
          </w:tcPr>
          <w:p w14:paraId="4109297E" w14:textId="77777777" w:rsidR="00355190" w:rsidRDefault="00355190" w:rsidP="00355190">
            <w:pPr>
              <w:widowControl/>
              <w:rPr>
                <w:rFonts w:asciiTheme="majorBidi" w:hAnsiTheme="majorBidi" w:cstheme="majorBidi"/>
                <w:b/>
                <w:bCs/>
              </w:rPr>
            </w:pPr>
            <w:r>
              <w:rPr>
                <w:rFonts w:asciiTheme="majorBidi" w:hAnsiTheme="majorBidi" w:cstheme="majorBidi"/>
                <w:b/>
                <w:bCs/>
              </w:rPr>
              <w:t>Resources for English as a Second Language</w:t>
            </w:r>
          </w:p>
          <w:p w14:paraId="1789941A" w14:textId="77777777" w:rsidR="00355190" w:rsidRDefault="00355190" w:rsidP="00355190">
            <w:pPr>
              <w:widowControl/>
              <w:rPr>
                <w:rFonts w:asciiTheme="majorBidi" w:hAnsiTheme="majorBidi" w:cstheme="majorBidi"/>
                <w:b/>
                <w:bCs/>
              </w:rPr>
            </w:pPr>
          </w:p>
          <w:p w14:paraId="14036E4F" w14:textId="77777777" w:rsidR="00355190" w:rsidRDefault="00355190" w:rsidP="00355190">
            <w:pPr>
              <w:widowControl/>
              <w:rPr>
                <w:rFonts w:asciiTheme="majorBidi" w:hAnsiTheme="majorBidi" w:cstheme="majorBidi"/>
              </w:rPr>
            </w:pPr>
            <w:r w:rsidRPr="00F6363B">
              <w:rPr>
                <w:rFonts w:asciiTheme="majorBidi" w:hAnsiTheme="majorBidi" w:cstheme="majorBidi"/>
              </w:rPr>
              <w:t>BBC English:</w:t>
            </w:r>
            <w:r>
              <w:rPr>
                <w:rFonts w:asciiTheme="majorBidi" w:hAnsiTheme="majorBidi" w:cstheme="majorBidi"/>
                <w:b/>
                <w:bCs/>
              </w:rPr>
              <w:t xml:space="preserve"> </w:t>
            </w:r>
            <w:hyperlink r:id="rId8" w:history="1">
              <w:r w:rsidRPr="00884852">
                <w:rPr>
                  <w:rStyle w:val="Hyperlink"/>
                  <w:rFonts w:asciiTheme="majorBidi" w:hAnsiTheme="majorBidi" w:cstheme="majorBidi"/>
                </w:rPr>
                <w:t>https://www.bbc.co.uk/learningenglish/</w:t>
              </w:r>
            </w:hyperlink>
          </w:p>
          <w:p w14:paraId="62AB7D67" w14:textId="77777777" w:rsidR="00355190" w:rsidRDefault="00355190" w:rsidP="00355190">
            <w:pPr>
              <w:widowControl/>
              <w:rPr>
                <w:rFonts w:asciiTheme="majorBidi" w:hAnsiTheme="majorBidi" w:cstheme="majorBidi"/>
              </w:rPr>
            </w:pPr>
          </w:p>
          <w:p w14:paraId="67F6B4CD" w14:textId="30CCBCBD" w:rsidR="00355190" w:rsidRDefault="00355190" w:rsidP="00355190">
            <w:pPr>
              <w:widowControl/>
              <w:rPr>
                <w:rFonts w:asciiTheme="majorBidi" w:hAnsiTheme="majorBidi" w:cstheme="majorBidi"/>
              </w:rPr>
            </w:pPr>
            <w:r w:rsidRPr="00F6363B">
              <w:rPr>
                <w:rFonts w:asciiTheme="majorBidi" w:hAnsiTheme="majorBidi" w:cstheme="majorBidi"/>
              </w:rPr>
              <w:t xml:space="preserve">English Language Learners </w:t>
            </w:r>
            <w:r w:rsidRPr="00355190">
              <w:rPr>
                <w:rFonts w:asciiTheme="majorBidi" w:hAnsiTheme="majorBidi" w:cstheme="majorBidi"/>
                <w:i/>
                <w:iCs/>
              </w:rPr>
              <w:t>The New York Times:</w:t>
            </w:r>
            <w:r>
              <w:rPr>
                <w:rFonts w:asciiTheme="majorBidi" w:hAnsiTheme="majorBidi" w:cstheme="majorBidi"/>
              </w:rPr>
              <w:t xml:space="preserve"> </w:t>
            </w:r>
            <w:hyperlink r:id="rId9" w:history="1">
              <w:r w:rsidRPr="00884852">
                <w:rPr>
                  <w:rStyle w:val="Hyperlink"/>
                  <w:rFonts w:asciiTheme="majorBidi" w:hAnsiTheme="majorBidi" w:cstheme="majorBidi"/>
                </w:rPr>
                <w:t>https://www.nytimes.com/spotlight/learning-lessons-ell</w:t>
              </w:r>
            </w:hyperlink>
          </w:p>
          <w:p w14:paraId="7E831B3F" w14:textId="77777777" w:rsidR="00355190" w:rsidRDefault="00355190" w:rsidP="00355190">
            <w:pPr>
              <w:widowControl/>
              <w:rPr>
                <w:rFonts w:asciiTheme="majorBidi" w:hAnsiTheme="majorBidi" w:cstheme="majorBidi"/>
                <w:b/>
                <w:bCs/>
              </w:rPr>
            </w:pPr>
          </w:p>
          <w:p w14:paraId="0DCAEDDD" w14:textId="77777777" w:rsidR="00355190" w:rsidRDefault="00355190" w:rsidP="00355190">
            <w:pPr>
              <w:widowControl/>
              <w:rPr>
                <w:rFonts w:asciiTheme="majorBidi" w:hAnsiTheme="majorBidi" w:cstheme="majorBidi"/>
                <w:b/>
                <w:bCs/>
              </w:rPr>
            </w:pPr>
          </w:p>
          <w:p w14:paraId="3D13DEFF" w14:textId="77777777" w:rsidR="00355190" w:rsidRPr="00B565D5" w:rsidRDefault="00355190" w:rsidP="00355190">
            <w:pPr>
              <w:widowControl/>
              <w:rPr>
                <w:rFonts w:asciiTheme="majorBidi" w:hAnsiTheme="majorBidi" w:cstheme="majorBidi"/>
                <w:b/>
                <w:bCs/>
              </w:rPr>
            </w:pPr>
            <w:r w:rsidRPr="00B565D5">
              <w:rPr>
                <w:rFonts w:asciiTheme="majorBidi" w:hAnsiTheme="majorBidi" w:cstheme="majorBidi"/>
                <w:b/>
                <w:bCs/>
              </w:rPr>
              <w:t xml:space="preserve">Resources for </w:t>
            </w:r>
            <w:r>
              <w:rPr>
                <w:rFonts w:asciiTheme="majorBidi" w:hAnsiTheme="majorBidi" w:cstheme="majorBidi"/>
                <w:b/>
                <w:bCs/>
              </w:rPr>
              <w:t xml:space="preserve">English </w:t>
            </w:r>
            <w:r w:rsidRPr="00B565D5">
              <w:rPr>
                <w:rFonts w:asciiTheme="majorBidi" w:hAnsiTheme="majorBidi" w:cstheme="majorBidi"/>
                <w:b/>
                <w:bCs/>
              </w:rPr>
              <w:t>Writing</w:t>
            </w:r>
            <w:r>
              <w:rPr>
                <w:rFonts w:asciiTheme="majorBidi" w:hAnsiTheme="majorBidi" w:cstheme="majorBidi"/>
                <w:b/>
                <w:bCs/>
              </w:rPr>
              <w:t xml:space="preserve"> and Grammar</w:t>
            </w:r>
            <w:r w:rsidRPr="00B565D5">
              <w:rPr>
                <w:rFonts w:asciiTheme="majorBidi" w:hAnsiTheme="majorBidi" w:cstheme="majorBidi"/>
                <w:b/>
                <w:bCs/>
              </w:rPr>
              <w:t xml:space="preserve"> Skills:</w:t>
            </w:r>
          </w:p>
          <w:p w14:paraId="3E5EC0D1" w14:textId="77777777" w:rsidR="00355190" w:rsidRDefault="00355190" w:rsidP="00355190">
            <w:pPr>
              <w:widowControl/>
              <w:rPr>
                <w:rFonts w:asciiTheme="majorBidi" w:hAnsiTheme="majorBidi" w:cstheme="majorBidi"/>
              </w:rPr>
            </w:pPr>
          </w:p>
          <w:p w14:paraId="5417E625" w14:textId="77777777" w:rsidR="00355190" w:rsidRPr="00B565D5" w:rsidRDefault="00355190" w:rsidP="00355190">
            <w:pPr>
              <w:widowControl/>
              <w:rPr>
                <w:rFonts w:asciiTheme="majorBidi" w:hAnsiTheme="majorBidi" w:cstheme="majorBidi"/>
              </w:rPr>
            </w:pPr>
            <w:r w:rsidRPr="00B565D5">
              <w:rPr>
                <w:rFonts w:asciiTheme="majorBidi" w:hAnsiTheme="majorBidi" w:cstheme="majorBidi"/>
              </w:rPr>
              <w:t xml:space="preserve">Purdue University Owl Writing Lab: </w:t>
            </w:r>
            <w:hyperlink r:id="rId10" w:history="1">
              <w:r w:rsidRPr="00B565D5">
                <w:rPr>
                  <w:rStyle w:val="Hyperlink"/>
                  <w:rFonts w:asciiTheme="majorBidi" w:hAnsiTheme="majorBidi" w:cstheme="majorBidi"/>
                </w:rPr>
                <w:t>https://owl.purdue.edu/owl/purdue_owl.html</w:t>
              </w:r>
            </w:hyperlink>
          </w:p>
          <w:p w14:paraId="33E4F993" w14:textId="77777777" w:rsidR="00355190" w:rsidRPr="00B565D5" w:rsidRDefault="00355190" w:rsidP="00355190">
            <w:pPr>
              <w:widowControl/>
              <w:rPr>
                <w:rFonts w:asciiTheme="majorBidi" w:hAnsiTheme="majorBidi" w:cstheme="majorBidi"/>
              </w:rPr>
            </w:pPr>
          </w:p>
          <w:p w14:paraId="724757F6" w14:textId="77777777" w:rsidR="00355190" w:rsidRPr="00B565D5" w:rsidRDefault="00355190" w:rsidP="00355190">
            <w:pPr>
              <w:widowControl/>
              <w:rPr>
                <w:rFonts w:asciiTheme="majorBidi" w:hAnsiTheme="majorBidi" w:cstheme="majorBidi"/>
              </w:rPr>
            </w:pPr>
            <w:r w:rsidRPr="00B565D5">
              <w:rPr>
                <w:rFonts w:asciiTheme="majorBidi" w:hAnsiTheme="majorBidi" w:cstheme="majorBidi"/>
              </w:rPr>
              <w:t xml:space="preserve">The Writing Center – University of North Carolina at Chapel Hill: </w:t>
            </w:r>
            <w:hyperlink r:id="rId11" w:history="1">
              <w:r w:rsidRPr="00B565D5">
                <w:rPr>
                  <w:rStyle w:val="Hyperlink"/>
                  <w:rFonts w:asciiTheme="majorBidi" w:hAnsiTheme="majorBidi" w:cstheme="majorBidi"/>
                </w:rPr>
                <w:t>https://writingcenter.unc.edu/tips-and-tools/</w:t>
              </w:r>
            </w:hyperlink>
          </w:p>
          <w:p w14:paraId="36067739" w14:textId="77777777" w:rsidR="00355190" w:rsidRPr="00B565D5" w:rsidRDefault="00355190" w:rsidP="00355190">
            <w:pPr>
              <w:widowControl/>
              <w:rPr>
                <w:rFonts w:asciiTheme="majorBidi" w:hAnsiTheme="majorBidi" w:cstheme="majorBidi"/>
              </w:rPr>
            </w:pPr>
            <w:r w:rsidRPr="00B565D5">
              <w:rPr>
                <w:rFonts w:asciiTheme="majorBidi" w:hAnsiTheme="majorBidi" w:cstheme="majorBidi"/>
              </w:rPr>
              <w:t xml:space="preserve"> </w:t>
            </w:r>
          </w:p>
          <w:p w14:paraId="31188D1D" w14:textId="77777777" w:rsidR="00355190" w:rsidRDefault="00355190" w:rsidP="00355190">
            <w:pPr>
              <w:widowControl/>
              <w:rPr>
                <w:rFonts w:asciiTheme="majorBidi" w:hAnsiTheme="majorBidi" w:cstheme="majorBidi"/>
              </w:rPr>
            </w:pPr>
            <w:r w:rsidRPr="00B565D5">
              <w:rPr>
                <w:rFonts w:asciiTheme="majorBidi" w:hAnsiTheme="majorBidi" w:cstheme="majorBidi"/>
              </w:rPr>
              <w:t xml:space="preserve">Writing Advice – Yale University: </w:t>
            </w:r>
            <w:hyperlink r:id="rId12" w:history="1">
              <w:r w:rsidRPr="00B565D5">
                <w:rPr>
                  <w:rStyle w:val="Hyperlink"/>
                  <w:rFonts w:asciiTheme="majorBidi" w:hAnsiTheme="majorBidi" w:cstheme="majorBidi"/>
                </w:rPr>
                <w:t>https://poorvucenter.yale.edu/undergraduates/writing-advice</w:t>
              </w:r>
            </w:hyperlink>
          </w:p>
          <w:p w14:paraId="61EE8CB9" w14:textId="77777777" w:rsidR="00BF1CAE" w:rsidRDefault="00BF1CAE" w:rsidP="00BF1CAE">
            <w:pPr>
              <w:pStyle w:val="Default"/>
              <w:ind w:left="-18" w:firstLine="18"/>
              <w:rPr>
                <w:rFonts w:ascii="Times New Roman" w:hAnsi="Times New Roman" w:cs="Times New Roman"/>
                <w:color w:val="auto"/>
              </w:rPr>
            </w:pPr>
          </w:p>
          <w:p w14:paraId="179985AD" w14:textId="77777777" w:rsidR="00355190" w:rsidRPr="00B565D5" w:rsidRDefault="00355190" w:rsidP="00355190">
            <w:pPr>
              <w:widowControl/>
              <w:rPr>
                <w:rFonts w:asciiTheme="majorBidi" w:hAnsiTheme="majorBidi" w:cstheme="majorBidi"/>
                <w:b/>
                <w:bCs/>
              </w:rPr>
            </w:pPr>
            <w:r w:rsidRPr="00B565D5">
              <w:rPr>
                <w:rFonts w:asciiTheme="majorBidi" w:hAnsiTheme="majorBidi" w:cstheme="majorBidi"/>
                <w:b/>
                <w:bCs/>
              </w:rPr>
              <w:t>Resources for Presentation Skills:</w:t>
            </w:r>
          </w:p>
          <w:p w14:paraId="77AA09F9" w14:textId="77777777" w:rsidR="00355190" w:rsidRDefault="00355190" w:rsidP="00355190">
            <w:pPr>
              <w:widowControl/>
            </w:pPr>
          </w:p>
          <w:p w14:paraId="514D8446" w14:textId="77777777" w:rsidR="00355190" w:rsidRDefault="00355190" w:rsidP="00355190">
            <w:pPr>
              <w:widowControl/>
            </w:pPr>
            <w:r>
              <w:t xml:space="preserve">Open University:  </w:t>
            </w:r>
            <w:hyperlink r:id="rId13" w:history="1">
              <w:r w:rsidRPr="00884852">
                <w:rPr>
                  <w:rStyle w:val="Hyperlink"/>
                </w:rPr>
                <w:t>https://help.open.ac.uk/giving-presentations</w:t>
              </w:r>
            </w:hyperlink>
          </w:p>
          <w:p w14:paraId="25D86426" w14:textId="77777777" w:rsidR="00355190" w:rsidRDefault="00355190" w:rsidP="00355190">
            <w:pPr>
              <w:widowControl/>
            </w:pPr>
          </w:p>
          <w:p w14:paraId="7986BCCD" w14:textId="77777777" w:rsidR="00355190" w:rsidRDefault="00355190" w:rsidP="00355190">
            <w:pPr>
              <w:widowControl/>
              <w:rPr>
                <w:rFonts w:asciiTheme="majorBidi" w:hAnsiTheme="majorBidi" w:cstheme="majorBidi"/>
                <w:b/>
                <w:bCs/>
              </w:rPr>
            </w:pPr>
            <w:r w:rsidRPr="00B565D5">
              <w:rPr>
                <w:rFonts w:asciiTheme="majorBidi" w:hAnsiTheme="majorBidi" w:cstheme="majorBidi"/>
                <w:b/>
                <w:bCs/>
              </w:rPr>
              <w:t>Resources for General Academic Skills:</w:t>
            </w:r>
          </w:p>
          <w:p w14:paraId="4105EAC0" w14:textId="77777777" w:rsidR="00355190" w:rsidRDefault="00355190" w:rsidP="00355190">
            <w:pPr>
              <w:widowControl/>
              <w:rPr>
                <w:rFonts w:asciiTheme="majorBidi" w:hAnsiTheme="majorBidi" w:cstheme="majorBidi"/>
                <w:b/>
                <w:bCs/>
              </w:rPr>
            </w:pPr>
          </w:p>
          <w:p w14:paraId="1B0B9F58" w14:textId="77777777" w:rsidR="00355190" w:rsidRPr="00B565D5" w:rsidRDefault="00355190" w:rsidP="00355190">
            <w:pPr>
              <w:widowControl/>
              <w:rPr>
                <w:rFonts w:asciiTheme="majorBidi" w:hAnsiTheme="majorBidi" w:cstheme="majorBidi"/>
              </w:rPr>
            </w:pPr>
            <w:r w:rsidRPr="00B565D5">
              <w:rPr>
                <w:rFonts w:asciiTheme="majorBidi" w:hAnsiTheme="majorBidi" w:cstheme="majorBidi"/>
              </w:rPr>
              <w:t xml:space="preserve">University of Nottingham: </w:t>
            </w:r>
            <w:hyperlink r:id="rId14" w:history="1">
              <w:r w:rsidRPr="00B565D5">
                <w:rPr>
                  <w:rStyle w:val="Hyperlink"/>
                  <w:rFonts w:asciiTheme="majorBidi" w:hAnsiTheme="majorBidi" w:cstheme="majorBidi"/>
                </w:rPr>
                <w:t>https://www.nottingham.ac.uk/studyingeffectively/reading/index.aspx</w:t>
              </w:r>
            </w:hyperlink>
          </w:p>
          <w:p w14:paraId="2EAF08C2" w14:textId="7D3B2B06" w:rsidR="00355190" w:rsidRPr="00882DDB" w:rsidRDefault="00355190" w:rsidP="00BF1CAE">
            <w:pPr>
              <w:pStyle w:val="Default"/>
              <w:ind w:left="-18" w:firstLine="18"/>
              <w:rPr>
                <w:rFonts w:ascii="Times New Roman" w:hAnsi="Times New Roman" w:cs="Times New Roman"/>
                <w:color w:val="auto"/>
              </w:rPr>
            </w:pPr>
          </w:p>
        </w:tc>
      </w:tr>
      <w:tr w:rsidR="00355190" w:rsidRPr="00882DDB" w14:paraId="47AFE9FE" w14:textId="77777777" w:rsidTr="00DB7B8E">
        <w:trPr>
          <w:trHeight w:val="324"/>
        </w:trPr>
        <w:tc>
          <w:tcPr>
            <w:tcW w:w="3353" w:type="dxa"/>
            <w:shd w:val="clear" w:color="auto" w:fill="1D2769"/>
            <w:vAlign w:val="center"/>
          </w:tcPr>
          <w:p w14:paraId="4C3E5CB7" w14:textId="3833A2C6" w:rsidR="00355190" w:rsidRDefault="00355190" w:rsidP="00355190">
            <w:pPr>
              <w:pStyle w:val="Default"/>
              <w:ind w:right="-18" w:hanging="18"/>
              <w:rPr>
                <w:rFonts w:ascii="Times New Roman" w:hAnsi="Times New Roman" w:cs="Times New Roman"/>
                <w:color w:val="auto"/>
              </w:rPr>
            </w:pPr>
            <w:r w:rsidRPr="00882DDB">
              <w:rPr>
                <w:rFonts w:ascii="Times New Roman" w:hAnsi="Times New Roman" w:cs="Times New Roman"/>
                <w:color w:val="auto"/>
              </w:rPr>
              <w:lastRenderedPageBreak/>
              <w:t xml:space="preserve">Journal </w:t>
            </w:r>
            <w:r>
              <w:rPr>
                <w:rFonts w:ascii="Times New Roman" w:hAnsi="Times New Roman" w:cs="Times New Roman"/>
                <w:color w:val="auto"/>
              </w:rPr>
              <w:t>A</w:t>
            </w:r>
            <w:r w:rsidRPr="00882DDB">
              <w:rPr>
                <w:rFonts w:ascii="Times New Roman" w:hAnsi="Times New Roman" w:cs="Times New Roman"/>
                <w:color w:val="auto"/>
              </w:rPr>
              <w:t xml:space="preserve">rticles </w:t>
            </w:r>
          </w:p>
          <w:p w14:paraId="0ABC7895" w14:textId="6F9B8E6D" w:rsidR="00355190" w:rsidRPr="00882DDB" w:rsidRDefault="00355190" w:rsidP="00355190">
            <w:pPr>
              <w:pStyle w:val="Default"/>
              <w:ind w:right="-18" w:hanging="18"/>
              <w:rPr>
                <w:rFonts w:ascii="Times New Roman" w:hAnsi="Times New Roman" w:cs="Times New Roman"/>
                <w:color w:val="auto"/>
              </w:rPr>
            </w:pPr>
          </w:p>
        </w:tc>
        <w:tc>
          <w:tcPr>
            <w:tcW w:w="7177" w:type="dxa"/>
            <w:shd w:val="clear" w:color="auto" w:fill="FFFFFF" w:themeFill="background1"/>
            <w:vAlign w:val="center"/>
          </w:tcPr>
          <w:p w14:paraId="58AB0AD6" w14:textId="6D3765DF" w:rsidR="00355190" w:rsidRDefault="00355190" w:rsidP="00355190">
            <w:pPr>
              <w:widowControl/>
              <w:rPr>
                <w:rStyle w:val="Hyperlink"/>
                <w:shd w:val="clear" w:color="auto" w:fill="FFFFFF"/>
              </w:rPr>
            </w:pPr>
            <w:r w:rsidRPr="00B565D5">
              <w:rPr>
                <w:color w:val="222222"/>
                <w:shd w:val="clear" w:color="auto" w:fill="FFFFFF"/>
              </w:rPr>
              <w:t>Dweck, C. S. (2009). Mindsets: Developing talent through a growth mindset. </w:t>
            </w:r>
            <w:r w:rsidRPr="00B565D5">
              <w:rPr>
                <w:i/>
                <w:iCs/>
                <w:color w:val="222222"/>
                <w:shd w:val="clear" w:color="auto" w:fill="FFFFFF"/>
              </w:rPr>
              <w:t>Olympic Coach</w:t>
            </w:r>
            <w:r w:rsidRPr="00B565D5">
              <w:rPr>
                <w:color w:val="222222"/>
                <w:shd w:val="clear" w:color="auto" w:fill="FFFFFF"/>
              </w:rPr>
              <w:t>, </w:t>
            </w:r>
            <w:r w:rsidRPr="00B565D5">
              <w:rPr>
                <w:i/>
                <w:iCs/>
                <w:color w:val="222222"/>
                <w:shd w:val="clear" w:color="auto" w:fill="FFFFFF"/>
              </w:rPr>
              <w:t>21</w:t>
            </w:r>
            <w:r w:rsidRPr="00B565D5">
              <w:rPr>
                <w:color w:val="222222"/>
                <w:shd w:val="clear" w:color="auto" w:fill="FFFFFF"/>
              </w:rPr>
              <w:t xml:space="preserve">(1), 4-7. Available from: </w:t>
            </w:r>
            <w:hyperlink r:id="rId15" w:history="1">
              <w:r w:rsidRPr="00B565D5">
                <w:rPr>
                  <w:rStyle w:val="Hyperlink"/>
                  <w:shd w:val="clear" w:color="auto" w:fill="FFFFFF"/>
                </w:rPr>
                <w:t>http://assets.ngin.com.s3.amazonaws.com/attachments/document/0005/2397/Mindsets.pdf</w:t>
              </w:r>
            </w:hyperlink>
          </w:p>
          <w:p w14:paraId="014C0870" w14:textId="5CEC5DDE" w:rsidR="00355190" w:rsidRDefault="00355190" w:rsidP="00355190">
            <w:pPr>
              <w:widowControl/>
              <w:rPr>
                <w:rStyle w:val="Hyperlink"/>
                <w:shd w:val="clear" w:color="auto" w:fill="FFFFFF"/>
              </w:rPr>
            </w:pPr>
          </w:p>
          <w:p w14:paraId="2F9D8080" w14:textId="27BB994B" w:rsidR="00355190" w:rsidRPr="001A7443" w:rsidRDefault="00355190" w:rsidP="00355190">
            <w:pPr>
              <w:widowControl/>
              <w:rPr>
                <w:rFonts w:asciiTheme="majorBidi" w:hAnsiTheme="majorBidi" w:cstheme="majorBidi"/>
              </w:rPr>
            </w:pPr>
            <w:proofErr w:type="spellStart"/>
            <w:r w:rsidRPr="001A7443">
              <w:rPr>
                <w:rFonts w:asciiTheme="majorBidi" w:hAnsiTheme="majorBidi" w:cstheme="majorBidi"/>
              </w:rPr>
              <w:t>Siemund</w:t>
            </w:r>
            <w:proofErr w:type="spellEnd"/>
            <w:r w:rsidRPr="001A7443">
              <w:rPr>
                <w:rFonts w:asciiTheme="majorBidi" w:hAnsiTheme="majorBidi" w:cstheme="majorBidi"/>
              </w:rPr>
              <w:t xml:space="preserve">, P., Al‐Issa, A., &amp; </w:t>
            </w:r>
            <w:proofErr w:type="spellStart"/>
            <w:r w:rsidRPr="001A7443">
              <w:rPr>
                <w:rFonts w:asciiTheme="majorBidi" w:hAnsiTheme="majorBidi" w:cstheme="majorBidi"/>
              </w:rPr>
              <w:t>Leimgruber</w:t>
            </w:r>
            <w:proofErr w:type="spellEnd"/>
            <w:r w:rsidRPr="001A7443">
              <w:rPr>
                <w:rFonts w:asciiTheme="majorBidi" w:hAnsiTheme="majorBidi" w:cstheme="majorBidi"/>
              </w:rPr>
              <w:t xml:space="preserve">, J. R. (2021). Multilingualism and the role of English in the United Arab Emirates. </w:t>
            </w:r>
            <w:r w:rsidRPr="001A7443">
              <w:rPr>
                <w:rFonts w:asciiTheme="majorBidi" w:hAnsiTheme="majorBidi" w:cstheme="majorBidi"/>
                <w:i/>
                <w:iCs/>
              </w:rPr>
              <w:t xml:space="preserve">World </w:t>
            </w:r>
            <w:proofErr w:type="spellStart"/>
            <w:r w:rsidRPr="001A7443">
              <w:rPr>
                <w:rFonts w:asciiTheme="majorBidi" w:hAnsiTheme="majorBidi" w:cstheme="majorBidi"/>
                <w:i/>
                <w:iCs/>
              </w:rPr>
              <w:t>Englishes</w:t>
            </w:r>
            <w:proofErr w:type="spellEnd"/>
            <w:r w:rsidRPr="001A7443">
              <w:rPr>
                <w:rFonts w:asciiTheme="majorBidi" w:hAnsiTheme="majorBidi" w:cstheme="majorBidi"/>
              </w:rPr>
              <w:t xml:space="preserve">, </w:t>
            </w:r>
            <w:r w:rsidRPr="001A7443">
              <w:rPr>
                <w:rFonts w:asciiTheme="majorBidi" w:hAnsiTheme="majorBidi" w:cstheme="majorBidi"/>
                <w:i/>
                <w:iCs/>
              </w:rPr>
              <w:t>40</w:t>
            </w:r>
            <w:r w:rsidRPr="001A7443">
              <w:rPr>
                <w:rFonts w:asciiTheme="majorBidi" w:hAnsiTheme="majorBidi" w:cstheme="majorBidi"/>
              </w:rPr>
              <w:t xml:space="preserve">(2), 191-204.  Retrieved from: </w:t>
            </w:r>
          </w:p>
          <w:p w14:paraId="72D9FBCB" w14:textId="77777777" w:rsidR="00355190" w:rsidRPr="00B565D5" w:rsidRDefault="00355190" w:rsidP="00355190">
            <w:pPr>
              <w:widowControl/>
              <w:rPr>
                <w:color w:val="222222"/>
                <w:shd w:val="clear" w:color="auto" w:fill="FFFFFF"/>
              </w:rPr>
            </w:pPr>
          </w:p>
          <w:p w14:paraId="7B6AB508" w14:textId="690A30C6" w:rsidR="00355190" w:rsidRPr="00882DDB" w:rsidRDefault="00355190" w:rsidP="00355190">
            <w:pPr>
              <w:pStyle w:val="Default"/>
              <w:ind w:left="-18" w:firstLine="18"/>
              <w:rPr>
                <w:rFonts w:ascii="Times New Roman" w:hAnsi="Times New Roman" w:cs="Times New Roman"/>
                <w:color w:val="auto"/>
              </w:rPr>
            </w:pPr>
          </w:p>
        </w:tc>
      </w:tr>
    </w:tbl>
    <w:p w14:paraId="6877C29A" w14:textId="6D6EBD7A" w:rsidR="0090776E" w:rsidRPr="00882DDB" w:rsidRDefault="0090776E" w:rsidP="000814DB">
      <w:pPr>
        <w:ind w:right="389"/>
      </w:pPr>
    </w:p>
    <w:p w14:paraId="0800074A" w14:textId="77777777" w:rsidR="00D81608" w:rsidRPr="00D81608" w:rsidRDefault="00D81608" w:rsidP="00D81608">
      <w:pPr>
        <w:ind w:right="-20"/>
        <w:rPr>
          <w:b/>
          <w:bCs/>
          <w:color w:val="1F497D" w:themeColor="text2"/>
        </w:rPr>
      </w:pPr>
      <w:r w:rsidRPr="00D81608">
        <w:rPr>
          <w:b/>
          <w:bCs/>
          <w:color w:val="1F497D" w:themeColor="text2"/>
        </w:rPr>
        <w:t>Equipment Students May Require during the Course</w:t>
      </w:r>
    </w:p>
    <w:p w14:paraId="04245104" w14:textId="77777777" w:rsidR="00D81608" w:rsidRPr="00882DDB" w:rsidRDefault="00D81608" w:rsidP="00D81608">
      <w:pPr>
        <w:ind w:right="-20"/>
        <w:rPr>
          <w:b/>
          <w:bCs/>
        </w:rPr>
      </w:pPr>
    </w:p>
    <w:tbl>
      <w:tblPr>
        <w:tblStyle w:val="TableGrid"/>
        <w:tblW w:w="10530" w:type="dxa"/>
        <w:tblInd w:w="-5" w:type="dxa"/>
        <w:tblBorders>
          <w:top w:val="dotted" w:sz="4" w:space="0" w:color="FF0000"/>
          <w:left w:val="dotted" w:sz="4" w:space="0" w:color="FF0000"/>
          <w:bottom w:val="dotted" w:sz="4" w:space="0" w:color="FF0000"/>
          <w:right w:val="dotted" w:sz="4" w:space="0" w:color="FF0000"/>
          <w:insideH w:val="dotted" w:sz="4" w:space="0" w:color="FF0000"/>
          <w:insideV w:val="dotted" w:sz="4" w:space="0" w:color="FF0000"/>
        </w:tblBorders>
        <w:tblLook w:val="04A0" w:firstRow="1" w:lastRow="0" w:firstColumn="1" w:lastColumn="0" w:noHBand="0" w:noVBand="1"/>
      </w:tblPr>
      <w:tblGrid>
        <w:gridCol w:w="10530"/>
      </w:tblGrid>
      <w:tr w:rsidR="00D81608" w:rsidRPr="00882DDB" w14:paraId="48F18B58" w14:textId="77777777" w:rsidTr="00DB7B8E">
        <w:trPr>
          <w:trHeight w:val="740"/>
        </w:trPr>
        <w:tc>
          <w:tcPr>
            <w:tcW w:w="10530" w:type="dxa"/>
          </w:tcPr>
          <w:p w14:paraId="782ADD00" w14:textId="77777777" w:rsidR="00355190" w:rsidRDefault="00355190" w:rsidP="00355190">
            <w:pPr>
              <w:ind w:right="-20"/>
              <w:rPr>
                <w:bCs/>
              </w:rPr>
            </w:pPr>
            <w:r>
              <w:rPr>
                <w:bCs/>
              </w:rPr>
              <w:t>-Notebook and writing instrument</w:t>
            </w:r>
          </w:p>
          <w:p w14:paraId="1F6D36FF" w14:textId="77777777" w:rsidR="00355190" w:rsidRDefault="00355190" w:rsidP="00355190">
            <w:pPr>
              <w:ind w:right="-20"/>
              <w:rPr>
                <w:bCs/>
              </w:rPr>
            </w:pPr>
            <w:r>
              <w:rPr>
                <w:bCs/>
              </w:rPr>
              <w:t>-Laptop (for use during specific class activities and research)</w:t>
            </w:r>
          </w:p>
          <w:p w14:paraId="0044C399" w14:textId="0519AD9F" w:rsidR="00D81608" w:rsidRDefault="001D53D6" w:rsidP="00665214">
            <w:pPr>
              <w:ind w:right="-20"/>
              <w:rPr>
                <w:bCs/>
              </w:rPr>
            </w:pPr>
            <w:r>
              <w:rPr>
                <w:bCs/>
              </w:rPr>
              <w:t>-Access to Blackboard learning system</w:t>
            </w:r>
          </w:p>
          <w:p w14:paraId="69108073" w14:textId="77777777" w:rsidR="00D81608" w:rsidRDefault="00D81608" w:rsidP="00665214">
            <w:pPr>
              <w:ind w:right="-20"/>
              <w:rPr>
                <w:bCs/>
              </w:rPr>
            </w:pPr>
          </w:p>
          <w:p w14:paraId="391C9AA4" w14:textId="77777777" w:rsidR="00D81608" w:rsidRDefault="00D81608" w:rsidP="00665214">
            <w:pPr>
              <w:ind w:right="-20"/>
              <w:rPr>
                <w:bCs/>
              </w:rPr>
            </w:pPr>
          </w:p>
          <w:p w14:paraId="196545CB" w14:textId="77777777" w:rsidR="00D81608" w:rsidRDefault="00D81608" w:rsidP="00665214">
            <w:pPr>
              <w:ind w:right="-20"/>
              <w:rPr>
                <w:bCs/>
              </w:rPr>
            </w:pPr>
          </w:p>
          <w:p w14:paraId="5D3349C5" w14:textId="77777777" w:rsidR="00D81608" w:rsidRDefault="00D81608" w:rsidP="00665214">
            <w:pPr>
              <w:ind w:right="-20"/>
              <w:rPr>
                <w:bCs/>
              </w:rPr>
            </w:pPr>
          </w:p>
          <w:p w14:paraId="13A20048" w14:textId="77777777" w:rsidR="00D81608" w:rsidRPr="00882DDB" w:rsidRDefault="00D81608" w:rsidP="00665214">
            <w:pPr>
              <w:ind w:right="-20"/>
              <w:rPr>
                <w:bCs/>
              </w:rPr>
            </w:pPr>
          </w:p>
        </w:tc>
      </w:tr>
    </w:tbl>
    <w:p w14:paraId="4C67F0FF" w14:textId="0ECCF0CC" w:rsidR="00FA1B0D" w:rsidRDefault="00FA1B0D" w:rsidP="000814DB">
      <w:pPr>
        <w:ind w:right="389"/>
      </w:pPr>
    </w:p>
    <w:p w14:paraId="673E6F97" w14:textId="77777777" w:rsidR="00F87658" w:rsidRPr="00882DDB" w:rsidRDefault="00F87658" w:rsidP="000814DB">
      <w:pPr>
        <w:ind w:right="389"/>
      </w:pPr>
    </w:p>
    <w:p w14:paraId="4EF4F513" w14:textId="5EDAE696" w:rsidR="00F87658" w:rsidRPr="00700B99" w:rsidRDefault="00F87658" w:rsidP="00F87658">
      <w:pPr>
        <w:shd w:val="clear" w:color="auto" w:fill="D9D9D9" w:themeFill="background1" w:themeFillShade="D9"/>
        <w:tabs>
          <w:tab w:val="left" w:pos="180"/>
        </w:tabs>
        <w:contextualSpacing/>
        <w:jc w:val="both"/>
        <w:rPr>
          <w:b/>
          <w:bCs/>
          <w:color w:val="FF0000"/>
        </w:rPr>
      </w:pPr>
      <w:r>
        <w:rPr>
          <w:b/>
          <w:bCs/>
          <w:color w:val="FF0000"/>
        </w:rPr>
        <w:t>TEACHING METHODOLOGIES</w:t>
      </w:r>
    </w:p>
    <w:p w14:paraId="7E42122D" w14:textId="77777777" w:rsidR="0090776E" w:rsidRPr="00882DDB" w:rsidRDefault="0090776E" w:rsidP="000814DB"/>
    <w:tbl>
      <w:tblPr>
        <w:tblStyle w:val="TableGrid"/>
        <w:tblpPr w:leftFromText="180" w:rightFromText="180" w:vertAnchor="text" w:horzAnchor="margin" w:tblpY="676"/>
        <w:tblW w:w="5000" w:type="pct"/>
        <w:tblBorders>
          <w:top w:val="dotted" w:sz="4" w:space="0" w:color="FF0000"/>
          <w:left w:val="dotted" w:sz="4" w:space="0" w:color="FF0000"/>
          <w:bottom w:val="dotted" w:sz="4" w:space="0" w:color="FF0000"/>
          <w:right w:val="dotted" w:sz="4" w:space="0" w:color="FF0000"/>
          <w:insideH w:val="dotted" w:sz="4" w:space="0" w:color="FF0000"/>
          <w:insideV w:val="dotted" w:sz="4" w:space="0" w:color="FF0000"/>
        </w:tblBorders>
        <w:tblLook w:val="04A0" w:firstRow="1" w:lastRow="0" w:firstColumn="1" w:lastColumn="0" w:noHBand="0" w:noVBand="1"/>
      </w:tblPr>
      <w:tblGrid>
        <w:gridCol w:w="1562"/>
        <w:gridCol w:w="985"/>
        <w:gridCol w:w="1090"/>
        <w:gridCol w:w="1006"/>
        <w:gridCol w:w="1174"/>
        <w:gridCol w:w="15"/>
        <w:gridCol w:w="1063"/>
        <w:gridCol w:w="1406"/>
        <w:gridCol w:w="1111"/>
        <w:gridCol w:w="1048"/>
      </w:tblGrid>
      <w:tr w:rsidR="00C040C4" w:rsidRPr="00882DDB" w14:paraId="4B912ACB" w14:textId="794D9CC0" w:rsidTr="00A052E0">
        <w:trPr>
          <w:trHeight w:val="324"/>
        </w:trPr>
        <w:tc>
          <w:tcPr>
            <w:tcW w:w="747" w:type="pct"/>
            <w:vMerge w:val="restart"/>
            <w:shd w:val="clear" w:color="auto" w:fill="1D2769"/>
            <w:vAlign w:val="center"/>
          </w:tcPr>
          <w:p w14:paraId="665CBB59" w14:textId="77777777" w:rsidR="00C040C4" w:rsidRPr="00882DDB" w:rsidRDefault="00C040C4" w:rsidP="008E65C6">
            <w:pPr>
              <w:pStyle w:val="Default"/>
              <w:ind w:right="-18" w:hanging="18"/>
              <w:rPr>
                <w:rFonts w:ascii="Times New Roman" w:hAnsi="Times New Roman" w:cs="Times New Roman"/>
                <w:color w:val="auto"/>
              </w:rPr>
            </w:pPr>
          </w:p>
        </w:tc>
        <w:tc>
          <w:tcPr>
            <w:tcW w:w="471" w:type="pct"/>
            <w:shd w:val="clear" w:color="auto" w:fill="1D2769"/>
            <w:vAlign w:val="center"/>
          </w:tcPr>
          <w:p w14:paraId="0E8C29AA" w14:textId="77777777" w:rsidR="00C040C4" w:rsidRPr="00882DDB" w:rsidRDefault="00C040C4" w:rsidP="008E65C6">
            <w:pPr>
              <w:pStyle w:val="Default"/>
              <w:ind w:left="-18" w:firstLine="18"/>
              <w:rPr>
                <w:rFonts w:ascii="Times New Roman" w:hAnsi="Times New Roman" w:cs="Times New Roman"/>
                <w:color w:val="auto"/>
              </w:rPr>
            </w:pPr>
            <w:r w:rsidRPr="00882DDB">
              <w:rPr>
                <w:rFonts w:ascii="Times New Roman" w:hAnsi="Times New Roman" w:cs="Times New Roman"/>
                <w:color w:val="auto"/>
              </w:rPr>
              <w:t>Lecture</w:t>
            </w:r>
            <w:r>
              <w:rPr>
                <w:rFonts w:ascii="Times New Roman" w:hAnsi="Times New Roman" w:cs="Times New Roman"/>
                <w:color w:val="auto"/>
              </w:rPr>
              <w:t>s</w:t>
            </w:r>
          </w:p>
        </w:tc>
        <w:tc>
          <w:tcPr>
            <w:tcW w:w="521" w:type="pct"/>
            <w:shd w:val="clear" w:color="auto" w:fill="1D2769"/>
            <w:vAlign w:val="center"/>
          </w:tcPr>
          <w:p w14:paraId="32271A8D" w14:textId="34EF3E86" w:rsidR="00C040C4" w:rsidRPr="00882DDB" w:rsidRDefault="00C040C4" w:rsidP="008E65C6">
            <w:pPr>
              <w:pStyle w:val="Default"/>
              <w:ind w:left="-18" w:firstLine="18"/>
              <w:rPr>
                <w:rFonts w:ascii="Times New Roman" w:hAnsi="Times New Roman" w:cs="Times New Roman"/>
                <w:color w:val="auto"/>
              </w:rPr>
            </w:pPr>
            <w:r>
              <w:rPr>
                <w:rFonts w:ascii="Times New Roman" w:hAnsi="Times New Roman" w:cs="Times New Roman"/>
                <w:color w:val="auto"/>
              </w:rPr>
              <w:t xml:space="preserve"> Tutorials</w:t>
            </w:r>
          </w:p>
        </w:tc>
        <w:tc>
          <w:tcPr>
            <w:tcW w:w="481" w:type="pct"/>
            <w:shd w:val="clear" w:color="auto" w:fill="1D2769"/>
            <w:vAlign w:val="center"/>
          </w:tcPr>
          <w:p w14:paraId="21326B1E" w14:textId="77777777" w:rsidR="00C040C4" w:rsidRPr="00882DDB" w:rsidRDefault="00C040C4" w:rsidP="008E65C6">
            <w:pPr>
              <w:pStyle w:val="Default"/>
              <w:ind w:left="-18" w:firstLine="18"/>
              <w:rPr>
                <w:rFonts w:ascii="Times New Roman" w:hAnsi="Times New Roman" w:cs="Times New Roman"/>
                <w:color w:val="auto"/>
              </w:rPr>
            </w:pPr>
            <w:r>
              <w:rPr>
                <w:rFonts w:ascii="Times New Roman" w:hAnsi="Times New Roman" w:cs="Times New Roman"/>
                <w:color w:val="auto"/>
              </w:rPr>
              <w:t>Labs</w:t>
            </w:r>
          </w:p>
        </w:tc>
        <w:tc>
          <w:tcPr>
            <w:tcW w:w="568" w:type="pct"/>
            <w:gridSpan w:val="2"/>
            <w:shd w:val="clear" w:color="auto" w:fill="1D2769"/>
            <w:vAlign w:val="center"/>
          </w:tcPr>
          <w:p w14:paraId="264413D9" w14:textId="2EDDF144" w:rsidR="00C040C4" w:rsidRPr="00882DDB" w:rsidRDefault="00C040C4" w:rsidP="008E65C6">
            <w:pPr>
              <w:pStyle w:val="Default"/>
              <w:ind w:left="-18" w:firstLine="18"/>
              <w:rPr>
                <w:rFonts w:ascii="Times New Roman" w:hAnsi="Times New Roman" w:cs="Times New Roman"/>
                <w:color w:val="auto"/>
              </w:rPr>
            </w:pPr>
            <w:r>
              <w:rPr>
                <w:rFonts w:ascii="Times New Roman" w:hAnsi="Times New Roman" w:cs="Times New Roman"/>
                <w:color w:val="auto"/>
              </w:rPr>
              <w:t>Discussion and Debate Forums</w:t>
            </w:r>
          </w:p>
        </w:tc>
        <w:tc>
          <w:tcPr>
            <w:tcW w:w="2212" w:type="pct"/>
            <w:gridSpan w:val="4"/>
            <w:shd w:val="clear" w:color="auto" w:fill="1D2769"/>
            <w:vAlign w:val="center"/>
          </w:tcPr>
          <w:p w14:paraId="31836644" w14:textId="482A5C91" w:rsidR="00C040C4" w:rsidRDefault="00C040C4" w:rsidP="008E65C6">
            <w:pPr>
              <w:pStyle w:val="Default"/>
              <w:ind w:left="-18" w:right="-1425" w:firstLine="18"/>
              <w:rPr>
                <w:rFonts w:ascii="Times New Roman" w:hAnsi="Times New Roman" w:cs="Times New Roman"/>
                <w:color w:val="auto"/>
              </w:rPr>
            </w:pPr>
            <w:r>
              <w:rPr>
                <w:rFonts w:ascii="Times New Roman" w:hAnsi="Times New Roman" w:cs="Times New Roman"/>
                <w:color w:val="auto"/>
              </w:rPr>
              <w:t xml:space="preserve">                         Non-lecture Sessions</w:t>
            </w:r>
          </w:p>
        </w:tc>
      </w:tr>
      <w:tr w:rsidR="00C040C4" w:rsidRPr="00882DDB" w14:paraId="4BEF9818" w14:textId="18F70391" w:rsidTr="00A052E0">
        <w:trPr>
          <w:trHeight w:val="324"/>
        </w:trPr>
        <w:tc>
          <w:tcPr>
            <w:tcW w:w="747" w:type="pct"/>
            <w:vMerge/>
            <w:shd w:val="clear" w:color="auto" w:fill="1D2769"/>
            <w:vAlign w:val="center"/>
          </w:tcPr>
          <w:p w14:paraId="1B2396B9" w14:textId="4599C7D6" w:rsidR="00C040C4" w:rsidRPr="00882DDB" w:rsidRDefault="00C040C4" w:rsidP="008E65C6">
            <w:pPr>
              <w:pStyle w:val="Default"/>
              <w:ind w:right="-18" w:hanging="18"/>
              <w:rPr>
                <w:rFonts w:ascii="Times New Roman" w:hAnsi="Times New Roman" w:cs="Times New Roman"/>
                <w:color w:val="auto"/>
              </w:rPr>
            </w:pPr>
          </w:p>
        </w:tc>
        <w:tc>
          <w:tcPr>
            <w:tcW w:w="471" w:type="pct"/>
            <w:shd w:val="clear" w:color="auto" w:fill="FFFFFF" w:themeFill="background1"/>
            <w:vAlign w:val="center"/>
          </w:tcPr>
          <w:p w14:paraId="3F59FD0A" w14:textId="77777777" w:rsidR="00C040C4" w:rsidRPr="00882DDB" w:rsidRDefault="00C040C4" w:rsidP="008E65C6">
            <w:pPr>
              <w:pStyle w:val="Default"/>
              <w:ind w:left="-18" w:firstLine="18"/>
              <w:rPr>
                <w:rFonts w:ascii="Times New Roman" w:hAnsi="Times New Roman" w:cs="Times New Roman"/>
                <w:color w:val="auto"/>
              </w:rPr>
            </w:pPr>
          </w:p>
        </w:tc>
        <w:tc>
          <w:tcPr>
            <w:tcW w:w="521" w:type="pct"/>
            <w:shd w:val="clear" w:color="auto" w:fill="FFFFFF" w:themeFill="background1"/>
          </w:tcPr>
          <w:p w14:paraId="7A4D4D8F" w14:textId="77777777" w:rsidR="00C040C4" w:rsidRPr="00882DDB" w:rsidRDefault="00C040C4" w:rsidP="008E65C6">
            <w:pPr>
              <w:pStyle w:val="Default"/>
              <w:ind w:left="-18" w:firstLine="18"/>
              <w:rPr>
                <w:rFonts w:ascii="Times New Roman" w:hAnsi="Times New Roman" w:cs="Times New Roman"/>
                <w:color w:val="auto"/>
              </w:rPr>
            </w:pPr>
          </w:p>
        </w:tc>
        <w:tc>
          <w:tcPr>
            <w:tcW w:w="481" w:type="pct"/>
            <w:shd w:val="clear" w:color="auto" w:fill="FFFFFF" w:themeFill="background1"/>
            <w:vAlign w:val="center"/>
          </w:tcPr>
          <w:p w14:paraId="02A55A7E" w14:textId="77777777" w:rsidR="00C040C4" w:rsidRPr="00882DDB" w:rsidRDefault="00C040C4" w:rsidP="008E65C6">
            <w:pPr>
              <w:pStyle w:val="Default"/>
              <w:ind w:left="-18" w:firstLine="18"/>
              <w:rPr>
                <w:rFonts w:ascii="Times New Roman" w:hAnsi="Times New Roman" w:cs="Times New Roman"/>
                <w:color w:val="auto"/>
              </w:rPr>
            </w:pPr>
          </w:p>
        </w:tc>
        <w:tc>
          <w:tcPr>
            <w:tcW w:w="568" w:type="pct"/>
            <w:gridSpan w:val="2"/>
            <w:shd w:val="clear" w:color="auto" w:fill="FFFFFF" w:themeFill="background1"/>
            <w:vAlign w:val="center"/>
          </w:tcPr>
          <w:p w14:paraId="1C8D4AD9" w14:textId="77777777" w:rsidR="00C040C4" w:rsidRPr="00882DDB" w:rsidRDefault="00C040C4" w:rsidP="008E65C6">
            <w:pPr>
              <w:pStyle w:val="Default"/>
              <w:ind w:left="-18" w:firstLine="18"/>
              <w:rPr>
                <w:rFonts w:ascii="Times New Roman" w:hAnsi="Times New Roman" w:cs="Times New Roman"/>
                <w:color w:val="auto"/>
              </w:rPr>
            </w:pPr>
          </w:p>
        </w:tc>
        <w:tc>
          <w:tcPr>
            <w:tcW w:w="508" w:type="pct"/>
            <w:shd w:val="clear" w:color="auto" w:fill="FFFFFF" w:themeFill="background1"/>
            <w:vAlign w:val="center"/>
          </w:tcPr>
          <w:p w14:paraId="737D2DB7" w14:textId="662D458C" w:rsidR="00C040C4" w:rsidRPr="00882DDB" w:rsidRDefault="00C040C4" w:rsidP="008E65C6">
            <w:pPr>
              <w:pStyle w:val="Default"/>
              <w:ind w:left="-18" w:firstLine="18"/>
              <w:rPr>
                <w:rFonts w:ascii="Times New Roman" w:hAnsi="Times New Roman" w:cs="Times New Roman"/>
                <w:color w:val="auto"/>
              </w:rPr>
            </w:pPr>
            <w:r w:rsidRPr="00882DDB">
              <w:rPr>
                <w:rFonts w:ascii="Times New Roman" w:hAnsi="Times New Roman" w:cs="Times New Roman"/>
                <w:color w:val="auto"/>
              </w:rPr>
              <w:t>Project</w:t>
            </w:r>
            <w:r>
              <w:rPr>
                <w:rFonts w:ascii="Times New Roman" w:hAnsi="Times New Roman" w:cs="Times New Roman"/>
                <w:color w:val="auto"/>
              </w:rPr>
              <w:t xml:space="preserve"> work</w:t>
            </w:r>
          </w:p>
        </w:tc>
        <w:tc>
          <w:tcPr>
            <w:tcW w:w="672" w:type="pct"/>
            <w:shd w:val="clear" w:color="auto" w:fill="FFFFFF" w:themeFill="background1"/>
            <w:vAlign w:val="center"/>
          </w:tcPr>
          <w:p w14:paraId="244FAFE1" w14:textId="47D1B6D0" w:rsidR="00C040C4" w:rsidRPr="00882DDB" w:rsidRDefault="00C040C4" w:rsidP="008E65C6">
            <w:pPr>
              <w:pStyle w:val="Default"/>
              <w:ind w:left="-18" w:firstLine="18"/>
              <w:rPr>
                <w:rFonts w:ascii="Times New Roman" w:hAnsi="Times New Roman" w:cs="Times New Roman"/>
                <w:color w:val="auto"/>
              </w:rPr>
            </w:pPr>
            <w:r>
              <w:rPr>
                <w:rFonts w:ascii="Times New Roman" w:hAnsi="Times New Roman" w:cs="Times New Roman"/>
                <w:color w:val="auto"/>
              </w:rPr>
              <w:t>P</w:t>
            </w:r>
            <w:r w:rsidRPr="00882DDB">
              <w:rPr>
                <w:rFonts w:ascii="Times New Roman" w:hAnsi="Times New Roman" w:cs="Times New Roman"/>
                <w:color w:val="auto"/>
              </w:rPr>
              <w:t>resentations</w:t>
            </w:r>
          </w:p>
        </w:tc>
        <w:tc>
          <w:tcPr>
            <w:tcW w:w="531" w:type="pct"/>
            <w:shd w:val="clear" w:color="auto" w:fill="FFFFFF" w:themeFill="background1"/>
            <w:vAlign w:val="center"/>
          </w:tcPr>
          <w:p w14:paraId="77255618" w14:textId="77777777" w:rsidR="00C040C4" w:rsidRDefault="00C040C4" w:rsidP="008E65C6">
            <w:pPr>
              <w:pStyle w:val="Default"/>
              <w:ind w:left="-18" w:right="-1425" w:firstLine="18"/>
              <w:rPr>
                <w:rFonts w:ascii="Times New Roman" w:hAnsi="Times New Roman" w:cs="Times New Roman"/>
                <w:color w:val="auto"/>
              </w:rPr>
            </w:pPr>
            <w:r w:rsidRPr="00882DDB">
              <w:rPr>
                <w:rFonts w:ascii="Times New Roman" w:hAnsi="Times New Roman" w:cs="Times New Roman"/>
                <w:color w:val="auto"/>
              </w:rPr>
              <w:t xml:space="preserve">Field </w:t>
            </w:r>
          </w:p>
          <w:p w14:paraId="201B21E2" w14:textId="6E64DBB7" w:rsidR="00C040C4" w:rsidRPr="00882DDB" w:rsidRDefault="00C040C4" w:rsidP="008E65C6">
            <w:pPr>
              <w:pStyle w:val="Default"/>
              <w:ind w:left="-18" w:firstLine="18"/>
              <w:rPr>
                <w:rFonts w:ascii="Times New Roman" w:hAnsi="Times New Roman" w:cs="Times New Roman"/>
                <w:color w:val="auto"/>
              </w:rPr>
            </w:pPr>
            <w:r>
              <w:rPr>
                <w:rFonts w:ascii="Times New Roman" w:hAnsi="Times New Roman" w:cs="Times New Roman"/>
                <w:color w:val="auto"/>
              </w:rPr>
              <w:t>T</w:t>
            </w:r>
            <w:r w:rsidRPr="00882DDB">
              <w:rPr>
                <w:rFonts w:ascii="Times New Roman" w:hAnsi="Times New Roman" w:cs="Times New Roman"/>
                <w:color w:val="auto"/>
              </w:rPr>
              <w:t>rips</w:t>
            </w:r>
          </w:p>
        </w:tc>
        <w:tc>
          <w:tcPr>
            <w:tcW w:w="501" w:type="pct"/>
            <w:shd w:val="clear" w:color="auto" w:fill="FFFFFF" w:themeFill="background1"/>
          </w:tcPr>
          <w:p w14:paraId="57508261" w14:textId="1C2DF6ED" w:rsidR="00C040C4" w:rsidRPr="00882DDB" w:rsidRDefault="00C040C4" w:rsidP="008E65C6">
            <w:pPr>
              <w:pStyle w:val="Default"/>
              <w:ind w:left="-18" w:right="-1425" w:firstLine="18"/>
              <w:rPr>
                <w:rFonts w:ascii="Times New Roman" w:hAnsi="Times New Roman" w:cs="Times New Roman"/>
                <w:color w:val="auto"/>
              </w:rPr>
            </w:pPr>
            <w:r>
              <w:rPr>
                <w:rFonts w:ascii="Times New Roman" w:hAnsi="Times New Roman" w:cs="Times New Roman"/>
                <w:color w:val="auto"/>
              </w:rPr>
              <w:t>Other*</w:t>
            </w:r>
          </w:p>
        </w:tc>
      </w:tr>
      <w:tr w:rsidR="00C040C4" w:rsidRPr="00882DDB" w14:paraId="29A4F909" w14:textId="46A69FA0" w:rsidTr="00A052E0">
        <w:trPr>
          <w:trHeight w:val="324"/>
        </w:trPr>
        <w:tc>
          <w:tcPr>
            <w:tcW w:w="747" w:type="pct"/>
            <w:shd w:val="clear" w:color="auto" w:fill="1D2769"/>
            <w:vAlign w:val="center"/>
          </w:tcPr>
          <w:p w14:paraId="3C1F64E5" w14:textId="37942C18" w:rsidR="00C040C4" w:rsidRDefault="00C040C4" w:rsidP="008E65C6">
            <w:pPr>
              <w:pStyle w:val="Default"/>
              <w:ind w:right="-18" w:hanging="18"/>
              <w:rPr>
                <w:rFonts w:ascii="Times New Roman" w:hAnsi="Times New Roman" w:cs="Times New Roman"/>
                <w:color w:val="auto"/>
              </w:rPr>
            </w:pPr>
            <w:r>
              <w:rPr>
                <w:rFonts w:ascii="Times New Roman" w:hAnsi="Times New Roman" w:cs="Times New Roman"/>
                <w:color w:val="auto"/>
              </w:rPr>
              <w:t>Select with X</w:t>
            </w:r>
          </w:p>
        </w:tc>
        <w:tc>
          <w:tcPr>
            <w:tcW w:w="471" w:type="pct"/>
            <w:shd w:val="clear" w:color="auto" w:fill="FFFFFF" w:themeFill="background1"/>
            <w:vAlign w:val="center"/>
          </w:tcPr>
          <w:p w14:paraId="1B6E869A" w14:textId="77777777" w:rsidR="00C040C4" w:rsidRPr="00882DDB" w:rsidRDefault="00C040C4" w:rsidP="008E65C6">
            <w:pPr>
              <w:pStyle w:val="Default"/>
              <w:ind w:left="-18" w:firstLine="18"/>
              <w:rPr>
                <w:rFonts w:ascii="Times New Roman" w:hAnsi="Times New Roman" w:cs="Times New Roman"/>
                <w:color w:val="auto"/>
              </w:rPr>
            </w:pPr>
          </w:p>
        </w:tc>
        <w:tc>
          <w:tcPr>
            <w:tcW w:w="521" w:type="pct"/>
            <w:shd w:val="clear" w:color="auto" w:fill="FFFFFF" w:themeFill="background1"/>
          </w:tcPr>
          <w:p w14:paraId="7A2E7A83" w14:textId="3D11F31D" w:rsidR="00C040C4" w:rsidRPr="00882DDB" w:rsidRDefault="00355190" w:rsidP="00355190">
            <w:pPr>
              <w:pStyle w:val="Default"/>
              <w:ind w:left="-18" w:firstLine="18"/>
              <w:jc w:val="center"/>
              <w:rPr>
                <w:rFonts w:ascii="Times New Roman" w:hAnsi="Times New Roman" w:cs="Times New Roman"/>
                <w:color w:val="auto"/>
              </w:rPr>
            </w:pPr>
            <w:r>
              <w:rPr>
                <w:rFonts w:ascii="Times New Roman" w:hAnsi="Times New Roman" w:cs="Times New Roman"/>
                <w:color w:val="auto"/>
              </w:rPr>
              <w:t>X</w:t>
            </w:r>
          </w:p>
        </w:tc>
        <w:tc>
          <w:tcPr>
            <w:tcW w:w="481" w:type="pct"/>
            <w:shd w:val="clear" w:color="auto" w:fill="FFFFFF" w:themeFill="background1"/>
            <w:vAlign w:val="center"/>
          </w:tcPr>
          <w:p w14:paraId="641EF91C" w14:textId="77777777" w:rsidR="00C040C4" w:rsidRPr="00882DDB" w:rsidRDefault="00C040C4" w:rsidP="008E65C6">
            <w:pPr>
              <w:pStyle w:val="Default"/>
              <w:ind w:left="-18" w:firstLine="18"/>
              <w:rPr>
                <w:rFonts w:ascii="Times New Roman" w:hAnsi="Times New Roman" w:cs="Times New Roman"/>
                <w:color w:val="auto"/>
              </w:rPr>
            </w:pPr>
          </w:p>
        </w:tc>
        <w:tc>
          <w:tcPr>
            <w:tcW w:w="568" w:type="pct"/>
            <w:gridSpan w:val="2"/>
            <w:shd w:val="clear" w:color="auto" w:fill="FFFFFF" w:themeFill="background1"/>
            <w:vAlign w:val="center"/>
          </w:tcPr>
          <w:p w14:paraId="13479B64" w14:textId="77777777" w:rsidR="00C040C4" w:rsidRPr="00882DDB" w:rsidRDefault="00C040C4" w:rsidP="008E65C6">
            <w:pPr>
              <w:pStyle w:val="Default"/>
              <w:ind w:left="-18" w:firstLine="18"/>
              <w:rPr>
                <w:rFonts w:ascii="Times New Roman" w:hAnsi="Times New Roman" w:cs="Times New Roman"/>
                <w:color w:val="auto"/>
              </w:rPr>
            </w:pPr>
          </w:p>
        </w:tc>
        <w:tc>
          <w:tcPr>
            <w:tcW w:w="508" w:type="pct"/>
            <w:shd w:val="clear" w:color="auto" w:fill="FFFFFF" w:themeFill="background1"/>
            <w:vAlign w:val="center"/>
          </w:tcPr>
          <w:p w14:paraId="3D20F43D" w14:textId="77777777" w:rsidR="00C040C4" w:rsidRPr="00882DDB" w:rsidRDefault="00C040C4" w:rsidP="008E65C6">
            <w:pPr>
              <w:pStyle w:val="Default"/>
              <w:ind w:left="-18" w:firstLine="18"/>
              <w:rPr>
                <w:rFonts w:ascii="Times New Roman" w:hAnsi="Times New Roman" w:cs="Times New Roman"/>
                <w:color w:val="auto"/>
              </w:rPr>
            </w:pPr>
          </w:p>
        </w:tc>
        <w:tc>
          <w:tcPr>
            <w:tcW w:w="672" w:type="pct"/>
            <w:shd w:val="clear" w:color="auto" w:fill="FFFFFF" w:themeFill="background1"/>
            <w:vAlign w:val="center"/>
          </w:tcPr>
          <w:p w14:paraId="3446A8BE" w14:textId="77777777" w:rsidR="00C040C4" w:rsidRPr="00882DDB" w:rsidRDefault="00C040C4" w:rsidP="008E65C6">
            <w:pPr>
              <w:pStyle w:val="Default"/>
              <w:ind w:left="-18" w:firstLine="18"/>
              <w:rPr>
                <w:rFonts w:ascii="Times New Roman" w:hAnsi="Times New Roman" w:cs="Times New Roman"/>
                <w:color w:val="auto"/>
              </w:rPr>
            </w:pPr>
          </w:p>
        </w:tc>
        <w:tc>
          <w:tcPr>
            <w:tcW w:w="531" w:type="pct"/>
            <w:shd w:val="clear" w:color="auto" w:fill="FFFFFF" w:themeFill="background1"/>
            <w:vAlign w:val="center"/>
          </w:tcPr>
          <w:p w14:paraId="15C46009" w14:textId="77777777" w:rsidR="00C040C4" w:rsidRPr="00882DDB" w:rsidRDefault="00C040C4" w:rsidP="008E65C6">
            <w:pPr>
              <w:pStyle w:val="Default"/>
              <w:ind w:left="-18" w:firstLine="18"/>
              <w:rPr>
                <w:rFonts w:ascii="Times New Roman" w:hAnsi="Times New Roman" w:cs="Times New Roman"/>
                <w:color w:val="auto"/>
              </w:rPr>
            </w:pPr>
          </w:p>
        </w:tc>
        <w:tc>
          <w:tcPr>
            <w:tcW w:w="501" w:type="pct"/>
            <w:shd w:val="clear" w:color="auto" w:fill="FFFFFF" w:themeFill="background1"/>
          </w:tcPr>
          <w:p w14:paraId="0146958B" w14:textId="77777777" w:rsidR="00C040C4" w:rsidRPr="00882DDB" w:rsidRDefault="00C040C4" w:rsidP="008E65C6">
            <w:pPr>
              <w:pStyle w:val="Default"/>
              <w:ind w:left="-18" w:firstLine="18"/>
              <w:rPr>
                <w:rFonts w:ascii="Times New Roman" w:hAnsi="Times New Roman" w:cs="Times New Roman"/>
                <w:color w:val="auto"/>
              </w:rPr>
            </w:pPr>
          </w:p>
        </w:tc>
      </w:tr>
      <w:tr w:rsidR="00C040C4" w:rsidRPr="00882DDB" w14:paraId="47901963" w14:textId="0BE3B5DD" w:rsidTr="00A052E0">
        <w:trPr>
          <w:trHeight w:val="324"/>
        </w:trPr>
        <w:tc>
          <w:tcPr>
            <w:tcW w:w="747" w:type="pct"/>
            <w:shd w:val="clear" w:color="auto" w:fill="1D2769"/>
            <w:vAlign w:val="center"/>
          </w:tcPr>
          <w:p w14:paraId="41AAA503" w14:textId="77777777" w:rsidR="00C040C4" w:rsidRPr="00882DDB" w:rsidRDefault="00C040C4" w:rsidP="008E65C6">
            <w:pPr>
              <w:pStyle w:val="Default"/>
              <w:ind w:right="-18" w:hanging="18"/>
              <w:rPr>
                <w:rFonts w:ascii="Times New Roman" w:hAnsi="Times New Roman" w:cs="Times New Roman"/>
                <w:color w:val="auto"/>
              </w:rPr>
            </w:pPr>
            <w:r>
              <w:rPr>
                <w:rFonts w:ascii="Times New Roman" w:hAnsi="Times New Roman" w:cs="Times New Roman"/>
                <w:color w:val="auto"/>
              </w:rPr>
              <w:t>Indicate No. of Hours</w:t>
            </w:r>
          </w:p>
        </w:tc>
        <w:tc>
          <w:tcPr>
            <w:tcW w:w="471" w:type="pct"/>
            <w:shd w:val="clear" w:color="auto" w:fill="FFFFFF" w:themeFill="background1"/>
          </w:tcPr>
          <w:p w14:paraId="4A894B31" w14:textId="77777777" w:rsidR="00C040C4" w:rsidRPr="00882DDB" w:rsidRDefault="00C040C4" w:rsidP="008E65C6">
            <w:pPr>
              <w:pStyle w:val="Default"/>
              <w:ind w:left="-18" w:firstLine="18"/>
              <w:rPr>
                <w:rFonts w:ascii="Times New Roman" w:hAnsi="Times New Roman" w:cs="Times New Roman"/>
                <w:color w:val="auto"/>
              </w:rPr>
            </w:pPr>
          </w:p>
        </w:tc>
        <w:tc>
          <w:tcPr>
            <w:tcW w:w="521" w:type="pct"/>
            <w:shd w:val="clear" w:color="auto" w:fill="FFFFFF" w:themeFill="background1"/>
            <w:vAlign w:val="center"/>
          </w:tcPr>
          <w:p w14:paraId="21278990" w14:textId="10A192FB" w:rsidR="00C040C4" w:rsidRPr="00882DDB" w:rsidRDefault="00355190" w:rsidP="00355190">
            <w:pPr>
              <w:pStyle w:val="Default"/>
              <w:ind w:left="-18" w:firstLine="18"/>
              <w:jc w:val="center"/>
              <w:rPr>
                <w:rFonts w:ascii="Times New Roman" w:hAnsi="Times New Roman" w:cs="Times New Roman"/>
                <w:color w:val="auto"/>
              </w:rPr>
            </w:pPr>
            <w:r>
              <w:rPr>
                <w:rFonts w:ascii="Times New Roman" w:hAnsi="Times New Roman" w:cs="Times New Roman"/>
                <w:color w:val="auto"/>
              </w:rPr>
              <w:t>40</w:t>
            </w:r>
          </w:p>
        </w:tc>
        <w:tc>
          <w:tcPr>
            <w:tcW w:w="481" w:type="pct"/>
            <w:shd w:val="clear" w:color="auto" w:fill="FFFFFF" w:themeFill="background1"/>
            <w:vAlign w:val="center"/>
          </w:tcPr>
          <w:p w14:paraId="04D518A1" w14:textId="77777777" w:rsidR="00C040C4" w:rsidRPr="00882DDB" w:rsidRDefault="00C040C4" w:rsidP="008E65C6">
            <w:pPr>
              <w:pStyle w:val="Default"/>
              <w:ind w:left="-18" w:firstLine="18"/>
              <w:rPr>
                <w:rFonts w:ascii="Times New Roman" w:hAnsi="Times New Roman" w:cs="Times New Roman"/>
                <w:color w:val="auto"/>
              </w:rPr>
            </w:pPr>
          </w:p>
        </w:tc>
        <w:tc>
          <w:tcPr>
            <w:tcW w:w="561" w:type="pct"/>
            <w:shd w:val="clear" w:color="auto" w:fill="FFFFFF" w:themeFill="background1"/>
            <w:vAlign w:val="center"/>
          </w:tcPr>
          <w:p w14:paraId="7E1E9E9E" w14:textId="77777777" w:rsidR="00C040C4" w:rsidRPr="00882DDB" w:rsidRDefault="00C040C4" w:rsidP="008E65C6">
            <w:pPr>
              <w:pStyle w:val="Default"/>
              <w:ind w:left="-18" w:firstLine="18"/>
              <w:rPr>
                <w:rFonts w:ascii="Times New Roman" w:hAnsi="Times New Roman" w:cs="Times New Roman"/>
                <w:color w:val="auto"/>
              </w:rPr>
            </w:pPr>
          </w:p>
        </w:tc>
        <w:tc>
          <w:tcPr>
            <w:tcW w:w="515" w:type="pct"/>
            <w:gridSpan w:val="2"/>
            <w:shd w:val="clear" w:color="auto" w:fill="FFFFFF" w:themeFill="background1"/>
            <w:vAlign w:val="center"/>
          </w:tcPr>
          <w:p w14:paraId="5CE65F58" w14:textId="77777777" w:rsidR="00C040C4" w:rsidRPr="00882DDB" w:rsidRDefault="00C040C4" w:rsidP="008E65C6">
            <w:pPr>
              <w:pStyle w:val="Default"/>
              <w:ind w:left="-18" w:firstLine="18"/>
              <w:rPr>
                <w:rFonts w:ascii="Times New Roman" w:hAnsi="Times New Roman" w:cs="Times New Roman"/>
                <w:color w:val="auto"/>
              </w:rPr>
            </w:pPr>
          </w:p>
        </w:tc>
        <w:tc>
          <w:tcPr>
            <w:tcW w:w="672" w:type="pct"/>
            <w:shd w:val="clear" w:color="auto" w:fill="FFFFFF" w:themeFill="background1"/>
            <w:vAlign w:val="center"/>
          </w:tcPr>
          <w:p w14:paraId="0CE4938E" w14:textId="77777777" w:rsidR="00C040C4" w:rsidRPr="00882DDB" w:rsidRDefault="00C040C4" w:rsidP="008E65C6">
            <w:pPr>
              <w:pStyle w:val="Default"/>
              <w:ind w:left="-18" w:firstLine="18"/>
              <w:rPr>
                <w:rFonts w:ascii="Times New Roman" w:hAnsi="Times New Roman" w:cs="Times New Roman"/>
                <w:color w:val="auto"/>
              </w:rPr>
            </w:pPr>
          </w:p>
        </w:tc>
        <w:tc>
          <w:tcPr>
            <w:tcW w:w="531" w:type="pct"/>
            <w:shd w:val="clear" w:color="auto" w:fill="FFFFFF" w:themeFill="background1"/>
            <w:vAlign w:val="center"/>
          </w:tcPr>
          <w:p w14:paraId="10166E3F" w14:textId="4C686B3A" w:rsidR="00C040C4" w:rsidRPr="00882DDB" w:rsidRDefault="00C040C4" w:rsidP="008E65C6">
            <w:pPr>
              <w:pStyle w:val="Default"/>
              <w:ind w:left="-18" w:firstLine="18"/>
              <w:rPr>
                <w:rFonts w:ascii="Times New Roman" w:hAnsi="Times New Roman" w:cs="Times New Roman"/>
                <w:color w:val="auto"/>
              </w:rPr>
            </w:pPr>
          </w:p>
        </w:tc>
        <w:tc>
          <w:tcPr>
            <w:tcW w:w="501" w:type="pct"/>
            <w:shd w:val="clear" w:color="auto" w:fill="FFFFFF" w:themeFill="background1"/>
          </w:tcPr>
          <w:p w14:paraId="39C493E3" w14:textId="77777777" w:rsidR="00C040C4" w:rsidRPr="00882DDB" w:rsidRDefault="00C040C4" w:rsidP="008E65C6">
            <w:pPr>
              <w:pStyle w:val="Default"/>
              <w:ind w:left="-18" w:firstLine="18"/>
              <w:rPr>
                <w:rFonts w:ascii="Times New Roman" w:hAnsi="Times New Roman" w:cs="Times New Roman"/>
                <w:color w:val="auto"/>
              </w:rPr>
            </w:pPr>
          </w:p>
        </w:tc>
      </w:tr>
      <w:tr w:rsidR="00C040C4" w:rsidRPr="00882DDB" w14:paraId="638A4FD3" w14:textId="456A3E13" w:rsidTr="00C040C4">
        <w:trPr>
          <w:trHeight w:val="324"/>
        </w:trPr>
        <w:tc>
          <w:tcPr>
            <w:tcW w:w="747" w:type="pct"/>
            <w:shd w:val="clear" w:color="auto" w:fill="1D2769"/>
            <w:vAlign w:val="center"/>
          </w:tcPr>
          <w:p w14:paraId="7E2AD522" w14:textId="66E9EB2E" w:rsidR="00C040C4" w:rsidRDefault="00C040C4" w:rsidP="008E65C6">
            <w:pPr>
              <w:pStyle w:val="Default"/>
              <w:ind w:right="-18" w:hanging="18"/>
              <w:rPr>
                <w:rFonts w:ascii="Times New Roman" w:hAnsi="Times New Roman" w:cs="Times New Roman"/>
                <w:color w:val="auto"/>
              </w:rPr>
            </w:pPr>
            <w:r>
              <w:rPr>
                <w:rFonts w:ascii="Times New Roman" w:hAnsi="Times New Roman" w:cs="Times New Roman"/>
                <w:color w:val="auto"/>
              </w:rPr>
              <w:t xml:space="preserve">*Indicate </w:t>
            </w:r>
          </w:p>
        </w:tc>
        <w:tc>
          <w:tcPr>
            <w:tcW w:w="4253" w:type="pct"/>
            <w:gridSpan w:val="9"/>
            <w:shd w:val="clear" w:color="auto" w:fill="FFFFFF" w:themeFill="background1"/>
          </w:tcPr>
          <w:p w14:paraId="17DC2F87" w14:textId="77777777" w:rsidR="00C040C4" w:rsidRPr="00882DDB" w:rsidRDefault="00C040C4" w:rsidP="008E65C6">
            <w:pPr>
              <w:pStyle w:val="Default"/>
              <w:ind w:left="-18" w:firstLine="18"/>
              <w:rPr>
                <w:rFonts w:ascii="Times New Roman" w:hAnsi="Times New Roman" w:cs="Times New Roman"/>
                <w:color w:val="auto"/>
              </w:rPr>
            </w:pPr>
          </w:p>
        </w:tc>
      </w:tr>
    </w:tbl>
    <w:p w14:paraId="4485A62A" w14:textId="564478B7" w:rsidR="00F87658" w:rsidRDefault="00F87658" w:rsidP="000814DB">
      <w:pPr>
        <w:ind w:right="-20"/>
        <w:rPr>
          <w:b/>
          <w:bCs/>
          <w:position w:val="-1"/>
        </w:rPr>
      </w:pPr>
    </w:p>
    <w:p w14:paraId="0065824D" w14:textId="77777777" w:rsidR="00F87658" w:rsidRPr="00882DDB" w:rsidRDefault="00F87658" w:rsidP="000814DB">
      <w:pPr>
        <w:ind w:right="-20"/>
        <w:rPr>
          <w:b/>
          <w:bCs/>
          <w:position w:val="-1"/>
        </w:rPr>
      </w:pPr>
    </w:p>
    <w:p w14:paraId="61997F5D" w14:textId="77777777" w:rsidR="006B0665" w:rsidRDefault="006B0665">
      <w:pPr>
        <w:rPr>
          <w:b/>
          <w:bCs/>
          <w:color w:val="FF0000"/>
        </w:rPr>
      </w:pPr>
      <w:r>
        <w:rPr>
          <w:b/>
          <w:bCs/>
          <w:color w:val="FF0000"/>
        </w:rPr>
        <w:br w:type="page"/>
      </w:r>
    </w:p>
    <w:p w14:paraId="110BA750" w14:textId="119A2566" w:rsidR="00F87658" w:rsidRPr="00700B99" w:rsidRDefault="00F87658" w:rsidP="00F87658">
      <w:pPr>
        <w:shd w:val="clear" w:color="auto" w:fill="D9D9D9" w:themeFill="background1" w:themeFillShade="D9"/>
        <w:tabs>
          <w:tab w:val="left" w:pos="180"/>
        </w:tabs>
        <w:contextualSpacing/>
        <w:jc w:val="both"/>
        <w:rPr>
          <w:b/>
          <w:bCs/>
          <w:color w:val="FF0000"/>
        </w:rPr>
      </w:pPr>
      <w:r>
        <w:rPr>
          <w:b/>
          <w:bCs/>
          <w:color w:val="FF0000"/>
        </w:rPr>
        <w:lastRenderedPageBreak/>
        <w:t>COURSE ASSESSMENT</w:t>
      </w:r>
    </w:p>
    <w:p w14:paraId="5126A3EC" w14:textId="425E3142" w:rsidR="0090776E" w:rsidRPr="009D2D8A" w:rsidRDefault="0090776E" w:rsidP="000814DB">
      <w:pPr>
        <w:ind w:right="-20"/>
        <w:rPr>
          <w:b/>
          <w:bCs/>
          <w:color w:val="17365D" w:themeColor="text2" w:themeShade="BF"/>
          <w:position w:val="-1"/>
        </w:rPr>
      </w:pPr>
      <w:r w:rsidRPr="009D2D8A">
        <w:rPr>
          <w:b/>
          <w:bCs/>
          <w:color w:val="17365D" w:themeColor="text2" w:themeShade="BF"/>
          <w:position w:val="-1"/>
        </w:rPr>
        <w:t xml:space="preserve">Student </w:t>
      </w:r>
      <w:r w:rsidR="00D81608" w:rsidRPr="009D2D8A">
        <w:rPr>
          <w:b/>
          <w:bCs/>
          <w:color w:val="17365D" w:themeColor="text2" w:themeShade="BF"/>
          <w:position w:val="-1"/>
        </w:rPr>
        <w:t>E</w:t>
      </w:r>
      <w:r w:rsidRPr="009D2D8A">
        <w:rPr>
          <w:b/>
          <w:bCs/>
          <w:color w:val="17365D" w:themeColor="text2" w:themeShade="BF"/>
          <w:position w:val="-1"/>
        </w:rPr>
        <w:t xml:space="preserve">valuation </w:t>
      </w:r>
      <w:r w:rsidR="00D81608" w:rsidRPr="009D2D8A">
        <w:rPr>
          <w:b/>
          <w:bCs/>
          <w:color w:val="17365D" w:themeColor="text2" w:themeShade="BF"/>
          <w:position w:val="-1"/>
        </w:rPr>
        <w:t>P</w:t>
      </w:r>
      <w:r w:rsidRPr="009D2D8A">
        <w:rPr>
          <w:b/>
          <w:bCs/>
          <w:color w:val="17365D" w:themeColor="text2" w:themeShade="BF"/>
          <w:position w:val="-1"/>
        </w:rPr>
        <w:t>lan</w:t>
      </w:r>
    </w:p>
    <w:p w14:paraId="004F7A21" w14:textId="72CEF6B8" w:rsidR="0090776E" w:rsidRPr="009D2D8A" w:rsidRDefault="0090776E" w:rsidP="000814DB">
      <w:pPr>
        <w:rPr>
          <w:bCs/>
          <w:color w:val="17365D" w:themeColor="text2" w:themeShade="BF"/>
          <w:w w:val="102"/>
          <w:position w:val="-1"/>
          <w:u w:val="single"/>
        </w:rPr>
      </w:pPr>
      <w:r w:rsidRPr="009D2D8A">
        <w:rPr>
          <w:bCs/>
          <w:color w:val="17365D" w:themeColor="text2" w:themeShade="BF"/>
          <w:w w:val="102"/>
          <w:position w:val="-1"/>
        </w:rPr>
        <w:t xml:space="preserve">Each student’s final grade will be calculated based on the following components and weights. </w:t>
      </w:r>
      <w:r w:rsidR="00605E7B" w:rsidRPr="009D2D8A">
        <w:rPr>
          <w:bCs/>
          <w:color w:val="17365D" w:themeColor="text2" w:themeShade="BF"/>
          <w:w w:val="102"/>
          <w:position w:val="-1"/>
        </w:rPr>
        <w:t>(</w:t>
      </w:r>
      <w:r w:rsidR="008E65C6" w:rsidRPr="009D2D8A">
        <w:rPr>
          <w:bCs/>
          <w:color w:val="17365D" w:themeColor="text2" w:themeShade="BF"/>
          <w:w w:val="102"/>
          <w:position w:val="-1"/>
          <w:u w:val="single"/>
        </w:rPr>
        <w:t xml:space="preserve">Indicate the type and </w:t>
      </w:r>
      <w:r w:rsidRPr="009D2D8A">
        <w:rPr>
          <w:bCs/>
          <w:color w:val="17365D" w:themeColor="text2" w:themeShade="BF"/>
          <w:w w:val="102"/>
          <w:position w:val="-1"/>
          <w:u w:val="single"/>
        </w:rPr>
        <w:t>weight</w:t>
      </w:r>
      <w:r w:rsidR="008E65C6" w:rsidRPr="009D2D8A">
        <w:rPr>
          <w:bCs/>
          <w:color w:val="17365D" w:themeColor="text2" w:themeShade="BF"/>
          <w:w w:val="102"/>
          <w:position w:val="-1"/>
          <w:u w:val="single"/>
        </w:rPr>
        <w:t>age</w:t>
      </w:r>
      <w:r w:rsidRPr="009D2D8A">
        <w:rPr>
          <w:bCs/>
          <w:color w:val="17365D" w:themeColor="text2" w:themeShade="BF"/>
          <w:w w:val="102"/>
          <w:position w:val="-1"/>
          <w:u w:val="single"/>
        </w:rPr>
        <w:t xml:space="preserve"> as % of the total</w:t>
      </w:r>
      <w:r w:rsidR="00605E7B" w:rsidRPr="009D2D8A">
        <w:rPr>
          <w:bCs/>
          <w:color w:val="17365D" w:themeColor="text2" w:themeShade="BF"/>
          <w:w w:val="102"/>
          <w:position w:val="-1"/>
          <w:u w:val="single"/>
        </w:rPr>
        <w:t>)</w:t>
      </w:r>
      <w:r w:rsidRPr="009D2D8A">
        <w:rPr>
          <w:bCs/>
          <w:color w:val="17365D" w:themeColor="text2" w:themeShade="BF"/>
          <w:w w:val="102"/>
          <w:position w:val="-1"/>
          <w:u w:val="single"/>
        </w:rPr>
        <w:t>.</w:t>
      </w:r>
    </w:p>
    <w:p w14:paraId="08DBE74F" w14:textId="77777777" w:rsidR="002477B6" w:rsidRDefault="002477B6" w:rsidP="000814DB">
      <w:pPr>
        <w:rPr>
          <w:bCs/>
          <w:w w:val="102"/>
          <w:position w:val="-1"/>
          <w:u w:val="single"/>
        </w:rPr>
      </w:pPr>
    </w:p>
    <w:tbl>
      <w:tblPr>
        <w:tblStyle w:val="TableGrid"/>
        <w:tblW w:w="8936" w:type="dxa"/>
        <w:tblBorders>
          <w:top w:val="dotted" w:sz="4" w:space="0" w:color="FF0000"/>
          <w:left w:val="dotted" w:sz="4" w:space="0" w:color="FF0000"/>
          <w:bottom w:val="dotted" w:sz="4" w:space="0" w:color="FF0000"/>
          <w:right w:val="dotted" w:sz="4" w:space="0" w:color="FF0000"/>
          <w:insideH w:val="dotted" w:sz="4" w:space="0" w:color="FF0000"/>
          <w:insideV w:val="dotted" w:sz="4" w:space="0" w:color="FF0000"/>
        </w:tblBorders>
        <w:tblLayout w:type="fixed"/>
        <w:tblLook w:val="04A0" w:firstRow="1" w:lastRow="0" w:firstColumn="1" w:lastColumn="0" w:noHBand="0" w:noVBand="1"/>
      </w:tblPr>
      <w:tblGrid>
        <w:gridCol w:w="3596"/>
        <w:gridCol w:w="1079"/>
        <w:gridCol w:w="1185"/>
        <w:gridCol w:w="1605"/>
        <w:gridCol w:w="1471"/>
      </w:tblGrid>
      <w:tr w:rsidR="00E85EFD" w14:paraId="784452CC" w14:textId="7A936723" w:rsidTr="00E85EFD">
        <w:tc>
          <w:tcPr>
            <w:tcW w:w="3596" w:type="dxa"/>
            <w:vMerge w:val="restart"/>
            <w:shd w:val="clear" w:color="auto" w:fill="17365D" w:themeFill="text2" w:themeFillShade="BF"/>
            <w:vAlign w:val="center"/>
          </w:tcPr>
          <w:p w14:paraId="5AE42EDF" w14:textId="1670AA43" w:rsidR="00E85EFD" w:rsidRDefault="00E85EFD" w:rsidP="00E85EFD">
            <w:pPr>
              <w:pStyle w:val="ListParagraph"/>
              <w:ind w:left="0"/>
              <w:rPr>
                <w:b/>
                <w:bCs/>
                <w:w w:val="102"/>
                <w:position w:val="-1"/>
              </w:rPr>
            </w:pPr>
            <w:bookmarkStart w:id="1" w:name="_Hlk100644248"/>
            <w:r>
              <w:rPr>
                <w:b/>
                <w:bCs/>
                <w:w w:val="102"/>
                <w:position w:val="-1"/>
              </w:rPr>
              <w:t>Assessment Modalities</w:t>
            </w:r>
          </w:p>
        </w:tc>
        <w:tc>
          <w:tcPr>
            <w:tcW w:w="2264" w:type="dxa"/>
            <w:gridSpan w:val="2"/>
            <w:shd w:val="clear" w:color="auto" w:fill="17365D" w:themeFill="text2" w:themeFillShade="BF"/>
            <w:vAlign w:val="center"/>
          </w:tcPr>
          <w:p w14:paraId="2D81B080" w14:textId="77777777" w:rsidR="00E85EFD" w:rsidRDefault="00E85EFD" w:rsidP="00E85EFD">
            <w:pPr>
              <w:pStyle w:val="ListParagraph"/>
              <w:ind w:left="0"/>
              <w:jc w:val="center"/>
              <w:rPr>
                <w:b/>
                <w:bCs/>
                <w:w w:val="102"/>
                <w:position w:val="-1"/>
              </w:rPr>
            </w:pPr>
            <w:r>
              <w:rPr>
                <w:b/>
                <w:bCs/>
                <w:w w:val="102"/>
                <w:position w:val="-1"/>
              </w:rPr>
              <w:t>Option 1</w:t>
            </w:r>
          </w:p>
          <w:p w14:paraId="7EE71273" w14:textId="420E9A9D" w:rsidR="00E85EFD" w:rsidRDefault="009704FC" w:rsidP="00E85EFD">
            <w:pPr>
              <w:pStyle w:val="ListParagraph"/>
              <w:ind w:left="0"/>
              <w:jc w:val="center"/>
              <w:rPr>
                <w:b/>
                <w:bCs/>
                <w:w w:val="102"/>
                <w:position w:val="-1"/>
              </w:rPr>
            </w:pPr>
            <w:r>
              <w:rPr>
                <w:b/>
                <w:bCs/>
                <w:w w:val="102"/>
                <w:position w:val="-1"/>
              </w:rPr>
              <w:t>CA + FA</w:t>
            </w:r>
          </w:p>
        </w:tc>
        <w:tc>
          <w:tcPr>
            <w:tcW w:w="1605" w:type="dxa"/>
            <w:shd w:val="clear" w:color="auto" w:fill="17365D" w:themeFill="text2" w:themeFillShade="BF"/>
            <w:vAlign w:val="center"/>
          </w:tcPr>
          <w:p w14:paraId="7FE994EF" w14:textId="77777777" w:rsidR="00E85EFD" w:rsidRDefault="00E85EFD" w:rsidP="00E85EFD">
            <w:pPr>
              <w:pStyle w:val="ListParagraph"/>
              <w:ind w:left="0"/>
              <w:jc w:val="center"/>
              <w:rPr>
                <w:b/>
                <w:bCs/>
                <w:w w:val="102"/>
                <w:position w:val="-1"/>
              </w:rPr>
            </w:pPr>
            <w:r>
              <w:rPr>
                <w:b/>
                <w:bCs/>
                <w:w w:val="102"/>
                <w:position w:val="-1"/>
              </w:rPr>
              <w:t>Option 2</w:t>
            </w:r>
          </w:p>
          <w:p w14:paraId="01BBC622" w14:textId="338F6422" w:rsidR="00E85EFD" w:rsidRDefault="00E85EFD" w:rsidP="00E85EFD">
            <w:pPr>
              <w:pStyle w:val="ListParagraph"/>
              <w:ind w:left="0"/>
              <w:jc w:val="center"/>
              <w:rPr>
                <w:b/>
                <w:bCs/>
                <w:w w:val="102"/>
                <w:position w:val="-1"/>
              </w:rPr>
            </w:pPr>
          </w:p>
        </w:tc>
        <w:tc>
          <w:tcPr>
            <w:tcW w:w="1471" w:type="dxa"/>
            <w:shd w:val="clear" w:color="auto" w:fill="17365D" w:themeFill="text2" w:themeFillShade="BF"/>
            <w:vAlign w:val="center"/>
          </w:tcPr>
          <w:p w14:paraId="67F8CBA1" w14:textId="77777777" w:rsidR="00E85EFD" w:rsidRDefault="00E85EFD" w:rsidP="00E85EFD">
            <w:pPr>
              <w:pStyle w:val="ListParagraph"/>
              <w:ind w:left="0"/>
              <w:jc w:val="center"/>
              <w:rPr>
                <w:b/>
                <w:bCs/>
                <w:w w:val="102"/>
                <w:position w:val="-1"/>
              </w:rPr>
            </w:pPr>
            <w:r>
              <w:rPr>
                <w:b/>
                <w:bCs/>
                <w:w w:val="102"/>
                <w:position w:val="-1"/>
              </w:rPr>
              <w:t>Option 3</w:t>
            </w:r>
          </w:p>
          <w:p w14:paraId="1BACBFAD" w14:textId="4F75FBD1" w:rsidR="00E85EFD" w:rsidRDefault="00E85EFD" w:rsidP="00E85EFD">
            <w:pPr>
              <w:pStyle w:val="ListParagraph"/>
              <w:ind w:left="0"/>
              <w:jc w:val="center"/>
              <w:rPr>
                <w:b/>
                <w:bCs/>
                <w:w w:val="102"/>
                <w:position w:val="-1"/>
              </w:rPr>
            </w:pPr>
          </w:p>
        </w:tc>
      </w:tr>
      <w:tr w:rsidR="00E85EFD" w14:paraId="579167BC" w14:textId="0CBAB181" w:rsidTr="00E85EFD">
        <w:tc>
          <w:tcPr>
            <w:tcW w:w="3596" w:type="dxa"/>
            <w:vMerge/>
          </w:tcPr>
          <w:p w14:paraId="702964DA" w14:textId="77777777" w:rsidR="00E85EFD" w:rsidRDefault="00E85EFD" w:rsidP="00665214">
            <w:pPr>
              <w:pStyle w:val="ListParagraph"/>
              <w:ind w:left="0"/>
              <w:rPr>
                <w:b/>
                <w:bCs/>
                <w:w w:val="102"/>
                <w:position w:val="-1"/>
              </w:rPr>
            </w:pPr>
          </w:p>
        </w:tc>
        <w:tc>
          <w:tcPr>
            <w:tcW w:w="1079" w:type="dxa"/>
            <w:vAlign w:val="center"/>
          </w:tcPr>
          <w:p w14:paraId="5C702D50" w14:textId="4FA3E1F4" w:rsidR="00E85EFD" w:rsidRDefault="009704FC" w:rsidP="00E85EFD">
            <w:pPr>
              <w:pStyle w:val="ListParagraph"/>
              <w:ind w:left="0"/>
              <w:jc w:val="center"/>
              <w:rPr>
                <w:b/>
                <w:bCs/>
                <w:w w:val="102"/>
                <w:position w:val="-1"/>
              </w:rPr>
            </w:pPr>
            <w:r>
              <w:rPr>
                <w:b/>
                <w:bCs/>
                <w:w w:val="102"/>
                <w:position w:val="-1"/>
              </w:rPr>
              <w:t>CA</w:t>
            </w:r>
          </w:p>
          <w:p w14:paraId="3E2C6FA6" w14:textId="6C8C4641" w:rsidR="00E85EFD" w:rsidRDefault="00E85EFD" w:rsidP="00E85EFD">
            <w:pPr>
              <w:pStyle w:val="ListParagraph"/>
              <w:ind w:left="0"/>
              <w:jc w:val="center"/>
              <w:rPr>
                <w:b/>
                <w:bCs/>
                <w:w w:val="102"/>
                <w:position w:val="-1"/>
              </w:rPr>
            </w:pPr>
            <w:r>
              <w:rPr>
                <w:b/>
                <w:bCs/>
                <w:w w:val="102"/>
                <w:position w:val="-1"/>
              </w:rPr>
              <w:t>%</w:t>
            </w:r>
          </w:p>
        </w:tc>
        <w:tc>
          <w:tcPr>
            <w:tcW w:w="1185" w:type="dxa"/>
            <w:vAlign w:val="center"/>
          </w:tcPr>
          <w:p w14:paraId="1DB266A8" w14:textId="394F3D8E" w:rsidR="00E85EFD" w:rsidRDefault="009704FC" w:rsidP="00E85EFD">
            <w:pPr>
              <w:pStyle w:val="ListParagraph"/>
              <w:ind w:left="0"/>
              <w:jc w:val="center"/>
              <w:rPr>
                <w:b/>
                <w:bCs/>
                <w:w w:val="102"/>
                <w:position w:val="-1"/>
              </w:rPr>
            </w:pPr>
            <w:r>
              <w:rPr>
                <w:b/>
                <w:bCs/>
                <w:w w:val="102"/>
                <w:position w:val="-1"/>
              </w:rPr>
              <w:t>FA</w:t>
            </w:r>
          </w:p>
          <w:p w14:paraId="7F0EEC10" w14:textId="56874016" w:rsidR="00E85EFD" w:rsidRDefault="00E85EFD" w:rsidP="00E85EFD">
            <w:pPr>
              <w:pStyle w:val="ListParagraph"/>
              <w:ind w:left="0"/>
              <w:jc w:val="center"/>
              <w:rPr>
                <w:b/>
                <w:bCs/>
                <w:w w:val="102"/>
                <w:position w:val="-1"/>
              </w:rPr>
            </w:pPr>
            <w:r>
              <w:rPr>
                <w:b/>
                <w:bCs/>
                <w:w w:val="102"/>
                <w:position w:val="-1"/>
              </w:rPr>
              <w:t>%</w:t>
            </w:r>
          </w:p>
        </w:tc>
        <w:tc>
          <w:tcPr>
            <w:tcW w:w="1605" w:type="dxa"/>
            <w:vAlign w:val="center"/>
          </w:tcPr>
          <w:p w14:paraId="1F012AD8" w14:textId="7C192536" w:rsidR="00E85EFD" w:rsidRDefault="009704FC" w:rsidP="00E85EFD">
            <w:pPr>
              <w:pStyle w:val="ListParagraph"/>
              <w:ind w:left="0"/>
              <w:jc w:val="center"/>
              <w:rPr>
                <w:b/>
                <w:bCs/>
                <w:w w:val="102"/>
                <w:position w:val="-1"/>
              </w:rPr>
            </w:pPr>
            <w:r>
              <w:rPr>
                <w:b/>
                <w:bCs/>
                <w:w w:val="102"/>
                <w:position w:val="-1"/>
              </w:rPr>
              <w:t>CA</w:t>
            </w:r>
            <w:r w:rsidR="00E85EFD">
              <w:rPr>
                <w:b/>
                <w:bCs/>
                <w:w w:val="102"/>
                <w:position w:val="-1"/>
              </w:rPr>
              <w:t xml:space="preserve"> only</w:t>
            </w:r>
          </w:p>
          <w:p w14:paraId="7A831F2A" w14:textId="0AD566AE" w:rsidR="00E85EFD" w:rsidRDefault="00E85EFD" w:rsidP="00E85EFD">
            <w:pPr>
              <w:pStyle w:val="ListParagraph"/>
              <w:ind w:left="0"/>
              <w:jc w:val="center"/>
              <w:rPr>
                <w:b/>
                <w:bCs/>
                <w:w w:val="102"/>
                <w:position w:val="-1"/>
              </w:rPr>
            </w:pPr>
            <w:r>
              <w:rPr>
                <w:b/>
                <w:bCs/>
                <w:w w:val="102"/>
                <w:position w:val="-1"/>
              </w:rPr>
              <w:t>%</w:t>
            </w:r>
          </w:p>
        </w:tc>
        <w:tc>
          <w:tcPr>
            <w:tcW w:w="1471" w:type="dxa"/>
            <w:vAlign w:val="center"/>
          </w:tcPr>
          <w:p w14:paraId="7C4A60C1" w14:textId="1D3A10C8" w:rsidR="00E85EFD" w:rsidRDefault="009704FC" w:rsidP="00E85EFD">
            <w:pPr>
              <w:pStyle w:val="ListParagraph"/>
              <w:ind w:left="0"/>
              <w:jc w:val="center"/>
              <w:rPr>
                <w:b/>
                <w:bCs/>
                <w:w w:val="102"/>
                <w:position w:val="-1"/>
              </w:rPr>
            </w:pPr>
            <w:r>
              <w:rPr>
                <w:b/>
                <w:bCs/>
                <w:w w:val="102"/>
                <w:position w:val="-1"/>
              </w:rPr>
              <w:t>FA</w:t>
            </w:r>
            <w:r w:rsidR="00E85EFD">
              <w:rPr>
                <w:b/>
                <w:bCs/>
                <w:w w:val="102"/>
                <w:position w:val="-1"/>
              </w:rPr>
              <w:t xml:space="preserve"> only</w:t>
            </w:r>
          </w:p>
          <w:p w14:paraId="134F8A1E" w14:textId="4C6ED887" w:rsidR="00E85EFD" w:rsidRDefault="00E85EFD" w:rsidP="00E85EFD">
            <w:pPr>
              <w:pStyle w:val="ListParagraph"/>
              <w:ind w:left="0"/>
              <w:jc w:val="center"/>
              <w:rPr>
                <w:b/>
                <w:bCs/>
                <w:w w:val="102"/>
                <w:position w:val="-1"/>
              </w:rPr>
            </w:pPr>
            <w:r>
              <w:rPr>
                <w:b/>
                <w:bCs/>
                <w:w w:val="102"/>
                <w:position w:val="-1"/>
              </w:rPr>
              <w:t>%</w:t>
            </w:r>
          </w:p>
        </w:tc>
      </w:tr>
      <w:tr w:rsidR="00D16195" w14:paraId="65659D0D" w14:textId="77777777" w:rsidTr="00E85EFD">
        <w:tc>
          <w:tcPr>
            <w:tcW w:w="3596" w:type="dxa"/>
          </w:tcPr>
          <w:p w14:paraId="2732B078" w14:textId="77777777" w:rsidR="00D16195" w:rsidRDefault="00D16195" w:rsidP="00665214">
            <w:pPr>
              <w:pStyle w:val="ListParagraph"/>
              <w:ind w:left="0"/>
              <w:rPr>
                <w:b/>
                <w:bCs/>
                <w:w w:val="102"/>
                <w:position w:val="-1"/>
              </w:rPr>
            </w:pPr>
          </w:p>
        </w:tc>
        <w:tc>
          <w:tcPr>
            <w:tcW w:w="1079" w:type="dxa"/>
          </w:tcPr>
          <w:p w14:paraId="5EA8C1E9" w14:textId="4F4332CF" w:rsidR="00D16195" w:rsidRPr="009704FC" w:rsidRDefault="009704FC" w:rsidP="00665214">
            <w:pPr>
              <w:pStyle w:val="ListParagraph"/>
              <w:ind w:left="0"/>
              <w:rPr>
                <w:rStyle w:val="CommentReference"/>
                <w:rFonts w:ascii="Garamond" w:hAnsi="Garamond"/>
                <w:b/>
                <w:bCs/>
                <w:sz w:val="22"/>
                <w:szCs w:val="22"/>
              </w:rPr>
            </w:pPr>
            <w:r w:rsidRPr="009704FC">
              <w:rPr>
                <w:rStyle w:val="CommentReference"/>
                <w:rFonts w:ascii="Garamond" w:hAnsi="Garamond"/>
                <w:b/>
                <w:bCs/>
                <w:sz w:val="22"/>
                <w:szCs w:val="22"/>
              </w:rPr>
              <w:t>50</w:t>
            </w:r>
          </w:p>
        </w:tc>
        <w:tc>
          <w:tcPr>
            <w:tcW w:w="1185" w:type="dxa"/>
          </w:tcPr>
          <w:p w14:paraId="0B23EB14" w14:textId="25F4F194" w:rsidR="00D16195" w:rsidRPr="009704FC" w:rsidRDefault="009704FC" w:rsidP="00665214">
            <w:pPr>
              <w:pStyle w:val="ListParagraph"/>
              <w:ind w:left="0"/>
              <w:rPr>
                <w:rFonts w:ascii="Garamond" w:hAnsi="Garamond"/>
                <w:b/>
                <w:bCs/>
                <w:w w:val="102"/>
                <w:position w:val="-1"/>
              </w:rPr>
            </w:pPr>
            <w:r w:rsidRPr="009704FC">
              <w:rPr>
                <w:rFonts w:ascii="Garamond" w:hAnsi="Garamond"/>
                <w:b/>
                <w:bCs/>
                <w:w w:val="102"/>
                <w:position w:val="-1"/>
              </w:rPr>
              <w:t>50</w:t>
            </w:r>
          </w:p>
        </w:tc>
        <w:tc>
          <w:tcPr>
            <w:tcW w:w="1605" w:type="dxa"/>
            <w:vAlign w:val="center"/>
          </w:tcPr>
          <w:p w14:paraId="7BFE1329" w14:textId="24EAD74F" w:rsidR="00D16195" w:rsidRDefault="00D16195" w:rsidP="001D53D6">
            <w:pPr>
              <w:pStyle w:val="ListParagraph"/>
              <w:ind w:left="0"/>
              <w:rPr>
                <w:b/>
                <w:bCs/>
                <w:w w:val="102"/>
                <w:position w:val="-1"/>
              </w:rPr>
            </w:pPr>
          </w:p>
        </w:tc>
        <w:tc>
          <w:tcPr>
            <w:tcW w:w="1471" w:type="dxa"/>
            <w:vAlign w:val="center"/>
          </w:tcPr>
          <w:p w14:paraId="5D32153D" w14:textId="6052BB0D" w:rsidR="00D16195" w:rsidRDefault="00D16195" w:rsidP="001D53D6">
            <w:pPr>
              <w:pStyle w:val="ListParagraph"/>
              <w:ind w:left="0"/>
              <w:rPr>
                <w:b/>
                <w:bCs/>
                <w:w w:val="102"/>
                <w:position w:val="-1"/>
              </w:rPr>
            </w:pPr>
          </w:p>
        </w:tc>
      </w:tr>
      <w:bookmarkEnd w:id="1"/>
    </w:tbl>
    <w:p w14:paraId="644D10C8" w14:textId="614BAA7D" w:rsidR="00101FA6" w:rsidRDefault="00101FA6" w:rsidP="000814DB">
      <w:pPr>
        <w:rPr>
          <w:bCs/>
          <w:w w:val="102"/>
          <w:position w:val="-1"/>
          <w:u w:val="single"/>
        </w:rPr>
      </w:pPr>
    </w:p>
    <w:p w14:paraId="2ED875AC" w14:textId="2D9BF0CB" w:rsidR="001B3698" w:rsidRDefault="00CD42B3" w:rsidP="000814DB">
      <w:pPr>
        <w:rPr>
          <w:b/>
          <w:w w:val="102"/>
          <w:position w:val="-1"/>
        </w:rPr>
      </w:pPr>
      <w:bookmarkStart w:id="2" w:name="_Hlk100644262"/>
      <w:r>
        <w:rPr>
          <w:b/>
          <w:w w:val="102"/>
          <w:position w:val="-1"/>
        </w:rPr>
        <w:t>CA</w:t>
      </w:r>
      <w:r w:rsidR="001B3698" w:rsidRPr="001B3698">
        <w:rPr>
          <w:b/>
          <w:w w:val="102"/>
          <w:position w:val="-1"/>
        </w:rPr>
        <w:t xml:space="preserve"> Table</w:t>
      </w:r>
    </w:p>
    <w:p w14:paraId="5541C106" w14:textId="77777777" w:rsidR="001B3698" w:rsidRPr="001B3698" w:rsidRDefault="001B3698" w:rsidP="000814DB">
      <w:pPr>
        <w:rPr>
          <w:b/>
          <w:w w:val="102"/>
          <w:position w:val="-1"/>
        </w:rPr>
      </w:pPr>
    </w:p>
    <w:tbl>
      <w:tblPr>
        <w:tblStyle w:val="TableGrid"/>
        <w:tblW w:w="0" w:type="auto"/>
        <w:tblBorders>
          <w:top w:val="dotted" w:sz="4" w:space="0" w:color="FF0000"/>
          <w:left w:val="dotted" w:sz="4" w:space="0" w:color="FF0000"/>
          <w:bottom w:val="dotted" w:sz="4" w:space="0" w:color="FF0000"/>
          <w:right w:val="dotted" w:sz="4" w:space="0" w:color="FF0000"/>
          <w:insideH w:val="dotted" w:sz="4" w:space="0" w:color="FF0000"/>
          <w:insideV w:val="dotted" w:sz="4" w:space="0" w:color="FF0000"/>
        </w:tblBorders>
        <w:tblLook w:val="04A0" w:firstRow="1" w:lastRow="0" w:firstColumn="1" w:lastColumn="0" w:noHBand="0" w:noVBand="1"/>
      </w:tblPr>
      <w:tblGrid>
        <w:gridCol w:w="2409"/>
        <w:gridCol w:w="1790"/>
        <w:gridCol w:w="2474"/>
        <w:gridCol w:w="1753"/>
        <w:gridCol w:w="2034"/>
      </w:tblGrid>
      <w:tr w:rsidR="0025455C" w14:paraId="208316BD" w14:textId="77777777" w:rsidTr="00355190">
        <w:trPr>
          <w:trHeight w:val="1066"/>
        </w:trPr>
        <w:tc>
          <w:tcPr>
            <w:tcW w:w="2425" w:type="dxa"/>
            <w:shd w:val="clear" w:color="auto" w:fill="17365D" w:themeFill="text2" w:themeFillShade="BF"/>
          </w:tcPr>
          <w:p w14:paraId="720249AA" w14:textId="31851EDF" w:rsidR="0025455C" w:rsidRDefault="00CD42B3" w:rsidP="00665214">
            <w:pPr>
              <w:pStyle w:val="ListParagraph"/>
              <w:ind w:left="0"/>
              <w:rPr>
                <w:b/>
                <w:bCs/>
                <w:w w:val="102"/>
                <w:position w:val="-1"/>
              </w:rPr>
            </w:pPr>
            <w:r>
              <w:rPr>
                <w:b/>
                <w:bCs/>
                <w:w w:val="102"/>
                <w:position w:val="-1"/>
              </w:rPr>
              <w:t>Types of assignment*</w:t>
            </w:r>
          </w:p>
        </w:tc>
        <w:tc>
          <w:tcPr>
            <w:tcW w:w="1800" w:type="dxa"/>
            <w:shd w:val="clear" w:color="auto" w:fill="17365D" w:themeFill="text2" w:themeFillShade="BF"/>
          </w:tcPr>
          <w:p w14:paraId="59397075" w14:textId="13049B51" w:rsidR="0025455C" w:rsidRDefault="0025455C" w:rsidP="00665214">
            <w:pPr>
              <w:pStyle w:val="ListParagraph"/>
              <w:ind w:left="0"/>
              <w:rPr>
                <w:b/>
                <w:bCs/>
                <w:w w:val="102"/>
                <w:position w:val="-1"/>
              </w:rPr>
            </w:pPr>
            <w:r>
              <w:rPr>
                <w:b/>
                <w:bCs/>
                <w:w w:val="102"/>
                <w:position w:val="-1"/>
              </w:rPr>
              <w:t>CLO being Measured</w:t>
            </w:r>
          </w:p>
        </w:tc>
        <w:tc>
          <w:tcPr>
            <w:tcW w:w="2485" w:type="dxa"/>
            <w:shd w:val="clear" w:color="auto" w:fill="17365D" w:themeFill="text2" w:themeFillShade="BF"/>
          </w:tcPr>
          <w:p w14:paraId="1DBDA966" w14:textId="0A0F0E61" w:rsidR="0025455C" w:rsidRDefault="0025455C" w:rsidP="00665214">
            <w:pPr>
              <w:pStyle w:val="ListParagraph"/>
              <w:ind w:left="0"/>
              <w:rPr>
                <w:b/>
                <w:bCs/>
                <w:w w:val="102"/>
                <w:position w:val="-1"/>
              </w:rPr>
            </w:pPr>
            <w:r>
              <w:rPr>
                <w:b/>
                <w:bCs/>
                <w:w w:val="102"/>
                <w:position w:val="-1"/>
              </w:rPr>
              <w:t>Assessment description</w:t>
            </w:r>
          </w:p>
        </w:tc>
        <w:tc>
          <w:tcPr>
            <w:tcW w:w="1765" w:type="dxa"/>
            <w:shd w:val="clear" w:color="auto" w:fill="17365D" w:themeFill="text2" w:themeFillShade="BF"/>
          </w:tcPr>
          <w:p w14:paraId="756A505E" w14:textId="7C8090F8" w:rsidR="0025455C" w:rsidRDefault="0025455C" w:rsidP="00665214">
            <w:pPr>
              <w:pStyle w:val="ListParagraph"/>
              <w:ind w:left="0"/>
              <w:rPr>
                <w:b/>
                <w:bCs/>
                <w:w w:val="102"/>
                <w:position w:val="-1"/>
              </w:rPr>
            </w:pPr>
            <w:r>
              <w:rPr>
                <w:b/>
                <w:bCs/>
                <w:w w:val="102"/>
                <w:position w:val="-1"/>
              </w:rPr>
              <w:t>Due Date</w:t>
            </w:r>
          </w:p>
        </w:tc>
        <w:tc>
          <w:tcPr>
            <w:tcW w:w="2045" w:type="dxa"/>
            <w:shd w:val="clear" w:color="auto" w:fill="17365D" w:themeFill="text2" w:themeFillShade="BF"/>
          </w:tcPr>
          <w:p w14:paraId="7F361797" w14:textId="43E0EFE1" w:rsidR="0025455C" w:rsidRDefault="0025455C" w:rsidP="00D16195">
            <w:pPr>
              <w:pStyle w:val="ListParagraph"/>
              <w:ind w:left="0"/>
              <w:rPr>
                <w:b/>
                <w:bCs/>
                <w:w w:val="102"/>
                <w:position w:val="-1"/>
              </w:rPr>
            </w:pPr>
            <w:r>
              <w:rPr>
                <w:b/>
                <w:bCs/>
                <w:w w:val="102"/>
                <w:position w:val="-1"/>
              </w:rPr>
              <w:t>Weightage of each C</w:t>
            </w:r>
            <w:r w:rsidR="007E3AE2">
              <w:rPr>
                <w:b/>
                <w:bCs/>
                <w:w w:val="102"/>
                <w:position w:val="-1"/>
              </w:rPr>
              <w:t xml:space="preserve">A </w:t>
            </w:r>
            <w:r>
              <w:rPr>
                <w:b/>
                <w:bCs/>
                <w:w w:val="102"/>
                <w:position w:val="-1"/>
              </w:rPr>
              <w:t>assessment as % of the total CC grade</w:t>
            </w:r>
          </w:p>
        </w:tc>
      </w:tr>
      <w:tr w:rsidR="0025455C" w14:paraId="5E145755" w14:textId="77777777" w:rsidTr="00355190">
        <w:tc>
          <w:tcPr>
            <w:tcW w:w="2425" w:type="dxa"/>
          </w:tcPr>
          <w:p w14:paraId="600C12F8" w14:textId="34B9CF00" w:rsidR="0025455C" w:rsidRDefault="00730B46" w:rsidP="00665214">
            <w:pPr>
              <w:pStyle w:val="ListParagraph"/>
              <w:ind w:left="0"/>
              <w:rPr>
                <w:b/>
                <w:bCs/>
                <w:w w:val="102"/>
                <w:position w:val="-1"/>
              </w:rPr>
            </w:pPr>
            <w:r>
              <w:rPr>
                <w:b/>
                <w:bCs/>
                <w:w w:val="102"/>
                <w:position w:val="-1"/>
              </w:rPr>
              <w:t xml:space="preserve">Quizzes </w:t>
            </w:r>
          </w:p>
        </w:tc>
        <w:tc>
          <w:tcPr>
            <w:tcW w:w="1800" w:type="dxa"/>
          </w:tcPr>
          <w:p w14:paraId="4A40AAC8" w14:textId="68F87F87" w:rsidR="0025455C" w:rsidRDefault="00355190" w:rsidP="00665214">
            <w:pPr>
              <w:pStyle w:val="ListParagraph"/>
              <w:ind w:left="0"/>
              <w:rPr>
                <w:b/>
                <w:bCs/>
                <w:w w:val="102"/>
                <w:position w:val="-1"/>
              </w:rPr>
            </w:pPr>
            <w:r>
              <w:rPr>
                <w:b/>
                <w:bCs/>
                <w:w w:val="102"/>
                <w:position w:val="-1"/>
              </w:rPr>
              <w:t>1, 2, 3</w:t>
            </w:r>
          </w:p>
        </w:tc>
        <w:tc>
          <w:tcPr>
            <w:tcW w:w="2485" w:type="dxa"/>
          </w:tcPr>
          <w:p w14:paraId="122332ED" w14:textId="488ED343" w:rsidR="0025455C" w:rsidRPr="00730B46" w:rsidRDefault="001D7EAE" w:rsidP="00665214">
            <w:pPr>
              <w:pStyle w:val="ListParagraph"/>
              <w:ind w:left="0"/>
              <w:rPr>
                <w:i/>
                <w:iCs/>
                <w:w w:val="102"/>
                <w:position w:val="-1"/>
              </w:rPr>
            </w:pPr>
            <w:r>
              <w:rPr>
                <w:i/>
                <w:iCs/>
                <w:w w:val="102"/>
                <w:position w:val="-1"/>
              </w:rPr>
              <w:t xml:space="preserve">Quizzes may include MCQ questions, shot answer, writing, and reading/listening comprehension. </w:t>
            </w:r>
          </w:p>
        </w:tc>
        <w:tc>
          <w:tcPr>
            <w:tcW w:w="1765" w:type="dxa"/>
          </w:tcPr>
          <w:p w14:paraId="60A494A1" w14:textId="77777777" w:rsidR="00730B46" w:rsidRPr="00124564" w:rsidRDefault="00124564" w:rsidP="00665214">
            <w:pPr>
              <w:pStyle w:val="ListParagraph"/>
              <w:ind w:left="0"/>
              <w:rPr>
                <w:w w:val="102"/>
                <w:position w:val="-1"/>
              </w:rPr>
            </w:pPr>
            <w:r w:rsidRPr="00124564">
              <w:rPr>
                <w:w w:val="102"/>
                <w:position w:val="-1"/>
              </w:rPr>
              <w:t>30 January</w:t>
            </w:r>
          </w:p>
          <w:p w14:paraId="564561DF" w14:textId="74F375B1" w:rsidR="00124564" w:rsidRDefault="00124564" w:rsidP="00665214">
            <w:pPr>
              <w:pStyle w:val="ListParagraph"/>
              <w:ind w:left="0"/>
              <w:rPr>
                <w:b/>
                <w:bCs/>
                <w:w w:val="102"/>
                <w:position w:val="-1"/>
              </w:rPr>
            </w:pPr>
            <w:r w:rsidRPr="00124564">
              <w:rPr>
                <w:w w:val="102"/>
                <w:position w:val="-1"/>
              </w:rPr>
              <w:t>12 March</w:t>
            </w:r>
          </w:p>
        </w:tc>
        <w:tc>
          <w:tcPr>
            <w:tcW w:w="2045" w:type="dxa"/>
          </w:tcPr>
          <w:p w14:paraId="2DE489B5" w14:textId="36D9A957" w:rsidR="0025455C" w:rsidRDefault="001D7EAE" w:rsidP="00665214">
            <w:pPr>
              <w:pStyle w:val="ListParagraph"/>
              <w:ind w:left="0"/>
              <w:rPr>
                <w:b/>
                <w:bCs/>
                <w:w w:val="102"/>
                <w:position w:val="-1"/>
              </w:rPr>
            </w:pPr>
            <w:r>
              <w:rPr>
                <w:b/>
                <w:bCs/>
                <w:w w:val="102"/>
                <w:position w:val="-1"/>
              </w:rPr>
              <w:t>3</w:t>
            </w:r>
            <w:r w:rsidR="00355190">
              <w:rPr>
                <w:b/>
                <w:bCs/>
                <w:w w:val="102"/>
                <w:position w:val="-1"/>
              </w:rPr>
              <w:t>0%</w:t>
            </w:r>
          </w:p>
        </w:tc>
      </w:tr>
      <w:tr w:rsidR="0025455C" w14:paraId="053247E7" w14:textId="77777777" w:rsidTr="00355190">
        <w:tc>
          <w:tcPr>
            <w:tcW w:w="2425" w:type="dxa"/>
          </w:tcPr>
          <w:p w14:paraId="4D673CE2" w14:textId="5E79F823" w:rsidR="0025455C" w:rsidRDefault="00355190" w:rsidP="00665214">
            <w:pPr>
              <w:pStyle w:val="ListParagraph"/>
              <w:ind w:left="0"/>
              <w:rPr>
                <w:b/>
                <w:bCs/>
                <w:w w:val="102"/>
                <w:position w:val="-1"/>
              </w:rPr>
            </w:pPr>
            <w:r>
              <w:rPr>
                <w:b/>
                <w:bCs/>
                <w:w w:val="102"/>
                <w:position w:val="-1"/>
              </w:rPr>
              <w:t>Midterm-exam/In-class test</w:t>
            </w:r>
          </w:p>
        </w:tc>
        <w:tc>
          <w:tcPr>
            <w:tcW w:w="1800" w:type="dxa"/>
          </w:tcPr>
          <w:p w14:paraId="0C977E40" w14:textId="11B690C2" w:rsidR="0025455C" w:rsidRDefault="00355190" w:rsidP="00665214">
            <w:pPr>
              <w:pStyle w:val="ListParagraph"/>
              <w:ind w:left="0"/>
              <w:rPr>
                <w:b/>
                <w:bCs/>
                <w:w w:val="102"/>
                <w:position w:val="-1"/>
              </w:rPr>
            </w:pPr>
            <w:r>
              <w:rPr>
                <w:b/>
                <w:bCs/>
                <w:w w:val="102"/>
                <w:position w:val="-1"/>
              </w:rPr>
              <w:t>1, 2, 3, 4</w:t>
            </w:r>
          </w:p>
        </w:tc>
        <w:tc>
          <w:tcPr>
            <w:tcW w:w="2485" w:type="dxa"/>
          </w:tcPr>
          <w:p w14:paraId="2D627ECC" w14:textId="3C3CEEED" w:rsidR="0025455C" w:rsidRDefault="00730B46" w:rsidP="00665214">
            <w:pPr>
              <w:pStyle w:val="ListParagraph"/>
              <w:ind w:left="0"/>
              <w:rPr>
                <w:b/>
                <w:bCs/>
                <w:w w:val="102"/>
                <w:position w:val="-1"/>
              </w:rPr>
            </w:pPr>
            <w:r w:rsidRPr="00730B46">
              <w:rPr>
                <w:i/>
                <w:iCs/>
                <w:w w:val="102"/>
                <w:position w:val="-1"/>
              </w:rPr>
              <w:t xml:space="preserve">The </w:t>
            </w:r>
            <w:r>
              <w:rPr>
                <w:i/>
                <w:iCs/>
                <w:w w:val="102"/>
                <w:position w:val="-1"/>
              </w:rPr>
              <w:t>exam</w:t>
            </w:r>
            <w:r w:rsidRPr="00730B46">
              <w:rPr>
                <w:i/>
                <w:iCs/>
                <w:w w:val="102"/>
                <w:position w:val="-1"/>
              </w:rPr>
              <w:t xml:space="preserve"> will cover content from the first </w:t>
            </w:r>
            <w:r>
              <w:rPr>
                <w:i/>
                <w:iCs/>
                <w:w w:val="102"/>
                <w:position w:val="-1"/>
              </w:rPr>
              <w:t>half of the course</w:t>
            </w:r>
            <w:r w:rsidRPr="00730B46">
              <w:rPr>
                <w:i/>
                <w:iCs/>
                <w:w w:val="102"/>
                <w:position w:val="-1"/>
              </w:rPr>
              <w:t xml:space="preserve"> </w:t>
            </w:r>
            <w:r>
              <w:rPr>
                <w:i/>
                <w:iCs/>
                <w:w w:val="102"/>
                <w:position w:val="-1"/>
              </w:rPr>
              <w:t xml:space="preserve">and include MCQ questions, short answer, writing and reading comprehension. </w:t>
            </w:r>
          </w:p>
        </w:tc>
        <w:tc>
          <w:tcPr>
            <w:tcW w:w="1765" w:type="dxa"/>
          </w:tcPr>
          <w:p w14:paraId="31158CBC" w14:textId="146715A8" w:rsidR="00124564" w:rsidRPr="00124564" w:rsidRDefault="00124564" w:rsidP="00665214">
            <w:pPr>
              <w:pStyle w:val="ListParagraph"/>
              <w:ind w:left="0"/>
              <w:rPr>
                <w:w w:val="102"/>
                <w:position w:val="-1"/>
              </w:rPr>
            </w:pPr>
            <w:r w:rsidRPr="00124564">
              <w:rPr>
                <w:w w:val="102"/>
                <w:position w:val="-1"/>
              </w:rPr>
              <w:t>29 February</w:t>
            </w:r>
          </w:p>
        </w:tc>
        <w:tc>
          <w:tcPr>
            <w:tcW w:w="2045" w:type="dxa"/>
          </w:tcPr>
          <w:p w14:paraId="2AD3100E" w14:textId="7D07FA34" w:rsidR="0025455C" w:rsidRDefault="006426E8" w:rsidP="00665214">
            <w:pPr>
              <w:pStyle w:val="ListParagraph"/>
              <w:ind w:left="0"/>
              <w:rPr>
                <w:b/>
                <w:bCs/>
                <w:w w:val="102"/>
                <w:position w:val="-1"/>
              </w:rPr>
            </w:pPr>
            <w:r>
              <w:rPr>
                <w:b/>
                <w:bCs/>
                <w:w w:val="102"/>
                <w:position w:val="-1"/>
              </w:rPr>
              <w:t>4</w:t>
            </w:r>
            <w:r w:rsidR="00355190">
              <w:rPr>
                <w:b/>
                <w:bCs/>
                <w:w w:val="102"/>
                <w:position w:val="-1"/>
              </w:rPr>
              <w:t>0%</w:t>
            </w:r>
          </w:p>
        </w:tc>
      </w:tr>
      <w:tr w:rsidR="0025455C" w14:paraId="5F69B223" w14:textId="77777777" w:rsidTr="00355190">
        <w:tc>
          <w:tcPr>
            <w:tcW w:w="2425" w:type="dxa"/>
          </w:tcPr>
          <w:p w14:paraId="74FD0D68" w14:textId="57722831" w:rsidR="0025455C" w:rsidRPr="00355190" w:rsidRDefault="00355190" w:rsidP="00665214">
            <w:pPr>
              <w:pStyle w:val="ListParagraph"/>
              <w:ind w:left="0"/>
              <w:rPr>
                <w:b/>
                <w:bCs/>
                <w:w w:val="102"/>
                <w:position w:val="-1"/>
              </w:rPr>
            </w:pPr>
            <w:r w:rsidRPr="00355190">
              <w:rPr>
                <w:b/>
                <w:bCs/>
                <w:w w:val="102"/>
                <w:position w:val="-1"/>
              </w:rPr>
              <w:t xml:space="preserve">Oral </w:t>
            </w:r>
            <w:r w:rsidR="00DD7DFF">
              <w:rPr>
                <w:b/>
                <w:bCs/>
                <w:w w:val="102"/>
                <w:position w:val="-1"/>
              </w:rPr>
              <w:t>Exam</w:t>
            </w:r>
          </w:p>
        </w:tc>
        <w:tc>
          <w:tcPr>
            <w:tcW w:w="1800" w:type="dxa"/>
          </w:tcPr>
          <w:p w14:paraId="2AF83A3B" w14:textId="5E2543C0" w:rsidR="0025455C" w:rsidRDefault="00355190" w:rsidP="00665214">
            <w:pPr>
              <w:pStyle w:val="ListParagraph"/>
              <w:ind w:left="0"/>
              <w:rPr>
                <w:b/>
                <w:bCs/>
                <w:w w:val="102"/>
                <w:position w:val="-1"/>
              </w:rPr>
            </w:pPr>
            <w:r>
              <w:rPr>
                <w:b/>
                <w:bCs/>
                <w:w w:val="102"/>
                <w:position w:val="-1"/>
              </w:rPr>
              <w:t xml:space="preserve">2, </w:t>
            </w:r>
            <w:r w:rsidR="006B0665">
              <w:rPr>
                <w:b/>
                <w:bCs/>
                <w:w w:val="102"/>
                <w:position w:val="-1"/>
              </w:rPr>
              <w:t xml:space="preserve">3, </w:t>
            </w:r>
            <w:r>
              <w:rPr>
                <w:b/>
                <w:bCs/>
                <w:w w:val="102"/>
                <w:position w:val="-1"/>
              </w:rPr>
              <w:t xml:space="preserve">4 </w:t>
            </w:r>
          </w:p>
        </w:tc>
        <w:tc>
          <w:tcPr>
            <w:tcW w:w="2485" w:type="dxa"/>
          </w:tcPr>
          <w:p w14:paraId="453A1FB6" w14:textId="0D5340F9" w:rsidR="0025455C" w:rsidRPr="00355190" w:rsidRDefault="00124564" w:rsidP="00DD7DFF">
            <w:pPr>
              <w:pStyle w:val="ListParagraph"/>
              <w:ind w:left="0"/>
              <w:rPr>
                <w:i/>
                <w:iCs/>
                <w:w w:val="102"/>
                <w:position w:val="-1"/>
              </w:rPr>
            </w:pPr>
            <w:r>
              <w:rPr>
                <w:i/>
                <w:iCs/>
                <w:w w:val="102"/>
                <w:position w:val="-1"/>
              </w:rPr>
              <w:t xml:space="preserve">This is a speaking test which will assess use of spoken English. </w:t>
            </w:r>
            <w:r w:rsidR="001D7EAE">
              <w:rPr>
                <w:i/>
                <w:iCs/>
                <w:w w:val="102"/>
                <w:position w:val="-1"/>
              </w:rPr>
              <w:t>It may be given individually, as a debate or a presentation depending on the progress of the class.</w:t>
            </w:r>
          </w:p>
        </w:tc>
        <w:tc>
          <w:tcPr>
            <w:tcW w:w="1765" w:type="dxa"/>
          </w:tcPr>
          <w:p w14:paraId="040A1335" w14:textId="2E8D8171" w:rsidR="0025455C" w:rsidRPr="00124564" w:rsidRDefault="00124564" w:rsidP="00665214">
            <w:pPr>
              <w:pStyle w:val="ListParagraph"/>
              <w:ind w:left="0"/>
              <w:rPr>
                <w:w w:val="102"/>
                <w:position w:val="-1"/>
              </w:rPr>
            </w:pPr>
            <w:r w:rsidRPr="00124564">
              <w:rPr>
                <w:w w:val="102"/>
                <w:position w:val="-1"/>
              </w:rPr>
              <w:t>23 April</w:t>
            </w:r>
          </w:p>
          <w:p w14:paraId="73416B9F" w14:textId="64C9D16E" w:rsidR="00124564" w:rsidRDefault="00124564" w:rsidP="00665214">
            <w:pPr>
              <w:pStyle w:val="ListParagraph"/>
              <w:ind w:left="0"/>
              <w:rPr>
                <w:b/>
                <w:bCs/>
                <w:w w:val="102"/>
                <w:position w:val="-1"/>
              </w:rPr>
            </w:pPr>
            <w:r w:rsidRPr="00124564">
              <w:rPr>
                <w:w w:val="102"/>
                <w:position w:val="-1"/>
              </w:rPr>
              <w:t>25 April</w:t>
            </w:r>
          </w:p>
        </w:tc>
        <w:tc>
          <w:tcPr>
            <w:tcW w:w="2045" w:type="dxa"/>
          </w:tcPr>
          <w:p w14:paraId="0FDEAF32" w14:textId="250A4D47" w:rsidR="0025455C" w:rsidRDefault="001D7EAE" w:rsidP="00665214">
            <w:pPr>
              <w:pStyle w:val="ListParagraph"/>
              <w:ind w:left="0"/>
              <w:rPr>
                <w:b/>
                <w:bCs/>
                <w:w w:val="102"/>
                <w:position w:val="-1"/>
              </w:rPr>
            </w:pPr>
            <w:r>
              <w:rPr>
                <w:b/>
                <w:bCs/>
                <w:w w:val="102"/>
                <w:position w:val="-1"/>
              </w:rPr>
              <w:t>3</w:t>
            </w:r>
            <w:r w:rsidR="00355190">
              <w:rPr>
                <w:b/>
                <w:bCs/>
                <w:w w:val="102"/>
                <w:position w:val="-1"/>
              </w:rPr>
              <w:t>0%</w:t>
            </w:r>
          </w:p>
        </w:tc>
      </w:tr>
    </w:tbl>
    <w:p w14:paraId="7471EACA" w14:textId="3E2BA1D5" w:rsidR="000C0C4D" w:rsidRDefault="000C0C4D" w:rsidP="000814DB">
      <w:pPr>
        <w:rPr>
          <w:bCs/>
          <w:w w:val="102"/>
          <w:position w:val="-1"/>
          <w:u w:val="single"/>
        </w:rPr>
      </w:pPr>
    </w:p>
    <w:p w14:paraId="241DA1BC" w14:textId="77777777" w:rsidR="000C0C4D" w:rsidRDefault="000C0C4D" w:rsidP="000814DB">
      <w:pPr>
        <w:rPr>
          <w:b/>
          <w:w w:val="102"/>
          <w:position w:val="-1"/>
        </w:rPr>
      </w:pPr>
    </w:p>
    <w:p w14:paraId="62D8ABC1" w14:textId="77777777" w:rsidR="00700376" w:rsidRDefault="00700376" w:rsidP="000814DB">
      <w:pPr>
        <w:rPr>
          <w:b/>
          <w:w w:val="102"/>
          <w:position w:val="-1"/>
        </w:rPr>
      </w:pPr>
    </w:p>
    <w:p w14:paraId="5834E58E" w14:textId="77777777" w:rsidR="00700376" w:rsidRDefault="00700376" w:rsidP="000814DB">
      <w:pPr>
        <w:rPr>
          <w:b/>
          <w:w w:val="102"/>
          <w:position w:val="-1"/>
        </w:rPr>
      </w:pPr>
    </w:p>
    <w:p w14:paraId="33D370CF" w14:textId="77777777" w:rsidR="00700376" w:rsidRDefault="00700376" w:rsidP="000814DB">
      <w:pPr>
        <w:rPr>
          <w:b/>
          <w:w w:val="102"/>
          <w:position w:val="-1"/>
        </w:rPr>
      </w:pPr>
    </w:p>
    <w:p w14:paraId="57F0B102" w14:textId="77777777" w:rsidR="00700376" w:rsidRDefault="00700376" w:rsidP="000814DB">
      <w:pPr>
        <w:rPr>
          <w:bCs/>
          <w:w w:val="102"/>
          <w:position w:val="-1"/>
          <w:u w:val="single"/>
        </w:rPr>
      </w:pPr>
    </w:p>
    <w:tbl>
      <w:tblPr>
        <w:tblStyle w:val="TableGrid"/>
        <w:tblW w:w="0" w:type="auto"/>
        <w:tblBorders>
          <w:top w:val="dotted" w:sz="4" w:space="0" w:color="FF0000"/>
          <w:left w:val="dotted" w:sz="4" w:space="0" w:color="FF0000"/>
          <w:bottom w:val="dotted" w:sz="4" w:space="0" w:color="FF0000"/>
          <w:right w:val="dotted" w:sz="4" w:space="0" w:color="FF0000"/>
          <w:insideH w:val="dotted" w:sz="4" w:space="0" w:color="FF0000"/>
          <w:insideV w:val="dotted" w:sz="4" w:space="0" w:color="FF0000"/>
        </w:tblBorders>
        <w:tblLayout w:type="fixed"/>
        <w:tblLook w:val="04A0" w:firstRow="1" w:lastRow="0" w:firstColumn="1" w:lastColumn="0" w:noHBand="0" w:noVBand="1"/>
      </w:tblPr>
      <w:tblGrid>
        <w:gridCol w:w="3168"/>
        <w:gridCol w:w="1684"/>
        <w:gridCol w:w="1685"/>
        <w:gridCol w:w="1685"/>
        <w:gridCol w:w="2066"/>
      </w:tblGrid>
      <w:tr w:rsidR="0025455C" w14:paraId="2DB2FACF" w14:textId="77777777" w:rsidTr="001D53D6">
        <w:trPr>
          <w:trHeight w:val="739"/>
        </w:trPr>
        <w:tc>
          <w:tcPr>
            <w:tcW w:w="3168" w:type="dxa"/>
            <w:shd w:val="clear" w:color="auto" w:fill="17365D" w:themeFill="text2" w:themeFillShade="BF"/>
          </w:tcPr>
          <w:p w14:paraId="58A3EF1C" w14:textId="4E721C5F" w:rsidR="0025455C" w:rsidRDefault="00CD42B3" w:rsidP="00C82931">
            <w:pPr>
              <w:pStyle w:val="ListParagraph"/>
              <w:ind w:left="0"/>
              <w:rPr>
                <w:b/>
                <w:bCs/>
                <w:w w:val="102"/>
                <w:position w:val="-1"/>
              </w:rPr>
            </w:pPr>
            <w:r>
              <w:rPr>
                <w:b/>
                <w:bCs/>
                <w:w w:val="102"/>
                <w:position w:val="-1"/>
              </w:rPr>
              <w:t>Types of assignment*</w:t>
            </w:r>
          </w:p>
        </w:tc>
        <w:tc>
          <w:tcPr>
            <w:tcW w:w="1684" w:type="dxa"/>
            <w:shd w:val="clear" w:color="auto" w:fill="17365D" w:themeFill="text2" w:themeFillShade="BF"/>
          </w:tcPr>
          <w:p w14:paraId="2418DD97" w14:textId="16F23211" w:rsidR="0025455C" w:rsidRDefault="0025455C" w:rsidP="00C82931">
            <w:pPr>
              <w:pStyle w:val="ListParagraph"/>
              <w:ind w:left="0"/>
              <w:rPr>
                <w:b/>
                <w:bCs/>
                <w:w w:val="102"/>
                <w:position w:val="-1"/>
              </w:rPr>
            </w:pPr>
            <w:r>
              <w:rPr>
                <w:b/>
                <w:bCs/>
                <w:w w:val="102"/>
                <w:position w:val="-1"/>
              </w:rPr>
              <w:t>CLO being measured</w:t>
            </w:r>
          </w:p>
        </w:tc>
        <w:tc>
          <w:tcPr>
            <w:tcW w:w="1685" w:type="dxa"/>
            <w:shd w:val="clear" w:color="auto" w:fill="17365D" w:themeFill="text2" w:themeFillShade="BF"/>
          </w:tcPr>
          <w:p w14:paraId="6EA9F1F8" w14:textId="6E4EE696" w:rsidR="0025455C" w:rsidRDefault="0025455C" w:rsidP="00C82931">
            <w:pPr>
              <w:pStyle w:val="ListParagraph"/>
              <w:ind w:left="0"/>
              <w:rPr>
                <w:b/>
                <w:bCs/>
                <w:w w:val="102"/>
                <w:position w:val="-1"/>
              </w:rPr>
            </w:pPr>
            <w:r>
              <w:rPr>
                <w:b/>
                <w:bCs/>
                <w:w w:val="102"/>
                <w:position w:val="-1"/>
              </w:rPr>
              <w:t>Assessment description</w:t>
            </w:r>
          </w:p>
        </w:tc>
        <w:tc>
          <w:tcPr>
            <w:tcW w:w="1685" w:type="dxa"/>
            <w:shd w:val="clear" w:color="auto" w:fill="17365D" w:themeFill="text2" w:themeFillShade="BF"/>
          </w:tcPr>
          <w:p w14:paraId="68F9AA37" w14:textId="15BF804E" w:rsidR="0025455C" w:rsidRDefault="0025455C" w:rsidP="00C82931">
            <w:pPr>
              <w:pStyle w:val="ListParagraph"/>
              <w:ind w:left="0"/>
              <w:rPr>
                <w:b/>
                <w:bCs/>
                <w:w w:val="102"/>
                <w:position w:val="-1"/>
              </w:rPr>
            </w:pPr>
            <w:r>
              <w:rPr>
                <w:b/>
                <w:bCs/>
                <w:w w:val="102"/>
                <w:position w:val="-1"/>
              </w:rPr>
              <w:t>Due Date</w:t>
            </w:r>
          </w:p>
        </w:tc>
        <w:tc>
          <w:tcPr>
            <w:tcW w:w="2066" w:type="dxa"/>
            <w:shd w:val="clear" w:color="auto" w:fill="17365D" w:themeFill="text2" w:themeFillShade="BF"/>
          </w:tcPr>
          <w:p w14:paraId="1FC1DDF9" w14:textId="77777777" w:rsidR="0025455C" w:rsidRDefault="0025455C" w:rsidP="00C82931">
            <w:pPr>
              <w:pStyle w:val="ListParagraph"/>
              <w:ind w:left="0"/>
              <w:rPr>
                <w:b/>
                <w:bCs/>
                <w:w w:val="102"/>
                <w:position w:val="-1"/>
              </w:rPr>
            </w:pPr>
            <w:r>
              <w:rPr>
                <w:b/>
                <w:bCs/>
                <w:w w:val="102"/>
                <w:position w:val="-1"/>
              </w:rPr>
              <w:t xml:space="preserve">Weightage </w:t>
            </w:r>
          </w:p>
          <w:p w14:paraId="4D04014E" w14:textId="2CAE5C93" w:rsidR="0025455C" w:rsidRDefault="0025455C" w:rsidP="00C82931">
            <w:pPr>
              <w:pStyle w:val="ListParagraph"/>
              <w:ind w:left="0"/>
              <w:rPr>
                <w:b/>
                <w:bCs/>
                <w:w w:val="102"/>
                <w:position w:val="-1"/>
              </w:rPr>
            </w:pPr>
          </w:p>
        </w:tc>
      </w:tr>
      <w:tr w:rsidR="0025455C" w14:paraId="6724AD73" w14:textId="77777777" w:rsidTr="001D53D6">
        <w:trPr>
          <w:trHeight w:val="1389"/>
        </w:trPr>
        <w:tc>
          <w:tcPr>
            <w:tcW w:w="3168" w:type="dxa"/>
          </w:tcPr>
          <w:p w14:paraId="798A7A75" w14:textId="0419F3C0" w:rsidR="0025455C" w:rsidRDefault="00355190" w:rsidP="00C82931">
            <w:pPr>
              <w:pStyle w:val="ListParagraph"/>
              <w:ind w:left="0"/>
              <w:rPr>
                <w:b/>
                <w:bCs/>
                <w:w w:val="102"/>
                <w:position w:val="-1"/>
              </w:rPr>
            </w:pPr>
            <w:r>
              <w:rPr>
                <w:b/>
                <w:bCs/>
                <w:w w:val="102"/>
                <w:position w:val="-1"/>
              </w:rPr>
              <w:t xml:space="preserve">Final Exam </w:t>
            </w:r>
          </w:p>
        </w:tc>
        <w:tc>
          <w:tcPr>
            <w:tcW w:w="1684" w:type="dxa"/>
          </w:tcPr>
          <w:p w14:paraId="5088C341" w14:textId="1E35D199" w:rsidR="0025455C" w:rsidRDefault="00355190" w:rsidP="00C82931">
            <w:pPr>
              <w:pStyle w:val="ListParagraph"/>
              <w:ind w:left="0"/>
              <w:rPr>
                <w:b/>
                <w:bCs/>
                <w:w w:val="102"/>
                <w:position w:val="-1"/>
              </w:rPr>
            </w:pPr>
            <w:r>
              <w:rPr>
                <w:b/>
                <w:bCs/>
                <w:w w:val="102"/>
                <w:position w:val="-1"/>
              </w:rPr>
              <w:t>1, 2, 3, 4, 5, 6</w:t>
            </w:r>
          </w:p>
        </w:tc>
        <w:tc>
          <w:tcPr>
            <w:tcW w:w="1685" w:type="dxa"/>
          </w:tcPr>
          <w:p w14:paraId="18952899" w14:textId="1556FF8C" w:rsidR="0025455C" w:rsidRPr="00730B46" w:rsidRDefault="00730B46" w:rsidP="00C82931">
            <w:pPr>
              <w:pStyle w:val="ListParagraph"/>
              <w:ind w:left="0"/>
              <w:rPr>
                <w:i/>
                <w:iCs/>
                <w:w w:val="102"/>
                <w:position w:val="-1"/>
              </w:rPr>
            </w:pPr>
            <w:r>
              <w:rPr>
                <w:i/>
                <w:iCs/>
                <w:w w:val="102"/>
                <w:position w:val="-1"/>
              </w:rPr>
              <w:t xml:space="preserve">Summative written assessment of the course content. </w:t>
            </w:r>
            <w:r w:rsidRPr="00730B46">
              <w:rPr>
                <w:i/>
                <w:iCs/>
                <w:w w:val="102"/>
                <w:position w:val="-1"/>
              </w:rPr>
              <w:t xml:space="preserve"> </w:t>
            </w:r>
          </w:p>
        </w:tc>
        <w:tc>
          <w:tcPr>
            <w:tcW w:w="1685" w:type="dxa"/>
          </w:tcPr>
          <w:p w14:paraId="29B76C0E" w14:textId="626525E9" w:rsidR="0025455C" w:rsidRDefault="00355190" w:rsidP="00C82931">
            <w:pPr>
              <w:pStyle w:val="ListParagraph"/>
              <w:ind w:left="0"/>
              <w:rPr>
                <w:b/>
                <w:bCs/>
                <w:w w:val="102"/>
                <w:position w:val="-1"/>
              </w:rPr>
            </w:pPr>
            <w:r>
              <w:rPr>
                <w:b/>
                <w:bCs/>
                <w:w w:val="102"/>
                <w:position w:val="-1"/>
              </w:rPr>
              <w:t xml:space="preserve">January 2023 Final Exam Week </w:t>
            </w:r>
          </w:p>
        </w:tc>
        <w:tc>
          <w:tcPr>
            <w:tcW w:w="2066" w:type="dxa"/>
          </w:tcPr>
          <w:p w14:paraId="7CB92DF3" w14:textId="1D0A7812" w:rsidR="0025455C" w:rsidRDefault="00355190" w:rsidP="00C82931">
            <w:pPr>
              <w:pStyle w:val="ListParagraph"/>
              <w:ind w:left="0"/>
              <w:rPr>
                <w:b/>
                <w:bCs/>
                <w:w w:val="102"/>
                <w:position w:val="-1"/>
              </w:rPr>
            </w:pPr>
            <w:r>
              <w:rPr>
                <w:b/>
                <w:bCs/>
                <w:w w:val="102"/>
                <w:position w:val="-1"/>
              </w:rPr>
              <w:t>50%</w:t>
            </w:r>
          </w:p>
        </w:tc>
      </w:tr>
      <w:bookmarkEnd w:id="2"/>
    </w:tbl>
    <w:p w14:paraId="61DB22F2" w14:textId="2921DE1D" w:rsidR="00ED283F" w:rsidRDefault="00ED283F" w:rsidP="00C82931">
      <w:pPr>
        <w:pStyle w:val="ListParagraph"/>
        <w:spacing w:after="0" w:line="240" w:lineRule="auto"/>
        <w:ind w:left="0"/>
        <w:rPr>
          <w:rFonts w:ascii="Times New Roman" w:eastAsia="Times New Roman" w:hAnsi="Times New Roman" w:cs="Times New Roman"/>
          <w:b/>
          <w:bCs/>
          <w:w w:val="102"/>
          <w:position w:val="-1"/>
        </w:rPr>
      </w:pPr>
    </w:p>
    <w:p w14:paraId="4E015170" w14:textId="77777777" w:rsidR="00C82931" w:rsidRPr="00882DDB" w:rsidRDefault="00C82931" w:rsidP="00C82931">
      <w:pPr>
        <w:pStyle w:val="ListParagraph"/>
        <w:spacing w:after="0" w:line="240" w:lineRule="auto"/>
        <w:ind w:left="0"/>
        <w:rPr>
          <w:rFonts w:ascii="Times New Roman" w:eastAsia="Times New Roman" w:hAnsi="Times New Roman" w:cs="Times New Roman"/>
          <w:b/>
          <w:bCs/>
          <w:w w:val="102"/>
          <w:position w:val="-1"/>
          <w:sz w:val="24"/>
          <w:szCs w:val="24"/>
        </w:rPr>
      </w:pPr>
    </w:p>
    <w:p w14:paraId="591185B3" w14:textId="10D231BE" w:rsidR="002477B6" w:rsidRPr="00700B99" w:rsidRDefault="002477B6" w:rsidP="002477B6">
      <w:pPr>
        <w:shd w:val="clear" w:color="auto" w:fill="D9D9D9" w:themeFill="background1" w:themeFillShade="D9"/>
        <w:tabs>
          <w:tab w:val="left" w:pos="180"/>
        </w:tabs>
        <w:contextualSpacing/>
        <w:jc w:val="both"/>
        <w:rPr>
          <w:b/>
          <w:bCs/>
          <w:color w:val="FF0000"/>
        </w:rPr>
      </w:pPr>
      <w:r>
        <w:rPr>
          <w:b/>
          <w:bCs/>
          <w:color w:val="FF0000"/>
        </w:rPr>
        <w:t>TEACHING SCHEDULE</w:t>
      </w:r>
    </w:p>
    <w:p w14:paraId="2203AFB0" w14:textId="77777777" w:rsidR="00984B81" w:rsidRPr="009D2D8A" w:rsidRDefault="00984B81" w:rsidP="00984B81">
      <w:pPr>
        <w:rPr>
          <w:b/>
          <w:bCs/>
          <w:color w:val="17365D" w:themeColor="text2" w:themeShade="BF"/>
          <w:w w:val="102"/>
          <w:position w:val="-1"/>
        </w:rPr>
      </w:pPr>
    </w:p>
    <w:p w14:paraId="3DD01CE3" w14:textId="77777777" w:rsidR="00984B81" w:rsidRPr="00882DDB" w:rsidRDefault="00984B81" w:rsidP="000814DB">
      <w:pPr>
        <w:rPr>
          <w:bCs/>
          <w:w w:val="102"/>
          <w:position w:val="-1"/>
        </w:rPr>
      </w:pPr>
    </w:p>
    <w:tbl>
      <w:tblPr>
        <w:tblStyle w:val="TableGrid"/>
        <w:tblW w:w="0" w:type="auto"/>
        <w:tblInd w:w="-3"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single" w:sz="2" w:space="0" w:color="BFBFBF" w:themeColor="background1" w:themeShade="BF"/>
          <w:insideV w:val="single" w:sz="2" w:space="0" w:color="BFBFBF" w:themeColor="background1" w:themeShade="BF"/>
        </w:tblBorders>
        <w:tblLook w:val="04A0" w:firstRow="1" w:lastRow="0" w:firstColumn="1" w:lastColumn="0" w:noHBand="0" w:noVBand="1"/>
      </w:tblPr>
      <w:tblGrid>
        <w:gridCol w:w="976"/>
        <w:gridCol w:w="1287"/>
        <w:gridCol w:w="3767"/>
        <w:gridCol w:w="4425"/>
      </w:tblGrid>
      <w:tr w:rsidR="0027615B" w:rsidRPr="00882DDB" w14:paraId="4059291B" w14:textId="1E30E0D6" w:rsidTr="00DD7DFF">
        <w:trPr>
          <w:trHeight w:val="789"/>
        </w:trPr>
        <w:tc>
          <w:tcPr>
            <w:tcW w:w="0" w:type="auto"/>
            <w:shd w:val="clear" w:color="auto" w:fill="1D2769"/>
            <w:vAlign w:val="center"/>
          </w:tcPr>
          <w:p w14:paraId="6FF66F33" w14:textId="4370539F" w:rsidR="006426E8" w:rsidRPr="002477B6" w:rsidRDefault="006426E8" w:rsidP="00984B81">
            <w:pPr>
              <w:pStyle w:val="Default"/>
              <w:ind w:right="-18" w:hanging="18"/>
              <w:rPr>
                <w:rFonts w:ascii="Times New Roman" w:hAnsi="Times New Roman" w:cs="Times New Roman"/>
                <w:b/>
                <w:bCs/>
                <w:color w:val="auto"/>
              </w:rPr>
            </w:pPr>
            <w:r w:rsidRPr="002477B6">
              <w:rPr>
                <w:rFonts w:ascii="Times New Roman" w:hAnsi="Times New Roman" w:cs="Times New Roman"/>
                <w:b/>
                <w:bCs/>
                <w:color w:val="auto"/>
              </w:rPr>
              <w:t>Session</w:t>
            </w:r>
          </w:p>
        </w:tc>
        <w:tc>
          <w:tcPr>
            <w:tcW w:w="0" w:type="auto"/>
            <w:shd w:val="clear" w:color="auto" w:fill="1D2769"/>
            <w:vAlign w:val="center"/>
          </w:tcPr>
          <w:p w14:paraId="236569B3" w14:textId="4744CC5C" w:rsidR="006426E8" w:rsidRPr="002477B6" w:rsidRDefault="006426E8" w:rsidP="00984B81">
            <w:pPr>
              <w:pStyle w:val="Default"/>
              <w:ind w:left="-18" w:firstLine="18"/>
              <w:rPr>
                <w:rFonts w:ascii="Times New Roman" w:hAnsi="Times New Roman" w:cs="Times New Roman"/>
                <w:b/>
                <w:bCs/>
                <w:color w:val="auto"/>
              </w:rPr>
            </w:pPr>
            <w:r w:rsidRPr="002477B6">
              <w:rPr>
                <w:rFonts w:ascii="Times New Roman" w:hAnsi="Times New Roman" w:cs="Times New Roman"/>
                <w:b/>
                <w:bCs/>
                <w:color w:val="auto"/>
              </w:rPr>
              <w:t>Date</w:t>
            </w:r>
          </w:p>
        </w:tc>
        <w:tc>
          <w:tcPr>
            <w:tcW w:w="3767" w:type="dxa"/>
            <w:shd w:val="clear" w:color="auto" w:fill="1D2769"/>
            <w:vAlign w:val="center"/>
          </w:tcPr>
          <w:p w14:paraId="799B265F" w14:textId="3560B7D8" w:rsidR="006426E8" w:rsidRPr="002477B6" w:rsidRDefault="006426E8" w:rsidP="00984B81">
            <w:pPr>
              <w:pStyle w:val="Default"/>
              <w:ind w:left="-18" w:firstLine="18"/>
              <w:rPr>
                <w:rFonts w:ascii="Times New Roman" w:hAnsi="Times New Roman" w:cs="Times New Roman"/>
                <w:b/>
                <w:bCs/>
                <w:color w:val="auto"/>
              </w:rPr>
            </w:pPr>
            <w:r w:rsidRPr="002477B6">
              <w:rPr>
                <w:rFonts w:ascii="Times New Roman" w:hAnsi="Times New Roman" w:cs="Times New Roman"/>
                <w:b/>
                <w:bCs/>
                <w:color w:val="auto"/>
              </w:rPr>
              <w:t>Topic</w:t>
            </w:r>
          </w:p>
        </w:tc>
        <w:tc>
          <w:tcPr>
            <w:tcW w:w="4425" w:type="dxa"/>
            <w:tcBorders>
              <w:top w:val="single" w:sz="12" w:space="0" w:color="4F81BD" w:themeColor="accent1"/>
              <w:right w:val="single" w:sz="12" w:space="0" w:color="4F81BD" w:themeColor="accent1"/>
            </w:tcBorders>
            <w:shd w:val="clear" w:color="auto" w:fill="002060"/>
          </w:tcPr>
          <w:p w14:paraId="066E128F" w14:textId="77777777" w:rsidR="006426E8" w:rsidRDefault="006426E8" w:rsidP="006426E8">
            <w:pPr>
              <w:pStyle w:val="Default"/>
              <w:ind w:left="-18" w:firstLine="18"/>
              <w:jc w:val="center"/>
              <w:rPr>
                <w:rFonts w:ascii="Times New Roman" w:hAnsi="Times New Roman" w:cs="Times New Roman"/>
                <w:b/>
                <w:bCs/>
                <w:color w:val="auto"/>
              </w:rPr>
            </w:pPr>
          </w:p>
          <w:p w14:paraId="7271161D" w14:textId="44E7A9E8" w:rsidR="006426E8" w:rsidRDefault="006426E8" w:rsidP="006426E8">
            <w:pPr>
              <w:pStyle w:val="Default"/>
              <w:ind w:left="-18" w:firstLine="18"/>
              <w:jc w:val="center"/>
              <w:rPr>
                <w:rFonts w:ascii="Times New Roman" w:hAnsi="Times New Roman" w:cs="Times New Roman"/>
                <w:b/>
                <w:bCs/>
                <w:color w:val="auto"/>
              </w:rPr>
            </w:pPr>
            <w:r w:rsidRPr="002477B6">
              <w:rPr>
                <w:rFonts w:ascii="Times New Roman" w:hAnsi="Times New Roman" w:cs="Times New Roman"/>
                <w:b/>
                <w:bCs/>
                <w:color w:val="auto"/>
              </w:rPr>
              <w:t>Description</w:t>
            </w:r>
          </w:p>
          <w:p w14:paraId="542E3A46" w14:textId="77777777" w:rsidR="006426E8" w:rsidRPr="00882DDB" w:rsidRDefault="006426E8" w:rsidP="006426E8">
            <w:pPr>
              <w:pStyle w:val="Default"/>
              <w:ind w:left="-18" w:firstLine="18"/>
              <w:jc w:val="center"/>
            </w:pPr>
          </w:p>
        </w:tc>
      </w:tr>
      <w:tr w:rsidR="0027615B" w:rsidRPr="00882DDB" w14:paraId="62F8DC03" w14:textId="77777777" w:rsidTr="00DD7DFF">
        <w:trPr>
          <w:trHeight w:val="324"/>
        </w:trPr>
        <w:tc>
          <w:tcPr>
            <w:tcW w:w="0" w:type="auto"/>
            <w:shd w:val="clear" w:color="auto" w:fill="auto"/>
            <w:vAlign w:val="center"/>
          </w:tcPr>
          <w:p w14:paraId="378AD4B0" w14:textId="459661BF" w:rsidR="006426E8" w:rsidRPr="00470F8F" w:rsidRDefault="006426E8" w:rsidP="00730B46">
            <w:pPr>
              <w:pStyle w:val="Default"/>
              <w:ind w:right="-18" w:hanging="18"/>
              <w:jc w:val="center"/>
              <w:rPr>
                <w:rFonts w:asciiTheme="majorBidi" w:hAnsiTheme="majorBidi" w:cstheme="majorBidi"/>
                <w:color w:val="auto"/>
                <w:sz w:val="21"/>
                <w:szCs w:val="21"/>
              </w:rPr>
            </w:pPr>
            <w:r w:rsidRPr="00470F8F">
              <w:rPr>
                <w:rFonts w:asciiTheme="majorBidi" w:hAnsiTheme="majorBidi" w:cstheme="majorBidi"/>
                <w:color w:val="auto"/>
                <w:sz w:val="21"/>
                <w:szCs w:val="21"/>
              </w:rPr>
              <w:t>1</w:t>
            </w:r>
          </w:p>
        </w:tc>
        <w:tc>
          <w:tcPr>
            <w:tcW w:w="0" w:type="auto"/>
            <w:vAlign w:val="center"/>
          </w:tcPr>
          <w:p w14:paraId="5A559990" w14:textId="76F658E2" w:rsidR="006426E8" w:rsidRPr="00470F8F" w:rsidRDefault="00516963" w:rsidP="0008615F">
            <w:pPr>
              <w:pStyle w:val="Default"/>
              <w:ind w:left="-18" w:firstLine="18"/>
              <w:rPr>
                <w:rFonts w:asciiTheme="majorBidi" w:hAnsiTheme="majorBidi" w:cstheme="majorBidi"/>
                <w:color w:val="auto"/>
                <w:sz w:val="21"/>
                <w:szCs w:val="21"/>
              </w:rPr>
            </w:pPr>
            <w:r>
              <w:rPr>
                <w:rFonts w:asciiTheme="majorBidi" w:hAnsiTheme="majorBidi" w:cstheme="majorBidi"/>
                <w:color w:val="auto"/>
                <w:sz w:val="21"/>
                <w:szCs w:val="21"/>
              </w:rPr>
              <w:t>20</w:t>
            </w:r>
            <w:r w:rsidR="00DD7DFF">
              <w:rPr>
                <w:rFonts w:asciiTheme="majorBidi" w:hAnsiTheme="majorBidi" w:cstheme="majorBidi"/>
                <w:color w:val="auto"/>
                <w:sz w:val="21"/>
                <w:szCs w:val="21"/>
              </w:rPr>
              <w:t xml:space="preserve"> January</w:t>
            </w:r>
          </w:p>
        </w:tc>
        <w:tc>
          <w:tcPr>
            <w:tcW w:w="3767" w:type="dxa"/>
          </w:tcPr>
          <w:p w14:paraId="078157B0" w14:textId="7D4C4D12" w:rsidR="009105F9" w:rsidRDefault="009105F9" w:rsidP="009105F9">
            <w:pPr>
              <w:pStyle w:val="Default"/>
              <w:ind w:left="-18" w:firstLine="18"/>
              <w:rPr>
                <w:rFonts w:asciiTheme="majorBidi" w:hAnsiTheme="majorBidi" w:cstheme="majorBidi"/>
                <w:color w:val="auto"/>
                <w:sz w:val="21"/>
                <w:szCs w:val="21"/>
              </w:rPr>
            </w:pPr>
          </w:p>
          <w:p w14:paraId="187F4CA6" w14:textId="2F6291B9" w:rsidR="001817C6" w:rsidRDefault="001817C6" w:rsidP="009105F9">
            <w:pPr>
              <w:pStyle w:val="Default"/>
              <w:ind w:left="-18" w:firstLine="18"/>
              <w:rPr>
                <w:rFonts w:asciiTheme="majorBidi" w:hAnsiTheme="majorBidi" w:cstheme="majorBidi"/>
                <w:color w:val="auto"/>
                <w:sz w:val="21"/>
                <w:szCs w:val="21"/>
              </w:rPr>
            </w:pPr>
            <w:r>
              <w:rPr>
                <w:rFonts w:asciiTheme="majorBidi" w:hAnsiTheme="majorBidi" w:cstheme="majorBidi"/>
                <w:color w:val="auto"/>
                <w:sz w:val="21"/>
                <w:szCs w:val="21"/>
              </w:rPr>
              <w:t>Revision of Final Exam, Re-introduction to the course</w:t>
            </w:r>
          </w:p>
          <w:p w14:paraId="68BB7B71" w14:textId="77777777" w:rsidR="00665D45" w:rsidRDefault="00665D45" w:rsidP="009105F9">
            <w:pPr>
              <w:pStyle w:val="Default"/>
              <w:ind w:left="-18" w:firstLine="18"/>
              <w:rPr>
                <w:rFonts w:asciiTheme="majorBidi" w:hAnsiTheme="majorBidi" w:cstheme="majorBidi"/>
                <w:color w:val="auto"/>
                <w:sz w:val="21"/>
                <w:szCs w:val="21"/>
              </w:rPr>
            </w:pPr>
          </w:p>
          <w:p w14:paraId="4B207296" w14:textId="155A2792" w:rsidR="00665D45" w:rsidRPr="00470F8F" w:rsidRDefault="00665D45" w:rsidP="00665D45">
            <w:pPr>
              <w:pStyle w:val="Default"/>
              <w:rPr>
                <w:rFonts w:asciiTheme="majorBidi" w:hAnsiTheme="majorBidi" w:cstheme="majorBidi"/>
                <w:color w:val="auto"/>
                <w:sz w:val="21"/>
                <w:szCs w:val="21"/>
              </w:rPr>
            </w:pPr>
            <w:r>
              <w:rPr>
                <w:rFonts w:asciiTheme="majorBidi" w:hAnsiTheme="majorBidi" w:cstheme="majorBidi"/>
                <w:color w:val="auto"/>
                <w:sz w:val="21"/>
                <w:szCs w:val="21"/>
              </w:rPr>
              <w:t xml:space="preserve">Module 5- </w:t>
            </w:r>
            <w:r w:rsidRPr="00665D45">
              <w:rPr>
                <w:rFonts w:asciiTheme="majorBidi" w:hAnsiTheme="majorBidi" w:cstheme="majorBidi"/>
                <w:i/>
                <w:iCs/>
                <w:color w:val="auto"/>
                <w:sz w:val="21"/>
                <w:szCs w:val="21"/>
              </w:rPr>
              <w:t xml:space="preserve">How you come </w:t>
            </w:r>
            <w:proofErr w:type="gramStart"/>
            <w:r w:rsidRPr="00665D45">
              <w:rPr>
                <w:rFonts w:asciiTheme="majorBidi" w:hAnsiTheme="majorBidi" w:cstheme="majorBidi"/>
                <w:i/>
                <w:iCs/>
                <w:color w:val="auto"/>
                <w:sz w:val="21"/>
                <w:szCs w:val="21"/>
              </w:rPr>
              <w:t>across</w:t>
            </w:r>
            <w:proofErr w:type="gramEnd"/>
          </w:p>
          <w:p w14:paraId="5DF96A0E" w14:textId="7C4A1C1D" w:rsidR="006426E8" w:rsidRPr="00470F8F" w:rsidRDefault="006426E8" w:rsidP="0008615F">
            <w:pPr>
              <w:pStyle w:val="Default"/>
              <w:ind w:left="-18" w:firstLine="18"/>
              <w:rPr>
                <w:rFonts w:asciiTheme="majorBidi" w:hAnsiTheme="majorBidi" w:cstheme="majorBidi"/>
                <w:color w:val="auto"/>
                <w:sz w:val="21"/>
                <w:szCs w:val="21"/>
              </w:rPr>
            </w:pPr>
          </w:p>
        </w:tc>
        <w:tc>
          <w:tcPr>
            <w:tcW w:w="4425" w:type="dxa"/>
            <w:vAlign w:val="center"/>
          </w:tcPr>
          <w:p w14:paraId="7F997F5A" w14:textId="77777777" w:rsidR="00665D45" w:rsidRDefault="00665D45" w:rsidP="00665D45">
            <w:pPr>
              <w:pStyle w:val="Default"/>
              <w:ind w:left="-18" w:firstLine="18"/>
              <w:rPr>
                <w:rFonts w:asciiTheme="majorBidi" w:hAnsiTheme="majorBidi" w:cstheme="majorBidi"/>
                <w:color w:val="auto"/>
                <w:sz w:val="21"/>
                <w:szCs w:val="21"/>
              </w:rPr>
            </w:pPr>
            <w:r w:rsidRPr="00470F8F">
              <w:rPr>
                <w:rFonts w:asciiTheme="majorBidi" w:hAnsiTheme="majorBidi" w:cstheme="majorBidi"/>
                <w:b/>
                <w:bCs/>
                <w:color w:val="auto"/>
                <w:sz w:val="21"/>
                <w:szCs w:val="21"/>
              </w:rPr>
              <w:t>Grammar focus</w:t>
            </w:r>
            <w:r w:rsidRPr="00470F8F">
              <w:rPr>
                <w:rFonts w:asciiTheme="majorBidi" w:hAnsiTheme="majorBidi" w:cstheme="majorBidi"/>
                <w:color w:val="auto"/>
                <w:sz w:val="21"/>
                <w:szCs w:val="21"/>
              </w:rPr>
              <w:t xml:space="preserve">: </w:t>
            </w:r>
            <w:r>
              <w:rPr>
                <w:rFonts w:asciiTheme="majorBidi" w:hAnsiTheme="majorBidi" w:cstheme="majorBidi"/>
                <w:color w:val="auto"/>
                <w:sz w:val="21"/>
                <w:szCs w:val="21"/>
              </w:rPr>
              <w:t>Modal verbs and related verbs, Patterns with abstract nouns and relative clauses</w:t>
            </w:r>
          </w:p>
          <w:p w14:paraId="5D7DDB7D" w14:textId="77777777" w:rsidR="00665D45" w:rsidRPr="00470F8F" w:rsidRDefault="00665D45" w:rsidP="00665D45">
            <w:pPr>
              <w:pStyle w:val="Default"/>
              <w:ind w:left="-18" w:firstLine="18"/>
              <w:rPr>
                <w:rFonts w:asciiTheme="majorBidi" w:hAnsiTheme="majorBidi" w:cstheme="majorBidi"/>
                <w:color w:val="auto"/>
                <w:sz w:val="21"/>
                <w:szCs w:val="21"/>
              </w:rPr>
            </w:pPr>
          </w:p>
          <w:p w14:paraId="3EB7ACB6" w14:textId="77777777" w:rsidR="00665D45" w:rsidRPr="00470F8F" w:rsidRDefault="00665D45" w:rsidP="00665D45">
            <w:pPr>
              <w:pStyle w:val="Default"/>
              <w:ind w:left="-18" w:firstLine="18"/>
              <w:rPr>
                <w:rFonts w:asciiTheme="majorBidi" w:hAnsiTheme="majorBidi" w:cstheme="majorBidi"/>
                <w:b/>
                <w:bCs/>
                <w:color w:val="auto"/>
                <w:sz w:val="21"/>
                <w:szCs w:val="21"/>
              </w:rPr>
            </w:pPr>
            <w:r w:rsidRPr="00470F8F">
              <w:rPr>
                <w:rFonts w:asciiTheme="majorBidi" w:hAnsiTheme="majorBidi" w:cstheme="majorBidi"/>
                <w:b/>
                <w:bCs/>
                <w:color w:val="auto"/>
                <w:sz w:val="21"/>
                <w:szCs w:val="21"/>
              </w:rPr>
              <w:t>Vocabulary focus:</w:t>
            </w:r>
            <w:r>
              <w:rPr>
                <w:rFonts w:asciiTheme="majorBidi" w:hAnsiTheme="majorBidi" w:cstheme="majorBidi"/>
                <w:b/>
                <w:bCs/>
                <w:color w:val="auto"/>
                <w:sz w:val="21"/>
                <w:szCs w:val="21"/>
              </w:rPr>
              <w:t xml:space="preserve"> </w:t>
            </w:r>
            <w:r w:rsidRPr="00966AD8">
              <w:rPr>
                <w:rFonts w:asciiTheme="majorBidi" w:hAnsiTheme="majorBidi" w:cstheme="majorBidi"/>
                <w:color w:val="auto"/>
                <w:sz w:val="21"/>
                <w:szCs w:val="21"/>
              </w:rPr>
              <w:t>Polite Social Behavior; Image Communication</w:t>
            </w:r>
          </w:p>
          <w:p w14:paraId="6A20A8B0" w14:textId="05E92809" w:rsidR="009105F9" w:rsidRPr="00470F8F" w:rsidRDefault="009105F9" w:rsidP="009105F9">
            <w:pPr>
              <w:pStyle w:val="Default"/>
              <w:ind w:left="-18" w:firstLine="18"/>
              <w:rPr>
                <w:rFonts w:asciiTheme="majorBidi" w:hAnsiTheme="majorBidi" w:cstheme="majorBidi"/>
                <w:color w:val="auto"/>
                <w:sz w:val="21"/>
                <w:szCs w:val="21"/>
              </w:rPr>
            </w:pPr>
          </w:p>
          <w:p w14:paraId="025EA863" w14:textId="38B144D5" w:rsidR="006426E8" w:rsidRPr="00470F8F" w:rsidRDefault="006426E8" w:rsidP="00730B46">
            <w:pPr>
              <w:pStyle w:val="Default"/>
              <w:ind w:left="-18" w:firstLine="18"/>
              <w:rPr>
                <w:rFonts w:asciiTheme="majorBidi" w:hAnsiTheme="majorBidi" w:cstheme="majorBidi"/>
                <w:color w:val="auto"/>
                <w:sz w:val="21"/>
                <w:szCs w:val="21"/>
              </w:rPr>
            </w:pPr>
          </w:p>
        </w:tc>
      </w:tr>
      <w:tr w:rsidR="0027615B" w:rsidRPr="00882DDB" w14:paraId="5B5D5E33" w14:textId="77777777" w:rsidTr="00DD7DFF">
        <w:trPr>
          <w:trHeight w:val="324"/>
        </w:trPr>
        <w:tc>
          <w:tcPr>
            <w:tcW w:w="0" w:type="auto"/>
            <w:shd w:val="clear" w:color="auto" w:fill="auto"/>
            <w:vAlign w:val="center"/>
          </w:tcPr>
          <w:p w14:paraId="63CE1D94" w14:textId="3530A598" w:rsidR="006426E8" w:rsidRPr="00470F8F" w:rsidRDefault="006426E8" w:rsidP="00730B46">
            <w:pPr>
              <w:pStyle w:val="Default"/>
              <w:ind w:right="-18" w:hanging="18"/>
              <w:jc w:val="center"/>
              <w:rPr>
                <w:rFonts w:asciiTheme="majorBidi" w:hAnsiTheme="majorBidi" w:cstheme="majorBidi"/>
                <w:color w:val="auto"/>
                <w:sz w:val="21"/>
                <w:szCs w:val="21"/>
              </w:rPr>
            </w:pPr>
            <w:r w:rsidRPr="00470F8F">
              <w:rPr>
                <w:rFonts w:asciiTheme="majorBidi" w:hAnsiTheme="majorBidi" w:cstheme="majorBidi"/>
                <w:color w:val="auto"/>
                <w:sz w:val="21"/>
                <w:szCs w:val="21"/>
              </w:rPr>
              <w:t>2</w:t>
            </w:r>
          </w:p>
        </w:tc>
        <w:tc>
          <w:tcPr>
            <w:tcW w:w="0" w:type="auto"/>
            <w:vAlign w:val="center"/>
          </w:tcPr>
          <w:p w14:paraId="7551A728" w14:textId="2B1F9A88" w:rsidR="006426E8" w:rsidRPr="00470F8F" w:rsidRDefault="00516963" w:rsidP="0008615F">
            <w:pPr>
              <w:pStyle w:val="Default"/>
              <w:ind w:left="-18" w:firstLine="18"/>
              <w:rPr>
                <w:rFonts w:asciiTheme="majorBidi" w:hAnsiTheme="majorBidi" w:cstheme="majorBidi"/>
                <w:color w:val="auto"/>
                <w:sz w:val="21"/>
                <w:szCs w:val="21"/>
              </w:rPr>
            </w:pPr>
            <w:r>
              <w:rPr>
                <w:rFonts w:asciiTheme="majorBidi" w:hAnsiTheme="majorBidi" w:cstheme="majorBidi"/>
                <w:color w:val="auto"/>
                <w:sz w:val="21"/>
                <w:szCs w:val="21"/>
              </w:rPr>
              <w:t>27</w:t>
            </w:r>
            <w:r w:rsidR="00DD7DFF">
              <w:rPr>
                <w:rFonts w:asciiTheme="majorBidi" w:hAnsiTheme="majorBidi" w:cstheme="majorBidi"/>
                <w:color w:val="auto"/>
                <w:sz w:val="21"/>
                <w:szCs w:val="21"/>
              </w:rPr>
              <w:t xml:space="preserve"> January</w:t>
            </w:r>
          </w:p>
        </w:tc>
        <w:tc>
          <w:tcPr>
            <w:tcW w:w="3767" w:type="dxa"/>
          </w:tcPr>
          <w:p w14:paraId="5886950D" w14:textId="636E8BBC" w:rsidR="00966AD8" w:rsidRPr="00470F8F" w:rsidRDefault="00665D45" w:rsidP="0008615F">
            <w:pPr>
              <w:pStyle w:val="Default"/>
              <w:ind w:left="-18" w:firstLine="18"/>
              <w:rPr>
                <w:rFonts w:asciiTheme="majorBidi" w:hAnsiTheme="majorBidi" w:cstheme="majorBidi"/>
                <w:color w:val="auto"/>
                <w:sz w:val="21"/>
                <w:szCs w:val="21"/>
              </w:rPr>
            </w:pPr>
            <w:r>
              <w:rPr>
                <w:rFonts w:asciiTheme="majorBidi" w:hAnsiTheme="majorBidi" w:cstheme="majorBidi"/>
                <w:color w:val="auto"/>
                <w:sz w:val="21"/>
                <w:szCs w:val="21"/>
              </w:rPr>
              <w:t xml:space="preserve">Module 5 – </w:t>
            </w:r>
            <w:r w:rsidRPr="00966AD8">
              <w:rPr>
                <w:rFonts w:asciiTheme="majorBidi" w:hAnsiTheme="majorBidi" w:cstheme="majorBidi"/>
                <w:i/>
                <w:iCs/>
                <w:color w:val="auto"/>
                <w:sz w:val="21"/>
                <w:szCs w:val="21"/>
              </w:rPr>
              <w:t>How you come across</w:t>
            </w:r>
          </w:p>
        </w:tc>
        <w:tc>
          <w:tcPr>
            <w:tcW w:w="4425" w:type="dxa"/>
            <w:vAlign w:val="center"/>
          </w:tcPr>
          <w:p w14:paraId="4A55E701" w14:textId="77777777" w:rsidR="00665D45" w:rsidRPr="00470F8F" w:rsidRDefault="00665D45" w:rsidP="00665D45">
            <w:pPr>
              <w:pStyle w:val="Default"/>
              <w:ind w:left="-18" w:firstLine="18"/>
              <w:rPr>
                <w:rFonts w:asciiTheme="majorBidi" w:hAnsiTheme="majorBidi" w:cstheme="majorBidi"/>
                <w:color w:val="auto"/>
                <w:sz w:val="21"/>
                <w:szCs w:val="21"/>
              </w:rPr>
            </w:pPr>
            <w:r w:rsidRPr="00470F8F">
              <w:rPr>
                <w:rFonts w:asciiTheme="majorBidi" w:hAnsiTheme="majorBidi" w:cstheme="majorBidi"/>
                <w:b/>
                <w:bCs/>
                <w:color w:val="auto"/>
                <w:sz w:val="21"/>
                <w:szCs w:val="21"/>
              </w:rPr>
              <w:t>Grammar focus</w:t>
            </w:r>
            <w:r w:rsidRPr="00470F8F">
              <w:rPr>
                <w:rFonts w:asciiTheme="majorBidi" w:hAnsiTheme="majorBidi" w:cstheme="majorBidi"/>
                <w:color w:val="auto"/>
                <w:sz w:val="21"/>
                <w:szCs w:val="21"/>
              </w:rPr>
              <w:t xml:space="preserve">: </w:t>
            </w:r>
            <w:r>
              <w:rPr>
                <w:rFonts w:asciiTheme="majorBidi" w:hAnsiTheme="majorBidi" w:cstheme="majorBidi"/>
                <w:color w:val="auto"/>
                <w:sz w:val="21"/>
                <w:szCs w:val="21"/>
              </w:rPr>
              <w:t>Modal verbs and related verbs, Patterns with abstract nouns and relative clauses</w:t>
            </w:r>
          </w:p>
          <w:p w14:paraId="5C8BF9BD" w14:textId="405A3AF4" w:rsidR="00665D45" w:rsidRPr="00470F8F" w:rsidRDefault="00665D45" w:rsidP="00665D45">
            <w:pPr>
              <w:pStyle w:val="Default"/>
              <w:ind w:left="-18" w:firstLine="18"/>
              <w:rPr>
                <w:rFonts w:asciiTheme="majorBidi" w:hAnsiTheme="majorBidi" w:cstheme="majorBidi"/>
                <w:b/>
                <w:bCs/>
                <w:color w:val="auto"/>
                <w:sz w:val="21"/>
                <w:szCs w:val="21"/>
              </w:rPr>
            </w:pPr>
            <w:r w:rsidRPr="00470F8F">
              <w:rPr>
                <w:rFonts w:asciiTheme="majorBidi" w:hAnsiTheme="majorBidi" w:cstheme="majorBidi"/>
                <w:b/>
                <w:bCs/>
                <w:color w:val="auto"/>
                <w:sz w:val="21"/>
                <w:szCs w:val="21"/>
              </w:rPr>
              <w:t>Vocabulary focus:</w:t>
            </w:r>
            <w:r>
              <w:rPr>
                <w:rFonts w:asciiTheme="majorBidi" w:hAnsiTheme="majorBidi" w:cstheme="majorBidi"/>
                <w:b/>
                <w:bCs/>
                <w:color w:val="auto"/>
                <w:sz w:val="21"/>
                <w:szCs w:val="21"/>
              </w:rPr>
              <w:t xml:space="preserve"> </w:t>
            </w:r>
            <w:r w:rsidRPr="00966AD8">
              <w:rPr>
                <w:rFonts w:asciiTheme="majorBidi" w:hAnsiTheme="majorBidi" w:cstheme="majorBidi"/>
                <w:color w:val="auto"/>
                <w:sz w:val="21"/>
                <w:szCs w:val="21"/>
              </w:rPr>
              <w:t>Polite Social Behavior; Image Communication</w:t>
            </w:r>
          </w:p>
          <w:p w14:paraId="3E1106BD" w14:textId="7CAB151D" w:rsidR="006426E8" w:rsidRPr="00470F8F" w:rsidRDefault="006426E8" w:rsidP="00665D45">
            <w:pPr>
              <w:pStyle w:val="Default"/>
              <w:ind w:left="-18" w:firstLine="18"/>
              <w:rPr>
                <w:rFonts w:asciiTheme="majorBidi" w:hAnsiTheme="majorBidi" w:cstheme="majorBidi"/>
                <w:color w:val="auto"/>
                <w:sz w:val="21"/>
                <w:szCs w:val="21"/>
              </w:rPr>
            </w:pPr>
          </w:p>
        </w:tc>
      </w:tr>
      <w:tr w:rsidR="00665D45" w:rsidRPr="00882DDB" w14:paraId="401F480F" w14:textId="77777777" w:rsidTr="00DD7DFF">
        <w:trPr>
          <w:trHeight w:val="324"/>
        </w:trPr>
        <w:tc>
          <w:tcPr>
            <w:tcW w:w="0" w:type="auto"/>
            <w:shd w:val="clear" w:color="auto" w:fill="auto"/>
            <w:vAlign w:val="center"/>
          </w:tcPr>
          <w:p w14:paraId="27F3A38B" w14:textId="264D7D74" w:rsidR="00665D45" w:rsidRPr="00470F8F" w:rsidRDefault="00665D45" w:rsidP="00665D45">
            <w:pPr>
              <w:pStyle w:val="Default"/>
              <w:ind w:right="-18" w:hanging="18"/>
              <w:jc w:val="center"/>
              <w:rPr>
                <w:rFonts w:asciiTheme="majorBidi" w:hAnsiTheme="majorBidi" w:cstheme="majorBidi"/>
                <w:color w:val="auto"/>
                <w:sz w:val="21"/>
                <w:szCs w:val="21"/>
              </w:rPr>
            </w:pPr>
            <w:r w:rsidRPr="00470F8F">
              <w:rPr>
                <w:rFonts w:asciiTheme="majorBidi" w:hAnsiTheme="majorBidi" w:cstheme="majorBidi"/>
                <w:color w:val="auto"/>
                <w:sz w:val="21"/>
                <w:szCs w:val="21"/>
              </w:rPr>
              <w:t>3</w:t>
            </w:r>
          </w:p>
        </w:tc>
        <w:tc>
          <w:tcPr>
            <w:tcW w:w="0" w:type="auto"/>
            <w:vAlign w:val="center"/>
          </w:tcPr>
          <w:p w14:paraId="48D5DD3E" w14:textId="1F4A6CDF" w:rsidR="00665D45" w:rsidRPr="00470F8F" w:rsidRDefault="00665D45" w:rsidP="00665D45">
            <w:pPr>
              <w:pStyle w:val="Default"/>
              <w:ind w:left="-18" w:firstLine="18"/>
              <w:rPr>
                <w:rFonts w:asciiTheme="majorBidi" w:hAnsiTheme="majorBidi" w:cstheme="majorBidi"/>
                <w:color w:val="auto"/>
                <w:sz w:val="21"/>
                <w:szCs w:val="21"/>
              </w:rPr>
            </w:pPr>
            <w:r>
              <w:rPr>
                <w:rFonts w:asciiTheme="majorBidi" w:hAnsiTheme="majorBidi" w:cstheme="majorBidi"/>
                <w:color w:val="auto"/>
                <w:sz w:val="21"/>
                <w:szCs w:val="21"/>
              </w:rPr>
              <w:t>3 February</w:t>
            </w:r>
          </w:p>
        </w:tc>
        <w:tc>
          <w:tcPr>
            <w:tcW w:w="3767" w:type="dxa"/>
          </w:tcPr>
          <w:p w14:paraId="36ED31CB" w14:textId="77777777" w:rsidR="00665D45" w:rsidRDefault="00665D45" w:rsidP="00665D45">
            <w:pPr>
              <w:pStyle w:val="Default"/>
              <w:ind w:left="-18" w:firstLine="18"/>
              <w:rPr>
                <w:rFonts w:asciiTheme="majorBidi" w:hAnsiTheme="majorBidi" w:cstheme="majorBidi"/>
                <w:color w:val="auto"/>
                <w:sz w:val="21"/>
                <w:szCs w:val="21"/>
              </w:rPr>
            </w:pPr>
          </w:p>
          <w:p w14:paraId="4F9573E1" w14:textId="449C167B" w:rsidR="00665D45" w:rsidRPr="00470F8F" w:rsidRDefault="00665D45" w:rsidP="00665D45">
            <w:pPr>
              <w:pStyle w:val="Default"/>
              <w:ind w:left="-18" w:firstLine="18"/>
              <w:rPr>
                <w:rFonts w:asciiTheme="majorBidi" w:hAnsiTheme="majorBidi" w:cstheme="majorBidi"/>
                <w:color w:val="auto"/>
                <w:sz w:val="21"/>
                <w:szCs w:val="21"/>
              </w:rPr>
            </w:pPr>
            <w:r>
              <w:rPr>
                <w:rFonts w:asciiTheme="majorBidi" w:hAnsiTheme="majorBidi" w:cstheme="majorBidi"/>
                <w:color w:val="auto"/>
                <w:sz w:val="21"/>
                <w:szCs w:val="21"/>
              </w:rPr>
              <w:t xml:space="preserve">Module 6 – </w:t>
            </w:r>
            <w:r w:rsidRPr="00966AD8">
              <w:rPr>
                <w:rFonts w:asciiTheme="majorBidi" w:hAnsiTheme="majorBidi" w:cstheme="majorBidi"/>
                <w:i/>
                <w:iCs/>
                <w:color w:val="auto"/>
                <w:sz w:val="21"/>
                <w:szCs w:val="21"/>
              </w:rPr>
              <w:t xml:space="preserve">Live and </w:t>
            </w:r>
            <w:proofErr w:type="gramStart"/>
            <w:r w:rsidRPr="00966AD8">
              <w:rPr>
                <w:rFonts w:asciiTheme="majorBidi" w:hAnsiTheme="majorBidi" w:cstheme="majorBidi"/>
                <w:i/>
                <w:iCs/>
                <w:color w:val="auto"/>
                <w:sz w:val="21"/>
                <w:szCs w:val="21"/>
              </w:rPr>
              <w:t>Learn</w:t>
            </w:r>
            <w:proofErr w:type="gramEnd"/>
          </w:p>
        </w:tc>
        <w:tc>
          <w:tcPr>
            <w:tcW w:w="4425" w:type="dxa"/>
            <w:vAlign w:val="center"/>
          </w:tcPr>
          <w:p w14:paraId="33174F71" w14:textId="77777777" w:rsidR="00665D45" w:rsidRPr="00470F8F" w:rsidRDefault="00665D45" w:rsidP="00665D45">
            <w:pPr>
              <w:pStyle w:val="Default"/>
              <w:rPr>
                <w:rFonts w:asciiTheme="majorBidi" w:hAnsiTheme="majorBidi" w:cstheme="majorBidi"/>
                <w:b/>
                <w:bCs/>
                <w:color w:val="auto"/>
                <w:sz w:val="21"/>
                <w:szCs w:val="21"/>
              </w:rPr>
            </w:pPr>
            <w:r w:rsidRPr="00470F8F">
              <w:rPr>
                <w:rFonts w:asciiTheme="majorBidi" w:hAnsiTheme="majorBidi" w:cstheme="majorBidi"/>
                <w:b/>
                <w:bCs/>
                <w:color w:val="auto"/>
                <w:sz w:val="21"/>
                <w:szCs w:val="21"/>
              </w:rPr>
              <w:t>Grammar focus:</w:t>
            </w:r>
            <w:r>
              <w:rPr>
                <w:rFonts w:asciiTheme="majorBidi" w:hAnsiTheme="majorBidi" w:cstheme="majorBidi"/>
                <w:b/>
                <w:bCs/>
                <w:color w:val="auto"/>
                <w:sz w:val="21"/>
                <w:szCs w:val="21"/>
              </w:rPr>
              <w:t xml:space="preserve"> </w:t>
            </w:r>
            <w:r w:rsidRPr="00966AD8">
              <w:rPr>
                <w:rFonts w:asciiTheme="majorBidi" w:hAnsiTheme="majorBidi" w:cstheme="majorBidi"/>
                <w:color w:val="auto"/>
                <w:sz w:val="21"/>
                <w:szCs w:val="21"/>
              </w:rPr>
              <w:t>Use and Non-use of the passive</w:t>
            </w:r>
            <w:r>
              <w:rPr>
                <w:rFonts w:asciiTheme="majorBidi" w:hAnsiTheme="majorBidi" w:cstheme="majorBidi"/>
                <w:color w:val="auto"/>
                <w:sz w:val="21"/>
                <w:szCs w:val="21"/>
              </w:rPr>
              <w:t xml:space="preserve">; particles which modify </w:t>
            </w:r>
            <w:proofErr w:type="gramStart"/>
            <w:r>
              <w:rPr>
                <w:rFonts w:asciiTheme="majorBidi" w:hAnsiTheme="majorBidi" w:cstheme="majorBidi"/>
                <w:color w:val="auto"/>
                <w:sz w:val="21"/>
                <w:szCs w:val="21"/>
              </w:rPr>
              <w:t>meaning</w:t>
            </w:r>
            <w:proofErr w:type="gramEnd"/>
          </w:p>
          <w:p w14:paraId="204F64F7" w14:textId="77777777" w:rsidR="00665D45" w:rsidRPr="00470F8F" w:rsidRDefault="00665D45" w:rsidP="00665D45">
            <w:pPr>
              <w:pStyle w:val="Default"/>
              <w:rPr>
                <w:rFonts w:asciiTheme="majorBidi" w:hAnsiTheme="majorBidi" w:cstheme="majorBidi"/>
                <w:b/>
                <w:bCs/>
                <w:color w:val="auto"/>
                <w:sz w:val="21"/>
                <w:szCs w:val="21"/>
              </w:rPr>
            </w:pPr>
            <w:r w:rsidRPr="00470F8F">
              <w:rPr>
                <w:rFonts w:asciiTheme="majorBidi" w:hAnsiTheme="majorBidi" w:cstheme="majorBidi"/>
                <w:b/>
                <w:bCs/>
                <w:color w:val="auto"/>
                <w:sz w:val="21"/>
                <w:szCs w:val="21"/>
              </w:rPr>
              <w:t>Vocabulary focus:</w:t>
            </w:r>
            <w:r>
              <w:rPr>
                <w:rFonts w:asciiTheme="majorBidi" w:hAnsiTheme="majorBidi" w:cstheme="majorBidi"/>
                <w:b/>
                <w:bCs/>
                <w:color w:val="auto"/>
                <w:sz w:val="21"/>
                <w:szCs w:val="21"/>
              </w:rPr>
              <w:t xml:space="preserve"> </w:t>
            </w:r>
            <w:r w:rsidRPr="00966AD8">
              <w:rPr>
                <w:rFonts w:asciiTheme="majorBidi" w:hAnsiTheme="majorBidi" w:cstheme="majorBidi"/>
                <w:color w:val="auto"/>
                <w:sz w:val="21"/>
                <w:szCs w:val="21"/>
              </w:rPr>
              <w:t>Education; Learning</w:t>
            </w:r>
          </w:p>
          <w:p w14:paraId="338B6F35" w14:textId="197507E9" w:rsidR="00665D45" w:rsidRPr="00470F8F" w:rsidRDefault="00665D45" w:rsidP="00665D45">
            <w:pPr>
              <w:pStyle w:val="Default"/>
              <w:ind w:left="-18" w:firstLine="18"/>
              <w:rPr>
                <w:rFonts w:asciiTheme="majorBidi" w:hAnsiTheme="majorBidi" w:cstheme="majorBidi"/>
                <w:color w:val="auto"/>
                <w:sz w:val="21"/>
                <w:szCs w:val="21"/>
              </w:rPr>
            </w:pPr>
          </w:p>
        </w:tc>
      </w:tr>
      <w:tr w:rsidR="00665D45" w:rsidRPr="00882DDB" w14:paraId="60757072" w14:textId="77777777" w:rsidTr="00DD7DFF">
        <w:trPr>
          <w:trHeight w:val="324"/>
        </w:trPr>
        <w:tc>
          <w:tcPr>
            <w:tcW w:w="0" w:type="auto"/>
            <w:shd w:val="clear" w:color="auto" w:fill="auto"/>
            <w:vAlign w:val="center"/>
          </w:tcPr>
          <w:p w14:paraId="0B1C33BB" w14:textId="05D29EB1" w:rsidR="00665D45" w:rsidRPr="00470F8F" w:rsidRDefault="00665D45" w:rsidP="00665D45">
            <w:pPr>
              <w:pStyle w:val="Default"/>
              <w:ind w:right="-18" w:hanging="18"/>
              <w:jc w:val="center"/>
              <w:rPr>
                <w:rFonts w:asciiTheme="majorBidi" w:hAnsiTheme="majorBidi" w:cstheme="majorBidi"/>
                <w:color w:val="auto"/>
                <w:sz w:val="21"/>
                <w:szCs w:val="21"/>
              </w:rPr>
            </w:pPr>
            <w:r w:rsidRPr="00470F8F">
              <w:rPr>
                <w:rFonts w:asciiTheme="majorBidi" w:hAnsiTheme="majorBidi" w:cstheme="majorBidi"/>
                <w:color w:val="auto"/>
                <w:sz w:val="21"/>
                <w:szCs w:val="21"/>
              </w:rPr>
              <w:t>4</w:t>
            </w:r>
          </w:p>
        </w:tc>
        <w:tc>
          <w:tcPr>
            <w:tcW w:w="0" w:type="auto"/>
            <w:vAlign w:val="center"/>
          </w:tcPr>
          <w:p w14:paraId="53F93CF6" w14:textId="6D3B3B16" w:rsidR="00665D45" w:rsidRPr="00470F8F" w:rsidRDefault="00665D45" w:rsidP="00665D45">
            <w:pPr>
              <w:pStyle w:val="Default"/>
              <w:ind w:left="-18" w:firstLine="18"/>
              <w:rPr>
                <w:rFonts w:asciiTheme="majorBidi" w:hAnsiTheme="majorBidi" w:cstheme="majorBidi"/>
                <w:color w:val="auto"/>
                <w:sz w:val="21"/>
                <w:szCs w:val="21"/>
              </w:rPr>
            </w:pPr>
            <w:r>
              <w:rPr>
                <w:rFonts w:asciiTheme="majorBidi" w:hAnsiTheme="majorBidi" w:cstheme="majorBidi"/>
                <w:color w:val="auto"/>
                <w:sz w:val="21"/>
                <w:szCs w:val="21"/>
              </w:rPr>
              <w:t>10 February</w:t>
            </w:r>
            <w:r w:rsidRPr="00470F8F">
              <w:rPr>
                <w:rFonts w:asciiTheme="majorBidi" w:hAnsiTheme="majorBidi" w:cstheme="majorBidi"/>
                <w:color w:val="auto"/>
                <w:sz w:val="21"/>
                <w:szCs w:val="21"/>
              </w:rPr>
              <w:t xml:space="preserve"> </w:t>
            </w:r>
          </w:p>
        </w:tc>
        <w:tc>
          <w:tcPr>
            <w:tcW w:w="3767" w:type="dxa"/>
          </w:tcPr>
          <w:p w14:paraId="3410D9EA" w14:textId="77777777" w:rsidR="00665D45" w:rsidRDefault="00665D45" w:rsidP="00665D45">
            <w:pPr>
              <w:pStyle w:val="Default"/>
              <w:ind w:left="-18" w:firstLine="18"/>
              <w:rPr>
                <w:rFonts w:asciiTheme="majorBidi" w:hAnsiTheme="majorBidi" w:cstheme="majorBidi"/>
                <w:color w:val="auto"/>
                <w:sz w:val="21"/>
                <w:szCs w:val="21"/>
              </w:rPr>
            </w:pPr>
          </w:p>
          <w:p w14:paraId="1BA493C5" w14:textId="0584B044" w:rsidR="00665D45" w:rsidRPr="00470F8F" w:rsidRDefault="00665D45" w:rsidP="00665D45">
            <w:pPr>
              <w:pStyle w:val="Default"/>
              <w:ind w:left="-18" w:firstLine="18"/>
              <w:rPr>
                <w:rFonts w:asciiTheme="majorBidi" w:hAnsiTheme="majorBidi" w:cstheme="majorBidi"/>
                <w:color w:val="auto"/>
                <w:sz w:val="21"/>
                <w:szCs w:val="21"/>
              </w:rPr>
            </w:pPr>
            <w:r>
              <w:rPr>
                <w:rFonts w:asciiTheme="majorBidi" w:hAnsiTheme="majorBidi" w:cstheme="majorBidi"/>
                <w:color w:val="auto"/>
                <w:sz w:val="21"/>
                <w:szCs w:val="21"/>
              </w:rPr>
              <w:t xml:space="preserve">Module 6 – </w:t>
            </w:r>
            <w:r w:rsidRPr="00966AD8">
              <w:rPr>
                <w:rFonts w:asciiTheme="majorBidi" w:hAnsiTheme="majorBidi" w:cstheme="majorBidi"/>
                <w:i/>
                <w:iCs/>
                <w:color w:val="auto"/>
                <w:sz w:val="21"/>
                <w:szCs w:val="21"/>
              </w:rPr>
              <w:t xml:space="preserve">Live and </w:t>
            </w:r>
            <w:proofErr w:type="gramStart"/>
            <w:r w:rsidRPr="00966AD8">
              <w:rPr>
                <w:rFonts w:asciiTheme="majorBidi" w:hAnsiTheme="majorBidi" w:cstheme="majorBidi"/>
                <w:i/>
                <w:iCs/>
                <w:color w:val="auto"/>
                <w:sz w:val="21"/>
                <w:szCs w:val="21"/>
              </w:rPr>
              <w:t>Learn</w:t>
            </w:r>
            <w:proofErr w:type="gramEnd"/>
          </w:p>
        </w:tc>
        <w:tc>
          <w:tcPr>
            <w:tcW w:w="4425" w:type="dxa"/>
            <w:vAlign w:val="center"/>
          </w:tcPr>
          <w:p w14:paraId="4E6AD467" w14:textId="77777777" w:rsidR="00665D45" w:rsidRPr="00470F8F" w:rsidRDefault="00665D45" w:rsidP="00665D45">
            <w:pPr>
              <w:pStyle w:val="Default"/>
              <w:rPr>
                <w:rFonts w:asciiTheme="majorBidi" w:hAnsiTheme="majorBidi" w:cstheme="majorBidi"/>
                <w:b/>
                <w:bCs/>
                <w:color w:val="auto"/>
                <w:sz w:val="21"/>
                <w:szCs w:val="21"/>
              </w:rPr>
            </w:pPr>
            <w:r w:rsidRPr="00470F8F">
              <w:rPr>
                <w:rFonts w:asciiTheme="majorBidi" w:hAnsiTheme="majorBidi" w:cstheme="majorBidi"/>
                <w:b/>
                <w:bCs/>
                <w:color w:val="auto"/>
                <w:sz w:val="21"/>
                <w:szCs w:val="21"/>
              </w:rPr>
              <w:t>Grammar focus:</w:t>
            </w:r>
            <w:r>
              <w:rPr>
                <w:rFonts w:asciiTheme="majorBidi" w:hAnsiTheme="majorBidi" w:cstheme="majorBidi"/>
                <w:b/>
                <w:bCs/>
                <w:color w:val="auto"/>
                <w:sz w:val="21"/>
                <w:szCs w:val="21"/>
              </w:rPr>
              <w:t xml:space="preserve"> </w:t>
            </w:r>
            <w:r w:rsidRPr="00966AD8">
              <w:rPr>
                <w:rFonts w:asciiTheme="majorBidi" w:hAnsiTheme="majorBidi" w:cstheme="majorBidi"/>
                <w:color w:val="auto"/>
                <w:sz w:val="21"/>
                <w:szCs w:val="21"/>
              </w:rPr>
              <w:t>Use and Non-use of the passive</w:t>
            </w:r>
            <w:r>
              <w:rPr>
                <w:rFonts w:asciiTheme="majorBidi" w:hAnsiTheme="majorBidi" w:cstheme="majorBidi"/>
                <w:color w:val="auto"/>
                <w:sz w:val="21"/>
                <w:szCs w:val="21"/>
              </w:rPr>
              <w:t xml:space="preserve">; particles which modify </w:t>
            </w:r>
            <w:proofErr w:type="gramStart"/>
            <w:r>
              <w:rPr>
                <w:rFonts w:asciiTheme="majorBidi" w:hAnsiTheme="majorBidi" w:cstheme="majorBidi"/>
                <w:color w:val="auto"/>
                <w:sz w:val="21"/>
                <w:szCs w:val="21"/>
              </w:rPr>
              <w:t>meaning</w:t>
            </w:r>
            <w:proofErr w:type="gramEnd"/>
          </w:p>
          <w:p w14:paraId="736359FE" w14:textId="77777777" w:rsidR="00665D45" w:rsidRPr="00470F8F" w:rsidRDefault="00665D45" w:rsidP="00665D45">
            <w:pPr>
              <w:pStyle w:val="Default"/>
              <w:rPr>
                <w:rFonts w:asciiTheme="majorBidi" w:hAnsiTheme="majorBidi" w:cstheme="majorBidi"/>
                <w:b/>
                <w:bCs/>
                <w:color w:val="auto"/>
                <w:sz w:val="21"/>
                <w:szCs w:val="21"/>
              </w:rPr>
            </w:pPr>
            <w:r w:rsidRPr="00470F8F">
              <w:rPr>
                <w:rFonts w:asciiTheme="majorBidi" w:hAnsiTheme="majorBidi" w:cstheme="majorBidi"/>
                <w:b/>
                <w:bCs/>
                <w:color w:val="auto"/>
                <w:sz w:val="21"/>
                <w:szCs w:val="21"/>
              </w:rPr>
              <w:t>Vocabulary focus:</w:t>
            </w:r>
            <w:r>
              <w:rPr>
                <w:rFonts w:asciiTheme="majorBidi" w:hAnsiTheme="majorBidi" w:cstheme="majorBidi"/>
                <w:b/>
                <w:bCs/>
                <w:color w:val="auto"/>
                <w:sz w:val="21"/>
                <w:szCs w:val="21"/>
              </w:rPr>
              <w:t xml:space="preserve"> </w:t>
            </w:r>
            <w:r w:rsidRPr="00966AD8">
              <w:rPr>
                <w:rFonts w:asciiTheme="majorBidi" w:hAnsiTheme="majorBidi" w:cstheme="majorBidi"/>
                <w:color w:val="auto"/>
                <w:sz w:val="21"/>
                <w:szCs w:val="21"/>
              </w:rPr>
              <w:t>Education; Learning</w:t>
            </w:r>
          </w:p>
          <w:p w14:paraId="13C59D59" w14:textId="0039EB98" w:rsidR="00665D45" w:rsidRPr="00470F8F" w:rsidRDefault="00665D45" w:rsidP="00665D45">
            <w:pPr>
              <w:pStyle w:val="Default"/>
              <w:ind w:left="-18" w:firstLine="18"/>
              <w:rPr>
                <w:rFonts w:asciiTheme="majorBidi" w:hAnsiTheme="majorBidi" w:cstheme="majorBidi"/>
                <w:color w:val="auto"/>
                <w:sz w:val="21"/>
                <w:szCs w:val="21"/>
              </w:rPr>
            </w:pPr>
          </w:p>
        </w:tc>
      </w:tr>
      <w:tr w:rsidR="00665D45" w:rsidRPr="00882DDB" w14:paraId="2820629F" w14:textId="77777777" w:rsidTr="00DD7DFF">
        <w:trPr>
          <w:trHeight w:val="324"/>
        </w:trPr>
        <w:tc>
          <w:tcPr>
            <w:tcW w:w="0" w:type="auto"/>
            <w:shd w:val="clear" w:color="auto" w:fill="FFFF00"/>
            <w:vAlign w:val="center"/>
          </w:tcPr>
          <w:p w14:paraId="1467AC85" w14:textId="7C1E8DB7" w:rsidR="00665D45" w:rsidRPr="00700376" w:rsidRDefault="00665D45" w:rsidP="00665D45">
            <w:pPr>
              <w:pStyle w:val="Default"/>
              <w:ind w:right="-18" w:hanging="18"/>
              <w:jc w:val="center"/>
              <w:rPr>
                <w:rFonts w:asciiTheme="majorBidi" w:hAnsiTheme="majorBidi" w:cstheme="majorBidi"/>
                <w:b/>
                <w:bCs/>
                <w:color w:val="FF0000"/>
                <w:sz w:val="21"/>
                <w:szCs w:val="21"/>
              </w:rPr>
            </w:pPr>
            <w:r w:rsidRPr="00700376">
              <w:rPr>
                <w:rFonts w:asciiTheme="majorBidi" w:hAnsiTheme="majorBidi" w:cstheme="majorBidi"/>
                <w:b/>
                <w:bCs/>
                <w:color w:val="FF0000"/>
                <w:sz w:val="21"/>
                <w:szCs w:val="21"/>
              </w:rPr>
              <w:t>5</w:t>
            </w:r>
          </w:p>
        </w:tc>
        <w:tc>
          <w:tcPr>
            <w:tcW w:w="0" w:type="auto"/>
            <w:shd w:val="clear" w:color="auto" w:fill="FFFF00"/>
            <w:vAlign w:val="center"/>
          </w:tcPr>
          <w:p w14:paraId="68521B64" w14:textId="42D88D65" w:rsidR="00665D45" w:rsidRPr="00700376" w:rsidRDefault="00665D45" w:rsidP="00665D45">
            <w:pPr>
              <w:pStyle w:val="Default"/>
              <w:ind w:left="-18" w:firstLine="18"/>
              <w:rPr>
                <w:rFonts w:asciiTheme="majorBidi" w:hAnsiTheme="majorBidi" w:cstheme="majorBidi"/>
                <w:b/>
                <w:bCs/>
                <w:color w:val="FF0000"/>
                <w:sz w:val="21"/>
                <w:szCs w:val="21"/>
              </w:rPr>
            </w:pPr>
            <w:r w:rsidRPr="00700376">
              <w:rPr>
                <w:rFonts w:asciiTheme="majorBidi" w:hAnsiTheme="majorBidi" w:cstheme="majorBidi"/>
                <w:b/>
                <w:bCs/>
                <w:color w:val="FF0000"/>
                <w:sz w:val="21"/>
                <w:szCs w:val="21"/>
              </w:rPr>
              <w:t>17 February</w:t>
            </w:r>
          </w:p>
        </w:tc>
        <w:tc>
          <w:tcPr>
            <w:tcW w:w="3767" w:type="dxa"/>
            <w:shd w:val="clear" w:color="auto" w:fill="FFFF00"/>
          </w:tcPr>
          <w:p w14:paraId="30F1CA8F" w14:textId="5E31DB20" w:rsidR="00665D45" w:rsidRPr="00700376" w:rsidRDefault="00665D45" w:rsidP="00665D45">
            <w:pPr>
              <w:pStyle w:val="Default"/>
              <w:ind w:left="-18" w:firstLine="18"/>
              <w:rPr>
                <w:rFonts w:asciiTheme="majorBidi" w:hAnsiTheme="majorBidi" w:cstheme="majorBidi"/>
                <w:b/>
                <w:bCs/>
                <w:color w:val="FF0000"/>
                <w:sz w:val="21"/>
                <w:szCs w:val="21"/>
              </w:rPr>
            </w:pPr>
            <w:r w:rsidRPr="00700376">
              <w:rPr>
                <w:rFonts w:asciiTheme="majorBidi" w:hAnsiTheme="majorBidi" w:cstheme="majorBidi"/>
                <w:b/>
                <w:bCs/>
                <w:color w:val="FF0000"/>
                <w:sz w:val="21"/>
                <w:szCs w:val="21"/>
              </w:rPr>
              <w:t>Quiz 1</w:t>
            </w:r>
          </w:p>
        </w:tc>
        <w:tc>
          <w:tcPr>
            <w:tcW w:w="4425" w:type="dxa"/>
            <w:shd w:val="clear" w:color="auto" w:fill="FFFF00"/>
            <w:vAlign w:val="center"/>
          </w:tcPr>
          <w:p w14:paraId="46F493C2" w14:textId="6ABA2BEE" w:rsidR="00665D45" w:rsidRPr="00470F8F" w:rsidRDefault="00665D45" w:rsidP="00665D45">
            <w:pPr>
              <w:pStyle w:val="Default"/>
              <w:rPr>
                <w:rFonts w:asciiTheme="majorBidi" w:hAnsiTheme="majorBidi" w:cstheme="majorBidi"/>
                <w:color w:val="auto"/>
                <w:sz w:val="21"/>
                <w:szCs w:val="21"/>
              </w:rPr>
            </w:pPr>
          </w:p>
        </w:tc>
      </w:tr>
      <w:tr w:rsidR="00665D45" w:rsidRPr="00882DDB" w14:paraId="2366C6C3" w14:textId="77777777" w:rsidTr="00DD7DFF">
        <w:trPr>
          <w:trHeight w:val="324"/>
        </w:trPr>
        <w:tc>
          <w:tcPr>
            <w:tcW w:w="0" w:type="auto"/>
            <w:shd w:val="clear" w:color="auto" w:fill="auto"/>
            <w:vAlign w:val="center"/>
          </w:tcPr>
          <w:p w14:paraId="347BC6EC" w14:textId="3B2FA622" w:rsidR="00665D45" w:rsidRPr="00470F8F" w:rsidRDefault="00665D45" w:rsidP="00665D45">
            <w:pPr>
              <w:pStyle w:val="Default"/>
              <w:ind w:right="-18" w:hanging="18"/>
              <w:jc w:val="center"/>
              <w:rPr>
                <w:rFonts w:asciiTheme="majorBidi" w:hAnsiTheme="majorBidi" w:cstheme="majorBidi"/>
                <w:color w:val="auto"/>
                <w:sz w:val="21"/>
                <w:szCs w:val="21"/>
              </w:rPr>
            </w:pPr>
            <w:r w:rsidRPr="00470F8F">
              <w:rPr>
                <w:rFonts w:asciiTheme="majorBidi" w:hAnsiTheme="majorBidi" w:cstheme="majorBidi"/>
                <w:color w:val="auto"/>
                <w:sz w:val="21"/>
                <w:szCs w:val="21"/>
              </w:rPr>
              <w:t>6</w:t>
            </w:r>
          </w:p>
        </w:tc>
        <w:tc>
          <w:tcPr>
            <w:tcW w:w="0" w:type="auto"/>
            <w:vAlign w:val="center"/>
          </w:tcPr>
          <w:p w14:paraId="0B8B13BE" w14:textId="508EE449" w:rsidR="00665D45" w:rsidRPr="00470F8F" w:rsidRDefault="00665D45" w:rsidP="00665D45">
            <w:pPr>
              <w:pStyle w:val="Default"/>
              <w:ind w:left="-18" w:firstLine="18"/>
              <w:rPr>
                <w:rFonts w:asciiTheme="majorBidi" w:hAnsiTheme="majorBidi" w:cstheme="majorBidi"/>
                <w:color w:val="auto"/>
                <w:sz w:val="21"/>
                <w:szCs w:val="21"/>
              </w:rPr>
            </w:pPr>
            <w:r>
              <w:rPr>
                <w:rFonts w:asciiTheme="majorBidi" w:hAnsiTheme="majorBidi" w:cstheme="majorBidi"/>
                <w:color w:val="auto"/>
                <w:sz w:val="21"/>
                <w:szCs w:val="21"/>
              </w:rPr>
              <w:t>24 February</w:t>
            </w:r>
          </w:p>
        </w:tc>
        <w:tc>
          <w:tcPr>
            <w:tcW w:w="3767" w:type="dxa"/>
          </w:tcPr>
          <w:p w14:paraId="7C0E8421" w14:textId="77777777" w:rsidR="00665D45" w:rsidRDefault="00665D45" w:rsidP="00665D45">
            <w:pPr>
              <w:pStyle w:val="Default"/>
              <w:ind w:left="-18" w:firstLine="18"/>
              <w:rPr>
                <w:rFonts w:asciiTheme="majorBidi" w:hAnsiTheme="majorBidi" w:cstheme="majorBidi"/>
                <w:color w:val="auto"/>
                <w:sz w:val="21"/>
                <w:szCs w:val="21"/>
              </w:rPr>
            </w:pPr>
          </w:p>
          <w:p w14:paraId="718128DA" w14:textId="53EFDEFF" w:rsidR="00665D45" w:rsidRPr="00470F8F" w:rsidRDefault="00665D45" w:rsidP="00665D45">
            <w:pPr>
              <w:pStyle w:val="Default"/>
              <w:ind w:left="-18" w:firstLine="18"/>
              <w:rPr>
                <w:rFonts w:asciiTheme="majorBidi" w:hAnsiTheme="majorBidi" w:cstheme="majorBidi"/>
                <w:color w:val="auto"/>
                <w:sz w:val="21"/>
                <w:szCs w:val="21"/>
              </w:rPr>
            </w:pPr>
            <w:r>
              <w:rPr>
                <w:rFonts w:asciiTheme="majorBidi" w:hAnsiTheme="majorBidi" w:cstheme="majorBidi"/>
                <w:color w:val="auto"/>
                <w:sz w:val="21"/>
                <w:szCs w:val="21"/>
              </w:rPr>
              <w:t xml:space="preserve">Module 7 - </w:t>
            </w:r>
            <w:r w:rsidRPr="00966AD8">
              <w:rPr>
                <w:rFonts w:asciiTheme="majorBidi" w:hAnsiTheme="majorBidi" w:cstheme="majorBidi"/>
                <w:i/>
                <w:iCs/>
                <w:color w:val="auto"/>
                <w:sz w:val="21"/>
                <w:szCs w:val="21"/>
              </w:rPr>
              <w:t>Taste</w:t>
            </w:r>
          </w:p>
        </w:tc>
        <w:tc>
          <w:tcPr>
            <w:tcW w:w="4425" w:type="dxa"/>
            <w:vAlign w:val="center"/>
          </w:tcPr>
          <w:p w14:paraId="344AC3F7" w14:textId="77777777" w:rsidR="00665D45" w:rsidRPr="00470F8F" w:rsidRDefault="00665D45" w:rsidP="00665D45">
            <w:pPr>
              <w:pStyle w:val="Default"/>
              <w:ind w:left="-18" w:firstLine="18"/>
              <w:rPr>
                <w:rFonts w:asciiTheme="majorBidi" w:hAnsiTheme="majorBidi" w:cstheme="majorBidi"/>
                <w:b/>
                <w:bCs/>
                <w:color w:val="auto"/>
                <w:sz w:val="21"/>
                <w:szCs w:val="21"/>
              </w:rPr>
            </w:pPr>
            <w:r w:rsidRPr="00470F8F">
              <w:rPr>
                <w:rFonts w:asciiTheme="majorBidi" w:hAnsiTheme="majorBidi" w:cstheme="majorBidi"/>
                <w:b/>
                <w:bCs/>
                <w:color w:val="auto"/>
                <w:sz w:val="21"/>
                <w:szCs w:val="21"/>
              </w:rPr>
              <w:t>Grammar focus:</w:t>
            </w:r>
            <w:r>
              <w:rPr>
                <w:rFonts w:asciiTheme="majorBidi" w:hAnsiTheme="majorBidi" w:cstheme="majorBidi"/>
                <w:b/>
                <w:bCs/>
                <w:color w:val="auto"/>
                <w:sz w:val="21"/>
                <w:szCs w:val="21"/>
              </w:rPr>
              <w:t xml:space="preserve"> </w:t>
            </w:r>
            <w:r w:rsidRPr="00966AD8">
              <w:rPr>
                <w:rFonts w:asciiTheme="majorBidi" w:hAnsiTheme="majorBidi" w:cstheme="majorBidi"/>
                <w:color w:val="auto"/>
                <w:sz w:val="21"/>
                <w:szCs w:val="21"/>
              </w:rPr>
              <w:t xml:space="preserve">Adding Emphasis with auxiliaries and inversion; </w:t>
            </w:r>
            <w:proofErr w:type="gramStart"/>
            <w:r w:rsidRPr="00966AD8">
              <w:rPr>
                <w:rFonts w:asciiTheme="majorBidi" w:hAnsiTheme="majorBidi" w:cstheme="majorBidi"/>
                <w:color w:val="auto"/>
                <w:sz w:val="21"/>
                <w:szCs w:val="21"/>
              </w:rPr>
              <w:t>Adverbs</w:t>
            </w:r>
            <w:proofErr w:type="gramEnd"/>
          </w:p>
          <w:p w14:paraId="334CA0B7" w14:textId="77777777" w:rsidR="00665D45" w:rsidRPr="00470F8F" w:rsidRDefault="00665D45" w:rsidP="00665D45">
            <w:pPr>
              <w:pStyle w:val="Default"/>
              <w:ind w:left="-18" w:firstLine="18"/>
              <w:rPr>
                <w:rFonts w:asciiTheme="majorBidi" w:hAnsiTheme="majorBidi" w:cstheme="majorBidi"/>
                <w:b/>
                <w:bCs/>
                <w:color w:val="auto"/>
                <w:sz w:val="21"/>
                <w:szCs w:val="21"/>
              </w:rPr>
            </w:pPr>
            <w:r w:rsidRPr="00470F8F">
              <w:rPr>
                <w:rFonts w:asciiTheme="majorBidi" w:hAnsiTheme="majorBidi" w:cstheme="majorBidi"/>
                <w:b/>
                <w:bCs/>
                <w:color w:val="auto"/>
                <w:sz w:val="21"/>
                <w:szCs w:val="21"/>
              </w:rPr>
              <w:t>Vocabulary focus:</w:t>
            </w:r>
            <w:r>
              <w:rPr>
                <w:rFonts w:asciiTheme="majorBidi" w:hAnsiTheme="majorBidi" w:cstheme="majorBidi"/>
                <w:b/>
                <w:bCs/>
                <w:color w:val="auto"/>
                <w:sz w:val="21"/>
                <w:szCs w:val="21"/>
              </w:rPr>
              <w:t xml:space="preserve"> </w:t>
            </w:r>
            <w:r w:rsidRPr="00966AD8">
              <w:rPr>
                <w:rFonts w:asciiTheme="majorBidi" w:hAnsiTheme="majorBidi" w:cstheme="majorBidi"/>
                <w:color w:val="auto"/>
                <w:sz w:val="21"/>
                <w:szCs w:val="21"/>
              </w:rPr>
              <w:t xml:space="preserve">Descriptive adjectives; Fashion, look, feel, </w:t>
            </w:r>
            <w:proofErr w:type="gramStart"/>
            <w:r w:rsidRPr="00966AD8">
              <w:rPr>
                <w:rFonts w:asciiTheme="majorBidi" w:hAnsiTheme="majorBidi" w:cstheme="majorBidi"/>
                <w:color w:val="auto"/>
                <w:sz w:val="21"/>
                <w:szCs w:val="21"/>
              </w:rPr>
              <w:t>sound</w:t>
            </w:r>
            <w:proofErr w:type="gramEnd"/>
          </w:p>
          <w:p w14:paraId="03092251" w14:textId="2D74272C" w:rsidR="00665D45" w:rsidRPr="00470F8F" w:rsidRDefault="00665D45" w:rsidP="00665D45">
            <w:pPr>
              <w:pStyle w:val="Default"/>
              <w:rPr>
                <w:rFonts w:asciiTheme="majorBidi" w:hAnsiTheme="majorBidi" w:cstheme="majorBidi"/>
                <w:color w:val="auto"/>
                <w:sz w:val="21"/>
                <w:szCs w:val="21"/>
              </w:rPr>
            </w:pPr>
          </w:p>
        </w:tc>
      </w:tr>
      <w:tr w:rsidR="00665D45" w:rsidRPr="00882DDB" w14:paraId="7F4D2115" w14:textId="77777777" w:rsidTr="00DD7DFF">
        <w:trPr>
          <w:trHeight w:val="324"/>
        </w:trPr>
        <w:tc>
          <w:tcPr>
            <w:tcW w:w="0" w:type="auto"/>
            <w:shd w:val="clear" w:color="auto" w:fill="auto"/>
            <w:vAlign w:val="center"/>
          </w:tcPr>
          <w:p w14:paraId="3D9D66DE" w14:textId="2E053B8C" w:rsidR="00665D45" w:rsidRPr="00470F8F" w:rsidRDefault="00665D45" w:rsidP="00665D45">
            <w:pPr>
              <w:pStyle w:val="Default"/>
              <w:ind w:right="-18" w:hanging="18"/>
              <w:jc w:val="center"/>
              <w:rPr>
                <w:rFonts w:asciiTheme="majorBidi" w:hAnsiTheme="majorBidi" w:cstheme="majorBidi"/>
                <w:color w:val="auto"/>
                <w:sz w:val="21"/>
                <w:szCs w:val="21"/>
              </w:rPr>
            </w:pPr>
            <w:r w:rsidRPr="00470F8F">
              <w:rPr>
                <w:rFonts w:asciiTheme="majorBidi" w:hAnsiTheme="majorBidi" w:cstheme="majorBidi"/>
                <w:color w:val="auto"/>
                <w:sz w:val="21"/>
                <w:szCs w:val="21"/>
              </w:rPr>
              <w:t>7</w:t>
            </w:r>
          </w:p>
        </w:tc>
        <w:tc>
          <w:tcPr>
            <w:tcW w:w="0" w:type="auto"/>
            <w:vAlign w:val="center"/>
          </w:tcPr>
          <w:p w14:paraId="5A80364D" w14:textId="7E30C3B9" w:rsidR="00665D45" w:rsidRPr="00470F8F" w:rsidRDefault="00665D45" w:rsidP="00665D45">
            <w:pPr>
              <w:pStyle w:val="Default"/>
              <w:ind w:left="-18" w:firstLine="18"/>
              <w:rPr>
                <w:rFonts w:asciiTheme="majorBidi" w:hAnsiTheme="majorBidi" w:cstheme="majorBidi"/>
                <w:color w:val="auto"/>
                <w:sz w:val="21"/>
                <w:szCs w:val="21"/>
              </w:rPr>
            </w:pPr>
            <w:r>
              <w:rPr>
                <w:rFonts w:asciiTheme="majorBidi" w:hAnsiTheme="majorBidi" w:cstheme="majorBidi"/>
                <w:color w:val="auto"/>
                <w:sz w:val="21"/>
                <w:szCs w:val="21"/>
              </w:rPr>
              <w:t>3 March</w:t>
            </w:r>
          </w:p>
        </w:tc>
        <w:tc>
          <w:tcPr>
            <w:tcW w:w="3767" w:type="dxa"/>
          </w:tcPr>
          <w:p w14:paraId="0A0AF905" w14:textId="77777777" w:rsidR="00665D45" w:rsidRDefault="00665D45" w:rsidP="00665D45">
            <w:pPr>
              <w:pStyle w:val="Default"/>
              <w:ind w:left="-18" w:firstLine="18"/>
              <w:rPr>
                <w:rFonts w:asciiTheme="majorBidi" w:hAnsiTheme="majorBidi" w:cstheme="majorBidi"/>
                <w:color w:val="auto"/>
                <w:sz w:val="21"/>
                <w:szCs w:val="21"/>
              </w:rPr>
            </w:pPr>
          </w:p>
          <w:p w14:paraId="03B01825" w14:textId="61FFE4C5" w:rsidR="00665D45" w:rsidRPr="00470F8F" w:rsidRDefault="00665D45" w:rsidP="00665D45">
            <w:pPr>
              <w:pStyle w:val="Default"/>
              <w:ind w:left="-18" w:firstLine="18"/>
              <w:rPr>
                <w:rFonts w:asciiTheme="majorBidi" w:hAnsiTheme="majorBidi" w:cstheme="majorBidi"/>
                <w:color w:val="auto"/>
                <w:sz w:val="21"/>
                <w:szCs w:val="21"/>
              </w:rPr>
            </w:pPr>
            <w:r>
              <w:rPr>
                <w:rFonts w:asciiTheme="majorBidi" w:hAnsiTheme="majorBidi" w:cstheme="majorBidi"/>
                <w:color w:val="auto"/>
                <w:sz w:val="21"/>
                <w:szCs w:val="21"/>
              </w:rPr>
              <w:t xml:space="preserve">Module 7 - </w:t>
            </w:r>
            <w:r w:rsidRPr="00966AD8">
              <w:rPr>
                <w:rFonts w:asciiTheme="majorBidi" w:hAnsiTheme="majorBidi" w:cstheme="majorBidi"/>
                <w:i/>
                <w:iCs/>
                <w:color w:val="auto"/>
                <w:sz w:val="21"/>
                <w:szCs w:val="21"/>
              </w:rPr>
              <w:t>Taste</w:t>
            </w:r>
          </w:p>
        </w:tc>
        <w:tc>
          <w:tcPr>
            <w:tcW w:w="4425" w:type="dxa"/>
            <w:vAlign w:val="center"/>
          </w:tcPr>
          <w:p w14:paraId="30F83CFF" w14:textId="77777777" w:rsidR="00665D45" w:rsidRPr="00470F8F" w:rsidRDefault="00665D45" w:rsidP="00665D45">
            <w:pPr>
              <w:pStyle w:val="Default"/>
              <w:ind w:left="-18" w:firstLine="18"/>
              <w:rPr>
                <w:rFonts w:asciiTheme="majorBidi" w:hAnsiTheme="majorBidi" w:cstheme="majorBidi"/>
                <w:b/>
                <w:bCs/>
                <w:color w:val="auto"/>
                <w:sz w:val="21"/>
                <w:szCs w:val="21"/>
              </w:rPr>
            </w:pPr>
            <w:r w:rsidRPr="00470F8F">
              <w:rPr>
                <w:rFonts w:asciiTheme="majorBidi" w:hAnsiTheme="majorBidi" w:cstheme="majorBidi"/>
                <w:b/>
                <w:bCs/>
                <w:color w:val="auto"/>
                <w:sz w:val="21"/>
                <w:szCs w:val="21"/>
              </w:rPr>
              <w:t>Grammar focus:</w:t>
            </w:r>
            <w:r>
              <w:rPr>
                <w:rFonts w:asciiTheme="majorBidi" w:hAnsiTheme="majorBidi" w:cstheme="majorBidi"/>
                <w:b/>
                <w:bCs/>
                <w:color w:val="auto"/>
                <w:sz w:val="21"/>
                <w:szCs w:val="21"/>
              </w:rPr>
              <w:t xml:space="preserve"> </w:t>
            </w:r>
            <w:r w:rsidRPr="00966AD8">
              <w:rPr>
                <w:rFonts w:asciiTheme="majorBidi" w:hAnsiTheme="majorBidi" w:cstheme="majorBidi"/>
                <w:color w:val="auto"/>
                <w:sz w:val="21"/>
                <w:szCs w:val="21"/>
              </w:rPr>
              <w:t xml:space="preserve">Adding Emphasis with auxiliaries and inversion; </w:t>
            </w:r>
            <w:proofErr w:type="gramStart"/>
            <w:r w:rsidRPr="00966AD8">
              <w:rPr>
                <w:rFonts w:asciiTheme="majorBidi" w:hAnsiTheme="majorBidi" w:cstheme="majorBidi"/>
                <w:color w:val="auto"/>
                <w:sz w:val="21"/>
                <w:szCs w:val="21"/>
              </w:rPr>
              <w:t>Adverbs</w:t>
            </w:r>
            <w:proofErr w:type="gramEnd"/>
          </w:p>
          <w:p w14:paraId="3E48DDE6" w14:textId="77777777" w:rsidR="00665D45" w:rsidRPr="00470F8F" w:rsidRDefault="00665D45" w:rsidP="00665D45">
            <w:pPr>
              <w:pStyle w:val="Default"/>
              <w:ind w:left="-18" w:firstLine="18"/>
              <w:rPr>
                <w:rFonts w:asciiTheme="majorBidi" w:hAnsiTheme="majorBidi" w:cstheme="majorBidi"/>
                <w:b/>
                <w:bCs/>
                <w:color w:val="auto"/>
                <w:sz w:val="21"/>
                <w:szCs w:val="21"/>
              </w:rPr>
            </w:pPr>
            <w:r w:rsidRPr="00470F8F">
              <w:rPr>
                <w:rFonts w:asciiTheme="majorBidi" w:hAnsiTheme="majorBidi" w:cstheme="majorBidi"/>
                <w:b/>
                <w:bCs/>
                <w:color w:val="auto"/>
                <w:sz w:val="21"/>
                <w:szCs w:val="21"/>
              </w:rPr>
              <w:t>Vocabulary focus:</w:t>
            </w:r>
            <w:r>
              <w:rPr>
                <w:rFonts w:asciiTheme="majorBidi" w:hAnsiTheme="majorBidi" w:cstheme="majorBidi"/>
                <w:b/>
                <w:bCs/>
                <w:color w:val="auto"/>
                <w:sz w:val="21"/>
                <w:szCs w:val="21"/>
              </w:rPr>
              <w:t xml:space="preserve"> </w:t>
            </w:r>
            <w:r w:rsidRPr="00966AD8">
              <w:rPr>
                <w:rFonts w:asciiTheme="majorBidi" w:hAnsiTheme="majorBidi" w:cstheme="majorBidi"/>
                <w:color w:val="auto"/>
                <w:sz w:val="21"/>
                <w:szCs w:val="21"/>
              </w:rPr>
              <w:t xml:space="preserve">Descriptive adjectives; Fashion, look, feel, </w:t>
            </w:r>
            <w:proofErr w:type="gramStart"/>
            <w:r w:rsidRPr="00966AD8">
              <w:rPr>
                <w:rFonts w:asciiTheme="majorBidi" w:hAnsiTheme="majorBidi" w:cstheme="majorBidi"/>
                <w:color w:val="auto"/>
                <w:sz w:val="21"/>
                <w:szCs w:val="21"/>
              </w:rPr>
              <w:t>sound</w:t>
            </w:r>
            <w:proofErr w:type="gramEnd"/>
          </w:p>
          <w:p w14:paraId="159AF3B3" w14:textId="592C13EF" w:rsidR="00665D45" w:rsidRPr="00470F8F" w:rsidRDefault="00665D45" w:rsidP="00665D45">
            <w:pPr>
              <w:pStyle w:val="Default"/>
              <w:rPr>
                <w:rFonts w:asciiTheme="majorBidi" w:hAnsiTheme="majorBidi" w:cstheme="majorBidi"/>
                <w:color w:val="auto"/>
                <w:sz w:val="21"/>
                <w:szCs w:val="21"/>
              </w:rPr>
            </w:pPr>
          </w:p>
        </w:tc>
      </w:tr>
      <w:tr w:rsidR="00665D45" w:rsidRPr="00882DDB" w14:paraId="7A8B77ED" w14:textId="77777777" w:rsidTr="00DD7DFF">
        <w:trPr>
          <w:trHeight w:val="324"/>
        </w:trPr>
        <w:tc>
          <w:tcPr>
            <w:tcW w:w="0" w:type="auto"/>
            <w:shd w:val="clear" w:color="auto" w:fill="FFFFFF" w:themeFill="background1"/>
            <w:vAlign w:val="center"/>
          </w:tcPr>
          <w:p w14:paraId="115C1A18" w14:textId="19CA317E" w:rsidR="00665D45" w:rsidRPr="00470F8F" w:rsidRDefault="00665D45" w:rsidP="00665D45">
            <w:pPr>
              <w:pStyle w:val="Default"/>
              <w:ind w:right="-18" w:hanging="18"/>
              <w:jc w:val="center"/>
              <w:rPr>
                <w:rFonts w:asciiTheme="majorBidi" w:hAnsiTheme="majorBidi" w:cstheme="majorBidi"/>
                <w:color w:val="auto"/>
                <w:sz w:val="21"/>
                <w:szCs w:val="21"/>
              </w:rPr>
            </w:pPr>
            <w:r w:rsidRPr="00470F8F">
              <w:rPr>
                <w:rFonts w:asciiTheme="majorBidi" w:hAnsiTheme="majorBidi" w:cstheme="majorBidi"/>
                <w:color w:val="auto"/>
                <w:sz w:val="21"/>
                <w:szCs w:val="21"/>
              </w:rPr>
              <w:t>8</w:t>
            </w:r>
          </w:p>
        </w:tc>
        <w:tc>
          <w:tcPr>
            <w:tcW w:w="0" w:type="auto"/>
            <w:shd w:val="clear" w:color="auto" w:fill="FFFFFF" w:themeFill="background1"/>
            <w:vAlign w:val="center"/>
          </w:tcPr>
          <w:p w14:paraId="1561D846" w14:textId="7BFF4BDA" w:rsidR="00665D45" w:rsidRPr="00470F8F" w:rsidRDefault="00665D45" w:rsidP="00665D45">
            <w:pPr>
              <w:pStyle w:val="Default"/>
              <w:ind w:left="-18" w:firstLine="18"/>
              <w:rPr>
                <w:rFonts w:asciiTheme="majorBidi" w:hAnsiTheme="majorBidi" w:cstheme="majorBidi"/>
                <w:color w:val="auto"/>
                <w:sz w:val="21"/>
                <w:szCs w:val="21"/>
              </w:rPr>
            </w:pPr>
            <w:r>
              <w:rPr>
                <w:rFonts w:asciiTheme="majorBidi" w:hAnsiTheme="majorBidi" w:cstheme="majorBidi"/>
                <w:color w:val="auto"/>
                <w:sz w:val="21"/>
                <w:szCs w:val="21"/>
              </w:rPr>
              <w:t>7 March</w:t>
            </w:r>
          </w:p>
        </w:tc>
        <w:tc>
          <w:tcPr>
            <w:tcW w:w="3767" w:type="dxa"/>
            <w:shd w:val="clear" w:color="auto" w:fill="FFFFFF" w:themeFill="background1"/>
          </w:tcPr>
          <w:p w14:paraId="65B2A8D4" w14:textId="7C039485" w:rsidR="00665D45" w:rsidRPr="00470F8F" w:rsidRDefault="00665D45" w:rsidP="00665D45">
            <w:pPr>
              <w:pStyle w:val="Default"/>
              <w:ind w:left="-18" w:firstLine="18"/>
              <w:rPr>
                <w:rFonts w:asciiTheme="majorBidi" w:hAnsiTheme="majorBidi" w:cstheme="majorBidi"/>
                <w:color w:val="auto"/>
                <w:sz w:val="21"/>
                <w:szCs w:val="21"/>
              </w:rPr>
            </w:pPr>
            <w:r>
              <w:rPr>
                <w:rFonts w:asciiTheme="majorBidi" w:hAnsiTheme="majorBidi" w:cstheme="majorBidi"/>
                <w:color w:val="000000" w:themeColor="text1"/>
                <w:sz w:val="21"/>
                <w:szCs w:val="21"/>
              </w:rPr>
              <w:t xml:space="preserve">Chapter 8 - </w:t>
            </w:r>
            <w:r w:rsidRPr="00966AD8">
              <w:rPr>
                <w:rFonts w:asciiTheme="majorBidi" w:hAnsiTheme="majorBidi" w:cstheme="majorBidi"/>
                <w:i/>
                <w:iCs/>
                <w:color w:val="000000" w:themeColor="text1"/>
                <w:sz w:val="21"/>
                <w:szCs w:val="21"/>
              </w:rPr>
              <w:t>Live and Let Live</w:t>
            </w:r>
          </w:p>
        </w:tc>
        <w:tc>
          <w:tcPr>
            <w:tcW w:w="4425" w:type="dxa"/>
            <w:shd w:val="clear" w:color="auto" w:fill="FFFFFF" w:themeFill="background1"/>
            <w:vAlign w:val="center"/>
          </w:tcPr>
          <w:p w14:paraId="3065B0B9" w14:textId="77777777" w:rsidR="00665D45" w:rsidRPr="00470F8F" w:rsidRDefault="00665D45" w:rsidP="00665D45">
            <w:pPr>
              <w:pStyle w:val="Default"/>
              <w:ind w:left="-18" w:firstLine="18"/>
              <w:rPr>
                <w:rFonts w:asciiTheme="majorBidi" w:hAnsiTheme="majorBidi" w:cstheme="majorBidi"/>
                <w:b/>
                <w:bCs/>
                <w:color w:val="auto"/>
                <w:sz w:val="21"/>
                <w:szCs w:val="21"/>
              </w:rPr>
            </w:pPr>
            <w:r w:rsidRPr="00470F8F">
              <w:rPr>
                <w:rFonts w:asciiTheme="majorBidi" w:hAnsiTheme="majorBidi" w:cstheme="majorBidi"/>
                <w:b/>
                <w:bCs/>
                <w:color w:val="auto"/>
                <w:sz w:val="21"/>
                <w:szCs w:val="21"/>
              </w:rPr>
              <w:t>Grammar focus:</w:t>
            </w:r>
            <w:r>
              <w:rPr>
                <w:rFonts w:asciiTheme="majorBidi" w:hAnsiTheme="majorBidi" w:cstheme="majorBidi"/>
                <w:b/>
                <w:bCs/>
                <w:color w:val="auto"/>
                <w:sz w:val="21"/>
                <w:szCs w:val="21"/>
              </w:rPr>
              <w:t xml:space="preserve"> </w:t>
            </w:r>
            <w:r>
              <w:rPr>
                <w:rFonts w:asciiTheme="majorBidi" w:hAnsiTheme="majorBidi" w:cstheme="majorBidi"/>
                <w:color w:val="auto"/>
                <w:sz w:val="21"/>
                <w:szCs w:val="21"/>
              </w:rPr>
              <w:t xml:space="preserve">Infinitives and </w:t>
            </w:r>
            <w:proofErr w:type="spellStart"/>
            <w:r>
              <w:rPr>
                <w:rFonts w:asciiTheme="majorBidi" w:hAnsiTheme="majorBidi" w:cstheme="majorBidi"/>
                <w:color w:val="auto"/>
                <w:sz w:val="21"/>
                <w:szCs w:val="21"/>
              </w:rPr>
              <w:t>ing</w:t>
            </w:r>
            <w:proofErr w:type="spellEnd"/>
            <w:r>
              <w:rPr>
                <w:rFonts w:asciiTheme="majorBidi" w:hAnsiTheme="majorBidi" w:cstheme="majorBidi"/>
                <w:color w:val="auto"/>
                <w:sz w:val="21"/>
                <w:szCs w:val="21"/>
              </w:rPr>
              <w:t xml:space="preserve"> forms; Compound phrases</w:t>
            </w:r>
          </w:p>
          <w:p w14:paraId="48396D2B" w14:textId="77777777" w:rsidR="00665D45" w:rsidRPr="00470F8F" w:rsidRDefault="00665D45" w:rsidP="00665D45">
            <w:pPr>
              <w:pStyle w:val="Default"/>
              <w:ind w:left="-18" w:firstLine="18"/>
              <w:rPr>
                <w:rFonts w:asciiTheme="majorBidi" w:hAnsiTheme="majorBidi" w:cstheme="majorBidi"/>
                <w:b/>
                <w:bCs/>
                <w:color w:val="auto"/>
                <w:sz w:val="21"/>
                <w:szCs w:val="21"/>
              </w:rPr>
            </w:pPr>
            <w:r w:rsidRPr="00470F8F">
              <w:rPr>
                <w:rFonts w:asciiTheme="majorBidi" w:hAnsiTheme="majorBidi" w:cstheme="majorBidi"/>
                <w:b/>
                <w:bCs/>
                <w:color w:val="auto"/>
                <w:sz w:val="21"/>
                <w:szCs w:val="21"/>
              </w:rPr>
              <w:t>Vocabulary focus:</w:t>
            </w:r>
            <w:r>
              <w:rPr>
                <w:rFonts w:asciiTheme="majorBidi" w:hAnsiTheme="majorBidi" w:cstheme="majorBidi"/>
                <w:b/>
                <w:bCs/>
                <w:color w:val="auto"/>
                <w:sz w:val="21"/>
                <w:szCs w:val="21"/>
              </w:rPr>
              <w:t xml:space="preserve"> </w:t>
            </w:r>
            <w:r>
              <w:rPr>
                <w:rFonts w:asciiTheme="majorBidi" w:hAnsiTheme="majorBidi" w:cstheme="majorBidi"/>
                <w:color w:val="auto"/>
                <w:sz w:val="21"/>
                <w:szCs w:val="21"/>
              </w:rPr>
              <w:t>Characteristics and behavior</w:t>
            </w:r>
          </w:p>
          <w:p w14:paraId="1203BE16" w14:textId="734B5590" w:rsidR="00665D45" w:rsidRPr="00470F8F" w:rsidRDefault="00665D45" w:rsidP="00665D45">
            <w:pPr>
              <w:pStyle w:val="Default"/>
              <w:ind w:left="-18" w:firstLine="18"/>
              <w:rPr>
                <w:rFonts w:asciiTheme="majorBidi" w:hAnsiTheme="majorBidi" w:cstheme="majorBidi"/>
                <w:color w:val="auto"/>
                <w:sz w:val="21"/>
                <w:szCs w:val="21"/>
              </w:rPr>
            </w:pPr>
          </w:p>
        </w:tc>
      </w:tr>
      <w:tr w:rsidR="00665D45" w:rsidRPr="00882DDB" w14:paraId="6A407329" w14:textId="77777777" w:rsidTr="00700376">
        <w:trPr>
          <w:trHeight w:val="324"/>
        </w:trPr>
        <w:tc>
          <w:tcPr>
            <w:tcW w:w="0" w:type="auto"/>
            <w:shd w:val="clear" w:color="auto" w:fill="FFFF00"/>
            <w:vAlign w:val="center"/>
          </w:tcPr>
          <w:p w14:paraId="6C027038" w14:textId="7CD97B1F" w:rsidR="00665D45" w:rsidRPr="00700376" w:rsidRDefault="00665D45" w:rsidP="00665D45">
            <w:pPr>
              <w:pStyle w:val="Default"/>
              <w:ind w:right="-18" w:hanging="18"/>
              <w:jc w:val="center"/>
              <w:rPr>
                <w:rFonts w:asciiTheme="majorBidi" w:hAnsiTheme="majorBidi" w:cstheme="majorBidi"/>
                <w:b/>
                <w:bCs/>
                <w:color w:val="FF0000"/>
                <w:sz w:val="21"/>
                <w:szCs w:val="21"/>
              </w:rPr>
            </w:pPr>
            <w:r w:rsidRPr="00700376">
              <w:rPr>
                <w:rFonts w:asciiTheme="majorBidi" w:hAnsiTheme="majorBidi" w:cstheme="majorBidi"/>
                <w:b/>
                <w:bCs/>
                <w:color w:val="FF0000"/>
                <w:sz w:val="21"/>
                <w:szCs w:val="21"/>
              </w:rPr>
              <w:lastRenderedPageBreak/>
              <w:t>9</w:t>
            </w:r>
          </w:p>
        </w:tc>
        <w:tc>
          <w:tcPr>
            <w:tcW w:w="0" w:type="auto"/>
            <w:shd w:val="clear" w:color="auto" w:fill="FFFF00"/>
            <w:vAlign w:val="center"/>
          </w:tcPr>
          <w:p w14:paraId="34980244" w14:textId="5FFC9468" w:rsidR="00665D45" w:rsidRPr="00700376" w:rsidRDefault="00665D45" w:rsidP="00665D45">
            <w:pPr>
              <w:pStyle w:val="Default"/>
              <w:ind w:left="-18" w:firstLine="18"/>
              <w:rPr>
                <w:rFonts w:asciiTheme="majorBidi" w:hAnsiTheme="majorBidi" w:cstheme="majorBidi"/>
                <w:b/>
                <w:bCs/>
                <w:color w:val="FF0000"/>
                <w:sz w:val="21"/>
                <w:szCs w:val="21"/>
              </w:rPr>
            </w:pPr>
            <w:r w:rsidRPr="00700376">
              <w:rPr>
                <w:rFonts w:asciiTheme="majorBidi" w:hAnsiTheme="majorBidi" w:cstheme="majorBidi"/>
                <w:b/>
                <w:bCs/>
                <w:color w:val="FF0000"/>
                <w:sz w:val="21"/>
                <w:szCs w:val="21"/>
              </w:rPr>
              <w:t>10 March</w:t>
            </w:r>
          </w:p>
        </w:tc>
        <w:tc>
          <w:tcPr>
            <w:tcW w:w="3767" w:type="dxa"/>
            <w:shd w:val="clear" w:color="auto" w:fill="FFFF00"/>
          </w:tcPr>
          <w:p w14:paraId="2B8DC26A" w14:textId="5324F434" w:rsidR="00665D45" w:rsidRPr="00700376" w:rsidRDefault="00700376" w:rsidP="00665D45">
            <w:pPr>
              <w:pStyle w:val="Default"/>
              <w:ind w:left="-18" w:firstLine="18"/>
              <w:rPr>
                <w:rFonts w:asciiTheme="majorBidi" w:hAnsiTheme="majorBidi" w:cstheme="majorBidi"/>
                <w:b/>
                <w:bCs/>
                <w:color w:val="FF0000"/>
                <w:sz w:val="21"/>
                <w:szCs w:val="21"/>
              </w:rPr>
            </w:pPr>
            <w:r w:rsidRPr="00700376">
              <w:rPr>
                <w:rFonts w:asciiTheme="majorBidi" w:hAnsiTheme="majorBidi" w:cstheme="majorBidi"/>
                <w:b/>
                <w:bCs/>
                <w:color w:val="FF0000"/>
                <w:sz w:val="21"/>
                <w:szCs w:val="21"/>
              </w:rPr>
              <w:t>Midterm Exam</w:t>
            </w:r>
          </w:p>
          <w:p w14:paraId="469BB029" w14:textId="7DB3219E" w:rsidR="00665D45" w:rsidRPr="00700376" w:rsidRDefault="00665D45" w:rsidP="00665D45">
            <w:pPr>
              <w:pStyle w:val="Default"/>
              <w:ind w:left="-18" w:firstLine="18"/>
              <w:rPr>
                <w:rFonts w:asciiTheme="majorBidi" w:hAnsiTheme="majorBidi" w:cstheme="majorBidi"/>
                <w:b/>
                <w:bCs/>
                <w:color w:val="FF0000"/>
                <w:sz w:val="21"/>
                <w:szCs w:val="21"/>
              </w:rPr>
            </w:pPr>
          </w:p>
        </w:tc>
        <w:tc>
          <w:tcPr>
            <w:tcW w:w="4425" w:type="dxa"/>
            <w:shd w:val="clear" w:color="auto" w:fill="FFFF00"/>
            <w:vAlign w:val="center"/>
          </w:tcPr>
          <w:p w14:paraId="5DC1FD58" w14:textId="05B542F9" w:rsidR="00665D45" w:rsidRPr="00470F8F" w:rsidRDefault="00665D45" w:rsidP="00665D45">
            <w:pPr>
              <w:pStyle w:val="Default"/>
              <w:ind w:left="-18" w:firstLine="18"/>
              <w:rPr>
                <w:rFonts w:asciiTheme="majorBidi" w:hAnsiTheme="majorBidi" w:cstheme="majorBidi"/>
                <w:color w:val="auto"/>
                <w:sz w:val="21"/>
                <w:szCs w:val="21"/>
              </w:rPr>
            </w:pPr>
          </w:p>
        </w:tc>
      </w:tr>
      <w:tr w:rsidR="00700376" w:rsidRPr="00882DDB" w14:paraId="27B131D2" w14:textId="77777777" w:rsidTr="00700376">
        <w:trPr>
          <w:trHeight w:val="324"/>
        </w:trPr>
        <w:tc>
          <w:tcPr>
            <w:tcW w:w="0" w:type="auto"/>
            <w:shd w:val="clear" w:color="auto" w:fill="auto"/>
            <w:vAlign w:val="center"/>
          </w:tcPr>
          <w:p w14:paraId="588F934F" w14:textId="6B1D44F9" w:rsidR="00700376" w:rsidRPr="00470F8F" w:rsidRDefault="00700376" w:rsidP="00700376">
            <w:pPr>
              <w:pStyle w:val="Default"/>
              <w:ind w:right="-18" w:hanging="18"/>
              <w:jc w:val="center"/>
              <w:rPr>
                <w:rFonts w:asciiTheme="majorBidi" w:hAnsiTheme="majorBidi" w:cstheme="majorBidi"/>
                <w:color w:val="auto"/>
                <w:sz w:val="21"/>
                <w:szCs w:val="21"/>
              </w:rPr>
            </w:pPr>
            <w:r w:rsidRPr="00470F8F">
              <w:rPr>
                <w:rFonts w:asciiTheme="majorBidi" w:hAnsiTheme="majorBidi" w:cstheme="majorBidi"/>
                <w:color w:val="auto"/>
                <w:sz w:val="21"/>
                <w:szCs w:val="21"/>
              </w:rPr>
              <w:t>10</w:t>
            </w:r>
          </w:p>
        </w:tc>
        <w:tc>
          <w:tcPr>
            <w:tcW w:w="0" w:type="auto"/>
            <w:shd w:val="clear" w:color="auto" w:fill="auto"/>
            <w:vAlign w:val="center"/>
          </w:tcPr>
          <w:p w14:paraId="1713270D" w14:textId="0BB771B2" w:rsidR="00700376" w:rsidRPr="00470F8F" w:rsidRDefault="00700376" w:rsidP="00700376">
            <w:pPr>
              <w:pStyle w:val="Default"/>
              <w:ind w:left="-18" w:firstLine="18"/>
              <w:rPr>
                <w:rFonts w:asciiTheme="majorBidi" w:hAnsiTheme="majorBidi" w:cstheme="majorBidi"/>
                <w:color w:val="auto"/>
                <w:sz w:val="21"/>
                <w:szCs w:val="21"/>
              </w:rPr>
            </w:pPr>
            <w:r>
              <w:rPr>
                <w:rFonts w:asciiTheme="majorBidi" w:hAnsiTheme="majorBidi" w:cstheme="majorBidi"/>
                <w:color w:val="auto"/>
                <w:sz w:val="21"/>
                <w:szCs w:val="21"/>
              </w:rPr>
              <w:t>14 March</w:t>
            </w:r>
          </w:p>
        </w:tc>
        <w:tc>
          <w:tcPr>
            <w:tcW w:w="3767" w:type="dxa"/>
            <w:shd w:val="clear" w:color="auto" w:fill="auto"/>
          </w:tcPr>
          <w:p w14:paraId="54CDE009" w14:textId="4DA2BB0E" w:rsidR="00700376" w:rsidRPr="00470F8F" w:rsidRDefault="00700376" w:rsidP="00700376">
            <w:pPr>
              <w:pStyle w:val="Default"/>
              <w:ind w:left="-18" w:firstLine="18"/>
              <w:rPr>
                <w:rFonts w:asciiTheme="majorBidi" w:hAnsiTheme="majorBidi" w:cstheme="majorBidi"/>
                <w:color w:val="auto"/>
                <w:sz w:val="21"/>
                <w:szCs w:val="21"/>
              </w:rPr>
            </w:pPr>
            <w:r>
              <w:rPr>
                <w:rFonts w:asciiTheme="majorBidi" w:hAnsiTheme="majorBidi" w:cstheme="majorBidi"/>
                <w:color w:val="000000" w:themeColor="text1"/>
                <w:sz w:val="21"/>
                <w:szCs w:val="21"/>
              </w:rPr>
              <w:t xml:space="preserve">Chapter 8 - </w:t>
            </w:r>
            <w:r w:rsidRPr="00966AD8">
              <w:rPr>
                <w:rFonts w:asciiTheme="majorBidi" w:hAnsiTheme="majorBidi" w:cstheme="majorBidi"/>
                <w:i/>
                <w:iCs/>
                <w:color w:val="000000" w:themeColor="text1"/>
                <w:sz w:val="21"/>
                <w:szCs w:val="21"/>
              </w:rPr>
              <w:t>Live and Let Live</w:t>
            </w:r>
          </w:p>
        </w:tc>
        <w:tc>
          <w:tcPr>
            <w:tcW w:w="4425" w:type="dxa"/>
            <w:shd w:val="clear" w:color="auto" w:fill="auto"/>
            <w:vAlign w:val="center"/>
          </w:tcPr>
          <w:p w14:paraId="76EED842" w14:textId="77777777" w:rsidR="00700376" w:rsidRPr="00470F8F" w:rsidRDefault="00700376" w:rsidP="00700376">
            <w:pPr>
              <w:pStyle w:val="Default"/>
              <w:ind w:left="-18" w:firstLine="18"/>
              <w:rPr>
                <w:rFonts w:asciiTheme="majorBidi" w:hAnsiTheme="majorBidi" w:cstheme="majorBidi"/>
                <w:b/>
                <w:bCs/>
                <w:color w:val="auto"/>
                <w:sz w:val="21"/>
                <w:szCs w:val="21"/>
              </w:rPr>
            </w:pPr>
            <w:r w:rsidRPr="00470F8F">
              <w:rPr>
                <w:rFonts w:asciiTheme="majorBidi" w:hAnsiTheme="majorBidi" w:cstheme="majorBidi"/>
                <w:b/>
                <w:bCs/>
                <w:color w:val="auto"/>
                <w:sz w:val="21"/>
                <w:szCs w:val="21"/>
              </w:rPr>
              <w:t>Grammar focus:</w:t>
            </w:r>
            <w:r>
              <w:rPr>
                <w:rFonts w:asciiTheme="majorBidi" w:hAnsiTheme="majorBidi" w:cstheme="majorBidi"/>
                <w:b/>
                <w:bCs/>
                <w:color w:val="auto"/>
                <w:sz w:val="21"/>
                <w:szCs w:val="21"/>
              </w:rPr>
              <w:t xml:space="preserve"> </w:t>
            </w:r>
            <w:r>
              <w:rPr>
                <w:rFonts w:asciiTheme="majorBidi" w:hAnsiTheme="majorBidi" w:cstheme="majorBidi"/>
                <w:color w:val="auto"/>
                <w:sz w:val="21"/>
                <w:szCs w:val="21"/>
              </w:rPr>
              <w:t xml:space="preserve">Infinitives and </w:t>
            </w:r>
            <w:proofErr w:type="spellStart"/>
            <w:r>
              <w:rPr>
                <w:rFonts w:asciiTheme="majorBidi" w:hAnsiTheme="majorBidi" w:cstheme="majorBidi"/>
                <w:color w:val="auto"/>
                <w:sz w:val="21"/>
                <w:szCs w:val="21"/>
              </w:rPr>
              <w:t>ing</w:t>
            </w:r>
            <w:proofErr w:type="spellEnd"/>
            <w:r>
              <w:rPr>
                <w:rFonts w:asciiTheme="majorBidi" w:hAnsiTheme="majorBidi" w:cstheme="majorBidi"/>
                <w:color w:val="auto"/>
                <w:sz w:val="21"/>
                <w:szCs w:val="21"/>
              </w:rPr>
              <w:t xml:space="preserve"> forms; Compound phrases</w:t>
            </w:r>
          </w:p>
          <w:p w14:paraId="43EB4374" w14:textId="77777777" w:rsidR="00700376" w:rsidRPr="00470F8F" w:rsidRDefault="00700376" w:rsidP="00700376">
            <w:pPr>
              <w:pStyle w:val="Default"/>
              <w:ind w:left="-18" w:firstLine="18"/>
              <w:rPr>
                <w:rFonts w:asciiTheme="majorBidi" w:hAnsiTheme="majorBidi" w:cstheme="majorBidi"/>
                <w:b/>
                <w:bCs/>
                <w:color w:val="auto"/>
                <w:sz w:val="21"/>
                <w:szCs w:val="21"/>
              </w:rPr>
            </w:pPr>
            <w:r w:rsidRPr="00470F8F">
              <w:rPr>
                <w:rFonts w:asciiTheme="majorBidi" w:hAnsiTheme="majorBidi" w:cstheme="majorBidi"/>
                <w:b/>
                <w:bCs/>
                <w:color w:val="auto"/>
                <w:sz w:val="21"/>
                <w:szCs w:val="21"/>
              </w:rPr>
              <w:t>Vocabulary focus:</w:t>
            </w:r>
            <w:r>
              <w:rPr>
                <w:rFonts w:asciiTheme="majorBidi" w:hAnsiTheme="majorBidi" w:cstheme="majorBidi"/>
                <w:b/>
                <w:bCs/>
                <w:color w:val="auto"/>
                <w:sz w:val="21"/>
                <w:szCs w:val="21"/>
              </w:rPr>
              <w:t xml:space="preserve"> </w:t>
            </w:r>
            <w:r>
              <w:rPr>
                <w:rFonts w:asciiTheme="majorBidi" w:hAnsiTheme="majorBidi" w:cstheme="majorBidi"/>
                <w:color w:val="auto"/>
                <w:sz w:val="21"/>
                <w:szCs w:val="21"/>
              </w:rPr>
              <w:t>Characteristics and behavior</w:t>
            </w:r>
          </w:p>
          <w:p w14:paraId="79188997" w14:textId="470F1CAC" w:rsidR="00700376" w:rsidRPr="00470F8F" w:rsidRDefault="00700376" w:rsidP="00700376">
            <w:pPr>
              <w:pStyle w:val="Default"/>
              <w:ind w:left="-18" w:firstLine="18"/>
              <w:rPr>
                <w:rFonts w:asciiTheme="majorBidi" w:hAnsiTheme="majorBidi" w:cstheme="majorBidi"/>
                <w:color w:val="auto"/>
                <w:sz w:val="21"/>
                <w:szCs w:val="21"/>
              </w:rPr>
            </w:pPr>
          </w:p>
        </w:tc>
      </w:tr>
      <w:tr w:rsidR="00700376" w:rsidRPr="00882DDB" w14:paraId="0312E79C" w14:textId="77777777" w:rsidTr="00DD7DFF">
        <w:trPr>
          <w:trHeight w:val="324"/>
        </w:trPr>
        <w:tc>
          <w:tcPr>
            <w:tcW w:w="0" w:type="auto"/>
            <w:shd w:val="clear" w:color="auto" w:fill="auto"/>
            <w:vAlign w:val="center"/>
          </w:tcPr>
          <w:p w14:paraId="4059A8DD" w14:textId="61796762" w:rsidR="00700376" w:rsidRPr="00470F8F" w:rsidRDefault="00700376" w:rsidP="00700376">
            <w:pPr>
              <w:pStyle w:val="Default"/>
              <w:ind w:right="-18" w:hanging="18"/>
              <w:jc w:val="center"/>
              <w:rPr>
                <w:rFonts w:asciiTheme="majorBidi" w:hAnsiTheme="majorBidi" w:cstheme="majorBidi"/>
                <w:color w:val="auto"/>
                <w:sz w:val="21"/>
                <w:szCs w:val="21"/>
              </w:rPr>
            </w:pPr>
            <w:r w:rsidRPr="00470F8F">
              <w:rPr>
                <w:rFonts w:asciiTheme="majorBidi" w:hAnsiTheme="majorBidi" w:cstheme="majorBidi"/>
                <w:color w:val="auto"/>
                <w:sz w:val="21"/>
                <w:szCs w:val="21"/>
              </w:rPr>
              <w:t>11</w:t>
            </w:r>
          </w:p>
        </w:tc>
        <w:tc>
          <w:tcPr>
            <w:tcW w:w="0" w:type="auto"/>
            <w:vAlign w:val="center"/>
          </w:tcPr>
          <w:p w14:paraId="4AB005F8" w14:textId="4867E70D" w:rsidR="00700376" w:rsidRPr="00470F8F" w:rsidRDefault="00700376" w:rsidP="00700376">
            <w:pPr>
              <w:pStyle w:val="Default"/>
              <w:ind w:left="-18" w:firstLine="18"/>
              <w:rPr>
                <w:rFonts w:asciiTheme="majorBidi" w:hAnsiTheme="majorBidi" w:cstheme="majorBidi"/>
                <w:color w:val="auto"/>
                <w:sz w:val="21"/>
                <w:szCs w:val="21"/>
              </w:rPr>
            </w:pPr>
            <w:r>
              <w:rPr>
                <w:rFonts w:asciiTheme="majorBidi" w:hAnsiTheme="majorBidi" w:cstheme="majorBidi"/>
                <w:color w:val="auto"/>
                <w:sz w:val="21"/>
                <w:szCs w:val="21"/>
              </w:rPr>
              <w:t>17 March</w:t>
            </w:r>
            <w:r w:rsidRPr="00470F8F">
              <w:rPr>
                <w:rFonts w:asciiTheme="majorBidi" w:hAnsiTheme="majorBidi" w:cstheme="majorBidi"/>
                <w:color w:val="auto"/>
                <w:sz w:val="21"/>
                <w:szCs w:val="21"/>
              </w:rPr>
              <w:t xml:space="preserve"> </w:t>
            </w:r>
          </w:p>
        </w:tc>
        <w:tc>
          <w:tcPr>
            <w:tcW w:w="3767" w:type="dxa"/>
          </w:tcPr>
          <w:p w14:paraId="5DE1D335" w14:textId="113380A7" w:rsidR="00700376" w:rsidRPr="00470F8F" w:rsidRDefault="00700376" w:rsidP="00700376">
            <w:pPr>
              <w:pStyle w:val="Default"/>
              <w:ind w:left="-18" w:firstLine="18"/>
              <w:rPr>
                <w:rFonts w:asciiTheme="majorBidi" w:hAnsiTheme="majorBidi" w:cstheme="majorBidi"/>
                <w:color w:val="auto"/>
                <w:sz w:val="21"/>
                <w:szCs w:val="21"/>
              </w:rPr>
            </w:pPr>
            <w:r>
              <w:rPr>
                <w:rFonts w:asciiTheme="majorBidi" w:hAnsiTheme="majorBidi" w:cstheme="majorBidi"/>
                <w:color w:val="auto"/>
                <w:sz w:val="21"/>
                <w:szCs w:val="21"/>
              </w:rPr>
              <w:t xml:space="preserve">Chapter 9 – </w:t>
            </w:r>
            <w:r w:rsidRPr="00966AD8">
              <w:rPr>
                <w:rFonts w:asciiTheme="majorBidi" w:hAnsiTheme="majorBidi" w:cstheme="majorBidi"/>
                <w:i/>
                <w:iCs/>
                <w:color w:val="auto"/>
                <w:sz w:val="21"/>
                <w:szCs w:val="21"/>
              </w:rPr>
              <w:t>Things to come</w:t>
            </w:r>
          </w:p>
        </w:tc>
        <w:tc>
          <w:tcPr>
            <w:tcW w:w="4425" w:type="dxa"/>
            <w:vAlign w:val="center"/>
          </w:tcPr>
          <w:p w14:paraId="7FDB5185" w14:textId="77777777" w:rsidR="00700376" w:rsidRPr="00470F8F" w:rsidRDefault="00700376" w:rsidP="00700376">
            <w:pPr>
              <w:pStyle w:val="Default"/>
              <w:ind w:left="-18" w:firstLine="18"/>
              <w:rPr>
                <w:rFonts w:asciiTheme="majorBidi" w:hAnsiTheme="majorBidi" w:cstheme="majorBidi"/>
                <w:b/>
                <w:bCs/>
                <w:color w:val="auto"/>
                <w:sz w:val="21"/>
                <w:szCs w:val="21"/>
              </w:rPr>
            </w:pPr>
            <w:r w:rsidRPr="00470F8F">
              <w:rPr>
                <w:rFonts w:asciiTheme="majorBidi" w:hAnsiTheme="majorBidi" w:cstheme="majorBidi"/>
                <w:b/>
                <w:bCs/>
                <w:color w:val="auto"/>
                <w:sz w:val="21"/>
                <w:szCs w:val="21"/>
              </w:rPr>
              <w:t>Grammar focus:</w:t>
            </w:r>
            <w:r>
              <w:rPr>
                <w:rFonts w:asciiTheme="majorBidi" w:hAnsiTheme="majorBidi" w:cstheme="majorBidi"/>
                <w:b/>
                <w:bCs/>
                <w:color w:val="auto"/>
                <w:sz w:val="21"/>
                <w:szCs w:val="21"/>
              </w:rPr>
              <w:t xml:space="preserve"> </w:t>
            </w:r>
            <w:r>
              <w:rPr>
                <w:rFonts w:asciiTheme="majorBidi" w:hAnsiTheme="majorBidi" w:cstheme="majorBidi"/>
                <w:color w:val="auto"/>
                <w:sz w:val="21"/>
                <w:szCs w:val="21"/>
              </w:rPr>
              <w:t xml:space="preserve">Future forms; Describing current </w:t>
            </w:r>
            <w:proofErr w:type="gramStart"/>
            <w:r>
              <w:rPr>
                <w:rFonts w:asciiTheme="majorBidi" w:hAnsiTheme="majorBidi" w:cstheme="majorBidi"/>
                <w:color w:val="auto"/>
                <w:sz w:val="21"/>
                <w:szCs w:val="21"/>
              </w:rPr>
              <w:t>trends</w:t>
            </w:r>
            <w:proofErr w:type="gramEnd"/>
          </w:p>
          <w:p w14:paraId="1BD346C4" w14:textId="77777777" w:rsidR="00700376" w:rsidRPr="00966AD8" w:rsidRDefault="00700376" w:rsidP="00700376">
            <w:pPr>
              <w:pStyle w:val="Default"/>
              <w:ind w:left="-18" w:firstLine="18"/>
              <w:rPr>
                <w:rFonts w:asciiTheme="majorBidi" w:hAnsiTheme="majorBidi" w:cstheme="majorBidi"/>
                <w:color w:val="auto"/>
                <w:sz w:val="21"/>
                <w:szCs w:val="21"/>
              </w:rPr>
            </w:pPr>
            <w:r w:rsidRPr="00470F8F">
              <w:rPr>
                <w:rFonts w:asciiTheme="majorBidi" w:hAnsiTheme="majorBidi" w:cstheme="majorBidi"/>
                <w:b/>
                <w:bCs/>
                <w:color w:val="auto"/>
                <w:sz w:val="21"/>
                <w:szCs w:val="21"/>
              </w:rPr>
              <w:t>Vocabulary focus:</w:t>
            </w:r>
            <w:r>
              <w:rPr>
                <w:rFonts w:asciiTheme="majorBidi" w:hAnsiTheme="majorBidi" w:cstheme="majorBidi"/>
                <w:b/>
                <w:bCs/>
                <w:color w:val="auto"/>
                <w:sz w:val="21"/>
                <w:szCs w:val="21"/>
              </w:rPr>
              <w:t xml:space="preserve"> </w:t>
            </w:r>
            <w:r w:rsidRPr="00966AD8">
              <w:rPr>
                <w:rFonts w:asciiTheme="majorBidi" w:hAnsiTheme="majorBidi" w:cstheme="majorBidi"/>
                <w:color w:val="auto"/>
                <w:sz w:val="21"/>
                <w:szCs w:val="21"/>
              </w:rPr>
              <w:t xml:space="preserve">Describing future </w:t>
            </w:r>
            <w:proofErr w:type="gramStart"/>
            <w:r w:rsidRPr="00966AD8">
              <w:rPr>
                <w:rFonts w:asciiTheme="majorBidi" w:hAnsiTheme="majorBidi" w:cstheme="majorBidi"/>
                <w:color w:val="auto"/>
                <w:sz w:val="21"/>
                <w:szCs w:val="21"/>
              </w:rPr>
              <w:t>developments</w:t>
            </w:r>
            <w:proofErr w:type="gramEnd"/>
          </w:p>
          <w:p w14:paraId="3B708979" w14:textId="29CBC043" w:rsidR="00700376" w:rsidRPr="00470F8F" w:rsidRDefault="00700376" w:rsidP="00700376">
            <w:pPr>
              <w:pStyle w:val="Default"/>
              <w:ind w:left="-18" w:firstLine="18"/>
              <w:rPr>
                <w:rFonts w:asciiTheme="majorBidi" w:hAnsiTheme="majorBidi" w:cstheme="majorBidi"/>
                <w:color w:val="auto"/>
                <w:sz w:val="21"/>
                <w:szCs w:val="21"/>
              </w:rPr>
            </w:pPr>
          </w:p>
        </w:tc>
      </w:tr>
      <w:tr w:rsidR="00700376" w:rsidRPr="00882DDB" w14:paraId="01A8DE38" w14:textId="77777777" w:rsidTr="00966AD8">
        <w:trPr>
          <w:trHeight w:val="324"/>
        </w:trPr>
        <w:tc>
          <w:tcPr>
            <w:tcW w:w="0" w:type="auto"/>
            <w:shd w:val="clear" w:color="auto" w:fill="auto"/>
            <w:vAlign w:val="center"/>
          </w:tcPr>
          <w:p w14:paraId="17B1D6A7" w14:textId="10D9564C" w:rsidR="00700376" w:rsidRPr="00470F8F" w:rsidRDefault="00700376" w:rsidP="00700376">
            <w:pPr>
              <w:pStyle w:val="Default"/>
              <w:ind w:right="-18" w:hanging="18"/>
              <w:jc w:val="center"/>
              <w:rPr>
                <w:rFonts w:asciiTheme="majorBidi" w:hAnsiTheme="majorBidi" w:cstheme="majorBidi"/>
                <w:color w:val="auto"/>
                <w:sz w:val="21"/>
                <w:szCs w:val="21"/>
              </w:rPr>
            </w:pPr>
            <w:r w:rsidRPr="00470F8F">
              <w:rPr>
                <w:rFonts w:asciiTheme="majorBidi" w:hAnsiTheme="majorBidi" w:cstheme="majorBidi"/>
                <w:color w:val="auto"/>
                <w:sz w:val="21"/>
                <w:szCs w:val="21"/>
              </w:rPr>
              <w:t>12</w:t>
            </w:r>
          </w:p>
        </w:tc>
        <w:tc>
          <w:tcPr>
            <w:tcW w:w="0" w:type="auto"/>
            <w:shd w:val="clear" w:color="auto" w:fill="auto"/>
            <w:vAlign w:val="center"/>
          </w:tcPr>
          <w:p w14:paraId="1C847766" w14:textId="54BC806C" w:rsidR="00700376" w:rsidRPr="00470F8F" w:rsidRDefault="00700376" w:rsidP="00700376">
            <w:pPr>
              <w:pStyle w:val="Default"/>
              <w:ind w:left="-18" w:firstLine="18"/>
              <w:rPr>
                <w:rFonts w:asciiTheme="majorBidi" w:hAnsiTheme="majorBidi" w:cstheme="majorBidi"/>
                <w:color w:val="auto"/>
                <w:sz w:val="21"/>
                <w:szCs w:val="21"/>
              </w:rPr>
            </w:pPr>
            <w:r>
              <w:rPr>
                <w:rFonts w:asciiTheme="majorBidi" w:hAnsiTheme="majorBidi" w:cstheme="majorBidi"/>
                <w:color w:val="auto"/>
                <w:sz w:val="21"/>
                <w:szCs w:val="21"/>
              </w:rPr>
              <w:t>21 March</w:t>
            </w:r>
            <w:r w:rsidRPr="00470F8F">
              <w:rPr>
                <w:rFonts w:asciiTheme="majorBidi" w:hAnsiTheme="majorBidi" w:cstheme="majorBidi"/>
                <w:color w:val="auto"/>
                <w:sz w:val="21"/>
                <w:szCs w:val="21"/>
              </w:rPr>
              <w:t xml:space="preserve"> </w:t>
            </w:r>
          </w:p>
        </w:tc>
        <w:tc>
          <w:tcPr>
            <w:tcW w:w="3767" w:type="dxa"/>
            <w:shd w:val="clear" w:color="auto" w:fill="auto"/>
          </w:tcPr>
          <w:p w14:paraId="20E53669" w14:textId="765121F3" w:rsidR="00700376" w:rsidRPr="00470F8F" w:rsidRDefault="00700376" w:rsidP="00700376">
            <w:pPr>
              <w:pStyle w:val="Default"/>
              <w:ind w:left="-18" w:firstLine="18"/>
              <w:rPr>
                <w:rFonts w:asciiTheme="majorBidi" w:hAnsiTheme="majorBidi" w:cstheme="majorBidi"/>
                <w:color w:val="auto"/>
                <w:sz w:val="21"/>
                <w:szCs w:val="21"/>
              </w:rPr>
            </w:pPr>
            <w:r>
              <w:rPr>
                <w:rFonts w:asciiTheme="majorBidi" w:hAnsiTheme="majorBidi" w:cstheme="majorBidi"/>
                <w:color w:val="auto"/>
                <w:sz w:val="21"/>
                <w:szCs w:val="21"/>
              </w:rPr>
              <w:t xml:space="preserve">Chapter 9 – </w:t>
            </w:r>
            <w:r w:rsidRPr="00966AD8">
              <w:rPr>
                <w:rFonts w:asciiTheme="majorBidi" w:hAnsiTheme="majorBidi" w:cstheme="majorBidi"/>
                <w:i/>
                <w:iCs/>
                <w:color w:val="auto"/>
                <w:sz w:val="21"/>
                <w:szCs w:val="21"/>
              </w:rPr>
              <w:t>Things to come</w:t>
            </w:r>
          </w:p>
        </w:tc>
        <w:tc>
          <w:tcPr>
            <w:tcW w:w="4425" w:type="dxa"/>
            <w:shd w:val="clear" w:color="auto" w:fill="auto"/>
            <w:vAlign w:val="center"/>
          </w:tcPr>
          <w:p w14:paraId="2190568D" w14:textId="77777777" w:rsidR="00700376" w:rsidRPr="00470F8F" w:rsidRDefault="00700376" w:rsidP="00700376">
            <w:pPr>
              <w:pStyle w:val="Default"/>
              <w:ind w:left="-18" w:firstLine="18"/>
              <w:rPr>
                <w:rFonts w:asciiTheme="majorBidi" w:hAnsiTheme="majorBidi" w:cstheme="majorBidi"/>
                <w:b/>
                <w:bCs/>
                <w:color w:val="auto"/>
                <w:sz w:val="21"/>
                <w:szCs w:val="21"/>
              </w:rPr>
            </w:pPr>
            <w:r w:rsidRPr="00470F8F">
              <w:rPr>
                <w:rFonts w:asciiTheme="majorBidi" w:hAnsiTheme="majorBidi" w:cstheme="majorBidi"/>
                <w:b/>
                <w:bCs/>
                <w:color w:val="auto"/>
                <w:sz w:val="21"/>
                <w:szCs w:val="21"/>
              </w:rPr>
              <w:t>Grammar focus:</w:t>
            </w:r>
            <w:r>
              <w:rPr>
                <w:rFonts w:asciiTheme="majorBidi" w:hAnsiTheme="majorBidi" w:cstheme="majorBidi"/>
                <w:b/>
                <w:bCs/>
                <w:color w:val="auto"/>
                <w:sz w:val="21"/>
                <w:szCs w:val="21"/>
              </w:rPr>
              <w:t xml:space="preserve"> </w:t>
            </w:r>
            <w:r>
              <w:rPr>
                <w:rFonts w:asciiTheme="majorBidi" w:hAnsiTheme="majorBidi" w:cstheme="majorBidi"/>
                <w:color w:val="auto"/>
                <w:sz w:val="21"/>
                <w:szCs w:val="21"/>
              </w:rPr>
              <w:t xml:space="preserve">Future forms; Describing current </w:t>
            </w:r>
            <w:proofErr w:type="gramStart"/>
            <w:r>
              <w:rPr>
                <w:rFonts w:asciiTheme="majorBidi" w:hAnsiTheme="majorBidi" w:cstheme="majorBidi"/>
                <w:color w:val="auto"/>
                <w:sz w:val="21"/>
                <w:szCs w:val="21"/>
              </w:rPr>
              <w:t>trends</w:t>
            </w:r>
            <w:proofErr w:type="gramEnd"/>
          </w:p>
          <w:p w14:paraId="3955140C" w14:textId="77777777" w:rsidR="00700376" w:rsidRPr="00966AD8" w:rsidRDefault="00700376" w:rsidP="00700376">
            <w:pPr>
              <w:pStyle w:val="Default"/>
              <w:ind w:left="-18" w:firstLine="18"/>
              <w:rPr>
                <w:rFonts w:asciiTheme="majorBidi" w:hAnsiTheme="majorBidi" w:cstheme="majorBidi"/>
                <w:color w:val="auto"/>
                <w:sz w:val="21"/>
                <w:szCs w:val="21"/>
              </w:rPr>
            </w:pPr>
            <w:r w:rsidRPr="00470F8F">
              <w:rPr>
                <w:rFonts w:asciiTheme="majorBidi" w:hAnsiTheme="majorBidi" w:cstheme="majorBidi"/>
                <w:b/>
                <w:bCs/>
                <w:color w:val="auto"/>
                <w:sz w:val="21"/>
                <w:szCs w:val="21"/>
              </w:rPr>
              <w:t>Vocabulary focus:</w:t>
            </w:r>
            <w:r>
              <w:rPr>
                <w:rFonts w:asciiTheme="majorBidi" w:hAnsiTheme="majorBidi" w:cstheme="majorBidi"/>
                <w:b/>
                <w:bCs/>
                <w:color w:val="auto"/>
                <w:sz w:val="21"/>
                <w:szCs w:val="21"/>
              </w:rPr>
              <w:t xml:space="preserve"> </w:t>
            </w:r>
            <w:r w:rsidRPr="00966AD8">
              <w:rPr>
                <w:rFonts w:asciiTheme="majorBidi" w:hAnsiTheme="majorBidi" w:cstheme="majorBidi"/>
                <w:color w:val="auto"/>
                <w:sz w:val="21"/>
                <w:szCs w:val="21"/>
              </w:rPr>
              <w:t xml:space="preserve">Describing future </w:t>
            </w:r>
            <w:proofErr w:type="gramStart"/>
            <w:r w:rsidRPr="00966AD8">
              <w:rPr>
                <w:rFonts w:asciiTheme="majorBidi" w:hAnsiTheme="majorBidi" w:cstheme="majorBidi"/>
                <w:color w:val="auto"/>
                <w:sz w:val="21"/>
                <w:szCs w:val="21"/>
              </w:rPr>
              <w:t>developments</w:t>
            </w:r>
            <w:proofErr w:type="gramEnd"/>
          </w:p>
          <w:p w14:paraId="14651005" w14:textId="198E9EF2" w:rsidR="00700376" w:rsidRPr="00470F8F" w:rsidRDefault="00700376" w:rsidP="00700376">
            <w:pPr>
              <w:pStyle w:val="Default"/>
              <w:ind w:left="-18" w:firstLine="18"/>
              <w:rPr>
                <w:rFonts w:asciiTheme="majorBidi" w:hAnsiTheme="majorBidi" w:cstheme="majorBidi"/>
                <w:color w:val="auto"/>
                <w:sz w:val="21"/>
                <w:szCs w:val="21"/>
              </w:rPr>
            </w:pPr>
          </w:p>
        </w:tc>
      </w:tr>
      <w:tr w:rsidR="00700376" w:rsidRPr="00882DDB" w14:paraId="708A92B7" w14:textId="77777777" w:rsidTr="00966AD8">
        <w:trPr>
          <w:trHeight w:val="324"/>
        </w:trPr>
        <w:tc>
          <w:tcPr>
            <w:tcW w:w="0" w:type="auto"/>
            <w:shd w:val="clear" w:color="auto" w:fill="FFFF00"/>
            <w:vAlign w:val="center"/>
          </w:tcPr>
          <w:p w14:paraId="0696260E" w14:textId="61CCC299" w:rsidR="00700376" w:rsidRPr="00700376" w:rsidRDefault="00700376" w:rsidP="00700376">
            <w:pPr>
              <w:pStyle w:val="Default"/>
              <w:ind w:right="-18" w:hanging="18"/>
              <w:jc w:val="center"/>
              <w:rPr>
                <w:rFonts w:asciiTheme="majorBidi" w:hAnsiTheme="majorBidi" w:cstheme="majorBidi"/>
                <w:b/>
                <w:bCs/>
                <w:color w:val="FF0000"/>
                <w:sz w:val="21"/>
                <w:szCs w:val="21"/>
              </w:rPr>
            </w:pPr>
            <w:r w:rsidRPr="00700376">
              <w:rPr>
                <w:rFonts w:asciiTheme="majorBidi" w:hAnsiTheme="majorBidi" w:cstheme="majorBidi"/>
                <w:b/>
                <w:bCs/>
                <w:color w:val="FF0000"/>
                <w:sz w:val="21"/>
                <w:szCs w:val="21"/>
              </w:rPr>
              <w:t>13</w:t>
            </w:r>
          </w:p>
        </w:tc>
        <w:tc>
          <w:tcPr>
            <w:tcW w:w="0" w:type="auto"/>
            <w:shd w:val="clear" w:color="auto" w:fill="FFFF00"/>
            <w:vAlign w:val="center"/>
          </w:tcPr>
          <w:p w14:paraId="493E89DA" w14:textId="40591B69" w:rsidR="00700376" w:rsidRPr="00700376" w:rsidRDefault="00700376" w:rsidP="00700376">
            <w:pPr>
              <w:pStyle w:val="Default"/>
              <w:ind w:left="-18" w:firstLine="18"/>
              <w:rPr>
                <w:rFonts w:asciiTheme="majorBidi" w:hAnsiTheme="majorBidi" w:cstheme="majorBidi"/>
                <w:b/>
                <w:bCs/>
                <w:color w:val="FF0000"/>
                <w:sz w:val="21"/>
                <w:szCs w:val="21"/>
              </w:rPr>
            </w:pPr>
            <w:r w:rsidRPr="00700376">
              <w:rPr>
                <w:rFonts w:asciiTheme="majorBidi" w:hAnsiTheme="majorBidi" w:cstheme="majorBidi"/>
                <w:b/>
                <w:bCs/>
                <w:color w:val="FF0000"/>
                <w:sz w:val="21"/>
                <w:szCs w:val="21"/>
              </w:rPr>
              <w:t>7 April</w:t>
            </w:r>
          </w:p>
        </w:tc>
        <w:tc>
          <w:tcPr>
            <w:tcW w:w="3767" w:type="dxa"/>
            <w:shd w:val="clear" w:color="auto" w:fill="FFFF00"/>
          </w:tcPr>
          <w:p w14:paraId="7F3B54D2" w14:textId="4B827BFD" w:rsidR="00700376" w:rsidRPr="00700376" w:rsidRDefault="00700376" w:rsidP="00700376">
            <w:pPr>
              <w:pStyle w:val="Default"/>
              <w:ind w:left="-18" w:firstLine="18"/>
              <w:rPr>
                <w:rFonts w:asciiTheme="majorBidi" w:hAnsiTheme="majorBidi" w:cstheme="majorBidi"/>
                <w:b/>
                <w:bCs/>
                <w:color w:val="FF0000"/>
                <w:sz w:val="21"/>
                <w:szCs w:val="21"/>
              </w:rPr>
            </w:pPr>
            <w:r w:rsidRPr="00700376">
              <w:rPr>
                <w:rFonts w:asciiTheme="majorBidi" w:hAnsiTheme="majorBidi" w:cstheme="majorBidi"/>
                <w:b/>
                <w:bCs/>
                <w:color w:val="FF0000"/>
                <w:sz w:val="21"/>
                <w:szCs w:val="21"/>
              </w:rPr>
              <w:t>Quiz 2</w:t>
            </w:r>
          </w:p>
        </w:tc>
        <w:tc>
          <w:tcPr>
            <w:tcW w:w="4425" w:type="dxa"/>
            <w:shd w:val="clear" w:color="auto" w:fill="FFFF00"/>
            <w:vAlign w:val="center"/>
          </w:tcPr>
          <w:p w14:paraId="2231FA52" w14:textId="5355A8A5" w:rsidR="00700376" w:rsidRPr="00700376" w:rsidRDefault="00700376" w:rsidP="00700376">
            <w:pPr>
              <w:pStyle w:val="Default"/>
              <w:ind w:left="-18" w:firstLine="18"/>
              <w:rPr>
                <w:rFonts w:asciiTheme="majorBidi" w:hAnsiTheme="majorBidi" w:cstheme="majorBidi"/>
                <w:b/>
                <w:bCs/>
                <w:color w:val="auto"/>
                <w:sz w:val="21"/>
                <w:szCs w:val="21"/>
              </w:rPr>
            </w:pPr>
          </w:p>
        </w:tc>
      </w:tr>
      <w:tr w:rsidR="00700376" w:rsidRPr="00882DDB" w14:paraId="120D0796" w14:textId="77777777" w:rsidTr="00700376">
        <w:trPr>
          <w:trHeight w:val="324"/>
        </w:trPr>
        <w:tc>
          <w:tcPr>
            <w:tcW w:w="0" w:type="auto"/>
            <w:shd w:val="clear" w:color="auto" w:fill="FFFF00"/>
            <w:vAlign w:val="center"/>
          </w:tcPr>
          <w:p w14:paraId="11598E90" w14:textId="7D8CF0E6" w:rsidR="00700376" w:rsidRPr="00700376" w:rsidRDefault="00700376" w:rsidP="00700376">
            <w:pPr>
              <w:pStyle w:val="Default"/>
              <w:ind w:right="-18" w:hanging="18"/>
              <w:jc w:val="center"/>
              <w:rPr>
                <w:rFonts w:asciiTheme="majorBidi" w:hAnsiTheme="majorBidi" w:cstheme="majorBidi"/>
                <w:b/>
                <w:bCs/>
                <w:color w:val="FF0000"/>
                <w:sz w:val="21"/>
                <w:szCs w:val="21"/>
              </w:rPr>
            </w:pPr>
            <w:r w:rsidRPr="00700376">
              <w:rPr>
                <w:rFonts w:asciiTheme="majorBidi" w:hAnsiTheme="majorBidi" w:cstheme="majorBidi"/>
                <w:b/>
                <w:bCs/>
                <w:color w:val="FF0000"/>
                <w:sz w:val="21"/>
                <w:szCs w:val="21"/>
              </w:rPr>
              <w:t>14</w:t>
            </w:r>
          </w:p>
        </w:tc>
        <w:tc>
          <w:tcPr>
            <w:tcW w:w="0" w:type="auto"/>
            <w:shd w:val="clear" w:color="auto" w:fill="FFFF00"/>
            <w:vAlign w:val="center"/>
          </w:tcPr>
          <w:p w14:paraId="33BED339" w14:textId="11F37410" w:rsidR="00700376" w:rsidRPr="00700376" w:rsidRDefault="00700376" w:rsidP="00700376">
            <w:pPr>
              <w:pStyle w:val="Default"/>
              <w:ind w:left="-18" w:firstLine="18"/>
              <w:rPr>
                <w:rFonts w:asciiTheme="majorBidi" w:hAnsiTheme="majorBidi" w:cstheme="majorBidi"/>
                <w:b/>
                <w:bCs/>
                <w:color w:val="FF0000"/>
                <w:sz w:val="21"/>
                <w:szCs w:val="21"/>
              </w:rPr>
            </w:pPr>
            <w:r w:rsidRPr="00700376">
              <w:rPr>
                <w:rFonts w:asciiTheme="majorBidi" w:hAnsiTheme="majorBidi" w:cstheme="majorBidi"/>
                <w:b/>
                <w:bCs/>
                <w:color w:val="FF0000"/>
                <w:sz w:val="21"/>
                <w:szCs w:val="21"/>
              </w:rPr>
              <w:t>14 April</w:t>
            </w:r>
          </w:p>
        </w:tc>
        <w:tc>
          <w:tcPr>
            <w:tcW w:w="3767" w:type="dxa"/>
            <w:shd w:val="clear" w:color="auto" w:fill="FFFF00"/>
          </w:tcPr>
          <w:p w14:paraId="3ABA124A" w14:textId="1E0BCDF7" w:rsidR="00700376" w:rsidRPr="00700376" w:rsidRDefault="00700376" w:rsidP="00700376">
            <w:pPr>
              <w:pStyle w:val="Default"/>
              <w:ind w:left="-18" w:firstLine="18"/>
              <w:rPr>
                <w:rFonts w:asciiTheme="majorBidi" w:hAnsiTheme="majorBidi" w:cstheme="majorBidi"/>
                <w:b/>
                <w:bCs/>
                <w:color w:val="FF0000"/>
                <w:sz w:val="21"/>
                <w:szCs w:val="21"/>
              </w:rPr>
            </w:pPr>
            <w:r w:rsidRPr="00700376">
              <w:rPr>
                <w:rFonts w:asciiTheme="majorBidi" w:hAnsiTheme="majorBidi" w:cstheme="majorBidi"/>
                <w:b/>
                <w:bCs/>
                <w:color w:val="FF0000"/>
                <w:sz w:val="21"/>
                <w:szCs w:val="21"/>
              </w:rPr>
              <w:t>Oral Exams</w:t>
            </w:r>
          </w:p>
        </w:tc>
        <w:tc>
          <w:tcPr>
            <w:tcW w:w="4425" w:type="dxa"/>
            <w:shd w:val="clear" w:color="auto" w:fill="FFFF00"/>
            <w:vAlign w:val="center"/>
          </w:tcPr>
          <w:p w14:paraId="0F5C7FE5" w14:textId="1833A094" w:rsidR="00700376" w:rsidRPr="00700376" w:rsidRDefault="00700376" w:rsidP="00700376">
            <w:pPr>
              <w:pStyle w:val="Default"/>
              <w:ind w:left="-18" w:firstLine="18"/>
              <w:rPr>
                <w:rFonts w:asciiTheme="majorBidi" w:hAnsiTheme="majorBidi" w:cstheme="majorBidi"/>
                <w:b/>
                <w:bCs/>
                <w:color w:val="FF0000"/>
                <w:sz w:val="21"/>
                <w:szCs w:val="21"/>
                <w:highlight w:val="yellow"/>
              </w:rPr>
            </w:pPr>
          </w:p>
        </w:tc>
      </w:tr>
      <w:tr w:rsidR="00700376" w:rsidRPr="00882DDB" w14:paraId="3C7ED0A4" w14:textId="77777777" w:rsidTr="00700376">
        <w:trPr>
          <w:trHeight w:val="324"/>
        </w:trPr>
        <w:tc>
          <w:tcPr>
            <w:tcW w:w="0" w:type="auto"/>
            <w:shd w:val="clear" w:color="auto" w:fill="FFFF00"/>
            <w:vAlign w:val="center"/>
          </w:tcPr>
          <w:p w14:paraId="67CFC7DF" w14:textId="37495398" w:rsidR="00700376" w:rsidRPr="00700376" w:rsidRDefault="00700376" w:rsidP="00700376">
            <w:pPr>
              <w:pStyle w:val="Default"/>
              <w:ind w:right="-18" w:hanging="18"/>
              <w:jc w:val="center"/>
              <w:rPr>
                <w:rFonts w:asciiTheme="majorBidi" w:hAnsiTheme="majorBidi" w:cstheme="majorBidi"/>
                <w:b/>
                <w:bCs/>
                <w:color w:val="FF0000"/>
                <w:sz w:val="21"/>
                <w:szCs w:val="21"/>
              </w:rPr>
            </w:pPr>
            <w:r w:rsidRPr="00700376">
              <w:rPr>
                <w:rFonts w:asciiTheme="majorBidi" w:hAnsiTheme="majorBidi" w:cstheme="majorBidi"/>
                <w:b/>
                <w:bCs/>
                <w:color w:val="FF0000"/>
                <w:sz w:val="21"/>
                <w:szCs w:val="21"/>
              </w:rPr>
              <w:t>15</w:t>
            </w:r>
          </w:p>
        </w:tc>
        <w:tc>
          <w:tcPr>
            <w:tcW w:w="0" w:type="auto"/>
            <w:shd w:val="clear" w:color="auto" w:fill="FFFF00"/>
            <w:vAlign w:val="center"/>
          </w:tcPr>
          <w:p w14:paraId="2933ADE6" w14:textId="201F9595" w:rsidR="00700376" w:rsidRPr="00700376" w:rsidRDefault="00700376" w:rsidP="00700376">
            <w:pPr>
              <w:pStyle w:val="Default"/>
              <w:ind w:left="-18" w:firstLine="18"/>
              <w:rPr>
                <w:rFonts w:asciiTheme="majorBidi" w:hAnsiTheme="majorBidi" w:cstheme="majorBidi"/>
                <w:b/>
                <w:bCs/>
                <w:color w:val="FF0000"/>
                <w:sz w:val="21"/>
                <w:szCs w:val="21"/>
              </w:rPr>
            </w:pPr>
            <w:r w:rsidRPr="00700376">
              <w:rPr>
                <w:rFonts w:asciiTheme="majorBidi" w:hAnsiTheme="majorBidi" w:cstheme="majorBidi"/>
                <w:b/>
                <w:bCs/>
                <w:color w:val="FF0000"/>
                <w:sz w:val="21"/>
                <w:szCs w:val="21"/>
              </w:rPr>
              <w:t>28 April</w:t>
            </w:r>
          </w:p>
        </w:tc>
        <w:tc>
          <w:tcPr>
            <w:tcW w:w="3767" w:type="dxa"/>
            <w:shd w:val="clear" w:color="auto" w:fill="FFFF00"/>
          </w:tcPr>
          <w:p w14:paraId="3EA31C02" w14:textId="062BDA50" w:rsidR="00700376" w:rsidRPr="00700376" w:rsidRDefault="00700376" w:rsidP="00700376">
            <w:pPr>
              <w:pStyle w:val="Default"/>
              <w:ind w:left="-18" w:firstLine="18"/>
              <w:rPr>
                <w:rFonts w:asciiTheme="majorBidi" w:hAnsiTheme="majorBidi" w:cstheme="majorBidi"/>
                <w:b/>
                <w:bCs/>
                <w:color w:val="FF0000"/>
                <w:sz w:val="21"/>
                <w:szCs w:val="21"/>
              </w:rPr>
            </w:pPr>
            <w:r w:rsidRPr="00700376">
              <w:rPr>
                <w:rFonts w:asciiTheme="majorBidi" w:hAnsiTheme="majorBidi" w:cstheme="majorBidi"/>
                <w:b/>
                <w:bCs/>
                <w:color w:val="FF0000"/>
                <w:sz w:val="21"/>
                <w:szCs w:val="21"/>
              </w:rPr>
              <w:t>Oral Exams and Final Exam Review</w:t>
            </w:r>
          </w:p>
        </w:tc>
        <w:tc>
          <w:tcPr>
            <w:tcW w:w="4425" w:type="dxa"/>
            <w:shd w:val="clear" w:color="auto" w:fill="FFFF00"/>
            <w:vAlign w:val="center"/>
          </w:tcPr>
          <w:p w14:paraId="12764F32" w14:textId="10CDFE6E" w:rsidR="00700376" w:rsidRPr="00700376" w:rsidRDefault="00700376" w:rsidP="00700376">
            <w:pPr>
              <w:pStyle w:val="Default"/>
              <w:ind w:left="-18" w:firstLine="18"/>
              <w:rPr>
                <w:rFonts w:asciiTheme="majorBidi" w:hAnsiTheme="majorBidi" w:cstheme="majorBidi"/>
                <w:b/>
                <w:bCs/>
                <w:color w:val="FF0000"/>
                <w:sz w:val="21"/>
                <w:szCs w:val="21"/>
              </w:rPr>
            </w:pPr>
          </w:p>
        </w:tc>
      </w:tr>
    </w:tbl>
    <w:p w14:paraId="1AA2D508" w14:textId="77777777" w:rsidR="00984B81" w:rsidRDefault="00984B81" w:rsidP="00E73515">
      <w:pPr>
        <w:tabs>
          <w:tab w:val="left" w:pos="1587"/>
        </w:tabs>
      </w:pPr>
    </w:p>
    <w:p w14:paraId="21FE2E07" w14:textId="67FF31CE" w:rsidR="00A468C5" w:rsidRPr="00700B99" w:rsidRDefault="00A468C5" w:rsidP="00DB7B8E">
      <w:pPr>
        <w:shd w:val="clear" w:color="auto" w:fill="D9D9D9" w:themeFill="background1" w:themeFillShade="D9"/>
        <w:ind w:right="90"/>
        <w:contextualSpacing/>
        <w:rPr>
          <w:b/>
          <w:bCs/>
          <w:color w:val="FF0000"/>
        </w:rPr>
      </w:pPr>
      <w:r>
        <w:rPr>
          <w:b/>
          <w:bCs/>
          <w:color w:val="FF0000"/>
        </w:rPr>
        <w:t>CRITERIA FOR BACHELOR LEVEL ASSESSMENT</w:t>
      </w:r>
    </w:p>
    <w:p w14:paraId="710D302D" w14:textId="77777777" w:rsidR="00A468C5" w:rsidRDefault="00A468C5" w:rsidP="00ED283F">
      <w:pPr>
        <w:ind w:left="-1080"/>
        <w:rPr>
          <w:b/>
          <w:bCs/>
          <w:w w:val="102"/>
          <w:position w:val="-1"/>
        </w:rPr>
      </w:pPr>
    </w:p>
    <w:tbl>
      <w:tblPr>
        <w:tblStyle w:val="TableGrid"/>
        <w:tblW w:w="10440" w:type="dxa"/>
        <w:tblInd w:w="-3"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single" w:sz="2" w:space="0" w:color="BFBFBF" w:themeColor="background1" w:themeShade="BF"/>
          <w:insideV w:val="single" w:sz="2" w:space="0" w:color="BFBFBF" w:themeColor="background1" w:themeShade="BF"/>
        </w:tblBorders>
        <w:tblLook w:val="04A0" w:firstRow="1" w:lastRow="0" w:firstColumn="1" w:lastColumn="0" w:noHBand="0" w:noVBand="1"/>
      </w:tblPr>
      <w:tblGrid>
        <w:gridCol w:w="1286"/>
        <w:gridCol w:w="4457"/>
        <w:gridCol w:w="2302"/>
        <w:gridCol w:w="2395"/>
      </w:tblGrid>
      <w:tr w:rsidR="00B12524" w:rsidRPr="00882DDB" w14:paraId="666EF8C9" w14:textId="77777777" w:rsidTr="00DB7B8E">
        <w:trPr>
          <w:trHeight w:val="373"/>
        </w:trPr>
        <w:tc>
          <w:tcPr>
            <w:tcW w:w="516" w:type="dxa"/>
            <w:shd w:val="clear" w:color="auto" w:fill="1D2769"/>
            <w:vAlign w:val="center"/>
          </w:tcPr>
          <w:p w14:paraId="1CA40852" w14:textId="321B158E" w:rsidR="00811032" w:rsidRPr="00882DDB" w:rsidRDefault="00811032" w:rsidP="00762FEF">
            <w:pPr>
              <w:pStyle w:val="Default"/>
              <w:ind w:right="-18" w:hanging="18"/>
              <w:rPr>
                <w:rFonts w:ascii="Times New Roman" w:hAnsi="Times New Roman" w:cs="Times New Roman"/>
                <w:color w:val="auto"/>
              </w:rPr>
            </w:pPr>
            <w:r w:rsidRPr="00882DDB">
              <w:rPr>
                <w:rFonts w:ascii="Times New Roman" w:hAnsi="Times New Roman" w:cs="Times New Roman"/>
                <w:color w:val="auto"/>
              </w:rPr>
              <w:t>Element</w:t>
            </w:r>
          </w:p>
        </w:tc>
        <w:tc>
          <w:tcPr>
            <w:tcW w:w="4974" w:type="dxa"/>
            <w:shd w:val="clear" w:color="auto" w:fill="1D2769"/>
            <w:vAlign w:val="center"/>
          </w:tcPr>
          <w:p w14:paraId="22DC6488" w14:textId="5416A3EE" w:rsidR="00811032" w:rsidRPr="00882DDB" w:rsidRDefault="00811032" w:rsidP="00762FEF">
            <w:pPr>
              <w:pStyle w:val="Default"/>
              <w:ind w:left="-18" w:firstLine="18"/>
              <w:rPr>
                <w:rFonts w:ascii="Times New Roman" w:hAnsi="Times New Roman" w:cs="Times New Roman"/>
                <w:color w:val="auto"/>
              </w:rPr>
            </w:pPr>
            <w:r w:rsidRPr="00882DDB">
              <w:rPr>
                <w:rFonts w:ascii="Times New Roman" w:hAnsi="Times New Roman" w:cs="Times New Roman"/>
                <w:color w:val="auto"/>
              </w:rPr>
              <w:t>Measures of levels of achievement</w:t>
            </w:r>
          </w:p>
        </w:tc>
        <w:tc>
          <w:tcPr>
            <w:tcW w:w="2430" w:type="dxa"/>
            <w:shd w:val="clear" w:color="auto" w:fill="1D2769"/>
            <w:vAlign w:val="center"/>
          </w:tcPr>
          <w:p w14:paraId="5BDFEC3B" w14:textId="079E53F6" w:rsidR="00811032" w:rsidRPr="00882DDB" w:rsidRDefault="00811032" w:rsidP="00762FEF">
            <w:pPr>
              <w:pStyle w:val="Default"/>
              <w:ind w:left="-18" w:firstLine="18"/>
              <w:rPr>
                <w:rFonts w:ascii="Times New Roman" w:hAnsi="Times New Roman" w:cs="Times New Roman"/>
                <w:color w:val="auto"/>
              </w:rPr>
            </w:pPr>
            <w:r w:rsidRPr="00882DDB">
              <w:rPr>
                <w:rFonts w:ascii="Times New Roman" w:hAnsi="Times New Roman" w:cs="Times New Roman"/>
                <w:color w:val="auto"/>
              </w:rPr>
              <w:t>Criteria</w:t>
            </w:r>
          </w:p>
        </w:tc>
        <w:tc>
          <w:tcPr>
            <w:tcW w:w="2520" w:type="dxa"/>
            <w:shd w:val="clear" w:color="auto" w:fill="1D2769"/>
            <w:vAlign w:val="center"/>
          </w:tcPr>
          <w:p w14:paraId="38768759" w14:textId="218C7D82" w:rsidR="00811032" w:rsidRPr="00882DDB" w:rsidRDefault="00811032" w:rsidP="00762FEF">
            <w:pPr>
              <w:pStyle w:val="Default"/>
              <w:ind w:left="-18" w:right="-1229" w:firstLine="18"/>
              <w:rPr>
                <w:rFonts w:ascii="Times New Roman" w:hAnsi="Times New Roman" w:cs="Times New Roman"/>
                <w:color w:val="auto"/>
              </w:rPr>
            </w:pPr>
            <w:r w:rsidRPr="00882DDB">
              <w:rPr>
                <w:rFonts w:ascii="Times New Roman" w:hAnsi="Times New Roman" w:cs="Times New Roman"/>
                <w:color w:val="auto"/>
              </w:rPr>
              <w:t>Value</w:t>
            </w:r>
          </w:p>
        </w:tc>
      </w:tr>
      <w:tr w:rsidR="00B12524" w:rsidRPr="00882DDB" w14:paraId="5229566E" w14:textId="77777777" w:rsidTr="00DB7B8E">
        <w:trPr>
          <w:trHeight w:val="432"/>
        </w:trPr>
        <w:tc>
          <w:tcPr>
            <w:tcW w:w="516" w:type="dxa"/>
            <w:vMerge w:val="restart"/>
            <w:shd w:val="clear" w:color="auto" w:fill="auto"/>
            <w:vAlign w:val="center"/>
          </w:tcPr>
          <w:p w14:paraId="0C1F354D" w14:textId="64942BF9" w:rsidR="00811032" w:rsidRPr="009D2D8A" w:rsidRDefault="00811032" w:rsidP="00762FEF">
            <w:pPr>
              <w:pStyle w:val="Default"/>
              <w:ind w:right="-18" w:hanging="18"/>
              <w:rPr>
                <w:rFonts w:ascii="Times New Roman" w:hAnsi="Times New Roman" w:cs="Times New Roman"/>
                <w:color w:val="17365D" w:themeColor="text2" w:themeShade="BF"/>
              </w:rPr>
            </w:pPr>
            <w:r w:rsidRPr="009D2D8A">
              <w:rPr>
                <w:rFonts w:ascii="Times New Roman" w:hAnsi="Times New Roman" w:cs="Times New Roman"/>
                <w:color w:val="17365D" w:themeColor="text2" w:themeShade="BF"/>
              </w:rPr>
              <w:t>Ideas and content</w:t>
            </w:r>
          </w:p>
        </w:tc>
        <w:tc>
          <w:tcPr>
            <w:tcW w:w="4974" w:type="dxa"/>
            <w:vMerge w:val="restart"/>
            <w:vAlign w:val="center"/>
          </w:tcPr>
          <w:p w14:paraId="12C8F6CD" w14:textId="43593086" w:rsidR="00811032" w:rsidRPr="009D2D8A" w:rsidRDefault="00811032" w:rsidP="00762FEF">
            <w:pPr>
              <w:pStyle w:val="Default"/>
              <w:rPr>
                <w:rFonts w:ascii="Times New Roman" w:hAnsi="Times New Roman" w:cs="Times New Roman"/>
                <w:color w:val="17365D" w:themeColor="text2" w:themeShade="BF"/>
              </w:rPr>
            </w:pPr>
            <w:r w:rsidRPr="009D2D8A">
              <w:rPr>
                <w:rFonts w:ascii="Times New Roman" w:hAnsi="Times New Roman" w:cs="Times New Roman"/>
                <w:color w:val="17365D" w:themeColor="text2" w:themeShade="BF"/>
              </w:rPr>
              <w:t xml:space="preserve">Demonstrates a clear understanding of the approach chosen for the project/ paper. Articulates the strengths and </w:t>
            </w:r>
            <w:r w:rsidR="00A468C5" w:rsidRPr="009D2D8A">
              <w:rPr>
                <w:rFonts w:ascii="Times New Roman" w:hAnsi="Times New Roman" w:cs="Times New Roman"/>
                <w:color w:val="17365D" w:themeColor="text2" w:themeShade="BF"/>
              </w:rPr>
              <w:t>l</w:t>
            </w:r>
            <w:r w:rsidRPr="009D2D8A">
              <w:rPr>
                <w:rFonts w:ascii="Times New Roman" w:hAnsi="Times New Roman" w:cs="Times New Roman"/>
                <w:color w:val="17365D" w:themeColor="text2" w:themeShade="BF"/>
              </w:rPr>
              <w:t>imitations of this approach. Provides evidence of the review of the works of theorists who use this evaluative approach. Shows this theorist’s thinking about how assessment should be done and its purposes.</w:t>
            </w:r>
          </w:p>
        </w:tc>
        <w:tc>
          <w:tcPr>
            <w:tcW w:w="2430" w:type="dxa"/>
            <w:vAlign w:val="center"/>
          </w:tcPr>
          <w:p w14:paraId="244C8CD6" w14:textId="1D3190B5" w:rsidR="00811032" w:rsidRPr="009D2D8A" w:rsidRDefault="00811032" w:rsidP="00762FEF">
            <w:pPr>
              <w:pStyle w:val="Default"/>
              <w:ind w:left="-18" w:firstLine="18"/>
              <w:rPr>
                <w:rFonts w:ascii="Times New Roman" w:hAnsi="Times New Roman" w:cs="Times New Roman"/>
                <w:color w:val="17365D" w:themeColor="text2" w:themeShade="BF"/>
              </w:rPr>
            </w:pPr>
            <w:r w:rsidRPr="009D2D8A">
              <w:rPr>
                <w:rFonts w:ascii="Times New Roman" w:hAnsi="Times New Roman" w:cs="Times New Roman"/>
                <w:color w:val="17365D" w:themeColor="text2" w:themeShade="BF"/>
              </w:rPr>
              <w:t>Little evidence</w:t>
            </w:r>
          </w:p>
        </w:tc>
        <w:tc>
          <w:tcPr>
            <w:tcW w:w="2520" w:type="dxa"/>
            <w:vAlign w:val="center"/>
          </w:tcPr>
          <w:p w14:paraId="27474579" w14:textId="77777777" w:rsidR="00552736" w:rsidRPr="009D2D8A" w:rsidRDefault="00552736" w:rsidP="00762FEF">
            <w:pPr>
              <w:pStyle w:val="Default"/>
              <w:ind w:left="-18" w:firstLine="18"/>
              <w:rPr>
                <w:rFonts w:ascii="Times New Roman" w:hAnsi="Times New Roman" w:cs="Times New Roman"/>
                <w:color w:val="17365D" w:themeColor="text2" w:themeShade="BF"/>
              </w:rPr>
            </w:pPr>
            <w:r w:rsidRPr="009D2D8A">
              <w:rPr>
                <w:rFonts w:ascii="Times New Roman" w:hAnsi="Times New Roman" w:cs="Times New Roman"/>
                <w:color w:val="17365D" w:themeColor="text2" w:themeShade="BF"/>
              </w:rPr>
              <w:t xml:space="preserve">0-9 </w:t>
            </w:r>
          </w:p>
          <w:p w14:paraId="27C3BA9F" w14:textId="37AEA79C" w:rsidR="00811032" w:rsidRPr="009D2D8A" w:rsidRDefault="008A56C5" w:rsidP="00762FEF">
            <w:pPr>
              <w:pStyle w:val="Default"/>
              <w:ind w:left="-18" w:firstLine="18"/>
              <w:rPr>
                <w:rFonts w:ascii="Times New Roman" w:hAnsi="Times New Roman" w:cs="Times New Roman"/>
                <w:color w:val="17365D" w:themeColor="text2" w:themeShade="BF"/>
              </w:rPr>
            </w:pPr>
            <w:r>
              <w:rPr>
                <w:rFonts w:ascii="Times New Roman" w:hAnsi="Times New Roman" w:cs="Times New Roman"/>
                <w:color w:val="17365D" w:themeColor="text2" w:themeShade="BF"/>
              </w:rPr>
              <w:t>Failure</w:t>
            </w:r>
          </w:p>
        </w:tc>
      </w:tr>
      <w:tr w:rsidR="00B12524" w:rsidRPr="00882DDB" w14:paraId="16042FAC" w14:textId="77777777" w:rsidTr="00DB7B8E">
        <w:trPr>
          <w:trHeight w:val="432"/>
        </w:trPr>
        <w:tc>
          <w:tcPr>
            <w:tcW w:w="516" w:type="dxa"/>
            <w:vMerge/>
            <w:shd w:val="clear" w:color="auto" w:fill="auto"/>
            <w:vAlign w:val="center"/>
          </w:tcPr>
          <w:p w14:paraId="4C3321ED" w14:textId="77777777" w:rsidR="00811032" w:rsidRPr="009D2D8A" w:rsidRDefault="00811032" w:rsidP="00762FEF">
            <w:pPr>
              <w:pStyle w:val="Default"/>
              <w:ind w:right="-18" w:hanging="18"/>
              <w:rPr>
                <w:rFonts w:ascii="Times New Roman" w:hAnsi="Times New Roman" w:cs="Times New Roman"/>
                <w:color w:val="17365D" w:themeColor="text2" w:themeShade="BF"/>
              </w:rPr>
            </w:pPr>
          </w:p>
        </w:tc>
        <w:tc>
          <w:tcPr>
            <w:tcW w:w="4974" w:type="dxa"/>
            <w:vMerge/>
            <w:vAlign w:val="center"/>
          </w:tcPr>
          <w:p w14:paraId="60A95FE1" w14:textId="77777777" w:rsidR="00811032" w:rsidRPr="009D2D8A" w:rsidRDefault="00811032" w:rsidP="00762FEF">
            <w:pPr>
              <w:pStyle w:val="Default"/>
              <w:ind w:left="-18" w:firstLine="18"/>
              <w:rPr>
                <w:rFonts w:ascii="Times New Roman" w:hAnsi="Times New Roman" w:cs="Times New Roman"/>
                <w:color w:val="17365D" w:themeColor="text2" w:themeShade="BF"/>
              </w:rPr>
            </w:pPr>
          </w:p>
        </w:tc>
        <w:tc>
          <w:tcPr>
            <w:tcW w:w="2430" w:type="dxa"/>
            <w:vAlign w:val="center"/>
          </w:tcPr>
          <w:p w14:paraId="5CD03253" w14:textId="11892615" w:rsidR="00811032" w:rsidRPr="009D2D8A" w:rsidRDefault="00811032" w:rsidP="00762FEF">
            <w:pPr>
              <w:pStyle w:val="Default"/>
              <w:ind w:left="-18" w:firstLine="18"/>
              <w:rPr>
                <w:rFonts w:ascii="Times New Roman" w:hAnsi="Times New Roman" w:cs="Times New Roman"/>
                <w:color w:val="17365D" w:themeColor="text2" w:themeShade="BF"/>
              </w:rPr>
            </w:pPr>
            <w:r w:rsidRPr="009D2D8A">
              <w:rPr>
                <w:rFonts w:ascii="Times New Roman" w:hAnsi="Times New Roman" w:cs="Times New Roman"/>
                <w:color w:val="17365D" w:themeColor="text2" w:themeShade="BF"/>
              </w:rPr>
              <w:t>Basic level</w:t>
            </w:r>
          </w:p>
        </w:tc>
        <w:tc>
          <w:tcPr>
            <w:tcW w:w="2520" w:type="dxa"/>
            <w:vAlign w:val="center"/>
          </w:tcPr>
          <w:p w14:paraId="50E2F166" w14:textId="77777777" w:rsidR="00811032" w:rsidRPr="009D2D8A" w:rsidRDefault="00552736" w:rsidP="00762FEF">
            <w:pPr>
              <w:pStyle w:val="Default"/>
              <w:ind w:left="-18" w:firstLine="18"/>
              <w:rPr>
                <w:rFonts w:ascii="Times New Roman" w:hAnsi="Times New Roman" w:cs="Times New Roman"/>
                <w:color w:val="17365D" w:themeColor="text2" w:themeShade="BF"/>
              </w:rPr>
            </w:pPr>
            <w:r w:rsidRPr="009D2D8A">
              <w:rPr>
                <w:rFonts w:ascii="Times New Roman" w:hAnsi="Times New Roman" w:cs="Times New Roman"/>
                <w:color w:val="17365D" w:themeColor="text2" w:themeShade="BF"/>
              </w:rPr>
              <w:t>10-11</w:t>
            </w:r>
          </w:p>
          <w:p w14:paraId="3A277019" w14:textId="5F718C08" w:rsidR="00552736" w:rsidRPr="009D2D8A" w:rsidRDefault="008A56C5" w:rsidP="00762FEF">
            <w:pPr>
              <w:pStyle w:val="Default"/>
              <w:ind w:left="-18" w:firstLine="18"/>
              <w:rPr>
                <w:rFonts w:ascii="Times New Roman" w:hAnsi="Times New Roman" w:cs="Times New Roman"/>
                <w:color w:val="17365D" w:themeColor="text2" w:themeShade="BF"/>
              </w:rPr>
            </w:pPr>
            <w:r>
              <w:rPr>
                <w:rFonts w:ascii="Times New Roman" w:hAnsi="Times New Roman" w:cs="Times New Roman"/>
                <w:color w:val="17365D" w:themeColor="text2" w:themeShade="BF"/>
              </w:rPr>
              <w:t>Fair</w:t>
            </w:r>
          </w:p>
        </w:tc>
      </w:tr>
      <w:tr w:rsidR="00B12524" w:rsidRPr="00882DDB" w14:paraId="12AAB42C" w14:textId="77777777" w:rsidTr="00DB7B8E">
        <w:trPr>
          <w:trHeight w:val="432"/>
        </w:trPr>
        <w:tc>
          <w:tcPr>
            <w:tcW w:w="516" w:type="dxa"/>
            <w:vMerge/>
            <w:shd w:val="clear" w:color="auto" w:fill="auto"/>
            <w:vAlign w:val="center"/>
          </w:tcPr>
          <w:p w14:paraId="39A5A2FD" w14:textId="2D53B0B8" w:rsidR="00811032" w:rsidRPr="009D2D8A" w:rsidRDefault="00811032" w:rsidP="00762FEF">
            <w:pPr>
              <w:pStyle w:val="Default"/>
              <w:ind w:right="-18" w:hanging="18"/>
              <w:rPr>
                <w:rFonts w:ascii="Times New Roman" w:hAnsi="Times New Roman" w:cs="Times New Roman"/>
                <w:color w:val="17365D" w:themeColor="text2" w:themeShade="BF"/>
              </w:rPr>
            </w:pPr>
          </w:p>
        </w:tc>
        <w:tc>
          <w:tcPr>
            <w:tcW w:w="4974" w:type="dxa"/>
            <w:vMerge/>
            <w:vAlign w:val="center"/>
          </w:tcPr>
          <w:p w14:paraId="226AA505" w14:textId="77777777" w:rsidR="00811032" w:rsidRPr="009D2D8A" w:rsidRDefault="00811032" w:rsidP="00762FEF">
            <w:pPr>
              <w:pStyle w:val="Default"/>
              <w:ind w:left="-18" w:firstLine="18"/>
              <w:rPr>
                <w:rFonts w:ascii="Times New Roman" w:hAnsi="Times New Roman" w:cs="Times New Roman"/>
                <w:color w:val="17365D" w:themeColor="text2" w:themeShade="BF"/>
              </w:rPr>
            </w:pPr>
          </w:p>
        </w:tc>
        <w:tc>
          <w:tcPr>
            <w:tcW w:w="2430" w:type="dxa"/>
            <w:vAlign w:val="center"/>
          </w:tcPr>
          <w:p w14:paraId="704973E0" w14:textId="55869B31" w:rsidR="00811032" w:rsidRPr="0025455C" w:rsidRDefault="00811032" w:rsidP="00762FEF">
            <w:pPr>
              <w:pStyle w:val="Default"/>
              <w:ind w:left="-18" w:firstLine="18"/>
              <w:rPr>
                <w:rFonts w:ascii="Times New Roman" w:hAnsi="Times New Roman" w:cs="Times New Roman"/>
                <w:color w:val="17365D" w:themeColor="text2" w:themeShade="BF"/>
              </w:rPr>
            </w:pPr>
            <w:r w:rsidRPr="0025455C">
              <w:rPr>
                <w:rFonts w:ascii="Times New Roman" w:hAnsi="Times New Roman" w:cs="Times New Roman"/>
                <w:color w:val="17365D" w:themeColor="text2" w:themeShade="BF"/>
              </w:rPr>
              <w:t>Achieved</w:t>
            </w:r>
          </w:p>
        </w:tc>
        <w:tc>
          <w:tcPr>
            <w:tcW w:w="2520" w:type="dxa"/>
            <w:vAlign w:val="center"/>
          </w:tcPr>
          <w:p w14:paraId="7D754CB6" w14:textId="77777777" w:rsidR="00811032" w:rsidRPr="0025455C" w:rsidRDefault="00552736" w:rsidP="00762FEF">
            <w:pPr>
              <w:pStyle w:val="Default"/>
              <w:ind w:left="-18" w:firstLine="18"/>
              <w:rPr>
                <w:rFonts w:ascii="Times New Roman" w:hAnsi="Times New Roman" w:cs="Times New Roman"/>
                <w:color w:val="17365D" w:themeColor="text2" w:themeShade="BF"/>
              </w:rPr>
            </w:pPr>
            <w:r w:rsidRPr="0025455C">
              <w:rPr>
                <w:rFonts w:ascii="Times New Roman" w:hAnsi="Times New Roman" w:cs="Times New Roman"/>
                <w:color w:val="17365D" w:themeColor="text2" w:themeShade="BF"/>
              </w:rPr>
              <w:t>12-15</w:t>
            </w:r>
          </w:p>
          <w:p w14:paraId="4CEF4805" w14:textId="02A5315E" w:rsidR="00552736" w:rsidRPr="0025455C" w:rsidRDefault="008A56C5" w:rsidP="00762FEF">
            <w:pPr>
              <w:pStyle w:val="Default"/>
              <w:ind w:left="-18" w:firstLine="18"/>
              <w:rPr>
                <w:rFonts w:ascii="Times New Roman" w:hAnsi="Times New Roman" w:cs="Times New Roman"/>
                <w:color w:val="17365D" w:themeColor="text2" w:themeShade="BF"/>
              </w:rPr>
            </w:pPr>
            <w:r>
              <w:rPr>
                <w:rFonts w:ascii="Times New Roman" w:hAnsi="Times New Roman" w:cs="Times New Roman"/>
                <w:color w:val="17365D" w:themeColor="text2" w:themeShade="BF"/>
              </w:rPr>
              <w:t>Quite Good-Good</w:t>
            </w:r>
          </w:p>
        </w:tc>
      </w:tr>
      <w:tr w:rsidR="00B12524" w:rsidRPr="00882DDB" w14:paraId="6BF19260" w14:textId="77777777" w:rsidTr="00DB7B8E">
        <w:trPr>
          <w:trHeight w:val="432"/>
        </w:trPr>
        <w:tc>
          <w:tcPr>
            <w:tcW w:w="516" w:type="dxa"/>
            <w:vMerge/>
            <w:shd w:val="clear" w:color="auto" w:fill="auto"/>
            <w:vAlign w:val="center"/>
          </w:tcPr>
          <w:p w14:paraId="39CEB2FC" w14:textId="180CD822" w:rsidR="00811032" w:rsidRPr="009D2D8A" w:rsidRDefault="00811032" w:rsidP="00762FEF">
            <w:pPr>
              <w:pStyle w:val="Default"/>
              <w:ind w:right="-18" w:hanging="18"/>
              <w:rPr>
                <w:rFonts w:ascii="Times New Roman" w:hAnsi="Times New Roman" w:cs="Times New Roman"/>
                <w:color w:val="17365D" w:themeColor="text2" w:themeShade="BF"/>
              </w:rPr>
            </w:pPr>
          </w:p>
        </w:tc>
        <w:tc>
          <w:tcPr>
            <w:tcW w:w="4974" w:type="dxa"/>
            <w:vMerge/>
            <w:vAlign w:val="center"/>
          </w:tcPr>
          <w:p w14:paraId="49B52D76" w14:textId="77777777" w:rsidR="00811032" w:rsidRPr="009D2D8A" w:rsidRDefault="00811032" w:rsidP="00762FEF">
            <w:pPr>
              <w:pStyle w:val="Default"/>
              <w:ind w:left="-18" w:firstLine="18"/>
              <w:rPr>
                <w:rFonts w:ascii="Times New Roman" w:hAnsi="Times New Roman" w:cs="Times New Roman"/>
                <w:color w:val="17365D" w:themeColor="text2" w:themeShade="BF"/>
              </w:rPr>
            </w:pPr>
          </w:p>
        </w:tc>
        <w:tc>
          <w:tcPr>
            <w:tcW w:w="2430" w:type="dxa"/>
            <w:vAlign w:val="center"/>
          </w:tcPr>
          <w:p w14:paraId="469DDF62" w14:textId="357199C4" w:rsidR="00811032" w:rsidRPr="0025455C" w:rsidRDefault="00B365F5" w:rsidP="00762FEF">
            <w:pPr>
              <w:pStyle w:val="Default"/>
              <w:ind w:left="-18" w:firstLine="18"/>
              <w:rPr>
                <w:rFonts w:ascii="Times New Roman" w:hAnsi="Times New Roman" w:cs="Times New Roman"/>
                <w:color w:val="17365D" w:themeColor="text2" w:themeShade="BF"/>
              </w:rPr>
            </w:pPr>
            <w:r w:rsidRPr="0025455C">
              <w:rPr>
                <w:rFonts w:ascii="Times New Roman" w:hAnsi="Times New Roman" w:cs="Times New Roman"/>
                <w:color w:val="17365D" w:themeColor="text2" w:themeShade="BF"/>
              </w:rPr>
              <w:t>Very Good/</w:t>
            </w:r>
            <w:r w:rsidR="00811032" w:rsidRPr="0025455C">
              <w:rPr>
                <w:rFonts w:ascii="Times New Roman" w:hAnsi="Times New Roman" w:cs="Times New Roman"/>
                <w:color w:val="17365D" w:themeColor="text2" w:themeShade="BF"/>
              </w:rPr>
              <w:t>Excellent</w:t>
            </w:r>
          </w:p>
        </w:tc>
        <w:tc>
          <w:tcPr>
            <w:tcW w:w="2520" w:type="dxa"/>
            <w:vAlign w:val="center"/>
          </w:tcPr>
          <w:p w14:paraId="59AD8776" w14:textId="77777777" w:rsidR="00762FEF" w:rsidRPr="0025455C" w:rsidRDefault="00762FEF" w:rsidP="00762FEF">
            <w:pPr>
              <w:rPr>
                <w:color w:val="17365D" w:themeColor="text2" w:themeShade="BF"/>
              </w:rPr>
            </w:pPr>
            <w:r w:rsidRPr="0025455C">
              <w:rPr>
                <w:color w:val="17365D" w:themeColor="text2" w:themeShade="BF"/>
              </w:rPr>
              <w:t xml:space="preserve">16-20 </w:t>
            </w:r>
          </w:p>
          <w:p w14:paraId="318F9270" w14:textId="6AA8CD26" w:rsidR="00552736" w:rsidRPr="0025455C" w:rsidRDefault="008A56C5" w:rsidP="00762FEF">
            <w:pPr>
              <w:rPr>
                <w:color w:val="17365D" w:themeColor="text2" w:themeShade="BF"/>
              </w:rPr>
            </w:pPr>
            <w:r>
              <w:rPr>
                <w:color w:val="17365D" w:themeColor="text2" w:themeShade="BF"/>
              </w:rPr>
              <w:t>Very Good</w:t>
            </w:r>
            <w:r w:rsidR="00B365F5" w:rsidRPr="0025455C">
              <w:rPr>
                <w:color w:val="17365D" w:themeColor="text2" w:themeShade="BF"/>
              </w:rPr>
              <w:t>/Excellent</w:t>
            </w:r>
            <w:r w:rsidR="00082F1D" w:rsidRPr="0025455C">
              <w:rPr>
                <w:color w:val="17365D" w:themeColor="text2" w:themeShade="BF"/>
              </w:rPr>
              <w:t>”</w:t>
            </w:r>
          </w:p>
        </w:tc>
      </w:tr>
      <w:tr w:rsidR="00B12524" w:rsidRPr="00882DDB" w14:paraId="0BD51256" w14:textId="77777777" w:rsidTr="00DB7B8E">
        <w:trPr>
          <w:trHeight w:val="432"/>
        </w:trPr>
        <w:tc>
          <w:tcPr>
            <w:tcW w:w="516" w:type="dxa"/>
            <w:vMerge w:val="restart"/>
            <w:shd w:val="clear" w:color="auto" w:fill="auto"/>
            <w:vAlign w:val="center"/>
          </w:tcPr>
          <w:p w14:paraId="16E5A782" w14:textId="6E8F8583" w:rsidR="00C95C21" w:rsidRPr="009D2D8A" w:rsidRDefault="00C95C21" w:rsidP="00762FEF">
            <w:pPr>
              <w:pStyle w:val="Default"/>
              <w:ind w:right="-18" w:hanging="18"/>
              <w:rPr>
                <w:rFonts w:ascii="Times New Roman" w:hAnsi="Times New Roman" w:cs="Times New Roman"/>
                <w:color w:val="17365D" w:themeColor="text2" w:themeShade="BF"/>
              </w:rPr>
            </w:pPr>
            <w:r w:rsidRPr="009D2D8A">
              <w:rPr>
                <w:rFonts w:ascii="Times New Roman" w:hAnsi="Times New Roman" w:cs="Times New Roman"/>
                <w:color w:val="17365D" w:themeColor="text2" w:themeShade="BF"/>
              </w:rPr>
              <w:t>Creativity</w:t>
            </w:r>
          </w:p>
        </w:tc>
        <w:tc>
          <w:tcPr>
            <w:tcW w:w="4974" w:type="dxa"/>
            <w:vMerge w:val="restart"/>
            <w:vAlign w:val="center"/>
          </w:tcPr>
          <w:p w14:paraId="144E74CC" w14:textId="008700A5" w:rsidR="00C95C21" w:rsidRPr="009D2D8A" w:rsidRDefault="00C95C21" w:rsidP="000C7B24">
            <w:pPr>
              <w:pStyle w:val="Default"/>
              <w:rPr>
                <w:rFonts w:ascii="Times New Roman" w:hAnsi="Times New Roman" w:cs="Times New Roman"/>
                <w:color w:val="17365D" w:themeColor="text2" w:themeShade="BF"/>
              </w:rPr>
            </w:pPr>
            <w:r w:rsidRPr="009D2D8A">
              <w:rPr>
                <w:rFonts w:ascii="Times New Roman" w:hAnsi="Times New Roman" w:cs="Times New Roman"/>
                <w:color w:val="17365D" w:themeColor="text2" w:themeShade="BF"/>
              </w:rPr>
              <w:t>Develops an improvement plan for SUAD that applies the new knowledge. Combines concepts and research with newly created data to make observations, discuss implications, develop generalizations and draw conclusions.</w:t>
            </w:r>
          </w:p>
        </w:tc>
        <w:tc>
          <w:tcPr>
            <w:tcW w:w="2430" w:type="dxa"/>
            <w:vAlign w:val="center"/>
          </w:tcPr>
          <w:p w14:paraId="0357EF23" w14:textId="0F06CAE0" w:rsidR="00C95C21" w:rsidRPr="0025455C" w:rsidRDefault="00C95C21" w:rsidP="00762FEF">
            <w:pPr>
              <w:pStyle w:val="Default"/>
              <w:ind w:left="-18" w:firstLine="18"/>
              <w:rPr>
                <w:rFonts w:ascii="Times New Roman" w:hAnsi="Times New Roman" w:cs="Times New Roman"/>
                <w:color w:val="17365D" w:themeColor="text2" w:themeShade="BF"/>
              </w:rPr>
            </w:pPr>
            <w:r w:rsidRPr="0025455C">
              <w:rPr>
                <w:rFonts w:ascii="Times New Roman" w:hAnsi="Times New Roman" w:cs="Times New Roman"/>
                <w:color w:val="17365D" w:themeColor="text2" w:themeShade="BF"/>
              </w:rPr>
              <w:t>Little evidence</w:t>
            </w:r>
          </w:p>
        </w:tc>
        <w:tc>
          <w:tcPr>
            <w:tcW w:w="2520" w:type="dxa"/>
            <w:vAlign w:val="center"/>
          </w:tcPr>
          <w:p w14:paraId="739BD040" w14:textId="77777777" w:rsidR="00C95C21" w:rsidRPr="0025455C" w:rsidRDefault="00C95C21" w:rsidP="00762FEF">
            <w:pPr>
              <w:pStyle w:val="Default"/>
              <w:ind w:left="-18" w:firstLine="18"/>
              <w:rPr>
                <w:rFonts w:ascii="Times New Roman" w:hAnsi="Times New Roman" w:cs="Times New Roman"/>
                <w:color w:val="17365D" w:themeColor="text2" w:themeShade="BF"/>
              </w:rPr>
            </w:pPr>
            <w:r w:rsidRPr="0025455C">
              <w:rPr>
                <w:rFonts w:ascii="Times New Roman" w:hAnsi="Times New Roman" w:cs="Times New Roman"/>
                <w:color w:val="17365D" w:themeColor="text2" w:themeShade="BF"/>
              </w:rPr>
              <w:t xml:space="preserve">0-9 </w:t>
            </w:r>
          </w:p>
          <w:p w14:paraId="5F7DBB13" w14:textId="7E0A9F7C" w:rsidR="00C95C21" w:rsidRPr="0025455C" w:rsidRDefault="008A56C5" w:rsidP="00762FEF">
            <w:pPr>
              <w:pStyle w:val="Default"/>
              <w:ind w:left="-18" w:firstLine="18"/>
              <w:rPr>
                <w:rFonts w:ascii="Times New Roman" w:hAnsi="Times New Roman" w:cs="Times New Roman"/>
                <w:color w:val="17365D" w:themeColor="text2" w:themeShade="BF"/>
              </w:rPr>
            </w:pPr>
            <w:r>
              <w:rPr>
                <w:rFonts w:ascii="Times New Roman" w:hAnsi="Times New Roman" w:cs="Times New Roman"/>
                <w:color w:val="17365D" w:themeColor="text2" w:themeShade="BF"/>
              </w:rPr>
              <w:t>Failure</w:t>
            </w:r>
          </w:p>
        </w:tc>
      </w:tr>
      <w:tr w:rsidR="00B12524" w:rsidRPr="00882DDB" w14:paraId="12E1E0C0" w14:textId="77777777" w:rsidTr="00DB7B8E">
        <w:trPr>
          <w:trHeight w:val="432"/>
        </w:trPr>
        <w:tc>
          <w:tcPr>
            <w:tcW w:w="516" w:type="dxa"/>
            <w:vMerge/>
            <w:shd w:val="clear" w:color="auto" w:fill="auto"/>
            <w:vAlign w:val="center"/>
          </w:tcPr>
          <w:p w14:paraId="646CAC64" w14:textId="77777777" w:rsidR="00C95C21" w:rsidRPr="009D2D8A" w:rsidRDefault="00C95C21" w:rsidP="00762FEF">
            <w:pPr>
              <w:pStyle w:val="Default"/>
              <w:ind w:right="-18" w:hanging="18"/>
              <w:rPr>
                <w:rFonts w:ascii="Times New Roman" w:hAnsi="Times New Roman" w:cs="Times New Roman"/>
                <w:color w:val="17365D" w:themeColor="text2" w:themeShade="BF"/>
              </w:rPr>
            </w:pPr>
          </w:p>
        </w:tc>
        <w:tc>
          <w:tcPr>
            <w:tcW w:w="4974" w:type="dxa"/>
            <w:vMerge/>
            <w:vAlign w:val="center"/>
          </w:tcPr>
          <w:p w14:paraId="381E6AAB" w14:textId="77777777" w:rsidR="00C95C21" w:rsidRPr="009D2D8A" w:rsidRDefault="00C95C21" w:rsidP="00762FEF">
            <w:pPr>
              <w:pStyle w:val="Default"/>
              <w:ind w:left="-18" w:firstLine="18"/>
              <w:rPr>
                <w:rFonts w:ascii="Times New Roman" w:hAnsi="Times New Roman" w:cs="Times New Roman"/>
                <w:color w:val="17365D" w:themeColor="text2" w:themeShade="BF"/>
              </w:rPr>
            </w:pPr>
          </w:p>
        </w:tc>
        <w:tc>
          <w:tcPr>
            <w:tcW w:w="2430" w:type="dxa"/>
            <w:vAlign w:val="center"/>
          </w:tcPr>
          <w:p w14:paraId="01EF0302" w14:textId="12A19C5D" w:rsidR="00C95C21" w:rsidRPr="0025455C" w:rsidRDefault="00C95C21" w:rsidP="00762FEF">
            <w:pPr>
              <w:pStyle w:val="Default"/>
              <w:ind w:left="-18" w:firstLine="18"/>
              <w:rPr>
                <w:rFonts w:ascii="Times New Roman" w:hAnsi="Times New Roman" w:cs="Times New Roman"/>
                <w:color w:val="17365D" w:themeColor="text2" w:themeShade="BF"/>
              </w:rPr>
            </w:pPr>
            <w:r w:rsidRPr="0025455C">
              <w:rPr>
                <w:rFonts w:ascii="Times New Roman" w:hAnsi="Times New Roman" w:cs="Times New Roman"/>
                <w:color w:val="17365D" w:themeColor="text2" w:themeShade="BF"/>
              </w:rPr>
              <w:t>Basic level</w:t>
            </w:r>
          </w:p>
        </w:tc>
        <w:tc>
          <w:tcPr>
            <w:tcW w:w="2520" w:type="dxa"/>
            <w:vAlign w:val="center"/>
          </w:tcPr>
          <w:p w14:paraId="464DD0CF" w14:textId="77777777" w:rsidR="00C95C21" w:rsidRPr="0025455C" w:rsidRDefault="00C95C21" w:rsidP="00762FEF">
            <w:pPr>
              <w:pStyle w:val="Default"/>
              <w:ind w:left="-18" w:firstLine="18"/>
              <w:rPr>
                <w:rFonts w:ascii="Times New Roman" w:hAnsi="Times New Roman" w:cs="Times New Roman"/>
                <w:color w:val="17365D" w:themeColor="text2" w:themeShade="BF"/>
              </w:rPr>
            </w:pPr>
            <w:r w:rsidRPr="0025455C">
              <w:rPr>
                <w:rFonts w:ascii="Times New Roman" w:hAnsi="Times New Roman" w:cs="Times New Roman"/>
                <w:color w:val="17365D" w:themeColor="text2" w:themeShade="BF"/>
              </w:rPr>
              <w:t>10-11</w:t>
            </w:r>
          </w:p>
          <w:p w14:paraId="495311E2" w14:textId="3D6A4C40" w:rsidR="00C95C21" w:rsidRPr="0025455C" w:rsidRDefault="008A56C5" w:rsidP="00762FEF">
            <w:pPr>
              <w:pStyle w:val="Default"/>
              <w:ind w:left="-18" w:firstLine="18"/>
              <w:rPr>
                <w:rFonts w:ascii="Times New Roman" w:hAnsi="Times New Roman" w:cs="Times New Roman"/>
                <w:color w:val="17365D" w:themeColor="text2" w:themeShade="BF"/>
              </w:rPr>
            </w:pPr>
            <w:r>
              <w:rPr>
                <w:rFonts w:ascii="Times New Roman" w:hAnsi="Times New Roman" w:cs="Times New Roman"/>
                <w:color w:val="17365D" w:themeColor="text2" w:themeShade="BF"/>
              </w:rPr>
              <w:t>Fair</w:t>
            </w:r>
          </w:p>
        </w:tc>
      </w:tr>
      <w:tr w:rsidR="00B12524" w:rsidRPr="00882DDB" w14:paraId="25EF87A4" w14:textId="77777777" w:rsidTr="00DB7B8E">
        <w:trPr>
          <w:trHeight w:val="432"/>
        </w:trPr>
        <w:tc>
          <w:tcPr>
            <w:tcW w:w="516" w:type="dxa"/>
            <w:vMerge/>
            <w:shd w:val="clear" w:color="auto" w:fill="auto"/>
            <w:vAlign w:val="center"/>
          </w:tcPr>
          <w:p w14:paraId="7E77E177" w14:textId="77777777" w:rsidR="00C95C21" w:rsidRPr="009D2D8A" w:rsidRDefault="00C95C21" w:rsidP="00762FEF">
            <w:pPr>
              <w:pStyle w:val="Default"/>
              <w:ind w:right="-18" w:hanging="18"/>
              <w:rPr>
                <w:rFonts w:ascii="Times New Roman" w:hAnsi="Times New Roman" w:cs="Times New Roman"/>
                <w:color w:val="17365D" w:themeColor="text2" w:themeShade="BF"/>
              </w:rPr>
            </w:pPr>
          </w:p>
        </w:tc>
        <w:tc>
          <w:tcPr>
            <w:tcW w:w="4974" w:type="dxa"/>
            <w:vMerge/>
            <w:vAlign w:val="center"/>
          </w:tcPr>
          <w:p w14:paraId="58118984" w14:textId="77777777" w:rsidR="00C95C21" w:rsidRPr="009D2D8A" w:rsidRDefault="00C95C21" w:rsidP="00762FEF">
            <w:pPr>
              <w:pStyle w:val="Default"/>
              <w:ind w:left="-18" w:firstLine="18"/>
              <w:rPr>
                <w:rFonts w:ascii="Times New Roman" w:hAnsi="Times New Roman" w:cs="Times New Roman"/>
                <w:color w:val="17365D" w:themeColor="text2" w:themeShade="BF"/>
              </w:rPr>
            </w:pPr>
          </w:p>
        </w:tc>
        <w:tc>
          <w:tcPr>
            <w:tcW w:w="2430" w:type="dxa"/>
            <w:vAlign w:val="center"/>
          </w:tcPr>
          <w:p w14:paraId="33D56D63" w14:textId="5CF85CF9" w:rsidR="00C95C21" w:rsidRPr="0025455C" w:rsidRDefault="00C95C21" w:rsidP="00762FEF">
            <w:pPr>
              <w:pStyle w:val="Default"/>
              <w:ind w:left="-18" w:firstLine="18"/>
              <w:rPr>
                <w:rFonts w:ascii="Times New Roman" w:hAnsi="Times New Roman" w:cs="Times New Roman"/>
                <w:color w:val="17365D" w:themeColor="text2" w:themeShade="BF"/>
              </w:rPr>
            </w:pPr>
            <w:r w:rsidRPr="0025455C">
              <w:rPr>
                <w:rFonts w:ascii="Times New Roman" w:hAnsi="Times New Roman" w:cs="Times New Roman"/>
                <w:color w:val="17365D" w:themeColor="text2" w:themeShade="BF"/>
              </w:rPr>
              <w:t>Achieved</w:t>
            </w:r>
          </w:p>
        </w:tc>
        <w:tc>
          <w:tcPr>
            <w:tcW w:w="2520" w:type="dxa"/>
            <w:vAlign w:val="center"/>
          </w:tcPr>
          <w:p w14:paraId="50A71C7D" w14:textId="77777777" w:rsidR="00C95C21" w:rsidRPr="0025455C" w:rsidRDefault="00C95C21" w:rsidP="00762FEF">
            <w:pPr>
              <w:pStyle w:val="Default"/>
              <w:ind w:left="-18" w:firstLine="18"/>
              <w:rPr>
                <w:rFonts w:ascii="Times New Roman" w:hAnsi="Times New Roman" w:cs="Times New Roman"/>
                <w:color w:val="17365D" w:themeColor="text2" w:themeShade="BF"/>
              </w:rPr>
            </w:pPr>
            <w:r w:rsidRPr="0025455C">
              <w:rPr>
                <w:rFonts w:ascii="Times New Roman" w:hAnsi="Times New Roman" w:cs="Times New Roman"/>
                <w:color w:val="17365D" w:themeColor="text2" w:themeShade="BF"/>
              </w:rPr>
              <w:t>12-15</w:t>
            </w:r>
          </w:p>
          <w:p w14:paraId="1DD2400A" w14:textId="03B32344" w:rsidR="00C95C21" w:rsidRPr="0025455C" w:rsidRDefault="008A56C5" w:rsidP="00762FEF">
            <w:pPr>
              <w:pStyle w:val="Default"/>
              <w:ind w:left="-18" w:firstLine="18"/>
              <w:rPr>
                <w:rFonts w:ascii="Times New Roman" w:hAnsi="Times New Roman" w:cs="Times New Roman"/>
                <w:color w:val="17365D" w:themeColor="text2" w:themeShade="BF"/>
              </w:rPr>
            </w:pPr>
            <w:r>
              <w:rPr>
                <w:rFonts w:ascii="Times New Roman" w:hAnsi="Times New Roman" w:cs="Times New Roman"/>
                <w:color w:val="17365D" w:themeColor="text2" w:themeShade="BF"/>
              </w:rPr>
              <w:t>Quite Good-Good</w:t>
            </w:r>
          </w:p>
        </w:tc>
      </w:tr>
      <w:tr w:rsidR="00B12524" w:rsidRPr="00882DDB" w14:paraId="19541C2F" w14:textId="77777777" w:rsidTr="00DB7B8E">
        <w:trPr>
          <w:trHeight w:val="432"/>
        </w:trPr>
        <w:tc>
          <w:tcPr>
            <w:tcW w:w="516" w:type="dxa"/>
            <w:vMerge/>
            <w:shd w:val="clear" w:color="auto" w:fill="auto"/>
            <w:vAlign w:val="center"/>
          </w:tcPr>
          <w:p w14:paraId="71336768" w14:textId="77777777" w:rsidR="00C95C21" w:rsidRPr="009D2D8A" w:rsidRDefault="00C95C21" w:rsidP="00762FEF">
            <w:pPr>
              <w:pStyle w:val="Default"/>
              <w:ind w:right="-18" w:hanging="18"/>
              <w:rPr>
                <w:rFonts w:ascii="Times New Roman" w:hAnsi="Times New Roman" w:cs="Times New Roman"/>
                <w:color w:val="17365D" w:themeColor="text2" w:themeShade="BF"/>
              </w:rPr>
            </w:pPr>
          </w:p>
        </w:tc>
        <w:tc>
          <w:tcPr>
            <w:tcW w:w="4974" w:type="dxa"/>
            <w:vMerge/>
            <w:vAlign w:val="center"/>
          </w:tcPr>
          <w:p w14:paraId="5C12EFE6" w14:textId="77777777" w:rsidR="00C95C21" w:rsidRPr="009D2D8A" w:rsidRDefault="00C95C21" w:rsidP="00762FEF">
            <w:pPr>
              <w:pStyle w:val="Default"/>
              <w:ind w:left="-18" w:firstLine="18"/>
              <w:rPr>
                <w:rFonts w:ascii="Times New Roman" w:hAnsi="Times New Roman" w:cs="Times New Roman"/>
                <w:color w:val="17365D" w:themeColor="text2" w:themeShade="BF"/>
              </w:rPr>
            </w:pPr>
          </w:p>
        </w:tc>
        <w:tc>
          <w:tcPr>
            <w:tcW w:w="2430" w:type="dxa"/>
            <w:vAlign w:val="center"/>
          </w:tcPr>
          <w:p w14:paraId="5D8A32C7" w14:textId="0CADE86D" w:rsidR="00C95C21" w:rsidRPr="0025455C" w:rsidRDefault="001B3698" w:rsidP="00762FEF">
            <w:pPr>
              <w:pStyle w:val="Default"/>
              <w:ind w:left="-18" w:firstLine="18"/>
              <w:rPr>
                <w:rFonts w:ascii="Times New Roman" w:hAnsi="Times New Roman" w:cs="Times New Roman"/>
                <w:color w:val="17365D" w:themeColor="text2" w:themeShade="BF"/>
              </w:rPr>
            </w:pPr>
            <w:r w:rsidRPr="0025455C">
              <w:rPr>
                <w:rFonts w:ascii="Times New Roman" w:hAnsi="Times New Roman" w:cs="Times New Roman"/>
                <w:color w:val="17365D" w:themeColor="text2" w:themeShade="BF"/>
              </w:rPr>
              <w:t>Very Good/</w:t>
            </w:r>
            <w:r w:rsidR="00C95C21" w:rsidRPr="0025455C">
              <w:rPr>
                <w:rFonts w:ascii="Times New Roman" w:hAnsi="Times New Roman" w:cs="Times New Roman"/>
                <w:color w:val="17365D" w:themeColor="text2" w:themeShade="BF"/>
              </w:rPr>
              <w:t>Excellent</w:t>
            </w:r>
          </w:p>
        </w:tc>
        <w:tc>
          <w:tcPr>
            <w:tcW w:w="2520" w:type="dxa"/>
            <w:vAlign w:val="center"/>
          </w:tcPr>
          <w:p w14:paraId="3CFEA0E1" w14:textId="77777777" w:rsidR="00C95C21" w:rsidRPr="0025455C" w:rsidRDefault="00C95C21" w:rsidP="00762FEF">
            <w:pPr>
              <w:pStyle w:val="Default"/>
              <w:ind w:left="-18" w:firstLine="18"/>
              <w:rPr>
                <w:rFonts w:ascii="Times New Roman" w:hAnsi="Times New Roman" w:cs="Times New Roman"/>
                <w:color w:val="17365D" w:themeColor="text2" w:themeShade="BF"/>
              </w:rPr>
            </w:pPr>
            <w:r w:rsidRPr="0025455C">
              <w:rPr>
                <w:rFonts w:ascii="Times New Roman" w:hAnsi="Times New Roman" w:cs="Times New Roman"/>
                <w:color w:val="17365D" w:themeColor="text2" w:themeShade="BF"/>
              </w:rPr>
              <w:t>16-20</w:t>
            </w:r>
          </w:p>
          <w:p w14:paraId="19CAEF89" w14:textId="24FC4C30" w:rsidR="00C95C21" w:rsidRPr="0025455C" w:rsidRDefault="008A56C5" w:rsidP="008A56C5">
            <w:pPr>
              <w:pStyle w:val="Default"/>
              <w:ind w:left="-18" w:firstLine="18"/>
              <w:rPr>
                <w:rFonts w:ascii="Times New Roman" w:hAnsi="Times New Roman" w:cs="Times New Roman"/>
                <w:color w:val="17365D" w:themeColor="text2" w:themeShade="BF"/>
              </w:rPr>
            </w:pPr>
            <w:r>
              <w:rPr>
                <w:rFonts w:ascii="Times New Roman" w:hAnsi="Times New Roman" w:cs="Times New Roman"/>
                <w:color w:val="17365D" w:themeColor="text2" w:themeShade="BF"/>
              </w:rPr>
              <w:t>Very Good</w:t>
            </w:r>
            <w:r w:rsidRPr="0025455C">
              <w:rPr>
                <w:rFonts w:ascii="Times New Roman" w:hAnsi="Times New Roman" w:cs="Times New Roman"/>
                <w:color w:val="17365D" w:themeColor="text2" w:themeShade="BF"/>
              </w:rPr>
              <w:t>/Excellent</w:t>
            </w:r>
          </w:p>
        </w:tc>
      </w:tr>
      <w:tr w:rsidR="00B12524" w:rsidRPr="00882DDB" w14:paraId="4FB861BB" w14:textId="77777777" w:rsidTr="00DB7B8E">
        <w:trPr>
          <w:trHeight w:val="432"/>
        </w:trPr>
        <w:tc>
          <w:tcPr>
            <w:tcW w:w="516" w:type="dxa"/>
            <w:vMerge w:val="restart"/>
            <w:shd w:val="clear" w:color="auto" w:fill="auto"/>
            <w:vAlign w:val="center"/>
          </w:tcPr>
          <w:p w14:paraId="082D2FA2" w14:textId="20BC89E0" w:rsidR="00762FEF" w:rsidRPr="009D2D8A" w:rsidRDefault="00762FEF" w:rsidP="00762FEF">
            <w:pPr>
              <w:pStyle w:val="Default"/>
              <w:ind w:right="-18" w:hanging="18"/>
              <w:rPr>
                <w:rFonts w:ascii="Times New Roman" w:hAnsi="Times New Roman" w:cs="Times New Roman"/>
                <w:color w:val="17365D" w:themeColor="text2" w:themeShade="BF"/>
              </w:rPr>
            </w:pPr>
            <w:r w:rsidRPr="009D2D8A">
              <w:rPr>
                <w:rFonts w:ascii="Times New Roman" w:hAnsi="Times New Roman" w:cs="Times New Roman"/>
                <w:color w:val="17365D" w:themeColor="text2" w:themeShade="BF"/>
              </w:rPr>
              <w:t>Sources</w:t>
            </w:r>
          </w:p>
        </w:tc>
        <w:tc>
          <w:tcPr>
            <w:tcW w:w="4974" w:type="dxa"/>
            <w:vMerge w:val="restart"/>
            <w:vAlign w:val="center"/>
          </w:tcPr>
          <w:p w14:paraId="4EB57868" w14:textId="1C1CDE6C" w:rsidR="00762FEF" w:rsidRPr="009D2D8A" w:rsidRDefault="00762FEF" w:rsidP="000C7B24">
            <w:pPr>
              <w:pStyle w:val="Default"/>
              <w:ind w:left="-18"/>
              <w:rPr>
                <w:rFonts w:ascii="Times New Roman" w:hAnsi="Times New Roman" w:cs="Times New Roman"/>
                <w:color w:val="17365D" w:themeColor="text2" w:themeShade="BF"/>
              </w:rPr>
            </w:pPr>
            <w:r w:rsidRPr="009D2D8A">
              <w:rPr>
                <w:rFonts w:ascii="Times New Roman" w:hAnsi="Times New Roman" w:cs="Times New Roman"/>
                <w:color w:val="17365D" w:themeColor="text2" w:themeShade="BF"/>
              </w:rPr>
              <w:t>Demonstrates that source information collected for all media (graphics, facts and quotes). Documents all media sources using required documentation protocols.</w:t>
            </w:r>
          </w:p>
        </w:tc>
        <w:tc>
          <w:tcPr>
            <w:tcW w:w="2430" w:type="dxa"/>
            <w:vAlign w:val="center"/>
          </w:tcPr>
          <w:p w14:paraId="48890AC8" w14:textId="0DD32496" w:rsidR="00762FEF" w:rsidRPr="0025455C" w:rsidRDefault="00762FEF" w:rsidP="00762FEF">
            <w:pPr>
              <w:pStyle w:val="Default"/>
              <w:ind w:left="-18" w:firstLine="18"/>
              <w:rPr>
                <w:rFonts w:ascii="Times New Roman" w:hAnsi="Times New Roman" w:cs="Times New Roman"/>
                <w:color w:val="17365D" w:themeColor="text2" w:themeShade="BF"/>
              </w:rPr>
            </w:pPr>
            <w:r w:rsidRPr="0025455C">
              <w:rPr>
                <w:rFonts w:ascii="Times New Roman" w:hAnsi="Times New Roman" w:cs="Times New Roman"/>
                <w:color w:val="17365D" w:themeColor="text2" w:themeShade="BF"/>
              </w:rPr>
              <w:t>Little evidence</w:t>
            </w:r>
          </w:p>
        </w:tc>
        <w:tc>
          <w:tcPr>
            <w:tcW w:w="2520" w:type="dxa"/>
            <w:vAlign w:val="center"/>
          </w:tcPr>
          <w:p w14:paraId="06032349" w14:textId="77777777" w:rsidR="00762FEF" w:rsidRPr="0025455C" w:rsidRDefault="00762FEF" w:rsidP="00762FEF">
            <w:pPr>
              <w:pStyle w:val="Default"/>
              <w:ind w:left="-18" w:firstLine="18"/>
              <w:rPr>
                <w:rFonts w:ascii="Times New Roman" w:hAnsi="Times New Roman" w:cs="Times New Roman"/>
                <w:color w:val="17365D" w:themeColor="text2" w:themeShade="BF"/>
              </w:rPr>
            </w:pPr>
            <w:r w:rsidRPr="0025455C">
              <w:rPr>
                <w:rFonts w:ascii="Times New Roman" w:hAnsi="Times New Roman" w:cs="Times New Roman"/>
                <w:color w:val="17365D" w:themeColor="text2" w:themeShade="BF"/>
              </w:rPr>
              <w:t xml:space="preserve">0-9 </w:t>
            </w:r>
          </w:p>
          <w:p w14:paraId="4C6F6596" w14:textId="731C8424" w:rsidR="00762FEF" w:rsidRPr="0025455C" w:rsidRDefault="008A56C5" w:rsidP="00762FEF">
            <w:pPr>
              <w:pStyle w:val="Default"/>
              <w:ind w:left="-18" w:firstLine="18"/>
              <w:rPr>
                <w:rFonts w:ascii="Times New Roman" w:hAnsi="Times New Roman" w:cs="Times New Roman"/>
                <w:color w:val="17365D" w:themeColor="text2" w:themeShade="BF"/>
              </w:rPr>
            </w:pPr>
            <w:r>
              <w:rPr>
                <w:rFonts w:ascii="Times New Roman" w:hAnsi="Times New Roman" w:cs="Times New Roman"/>
                <w:color w:val="17365D" w:themeColor="text2" w:themeShade="BF"/>
              </w:rPr>
              <w:t>Failure</w:t>
            </w:r>
          </w:p>
        </w:tc>
      </w:tr>
      <w:tr w:rsidR="00B12524" w:rsidRPr="00882DDB" w14:paraId="78DAFC48" w14:textId="77777777" w:rsidTr="00DB7B8E">
        <w:trPr>
          <w:trHeight w:val="432"/>
        </w:trPr>
        <w:tc>
          <w:tcPr>
            <w:tcW w:w="516" w:type="dxa"/>
            <w:vMerge/>
            <w:shd w:val="clear" w:color="auto" w:fill="auto"/>
            <w:vAlign w:val="center"/>
          </w:tcPr>
          <w:p w14:paraId="6F8A18F3" w14:textId="7DE21559" w:rsidR="00762FEF" w:rsidRPr="009D2D8A" w:rsidRDefault="00762FEF" w:rsidP="00762FEF">
            <w:pPr>
              <w:pStyle w:val="Default"/>
              <w:ind w:right="-18" w:hanging="18"/>
              <w:rPr>
                <w:rFonts w:ascii="Times New Roman" w:hAnsi="Times New Roman" w:cs="Times New Roman"/>
                <w:color w:val="17365D" w:themeColor="text2" w:themeShade="BF"/>
              </w:rPr>
            </w:pPr>
          </w:p>
        </w:tc>
        <w:tc>
          <w:tcPr>
            <w:tcW w:w="4974" w:type="dxa"/>
            <w:vMerge/>
            <w:vAlign w:val="center"/>
          </w:tcPr>
          <w:p w14:paraId="7B0BF02C" w14:textId="77777777" w:rsidR="00762FEF" w:rsidRPr="009D2D8A" w:rsidRDefault="00762FEF" w:rsidP="00762FEF">
            <w:pPr>
              <w:pStyle w:val="Default"/>
              <w:ind w:left="-18" w:firstLine="18"/>
              <w:rPr>
                <w:rFonts w:ascii="Times New Roman" w:hAnsi="Times New Roman" w:cs="Times New Roman"/>
                <w:color w:val="17365D" w:themeColor="text2" w:themeShade="BF"/>
              </w:rPr>
            </w:pPr>
          </w:p>
        </w:tc>
        <w:tc>
          <w:tcPr>
            <w:tcW w:w="2430" w:type="dxa"/>
            <w:vAlign w:val="center"/>
          </w:tcPr>
          <w:p w14:paraId="1FEC1033" w14:textId="782F4A0F" w:rsidR="00762FEF" w:rsidRPr="0025455C" w:rsidRDefault="00762FEF" w:rsidP="00762FEF">
            <w:pPr>
              <w:pStyle w:val="Default"/>
              <w:ind w:left="-18" w:firstLine="18"/>
              <w:rPr>
                <w:rFonts w:ascii="Times New Roman" w:hAnsi="Times New Roman" w:cs="Times New Roman"/>
                <w:color w:val="17365D" w:themeColor="text2" w:themeShade="BF"/>
              </w:rPr>
            </w:pPr>
            <w:r w:rsidRPr="0025455C">
              <w:rPr>
                <w:rFonts w:ascii="Times New Roman" w:hAnsi="Times New Roman" w:cs="Times New Roman"/>
                <w:color w:val="17365D" w:themeColor="text2" w:themeShade="BF"/>
              </w:rPr>
              <w:t>Basic level</w:t>
            </w:r>
          </w:p>
        </w:tc>
        <w:tc>
          <w:tcPr>
            <w:tcW w:w="2520" w:type="dxa"/>
            <w:vAlign w:val="center"/>
          </w:tcPr>
          <w:p w14:paraId="1882BA41" w14:textId="77777777" w:rsidR="00762FEF" w:rsidRPr="0025455C" w:rsidRDefault="00762FEF" w:rsidP="00762FEF">
            <w:pPr>
              <w:pStyle w:val="Default"/>
              <w:ind w:left="-18" w:firstLine="18"/>
              <w:rPr>
                <w:rFonts w:ascii="Times New Roman" w:hAnsi="Times New Roman" w:cs="Times New Roman"/>
                <w:color w:val="17365D" w:themeColor="text2" w:themeShade="BF"/>
              </w:rPr>
            </w:pPr>
            <w:r w:rsidRPr="0025455C">
              <w:rPr>
                <w:rFonts w:ascii="Times New Roman" w:hAnsi="Times New Roman" w:cs="Times New Roman"/>
                <w:color w:val="17365D" w:themeColor="text2" w:themeShade="BF"/>
              </w:rPr>
              <w:t>10-11</w:t>
            </w:r>
          </w:p>
          <w:p w14:paraId="3E3639FC" w14:textId="5ACA8F71" w:rsidR="00762FEF" w:rsidRPr="0025455C" w:rsidRDefault="008A56C5" w:rsidP="00762FEF">
            <w:pPr>
              <w:pStyle w:val="Default"/>
              <w:ind w:left="-18" w:firstLine="18"/>
              <w:rPr>
                <w:rFonts w:ascii="Times New Roman" w:hAnsi="Times New Roman" w:cs="Times New Roman"/>
                <w:color w:val="17365D" w:themeColor="text2" w:themeShade="BF"/>
              </w:rPr>
            </w:pPr>
            <w:r>
              <w:rPr>
                <w:rFonts w:ascii="Times New Roman" w:hAnsi="Times New Roman" w:cs="Times New Roman"/>
                <w:color w:val="17365D" w:themeColor="text2" w:themeShade="BF"/>
              </w:rPr>
              <w:t>Fair</w:t>
            </w:r>
          </w:p>
        </w:tc>
      </w:tr>
      <w:tr w:rsidR="00B12524" w:rsidRPr="00882DDB" w14:paraId="4CCBFEA2" w14:textId="77777777" w:rsidTr="00DB7B8E">
        <w:trPr>
          <w:trHeight w:val="432"/>
        </w:trPr>
        <w:tc>
          <w:tcPr>
            <w:tcW w:w="516" w:type="dxa"/>
            <w:vMerge/>
            <w:shd w:val="clear" w:color="auto" w:fill="auto"/>
            <w:vAlign w:val="center"/>
          </w:tcPr>
          <w:p w14:paraId="040D4714" w14:textId="6559FC07" w:rsidR="00762FEF" w:rsidRPr="009D2D8A" w:rsidRDefault="00762FEF" w:rsidP="00762FEF">
            <w:pPr>
              <w:pStyle w:val="Default"/>
              <w:ind w:right="-18" w:hanging="18"/>
              <w:rPr>
                <w:rFonts w:ascii="Times New Roman" w:hAnsi="Times New Roman" w:cs="Times New Roman"/>
                <w:color w:val="17365D" w:themeColor="text2" w:themeShade="BF"/>
              </w:rPr>
            </w:pPr>
          </w:p>
        </w:tc>
        <w:tc>
          <w:tcPr>
            <w:tcW w:w="4974" w:type="dxa"/>
            <w:vMerge/>
            <w:vAlign w:val="center"/>
          </w:tcPr>
          <w:p w14:paraId="55043A2F" w14:textId="77777777" w:rsidR="00762FEF" w:rsidRPr="009D2D8A" w:rsidRDefault="00762FEF" w:rsidP="00762FEF">
            <w:pPr>
              <w:pStyle w:val="Default"/>
              <w:ind w:left="-18" w:firstLine="18"/>
              <w:rPr>
                <w:rFonts w:ascii="Times New Roman" w:hAnsi="Times New Roman" w:cs="Times New Roman"/>
                <w:color w:val="17365D" w:themeColor="text2" w:themeShade="BF"/>
              </w:rPr>
            </w:pPr>
          </w:p>
        </w:tc>
        <w:tc>
          <w:tcPr>
            <w:tcW w:w="2430" w:type="dxa"/>
            <w:vAlign w:val="center"/>
          </w:tcPr>
          <w:p w14:paraId="0C6C738E" w14:textId="49390ACC" w:rsidR="00762FEF" w:rsidRPr="0025455C" w:rsidRDefault="00762FEF" w:rsidP="00762FEF">
            <w:pPr>
              <w:pStyle w:val="Default"/>
              <w:ind w:left="-18" w:firstLine="18"/>
              <w:rPr>
                <w:rFonts w:ascii="Times New Roman" w:hAnsi="Times New Roman" w:cs="Times New Roman"/>
                <w:color w:val="17365D" w:themeColor="text2" w:themeShade="BF"/>
              </w:rPr>
            </w:pPr>
            <w:r w:rsidRPr="0025455C">
              <w:rPr>
                <w:rFonts w:ascii="Times New Roman" w:hAnsi="Times New Roman" w:cs="Times New Roman"/>
                <w:color w:val="17365D" w:themeColor="text2" w:themeShade="BF"/>
              </w:rPr>
              <w:t>Achieved</w:t>
            </w:r>
          </w:p>
        </w:tc>
        <w:tc>
          <w:tcPr>
            <w:tcW w:w="2520" w:type="dxa"/>
            <w:vAlign w:val="center"/>
          </w:tcPr>
          <w:p w14:paraId="51F2D87F" w14:textId="77777777" w:rsidR="00762FEF" w:rsidRPr="0025455C" w:rsidRDefault="00762FEF" w:rsidP="00762FEF">
            <w:pPr>
              <w:pStyle w:val="Default"/>
              <w:ind w:left="-18" w:firstLine="18"/>
              <w:rPr>
                <w:rFonts w:ascii="Times New Roman" w:hAnsi="Times New Roman" w:cs="Times New Roman"/>
                <w:color w:val="17365D" w:themeColor="text2" w:themeShade="BF"/>
              </w:rPr>
            </w:pPr>
            <w:r w:rsidRPr="0025455C">
              <w:rPr>
                <w:rFonts w:ascii="Times New Roman" w:hAnsi="Times New Roman" w:cs="Times New Roman"/>
                <w:color w:val="17365D" w:themeColor="text2" w:themeShade="BF"/>
              </w:rPr>
              <w:t>12-15</w:t>
            </w:r>
          </w:p>
          <w:p w14:paraId="3799C549" w14:textId="366E986B" w:rsidR="00762FEF" w:rsidRPr="0025455C" w:rsidRDefault="008A56C5" w:rsidP="00762FEF">
            <w:pPr>
              <w:pStyle w:val="Default"/>
              <w:ind w:left="-18" w:firstLine="18"/>
              <w:rPr>
                <w:rFonts w:ascii="Times New Roman" w:hAnsi="Times New Roman" w:cs="Times New Roman"/>
                <w:color w:val="17365D" w:themeColor="text2" w:themeShade="BF"/>
              </w:rPr>
            </w:pPr>
            <w:r>
              <w:rPr>
                <w:rFonts w:ascii="Times New Roman" w:hAnsi="Times New Roman" w:cs="Times New Roman"/>
                <w:color w:val="17365D" w:themeColor="text2" w:themeShade="BF"/>
              </w:rPr>
              <w:t>Quite good - Good</w:t>
            </w:r>
          </w:p>
        </w:tc>
      </w:tr>
      <w:tr w:rsidR="00B12524" w:rsidRPr="00882DDB" w14:paraId="1806EEEF" w14:textId="77777777" w:rsidTr="00DB7B8E">
        <w:trPr>
          <w:trHeight w:val="432"/>
        </w:trPr>
        <w:tc>
          <w:tcPr>
            <w:tcW w:w="516" w:type="dxa"/>
            <w:vMerge/>
            <w:shd w:val="clear" w:color="auto" w:fill="auto"/>
            <w:vAlign w:val="center"/>
          </w:tcPr>
          <w:p w14:paraId="48F45AA0" w14:textId="48268CC2" w:rsidR="00762FEF" w:rsidRPr="009D2D8A" w:rsidRDefault="00762FEF" w:rsidP="00762FEF">
            <w:pPr>
              <w:pStyle w:val="Default"/>
              <w:ind w:right="-18"/>
              <w:rPr>
                <w:rFonts w:ascii="Times New Roman" w:hAnsi="Times New Roman" w:cs="Times New Roman"/>
                <w:color w:val="17365D" w:themeColor="text2" w:themeShade="BF"/>
              </w:rPr>
            </w:pPr>
          </w:p>
        </w:tc>
        <w:tc>
          <w:tcPr>
            <w:tcW w:w="4974" w:type="dxa"/>
            <w:vMerge/>
            <w:vAlign w:val="center"/>
          </w:tcPr>
          <w:p w14:paraId="0E05B6E9" w14:textId="77777777" w:rsidR="00762FEF" w:rsidRPr="009D2D8A" w:rsidRDefault="00762FEF" w:rsidP="00762FEF">
            <w:pPr>
              <w:pStyle w:val="Default"/>
              <w:ind w:left="-18" w:firstLine="18"/>
              <w:rPr>
                <w:rFonts w:ascii="Times New Roman" w:hAnsi="Times New Roman" w:cs="Times New Roman"/>
                <w:color w:val="17365D" w:themeColor="text2" w:themeShade="BF"/>
              </w:rPr>
            </w:pPr>
          </w:p>
        </w:tc>
        <w:tc>
          <w:tcPr>
            <w:tcW w:w="2430" w:type="dxa"/>
            <w:vAlign w:val="center"/>
          </w:tcPr>
          <w:p w14:paraId="61459ACB" w14:textId="452CC897" w:rsidR="00762FEF" w:rsidRPr="0025455C" w:rsidRDefault="001B3698" w:rsidP="00762FEF">
            <w:pPr>
              <w:pStyle w:val="Default"/>
              <w:ind w:left="-18" w:firstLine="18"/>
              <w:rPr>
                <w:rFonts w:ascii="Times New Roman" w:hAnsi="Times New Roman" w:cs="Times New Roman"/>
                <w:color w:val="17365D" w:themeColor="text2" w:themeShade="BF"/>
              </w:rPr>
            </w:pPr>
            <w:r w:rsidRPr="0025455C">
              <w:rPr>
                <w:rFonts w:ascii="Times New Roman" w:hAnsi="Times New Roman" w:cs="Times New Roman"/>
                <w:color w:val="17365D" w:themeColor="text2" w:themeShade="BF"/>
              </w:rPr>
              <w:t>Very Good/Excellent</w:t>
            </w:r>
          </w:p>
        </w:tc>
        <w:tc>
          <w:tcPr>
            <w:tcW w:w="2520" w:type="dxa"/>
            <w:vAlign w:val="center"/>
          </w:tcPr>
          <w:p w14:paraId="7C13E92F" w14:textId="77777777" w:rsidR="00762FEF" w:rsidRPr="0025455C" w:rsidRDefault="00762FEF" w:rsidP="00762FEF">
            <w:pPr>
              <w:pStyle w:val="Default"/>
              <w:ind w:left="-18" w:firstLine="18"/>
              <w:rPr>
                <w:rFonts w:ascii="Times New Roman" w:hAnsi="Times New Roman" w:cs="Times New Roman"/>
                <w:color w:val="17365D" w:themeColor="text2" w:themeShade="BF"/>
              </w:rPr>
            </w:pPr>
            <w:r w:rsidRPr="0025455C">
              <w:rPr>
                <w:rFonts w:ascii="Times New Roman" w:hAnsi="Times New Roman" w:cs="Times New Roman"/>
                <w:color w:val="17365D" w:themeColor="text2" w:themeShade="BF"/>
              </w:rPr>
              <w:t>16-20</w:t>
            </w:r>
          </w:p>
          <w:p w14:paraId="46504273" w14:textId="67AF7B97" w:rsidR="00762FEF" w:rsidRPr="0025455C" w:rsidRDefault="008A56C5" w:rsidP="00762FEF">
            <w:pPr>
              <w:pStyle w:val="Default"/>
              <w:ind w:left="-18" w:firstLine="18"/>
              <w:rPr>
                <w:rFonts w:ascii="Times New Roman" w:hAnsi="Times New Roman" w:cs="Times New Roman"/>
                <w:color w:val="17365D" w:themeColor="text2" w:themeShade="BF"/>
              </w:rPr>
            </w:pPr>
            <w:r>
              <w:rPr>
                <w:rFonts w:ascii="Times New Roman" w:hAnsi="Times New Roman" w:cs="Times New Roman"/>
                <w:color w:val="17365D" w:themeColor="text2" w:themeShade="BF"/>
              </w:rPr>
              <w:t>Very Good</w:t>
            </w:r>
            <w:r w:rsidRPr="0025455C">
              <w:rPr>
                <w:rFonts w:ascii="Times New Roman" w:hAnsi="Times New Roman" w:cs="Times New Roman"/>
                <w:color w:val="17365D" w:themeColor="text2" w:themeShade="BF"/>
              </w:rPr>
              <w:t>/Excellent</w:t>
            </w:r>
          </w:p>
        </w:tc>
      </w:tr>
      <w:tr w:rsidR="00B12524" w:rsidRPr="00882DDB" w14:paraId="06F779A6" w14:textId="77777777" w:rsidTr="00DB7B8E">
        <w:trPr>
          <w:trHeight w:val="324"/>
        </w:trPr>
        <w:tc>
          <w:tcPr>
            <w:tcW w:w="516" w:type="dxa"/>
            <w:vMerge w:val="restart"/>
            <w:shd w:val="clear" w:color="auto" w:fill="auto"/>
            <w:vAlign w:val="center"/>
          </w:tcPr>
          <w:p w14:paraId="6FAFA48C" w14:textId="44D26C2F" w:rsidR="00762FEF" w:rsidRPr="009D2D8A" w:rsidRDefault="00762FEF" w:rsidP="00762FEF">
            <w:pPr>
              <w:pStyle w:val="Default"/>
              <w:ind w:right="-18" w:hanging="18"/>
              <w:rPr>
                <w:rFonts w:ascii="Times New Roman" w:hAnsi="Times New Roman" w:cs="Times New Roman"/>
                <w:color w:val="17365D" w:themeColor="text2" w:themeShade="BF"/>
              </w:rPr>
            </w:pPr>
            <w:r w:rsidRPr="009D2D8A">
              <w:rPr>
                <w:rFonts w:ascii="Times New Roman" w:hAnsi="Times New Roman" w:cs="Times New Roman"/>
                <w:color w:val="17365D" w:themeColor="text2" w:themeShade="BF"/>
              </w:rPr>
              <w:t>Presentation</w:t>
            </w:r>
          </w:p>
        </w:tc>
        <w:tc>
          <w:tcPr>
            <w:tcW w:w="4974" w:type="dxa"/>
            <w:vMerge w:val="restart"/>
            <w:vAlign w:val="center"/>
          </w:tcPr>
          <w:p w14:paraId="18C7AF7A" w14:textId="211CBB20" w:rsidR="00762FEF" w:rsidRPr="009D2D8A" w:rsidRDefault="00762FEF" w:rsidP="000C7B24">
            <w:pPr>
              <w:pStyle w:val="Default"/>
              <w:ind w:left="-18"/>
              <w:rPr>
                <w:rFonts w:ascii="Times New Roman" w:hAnsi="Times New Roman" w:cs="Times New Roman"/>
                <w:color w:val="17365D" w:themeColor="text2" w:themeShade="BF"/>
              </w:rPr>
            </w:pPr>
            <w:r w:rsidRPr="009D2D8A">
              <w:rPr>
                <w:rFonts w:ascii="Times New Roman" w:hAnsi="Times New Roman" w:cs="Times New Roman"/>
                <w:color w:val="17365D" w:themeColor="text2" w:themeShade="BF"/>
              </w:rPr>
              <w:t>Produces an error-free, well-</w:t>
            </w:r>
            <w:proofErr w:type="spellStart"/>
            <w:r w:rsidRPr="009D2D8A">
              <w:rPr>
                <w:rFonts w:ascii="Times New Roman" w:hAnsi="Times New Roman" w:cs="Times New Roman"/>
                <w:color w:val="17365D" w:themeColor="text2" w:themeShade="BF"/>
              </w:rPr>
              <w:t>organised</w:t>
            </w:r>
            <w:proofErr w:type="spellEnd"/>
            <w:r w:rsidRPr="009D2D8A">
              <w:rPr>
                <w:rFonts w:ascii="Times New Roman" w:hAnsi="Times New Roman" w:cs="Times New Roman"/>
                <w:color w:val="17365D" w:themeColor="text2" w:themeShade="BF"/>
              </w:rPr>
              <w:t xml:space="preserve"> document with a clear narrative structure. Uses a writing style that enhances content and ideas providing insight and provoking discussion.</w:t>
            </w:r>
          </w:p>
        </w:tc>
        <w:tc>
          <w:tcPr>
            <w:tcW w:w="2430" w:type="dxa"/>
            <w:vAlign w:val="center"/>
          </w:tcPr>
          <w:p w14:paraId="40487D27" w14:textId="6A60DEFF" w:rsidR="00762FEF" w:rsidRPr="0025455C" w:rsidRDefault="00762FEF" w:rsidP="00762FEF">
            <w:pPr>
              <w:pStyle w:val="Default"/>
              <w:ind w:left="-18" w:firstLine="18"/>
              <w:rPr>
                <w:rFonts w:ascii="Times New Roman" w:hAnsi="Times New Roman" w:cs="Times New Roman"/>
                <w:color w:val="17365D" w:themeColor="text2" w:themeShade="BF"/>
              </w:rPr>
            </w:pPr>
            <w:r w:rsidRPr="0025455C">
              <w:rPr>
                <w:rFonts w:ascii="Times New Roman" w:hAnsi="Times New Roman" w:cs="Times New Roman"/>
                <w:color w:val="17365D" w:themeColor="text2" w:themeShade="BF"/>
              </w:rPr>
              <w:t>Little evidence</w:t>
            </w:r>
          </w:p>
        </w:tc>
        <w:tc>
          <w:tcPr>
            <w:tcW w:w="2520" w:type="dxa"/>
            <w:vAlign w:val="center"/>
          </w:tcPr>
          <w:p w14:paraId="2157BD72" w14:textId="77777777" w:rsidR="00762FEF" w:rsidRPr="0025455C" w:rsidRDefault="00762FEF" w:rsidP="00762FEF">
            <w:pPr>
              <w:pStyle w:val="Default"/>
              <w:ind w:left="-18" w:firstLine="18"/>
              <w:rPr>
                <w:rFonts w:ascii="Times New Roman" w:hAnsi="Times New Roman" w:cs="Times New Roman"/>
                <w:color w:val="17365D" w:themeColor="text2" w:themeShade="BF"/>
              </w:rPr>
            </w:pPr>
            <w:r w:rsidRPr="0025455C">
              <w:rPr>
                <w:rFonts w:ascii="Times New Roman" w:hAnsi="Times New Roman" w:cs="Times New Roman"/>
                <w:color w:val="17365D" w:themeColor="text2" w:themeShade="BF"/>
              </w:rPr>
              <w:t xml:space="preserve">0-9 </w:t>
            </w:r>
          </w:p>
          <w:p w14:paraId="37F62965" w14:textId="6FF49603" w:rsidR="00762FEF" w:rsidRPr="0025455C" w:rsidRDefault="008A56C5" w:rsidP="00762FEF">
            <w:pPr>
              <w:pStyle w:val="Default"/>
              <w:ind w:left="-18" w:firstLine="18"/>
              <w:rPr>
                <w:rFonts w:ascii="Times New Roman" w:hAnsi="Times New Roman" w:cs="Times New Roman"/>
                <w:color w:val="17365D" w:themeColor="text2" w:themeShade="BF"/>
              </w:rPr>
            </w:pPr>
            <w:r>
              <w:rPr>
                <w:rFonts w:ascii="Times New Roman" w:hAnsi="Times New Roman" w:cs="Times New Roman"/>
                <w:color w:val="17365D" w:themeColor="text2" w:themeShade="BF"/>
              </w:rPr>
              <w:t>Failure</w:t>
            </w:r>
          </w:p>
        </w:tc>
      </w:tr>
      <w:tr w:rsidR="00B12524" w:rsidRPr="00882DDB" w14:paraId="5FFE5B45" w14:textId="77777777" w:rsidTr="00DB7B8E">
        <w:trPr>
          <w:trHeight w:val="324"/>
        </w:trPr>
        <w:tc>
          <w:tcPr>
            <w:tcW w:w="516" w:type="dxa"/>
            <w:vMerge/>
            <w:shd w:val="clear" w:color="auto" w:fill="auto"/>
            <w:vAlign w:val="center"/>
          </w:tcPr>
          <w:p w14:paraId="5F02900C" w14:textId="16A564A9" w:rsidR="00762FEF" w:rsidRPr="009D2D8A" w:rsidRDefault="00762FEF" w:rsidP="00762FEF">
            <w:pPr>
              <w:pStyle w:val="Default"/>
              <w:ind w:right="-18" w:hanging="18"/>
              <w:rPr>
                <w:rFonts w:ascii="Times New Roman" w:hAnsi="Times New Roman" w:cs="Times New Roman"/>
                <w:color w:val="17365D" w:themeColor="text2" w:themeShade="BF"/>
              </w:rPr>
            </w:pPr>
          </w:p>
        </w:tc>
        <w:tc>
          <w:tcPr>
            <w:tcW w:w="4974" w:type="dxa"/>
            <w:vMerge/>
            <w:vAlign w:val="center"/>
          </w:tcPr>
          <w:p w14:paraId="011A14BE" w14:textId="77777777" w:rsidR="00762FEF" w:rsidRPr="009D2D8A" w:rsidRDefault="00762FEF" w:rsidP="00762FEF">
            <w:pPr>
              <w:pStyle w:val="Default"/>
              <w:ind w:left="-18" w:firstLine="18"/>
              <w:rPr>
                <w:rFonts w:ascii="Times New Roman" w:hAnsi="Times New Roman" w:cs="Times New Roman"/>
                <w:color w:val="17365D" w:themeColor="text2" w:themeShade="BF"/>
              </w:rPr>
            </w:pPr>
          </w:p>
        </w:tc>
        <w:tc>
          <w:tcPr>
            <w:tcW w:w="2430" w:type="dxa"/>
            <w:vAlign w:val="center"/>
          </w:tcPr>
          <w:p w14:paraId="005D05CA" w14:textId="5C055C7E" w:rsidR="00762FEF" w:rsidRPr="009D2D8A" w:rsidRDefault="00762FEF" w:rsidP="00762FEF">
            <w:pPr>
              <w:pStyle w:val="Default"/>
              <w:ind w:left="-18" w:firstLine="18"/>
              <w:rPr>
                <w:rFonts w:ascii="Times New Roman" w:hAnsi="Times New Roman" w:cs="Times New Roman"/>
                <w:color w:val="17365D" w:themeColor="text2" w:themeShade="BF"/>
              </w:rPr>
            </w:pPr>
            <w:r w:rsidRPr="009D2D8A">
              <w:rPr>
                <w:rFonts w:ascii="Times New Roman" w:hAnsi="Times New Roman" w:cs="Times New Roman"/>
                <w:color w:val="17365D" w:themeColor="text2" w:themeShade="BF"/>
              </w:rPr>
              <w:t>Basic level</w:t>
            </w:r>
          </w:p>
        </w:tc>
        <w:tc>
          <w:tcPr>
            <w:tcW w:w="2520" w:type="dxa"/>
            <w:vAlign w:val="center"/>
          </w:tcPr>
          <w:p w14:paraId="54BA3ED7" w14:textId="77777777" w:rsidR="00762FEF" w:rsidRPr="009D2D8A" w:rsidRDefault="00762FEF" w:rsidP="00762FEF">
            <w:pPr>
              <w:pStyle w:val="Default"/>
              <w:ind w:left="-18" w:firstLine="18"/>
              <w:rPr>
                <w:rFonts w:ascii="Times New Roman" w:hAnsi="Times New Roman" w:cs="Times New Roman"/>
                <w:color w:val="17365D" w:themeColor="text2" w:themeShade="BF"/>
              </w:rPr>
            </w:pPr>
            <w:r w:rsidRPr="009D2D8A">
              <w:rPr>
                <w:rFonts w:ascii="Times New Roman" w:hAnsi="Times New Roman" w:cs="Times New Roman"/>
                <w:color w:val="17365D" w:themeColor="text2" w:themeShade="BF"/>
              </w:rPr>
              <w:t>10-11</w:t>
            </w:r>
          </w:p>
          <w:p w14:paraId="0BB3B94E" w14:textId="430B692F" w:rsidR="00762FEF" w:rsidRPr="009D2D8A" w:rsidRDefault="008A56C5" w:rsidP="00762FEF">
            <w:pPr>
              <w:pStyle w:val="Default"/>
              <w:ind w:left="-18" w:firstLine="18"/>
              <w:rPr>
                <w:rFonts w:ascii="Times New Roman" w:hAnsi="Times New Roman" w:cs="Times New Roman"/>
                <w:color w:val="17365D" w:themeColor="text2" w:themeShade="BF"/>
              </w:rPr>
            </w:pPr>
            <w:r>
              <w:rPr>
                <w:rFonts w:ascii="Times New Roman" w:hAnsi="Times New Roman" w:cs="Times New Roman"/>
                <w:color w:val="17365D" w:themeColor="text2" w:themeShade="BF"/>
              </w:rPr>
              <w:t>Fair</w:t>
            </w:r>
          </w:p>
        </w:tc>
      </w:tr>
      <w:tr w:rsidR="00B12524" w:rsidRPr="00882DDB" w14:paraId="272CCDC7" w14:textId="77777777" w:rsidTr="00DB7B8E">
        <w:trPr>
          <w:trHeight w:val="324"/>
        </w:trPr>
        <w:tc>
          <w:tcPr>
            <w:tcW w:w="516" w:type="dxa"/>
            <w:vMerge/>
            <w:shd w:val="clear" w:color="auto" w:fill="auto"/>
            <w:vAlign w:val="center"/>
          </w:tcPr>
          <w:p w14:paraId="3C00508A" w14:textId="621359AB" w:rsidR="00762FEF" w:rsidRPr="009D2D8A" w:rsidRDefault="00762FEF" w:rsidP="00762FEF">
            <w:pPr>
              <w:pStyle w:val="Default"/>
              <w:ind w:right="-18" w:hanging="18"/>
              <w:rPr>
                <w:rFonts w:ascii="Times New Roman" w:hAnsi="Times New Roman" w:cs="Times New Roman"/>
                <w:color w:val="17365D" w:themeColor="text2" w:themeShade="BF"/>
              </w:rPr>
            </w:pPr>
          </w:p>
        </w:tc>
        <w:tc>
          <w:tcPr>
            <w:tcW w:w="4974" w:type="dxa"/>
            <w:vMerge/>
            <w:vAlign w:val="center"/>
          </w:tcPr>
          <w:p w14:paraId="1EB29D7F" w14:textId="77777777" w:rsidR="00762FEF" w:rsidRPr="009D2D8A" w:rsidRDefault="00762FEF" w:rsidP="00762FEF">
            <w:pPr>
              <w:pStyle w:val="Default"/>
              <w:ind w:left="-18" w:firstLine="18"/>
              <w:rPr>
                <w:rFonts w:ascii="Times New Roman" w:hAnsi="Times New Roman" w:cs="Times New Roman"/>
                <w:color w:val="17365D" w:themeColor="text2" w:themeShade="BF"/>
              </w:rPr>
            </w:pPr>
          </w:p>
        </w:tc>
        <w:tc>
          <w:tcPr>
            <w:tcW w:w="2430" w:type="dxa"/>
            <w:vAlign w:val="center"/>
          </w:tcPr>
          <w:p w14:paraId="731E9C3D" w14:textId="73A3CA3F" w:rsidR="00762FEF" w:rsidRPr="0025455C" w:rsidRDefault="00762FEF" w:rsidP="00762FEF">
            <w:pPr>
              <w:pStyle w:val="Default"/>
              <w:ind w:left="-18" w:firstLine="18"/>
              <w:rPr>
                <w:rFonts w:ascii="Times New Roman" w:hAnsi="Times New Roman" w:cs="Times New Roman"/>
                <w:color w:val="17365D" w:themeColor="text2" w:themeShade="BF"/>
              </w:rPr>
            </w:pPr>
            <w:r w:rsidRPr="0025455C">
              <w:rPr>
                <w:rFonts w:ascii="Times New Roman" w:hAnsi="Times New Roman" w:cs="Times New Roman"/>
                <w:color w:val="17365D" w:themeColor="text2" w:themeShade="BF"/>
              </w:rPr>
              <w:t>Achieved</w:t>
            </w:r>
          </w:p>
        </w:tc>
        <w:tc>
          <w:tcPr>
            <w:tcW w:w="2520" w:type="dxa"/>
            <w:vAlign w:val="center"/>
          </w:tcPr>
          <w:p w14:paraId="6D92C886" w14:textId="77777777" w:rsidR="00762FEF" w:rsidRPr="0025455C" w:rsidRDefault="00762FEF" w:rsidP="00762FEF">
            <w:pPr>
              <w:pStyle w:val="Default"/>
              <w:ind w:left="-18" w:firstLine="18"/>
              <w:rPr>
                <w:rFonts w:ascii="Times New Roman" w:hAnsi="Times New Roman" w:cs="Times New Roman"/>
                <w:color w:val="17365D" w:themeColor="text2" w:themeShade="BF"/>
              </w:rPr>
            </w:pPr>
            <w:r w:rsidRPr="0025455C">
              <w:rPr>
                <w:rFonts w:ascii="Times New Roman" w:hAnsi="Times New Roman" w:cs="Times New Roman"/>
                <w:color w:val="17365D" w:themeColor="text2" w:themeShade="BF"/>
              </w:rPr>
              <w:t>12-15</w:t>
            </w:r>
          </w:p>
          <w:p w14:paraId="785CD5C1" w14:textId="23A072A4" w:rsidR="00762FEF" w:rsidRPr="0025455C" w:rsidRDefault="008A56C5" w:rsidP="00762FEF">
            <w:pPr>
              <w:pStyle w:val="Default"/>
              <w:ind w:left="-18" w:firstLine="18"/>
              <w:rPr>
                <w:rFonts w:ascii="Times New Roman" w:hAnsi="Times New Roman" w:cs="Times New Roman"/>
                <w:color w:val="17365D" w:themeColor="text2" w:themeShade="BF"/>
              </w:rPr>
            </w:pPr>
            <w:r>
              <w:rPr>
                <w:rFonts w:ascii="Times New Roman" w:hAnsi="Times New Roman" w:cs="Times New Roman"/>
                <w:color w:val="17365D" w:themeColor="text2" w:themeShade="BF"/>
              </w:rPr>
              <w:t>Quite good - Good</w:t>
            </w:r>
          </w:p>
        </w:tc>
      </w:tr>
      <w:tr w:rsidR="00B12524" w:rsidRPr="00882DDB" w14:paraId="77245F09" w14:textId="77777777" w:rsidTr="00DB7B8E">
        <w:trPr>
          <w:trHeight w:val="324"/>
        </w:trPr>
        <w:tc>
          <w:tcPr>
            <w:tcW w:w="516" w:type="dxa"/>
            <w:vMerge/>
            <w:shd w:val="clear" w:color="auto" w:fill="auto"/>
            <w:vAlign w:val="center"/>
          </w:tcPr>
          <w:p w14:paraId="7CDF2248" w14:textId="1B63F0C1" w:rsidR="00762FEF" w:rsidRPr="009D2D8A" w:rsidRDefault="00762FEF" w:rsidP="00762FEF">
            <w:pPr>
              <w:pStyle w:val="Default"/>
              <w:ind w:right="-18" w:hanging="18"/>
              <w:rPr>
                <w:rFonts w:ascii="Times New Roman" w:hAnsi="Times New Roman" w:cs="Times New Roman"/>
                <w:color w:val="17365D" w:themeColor="text2" w:themeShade="BF"/>
              </w:rPr>
            </w:pPr>
          </w:p>
        </w:tc>
        <w:tc>
          <w:tcPr>
            <w:tcW w:w="4974" w:type="dxa"/>
            <w:vMerge/>
            <w:vAlign w:val="center"/>
          </w:tcPr>
          <w:p w14:paraId="4898F56E" w14:textId="77777777" w:rsidR="00762FEF" w:rsidRPr="009D2D8A" w:rsidRDefault="00762FEF" w:rsidP="00762FEF">
            <w:pPr>
              <w:pStyle w:val="Default"/>
              <w:ind w:left="-18" w:firstLine="18"/>
              <w:rPr>
                <w:rFonts w:ascii="Times New Roman" w:hAnsi="Times New Roman" w:cs="Times New Roman"/>
                <w:color w:val="17365D" w:themeColor="text2" w:themeShade="BF"/>
              </w:rPr>
            </w:pPr>
          </w:p>
        </w:tc>
        <w:tc>
          <w:tcPr>
            <w:tcW w:w="2430" w:type="dxa"/>
            <w:vAlign w:val="center"/>
          </w:tcPr>
          <w:p w14:paraId="17331FF1" w14:textId="51D86545" w:rsidR="00762FEF" w:rsidRPr="0025455C" w:rsidRDefault="001B3698" w:rsidP="00762FEF">
            <w:pPr>
              <w:pStyle w:val="Default"/>
              <w:ind w:left="-18" w:firstLine="18"/>
              <w:rPr>
                <w:rFonts w:ascii="Times New Roman" w:hAnsi="Times New Roman" w:cs="Times New Roman"/>
                <w:color w:val="17365D" w:themeColor="text2" w:themeShade="BF"/>
              </w:rPr>
            </w:pPr>
            <w:r w:rsidRPr="0025455C">
              <w:rPr>
                <w:rFonts w:ascii="Times New Roman" w:hAnsi="Times New Roman" w:cs="Times New Roman"/>
                <w:color w:val="17365D" w:themeColor="text2" w:themeShade="BF"/>
              </w:rPr>
              <w:t>Very Good/Excellent</w:t>
            </w:r>
          </w:p>
        </w:tc>
        <w:tc>
          <w:tcPr>
            <w:tcW w:w="2520" w:type="dxa"/>
            <w:vAlign w:val="center"/>
          </w:tcPr>
          <w:p w14:paraId="4A71DA1C" w14:textId="77777777" w:rsidR="00762FEF" w:rsidRPr="0025455C" w:rsidRDefault="00762FEF" w:rsidP="00762FEF">
            <w:pPr>
              <w:pStyle w:val="Default"/>
              <w:ind w:left="-18" w:firstLine="18"/>
              <w:rPr>
                <w:rFonts w:ascii="Times New Roman" w:hAnsi="Times New Roman" w:cs="Times New Roman"/>
                <w:color w:val="17365D" w:themeColor="text2" w:themeShade="BF"/>
              </w:rPr>
            </w:pPr>
            <w:r w:rsidRPr="0025455C">
              <w:rPr>
                <w:rFonts w:ascii="Times New Roman" w:hAnsi="Times New Roman" w:cs="Times New Roman"/>
                <w:color w:val="17365D" w:themeColor="text2" w:themeShade="BF"/>
              </w:rPr>
              <w:t>16-20</w:t>
            </w:r>
          </w:p>
          <w:p w14:paraId="1F5D16BA" w14:textId="52925375" w:rsidR="00762FEF" w:rsidRPr="0025455C" w:rsidRDefault="00082F1D" w:rsidP="00762FEF">
            <w:pPr>
              <w:pStyle w:val="Default"/>
              <w:ind w:left="-18" w:firstLine="18"/>
              <w:rPr>
                <w:rFonts w:ascii="Times New Roman" w:hAnsi="Times New Roman" w:cs="Times New Roman"/>
                <w:color w:val="17365D" w:themeColor="text2" w:themeShade="BF"/>
              </w:rPr>
            </w:pPr>
            <w:r w:rsidRPr="0025455C">
              <w:rPr>
                <w:rFonts w:ascii="Times New Roman" w:hAnsi="Times New Roman" w:cs="Times New Roman"/>
                <w:color w:val="17365D" w:themeColor="text2" w:themeShade="BF"/>
              </w:rPr>
              <w:t>“</w:t>
            </w:r>
            <w:r w:rsidR="008A56C5">
              <w:rPr>
                <w:rFonts w:ascii="Times New Roman" w:hAnsi="Times New Roman" w:cs="Times New Roman"/>
                <w:color w:val="17365D" w:themeColor="text2" w:themeShade="BF"/>
              </w:rPr>
              <w:t>Very Good</w:t>
            </w:r>
            <w:r w:rsidR="008A56C5" w:rsidRPr="0025455C">
              <w:rPr>
                <w:rFonts w:ascii="Times New Roman" w:hAnsi="Times New Roman" w:cs="Times New Roman"/>
                <w:color w:val="17365D" w:themeColor="text2" w:themeShade="BF"/>
              </w:rPr>
              <w:t>/Excellent</w:t>
            </w:r>
          </w:p>
        </w:tc>
      </w:tr>
    </w:tbl>
    <w:p w14:paraId="1EB6E40F" w14:textId="77777777" w:rsidR="0090776E" w:rsidRPr="004B771F" w:rsidRDefault="0090776E" w:rsidP="00762FEF">
      <w:pPr>
        <w:ind w:right="-20"/>
        <w:rPr>
          <w:b/>
          <w:bCs/>
          <w:color w:val="FF0000"/>
        </w:rPr>
      </w:pPr>
    </w:p>
    <w:p w14:paraId="1AAA4CAF" w14:textId="73A3F367" w:rsidR="00A468C5" w:rsidRPr="004B771F" w:rsidRDefault="00A468C5" w:rsidP="00DB7B8E">
      <w:pPr>
        <w:shd w:val="clear" w:color="auto" w:fill="D9D9D9" w:themeFill="background1" w:themeFillShade="D9"/>
        <w:ind w:right="90"/>
        <w:contextualSpacing/>
        <w:jc w:val="both"/>
        <w:rPr>
          <w:b/>
          <w:bCs/>
          <w:color w:val="FF0000"/>
        </w:rPr>
      </w:pPr>
      <w:r w:rsidRPr="004B771F">
        <w:rPr>
          <w:b/>
          <w:bCs/>
          <w:color w:val="FF0000"/>
        </w:rPr>
        <w:t>POLICY ON ATTENDANCE AND PARTICIPATION</w:t>
      </w:r>
    </w:p>
    <w:p w14:paraId="654ECA0D" w14:textId="77777777" w:rsidR="00A468C5" w:rsidRDefault="00A468C5" w:rsidP="00D1119A">
      <w:pPr>
        <w:ind w:left="-1170" w:right="-1040"/>
        <w:rPr>
          <w:b/>
          <w:bCs/>
        </w:rPr>
      </w:pPr>
    </w:p>
    <w:p w14:paraId="1DD90911" w14:textId="4E59A60F" w:rsidR="00D1119A" w:rsidRPr="009D2D8A" w:rsidRDefault="00D1119A" w:rsidP="00DB7B8E">
      <w:pPr>
        <w:ind w:right="180"/>
        <w:rPr>
          <w:color w:val="17365D" w:themeColor="text2" w:themeShade="BF"/>
          <w:position w:val="-1"/>
        </w:rPr>
      </w:pPr>
      <w:r w:rsidRPr="009D2D8A">
        <w:rPr>
          <w:color w:val="17365D" w:themeColor="text2" w:themeShade="BF"/>
          <w:position w:val="-1"/>
        </w:rPr>
        <w:t>University policy is that students are to attend all classes and to arrive on time</w:t>
      </w:r>
      <w:r w:rsidR="00445F51" w:rsidRPr="009D2D8A">
        <w:rPr>
          <w:color w:val="17365D" w:themeColor="text2" w:themeShade="BF"/>
          <w:position w:val="-1"/>
        </w:rPr>
        <w:t>. Students are expected to actively participate in class discussions, in-group activities. There is an expectation that students will support each other and demonstrate teamwork in this learning community.</w:t>
      </w:r>
      <w:r w:rsidR="00E85EFD">
        <w:rPr>
          <w:color w:val="17365D" w:themeColor="text2" w:themeShade="BF"/>
          <w:position w:val="-1"/>
        </w:rPr>
        <w:t xml:space="preserve"> </w:t>
      </w:r>
      <w:r w:rsidRPr="009D2D8A">
        <w:rPr>
          <w:color w:val="17365D" w:themeColor="text2" w:themeShade="BF"/>
          <w:position w:val="-1"/>
        </w:rPr>
        <w:t>If a student cannot attend class, the absence will be considered as "justified" or "unjustified" as per the following criteria:</w:t>
      </w:r>
    </w:p>
    <w:p w14:paraId="0F3DCC90" w14:textId="7D288C2A" w:rsidR="00D1119A" w:rsidRPr="00831160" w:rsidRDefault="00D1119A" w:rsidP="00831160">
      <w:pPr>
        <w:pStyle w:val="ListParagraph"/>
        <w:numPr>
          <w:ilvl w:val="0"/>
          <w:numId w:val="14"/>
        </w:numPr>
        <w:spacing w:after="0" w:line="240" w:lineRule="auto"/>
        <w:ind w:right="180"/>
        <w:rPr>
          <w:rFonts w:ascii="Times New Roman" w:eastAsia="Times New Roman" w:hAnsi="Times New Roman" w:cs="Times New Roman"/>
          <w:color w:val="17365D" w:themeColor="text2" w:themeShade="BF"/>
          <w:position w:val="-1"/>
        </w:rPr>
      </w:pPr>
      <w:r w:rsidRPr="00831160">
        <w:rPr>
          <w:rFonts w:ascii="Times New Roman" w:eastAsia="Times New Roman" w:hAnsi="Times New Roman" w:cs="Times New Roman"/>
          <w:color w:val="17365D" w:themeColor="text2" w:themeShade="BF"/>
          <w:position w:val="-1"/>
        </w:rPr>
        <w:t>An unplanned occasional absence due to light medical conditions</w:t>
      </w:r>
      <w:r w:rsidR="00D26693" w:rsidRPr="00831160">
        <w:rPr>
          <w:rFonts w:ascii="Times New Roman" w:eastAsia="Times New Roman" w:hAnsi="Times New Roman" w:cs="Times New Roman"/>
          <w:color w:val="17365D" w:themeColor="text2" w:themeShade="BF"/>
          <w:position w:val="-1"/>
        </w:rPr>
        <w:t xml:space="preserve"> (without supportive document)</w:t>
      </w:r>
      <w:r w:rsidRPr="00831160">
        <w:rPr>
          <w:rFonts w:ascii="Times New Roman" w:eastAsia="Times New Roman" w:hAnsi="Times New Roman" w:cs="Times New Roman"/>
          <w:color w:val="17365D" w:themeColor="text2" w:themeShade="BF"/>
          <w:position w:val="-1"/>
        </w:rPr>
        <w:t xml:space="preserve">, personal convenience or any other reasons is considered as unjustified. </w:t>
      </w:r>
    </w:p>
    <w:p w14:paraId="55EDDE52" w14:textId="77777777" w:rsidR="00D1119A" w:rsidRPr="00831160" w:rsidRDefault="00D1119A" w:rsidP="00831160">
      <w:pPr>
        <w:pStyle w:val="ListParagraph"/>
        <w:numPr>
          <w:ilvl w:val="0"/>
          <w:numId w:val="14"/>
        </w:numPr>
        <w:spacing w:after="0" w:line="240" w:lineRule="auto"/>
        <w:ind w:right="180"/>
        <w:rPr>
          <w:rFonts w:ascii="Times New Roman" w:eastAsia="Times New Roman" w:hAnsi="Times New Roman" w:cs="Times New Roman"/>
          <w:color w:val="17365D" w:themeColor="text2" w:themeShade="BF"/>
          <w:position w:val="-1"/>
        </w:rPr>
      </w:pPr>
      <w:r w:rsidRPr="00831160">
        <w:rPr>
          <w:rFonts w:ascii="Times New Roman" w:eastAsia="Times New Roman" w:hAnsi="Times New Roman" w:cs="Times New Roman"/>
          <w:color w:val="17365D" w:themeColor="text2" w:themeShade="BF"/>
          <w:position w:val="-1"/>
        </w:rPr>
        <w:t>A planned absence (expected surgery, day of work…), alerted to the academic coordinator and accepted by the Head of Department before the concerned day is considered as justified. Supportive documents should be brought to the academic coordinator before the absences and, in any case, within three days (weekend included) following the student’s return to classes.</w:t>
      </w:r>
    </w:p>
    <w:p w14:paraId="609143AF" w14:textId="179623B7" w:rsidR="00D1119A" w:rsidRPr="00831160" w:rsidRDefault="00D1119A" w:rsidP="00831160">
      <w:pPr>
        <w:pStyle w:val="ListParagraph"/>
        <w:numPr>
          <w:ilvl w:val="0"/>
          <w:numId w:val="14"/>
        </w:numPr>
        <w:spacing w:after="0" w:line="240" w:lineRule="auto"/>
        <w:ind w:right="180"/>
        <w:rPr>
          <w:rFonts w:ascii="Times New Roman" w:eastAsia="Times New Roman" w:hAnsi="Times New Roman" w:cs="Times New Roman"/>
          <w:color w:val="17365D" w:themeColor="text2" w:themeShade="BF"/>
          <w:position w:val="-1"/>
        </w:rPr>
      </w:pPr>
      <w:r w:rsidRPr="00831160">
        <w:rPr>
          <w:rFonts w:ascii="Times New Roman" w:eastAsia="Times New Roman" w:hAnsi="Times New Roman" w:cs="Times New Roman"/>
          <w:color w:val="17365D" w:themeColor="text2" w:themeShade="BF"/>
          <w:position w:val="-1"/>
        </w:rPr>
        <w:t>An unplanned absence due to medical conditions is considered as justified. Supportive documents should be brought to the academic coordinator within three days (weekend included) following the student’s return to classes.</w:t>
      </w:r>
    </w:p>
    <w:p w14:paraId="35DA2D59" w14:textId="77777777" w:rsidR="00D1119A" w:rsidRPr="009D2D8A" w:rsidRDefault="00D1119A" w:rsidP="00DB7B8E">
      <w:pPr>
        <w:ind w:right="180"/>
        <w:rPr>
          <w:color w:val="17365D" w:themeColor="text2" w:themeShade="BF"/>
          <w:position w:val="-1"/>
        </w:rPr>
      </w:pPr>
    </w:p>
    <w:p w14:paraId="346A1F1F" w14:textId="2283C09F" w:rsidR="001B3698" w:rsidRPr="001B3698" w:rsidRDefault="00445F51" w:rsidP="00DB7B8E">
      <w:pPr>
        <w:ind w:right="180"/>
        <w:rPr>
          <w:color w:val="17365D" w:themeColor="text2" w:themeShade="BF"/>
          <w:position w:val="-1"/>
        </w:rPr>
      </w:pPr>
      <w:r w:rsidRPr="009D2D8A">
        <w:rPr>
          <w:color w:val="17365D" w:themeColor="text2" w:themeShade="BF"/>
          <w:position w:val="-1"/>
        </w:rPr>
        <w:t>Students who</w:t>
      </w:r>
      <w:r w:rsidR="001B3698">
        <w:rPr>
          <w:color w:val="17365D" w:themeColor="text2" w:themeShade="BF"/>
          <w:position w:val="-1"/>
        </w:rPr>
        <w:t xml:space="preserve"> </w:t>
      </w:r>
      <w:r w:rsidRPr="009D2D8A">
        <w:rPr>
          <w:color w:val="17365D" w:themeColor="text2" w:themeShade="BF"/>
          <w:position w:val="-1"/>
        </w:rPr>
        <w:t>have been excessively absent (more than 25% of a course) may not be permitted to sit the final exa</w:t>
      </w:r>
      <w:r w:rsidR="00573242">
        <w:rPr>
          <w:color w:val="17365D" w:themeColor="text2" w:themeShade="BF"/>
          <w:position w:val="-1"/>
        </w:rPr>
        <w:t xml:space="preserve">m. </w:t>
      </w:r>
      <w:r w:rsidR="00665214" w:rsidRPr="001B3698">
        <w:rPr>
          <w:color w:val="17365D" w:themeColor="text2" w:themeShade="BF"/>
          <w:position w:val="-1"/>
        </w:rPr>
        <w:t xml:space="preserve">In that event, all continuous assessment grades will be cancelled and the student will have to sit the catch-up session (if any). In the eventuality a course is evaluated through </w:t>
      </w:r>
      <w:r w:rsidR="001B3698">
        <w:rPr>
          <w:color w:val="17365D" w:themeColor="text2" w:themeShade="BF"/>
          <w:position w:val="-1"/>
        </w:rPr>
        <w:t>c</w:t>
      </w:r>
      <w:r w:rsidR="00665214" w:rsidRPr="001B3698">
        <w:rPr>
          <w:color w:val="17365D" w:themeColor="text2" w:themeShade="BF"/>
          <w:position w:val="-1"/>
        </w:rPr>
        <w:t>ontinuous assessment only, the student will have to repeat the course the next year, unless the compensation occurs, as per the rules of the program.</w:t>
      </w:r>
    </w:p>
    <w:p w14:paraId="618067B2" w14:textId="77777777" w:rsidR="001B3698" w:rsidRPr="001B3698" w:rsidRDefault="001B3698" w:rsidP="00DB7B8E">
      <w:pPr>
        <w:ind w:right="180"/>
        <w:rPr>
          <w:color w:val="17365D" w:themeColor="text2" w:themeShade="BF"/>
          <w:position w:val="-1"/>
        </w:rPr>
      </w:pPr>
    </w:p>
    <w:p w14:paraId="50E5B998" w14:textId="215405A2" w:rsidR="00665214" w:rsidRPr="0025455C" w:rsidRDefault="00D1119A" w:rsidP="00DB7B8E">
      <w:pPr>
        <w:ind w:right="180"/>
        <w:rPr>
          <w:color w:val="17365D" w:themeColor="text2" w:themeShade="BF"/>
          <w:position w:val="-1"/>
        </w:rPr>
      </w:pPr>
      <w:r w:rsidRPr="001B3698">
        <w:rPr>
          <w:color w:val="17365D" w:themeColor="text2" w:themeShade="BF"/>
          <w:position w:val="-1"/>
        </w:rPr>
        <w:t xml:space="preserve">In </w:t>
      </w:r>
      <w:r w:rsidR="00DB7B8E">
        <w:rPr>
          <w:color w:val="17365D" w:themeColor="text2" w:themeShade="BF"/>
          <w:position w:val="-1"/>
        </w:rPr>
        <w:t xml:space="preserve">the </w:t>
      </w:r>
      <w:r w:rsidRPr="001B3698">
        <w:rPr>
          <w:color w:val="17365D" w:themeColor="text2" w:themeShade="BF"/>
          <w:position w:val="-1"/>
        </w:rPr>
        <w:t xml:space="preserve">case </w:t>
      </w:r>
      <w:r w:rsidR="00DB7B8E">
        <w:rPr>
          <w:color w:val="17365D" w:themeColor="text2" w:themeShade="BF"/>
          <w:position w:val="-1"/>
        </w:rPr>
        <w:t xml:space="preserve">that </w:t>
      </w:r>
      <w:r w:rsidRPr="001B3698">
        <w:rPr>
          <w:color w:val="17365D" w:themeColor="text2" w:themeShade="BF"/>
          <w:position w:val="-1"/>
        </w:rPr>
        <w:t xml:space="preserve">the student misses an </w:t>
      </w:r>
      <w:r w:rsidRPr="0025455C">
        <w:rPr>
          <w:color w:val="17365D" w:themeColor="text2" w:themeShade="BF"/>
          <w:position w:val="-1"/>
        </w:rPr>
        <w:t xml:space="preserve">assessment because of an absence, the student may be allowed to make-up the assessment, </w:t>
      </w:r>
      <w:r w:rsidR="00DB7B8E" w:rsidRPr="0025455C">
        <w:rPr>
          <w:color w:val="17365D" w:themeColor="text2" w:themeShade="BF"/>
          <w:position w:val="-1"/>
        </w:rPr>
        <w:t>where</w:t>
      </w:r>
      <w:r w:rsidRPr="0025455C">
        <w:rPr>
          <w:color w:val="17365D" w:themeColor="text2" w:themeShade="BF"/>
          <w:position w:val="-1"/>
        </w:rPr>
        <w:t xml:space="preserve"> the absence has been acknowledged as “justified”.  The instructor in charge of the class will then decide how the assessment can be retake</w:t>
      </w:r>
      <w:r w:rsidR="00573242" w:rsidRPr="0025455C">
        <w:rPr>
          <w:color w:val="17365D" w:themeColor="text2" w:themeShade="BF"/>
          <w:position w:val="-1"/>
        </w:rPr>
        <w:t xml:space="preserve">n. </w:t>
      </w:r>
      <w:r w:rsidR="00DB7B8E" w:rsidRPr="0025455C">
        <w:rPr>
          <w:color w:val="17365D" w:themeColor="text2" w:themeShade="BF"/>
          <w:position w:val="-1"/>
        </w:rPr>
        <w:t>T</w:t>
      </w:r>
      <w:r w:rsidR="00665214" w:rsidRPr="0025455C">
        <w:rPr>
          <w:color w:val="17365D" w:themeColor="text2" w:themeShade="BF"/>
          <w:position w:val="-1"/>
        </w:rPr>
        <w:t xml:space="preserve">his applies only to continuous assessments. In the event a student misses an exam, no make-up will be organized beside the normal catch-up session, even if the absence is justified. </w:t>
      </w:r>
    </w:p>
    <w:p w14:paraId="46977D1A" w14:textId="77777777" w:rsidR="00D1119A" w:rsidRPr="0025455C" w:rsidRDefault="00D1119A" w:rsidP="00DB7B8E">
      <w:pPr>
        <w:ind w:right="180"/>
        <w:rPr>
          <w:color w:val="17365D" w:themeColor="text2" w:themeShade="BF"/>
          <w:position w:val="-1"/>
        </w:rPr>
      </w:pPr>
    </w:p>
    <w:p w14:paraId="1640466A" w14:textId="23263C09" w:rsidR="00665214" w:rsidRPr="001B3698" w:rsidRDefault="00445F51" w:rsidP="00DB7B8E">
      <w:pPr>
        <w:ind w:right="180"/>
        <w:rPr>
          <w:color w:val="17365D" w:themeColor="text2" w:themeShade="BF"/>
          <w:position w:val="-1"/>
        </w:rPr>
      </w:pPr>
      <w:r w:rsidRPr="0025455C">
        <w:rPr>
          <w:color w:val="17365D" w:themeColor="text2" w:themeShade="BF"/>
          <w:position w:val="-1"/>
        </w:rPr>
        <w:t>It is the responsibility of the student to make suitable arrangements with instructors with regards to missed course work.</w:t>
      </w:r>
      <w:r w:rsidR="00E85EFD" w:rsidRPr="0025455C">
        <w:rPr>
          <w:color w:val="17365D" w:themeColor="text2" w:themeShade="BF"/>
          <w:position w:val="-1"/>
        </w:rPr>
        <w:t xml:space="preserve"> </w:t>
      </w:r>
      <w:r w:rsidR="00665214" w:rsidRPr="0025455C">
        <w:rPr>
          <w:color w:val="17365D" w:themeColor="text2" w:themeShade="BF"/>
          <w:position w:val="-1"/>
        </w:rPr>
        <w:t>An exceptional scheme can be applied for undergraduate students who cannot attend classes due to employment or for medical reasons, subject to the acceptance of their request by the Head of the Academic department and the Deputy Vice Chancellor for Academic Affairs.</w:t>
      </w:r>
      <w:r w:rsidR="00665214" w:rsidRPr="001B3698">
        <w:rPr>
          <w:color w:val="17365D" w:themeColor="text2" w:themeShade="BF"/>
          <w:position w:val="-1"/>
        </w:rPr>
        <w:t xml:space="preserve"> </w:t>
      </w:r>
    </w:p>
    <w:p w14:paraId="333DC826" w14:textId="77777777" w:rsidR="00D1119A" w:rsidRPr="00882DDB" w:rsidRDefault="00D1119A" w:rsidP="00DB7B8E">
      <w:pPr>
        <w:autoSpaceDE w:val="0"/>
        <w:autoSpaceDN w:val="0"/>
        <w:adjustRightInd w:val="0"/>
        <w:ind w:right="180"/>
      </w:pPr>
    </w:p>
    <w:p w14:paraId="1DD963C8" w14:textId="7D616652" w:rsidR="00A468C5" w:rsidRPr="004B771F" w:rsidRDefault="00A468C5" w:rsidP="00DB7B8E">
      <w:pPr>
        <w:shd w:val="clear" w:color="auto" w:fill="D9D9D9" w:themeFill="background1" w:themeFillShade="D9"/>
        <w:contextualSpacing/>
        <w:jc w:val="both"/>
        <w:rPr>
          <w:b/>
          <w:bCs/>
          <w:color w:val="FF3300"/>
        </w:rPr>
      </w:pPr>
      <w:r w:rsidRPr="004B771F">
        <w:rPr>
          <w:b/>
          <w:bCs/>
          <w:color w:val="FF0000"/>
        </w:rPr>
        <w:t>SUAD GRADING SYSTEM</w:t>
      </w:r>
    </w:p>
    <w:p w14:paraId="50A67B6A" w14:textId="77777777" w:rsidR="00A468C5" w:rsidRDefault="00A468C5" w:rsidP="00B365F5">
      <w:pPr>
        <w:ind w:left="-450"/>
        <w:rPr>
          <w:b/>
          <w:bCs/>
        </w:rPr>
      </w:pPr>
    </w:p>
    <w:p w14:paraId="04A2FA07" w14:textId="77777777" w:rsidR="00C70EB5" w:rsidRPr="00831160" w:rsidRDefault="00C70EB5" w:rsidP="00C70EB5">
      <w:pPr>
        <w:ind w:right="630"/>
        <w:rPr>
          <w:strike/>
          <w:color w:val="17365D" w:themeColor="text2" w:themeShade="BF"/>
          <w:spacing w:val="-2"/>
        </w:rPr>
      </w:pPr>
      <w:r w:rsidRPr="009D2D8A">
        <w:rPr>
          <w:color w:val="17365D" w:themeColor="text2" w:themeShade="BF"/>
          <w:spacing w:val="-2"/>
        </w:rPr>
        <w:t>University course work is measured in terms of quantity and quality</w:t>
      </w:r>
      <w:r>
        <w:rPr>
          <w:color w:val="17365D" w:themeColor="text2" w:themeShade="BF"/>
          <w:spacing w:val="-2"/>
        </w:rPr>
        <w:t xml:space="preserve">. </w:t>
      </w:r>
      <w:r w:rsidRPr="009D2D8A">
        <w:rPr>
          <w:color w:val="17365D" w:themeColor="text2" w:themeShade="BF"/>
          <w:spacing w:val="-2"/>
        </w:rPr>
        <w:t>The number of credits is a measure of quantity</w:t>
      </w:r>
      <w:r>
        <w:rPr>
          <w:color w:val="17365D" w:themeColor="text2" w:themeShade="BF"/>
          <w:spacing w:val="-2"/>
        </w:rPr>
        <w:t xml:space="preserve"> while t</w:t>
      </w:r>
      <w:r w:rsidRPr="009D2D8A">
        <w:rPr>
          <w:color w:val="17365D" w:themeColor="text2" w:themeShade="BF"/>
          <w:spacing w:val="-2"/>
        </w:rPr>
        <w:t xml:space="preserve">he grade is </w:t>
      </w:r>
      <w:r>
        <w:rPr>
          <w:color w:val="17365D" w:themeColor="text2" w:themeShade="BF"/>
          <w:spacing w:val="-2"/>
        </w:rPr>
        <w:t>the</w:t>
      </w:r>
      <w:r w:rsidRPr="009D2D8A">
        <w:rPr>
          <w:color w:val="17365D" w:themeColor="text2" w:themeShade="BF"/>
          <w:spacing w:val="-2"/>
        </w:rPr>
        <w:t xml:space="preserve"> measure of quality. </w:t>
      </w:r>
    </w:p>
    <w:p w14:paraId="7B5E89A0" w14:textId="77777777" w:rsidR="00C70EB5" w:rsidRDefault="00C70EB5" w:rsidP="00C70EB5">
      <w:pPr>
        <w:rPr>
          <w:color w:val="17365D" w:themeColor="text2" w:themeShade="BF"/>
          <w:spacing w:val="-2"/>
        </w:rPr>
      </w:pPr>
    </w:p>
    <w:tbl>
      <w:tblPr>
        <w:tblW w:w="9416" w:type="dxa"/>
        <w:tblInd w:w="355" w:type="dxa"/>
        <w:tblLook w:val="04A0" w:firstRow="1" w:lastRow="0" w:firstColumn="1" w:lastColumn="0" w:noHBand="0" w:noVBand="1"/>
      </w:tblPr>
      <w:tblGrid>
        <w:gridCol w:w="1489"/>
        <w:gridCol w:w="1398"/>
        <w:gridCol w:w="1523"/>
        <w:gridCol w:w="807"/>
        <w:gridCol w:w="855"/>
        <w:gridCol w:w="981"/>
        <w:gridCol w:w="1047"/>
        <w:gridCol w:w="1080"/>
        <w:gridCol w:w="236"/>
      </w:tblGrid>
      <w:tr w:rsidR="00C70EB5" w:rsidRPr="00CF6FA2" w14:paraId="1EC64861" w14:textId="77777777" w:rsidTr="009B2D05">
        <w:trPr>
          <w:gridAfter w:val="1"/>
          <w:wAfter w:w="236" w:type="dxa"/>
          <w:trHeight w:val="456"/>
        </w:trPr>
        <w:tc>
          <w:tcPr>
            <w:tcW w:w="2887" w:type="dxa"/>
            <w:gridSpan w:val="2"/>
            <w:tcBorders>
              <w:top w:val="dotted" w:sz="4" w:space="0" w:color="FF0000"/>
              <w:left w:val="dotted" w:sz="4" w:space="0" w:color="FF0000"/>
              <w:bottom w:val="dotted" w:sz="4" w:space="0" w:color="FF0000"/>
              <w:right w:val="dotted" w:sz="4" w:space="0" w:color="FF0000"/>
            </w:tcBorders>
            <w:shd w:val="clear" w:color="000000" w:fill="002060"/>
            <w:vAlign w:val="center"/>
            <w:hideMark/>
          </w:tcPr>
          <w:p w14:paraId="74D2A9F8" w14:textId="77777777" w:rsidR="00C70EB5" w:rsidRPr="00CF6FA2" w:rsidRDefault="00C70EB5" w:rsidP="009B2D05">
            <w:pPr>
              <w:jc w:val="center"/>
              <w:rPr>
                <w:b/>
                <w:bCs/>
                <w:color w:val="FFFFFF"/>
                <w:sz w:val="18"/>
                <w:szCs w:val="18"/>
              </w:rPr>
            </w:pPr>
            <w:r w:rsidRPr="00CF6FA2">
              <w:rPr>
                <w:b/>
                <w:bCs/>
                <w:color w:val="FFFFFF"/>
                <w:sz w:val="18"/>
                <w:szCs w:val="18"/>
              </w:rPr>
              <w:t>French system</w:t>
            </w:r>
          </w:p>
        </w:tc>
        <w:tc>
          <w:tcPr>
            <w:tcW w:w="4166" w:type="dxa"/>
            <w:gridSpan w:val="4"/>
            <w:tcBorders>
              <w:top w:val="dotted" w:sz="4" w:space="0" w:color="FF0000"/>
              <w:left w:val="dotted" w:sz="4" w:space="0" w:color="FF0000"/>
              <w:bottom w:val="dotted" w:sz="4" w:space="0" w:color="FF0000"/>
              <w:right w:val="dotted" w:sz="4" w:space="0" w:color="FF0000"/>
            </w:tcBorders>
            <w:shd w:val="clear" w:color="000000" w:fill="002060"/>
            <w:vAlign w:val="center"/>
            <w:hideMark/>
          </w:tcPr>
          <w:p w14:paraId="50CF9032" w14:textId="77777777" w:rsidR="00C70EB5" w:rsidRPr="00CF6FA2" w:rsidRDefault="00C70EB5" w:rsidP="009B2D05">
            <w:pPr>
              <w:jc w:val="center"/>
              <w:rPr>
                <w:b/>
                <w:bCs/>
                <w:color w:val="FFFFFF"/>
                <w:sz w:val="18"/>
                <w:szCs w:val="18"/>
              </w:rPr>
            </w:pPr>
            <w:r w:rsidRPr="00CF6FA2">
              <w:rPr>
                <w:b/>
                <w:bCs/>
                <w:color w:val="FFFFFF"/>
                <w:sz w:val="18"/>
                <w:szCs w:val="18"/>
              </w:rPr>
              <w:t>American system</w:t>
            </w:r>
          </w:p>
          <w:p w14:paraId="45DBA6CE" w14:textId="77777777" w:rsidR="00C70EB5" w:rsidRPr="00CF6FA2" w:rsidRDefault="00C70EB5" w:rsidP="009B2D05">
            <w:pPr>
              <w:jc w:val="center"/>
              <w:rPr>
                <w:b/>
                <w:bCs/>
                <w:color w:val="FFFFFF"/>
                <w:sz w:val="18"/>
                <w:szCs w:val="18"/>
              </w:rPr>
            </w:pPr>
          </w:p>
        </w:tc>
        <w:tc>
          <w:tcPr>
            <w:tcW w:w="2127" w:type="dxa"/>
            <w:gridSpan w:val="2"/>
            <w:tcBorders>
              <w:top w:val="dotted" w:sz="4" w:space="0" w:color="FF0000"/>
              <w:left w:val="dotted" w:sz="4" w:space="0" w:color="FF0000"/>
              <w:bottom w:val="dotted" w:sz="4" w:space="0" w:color="FF0000"/>
              <w:right w:val="dotted" w:sz="4" w:space="0" w:color="FF0000"/>
            </w:tcBorders>
            <w:shd w:val="clear" w:color="000000" w:fill="002060"/>
            <w:vAlign w:val="center"/>
            <w:hideMark/>
          </w:tcPr>
          <w:p w14:paraId="169B021B" w14:textId="77777777" w:rsidR="00C70EB5" w:rsidRPr="00CF6FA2" w:rsidRDefault="00C70EB5" w:rsidP="009B2D05">
            <w:pPr>
              <w:jc w:val="center"/>
              <w:rPr>
                <w:b/>
                <w:bCs/>
                <w:color w:val="FFFFFF"/>
                <w:sz w:val="18"/>
                <w:szCs w:val="18"/>
              </w:rPr>
            </w:pPr>
            <w:r w:rsidRPr="00CF6FA2">
              <w:rPr>
                <w:b/>
                <w:bCs/>
                <w:color w:val="FFFFFF"/>
                <w:sz w:val="18"/>
                <w:szCs w:val="18"/>
              </w:rPr>
              <w:t>British system</w:t>
            </w:r>
          </w:p>
          <w:p w14:paraId="53AC9468" w14:textId="77777777" w:rsidR="00C70EB5" w:rsidRPr="00CF6FA2" w:rsidRDefault="00C70EB5" w:rsidP="009B2D05">
            <w:pPr>
              <w:jc w:val="center"/>
              <w:rPr>
                <w:b/>
                <w:bCs/>
                <w:color w:val="FFFFFF"/>
                <w:sz w:val="18"/>
                <w:szCs w:val="18"/>
              </w:rPr>
            </w:pPr>
          </w:p>
        </w:tc>
      </w:tr>
      <w:tr w:rsidR="00C70EB5" w:rsidRPr="00CF6FA2" w14:paraId="06753101" w14:textId="77777777" w:rsidTr="009B2D05">
        <w:trPr>
          <w:gridAfter w:val="1"/>
          <w:wAfter w:w="236" w:type="dxa"/>
          <w:trHeight w:val="288"/>
        </w:trPr>
        <w:tc>
          <w:tcPr>
            <w:tcW w:w="1489" w:type="dxa"/>
            <w:tcBorders>
              <w:top w:val="dotted" w:sz="4" w:space="0" w:color="FF0000"/>
              <w:left w:val="single" w:sz="8" w:space="0" w:color="auto"/>
              <w:bottom w:val="dotted" w:sz="4" w:space="0" w:color="FF0000"/>
              <w:right w:val="single" w:sz="8" w:space="0" w:color="auto"/>
            </w:tcBorders>
            <w:shd w:val="clear" w:color="000000" w:fill="002060"/>
            <w:vAlign w:val="center"/>
            <w:hideMark/>
          </w:tcPr>
          <w:p w14:paraId="37D3689C" w14:textId="77777777" w:rsidR="00C70EB5" w:rsidRPr="00CF6FA2" w:rsidRDefault="00C70EB5" w:rsidP="009B2D05">
            <w:pPr>
              <w:rPr>
                <w:color w:val="FFFFFF"/>
                <w:sz w:val="14"/>
                <w:szCs w:val="14"/>
              </w:rPr>
            </w:pPr>
            <w:r w:rsidRPr="00CF6FA2">
              <w:rPr>
                <w:color w:val="FFFFFF"/>
                <w:sz w:val="14"/>
                <w:szCs w:val="14"/>
              </w:rPr>
              <w:t>Mentions</w:t>
            </w:r>
          </w:p>
        </w:tc>
        <w:tc>
          <w:tcPr>
            <w:tcW w:w="1398" w:type="dxa"/>
            <w:tcBorders>
              <w:top w:val="dotted" w:sz="4" w:space="0" w:color="FF0000"/>
              <w:left w:val="nil"/>
              <w:bottom w:val="dotted" w:sz="4" w:space="0" w:color="FF0000"/>
              <w:right w:val="single" w:sz="8" w:space="0" w:color="auto"/>
            </w:tcBorders>
            <w:shd w:val="clear" w:color="000000" w:fill="002060"/>
            <w:vAlign w:val="center"/>
            <w:hideMark/>
          </w:tcPr>
          <w:p w14:paraId="44610B6D" w14:textId="77777777" w:rsidR="00C70EB5" w:rsidRPr="00CF6FA2" w:rsidRDefault="00C70EB5" w:rsidP="009B2D05">
            <w:pPr>
              <w:rPr>
                <w:color w:val="FFFFFF"/>
                <w:sz w:val="14"/>
                <w:szCs w:val="14"/>
              </w:rPr>
            </w:pPr>
            <w:r w:rsidRPr="00CF6FA2">
              <w:rPr>
                <w:color w:val="FFFFFF"/>
                <w:sz w:val="14"/>
                <w:szCs w:val="14"/>
              </w:rPr>
              <w:t>Notes</w:t>
            </w:r>
          </w:p>
        </w:tc>
        <w:tc>
          <w:tcPr>
            <w:tcW w:w="1523" w:type="dxa"/>
            <w:tcBorders>
              <w:top w:val="dotted" w:sz="4" w:space="0" w:color="FF0000"/>
              <w:left w:val="nil"/>
              <w:bottom w:val="dotted" w:sz="4" w:space="0" w:color="FF0000"/>
              <w:right w:val="single" w:sz="8" w:space="0" w:color="auto"/>
            </w:tcBorders>
            <w:shd w:val="clear" w:color="000000" w:fill="002060"/>
            <w:vAlign w:val="center"/>
            <w:hideMark/>
          </w:tcPr>
          <w:p w14:paraId="5A003DDF" w14:textId="77777777" w:rsidR="00C70EB5" w:rsidRPr="00CF6FA2" w:rsidRDefault="00C70EB5" w:rsidP="009B2D05">
            <w:pPr>
              <w:rPr>
                <w:color w:val="FFFFFF"/>
                <w:sz w:val="14"/>
                <w:szCs w:val="14"/>
              </w:rPr>
            </w:pPr>
            <w:r w:rsidRPr="00CF6FA2">
              <w:rPr>
                <w:color w:val="FFFFFF"/>
                <w:sz w:val="14"/>
                <w:szCs w:val="14"/>
              </w:rPr>
              <w:t>Letter Grade</w:t>
            </w:r>
          </w:p>
        </w:tc>
        <w:tc>
          <w:tcPr>
            <w:tcW w:w="807" w:type="dxa"/>
            <w:tcBorders>
              <w:top w:val="dotted" w:sz="4" w:space="0" w:color="FF0000"/>
              <w:left w:val="nil"/>
              <w:bottom w:val="dotted" w:sz="4" w:space="0" w:color="FF0000"/>
              <w:right w:val="single" w:sz="8" w:space="0" w:color="auto"/>
            </w:tcBorders>
            <w:shd w:val="clear" w:color="000000" w:fill="002060"/>
            <w:vAlign w:val="center"/>
            <w:hideMark/>
          </w:tcPr>
          <w:p w14:paraId="565275B8" w14:textId="77777777" w:rsidR="00C70EB5" w:rsidRPr="00CF6FA2" w:rsidRDefault="00C70EB5" w:rsidP="009B2D05">
            <w:pPr>
              <w:rPr>
                <w:color w:val="FFFFFF"/>
                <w:sz w:val="14"/>
                <w:szCs w:val="14"/>
              </w:rPr>
            </w:pPr>
            <w:r w:rsidRPr="00CF6FA2">
              <w:rPr>
                <w:color w:val="FFFFFF"/>
                <w:sz w:val="14"/>
                <w:szCs w:val="14"/>
              </w:rPr>
              <w:t>Numerical</w:t>
            </w:r>
          </w:p>
        </w:tc>
        <w:tc>
          <w:tcPr>
            <w:tcW w:w="855" w:type="dxa"/>
            <w:tcBorders>
              <w:top w:val="dotted" w:sz="4" w:space="0" w:color="FF0000"/>
              <w:left w:val="nil"/>
              <w:bottom w:val="dotted" w:sz="4" w:space="0" w:color="FF0000"/>
              <w:right w:val="single" w:sz="8" w:space="0" w:color="auto"/>
            </w:tcBorders>
            <w:shd w:val="clear" w:color="000000" w:fill="002060"/>
            <w:vAlign w:val="center"/>
            <w:hideMark/>
          </w:tcPr>
          <w:p w14:paraId="347AE84A" w14:textId="77777777" w:rsidR="00C70EB5" w:rsidRPr="00CF6FA2" w:rsidRDefault="00C70EB5" w:rsidP="009B2D05">
            <w:pPr>
              <w:jc w:val="center"/>
              <w:rPr>
                <w:color w:val="FFFFFF"/>
                <w:sz w:val="14"/>
                <w:szCs w:val="14"/>
              </w:rPr>
            </w:pPr>
            <w:r w:rsidRPr="00CF6FA2">
              <w:rPr>
                <w:color w:val="FFFFFF"/>
                <w:sz w:val="14"/>
                <w:szCs w:val="14"/>
              </w:rPr>
              <w:t>GPA</w:t>
            </w:r>
          </w:p>
        </w:tc>
        <w:tc>
          <w:tcPr>
            <w:tcW w:w="981" w:type="dxa"/>
            <w:tcBorders>
              <w:top w:val="dotted" w:sz="4" w:space="0" w:color="FF0000"/>
              <w:left w:val="nil"/>
              <w:bottom w:val="dotted" w:sz="4" w:space="0" w:color="FF0000"/>
              <w:right w:val="single" w:sz="8" w:space="0" w:color="auto"/>
            </w:tcBorders>
            <w:shd w:val="clear" w:color="000000" w:fill="002060"/>
            <w:vAlign w:val="center"/>
            <w:hideMark/>
          </w:tcPr>
          <w:p w14:paraId="6A2E2D8E" w14:textId="77777777" w:rsidR="00C70EB5" w:rsidRPr="00CF6FA2" w:rsidRDefault="00C70EB5" w:rsidP="009B2D05">
            <w:pPr>
              <w:rPr>
                <w:color w:val="FFFFFF"/>
                <w:sz w:val="14"/>
                <w:szCs w:val="14"/>
              </w:rPr>
            </w:pPr>
            <w:r w:rsidRPr="00CF6FA2">
              <w:rPr>
                <w:color w:val="FFFFFF"/>
                <w:sz w:val="14"/>
                <w:szCs w:val="14"/>
              </w:rPr>
              <w:t>Mentions</w:t>
            </w:r>
          </w:p>
        </w:tc>
        <w:tc>
          <w:tcPr>
            <w:tcW w:w="1047" w:type="dxa"/>
            <w:tcBorders>
              <w:top w:val="dotted" w:sz="4" w:space="0" w:color="FF0000"/>
              <w:left w:val="nil"/>
              <w:bottom w:val="dotted" w:sz="4" w:space="0" w:color="FF0000"/>
              <w:right w:val="single" w:sz="8" w:space="0" w:color="auto"/>
            </w:tcBorders>
            <w:shd w:val="clear" w:color="000000" w:fill="002060"/>
            <w:vAlign w:val="center"/>
            <w:hideMark/>
          </w:tcPr>
          <w:p w14:paraId="08969627" w14:textId="77777777" w:rsidR="00C70EB5" w:rsidRPr="00CF6FA2" w:rsidRDefault="00C70EB5" w:rsidP="009B2D05">
            <w:pPr>
              <w:rPr>
                <w:color w:val="FFFFFF"/>
                <w:sz w:val="14"/>
                <w:szCs w:val="14"/>
              </w:rPr>
            </w:pPr>
            <w:r w:rsidRPr="00CF6FA2">
              <w:rPr>
                <w:color w:val="FFFFFF"/>
                <w:sz w:val="14"/>
                <w:szCs w:val="14"/>
              </w:rPr>
              <w:t>Numerical</w:t>
            </w:r>
          </w:p>
        </w:tc>
        <w:tc>
          <w:tcPr>
            <w:tcW w:w="1080" w:type="dxa"/>
            <w:tcBorders>
              <w:top w:val="dotted" w:sz="4" w:space="0" w:color="FF0000"/>
              <w:left w:val="nil"/>
              <w:bottom w:val="dotted" w:sz="4" w:space="0" w:color="FF0000"/>
              <w:right w:val="single" w:sz="8" w:space="0" w:color="auto"/>
            </w:tcBorders>
            <w:shd w:val="clear" w:color="000000" w:fill="002060"/>
            <w:vAlign w:val="center"/>
            <w:hideMark/>
          </w:tcPr>
          <w:p w14:paraId="140B096C" w14:textId="77777777" w:rsidR="00C70EB5" w:rsidRPr="00CF6FA2" w:rsidRDefault="00C70EB5" w:rsidP="009B2D05">
            <w:pPr>
              <w:rPr>
                <w:color w:val="FFFFFF"/>
                <w:sz w:val="14"/>
                <w:szCs w:val="14"/>
              </w:rPr>
            </w:pPr>
            <w:r w:rsidRPr="00CF6FA2">
              <w:rPr>
                <w:color w:val="FFFFFF"/>
                <w:sz w:val="14"/>
                <w:szCs w:val="14"/>
              </w:rPr>
              <w:t>Classification</w:t>
            </w:r>
          </w:p>
        </w:tc>
      </w:tr>
      <w:tr w:rsidR="00C70EB5" w:rsidRPr="00CF6FA2" w14:paraId="46AFD37E" w14:textId="77777777" w:rsidTr="009B2D05">
        <w:trPr>
          <w:gridAfter w:val="1"/>
          <w:wAfter w:w="236" w:type="dxa"/>
          <w:trHeight w:val="288"/>
        </w:trPr>
        <w:tc>
          <w:tcPr>
            <w:tcW w:w="1489"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58E5B2C0" w14:textId="77777777" w:rsidR="00C70EB5" w:rsidRPr="00CF6FA2" w:rsidRDefault="00C70EB5" w:rsidP="009B2D05">
            <w:pPr>
              <w:jc w:val="center"/>
              <w:rPr>
                <w:color w:val="000000"/>
                <w:sz w:val="16"/>
                <w:szCs w:val="16"/>
              </w:rPr>
            </w:pPr>
            <w:r w:rsidRPr="00CF6FA2">
              <w:rPr>
                <w:color w:val="000000"/>
                <w:sz w:val="16"/>
                <w:szCs w:val="16"/>
              </w:rPr>
              <w:t>Tres Bien *</w:t>
            </w:r>
          </w:p>
        </w:tc>
        <w:tc>
          <w:tcPr>
            <w:tcW w:w="1398" w:type="dxa"/>
            <w:tcBorders>
              <w:top w:val="nil"/>
              <w:left w:val="nil"/>
              <w:bottom w:val="dotted" w:sz="4" w:space="0" w:color="FF0000"/>
              <w:right w:val="single" w:sz="8" w:space="0" w:color="auto"/>
            </w:tcBorders>
            <w:shd w:val="clear" w:color="000000" w:fill="FFFFFF"/>
            <w:vAlign w:val="center"/>
            <w:hideMark/>
          </w:tcPr>
          <w:p w14:paraId="7F076336" w14:textId="77777777" w:rsidR="00C70EB5" w:rsidRPr="00CF6FA2" w:rsidRDefault="00C70EB5" w:rsidP="009B2D05">
            <w:pPr>
              <w:jc w:val="center"/>
              <w:rPr>
                <w:color w:val="000000"/>
                <w:sz w:val="16"/>
                <w:szCs w:val="16"/>
              </w:rPr>
            </w:pPr>
            <w:r w:rsidRPr="00CF6FA2">
              <w:rPr>
                <w:color w:val="000000"/>
                <w:sz w:val="16"/>
                <w:szCs w:val="16"/>
              </w:rPr>
              <w:t>20</w:t>
            </w:r>
          </w:p>
        </w:tc>
        <w:tc>
          <w:tcPr>
            <w:tcW w:w="1523" w:type="dxa"/>
            <w:tcBorders>
              <w:top w:val="nil"/>
              <w:left w:val="nil"/>
              <w:bottom w:val="dotted" w:sz="4" w:space="0" w:color="FF0000"/>
              <w:right w:val="single" w:sz="8" w:space="0" w:color="auto"/>
            </w:tcBorders>
            <w:shd w:val="clear" w:color="000000" w:fill="FFFFFF"/>
            <w:vAlign w:val="center"/>
            <w:hideMark/>
          </w:tcPr>
          <w:p w14:paraId="59760B4C" w14:textId="76853680" w:rsidR="00C70EB5" w:rsidRPr="00CF6FA2" w:rsidRDefault="00C70EB5" w:rsidP="009B2D05">
            <w:pPr>
              <w:jc w:val="center"/>
              <w:rPr>
                <w:color w:val="000000"/>
                <w:sz w:val="16"/>
                <w:szCs w:val="16"/>
              </w:rPr>
            </w:pPr>
            <w:r w:rsidRPr="00CF6FA2">
              <w:rPr>
                <w:color w:val="000000"/>
                <w:sz w:val="16"/>
                <w:szCs w:val="16"/>
              </w:rPr>
              <w:t>A</w:t>
            </w:r>
            <w:r>
              <w:rPr>
                <w:color w:val="000000"/>
                <w:sz w:val="16"/>
                <w:szCs w:val="16"/>
              </w:rPr>
              <w:t>+</w:t>
            </w:r>
          </w:p>
        </w:tc>
        <w:tc>
          <w:tcPr>
            <w:tcW w:w="807" w:type="dxa"/>
            <w:tcBorders>
              <w:top w:val="nil"/>
              <w:left w:val="nil"/>
              <w:bottom w:val="nil"/>
              <w:right w:val="single" w:sz="8" w:space="0" w:color="auto"/>
            </w:tcBorders>
            <w:shd w:val="clear" w:color="000000" w:fill="FFFFFF"/>
            <w:vAlign w:val="center"/>
            <w:hideMark/>
          </w:tcPr>
          <w:p w14:paraId="209C460B" w14:textId="77777777" w:rsidR="00C70EB5" w:rsidRPr="00CF6FA2" w:rsidRDefault="00C70EB5" w:rsidP="009B2D05">
            <w:pPr>
              <w:jc w:val="center"/>
              <w:rPr>
                <w:color w:val="000000"/>
                <w:sz w:val="16"/>
                <w:szCs w:val="16"/>
              </w:rPr>
            </w:pPr>
            <w:r w:rsidRPr="00CF6FA2">
              <w:rPr>
                <w:color w:val="000000"/>
                <w:sz w:val="16"/>
                <w:szCs w:val="16"/>
              </w:rPr>
              <w:t> </w:t>
            </w:r>
          </w:p>
        </w:tc>
        <w:tc>
          <w:tcPr>
            <w:tcW w:w="855" w:type="dxa"/>
            <w:tcBorders>
              <w:top w:val="nil"/>
              <w:left w:val="nil"/>
              <w:bottom w:val="dotted" w:sz="4" w:space="0" w:color="FF0000"/>
              <w:right w:val="single" w:sz="8" w:space="0" w:color="auto"/>
            </w:tcBorders>
            <w:shd w:val="clear" w:color="000000" w:fill="FFFFFF"/>
            <w:vAlign w:val="center"/>
            <w:hideMark/>
          </w:tcPr>
          <w:p w14:paraId="2637C8E6" w14:textId="77777777" w:rsidR="00C70EB5" w:rsidRPr="00CF6FA2" w:rsidRDefault="00C70EB5" w:rsidP="009B2D05">
            <w:pPr>
              <w:jc w:val="center"/>
              <w:rPr>
                <w:color w:val="000000"/>
                <w:sz w:val="16"/>
                <w:szCs w:val="16"/>
              </w:rPr>
            </w:pPr>
            <w:r w:rsidRPr="00CF6FA2">
              <w:rPr>
                <w:color w:val="000000"/>
                <w:sz w:val="16"/>
                <w:szCs w:val="16"/>
              </w:rPr>
              <w:t>4</w:t>
            </w:r>
          </w:p>
        </w:tc>
        <w:tc>
          <w:tcPr>
            <w:tcW w:w="981" w:type="dxa"/>
            <w:tcBorders>
              <w:top w:val="nil"/>
              <w:left w:val="nil"/>
              <w:bottom w:val="dotted" w:sz="4" w:space="0" w:color="FF0000"/>
              <w:right w:val="single" w:sz="8" w:space="0" w:color="auto"/>
            </w:tcBorders>
            <w:shd w:val="clear" w:color="000000" w:fill="FFFFFF"/>
            <w:vAlign w:val="center"/>
            <w:hideMark/>
          </w:tcPr>
          <w:p w14:paraId="4522DC2C" w14:textId="77777777" w:rsidR="00C70EB5" w:rsidRPr="00CF6FA2" w:rsidRDefault="00C70EB5" w:rsidP="009B2D05">
            <w:pPr>
              <w:jc w:val="center"/>
              <w:rPr>
                <w:color w:val="000000"/>
                <w:sz w:val="16"/>
                <w:szCs w:val="16"/>
              </w:rPr>
            </w:pPr>
            <w:r w:rsidRPr="00CF6FA2">
              <w:rPr>
                <w:color w:val="000000"/>
                <w:sz w:val="16"/>
                <w:szCs w:val="16"/>
              </w:rPr>
              <w:t>Excellent</w:t>
            </w:r>
          </w:p>
        </w:tc>
        <w:tc>
          <w:tcPr>
            <w:tcW w:w="1047"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65655BCC" w14:textId="77777777" w:rsidR="00C70EB5" w:rsidRPr="00CF6FA2" w:rsidRDefault="00C70EB5" w:rsidP="009B2D05">
            <w:pPr>
              <w:jc w:val="center"/>
              <w:rPr>
                <w:color w:val="000000"/>
                <w:sz w:val="16"/>
                <w:szCs w:val="16"/>
              </w:rPr>
            </w:pPr>
            <w:r w:rsidRPr="00CF6FA2">
              <w:rPr>
                <w:color w:val="000000"/>
                <w:sz w:val="16"/>
                <w:szCs w:val="16"/>
              </w:rPr>
              <w:t>70-100</w:t>
            </w:r>
          </w:p>
        </w:tc>
        <w:tc>
          <w:tcPr>
            <w:tcW w:w="1080"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7C7F9CD0" w14:textId="77777777" w:rsidR="00C70EB5" w:rsidRPr="00CF6FA2" w:rsidRDefault="00C70EB5" w:rsidP="009B2D05">
            <w:pPr>
              <w:rPr>
                <w:color w:val="000000"/>
                <w:sz w:val="16"/>
                <w:szCs w:val="16"/>
              </w:rPr>
            </w:pPr>
            <w:r w:rsidRPr="00CF6FA2">
              <w:rPr>
                <w:color w:val="000000"/>
                <w:sz w:val="16"/>
                <w:szCs w:val="16"/>
              </w:rPr>
              <w:t xml:space="preserve">First Class </w:t>
            </w:r>
            <w:proofErr w:type="spellStart"/>
            <w:r w:rsidRPr="00CF6FA2">
              <w:rPr>
                <w:color w:val="000000"/>
                <w:sz w:val="16"/>
                <w:szCs w:val="16"/>
              </w:rPr>
              <w:t>Honours</w:t>
            </w:r>
            <w:proofErr w:type="spellEnd"/>
          </w:p>
        </w:tc>
      </w:tr>
      <w:tr w:rsidR="00C70EB5" w:rsidRPr="00CF6FA2" w14:paraId="0B4C53E1" w14:textId="77777777" w:rsidTr="00ED30EA">
        <w:trPr>
          <w:gridAfter w:val="1"/>
          <w:wAfter w:w="236" w:type="dxa"/>
          <w:trHeight w:val="288"/>
        </w:trPr>
        <w:tc>
          <w:tcPr>
            <w:tcW w:w="1489" w:type="dxa"/>
            <w:vMerge/>
            <w:tcBorders>
              <w:top w:val="nil"/>
              <w:left w:val="single" w:sz="8" w:space="0" w:color="auto"/>
              <w:bottom w:val="single" w:sz="8" w:space="0" w:color="000000"/>
              <w:right w:val="single" w:sz="8" w:space="0" w:color="auto"/>
            </w:tcBorders>
            <w:vAlign w:val="center"/>
            <w:hideMark/>
          </w:tcPr>
          <w:p w14:paraId="62517365" w14:textId="77777777" w:rsidR="00C70EB5" w:rsidRPr="00CF6FA2" w:rsidRDefault="00C70EB5" w:rsidP="00C70EB5">
            <w:pPr>
              <w:rPr>
                <w:color w:val="000000"/>
                <w:sz w:val="16"/>
                <w:szCs w:val="16"/>
              </w:rPr>
            </w:pPr>
          </w:p>
        </w:tc>
        <w:tc>
          <w:tcPr>
            <w:tcW w:w="1398" w:type="dxa"/>
            <w:tcBorders>
              <w:top w:val="nil"/>
              <w:left w:val="nil"/>
              <w:bottom w:val="dotted" w:sz="4" w:space="0" w:color="FF0000"/>
              <w:right w:val="single" w:sz="8" w:space="0" w:color="auto"/>
            </w:tcBorders>
            <w:shd w:val="clear" w:color="000000" w:fill="FFFFFF"/>
            <w:vAlign w:val="center"/>
            <w:hideMark/>
          </w:tcPr>
          <w:p w14:paraId="69C4D5BC" w14:textId="77777777" w:rsidR="00C70EB5" w:rsidRPr="00CF6FA2" w:rsidRDefault="00C70EB5" w:rsidP="00C70EB5">
            <w:pPr>
              <w:jc w:val="center"/>
              <w:rPr>
                <w:color w:val="000000"/>
                <w:sz w:val="16"/>
                <w:szCs w:val="16"/>
              </w:rPr>
            </w:pPr>
            <w:r w:rsidRPr="00CF6FA2">
              <w:rPr>
                <w:color w:val="000000"/>
                <w:sz w:val="16"/>
                <w:szCs w:val="16"/>
              </w:rPr>
              <w:t>19</w:t>
            </w:r>
          </w:p>
        </w:tc>
        <w:tc>
          <w:tcPr>
            <w:tcW w:w="1523" w:type="dxa"/>
            <w:tcBorders>
              <w:top w:val="nil"/>
              <w:left w:val="nil"/>
              <w:bottom w:val="dotted" w:sz="4" w:space="0" w:color="FF0000"/>
              <w:right w:val="single" w:sz="8" w:space="0" w:color="auto"/>
            </w:tcBorders>
            <w:shd w:val="clear" w:color="000000" w:fill="FFFFFF"/>
            <w:hideMark/>
          </w:tcPr>
          <w:p w14:paraId="3F488AA7" w14:textId="637088EA" w:rsidR="00C70EB5" w:rsidRPr="00CF6FA2" w:rsidRDefault="00C70EB5" w:rsidP="00C70EB5">
            <w:pPr>
              <w:jc w:val="center"/>
              <w:rPr>
                <w:color w:val="000000"/>
                <w:sz w:val="16"/>
                <w:szCs w:val="16"/>
              </w:rPr>
            </w:pPr>
            <w:r w:rsidRPr="00900683">
              <w:rPr>
                <w:color w:val="000000"/>
                <w:sz w:val="16"/>
                <w:szCs w:val="16"/>
              </w:rPr>
              <w:t>A+</w:t>
            </w:r>
          </w:p>
        </w:tc>
        <w:tc>
          <w:tcPr>
            <w:tcW w:w="807" w:type="dxa"/>
            <w:tcBorders>
              <w:top w:val="nil"/>
              <w:left w:val="nil"/>
              <w:bottom w:val="nil"/>
              <w:right w:val="single" w:sz="8" w:space="0" w:color="auto"/>
            </w:tcBorders>
            <w:shd w:val="clear" w:color="000000" w:fill="FFFFFF"/>
            <w:vAlign w:val="center"/>
            <w:hideMark/>
          </w:tcPr>
          <w:p w14:paraId="5CFBFE16" w14:textId="77777777" w:rsidR="00C70EB5" w:rsidRPr="00CF6FA2" w:rsidRDefault="00C70EB5" w:rsidP="00C70EB5">
            <w:pPr>
              <w:jc w:val="center"/>
              <w:rPr>
                <w:color w:val="000000"/>
                <w:sz w:val="16"/>
                <w:szCs w:val="16"/>
              </w:rPr>
            </w:pPr>
            <w:r w:rsidRPr="00CF6FA2">
              <w:rPr>
                <w:color w:val="000000"/>
                <w:sz w:val="16"/>
                <w:szCs w:val="16"/>
              </w:rPr>
              <w:t> </w:t>
            </w:r>
          </w:p>
        </w:tc>
        <w:tc>
          <w:tcPr>
            <w:tcW w:w="855" w:type="dxa"/>
            <w:tcBorders>
              <w:top w:val="nil"/>
              <w:left w:val="nil"/>
              <w:bottom w:val="dotted" w:sz="4" w:space="0" w:color="FF0000"/>
              <w:right w:val="single" w:sz="8" w:space="0" w:color="auto"/>
            </w:tcBorders>
            <w:shd w:val="clear" w:color="000000" w:fill="FFFFFF"/>
            <w:vAlign w:val="center"/>
            <w:hideMark/>
          </w:tcPr>
          <w:p w14:paraId="4A4F6E87" w14:textId="77777777" w:rsidR="00C70EB5" w:rsidRPr="00CF6FA2" w:rsidRDefault="00C70EB5" w:rsidP="00C70EB5">
            <w:pPr>
              <w:jc w:val="center"/>
              <w:rPr>
                <w:color w:val="000000"/>
                <w:sz w:val="16"/>
                <w:szCs w:val="16"/>
              </w:rPr>
            </w:pPr>
            <w:r w:rsidRPr="00CF6FA2">
              <w:rPr>
                <w:color w:val="000000"/>
                <w:sz w:val="16"/>
                <w:szCs w:val="16"/>
              </w:rPr>
              <w:t>4</w:t>
            </w:r>
          </w:p>
        </w:tc>
        <w:tc>
          <w:tcPr>
            <w:tcW w:w="981" w:type="dxa"/>
            <w:tcBorders>
              <w:top w:val="nil"/>
              <w:left w:val="nil"/>
              <w:bottom w:val="dotted" w:sz="4" w:space="0" w:color="FF0000"/>
              <w:right w:val="single" w:sz="8" w:space="0" w:color="auto"/>
            </w:tcBorders>
            <w:shd w:val="clear" w:color="000000" w:fill="FFFFFF"/>
            <w:vAlign w:val="center"/>
            <w:hideMark/>
          </w:tcPr>
          <w:p w14:paraId="64501765" w14:textId="77777777" w:rsidR="00C70EB5" w:rsidRPr="00CF6FA2" w:rsidRDefault="00C70EB5" w:rsidP="00C70EB5">
            <w:pPr>
              <w:jc w:val="center"/>
              <w:rPr>
                <w:color w:val="000000"/>
                <w:sz w:val="16"/>
                <w:szCs w:val="16"/>
              </w:rPr>
            </w:pPr>
            <w:r w:rsidRPr="00CF6FA2">
              <w:rPr>
                <w:color w:val="000000"/>
                <w:sz w:val="16"/>
                <w:szCs w:val="16"/>
              </w:rPr>
              <w:t>Excellent</w:t>
            </w:r>
          </w:p>
        </w:tc>
        <w:tc>
          <w:tcPr>
            <w:tcW w:w="1047" w:type="dxa"/>
            <w:vMerge/>
            <w:tcBorders>
              <w:top w:val="nil"/>
              <w:left w:val="single" w:sz="8" w:space="0" w:color="auto"/>
              <w:bottom w:val="single" w:sz="8" w:space="0" w:color="000000"/>
              <w:right w:val="single" w:sz="8" w:space="0" w:color="auto"/>
            </w:tcBorders>
            <w:vAlign w:val="center"/>
            <w:hideMark/>
          </w:tcPr>
          <w:p w14:paraId="6F9E5C2C" w14:textId="77777777" w:rsidR="00C70EB5" w:rsidRPr="00CF6FA2" w:rsidRDefault="00C70EB5" w:rsidP="00C70EB5">
            <w:pPr>
              <w:rPr>
                <w:color w:val="000000"/>
                <w:sz w:val="16"/>
                <w:szCs w:val="16"/>
              </w:rPr>
            </w:pPr>
          </w:p>
        </w:tc>
        <w:tc>
          <w:tcPr>
            <w:tcW w:w="1080" w:type="dxa"/>
            <w:vMerge/>
            <w:tcBorders>
              <w:top w:val="nil"/>
              <w:left w:val="single" w:sz="8" w:space="0" w:color="auto"/>
              <w:bottom w:val="single" w:sz="8" w:space="0" w:color="000000"/>
              <w:right w:val="single" w:sz="8" w:space="0" w:color="auto"/>
            </w:tcBorders>
            <w:vAlign w:val="center"/>
            <w:hideMark/>
          </w:tcPr>
          <w:p w14:paraId="29430610" w14:textId="77777777" w:rsidR="00C70EB5" w:rsidRPr="00CF6FA2" w:rsidRDefault="00C70EB5" w:rsidP="00C70EB5">
            <w:pPr>
              <w:rPr>
                <w:color w:val="000000"/>
                <w:sz w:val="16"/>
                <w:szCs w:val="16"/>
              </w:rPr>
            </w:pPr>
          </w:p>
        </w:tc>
      </w:tr>
      <w:tr w:rsidR="00C70EB5" w:rsidRPr="00CF6FA2" w14:paraId="069D43AE" w14:textId="77777777" w:rsidTr="00ED30EA">
        <w:trPr>
          <w:gridAfter w:val="1"/>
          <w:wAfter w:w="236" w:type="dxa"/>
          <w:trHeight w:val="288"/>
        </w:trPr>
        <w:tc>
          <w:tcPr>
            <w:tcW w:w="1489" w:type="dxa"/>
            <w:vMerge/>
            <w:tcBorders>
              <w:top w:val="nil"/>
              <w:left w:val="single" w:sz="8" w:space="0" w:color="auto"/>
              <w:bottom w:val="single" w:sz="8" w:space="0" w:color="000000"/>
              <w:right w:val="single" w:sz="8" w:space="0" w:color="auto"/>
            </w:tcBorders>
            <w:vAlign w:val="center"/>
            <w:hideMark/>
          </w:tcPr>
          <w:p w14:paraId="0A3A9DD5" w14:textId="77777777" w:rsidR="00C70EB5" w:rsidRPr="00CF6FA2" w:rsidRDefault="00C70EB5" w:rsidP="00C70EB5">
            <w:pPr>
              <w:rPr>
                <w:color w:val="000000"/>
                <w:sz w:val="16"/>
                <w:szCs w:val="16"/>
              </w:rPr>
            </w:pPr>
          </w:p>
        </w:tc>
        <w:tc>
          <w:tcPr>
            <w:tcW w:w="1398" w:type="dxa"/>
            <w:tcBorders>
              <w:top w:val="nil"/>
              <w:left w:val="nil"/>
              <w:bottom w:val="dotted" w:sz="4" w:space="0" w:color="FF0000"/>
              <w:right w:val="single" w:sz="8" w:space="0" w:color="auto"/>
            </w:tcBorders>
            <w:shd w:val="clear" w:color="000000" w:fill="FFFFFF"/>
            <w:vAlign w:val="center"/>
            <w:hideMark/>
          </w:tcPr>
          <w:p w14:paraId="05C5A59C" w14:textId="77777777" w:rsidR="00C70EB5" w:rsidRPr="00CF6FA2" w:rsidRDefault="00C70EB5" w:rsidP="00C70EB5">
            <w:pPr>
              <w:jc w:val="center"/>
              <w:rPr>
                <w:color w:val="000000"/>
                <w:sz w:val="16"/>
                <w:szCs w:val="16"/>
              </w:rPr>
            </w:pPr>
            <w:r w:rsidRPr="00CF6FA2">
              <w:rPr>
                <w:color w:val="000000"/>
                <w:sz w:val="16"/>
                <w:szCs w:val="16"/>
              </w:rPr>
              <w:t>18</w:t>
            </w:r>
          </w:p>
        </w:tc>
        <w:tc>
          <w:tcPr>
            <w:tcW w:w="1523" w:type="dxa"/>
            <w:tcBorders>
              <w:top w:val="nil"/>
              <w:left w:val="nil"/>
              <w:bottom w:val="dotted" w:sz="4" w:space="0" w:color="FF0000"/>
              <w:right w:val="single" w:sz="8" w:space="0" w:color="auto"/>
            </w:tcBorders>
            <w:shd w:val="clear" w:color="000000" w:fill="FFFFFF"/>
            <w:hideMark/>
          </w:tcPr>
          <w:p w14:paraId="0A6F121D" w14:textId="3CC5AA72" w:rsidR="00C70EB5" w:rsidRPr="00CF6FA2" w:rsidRDefault="00C70EB5" w:rsidP="00C70EB5">
            <w:pPr>
              <w:jc w:val="center"/>
              <w:rPr>
                <w:color w:val="000000"/>
                <w:sz w:val="16"/>
                <w:szCs w:val="16"/>
              </w:rPr>
            </w:pPr>
            <w:r w:rsidRPr="00900683">
              <w:rPr>
                <w:color w:val="000000"/>
                <w:sz w:val="16"/>
                <w:szCs w:val="16"/>
              </w:rPr>
              <w:t>A+</w:t>
            </w:r>
          </w:p>
        </w:tc>
        <w:tc>
          <w:tcPr>
            <w:tcW w:w="807" w:type="dxa"/>
            <w:tcBorders>
              <w:top w:val="nil"/>
              <w:left w:val="nil"/>
              <w:bottom w:val="nil"/>
              <w:right w:val="single" w:sz="8" w:space="0" w:color="auto"/>
            </w:tcBorders>
            <w:shd w:val="clear" w:color="000000" w:fill="FFFFFF"/>
            <w:vAlign w:val="center"/>
            <w:hideMark/>
          </w:tcPr>
          <w:p w14:paraId="62169E1A" w14:textId="77777777" w:rsidR="00C70EB5" w:rsidRPr="00CF6FA2" w:rsidRDefault="00C70EB5" w:rsidP="00C70EB5">
            <w:pPr>
              <w:jc w:val="center"/>
              <w:rPr>
                <w:color w:val="000000"/>
                <w:sz w:val="16"/>
                <w:szCs w:val="16"/>
              </w:rPr>
            </w:pPr>
            <w:r w:rsidRPr="00CF6FA2">
              <w:rPr>
                <w:color w:val="000000"/>
                <w:sz w:val="16"/>
                <w:szCs w:val="16"/>
              </w:rPr>
              <w:t> </w:t>
            </w:r>
          </w:p>
        </w:tc>
        <w:tc>
          <w:tcPr>
            <w:tcW w:w="855" w:type="dxa"/>
            <w:tcBorders>
              <w:top w:val="nil"/>
              <w:left w:val="nil"/>
              <w:bottom w:val="dotted" w:sz="4" w:space="0" w:color="FF0000"/>
              <w:right w:val="single" w:sz="8" w:space="0" w:color="auto"/>
            </w:tcBorders>
            <w:shd w:val="clear" w:color="000000" w:fill="FFFFFF"/>
            <w:vAlign w:val="center"/>
            <w:hideMark/>
          </w:tcPr>
          <w:p w14:paraId="18BC34CC" w14:textId="77777777" w:rsidR="00C70EB5" w:rsidRPr="00CF6FA2" w:rsidRDefault="00C70EB5" w:rsidP="00C70EB5">
            <w:pPr>
              <w:jc w:val="center"/>
              <w:rPr>
                <w:color w:val="000000"/>
                <w:sz w:val="16"/>
                <w:szCs w:val="16"/>
              </w:rPr>
            </w:pPr>
            <w:r>
              <w:rPr>
                <w:color w:val="000000"/>
                <w:sz w:val="16"/>
                <w:szCs w:val="16"/>
              </w:rPr>
              <w:t>4</w:t>
            </w:r>
          </w:p>
        </w:tc>
        <w:tc>
          <w:tcPr>
            <w:tcW w:w="981" w:type="dxa"/>
            <w:tcBorders>
              <w:top w:val="nil"/>
              <w:left w:val="nil"/>
              <w:bottom w:val="dotted" w:sz="4" w:space="0" w:color="FF0000"/>
              <w:right w:val="single" w:sz="8" w:space="0" w:color="auto"/>
            </w:tcBorders>
            <w:shd w:val="clear" w:color="000000" w:fill="FFFFFF"/>
            <w:vAlign w:val="center"/>
            <w:hideMark/>
          </w:tcPr>
          <w:p w14:paraId="0742386D" w14:textId="77777777" w:rsidR="00C70EB5" w:rsidRPr="00CF6FA2" w:rsidRDefault="00C70EB5" w:rsidP="00C70EB5">
            <w:pPr>
              <w:jc w:val="center"/>
              <w:rPr>
                <w:color w:val="000000"/>
                <w:sz w:val="16"/>
                <w:szCs w:val="16"/>
              </w:rPr>
            </w:pPr>
            <w:r w:rsidRPr="00CF6FA2">
              <w:rPr>
                <w:color w:val="000000"/>
                <w:sz w:val="16"/>
                <w:szCs w:val="16"/>
              </w:rPr>
              <w:t>Excellent</w:t>
            </w:r>
          </w:p>
        </w:tc>
        <w:tc>
          <w:tcPr>
            <w:tcW w:w="1047" w:type="dxa"/>
            <w:vMerge/>
            <w:tcBorders>
              <w:top w:val="nil"/>
              <w:left w:val="single" w:sz="8" w:space="0" w:color="auto"/>
              <w:bottom w:val="single" w:sz="8" w:space="0" w:color="000000"/>
              <w:right w:val="single" w:sz="8" w:space="0" w:color="auto"/>
            </w:tcBorders>
            <w:vAlign w:val="center"/>
            <w:hideMark/>
          </w:tcPr>
          <w:p w14:paraId="127B5790" w14:textId="77777777" w:rsidR="00C70EB5" w:rsidRPr="00CF6FA2" w:rsidRDefault="00C70EB5" w:rsidP="00C70EB5">
            <w:pPr>
              <w:rPr>
                <w:color w:val="000000"/>
                <w:sz w:val="16"/>
                <w:szCs w:val="16"/>
              </w:rPr>
            </w:pPr>
          </w:p>
        </w:tc>
        <w:tc>
          <w:tcPr>
            <w:tcW w:w="1080" w:type="dxa"/>
            <w:vMerge/>
            <w:tcBorders>
              <w:top w:val="nil"/>
              <w:left w:val="single" w:sz="8" w:space="0" w:color="auto"/>
              <w:bottom w:val="single" w:sz="8" w:space="0" w:color="000000"/>
              <w:right w:val="single" w:sz="8" w:space="0" w:color="auto"/>
            </w:tcBorders>
            <w:vAlign w:val="center"/>
            <w:hideMark/>
          </w:tcPr>
          <w:p w14:paraId="20DAD800" w14:textId="77777777" w:rsidR="00C70EB5" w:rsidRPr="00CF6FA2" w:rsidRDefault="00C70EB5" w:rsidP="00C70EB5">
            <w:pPr>
              <w:rPr>
                <w:color w:val="000000"/>
                <w:sz w:val="16"/>
                <w:szCs w:val="16"/>
              </w:rPr>
            </w:pPr>
          </w:p>
        </w:tc>
      </w:tr>
      <w:tr w:rsidR="00C70EB5" w:rsidRPr="00CF6FA2" w14:paraId="29FFAB8B" w14:textId="77777777" w:rsidTr="00ED30EA">
        <w:trPr>
          <w:gridAfter w:val="1"/>
          <w:wAfter w:w="236" w:type="dxa"/>
          <w:trHeight w:val="288"/>
        </w:trPr>
        <w:tc>
          <w:tcPr>
            <w:tcW w:w="1489" w:type="dxa"/>
            <w:vMerge/>
            <w:tcBorders>
              <w:top w:val="nil"/>
              <w:left w:val="single" w:sz="8" w:space="0" w:color="auto"/>
              <w:bottom w:val="single" w:sz="8" w:space="0" w:color="000000"/>
              <w:right w:val="single" w:sz="8" w:space="0" w:color="auto"/>
            </w:tcBorders>
            <w:vAlign w:val="center"/>
            <w:hideMark/>
          </w:tcPr>
          <w:p w14:paraId="5A3A2F38" w14:textId="77777777" w:rsidR="00C70EB5" w:rsidRPr="00CF6FA2" w:rsidRDefault="00C70EB5" w:rsidP="00C70EB5">
            <w:pPr>
              <w:rPr>
                <w:color w:val="000000"/>
                <w:sz w:val="16"/>
                <w:szCs w:val="16"/>
              </w:rPr>
            </w:pPr>
          </w:p>
        </w:tc>
        <w:tc>
          <w:tcPr>
            <w:tcW w:w="1398" w:type="dxa"/>
            <w:tcBorders>
              <w:top w:val="nil"/>
              <w:left w:val="nil"/>
              <w:bottom w:val="dotted" w:sz="4" w:space="0" w:color="FF0000"/>
              <w:right w:val="single" w:sz="8" w:space="0" w:color="auto"/>
            </w:tcBorders>
            <w:shd w:val="clear" w:color="000000" w:fill="FFFFFF"/>
            <w:vAlign w:val="center"/>
            <w:hideMark/>
          </w:tcPr>
          <w:p w14:paraId="05325C5A" w14:textId="77777777" w:rsidR="00C70EB5" w:rsidRPr="00CF6FA2" w:rsidRDefault="00C70EB5" w:rsidP="00C70EB5">
            <w:pPr>
              <w:jc w:val="center"/>
              <w:rPr>
                <w:color w:val="000000"/>
                <w:sz w:val="16"/>
                <w:szCs w:val="16"/>
              </w:rPr>
            </w:pPr>
            <w:r w:rsidRPr="00CF6FA2">
              <w:rPr>
                <w:color w:val="000000"/>
                <w:sz w:val="16"/>
                <w:szCs w:val="16"/>
              </w:rPr>
              <w:t>17</w:t>
            </w:r>
          </w:p>
        </w:tc>
        <w:tc>
          <w:tcPr>
            <w:tcW w:w="1523" w:type="dxa"/>
            <w:tcBorders>
              <w:top w:val="nil"/>
              <w:left w:val="nil"/>
              <w:bottom w:val="dotted" w:sz="4" w:space="0" w:color="FF0000"/>
              <w:right w:val="single" w:sz="8" w:space="0" w:color="auto"/>
            </w:tcBorders>
            <w:shd w:val="clear" w:color="000000" w:fill="FFFFFF"/>
            <w:hideMark/>
          </w:tcPr>
          <w:p w14:paraId="780D9679" w14:textId="62A35698" w:rsidR="00C70EB5" w:rsidRPr="00CF6FA2" w:rsidRDefault="00C70EB5" w:rsidP="00C70EB5">
            <w:pPr>
              <w:jc w:val="center"/>
              <w:rPr>
                <w:color w:val="000000"/>
                <w:sz w:val="16"/>
                <w:szCs w:val="16"/>
              </w:rPr>
            </w:pPr>
            <w:r w:rsidRPr="00900683">
              <w:rPr>
                <w:color w:val="000000"/>
                <w:sz w:val="16"/>
                <w:szCs w:val="16"/>
              </w:rPr>
              <w:t>A+</w:t>
            </w:r>
          </w:p>
        </w:tc>
        <w:tc>
          <w:tcPr>
            <w:tcW w:w="807" w:type="dxa"/>
            <w:tcBorders>
              <w:top w:val="nil"/>
              <w:left w:val="nil"/>
              <w:bottom w:val="nil"/>
              <w:right w:val="single" w:sz="8" w:space="0" w:color="auto"/>
            </w:tcBorders>
            <w:shd w:val="clear" w:color="000000" w:fill="FFFFFF"/>
            <w:vAlign w:val="center"/>
            <w:hideMark/>
          </w:tcPr>
          <w:p w14:paraId="3C529F7C" w14:textId="77777777" w:rsidR="00C70EB5" w:rsidRPr="00CF6FA2" w:rsidRDefault="00C70EB5" w:rsidP="00C70EB5">
            <w:pPr>
              <w:jc w:val="center"/>
              <w:rPr>
                <w:color w:val="000000"/>
                <w:sz w:val="16"/>
                <w:szCs w:val="16"/>
              </w:rPr>
            </w:pPr>
            <w:r w:rsidRPr="00CF6FA2">
              <w:rPr>
                <w:color w:val="000000"/>
                <w:sz w:val="16"/>
                <w:szCs w:val="16"/>
              </w:rPr>
              <w:t>95-100</w:t>
            </w:r>
          </w:p>
        </w:tc>
        <w:tc>
          <w:tcPr>
            <w:tcW w:w="855" w:type="dxa"/>
            <w:tcBorders>
              <w:top w:val="nil"/>
              <w:left w:val="nil"/>
              <w:bottom w:val="dotted" w:sz="4" w:space="0" w:color="FF0000"/>
              <w:right w:val="single" w:sz="8" w:space="0" w:color="auto"/>
            </w:tcBorders>
            <w:shd w:val="clear" w:color="000000" w:fill="FFFFFF"/>
            <w:vAlign w:val="center"/>
            <w:hideMark/>
          </w:tcPr>
          <w:p w14:paraId="48BD37E1" w14:textId="77777777" w:rsidR="00C70EB5" w:rsidRPr="00CF6FA2" w:rsidRDefault="00C70EB5" w:rsidP="00C70EB5">
            <w:pPr>
              <w:jc w:val="center"/>
              <w:rPr>
                <w:color w:val="000000"/>
                <w:sz w:val="16"/>
                <w:szCs w:val="16"/>
              </w:rPr>
            </w:pPr>
            <w:r w:rsidRPr="00CF6FA2">
              <w:rPr>
                <w:color w:val="000000"/>
                <w:sz w:val="16"/>
                <w:szCs w:val="16"/>
              </w:rPr>
              <w:t>3.</w:t>
            </w:r>
            <w:r>
              <w:rPr>
                <w:color w:val="000000"/>
                <w:sz w:val="16"/>
                <w:szCs w:val="16"/>
              </w:rPr>
              <w:t>9</w:t>
            </w:r>
          </w:p>
        </w:tc>
        <w:tc>
          <w:tcPr>
            <w:tcW w:w="981" w:type="dxa"/>
            <w:tcBorders>
              <w:top w:val="nil"/>
              <w:left w:val="nil"/>
              <w:bottom w:val="dotted" w:sz="4" w:space="0" w:color="FF0000"/>
              <w:right w:val="single" w:sz="8" w:space="0" w:color="auto"/>
            </w:tcBorders>
            <w:shd w:val="clear" w:color="000000" w:fill="FFFFFF"/>
            <w:vAlign w:val="center"/>
            <w:hideMark/>
          </w:tcPr>
          <w:p w14:paraId="1E1598CB" w14:textId="77777777" w:rsidR="00C70EB5" w:rsidRPr="00CF6FA2" w:rsidRDefault="00C70EB5" w:rsidP="00C70EB5">
            <w:pPr>
              <w:jc w:val="center"/>
              <w:rPr>
                <w:color w:val="000000"/>
                <w:sz w:val="16"/>
                <w:szCs w:val="16"/>
              </w:rPr>
            </w:pPr>
            <w:r w:rsidRPr="00CF6FA2">
              <w:rPr>
                <w:color w:val="000000"/>
                <w:sz w:val="16"/>
                <w:szCs w:val="16"/>
              </w:rPr>
              <w:t>Excellent</w:t>
            </w:r>
          </w:p>
        </w:tc>
        <w:tc>
          <w:tcPr>
            <w:tcW w:w="1047" w:type="dxa"/>
            <w:vMerge/>
            <w:tcBorders>
              <w:top w:val="nil"/>
              <w:left w:val="single" w:sz="8" w:space="0" w:color="auto"/>
              <w:bottom w:val="single" w:sz="8" w:space="0" w:color="000000"/>
              <w:right w:val="single" w:sz="8" w:space="0" w:color="auto"/>
            </w:tcBorders>
            <w:vAlign w:val="center"/>
            <w:hideMark/>
          </w:tcPr>
          <w:p w14:paraId="3D93665C" w14:textId="77777777" w:rsidR="00C70EB5" w:rsidRPr="00CF6FA2" w:rsidRDefault="00C70EB5" w:rsidP="00C70EB5">
            <w:pPr>
              <w:rPr>
                <w:color w:val="000000"/>
                <w:sz w:val="16"/>
                <w:szCs w:val="16"/>
              </w:rPr>
            </w:pPr>
          </w:p>
        </w:tc>
        <w:tc>
          <w:tcPr>
            <w:tcW w:w="1080" w:type="dxa"/>
            <w:vMerge/>
            <w:tcBorders>
              <w:top w:val="nil"/>
              <w:left w:val="single" w:sz="8" w:space="0" w:color="auto"/>
              <w:bottom w:val="single" w:sz="8" w:space="0" w:color="000000"/>
              <w:right w:val="single" w:sz="8" w:space="0" w:color="auto"/>
            </w:tcBorders>
            <w:vAlign w:val="center"/>
            <w:hideMark/>
          </w:tcPr>
          <w:p w14:paraId="5ACA9D41" w14:textId="77777777" w:rsidR="00C70EB5" w:rsidRPr="00CF6FA2" w:rsidRDefault="00C70EB5" w:rsidP="00C70EB5">
            <w:pPr>
              <w:rPr>
                <w:color w:val="000000"/>
                <w:sz w:val="16"/>
                <w:szCs w:val="16"/>
              </w:rPr>
            </w:pPr>
          </w:p>
        </w:tc>
      </w:tr>
      <w:tr w:rsidR="00C70EB5" w:rsidRPr="00CF6FA2" w14:paraId="48E67AEB" w14:textId="77777777" w:rsidTr="00ED30EA">
        <w:trPr>
          <w:gridAfter w:val="1"/>
          <w:wAfter w:w="236" w:type="dxa"/>
          <w:trHeight w:val="300"/>
        </w:trPr>
        <w:tc>
          <w:tcPr>
            <w:tcW w:w="1489" w:type="dxa"/>
            <w:vMerge/>
            <w:tcBorders>
              <w:top w:val="nil"/>
              <w:left w:val="single" w:sz="8" w:space="0" w:color="auto"/>
              <w:bottom w:val="single" w:sz="8" w:space="0" w:color="000000"/>
              <w:right w:val="single" w:sz="8" w:space="0" w:color="auto"/>
            </w:tcBorders>
            <w:vAlign w:val="center"/>
            <w:hideMark/>
          </w:tcPr>
          <w:p w14:paraId="5064C0AC" w14:textId="77777777" w:rsidR="00C70EB5" w:rsidRPr="00CF6FA2" w:rsidRDefault="00C70EB5" w:rsidP="00C70EB5">
            <w:pPr>
              <w:rPr>
                <w:color w:val="000000"/>
                <w:sz w:val="16"/>
                <w:szCs w:val="16"/>
              </w:rPr>
            </w:pPr>
          </w:p>
        </w:tc>
        <w:tc>
          <w:tcPr>
            <w:tcW w:w="1398" w:type="dxa"/>
            <w:tcBorders>
              <w:top w:val="nil"/>
              <w:left w:val="nil"/>
              <w:bottom w:val="single" w:sz="8" w:space="0" w:color="auto"/>
              <w:right w:val="single" w:sz="8" w:space="0" w:color="auto"/>
            </w:tcBorders>
            <w:shd w:val="clear" w:color="000000" w:fill="FFFFFF"/>
            <w:vAlign w:val="center"/>
            <w:hideMark/>
          </w:tcPr>
          <w:p w14:paraId="444063C5" w14:textId="77777777" w:rsidR="00C70EB5" w:rsidRPr="00CF6FA2" w:rsidRDefault="00C70EB5" w:rsidP="00C70EB5">
            <w:pPr>
              <w:jc w:val="center"/>
              <w:rPr>
                <w:color w:val="000000"/>
                <w:sz w:val="16"/>
                <w:szCs w:val="16"/>
              </w:rPr>
            </w:pPr>
            <w:r w:rsidRPr="00CF6FA2">
              <w:rPr>
                <w:color w:val="000000"/>
                <w:sz w:val="16"/>
                <w:szCs w:val="16"/>
              </w:rPr>
              <w:t>16</w:t>
            </w:r>
          </w:p>
        </w:tc>
        <w:tc>
          <w:tcPr>
            <w:tcW w:w="1523" w:type="dxa"/>
            <w:tcBorders>
              <w:top w:val="nil"/>
              <w:left w:val="nil"/>
              <w:bottom w:val="single" w:sz="8" w:space="0" w:color="auto"/>
              <w:right w:val="single" w:sz="8" w:space="0" w:color="auto"/>
            </w:tcBorders>
            <w:shd w:val="clear" w:color="000000" w:fill="FFFFFF"/>
            <w:hideMark/>
          </w:tcPr>
          <w:p w14:paraId="75405BDF" w14:textId="752442CA" w:rsidR="00C70EB5" w:rsidRPr="00CF6FA2" w:rsidRDefault="00C70EB5" w:rsidP="00C70EB5">
            <w:pPr>
              <w:jc w:val="center"/>
              <w:rPr>
                <w:color w:val="000000"/>
                <w:sz w:val="16"/>
                <w:szCs w:val="16"/>
              </w:rPr>
            </w:pPr>
            <w:r w:rsidRPr="00900683">
              <w:rPr>
                <w:color w:val="000000"/>
                <w:sz w:val="16"/>
                <w:szCs w:val="16"/>
              </w:rPr>
              <w:t>A+</w:t>
            </w:r>
          </w:p>
        </w:tc>
        <w:tc>
          <w:tcPr>
            <w:tcW w:w="807" w:type="dxa"/>
            <w:tcBorders>
              <w:top w:val="nil"/>
              <w:left w:val="nil"/>
              <w:bottom w:val="single" w:sz="8" w:space="0" w:color="auto"/>
              <w:right w:val="single" w:sz="8" w:space="0" w:color="auto"/>
            </w:tcBorders>
            <w:shd w:val="clear" w:color="000000" w:fill="FFFFFF"/>
            <w:vAlign w:val="center"/>
            <w:hideMark/>
          </w:tcPr>
          <w:p w14:paraId="41117C03" w14:textId="77777777" w:rsidR="00C70EB5" w:rsidRPr="00CF6FA2" w:rsidRDefault="00C70EB5" w:rsidP="00C70EB5">
            <w:pPr>
              <w:rPr>
                <w:rFonts w:ascii="Calibri" w:hAnsi="Calibri" w:cs="Calibri"/>
                <w:color w:val="000000"/>
                <w:sz w:val="16"/>
                <w:szCs w:val="16"/>
              </w:rPr>
            </w:pPr>
            <w:r w:rsidRPr="00CF6FA2">
              <w:rPr>
                <w:rFonts w:ascii="Calibri" w:hAnsi="Calibri" w:cs="Calibri"/>
                <w:color w:val="000000"/>
                <w:sz w:val="16"/>
                <w:szCs w:val="16"/>
              </w:rPr>
              <w:t> </w:t>
            </w:r>
          </w:p>
        </w:tc>
        <w:tc>
          <w:tcPr>
            <w:tcW w:w="855" w:type="dxa"/>
            <w:tcBorders>
              <w:top w:val="nil"/>
              <w:left w:val="nil"/>
              <w:bottom w:val="single" w:sz="8" w:space="0" w:color="auto"/>
              <w:right w:val="single" w:sz="8" w:space="0" w:color="auto"/>
            </w:tcBorders>
            <w:shd w:val="clear" w:color="000000" w:fill="FFFFFF"/>
            <w:vAlign w:val="center"/>
            <w:hideMark/>
          </w:tcPr>
          <w:p w14:paraId="56CF5E9F" w14:textId="77777777" w:rsidR="00C70EB5" w:rsidRPr="00CF6FA2" w:rsidRDefault="00C70EB5" w:rsidP="00C70EB5">
            <w:pPr>
              <w:jc w:val="center"/>
              <w:rPr>
                <w:color w:val="000000"/>
                <w:sz w:val="16"/>
                <w:szCs w:val="16"/>
              </w:rPr>
            </w:pPr>
            <w:r w:rsidRPr="00CF6FA2">
              <w:rPr>
                <w:color w:val="000000"/>
                <w:sz w:val="16"/>
                <w:szCs w:val="16"/>
              </w:rPr>
              <w:t>3.</w:t>
            </w:r>
            <w:r>
              <w:rPr>
                <w:color w:val="000000"/>
                <w:sz w:val="16"/>
                <w:szCs w:val="16"/>
              </w:rPr>
              <w:t>8</w:t>
            </w:r>
          </w:p>
        </w:tc>
        <w:tc>
          <w:tcPr>
            <w:tcW w:w="981" w:type="dxa"/>
            <w:tcBorders>
              <w:top w:val="nil"/>
              <w:left w:val="nil"/>
              <w:bottom w:val="single" w:sz="8" w:space="0" w:color="auto"/>
              <w:right w:val="single" w:sz="8" w:space="0" w:color="auto"/>
            </w:tcBorders>
            <w:shd w:val="clear" w:color="000000" w:fill="FFFFFF"/>
            <w:vAlign w:val="center"/>
            <w:hideMark/>
          </w:tcPr>
          <w:p w14:paraId="6C6DEA4D" w14:textId="77777777" w:rsidR="00C70EB5" w:rsidRPr="00CF6FA2" w:rsidRDefault="00C70EB5" w:rsidP="00C70EB5">
            <w:pPr>
              <w:jc w:val="center"/>
              <w:rPr>
                <w:color w:val="000000"/>
                <w:sz w:val="16"/>
                <w:szCs w:val="16"/>
              </w:rPr>
            </w:pPr>
            <w:r w:rsidRPr="00CF6FA2">
              <w:rPr>
                <w:color w:val="000000"/>
                <w:sz w:val="16"/>
                <w:szCs w:val="16"/>
              </w:rPr>
              <w:t>Excellent</w:t>
            </w:r>
          </w:p>
        </w:tc>
        <w:tc>
          <w:tcPr>
            <w:tcW w:w="1047" w:type="dxa"/>
            <w:vMerge/>
            <w:tcBorders>
              <w:top w:val="nil"/>
              <w:left w:val="single" w:sz="8" w:space="0" w:color="auto"/>
              <w:bottom w:val="single" w:sz="8" w:space="0" w:color="000000"/>
              <w:right w:val="single" w:sz="8" w:space="0" w:color="auto"/>
            </w:tcBorders>
            <w:vAlign w:val="center"/>
            <w:hideMark/>
          </w:tcPr>
          <w:p w14:paraId="4FC2856E" w14:textId="77777777" w:rsidR="00C70EB5" w:rsidRPr="00CF6FA2" w:rsidRDefault="00C70EB5" w:rsidP="00C70EB5">
            <w:pPr>
              <w:rPr>
                <w:color w:val="000000"/>
                <w:sz w:val="16"/>
                <w:szCs w:val="16"/>
              </w:rPr>
            </w:pPr>
          </w:p>
        </w:tc>
        <w:tc>
          <w:tcPr>
            <w:tcW w:w="1080" w:type="dxa"/>
            <w:vMerge/>
            <w:tcBorders>
              <w:top w:val="nil"/>
              <w:left w:val="single" w:sz="8" w:space="0" w:color="auto"/>
              <w:bottom w:val="single" w:sz="8" w:space="0" w:color="000000"/>
              <w:right w:val="single" w:sz="8" w:space="0" w:color="auto"/>
            </w:tcBorders>
            <w:vAlign w:val="center"/>
            <w:hideMark/>
          </w:tcPr>
          <w:p w14:paraId="7485B7BB" w14:textId="77777777" w:rsidR="00C70EB5" w:rsidRPr="00CF6FA2" w:rsidRDefault="00C70EB5" w:rsidP="00C70EB5">
            <w:pPr>
              <w:rPr>
                <w:color w:val="000000"/>
                <w:sz w:val="16"/>
                <w:szCs w:val="16"/>
              </w:rPr>
            </w:pPr>
          </w:p>
        </w:tc>
      </w:tr>
      <w:tr w:rsidR="00C70EB5" w:rsidRPr="00CF6FA2" w14:paraId="34D5DF4F" w14:textId="77777777" w:rsidTr="009B2D05">
        <w:trPr>
          <w:gridAfter w:val="1"/>
          <w:wAfter w:w="236" w:type="dxa"/>
          <w:trHeight w:val="288"/>
        </w:trPr>
        <w:tc>
          <w:tcPr>
            <w:tcW w:w="1489"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4D06581F" w14:textId="77777777" w:rsidR="00C70EB5" w:rsidRPr="00CF6FA2" w:rsidRDefault="00C70EB5" w:rsidP="009B2D05">
            <w:pPr>
              <w:jc w:val="center"/>
              <w:rPr>
                <w:color w:val="000000"/>
                <w:sz w:val="16"/>
                <w:szCs w:val="16"/>
              </w:rPr>
            </w:pPr>
            <w:r w:rsidRPr="00CF6FA2">
              <w:rPr>
                <w:color w:val="000000"/>
                <w:sz w:val="16"/>
                <w:szCs w:val="16"/>
              </w:rPr>
              <w:t>Bien *</w:t>
            </w:r>
          </w:p>
        </w:tc>
        <w:tc>
          <w:tcPr>
            <w:tcW w:w="1398" w:type="dxa"/>
            <w:tcBorders>
              <w:top w:val="nil"/>
              <w:left w:val="nil"/>
              <w:bottom w:val="dotted" w:sz="4" w:space="0" w:color="FF0000"/>
              <w:right w:val="single" w:sz="8" w:space="0" w:color="auto"/>
            </w:tcBorders>
            <w:shd w:val="clear" w:color="000000" w:fill="FFFFFF"/>
            <w:vAlign w:val="center"/>
            <w:hideMark/>
          </w:tcPr>
          <w:p w14:paraId="076F736F" w14:textId="77777777" w:rsidR="00C70EB5" w:rsidRPr="00CF6FA2" w:rsidRDefault="00C70EB5" w:rsidP="009B2D05">
            <w:pPr>
              <w:jc w:val="center"/>
              <w:rPr>
                <w:color w:val="000000"/>
                <w:sz w:val="16"/>
                <w:szCs w:val="16"/>
              </w:rPr>
            </w:pPr>
            <w:r w:rsidRPr="00CF6FA2">
              <w:rPr>
                <w:color w:val="000000"/>
                <w:sz w:val="16"/>
                <w:szCs w:val="16"/>
              </w:rPr>
              <w:t>15</w:t>
            </w:r>
          </w:p>
        </w:tc>
        <w:tc>
          <w:tcPr>
            <w:tcW w:w="1523" w:type="dxa"/>
            <w:tcBorders>
              <w:top w:val="nil"/>
              <w:left w:val="nil"/>
              <w:bottom w:val="dotted" w:sz="4" w:space="0" w:color="FF0000"/>
              <w:right w:val="single" w:sz="8" w:space="0" w:color="auto"/>
            </w:tcBorders>
            <w:shd w:val="clear" w:color="000000" w:fill="FFFFFF"/>
            <w:vAlign w:val="center"/>
            <w:hideMark/>
          </w:tcPr>
          <w:p w14:paraId="59AC1874" w14:textId="77777777" w:rsidR="00C70EB5" w:rsidRPr="00CF6FA2" w:rsidRDefault="00C70EB5" w:rsidP="009B2D05">
            <w:pPr>
              <w:jc w:val="center"/>
              <w:rPr>
                <w:color w:val="000000"/>
                <w:sz w:val="16"/>
                <w:szCs w:val="16"/>
              </w:rPr>
            </w:pPr>
            <w:r w:rsidRPr="00CF6FA2">
              <w:rPr>
                <w:color w:val="000000"/>
                <w:sz w:val="16"/>
                <w:szCs w:val="16"/>
              </w:rPr>
              <w:t>A</w:t>
            </w:r>
          </w:p>
        </w:tc>
        <w:tc>
          <w:tcPr>
            <w:tcW w:w="807" w:type="dxa"/>
            <w:tcBorders>
              <w:top w:val="nil"/>
              <w:left w:val="nil"/>
              <w:bottom w:val="nil"/>
              <w:right w:val="single" w:sz="8" w:space="0" w:color="auto"/>
            </w:tcBorders>
            <w:shd w:val="clear" w:color="000000" w:fill="FFFFFF"/>
            <w:vAlign w:val="center"/>
            <w:hideMark/>
          </w:tcPr>
          <w:p w14:paraId="3A32FDA5" w14:textId="77777777" w:rsidR="00C70EB5" w:rsidRPr="00CF6FA2" w:rsidRDefault="00C70EB5" w:rsidP="009B2D05">
            <w:pPr>
              <w:jc w:val="center"/>
              <w:rPr>
                <w:color w:val="000000"/>
                <w:sz w:val="16"/>
                <w:szCs w:val="16"/>
              </w:rPr>
            </w:pPr>
            <w:r w:rsidRPr="00CF6FA2">
              <w:rPr>
                <w:color w:val="000000"/>
                <w:sz w:val="16"/>
                <w:szCs w:val="16"/>
              </w:rPr>
              <w:t> </w:t>
            </w:r>
          </w:p>
        </w:tc>
        <w:tc>
          <w:tcPr>
            <w:tcW w:w="855" w:type="dxa"/>
            <w:tcBorders>
              <w:top w:val="nil"/>
              <w:left w:val="single" w:sz="8" w:space="0" w:color="auto"/>
              <w:bottom w:val="single" w:sz="4" w:space="0" w:color="auto"/>
              <w:right w:val="single" w:sz="8" w:space="0" w:color="auto"/>
            </w:tcBorders>
            <w:shd w:val="clear" w:color="000000" w:fill="FFFFFF"/>
            <w:vAlign w:val="center"/>
            <w:hideMark/>
          </w:tcPr>
          <w:p w14:paraId="5139852C" w14:textId="77777777" w:rsidR="00C70EB5" w:rsidRPr="00CF6FA2" w:rsidRDefault="00C70EB5" w:rsidP="009B2D05">
            <w:pPr>
              <w:jc w:val="center"/>
              <w:rPr>
                <w:color w:val="000000"/>
                <w:sz w:val="16"/>
                <w:szCs w:val="16"/>
              </w:rPr>
            </w:pPr>
            <w:r w:rsidRPr="00CF6FA2">
              <w:rPr>
                <w:color w:val="000000"/>
                <w:sz w:val="16"/>
                <w:szCs w:val="16"/>
              </w:rPr>
              <w:t>3.</w:t>
            </w:r>
            <w:r>
              <w:rPr>
                <w:color w:val="000000"/>
                <w:sz w:val="16"/>
                <w:szCs w:val="16"/>
              </w:rPr>
              <w:t>7</w:t>
            </w:r>
          </w:p>
        </w:tc>
        <w:tc>
          <w:tcPr>
            <w:tcW w:w="981" w:type="dxa"/>
            <w:tcBorders>
              <w:top w:val="nil"/>
              <w:left w:val="nil"/>
              <w:bottom w:val="single" w:sz="4" w:space="0" w:color="auto"/>
              <w:right w:val="single" w:sz="8" w:space="0" w:color="auto"/>
            </w:tcBorders>
            <w:shd w:val="clear" w:color="000000" w:fill="FFFFFF"/>
            <w:vAlign w:val="center"/>
            <w:hideMark/>
          </w:tcPr>
          <w:p w14:paraId="26B6C7D8" w14:textId="77777777" w:rsidR="00C70EB5" w:rsidRPr="00CF6FA2" w:rsidRDefault="00C70EB5" w:rsidP="009B2D05">
            <w:pPr>
              <w:jc w:val="center"/>
              <w:rPr>
                <w:color w:val="000000"/>
                <w:sz w:val="16"/>
                <w:szCs w:val="16"/>
              </w:rPr>
            </w:pPr>
            <w:r w:rsidRPr="00CF6FA2">
              <w:rPr>
                <w:color w:val="000000"/>
                <w:sz w:val="16"/>
                <w:szCs w:val="16"/>
              </w:rPr>
              <w:t>Excellent</w:t>
            </w:r>
          </w:p>
        </w:tc>
        <w:tc>
          <w:tcPr>
            <w:tcW w:w="1047" w:type="dxa"/>
            <w:tcBorders>
              <w:top w:val="nil"/>
              <w:left w:val="nil"/>
              <w:bottom w:val="dotted" w:sz="4" w:space="0" w:color="FF0000"/>
              <w:right w:val="single" w:sz="8" w:space="0" w:color="auto"/>
            </w:tcBorders>
            <w:shd w:val="clear" w:color="auto" w:fill="auto"/>
            <w:vAlign w:val="center"/>
            <w:hideMark/>
          </w:tcPr>
          <w:p w14:paraId="4D1D81A9" w14:textId="77777777" w:rsidR="00C70EB5" w:rsidRPr="00CF6FA2" w:rsidRDefault="00C70EB5" w:rsidP="009B2D05">
            <w:pPr>
              <w:rPr>
                <w:rFonts w:ascii="Calibri" w:hAnsi="Calibri" w:cs="Calibri"/>
                <w:color w:val="000000"/>
              </w:rPr>
            </w:pPr>
            <w:r w:rsidRPr="00CF6FA2">
              <w:rPr>
                <w:rFonts w:ascii="Calibri" w:hAnsi="Calibri" w:cs="Calibri"/>
                <w:color w:val="000000"/>
              </w:rPr>
              <w:t> </w:t>
            </w:r>
          </w:p>
        </w:tc>
        <w:tc>
          <w:tcPr>
            <w:tcW w:w="1080" w:type="dxa"/>
            <w:tcBorders>
              <w:top w:val="nil"/>
              <w:left w:val="nil"/>
              <w:bottom w:val="dotted" w:sz="4" w:space="0" w:color="FF0000"/>
              <w:right w:val="single" w:sz="8" w:space="0" w:color="auto"/>
            </w:tcBorders>
            <w:shd w:val="clear" w:color="auto" w:fill="auto"/>
            <w:vAlign w:val="center"/>
            <w:hideMark/>
          </w:tcPr>
          <w:p w14:paraId="00040238" w14:textId="77777777" w:rsidR="00C70EB5" w:rsidRPr="00CF6FA2" w:rsidRDefault="00C70EB5" w:rsidP="009B2D05">
            <w:pPr>
              <w:rPr>
                <w:rFonts w:ascii="Calibri" w:hAnsi="Calibri" w:cs="Calibri"/>
                <w:color w:val="000000"/>
              </w:rPr>
            </w:pPr>
            <w:r w:rsidRPr="00CF6FA2">
              <w:rPr>
                <w:rFonts w:ascii="Calibri" w:hAnsi="Calibri" w:cs="Calibri"/>
                <w:color w:val="000000"/>
              </w:rPr>
              <w:t> </w:t>
            </w:r>
          </w:p>
        </w:tc>
      </w:tr>
      <w:tr w:rsidR="00C70EB5" w:rsidRPr="00CF6FA2" w14:paraId="462E5F80" w14:textId="77777777" w:rsidTr="009B2D05">
        <w:trPr>
          <w:gridAfter w:val="1"/>
          <w:wAfter w:w="236" w:type="dxa"/>
          <w:trHeight w:val="300"/>
        </w:trPr>
        <w:tc>
          <w:tcPr>
            <w:tcW w:w="1489" w:type="dxa"/>
            <w:vMerge/>
            <w:tcBorders>
              <w:top w:val="nil"/>
              <w:left w:val="single" w:sz="8" w:space="0" w:color="auto"/>
              <w:bottom w:val="single" w:sz="8" w:space="0" w:color="000000"/>
              <w:right w:val="single" w:sz="8" w:space="0" w:color="auto"/>
            </w:tcBorders>
            <w:vAlign w:val="center"/>
            <w:hideMark/>
          </w:tcPr>
          <w:p w14:paraId="0BE49FB0" w14:textId="77777777" w:rsidR="00C70EB5" w:rsidRPr="00CF6FA2" w:rsidRDefault="00C70EB5" w:rsidP="009B2D05">
            <w:pPr>
              <w:rPr>
                <w:color w:val="000000"/>
                <w:sz w:val="16"/>
                <w:szCs w:val="16"/>
              </w:rPr>
            </w:pPr>
          </w:p>
        </w:tc>
        <w:tc>
          <w:tcPr>
            <w:tcW w:w="1398" w:type="dxa"/>
            <w:tcBorders>
              <w:top w:val="nil"/>
              <w:left w:val="nil"/>
              <w:bottom w:val="single" w:sz="8" w:space="0" w:color="auto"/>
              <w:right w:val="single" w:sz="8" w:space="0" w:color="auto"/>
            </w:tcBorders>
            <w:shd w:val="clear" w:color="000000" w:fill="FFFFFF"/>
            <w:vAlign w:val="center"/>
            <w:hideMark/>
          </w:tcPr>
          <w:p w14:paraId="5CCED6E6" w14:textId="77777777" w:rsidR="00C70EB5" w:rsidRPr="00CF6FA2" w:rsidRDefault="00C70EB5" w:rsidP="009B2D05">
            <w:pPr>
              <w:jc w:val="center"/>
              <w:rPr>
                <w:color w:val="000000"/>
                <w:sz w:val="16"/>
                <w:szCs w:val="16"/>
              </w:rPr>
            </w:pPr>
            <w:r w:rsidRPr="00CF6FA2">
              <w:rPr>
                <w:color w:val="000000"/>
                <w:sz w:val="16"/>
                <w:szCs w:val="16"/>
              </w:rPr>
              <w:t>14</w:t>
            </w:r>
          </w:p>
        </w:tc>
        <w:tc>
          <w:tcPr>
            <w:tcW w:w="1523" w:type="dxa"/>
            <w:tcBorders>
              <w:top w:val="nil"/>
              <w:left w:val="nil"/>
              <w:bottom w:val="single" w:sz="8" w:space="0" w:color="auto"/>
              <w:right w:val="single" w:sz="8" w:space="0" w:color="auto"/>
            </w:tcBorders>
            <w:shd w:val="clear" w:color="000000" w:fill="FFFFFF"/>
            <w:vAlign w:val="center"/>
            <w:hideMark/>
          </w:tcPr>
          <w:p w14:paraId="06172158" w14:textId="77777777" w:rsidR="00C70EB5" w:rsidRPr="00CF6FA2" w:rsidRDefault="00C70EB5" w:rsidP="009B2D05">
            <w:pPr>
              <w:jc w:val="center"/>
              <w:rPr>
                <w:color w:val="000000"/>
                <w:sz w:val="16"/>
                <w:szCs w:val="16"/>
              </w:rPr>
            </w:pPr>
            <w:r w:rsidRPr="00CF6FA2">
              <w:rPr>
                <w:color w:val="000000"/>
                <w:sz w:val="16"/>
                <w:szCs w:val="16"/>
              </w:rPr>
              <w:t>A</w:t>
            </w:r>
          </w:p>
        </w:tc>
        <w:tc>
          <w:tcPr>
            <w:tcW w:w="807" w:type="dxa"/>
            <w:tcBorders>
              <w:top w:val="nil"/>
              <w:left w:val="nil"/>
              <w:bottom w:val="single" w:sz="8" w:space="0" w:color="auto"/>
              <w:right w:val="single" w:sz="8" w:space="0" w:color="auto"/>
            </w:tcBorders>
            <w:shd w:val="clear" w:color="000000" w:fill="FFFFFF"/>
            <w:vAlign w:val="center"/>
            <w:hideMark/>
          </w:tcPr>
          <w:p w14:paraId="4066D86D" w14:textId="77777777" w:rsidR="00C70EB5" w:rsidRPr="00CF6FA2" w:rsidRDefault="00C70EB5" w:rsidP="009B2D05">
            <w:pPr>
              <w:jc w:val="center"/>
              <w:rPr>
                <w:color w:val="000000"/>
                <w:sz w:val="16"/>
                <w:szCs w:val="16"/>
              </w:rPr>
            </w:pPr>
            <w:r w:rsidRPr="00CF6FA2">
              <w:rPr>
                <w:color w:val="000000"/>
                <w:sz w:val="16"/>
                <w:szCs w:val="16"/>
              </w:rPr>
              <w:t>90-94</w:t>
            </w:r>
          </w:p>
        </w:tc>
        <w:tc>
          <w:tcPr>
            <w:tcW w:w="855" w:type="dxa"/>
            <w:tcBorders>
              <w:top w:val="single" w:sz="4" w:space="0" w:color="auto"/>
              <w:left w:val="single" w:sz="8" w:space="0" w:color="auto"/>
              <w:bottom w:val="single" w:sz="8" w:space="0" w:color="000000"/>
              <w:right w:val="single" w:sz="8" w:space="0" w:color="auto"/>
            </w:tcBorders>
            <w:vAlign w:val="center"/>
            <w:hideMark/>
          </w:tcPr>
          <w:p w14:paraId="4489B4EC" w14:textId="77777777" w:rsidR="00C70EB5" w:rsidRPr="00CF6FA2" w:rsidRDefault="00C70EB5" w:rsidP="009B2D05">
            <w:pPr>
              <w:jc w:val="center"/>
              <w:rPr>
                <w:color w:val="000000"/>
                <w:sz w:val="16"/>
                <w:szCs w:val="16"/>
              </w:rPr>
            </w:pPr>
            <w:r>
              <w:rPr>
                <w:color w:val="000000"/>
                <w:sz w:val="16"/>
                <w:szCs w:val="16"/>
              </w:rPr>
              <w:t>3.6</w:t>
            </w:r>
          </w:p>
        </w:tc>
        <w:tc>
          <w:tcPr>
            <w:tcW w:w="981" w:type="dxa"/>
            <w:tcBorders>
              <w:top w:val="single" w:sz="4" w:space="0" w:color="auto"/>
              <w:left w:val="nil"/>
              <w:bottom w:val="single" w:sz="8" w:space="0" w:color="auto"/>
              <w:right w:val="single" w:sz="8" w:space="0" w:color="auto"/>
            </w:tcBorders>
            <w:shd w:val="clear" w:color="000000" w:fill="FFFFFF"/>
            <w:vAlign w:val="center"/>
            <w:hideMark/>
          </w:tcPr>
          <w:p w14:paraId="71EEAE14" w14:textId="77777777" w:rsidR="00C70EB5" w:rsidRPr="00CF6FA2" w:rsidRDefault="00C70EB5" w:rsidP="009B2D05">
            <w:pPr>
              <w:jc w:val="center"/>
              <w:rPr>
                <w:color w:val="000000"/>
                <w:sz w:val="16"/>
                <w:szCs w:val="16"/>
              </w:rPr>
            </w:pPr>
            <w:r w:rsidRPr="00CF6FA2">
              <w:rPr>
                <w:color w:val="000000"/>
                <w:sz w:val="16"/>
                <w:szCs w:val="16"/>
              </w:rPr>
              <w:t>Excellent</w:t>
            </w:r>
          </w:p>
        </w:tc>
        <w:tc>
          <w:tcPr>
            <w:tcW w:w="1047"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6C992821" w14:textId="77777777" w:rsidR="00C70EB5" w:rsidRPr="00CF6FA2" w:rsidRDefault="00C70EB5" w:rsidP="009B2D05">
            <w:pPr>
              <w:jc w:val="center"/>
              <w:rPr>
                <w:color w:val="000000"/>
                <w:sz w:val="16"/>
                <w:szCs w:val="16"/>
              </w:rPr>
            </w:pPr>
            <w:r w:rsidRPr="00CF6FA2">
              <w:rPr>
                <w:color w:val="000000"/>
                <w:sz w:val="16"/>
                <w:szCs w:val="16"/>
              </w:rPr>
              <w:t>60-69</w:t>
            </w:r>
          </w:p>
        </w:tc>
        <w:tc>
          <w:tcPr>
            <w:tcW w:w="1080"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4AA5655C" w14:textId="77777777" w:rsidR="00C70EB5" w:rsidRPr="00CF6FA2" w:rsidRDefault="00C70EB5" w:rsidP="009B2D05">
            <w:pPr>
              <w:rPr>
                <w:color w:val="000000"/>
                <w:sz w:val="16"/>
                <w:szCs w:val="16"/>
              </w:rPr>
            </w:pPr>
            <w:r w:rsidRPr="00CF6FA2">
              <w:rPr>
                <w:color w:val="000000"/>
                <w:sz w:val="16"/>
                <w:szCs w:val="16"/>
              </w:rPr>
              <w:t xml:space="preserve">First Division Second Class </w:t>
            </w:r>
            <w:proofErr w:type="spellStart"/>
            <w:r w:rsidRPr="00CF6FA2">
              <w:rPr>
                <w:color w:val="000000"/>
                <w:sz w:val="16"/>
                <w:szCs w:val="16"/>
              </w:rPr>
              <w:t>Honours</w:t>
            </w:r>
            <w:proofErr w:type="spellEnd"/>
            <w:r w:rsidRPr="00CF6FA2">
              <w:rPr>
                <w:color w:val="000000"/>
                <w:sz w:val="16"/>
                <w:szCs w:val="16"/>
              </w:rPr>
              <w:t xml:space="preserve"> (2.1)</w:t>
            </w:r>
          </w:p>
        </w:tc>
      </w:tr>
      <w:tr w:rsidR="00C70EB5" w:rsidRPr="00CF6FA2" w14:paraId="5A58BEEA" w14:textId="77777777" w:rsidTr="009B2D05">
        <w:trPr>
          <w:gridAfter w:val="1"/>
          <w:wAfter w:w="236" w:type="dxa"/>
          <w:trHeight w:val="288"/>
        </w:trPr>
        <w:tc>
          <w:tcPr>
            <w:tcW w:w="1489"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7C128C9C" w14:textId="77777777" w:rsidR="00C70EB5" w:rsidRPr="00CF6FA2" w:rsidRDefault="00C70EB5" w:rsidP="009B2D05">
            <w:pPr>
              <w:rPr>
                <w:color w:val="000000"/>
                <w:sz w:val="16"/>
                <w:szCs w:val="16"/>
              </w:rPr>
            </w:pPr>
            <w:proofErr w:type="spellStart"/>
            <w:r w:rsidRPr="00CF6FA2">
              <w:rPr>
                <w:color w:val="000000"/>
                <w:sz w:val="16"/>
                <w:szCs w:val="16"/>
              </w:rPr>
              <w:t>Assez</w:t>
            </w:r>
            <w:proofErr w:type="spellEnd"/>
            <w:r w:rsidRPr="00CF6FA2">
              <w:rPr>
                <w:color w:val="000000"/>
                <w:sz w:val="16"/>
                <w:szCs w:val="16"/>
              </w:rPr>
              <w:t xml:space="preserve"> Bien *</w:t>
            </w:r>
          </w:p>
        </w:tc>
        <w:tc>
          <w:tcPr>
            <w:tcW w:w="1398" w:type="dxa"/>
            <w:tcBorders>
              <w:top w:val="nil"/>
              <w:left w:val="nil"/>
              <w:bottom w:val="dotted" w:sz="4" w:space="0" w:color="FF0000"/>
              <w:right w:val="single" w:sz="8" w:space="0" w:color="auto"/>
            </w:tcBorders>
            <w:shd w:val="clear" w:color="000000" w:fill="FFFFFF"/>
            <w:vAlign w:val="center"/>
            <w:hideMark/>
          </w:tcPr>
          <w:p w14:paraId="6EA93814" w14:textId="77777777" w:rsidR="00C70EB5" w:rsidRPr="00CF6FA2" w:rsidRDefault="00C70EB5" w:rsidP="009B2D05">
            <w:pPr>
              <w:jc w:val="center"/>
              <w:rPr>
                <w:color w:val="000000"/>
                <w:sz w:val="16"/>
                <w:szCs w:val="16"/>
              </w:rPr>
            </w:pPr>
            <w:r w:rsidRPr="00CF6FA2">
              <w:rPr>
                <w:color w:val="000000"/>
                <w:sz w:val="16"/>
                <w:szCs w:val="16"/>
              </w:rPr>
              <w:t>13</w:t>
            </w:r>
          </w:p>
        </w:tc>
        <w:tc>
          <w:tcPr>
            <w:tcW w:w="1523" w:type="dxa"/>
            <w:tcBorders>
              <w:top w:val="nil"/>
              <w:left w:val="nil"/>
              <w:bottom w:val="dotted" w:sz="4" w:space="0" w:color="FF0000"/>
              <w:right w:val="single" w:sz="8" w:space="0" w:color="auto"/>
            </w:tcBorders>
            <w:shd w:val="clear" w:color="000000" w:fill="FFFFFF"/>
            <w:vAlign w:val="center"/>
            <w:hideMark/>
          </w:tcPr>
          <w:p w14:paraId="6CD93765" w14:textId="77777777" w:rsidR="00C70EB5" w:rsidRPr="00CF6FA2" w:rsidRDefault="00C70EB5" w:rsidP="009B2D05">
            <w:pPr>
              <w:jc w:val="center"/>
              <w:rPr>
                <w:color w:val="000000"/>
                <w:sz w:val="16"/>
                <w:szCs w:val="16"/>
              </w:rPr>
            </w:pPr>
            <w:r w:rsidRPr="00CF6FA2">
              <w:rPr>
                <w:color w:val="000000"/>
                <w:sz w:val="16"/>
                <w:szCs w:val="16"/>
              </w:rPr>
              <w:t>B+</w:t>
            </w:r>
          </w:p>
        </w:tc>
        <w:tc>
          <w:tcPr>
            <w:tcW w:w="807"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642F1FB1" w14:textId="77777777" w:rsidR="00C70EB5" w:rsidRPr="00CF6FA2" w:rsidRDefault="00C70EB5" w:rsidP="009B2D05">
            <w:pPr>
              <w:jc w:val="center"/>
              <w:rPr>
                <w:color w:val="000000"/>
                <w:sz w:val="16"/>
                <w:szCs w:val="16"/>
              </w:rPr>
            </w:pPr>
            <w:r w:rsidRPr="00CF6FA2">
              <w:rPr>
                <w:color w:val="000000"/>
                <w:sz w:val="16"/>
                <w:szCs w:val="16"/>
              </w:rPr>
              <w:t>85-89</w:t>
            </w:r>
          </w:p>
        </w:tc>
        <w:tc>
          <w:tcPr>
            <w:tcW w:w="855" w:type="dxa"/>
            <w:tcBorders>
              <w:top w:val="nil"/>
              <w:left w:val="nil"/>
              <w:bottom w:val="dotted" w:sz="4" w:space="0" w:color="FF0000"/>
              <w:right w:val="single" w:sz="8" w:space="0" w:color="auto"/>
            </w:tcBorders>
            <w:shd w:val="clear" w:color="000000" w:fill="FFFFFF"/>
            <w:vAlign w:val="center"/>
            <w:hideMark/>
          </w:tcPr>
          <w:p w14:paraId="7EDFA8D5" w14:textId="77777777" w:rsidR="00C70EB5" w:rsidRPr="00CF6FA2" w:rsidRDefault="00C70EB5" w:rsidP="009B2D05">
            <w:pPr>
              <w:jc w:val="center"/>
              <w:rPr>
                <w:color w:val="000000"/>
                <w:sz w:val="16"/>
                <w:szCs w:val="16"/>
              </w:rPr>
            </w:pPr>
            <w:r w:rsidRPr="00CF6FA2">
              <w:rPr>
                <w:color w:val="000000"/>
                <w:sz w:val="16"/>
                <w:szCs w:val="16"/>
              </w:rPr>
              <w:t>3.</w:t>
            </w:r>
            <w:r>
              <w:rPr>
                <w:color w:val="000000"/>
                <w:sz w:val="16"/>
                <w:szCs w:val="16"/>
              </w:rPr>
              <w:t>5</w:t>
            </w:r>
          </w:p>
        </w:tc>
        <w:tc>
          <w:tcPr>
            <w:tcW w:w="981" w:type="dxa"/>
            <w:tcBorders>
              <w:top w:val="nil"/>
              <w:left w:val="nil"/>
              <w:bottom w:val="dotted" w:sz="4" w:space="0" w:color="FF0000"/>
              <w:right w:val="single" w:sz="8" w:space="0" w:color="auto"/>
            </w:tcBorders>
            <w:shd w:val="clear" w:color="000000" w:fill="FFFFFF"/>
            <w:vAlign w:val="center"/>
            <w:hideMark/>
          </w:tcPr>
          <w:p w14:paraId="655CE3EB" w14:textId="77777777" w:rsidR="00C70EB5" w:rsidRPr="00CF6FA2" w:rsidRDefault="00C70EB5" w:rsidP="009B2D05">
            <w:pPr>
              <w:jc w:val="center"/>
              <w:rPr>
                <w:color w:val="000000"/>
                <w:sz w:val="16"/>
                <w:szCs w:val="16"/>
              </w:rPr>
            </w:pPr>
            <w:r w:rsidRPr="00CF6FA2">
              <w:rPr>
                <w:color w:val="000000"/>
                <w:sz w:val="16"/>
                <w:szCs w:val="16"/>
              </w:rPr>
              <w:t>Good</w:t>
            </w:r>
          </w:p>
        </w:tc>
        <w:tc>
          <w:tcPr>
            <w:tcW w:w="1047" w:type="dxa"/>
            <w:vMerge/>
            <w:tcBorders>
              <w:top w:val="nil"/>
              <w:left w:val="single" w:sz="8" w:space="0" w:color="auto"/>
              <w:bottom w:val="single" w:sz="8" w:space="0" w:color="000000"/>
              <w:right w:val="single" w:sz="8" w:space="0" w:color="auto"/>
            </w:tcBorders>
            <w:vAlign w:val="center"/>
            <w:hideMark/>
          </w:tcPr>
          <w:p w14:paraId="37A0A7FB" w14:textId="77777777" w:rsidR="00C70EB5" w:rsidRPr="00CF6FA2" w:rsidRDefault="00C70EB5" w:rsidP="009B2D05">
            <w:pPr>
              <w:rPr>
                <w:color w:val="000000"/>
                <w:sz w:val="16"/>
                <w:szCs w:val="16"/>
              </w:rPr>
            </w:pPr>
          </w:p>
        </w:tc>
        <w:tc>
          <w:tcPr>
            <w:tcW w:w="1080" w:type="dxa"/>
            <w:vMerge/>
            <w:tcBorders>
              <w:top w:val="nil"/>
              <w:left w:val="single" w:sz="8" w:space="0" w:color="auto"/>
              <w:bottom w:val="single" w:sz="8" w:space="0" w:color="000000"/>
              <w:right w:val="single" w:sz="8" w:space="0" w:color="auto"/>
            </w:tcBorders>
            <w:vAlign w:val="center"/>
            <w:hideMark/>
          </w:tcPr>
          <w:p w14:paraId="29591A75" w14:textId="77777777" w:rsidR="00C70EB5" w:rsidRPr="00CF6FA2" w:rsidRDefault="00C70EB5" w:rsidP="009B2D05">
            <w:pPr>
              <w:rPr>
                <w:color w:val="000000"/>
                <w:sz w:val="16"/>
                <w:szCs w:val="16"/>
              </w:rPr>
            </w:pPr>
          </w:p>
        </w:tc>
      </w:tr>
      <w:tr w:rsidR="00C70EB5" w:rsidRPr="00CF6FA2" w14:paraId="7A6CAB0B" w14:textId="77777777" w:rsidTr="009B2D05">
        <w:trPr>
          <w:gridAfter w:val="1"/>
          <w:wAfter w:w="236" w:type="dxa"/>
          <w:trHeight w:val="300"/>
        </w:trPr>
        <w:tc>
          <w:tcPr>
            <w:tcW w:w="1489" w:type="dxa"/>
            <w:vMerge/>
            <w:tcBorders>
              <w:top w:val="nil"/>
              <w:left w:val="single" w:sz="8" w:space="0" w:color="auto"/>
              <w:bottom w:val="single" w:sz="8" w:space="0" w:color="000000"/>
              <w:right w:val="single" w:sz="8" w:space="0" w:color="auto"/>
            </w:tcBorders>
            <w:vAlign w:val="center"/>
            <w:hideMark/>
          </w:tcPr>
          <w:p w14:paraId="19A0EAA1" w14:textId="77777777" w:rsidR="00C70EB5" w:rsidRPr="00CF6FA2" w:rsidRDefault="00C70EB5" w:rsidP="009B2D05">
            <w:pPr>
              <w:rPr>
                <w:color w:val="000000"/>
                <w:sz w:val="16"/>
                <w:szCs w:val="16"/>
              </w:rPr>
            </w:pPr>
          </w:p>
        </w:tc>
        <w:tc>
          <w:tcPr>
            <w:tcW w:w="1398" w:type="dxa"/>
            <w:tcBorders>
              <w:top w:val="nil"/>
              <w:left w:val="nil"/>
              <w:bottom w:val="single" w:sz="8" w:space="0" w:color="auto"/>
              <w:right w:val="single" w:sz="8" w:space="0" w:color="auto"/>
            </w:tcBorders>
            <w:shd w:val="clear" w:color="000000" w:fill="FFFFFF"/>
            <w:vAlign w:val="center"/>
            <w:hideMark/>
          </w:tcPr>
          <w:p w14:paraId="4D55F13D" w14:textId="77777777" w:rsidR="00C70EB5" w:rsidRPr="00CF6FA2" w:rsidRDefault="00C70EB5" w:rsidP="009B2D05">
            <w:pPr>
              <w:jc w:val="center"/>
              <w:rPr>
                <w:color w:val="000000"/>
                <w:sz w:val="16"/>
                <w:szCs w:val="16"/>
              </w:rPr>
            </w:pPr>
            <w:r w:rsidRPr="00CF6FA2">
              <w:rPr>
                <w:color w:val="000000"/>
                <w:sz w:val="16"/>
                <w:szCs w:val="16"/>
              </w:rPr>
              <w:t>12</w:t>
            </w:r>
          </w:p>
        </w:tc>
        <w:tc>
          <w:tcPr>
            <w:tcW w:w="1523" w:type="dxa"/>
            <w:tcBorders>
              <w:top w:val="nil"/>
              <w:left w:val="nil"/>
              <w:bottom w:val="single" w:sz="8" w:space="0" w:color="auto"/>
              <w:right w:val="single" w:sz="8" w:space="0" w:color="auto"/>
            </w:tcBorders>
            <w:shd w:val="clear" w:color="000000" w:fill="FFFFFF"/>
            <w:vAlign w:val="center"/>
            <w:hideMark/>
          </w:tcPr>
          <w:p w14:paraId="75148753" w14:textId="77777777" w:rsidR="00C70EB5" w:rsidRPr="00CF6FA2" w:rsidRDefault="00C70EB5" w:rsidP="009B2D05">
            <w:pPr>
              <w:jc w:val="center"/>
              <w:rPr>
                <w:color w:val="000000"/>
                <w:sz w:val="16"/>
                <w:szCs w:val="16"/>
              </w:rPr>
            </w:pPr>
            <w:r w:rsidRPr="00CF6FA2">
              <w:rPr>
                <w:color w:val="000000"/>
                <w:sz w:val="16"/>
                <w:szCs w:val="16"/>
              </w:rPr>
              <w:t>B+</w:t>
            </w:r>
          </w:p>
        </w:tc>
        <w:tc>
          <w:tcPr>
            <w:tcW w:w="807" w:type="dxa"/>
            <w:vMerge/>
            <w:tcBorders>
              <w:top w:val="nil"/>
              <w:left w:val="single" w:sz="8" w:space="0" w:color="auto"/>
              <w:bottom w:val="single" w:sz="8" w:space="0" w:color="000000"/>
              <w:right w:val="single" w:sz="8" w:space="0" w:color="auto"/>
            </w:tcBorders>
            <w:vAlign w:val="center"/>
            <w:hideMark/>
          </w:tcPr>
          <w:p w14:paraId="2F987703" w14:textId="77777777" w:rsidR="00C70EB5" w:rsidRPr="00CF6FA2" w:rsidRDefault="00C70EB5" w:rsidP="009B2D05">
            <w:pPr>
              <w:rPr>
                <w:color w:val="000000"/>
                <w:sz w:val="16"/>
                <w:szCs w:val="16"/>
              </w:rPr>
            </w:pPr>
          </w:p>
        </w:tc>
        <w:tc>
          <w:tcPr>
            <w:tcW w:w="855" w:type="dxa"/>
            <w:tcBorders>
              <w:top w:val="nil"/>
              <w:left w:val="nil"/>
              <w:bottom w:val="single" w:sz="8" w:space="0" w:color="auto"/>
              <w:right w:val="single" w:sz="8" w:space="0" w:color="auto"/>
            </w:tcBorders>
            <w:shd w:val="clear" w:color="000000" w:fill="FFFFFF"/>
            <w:vAlign w:val="center"/>
            <w:hideMark/>
          </w:tcPr>
          <w:p w14:paraId="071A6B4F" w14:textId="77777777" w:rsidR="00C70EB5" w:rsidRPr="00CF6FA2" w:rsidRDefault="00C70EB5" w:rsidP="009B2D05">
            <w:pPr>
              <w:jc w:val="center"/>
              <w:rPr>
                <w:color w:val="000000"/>
                <w:sz w:val="16"/>
                <w:szCs w:val="16"/>
              </w:rPr>
            </w:pPr>
            <w:r w:rsidRPr="00CF6FA2">
              <w:rPr>
                <w:color w:val="000000"/>
                <w:sz w:val="16"/>
                <w:szCs w:val="16"/>
              </w:rPr>
              <w:t>3.</w:t>
            </w:r>
            <w:r>
              <w:rPr>
                <w:color w:val="000000"/>
                <w:sz w:val="16"/>
                <w:szCs w:val="16"/>
              </w:rPr>
              <w:t>4</w:t>
            </w:r>
          </w:p>
        </w:tc>
        <w:tc>
          <w:tcPr>
            <w:tcW w:w="981" w:type="dxa"/>
            <w:tcBorders>
              <w:top w:val="nil"/>
              <w:left w:val="nil"/>
              <w:bottom w:val="single" w:sz="8" w:space="0" w:color="auto"/>
              <w:right w:val="single" w:sz="8" w:space="0" w:color="auto"/>
            </w:tcBorders>
            <w:shd w:val="clear" w:color="000000" w:fill="FFFFFF"/>
            <w:vAlign w:val="center"/>
            <w:hideMark/>
          </w:tcPr>
          <w:p w14:paraId="1B93788A" w14:textId="77777777" w:rsidR="00C70EB5" w:rsidRPr="00CF6FA2" w:rsidRDefault="00C70EB5" w:rsidP="009B2D05">
            <w:pPr>
              <w:jc w:val="center"/>
              <w:rPr>
                <w:color w:val="000000"/>
                <w:sz w:val="16"/>
                <w:szCs w:val="16"/>
              </w:rPr>
            </w:pPr>
            <w:r w:rsidRPr="00CF6FA2">
              <w:rPr>
                <w:color w:val="000000"/>
                <w:sz w:val="16"/>
                <w:szCs w:val="16"/>
              </w:rPr>
              <w:t>Good</w:t>
            </w:r>
          </w:p>
        </w:tc>
        <w:tc>
          <w:tcPr>
            <w:tcW w:w="1047" w:type="dxa"/>
            <w:vMerge/>
            <w:tcBorders>
              <w:top w:val="nil"/>
              <w:left w:val="single" w:sz="8" w:space="0" w:color="auto"/>
              <w:bottom w:val="single" w:sz="8" w:space="0" w:color="000000"/>
              <w:right w:val="single" w:sz="8" w:space="0" w:color="auto"/>
            </w:tcBorders>
            <w:vAlign w:val="center"/>
            <w:hideMark/>
          </w:tcPr>
          <w:p w14:paraId="0383FA83" w14:textId="77777777" w:rsidR="00C70EB5" w:rsidRPr="00CF6FA2" w:rsidRDefault="00C70EB5" w:rsidP="009B2D05">
            <w:pPr>
              <w:rPr>
                <w:color w:val="000000"/>
                <w:sz w:val="16"/>
                <w:szCs w:val="16"/>
              </w:rPr>
            </w:pPr>
          </w:p>
        </w:tc>
        <w:tc>
          <w:tcPr>
            <w:tcW w:w="1080" w:type="dxa"/>
            <w:vMerge/>
            <w:tcBorders>
              <w:top w:val="nil"/>
              <w:left w:val="single" w:sz="8" w:space="0" w:color="auto"/>
              <w:bottom w:val="single" w:sz="8" w:space="0" w:color="000000"/>
              <w:right w:val="single" w:sz="8" w:space="0" w:color="auto"/>
            </w:tcBorders>
            <w:vAlign w:val="center"/>
            <w:hideMark/>
          </w:tcPr>
          <w:p w14:paraId="792E25CA" w14:textId="77777777" w:rsidR="00C70EB5" w:rsidRPr="00CF6FA2" w:rsidRDefault="00C70EB5" w:rsidP="009B2D05">
            <w:pPr>
              <w:rPr>
                <w:color w:val="000000"/>
                <w:sz w:val="16"/>
                <w:szCs w:val="16"/>
              </w:rPr>
            </w:pPr>
          </w:p>
        </w:tc>
      </w:tr>
      <w:tr w:rsidR="00C70EB5" w:rsidRPr="00CF6FA2" w14:paraId="085ABDD6" w14:textId="77777777" w:rsidTr="009B2D05">
        <w:trPr>
          <w:gridAfter w:val="1"/>
          <w:wAfter w:w="236" w:type="dxa"/>
          <w:trHeight w:val="450"/>
        </w:trPr>
        <w:tc>
          <w:tcPr>
            <w:tcW w:w="1489"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35EABE28" w14:textId="77777777" w:rsidR="00C70EB5" w:rsidRPr="00CF6FA2" w:rsidRDefault="00C70EB5" w:rsidP="009B2D05">
            <w:pPr>
              <w:jc w:val="center"/>
              <w:rPr>
                <w:color w:val="000000"/>
                <w:sz w:val="16"/>
                <w:szCs w:val="16"/>
              </w:rPr>
            </w:pPr>
            <w:r w:rsidRPr="00CF6FA2">
              <w:rPr>
                <w:color w:val="000000"/>
                <w:sz w:val="16"/>
                <w:szCs w:val="16"/>
              </w:rPr>
              <w:t>Passable</w:t>
            </w:r>
          </w:p>
        </w:tc>
        <w:tc>
          <w:tcPr>
            <w:tcW w:w="1398"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098DD36F" w14:textId="77777777" w:rsidR="00C70EB5" w:rsidRPr="00CF6FA2" w:rsidRDefault="00C70EB5" w:rsidP="009B2D05">
            <w:pPr>
              <w:jc w:val="center"/>
              <w:rPr>
                <w:color w:val="000000"/>
                <w:sz w:val="16"/>
                <w:szCs w:val="16"/>
              </w:rPr>
            </w:pPr>
            <w:r w:rsidRPr="00CF6FA2">
              <w:rPr>
                <w:color w:val="000000"/>
                <w:sz w:val="16"/>
                <w:szCs w:val="16"/>
              </w:rPr>
              <w:t>11</w:t>
            </w:r>
          </w:p>
        </w:tc>
        <w:tc>
          <w:tcPr>
            <w:tcW w:w="1523"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20F50711" w14:textId="77777777" w:rsidR="00C70EB5" w:rsidRPr="00CF6FA2" w:rsidRDefault="00C70EB5" w:rsidP="009B2D05">
            <w:pPr>
              <w:jc w:val="center"/>
              <w:rPr>
                <w:color w:val="000000"/>
                <w:sz w:val="16"/>
                <w:szCs w:val="16"/>
              </w:rPr>
            </w:pPr>
            <w:r w:rsidRPr="00CF6FA2">
              <w:rPr>
                <w:color w:val="000000"/>
                <w:sz w:val="16"/>
                <w:szCs w:val="16"/>
              </w:rPr>
              <w:t>B</w:t>
            </w:r>
          </w:p>
        </w:tc>
        <w:tc>
          <w:tcPr>
            <w:tcW w:w="807" w:type="dxa"/>
            <w:vMerge w:val="restart"/>
            <w:tcBorders>
              <w:top w:val="nil"/>
              <w:left w:val="single" w:sz="8" w:space="0" w:color="auto"/>
              <w:bottom w:val="nil"/>
              <w:right w:val="single" w:sz="8" w:space="0" w:color="auto"/>
            </w:tcBorders>
            <w:shd w:val="clear" w:color="000000" w:fill="FFFFFF"/>
            <w:vAlign w:val="center"/>
            <w:hideMark/>
          </w:tcPr>
          <w:p w14:paraId="731CE46D" w14:textId="77777777" w:rsidR="00C70EB5" w:rsidRPr="00CF6FA2" w:rsidRDefault="00C70EB5" w:rsidP="009B2D05">
            <w:pPr>
              <w:jc w:val="center"/>
              <w:rPr>
                <w:color w:val="000000"/>
                <w:sz w:val="16"/>
                <w:szCs w:val="16"/>
              </w:rPr>
            </w:pPr>
            <w:r w:rsidRPr="00CF6FA2">
              <w:rPr>
                <w:color w:val="000000"/>
                <w:sz w:val="16"/>
                <w:szCs w:val="16"/>
              </w:rPr>
              <w:t> </w:t>
            </w:r>
          </w:p>
        </w:tc>
        <w:tc>
          <w:tcPr>
            <w:tcW w:w="855"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36740DDA" w14:textId="77777777" w:rsidR="00C70EB5" w:rsidRPr="00CF6FA2" w:rsidRDefault="00C70EB5" w:rsidP="009B2D05">
            <w:pPr>
              <w:jc w:val="center"/>
              <w:rPr>
                <w:color w:val="000000"/>
                <w:sz w:val="16"/>
                <w:szCs w:val="16"/>
              </w:rPr>
            </w:pPr>
            <w:r w:rsidRPr="00CF6FA2">
              <w:rPr>
                <w:color w:val="000000"/>
                <w:sz w:val="16"/>
                <w:szCs w:val="16"/>
              </w:rPr>
              <w:t>3</w:t>
            </w:r>
          </w:p>
        </w:tc>
        <w:tc>
          <w:tcPr>
            <w:tcW w:w="981"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1D443F89" w14:textId="77777777" w:rsidR="00C70EB5" w:rsidRPr="00CF6FA2" w:rsidRDefault="00C70EB5" w:rsidP="009B2D05">
            <w:pPr>
              <w:jc w:val="center"/>
              <w:rPr>
                <w:color w:val="000000"/>
                <w:sz w:val="16"/>
                <w:szCs w:val="16"/>
              </w:rPr>
            </w:pPr>
            <w:r w:rsidRPr="00CF6FA2">
              <w:rPr>
                <w:color w:val="000000"/>
                <w:sz w:val="16"/>
                <w:szCs w:val="16"/>
              </w:rPr>
              <w:t>Satisfactory</w:t>
            </w:r>
          </w:p>
        </w:tc>
        <w:tc>
          <w:tcPr>
            <w:tcW w:w="1047"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5E462E5A" w14:textId="77777777" w:rsidR="00C70EB5" w:rsidRPr="00CF6FA2" w:rsidRDefault="00C70EB5" w:rsidP="009B2D05">
            <w:pPr>
              <w:jc w:val="center"/>
              <w:rPr>
                <w:color w:val="000000"/>
                <w:sz w:val="16"/>
                <w:szCs w:val="16"/>
              </w:rPr>
            </w:pPr>
            <w:r w:rsidRPr="00CF6FA2">
              <w:rPr>
                <w:color w:val="000000"/>
                <w:sz w:val="16"/>
                <w:szCs w:val="16"/>
              </w:rPr>
              <w:t>55-59</w:t>
            </w:r>
          </w:p>
        </w:tc>
        <w:tc>
          <w:tcPr>
            <w:tcW w:w="1080"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456D2CC1" w14:textId="77777777" w:rsidR="00C70EB5" w:rsidRPr="00CF6FA2" w:rsidRDefault="00C70EB5" w:rsidP="009B2D05">
            <w:pPr>
              <w:rPr>
                <w:color w:val="000000"/>
                <w:sz w:val="16"/>
                <w:szCs w:val="16"/>
              </w:rPr>
            </w:pPr>
            <w:r w:rsidRPr="00CF6FA2">
              <w:rPr>
                <w:color w:val="000000"/>
                <w:sz w:val="16"/>
                <w:szCs w:val="16"/>
              </w:rPr>
              <w:t xml:space="preserve">Second Division Second Class </w:t>
            </w:r>
            <w:proofErr w:type="spellStart"/>
            <w:r w:rsidRPr="00CF6FA2">
              <w:rPr>
                <w:color w:val="000000"/>
                <w:sz w:val="16"/>
                <w:szCs w:val="16"/>
              </w:rPr>
              <w:t>Honours</w:t>
            </w:r>
            <w:proofErr w:type="spellEnd"/>
            <w:r w:rsidRPr="00CF6FA2">
              <w:rPr>
                <w:color w:val="000000"/>
                <w:sz w:val="16"/>
                <w:szCs w:val="16"/>
              </w:rPr>
              <w:t xml:space="preserve"> (2.2)</w:t>
            </w:r>
          </w:p>
        </w:tc>
      </w:tr>
      <w:tr w:rsidR="00C70EB5" w:rsidRPr="00CF6FA2" w14:paraId="0DB13EC0" w14:textId="77777777" w:rsidTr="009B2D05">
        <w:trPr>
          <w:trHeight w:val="288"/>
        </w:trPr>
        <w:tc>
          <w:tcPr>
            <w:tcW w:w="1489" w:type="dxa"/>
            <w:vMerge/>
            <w:tcBorders>
              <w:top w:val="nil"/>
              <w:left w:val="single" w:sz="8" w:space="0" w:color="auto"/>
              <w:bottom w:val="single" w:sz="8" w:space="0" w:color="000000"/>
              <w:right w:val="single" w:sz="8" w:space="0" w:color="auto"/>
            </w:tcBorders>
            <w:vAlign w:val="center"/>
            <w:hideMark/>
          </w:tcPr>
          <w:p w14:paraId="1C31666E" w14:textId="77777777" w:rsidR="00C70EB5" w:rsidRPr="00CF6FA2" w:rsidRDefault="00C70EB5" w:rsidP="009B2D05">
            <w:pPr>
              <w:rPr>
                <w:color w:val="000000"/>
                <w:sz w:val="16"/>
                <w:szCs w:val="16"/>
              </w:rPr>
            </w:pPr>
          </w:p>
        </w:tc>
        <w:tc>
          <w:tcPr>
            <w:tcW w:w="1398" w:type="dxa"/>
            <w:vMerge/>
            <w:tcBorders>
              <w:top w:val="nil"/>
              <w:left w:val="single" w:sz="8" w:space="0" w:color="auto"/>
              <w:bottom w:val="single" w:sz="8" w:space="0" w:color="000000"/>
              <w:right w:val="single" w:sz="8" w:space="0" w:color="auto"/>
            </w:tcBorders>
            <w:vAlign w:val="center"/>
            <w:hideMark/>
          </w:tcPr>
          <w:p w14:paraId="2E333978" w14:textId="77777777" w:rsidR="00C70EB5" w:rsidRPr="00CF6FA2" w:rsidRDefault="00C70EB5" w:rsidP="009B2D05">
            <w:pPr>
              <w:rPr>
                <w:color w:val="000000"/>
                <w:sz w:val="16"/>
                <w:szCs w:val="16"/>
              </w:rPr>
            </w:pPr>
          </w:p>
        </w:tc>
        <w:tc>
          <w:tcPr>
            <w:tcW w:w="1523" w:type="dxa"/>
            <w:vMerge/>
            <w:tcBorders>
              <w:top w:val="nil"/>
              <w:left w:val="single" w:sz="8" w:space="0" w:color="auto"/>
              <w:bottom w:val="single" w:sz="8" w:space="0" w:color="000000"/>
              <w:right w:val="single" w:sz="8" w:space="0" w:color="auto"/>
            </w:tcBorders>
            <w:vAlign w:val="center"/>
            <w:hideMark/>
          </w:tcPr>
          <w:p w14:paraId="7E306A36" w14:textId="77777777" w:rsidR="00C70EB5" w:rsidRPr="00CF6FA2" w:rsidRDefault="00C70EB5" w:rsidP="009B2D05">
            <w:pPr>
              <w:rPr>
                <w:color w:val="000000"/>
                <w:sz w:val="16"/>
                <w:szCs w:val="16"/>
              </w:rPr>
            </w:pPr>
          </w:p>
        </w:tc>
        <w:tc>
          <w:tcPr>
            <w:tcW w:w="807" w:type="dxa"/>
            <w:vMerge/>
            <w:tcBorders>
              <w:top w:val="nil"/>
              <w:left w:val="single" w:sz="8" w:space="0" w:color="auto"/>
              <w:bottom w:val="nil"/>
              <w:right w:val="single" w:sz="8" w:space="0" w:color="auto"/>
            </w:tcBorders>
            <w:vAlign w:val="center"/>
            <w:hideMark/>
          </w:tcPr>
          <w:p w14:paraId="22678D9C" w14:textId="77777777" w:rsidR="00C70EB5" w:rsidRPr="00CF6FA2" w:rsidRDefault="00C70EB5" w:rsidP="009B2D05">
            <w:pPr>
              <w:rPr>
                <w:color w:val="000000"/>
                <w:sz w:val="16"/>
                <w:szCs w:val="16"/>
              </w:rPr>
            </w:pPr>
          </w:p>
        </w:tc>
        <w:tc>
          <w:tcPr>
            <w:tcW w:w="855" w:type="dxa"/>
            <w:vMerge/>
            <w:tcBorders>
              <w:top w:val="nil"/>
              <w:left w:val="single" w:sz="8" w:space="0" w:color="auto"/>
              <w:bottom w:val="single" w:sz="8" w:space="0" w:color="000000"/>
              <w:right w:val="single" w:sz="8" w:space="0" w:color="auto"/>
            </w:tcBorders>
            <w:vAlign w:val="center"/>
            <w:hideMark/>
          </w:tcPr>
          <w:p w14:paraId="79B0540A" w14:textId="77777777" w:rsidR="00C70EB5" w:rsidRPr="00CF6FA2" w:rsidRDefault="00C70EB5" w:rsidP="009B2D05">
            <w:pPr>
              <w:rPr>
                <w:color w:val="000000"/>
                <w:sz w:val="16"/>
                <w:szCs w:val="16"/>
              </w:rPr>
            </w:pPr>
          </w:p>
        </w:tc>
        <w:tc>
          <w:tcPr>
            <w:tcW w:w="981" w:type="dxa"/>
            <w:vMerge/>
            <w:tcBorders>
              <w:top w:val="nil"/>
              <w:left w:val="single" w:sz="8" w:space="0" w:color="auto"/>
              <w:bottom w:val="single" w:sz="8" w:space="0" w:color="000000"/>
              <w:right w:val="single" w:sz="8" w:space="0" w:color="auto"/>
            </w:tcBorders>
            <w:vAlign w:val="center"/>
            <w:hideMark/>
          </w:tcPr>
          <w:p w14:paraId="7C94F093" w14:textId="77777777" w:rsidR="00C70EB5" w:rsidRPr="00CF6FA2" w:rsidRDefault="00C70EB5" w:rsidP="009B2D05">
            <w:pPr>
              <w:rPr>
                <w:color w:val="000000"/>
                <w:sz w:val="16"/>
                <w:szCs w:val="16"/>
              </w:rPr>
            </w:pPr>
          </w:p>
        </w:tc>
        <w:tc>
          <w:tcPr>
            <w:tcW w:w="1047" w:type="dxa"/>
            <w:vMerge/>
            <w:tcBorders>
              <w:top w:val="nil"/>
              <w:left w:val="single" w:sz="8" w:space="0" w:color="auto"/>
              <w:bottom w:val="single" w:sz="8" w:space="0" w:color="000000"/>
              <w:right w:val="single" w:sz="8" w:space="0" w:color="auto"/>
            </w:tcBorders>
            <w:vAlign w:val="center"/>
            <w:hideMark/>
          </w:tcPr>
          <w:p w14:paraId="78DE3BCC" w14:textId="77777777" w:rsidR="00C70EB5" w:rsidRPr="00CF6FA2" w:rsidRDefault="00C70EB5" w:rsidP="009B2D05">
            <w:pPr>
              <w:rPr>
                <w:color w:val="000000"/>
                <w:sz w:val="16"/>
                <w:szCs w:val="16"/>
              </w:rPr>
            </w:pPr>
          </w:p>
        </w:tc>
        <w:tc>
          <w:tcPr>
            <w:tcW w:w="1080" w:type="dxa"/>
            <w:vMerge/>
            <w:tcBorders>
              <w:top w:val="nil"/>
              <w:left w:val="single" w:sz="8" w:space="0" w:color="auto"/>
              <w:bottom w:val="single" w:sz="8" w:space="0" w:color="000000"/>
              <w:right w:val="single" w:sz="8" w:space="0" w:color="auto"/>
            </w:tcBorders>
            <w:vAlign w:val="center"/>
            <w:hideMark/>
          </w:tcPr>
          <w:p w14:paraId="00A8FFD1" w14:textId="77777777" w:rsidR="00C70EB5" w:rsidRPr="00CF6FA2" w:rsidRDefault="00C70EB5" w:rsidP="009B2D05">
            <w:pPr>
              <w:rPr>
                <w:color w:val="000000"/>
                <w:sz w:val="16"/>
                <w:szCs w:val="16"/>
              </w:rPr>
            </w:pPr>
          </w:p>
        </w:tc>
        <w:tc>
          <w:tcPr>
            <w:tcW w:w="236" w:type="dxa"/>
            <w:tcBorders>
              <w:top w:val="nil"/>
              <w:left w:val="nil"/>
              <w:bottom w:val="nil"/>
              <w:right w:val="nil"/>
            </w:tcBorders>
            <w:shd w:val="clear" w:color="auto" w:fill="auto"/>
            <w:noWrap/>
            <w:vAlign w:val="bottom"/>
            <w:hideMark/>
          </w:tcPr>
          <w:p w14:paraId="6E6AAE65" w14:textId="77777777" w:rsidR="00C70EB5" w:rsidRPr="00CF6FA2" w:rsidRDefault="00C70EB5" w:rsidP="009B2D05">
            <w:pPr>
              <w:rPr>
                <w:rFonts w:ascii="Calibri" w:hAnsi="Calibri" w:cs="Calibri"/>
                <w:color w:val="000000"/>
              </w:rPr>
            </w:pPr>
          </w:p>
        </w:tc>
      </w:tr>
      <w:tr w:rsidR="00C70EB5" w:rsidRPr="00CF6FA2" w14:paraId="3E35E4C4" w14:textId="77777777" w:rsidTr="009B2D05">
        <w:trPr>
          <w:trHeight w:val="300"/>
        </w:trPr>
        <w:tc>
          <w:tcPr>
            <w:tcW w:w="1489" w:type="dxa"/>
            <w:vMerge/>
            <w:tcBorders>
              <w:top w:val="nil"/>
              <w:left w:val="single" w:sz="8" w:space="0" w:color="auto"/>
              <w:bottom w:val="single" w:sz="8" w:space="0" w:color="000000"/>
              <w:right w:val="single" w:sz="8" w:space="0" w:color="auto"/>
            </w:tcBorders>
            <w:vAlign w:val="center"/>
            <w:hideMark/>
          </w:tcPr>
          <w:p w14:paraId="63C0F389" w14:textId="77777777" w:rsidR="00C70EB5" w:rsidRPr="00CF6FA2" w:rsidRDefault="00C70EB5" w:rsidP="009B2D05">
            <w:pPr>
              <w:rPr>
                <w:color w:val="000000"/>
                <w:sz w:val="16"/>
                <w:szCs w:val="16"/>
              </w:rPr>
            </w:pPr>
          </w:p>
        </w:tc>
        <w:tc>
          <w:tcPr>
            <w:tcW w:w="1398" w:type="dxa"/>
            <w:vMerge/>
            <w:tcBorders>
              <w:top w:val="nil"/>
              <w:left w:val="single" w:sz="8" w:space="0" w:color="auto"/>
              <w:bottom w:val="single" w:sz="8" w:space="0" w:color="000000"/>
              <w:right w:val="single" w:sz="8" w:space="0" w:color="auto"/>
            </w:tcBorders>
            <w:vAlign w:val="center"/>
            <w:hideMark/>
          </w:tcPr>
          <w:p w14:paraId="7C4BB9EA" w14:textId="77777777" w:rsidR="00C70EB5" w:rsidRPr="00CF6FA2" w:rsidRDefault="00C70EB5" w:rsidP="009B2D05">
            <w:pPr>
              <w:rPr>
                <w:color w:val="000000"/>
                <w:sz w:val="16"/>
                <w:szCs w:val="16"/>
              </w:rPr>
            </w:pPr>
          </w:p>
        </w:tc>
        <w:tc>
          <w:tcPr>
            <w:tcW w:w="1523" w:type="dxa"/>
            <w:vMerge/>
            <w:tcBorders>
              <w:top w:val="nil"/>
              <w:left w:val="single" w:sz="8" w:space="0" w:color="auto"/>
              <w:bottom w:val="single" w:sz="8" w:space="0" w:color="000000"/>
              <w:right w:val="single" w:sz="8" w:space="0" w:color="auto"/>
            </w:tcBorders>
            <w:vAlign w:val="center"/>
            <w:hideMark/>
          </w:tcPr>
          <w:p w14:paraId="00283C79" w14:textId="77777777" w:rsidR="00C70EB5" w:rsidRPr="00CF6FA2" w:rsidRDefault="00C70EB5" w:rsidP="009B2D05">
            <w:pPr>
              <w:rPr>
                <w:color w:val="000000"/>
                <w:sz w:val="16"/>
                <w:szCs w:val="16"/>
              </w:rPr>
            </w:pPr>
          </w:p>
        </w:tc>
        <w:tc>
          <w:tcPr>
            <w:tcW w:w="807" w:type="dxa"/>
            <w:tcBorders>
              <w:top w:val="nil"/>
              <w:left w:val="nil"/>
              <w:bottom w:val="nil"/>
              <w:right w:val="single" w:sz="8" w:space="0" w:color="auto"/>
            </w:tcBorders>
            <w:shd w:val="clear" w:color="000000" w:fill="FFFFFF"/>
            <w:vAlign w:val="center"/>
            <w:hideMark/>
          </w:tcPr>
          <w:p w14:paraId="22A4A82E" w14:textId="77777777" w:rsidR="00C70EB5" w:rsidRPr="00CF6FA2" w:rsidRDefault="00C70EB5" w:rsidP="009B2D05">
            <w:pPr>
              <w:rPr>
                <w:color w:val="000000"/>
                <w:sz w:val="16"/>
                <w:szCs w:val="16"/>
              </w:rPr>
            </w:pPr>
            <w:r w:rsidRPr="00CF6FA2">
              <w:rPr>
                <w:color w:val="000000"/>
                <w:sz w:val="16"/>
                <w:szCs w:val="16"/>
              </w:rPr>
              <w:t xml:space="preserve">    80-84</w:t>
            </w:r>
          </w:p>
        </w:tc>
        <w:tc>
          <w:tcPr>
            <w:tcW w:w="855" w:type="dxa"/>
            <w:vMerge/>
            <w:tcBorders>
              <w:top w:val="nil"/>
              <w:left w:val="single" w:sz="8" w:space="0" w:color="auto"/>
              <w:bottom w:val="single" w:sz="8" w:space="0" w:color="000000"/>
              <w:right w:val="single" w:sz="8" w:space="0" w:color="auto"/>
            </w:tcBorders>
            <w:vAlign w:val="center"/>
            <w:hideMark/>
          </w:tcPr>
          <w:p w14:paraId="21D4A55C" w14:textId="77777777" w:rsidR="00C70EB5" w:rsidRPr="00CF6FA2" w:rsidRDefault="00C70EB5" w:rsidP="009B2D05">
            <w:pPr>
              <w:rPr>
                <w:color w:val="000000"/>
                <w:sz w:val="16"/>
                <w:szCs w:val="16"/>
              </w:rPr>
            </w:pPr>
          </w:p>
        </w:tc>
        <w:tc>
          <w:tcPr>
            <w:tcW w:w="981" w:type="dxa"/>
            <w:vMerge/>
            <w:tcBorders>
              <w:top w:val="nil"/>
              <w:left w:val="single" w:sz="8" w:space="0" w:color="auto"/>
              <w:bottom w:val="single" w:sz="8" w:space="0" w:color="000000"/>
              <w:right w:val="single" w:sz="8" w:space="0" w:color="auto"/>
            </w:tcBorders>
            <w:vAlign w:val="center"/>
            <w:hideMark/>
          </w:tcPr>
          <w:p w14:paraId="75D88892" w14:textId="77777777" w:rsidR="00C70EB5" w:rsidRPr="00CF6FA2" w:rsidRDefault="00C70EB5" w:rsidP="009B2D05">
            <w:pPr>
              <w:rPr>
                <w:color w:val="000000"/>
                <w:sz w:val="16"/>
                <w:szCs w:val="16"/>
              </w:rPr>
            </w:pPr>
          </w:p>
        </w:tc>
        <w:tc>
          <w:tcPr>
            <w:tcW w:w="1047" w:type="dxa"/>
            <w:vMerge/>
            <w:tcBorders>
              <w:top w:val="nil"/>
              <w:left w:val="single" w:sz="8" w:space="0" w:color="auto"/>
              <w:bottom w:val="single" w:sz="8" w:space="0" w:color="000000"/>
              <w:right w:val="single" w:sz="8" w:space="0" w:color="auto"/>
            </w:tcBorders>
            <w:vAlign w:val="center"/>
            <w:hideMark/>
          </w:tcPr>
          <w:p w14:paraId="0EFC3431" w14:textId="77777777" w:rsidR="00C70EB5" w:rsidRPr="00CF6FA2" w:rsidRDefault="00C70EB5" w:rsidP="009B2D05">
            <w:pPr>
              <w:rPr>
                <w:color w:val="000000"/>
                <w:sz w:val="16"/>
                <w:szCs w:val="16"/>
              </w:rPr>
            </w:pPr>
          </w:p>
        </w:tc>
        <w:tc>
          <w:tcPr>
            <w:tcW w:w="1080" w:type="dxa"/>
            <w:vMerge/>
            <w:tcBorders>
              <w:top w:val="nil"/>
              <w:left w:val="single" w:sz="8" w:space="0" w:color="auto"/>
              <w:bottom w:val="single" w:sz="8" w:space="0" w:color="000000"/>
              <w:right w:val="single" w:sz="8" w:space="0" w:color="auto"/>
            </w:tcBorders>
            <w:vAlign w:val="center"/>
            <w:hideMark/>
          </w:tcPr>
          <w:p w14:paraId="7C6AE5AF" w14:textId="77777777" w:rsidR="00C70EB5" w:rsidRPr="00CF6FA2" w:rsidRDefault="00C70EB5" w:rsidP="009B2D05">
            <w:pPr>
              <w:rPr>
                <w:color w:val="000000"/>
                <w:sz w:val="16"/>
                <w:szCs w:val="16"/>
              </w:rPr>
            </w:pPr>
          </w:p>
        </w:tc>
        <w:tc>
          <w:tcPr>
            <w:tcW w:w="236" w:type="dxa"/>
            <w:vAlign w:val="center"/>
            <w:hideMark/>
          </w:tcPr>
          <w:p w14:paraId="2BFA5905" w14:textId="77777777" w:rsidR="00C70EB5" w:rsidRPr="00CF6FA2" w:rsidRDefault="00C70EB5" w:rsidP="009B2D05">
            <w:pPr>
              <w:rPr>
                <w:sz w:val="20"/>
                <w:szCs w:val="20"/>
              </w:rPr>
            </w:pPr>
          </w:p>
        </w:tc>
      </w:tr>
      <w:tr w:rsidR="00C70EB5" w:rsidRPr="00CF6FA2" w14:paraId="2791C0EF" w14:textId="77777777" w:rsidTr="009B2D05">
        <w:trPr>
          <w:trHeight w:val="300"/>
        </w:trPr>
        <w:tc>
          <w:tcPr>
            <w:tcW w:w="1489" w:type="dxa"/>
            <w:vMerge/>
            <w:tcBorders>
              <w:top w:val="nil"/>
              <w:left w:val="single" w:sz="8" w:space="0" w:color="auto"/>
              <w:bottom w:val="single" w:sz="8" w:space="0" w:color="000000"/>
              <w:right w:val="single" w:sz="8" w:space="0" w:color="auto"/>
            </w:tcBorders>
            <w:vAlign w:val="center"/>
            <w:hideMark/>
          </w:tcPr>
          <w:p w14:paraId="349605C6" w14:textId="77777777" w:rsidR="00C70EB5" w:rsidRPr="00CF6FA2" w:rsidRDefault="00C70EB5" w:rsidP="009B2D05">
            <w:pPr>
              <w:rPr>
                <w:color w:val="000000"/>
                <w:sz w:val="16"/>
                <w:szCs w:val="16"/>
              </w:rPr>
            </w:pPr>
          </w:p>
        </w:tc>
        <w:tc>
          <w:tcPr>
            <w:tcW w:w="1398" w:type="dxa"/>
            <w:tcBorders>
              <w:top w:val="nil"/>
              <w:left w:val="nil"/>
              <w:bottom w:val="single" w:sz="8" w:space="0" w:color="auto"/>
              <w:right w:val="single" w:sz="8" w:space="0" w:color="auto"/>
            </w:tcBorders>
            <w:shd w:val="clear" w:color="000000" w:fill="FFFFFF"/>
            <w:vAlign w:val="center"/>
            <w:hideMark/>
          </w:tcPr>
          <w:p w14:paraId="7A685D36" w14:textId="77777777" w:rsidR="00C70EB5" w:rsidRPr="00CF6FA2" w:rsidRDefault="00C70EB5" w:rsidP="009B2D05">
            <w:pPr>
              <w:jc w:val="center"/>
              <w:rPr>
                <w:color w:val="000000"/>
                <w:sz w:val="16"/>
                <w:szCs w:val="16"/>
              </w:rPr>
            </w:pPr>
            <w:r w:rsidRPr="00CF6FA2">
              <w:rPr>
                <w:color w:val="000000"/>
                <w:sz w:val="16"/>
                <w:szCs w:val="16"/>
              </w:rPr>
              <w:t>10.5</w:t>
            </w:r>
          </w:p>
        </w:tc>
        <w:tc>
          <w:tcPr>
            <w:tcW w:w="1523" w:type="dxa"/>
            <w:tcBorders>
              <w:top w:val="nil"/>
              <w:left w:val="nil"/>
              <w:bottom w:val="single" w:sz="8" w:space="0" w:color="auto"/>
              <w:right w:val="single" w:sz="8" w:space="0" w:color="auto"/>
            </w:tcBorders>
            <w:shd w:val="clear" w:color="000000" w:fill="FFFFFF"/>
            <w:vAlign w:val="center"/>
            <w:hideMark/>
          </w:tcPr>
          <w:p w14:paraId="10CCCA1F" w14:textId="77777777" w:rsidR="00C70EB5" w:rsidRPr="00CF6FA2" w:rsidRDefault="00C70EB5" w:rsidP="009B2D05">
            <w:pPr>
              <w:jc w:val="center"/>
              <w:rPr>
                <w:color w:val="000000"/>
                <w:sz w:val="16"/>
                <w:szCs w:val="16"/>
              </w:rPr>
            </w:pPr>
            <w:r w:rsidRPr="00CF6FA2">
              <w:rPr>
                <w:color w:val="000000"/>
                <w:sz w:val="16"/>
                <w:szCs w:val="16"/>
              </w:rPr>
              <w:t>B-</w:t>
            </w:r>
          </w:p>
        </w:tc>
        <w:tc>
          <w:tcPr>
            <w:tcW w:w="807" w:type="dxa"/>
            <w:tcBorders>
              <w:top w:val="nil"/>
              <w:left w:val="nil"/>
              <w:bottom w:val="single" w:sz="8" w:space="0" w:color="auto"/>
              <w:right w:val="single" w:sz="8" w:space="0" w:color="auto"/>
            </w:tcBorders>
            <w:shd w:val="clear" w:color="000000" w:fill="FFFFFF"/>
            <w:vAlign w:val="center"/>
            <w:hideMark/>
          </w:tcPr>
          <w:p w14:paraId="1B72B126" w14:textId="77777777" w:rsidR="00C70EB5" w:rsidRPr="00CF6FA2" w:rsidRDefault="00C70EB5" w:rsidP="009B2D05">
            <w:pPr>
              <w:rPr>
                <w:rFonts w:ascii="Calibri" w:hAnsi="Calibri" w:cs="Calibri"/>
                <w:color w:val="000000"/>
              </w:rPr>
            </w:pPr>
            <w:r w:rsidRPr="00CF6FA2">
              <w:rPr>
                <w:rFonts w:ascii="Calibri" w:hAnsi="Calibri" w:cs="Calibri"/>
                <w:color w:val="000000"/>
              </w:rPr>
              <w:t> </w:t>
            </w:r>
          </w:p>
        </w:tc>
        <w:tc>
          <w:tcPr>
            <w:tcW w:w="855" w:type="dxa"/>
            <w:tcBorders>
              <w:top w:val="nil"/>
              <w:left w:val="nil"/>
              <w:bottom w:val="single" w:sz="8" w:space="0" w:color="000000"/>
              <w:right w:val="single" w:sz="8" w:space="0" w:color="auto"/>
            </w:tcBorders>
            <w:shd w:val="clear" w:color="auto" w:fill="auto"/>
            <w:vAlign w:val="center"/>
            <w:hideMark/>
          </w:tcPr>
          <w:p w14:paraId="1A02C6E3" w14:textId="77777777" w:rsidR="00C70EB5" w:rsidRPr="00CF6FA2" w:rsidRDefault="00C70EB5" w:rsidP="009B2D05">
            <w:pPr>
              <w:jc w:val="center"/>
              <w:rPr>
                <w:color w:val="000000"/>
                <w:sz w:val="16"/>
                <w:szCs w:val="16"/>
              </w:rPr>
            </w:pPr>
            <w:r w:rsidRPr="00CF6FA2">
              <w:rPr>
                <w:color w:val="000000"/>
                <w:sz w:val="16"/>
                <w:szCs w:val="16"/>
              </w:rPr>
              <w:t>2.8</w:t>
            </w:r>
          </w:p>
        </w:tc>
        <w:tc>
          <w:tcPr>
            <w:tcW w:w="981" w:type="dxa"/>
            <w:vMerge/>
            <w:tcBorders>
              <w:top w:val="nil"/>
              <w:left w:val="single" w:sz="8" w:space="0" w:color="auto"/>
              <w:bottom w:val="single" w:sz="8" w:space="0" w:color="000000"/>
              <w:right w:val="single" w:sz="8" w:space="0" w:color="auto"/>
            </w:tcBorders>
            <w:vAlign w:val="center"/>
            <w:hideMark/>
          </w:tcPr>
          <w:p w14:paraId="7794C243" w14:textId="77777777" w:rsidR="00C70EB5" w:rsidRPr="00CF6FA2" w:rsidRDefault="00C70EB5" w:rsidP="009B2D05">
            <w:pPr>
              <w:rPr>
                <w:color w:val="000000"/>
                <w:sz w:val="16"/>
                <w:szCs w:val="16"/>
              </w:rPr>
            </w:pPr>
          </w:p>
        </w:tc>
        <w:tc>
          <w:tcPr>
            <w:tcW w:w="1047" w:type="dxa"/>
            <w:vMerge/>
            <w:tcBorders>
              <w:top w:val="nil"/>
              <w:left w:val="single" w:sz="8" w:space="0" w:color="auto"/>
              <w:bottom w:val="single" w:sz="8" w:space="0" w:color="000000"/>
              <w:right w:val="single" w:sz="8" w:space="0" w:color="auto"/>
            </w:tcBorders>
            <w:vAlign w:val="center"/>
            <w:hideMark/>
          </w:tcPr>
          <w:p w14:paraId="20ED6F57" w14:textId="77777777" w:rsidR="00C70EB5" w:rsidRPr="00CF6FA2" w:rsidRDefault="00C70EB5" w:rsidP="009B2D05">
            <w:pPr>
              <w:rPr>
                <w:color w:val="000000"/>
                <w:sz w:val="16"/>
                <w:szCs w:val="16"/>
              </w:rPr>
            </w:pPr>
          </w:p>
        </w:tc>
        <w:tc>
          <w:tcPr>
            <w:tcW w:w="1080" w:type="dxa"/>
            <w:vMerge/>
            <w:tcBorders>
              <w:top w:val="nil"/>
              <w:left w:val="single" w:sz="8" w:space="0" w:color="auto"/>
              <w:bottom w:val="single" w:sz="8" w:space="0" w:color="000000"/>
              <w:right w:val="single" w:sz="8" w:space="0" w:color="auto"/>
            </w:tcBorders>
            <w:vAlign w:val="center"/>
            <w:hideMark/>
          </w:tcPr>
          <w:p w14:paraId="4FD51EC4" w14:textId="77777777" w:rsidR="00C70EB5" w:rsidRPr="00CF6FA2" w:rsidRDefault="00C70EB5" w:rsidP="009B2D05">
            <w:pPr>
              <w:rPr>
                <w:color w:val="000000"/>
                <w:sz w:val="16"/>
                <w:szCs w:val="16"/>
              </w:rPr>
            </w:pPr>
          </w:p>
        </w:tc>
        <w:tc>
          <w:tcPr>
            <w:tcW w:w="236" w:type="dxa"/>
            <w:vAlign w:val="center"/>
            <w:hideMark/>
          </w:tcPr>
          <w:p w14:paraId="3E0A2DF4" w14:textId="77777777" w:rsidR="00C70EB5" w:rsidRPr="00CF6FA2" w:rsidRDefault="00C70EB5" w:rsidP="009B2D05">
            <w:pPr>
              <w:rPr>
                <w:sz w:val="20"/>
                <w:szCs w:val="20"/>
              </w:rPr>
            </w:pPr>
          </w:p>
        </w:tc>
      </w:tr>
      <w:tr w:rsidR="00C70EB5" w:rsidRPr="00CF6FA2" w14:paraId="059C69CE" w14:textId="77777777" w:rsidTr="009B2D05">
        <w:trPr>
          <w:trHeight w:val="300"/>
        </w:trPr>
        <w:tc>
          <w:tcPr>
            <w:tcW w:w="1489" w:type="dxa"/>
            <w:vMerge/>
            <w:tcBorders>
              <w:top w:val="nil"/>
              <w:left w:val="single" w:sz="8" w:space="0" w:color="auto"/>
              <w:bottom w:val="single" w:sz="8" w:space="0" w:color="000000"/>
              <w:right w:val="single" w:sz="8" w:space="0" w:color="auto"/>
            </w:tcBorders>
            <w:vAlign w:val="center"/>
            <w:hideMark/>
          </w:tcPr>
          <w:p w14:paraId="1DA35BC1" w14:textId="77777777" w:rsidR="00C70EB5" w:rsidRPr="00CF6FA2" w:rsidRDefault="00C70EB5" w:rsidP="009B2D05">
            <w:pPr>
              <w:rPr>
                <w:color w:val="000000"/>
                <w:sz w:val="16"/>
                <w:szCs w:val="16"/>
              </w:rPr>
            </w:pPr>
          </w:p>
        </w:tc>
        <w:tc>
          <w:tcPr>
            <w:tcW w:w="1398" w:type="dxa"/>
            <w:tcBorders>
              <w:top w:val="nil"/>
              <w:left w:val="nil"/>
              <w:bottom w:val="single" w:sz="8" w:space="0" w:color="auto"/>
              <w:right w:val="single" w:sz="8" w:space="0" w:color="auto"/>
            </w:tcBorders>
            <w:shd w:val="clear" w:color="000000" w:fill="FFFFFF"/>
            <w:vAlign w:val="center"/>
            <w:hideMark/>
          </w:tcPr>
          <w:p w14:paraId="1F03C72B" w14:textId="77777777" w:rsidR="00C70EB5" w:rsidRPr="00CF6FA2" w:rsidRDefault="00C70EB5" w:rsidP="009B2D05">
            <w:pPr>
              <w:jc w:val="center"/>
              <w:rPr>
                <w:color w:val="000000"/>
                <w:sz w:val="16"/>
                <w:szCs w:val="16"/>
              </w:rPr>
            </w:pPr>
            <w:r w:rsidRPr="00CF6FA2">
              <w:rPr>
                <w:color w:val="000000"/>
                <w:sz w:val="16"/>
                <w:szCs w:val="16"/>
              </w:rPr>
              <w:t>10.01</w:t>
            </w:r>
          </w:p>
        </w:tc>
        <w:tc>
          <w:tcPr>
            <w:tcW w:w="1523" w:type="dxa"/>
            <w:tcBorders>
              <w:top w:val="nil"/>
              <w:left w:val="nil"/>
              <w:bottom w:val="single" w:sz="8" w:space="0" w:color="auto"/>
              <w:right w:val="single" w:sz="8" w:space="0" w:color="auto"/>
            </w:tcBorders>
            <w:shd w:val="clear" w:color="000000" w:fill="FFFFFF"/>
            <w:vAlign w:val="center"/>
            <w:hideMark/>
          </w:tcPr>
          <w:p w14:paraId="6EFC7E1B" w14:textId="77777777" w:rsidR="00C70EB5" w:rsidRPr="00CF6FA2" w:rsidRDefault="00C70EB5" w:rsidP="009B2D05">
            <w:pPr>
              <w:jc w:val="center"/>
              <w:rPr>
                <w:color w:val="000000"/>
                <w:sz w:val="16"/>
                <w:szCs w:val="16"/>
              </w:rPr>
            </w:pPr>
            <w:r w:rsidRPr="00CF6FA2">
              <w:rPr>
                <w:color w:val="000000"/>
                <w:sz w:val="16"/>
                <w:szCs w:val="16"/>
              </w:rPr>
              <w:t>C+</w:t>
            </w:r>
          </w:p>
        </w:tc>
        <w:tc>
          <w:tcPr>
            <w:tcW w:w="807"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677EC891" w14:textId="77777777" w:rsidR="00C70EB5" w:rsidRPr="00CF6FA2" w:rsidRDefault="00C70EB5" w:rsidP="009B2D05">
            <w:pPr>
              <w:jc w:val="center"/>
              <w:rPr>
                <w:rFonts w:ascii="Calibri" w:hAnsi="Calibri" w:cs="Calibri"/>
                <w:color w:val="000000"/>
                <w:sz w:val="16"/>
                <w:szCs w:val="16"/>
              </w:rPr>
            </w:pPr>
            <w:r w:rsidRPr="00CF6FA2">
              <w:rPr>
                <w:rFonts w:ascii="Calibri" w:hAnsi="Calibri" w:cs="Calibri"/>
                <w:color w:val="000000"/>
                <w:sz w:val="16"/>
                <w:szCs w:val="16"/>
              </w:rPr>
              <w:t>75-79</w:t>
            </w:r>
          </w:p>
        </w:tc>
        <w:tc>
          <w:tcPr>
            <w:tcW w:w="855" w:type="dxa"/>
            <w:tcBorders>
              <w:top w:val="nil"/>
              <w:left w:val="nil"/>
              <w:bottom w:val="single" w:sz="8" w:space="0" w:color="auto"/>
              <w:right w:val="single" w:sz="8" w:space="0" w:color="auto"/>
            </w:tcBorders>
            <w:shd w:val="clear" w:color="000000" w:fill="FFFFFF"/>
            <w:vAlign w:val="center"/>
            <w:hideMark/>
          </w:tcPr>
          <w:p w14:paraId="05E15F23" w14:textId="77777777" w:rsidR="00C70EB5" w:rsidRPr="00CF6FA2" w:rsidRDefault="00C70EB5" w:rsidP="009B2D05">
            <w:pPr>
              <w:jc w:val="center"/>
              <w:rPr>
                <w:color w:val="000000"/>
                <w:sz w:val="16"/>
                <w:szCs w:val="16"/>
              </w:rPr>
            </w:pPr>
            <w:r w:rsidRPr="00CF6FA2">
              <w:rPr>
                <w:color w:val="000000"/>
                <w:sz w:val="16"/>
                <w:szCs w:val="16"/>
              </w:rPr>
              <w:t>2.5</w:t>
            </w:r>
          </w:p>
        </w:tc>
        <w:tc>
          <w:tcPr>
            <w:tcW w:w="981" w:type="dxa"/>
            <w:vMerge w:val="restart"/>
            <w:tcBorders>
              <w:top w:val="nil"/>
              <w:left w:val="single" w:sz="8" w:space="0" w:color="auto"/>
              <w:bottom w:val="nil"/>
              <w:right w:val="single" w:sz="8" w:space="0" w:color="auto"/>
            </w:tcBorders>
            <w:shd w:val="clear" w:color="000000" w:fill="FFFFFF"/>
            <w:vAlign w:val="center"/>
            <w:hideMark/>
          </w:tcPr>
          <w:p w14:paraId="320B69E1" w14:textId="77777777" w:rsidR="00C70EB5" w:rsidRPr="00CF6FA2" w:rsidRDefault="00C70EB5" w:rsidP="009B2D05">
            <w:pPr>
              <w:jc w:val="center"/>
              <w:rPr>
                <w:color w:val="000000"/>
                <w:sz w:val="16"/>
                <w:szCs w:val="16"/>
              </w:rPr>
            </w:pPr>
            <w:r w:rsidRPr="00CF6FA2">
              <w:rPr>
                <w:color w:val="000000"/>
                <w:sz w:val="16"/>
                <w:szCs w:val="16"/>
              </w:rPr>
              <w:t>Pass</w:t>
            </w:r>
          </w:p>
        </w:tc>
        <w:tc>
          <w:tcPr>
            <w:tcW w:w="1047" w:type="dxa"/>
            <w:vMerge w:val="restart"/>
            <w:tcBorders>
              <w:top w:val="nil"/>
              <w:left w:val="single" w:sz="8" w:space="0" w:color="auto"/>
              <w:bottom w:val="nil"/>
              <w:right w:val="single" w:sz="8" w:space="0" w:color="auto"/>
            </w:tcBorders>
            <w:shd w:val="clear" w:color="000000" w:fill="FFFFFF"/>
            <w:vAlign w:val="center"/>
            <w:hideMark/>
          </w:tcPr>
          <w:p w14:paraId="7AE99DFF" w14:textId="77777777" w:rsidR="00C70EB5" w:rsidRPr="00CF6FA2" w:rsidRDefault="00C70EB5" w:rsidP="009B2D05">
            <w:pPr>
              <w:jc w:val="center"/>
              <w:rPr>
                <w:color w:val="000000"/>
                <w:sz w:val="16"/>
                <w:szCs w:val="16"/>
              </w:rPr>
            </w:pPr>
            <w:r w:rsidRPr="00CF6FA2">
              <w:rPr>
                <w:color w:val="000000"/>
                <w:sz w:val="16"/>
                <w:szCs w:val="16"/>
              </w:rPr>
              <w:t>40-49.9</w:t>
            </w:r>
          </w:p>
        </w:tc>
        <w:tc>
          <w:tcPr>
            <w:tcW w:w="1080"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6F5F47DB" w14:textId="77777777" w:rsidR="00C70EB5" w:rsidRPr="00CF6FA2" w:rsidRDefault="00C70EB5" w:rsidP="009B2D05">
            <w:pPr>
              <w:rPr>
                <w:color w:val="000000"/>
                <w:sz w:val="16"/>
                <w:szCs w:val="16"/>
              </w:rPr>
            </w:pPr>
            <w:r w:rsidRPr="00CF6FA2">
              <w:rPr>
                <w:color w:val="000000"/>
                <w:sz w:val="16"/>
                <w:szCs w:val="16"/>
              </w:rPr>
              <w:t>Third Class</w:t>
            </w:r>
          </w:p>
        </w:tc>
        <w:tc>
          <w:tcPr>
            <w:tcW w:w="236" w:type="dxa"/>
            <w:vAlign w:val="center"/>
            <w:hideMark/>
          </w:tcPr>
          <w:p w14:paraId="35547F17" w14:textId="77777777" w:rsidR="00C70EB5" w:rsidRPr="00CF6FA2" w:rsidRDefault="00C70EB5" w:rsidP="009B2D05">
            <w:pPr>
              <w:rPr>
                <w:sz w:val="20"/>
                <w:szCs w:val="20"/>
              </w:rPr>
            </w:pPr>
          </w:p>
        </w:tc>
      </w:tr>
      <w:tr w:rsidR="00C70EB5" w:rsidRPr="00CF6FA2" w14:paraId="71DA02A3" w14:textId="77777777" w:rsidTr="009B2D05">
        <w:trPr>
          <w:trHeight w:val="288"/>
        </w:trPr>
        <w:tc>
          <w:tcPr>
            <w:tcW w:w="1489" w:type="dxa"/>
            <w:vMerge/>
            <w:tcBorders>
              <w:top w:val="nil"/>
              <w:left w:val="single" w:sz="8" w:space="0" w:color="auto"/>
              <w:bottom w:val="single" w:sz="8" w:space="0" w:color="000000"/>
              <w:right w:val="single" w:sz="8" w:space="0" w:color="auto"/>
            </w:tcBorders>
            <w:vAlign w:val="center"/>
            <w:hideMark/>
          </w:tcPr>
          <w:p w14:paraId="5C93AC25" w14:textId="77777777" w:rsidR="00C70EB5" w:rsidRPr="00CF6FA2" w:rsidRDefault="00C70EB5" w:rsidP="009B2D05">
            <w:pPr>
              <w:rPr>
                <w:color w:val="000000"/>
                <w:sz w:val="16"/>
                <w:szCs w:val="16"/>
              </w:rPr>
            </w:pPr>
          </w:p>
        </w:tc>
        <w:tc>
          <w:tcPr>
            <w:tcW w:w="1398"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283FFD01" w14:textId="77777777" w:rsidR="00C70EB5" w:rsidRPr="00CF6FA2" w:rsidRDefault="00C70EB5" w:rsidP="009B2D05">
            <w:pPr>
              <w:jc w:val="center"/>
              <w:rPr>
                <w:color w:val="000000"/>
                <w:sz w:val="16"/>
                <w:szCs w:val="16"/>
              </w:rPr>
            </w:pPr>
            <w:r w:rsidRPr="00CF6FA2">
              <w:rPr>
                <w:color w:val="000000"/>
                <w:sz w:val="16"/>
                <w:szCs w:val="16"/>
              </w:rPr>
              <w:t>10</w:t>
            </w:r>
          </w:p>
        </w:tc>
        <w:tc>
          <w:tcPr>
            <w:tcW w:w="1523" w:type="dxa"/>
            <w:tcBorders>
              <w:top w:val="nil"/>
              <w:left w:val="nil"/>
              <w:bottom w:val="nil"/>
              <w:right w:val="single" w:sz="8" w:space="0" w:color="auto"/>
            </w:tcBorders>
            <w:shd w:val="clear" w:color="000000" w:fill="FFFFFF"/>
            <w:vAlign w:val="center"/>
            <w:hideMark/>
          </w:tcPr>
          <w:p w14:paraId="39D9E8FA" w14:textId="77777777" w:rsidR="00C70EB5" w:rsidRPr="00CF6FA2" w:rsidRDefault="00C70EB5" w:rsidP="009B2D05">
            <w:pPr>
              <w:jc w:val="center"/>
              <w:rPr>
                <w:color w:val="000000"/>
                <w:sz w:val="16"/>
                <w:szCs w:val="16"/>
              </w:rPr>
            </w:pPr>
            <w:r w:rsidRPr="00CF6FA2">
              <w:rPr>
                <w:color w:val="000000"/>
                <w:sz w:val="16"/>
                <w:szCs w:val="16"/>
              </w:rPr>
              <w:t> </w:t>
            </w:r>
          </w:p>
        </w:tc>
        <w:tc>
          <w:tcPr>
            <w:tcW w:w="807" w:type="dxa"/>
            <w:vMerge/>
            <w:tcBorders>
              <w:top w:val="nil"/>
              <w:left w:val="single" w:sz="8" w:space="0" w:color="auto"/>
              <w:bottom w:val="single" w:sz="8" w:space="0" w:color="000000"/>
              <w:right w:val="single" w:sz="8" w:space="0" w:color="auto"/>
            </w:tcBorders>
            <w:vAlign w:val="center"/>
            <w:hideMark/>
          </w:tcPr>
          <w:p w14:paraId="77CBA1F3" w14:textId="77777777" w:rsidR="00C70EB5" w:rsidRPr="00CF6FA2" w:rsidRDefault="00C70EB5" w:rsidP="009B2D05">
            <w:pPr>
              <w:rPr>
                <w:rFonts w:ascii="Calibri" w:hAnsi="Calibri" w:cs="Calibri"/>
                <w:color w:val="000000"/>
                <w:sz w:val="16"/>
                <w:szCs w:val="16"/>
              </w:rPr>
            </w:pPr>
          </w:p>
        </w:tc>
        <w:tc>
          <w:tcPr>
            <w:tcW w:w="855" w:type="dxa"/>
            <w:vMerge w:val="restart"/>
            <w:tcBorders>
              <w:top w:val="nil"/>
              <w:left w:val="single" w:sz="8" w:space="0" w:color="auto"/>
              <w:bottom w:val="single" w:sz="8" w:space="0" w:color="000000"/>
              <w:right w:val="single" w:sz="8" w:space="0" w:color="auto"/>
            </w:tcBorders>
            <w:shd w:val="clear" w:color="auto" w:fill="auto"/>
            <w:vAlign w:val="center"/>
            <w:hideMark/>
          </w:tcPr>
          <w:p w14:paraId="5A10CD07" w14:textId="77777777" w:rsidR="00C70EB5" w:rsidRPr="00CF6FA2" w:rsidRDefault="00C70EB5" w:rsidP="009B2D05">
            <w:pPr>
              <w:jc w:val="center"/>
              <w:rPr>
                <w:color w:val="000000"/>
                <w:sz w:val="16"/>
                <w:szCs w:val="16"/>
              </w:rPr>
            </w:pPr>
            <w:r w:rsidRPr="00CF6FA2">
              <w:rPr>
                <w:color w:val="000000"/>
                <w:sz w:val="16"/>
                <w:szCs w:val="16"/>
              </w:rPr>
              <w:t>2</w:t>
            </w:r>
          </w:p>
        </w:tc>
        <w:tc>
          <w:tcPr>
            <w:tcW w:w="981" w:type="dxa"/>
            <w:vMerge/>
            <w:tcBorders>
              <w:top w:val="nil"/>
              <w:left w:val="single" w:sz="8" w:space="0" w:color="auto"/>
              <w:bottom w:val="nil"/>
              <w:right w:val="single" w:sz="8" w:space="0" w:color="auto"/>
            </w:tcBorders>
            <w:vAlign w:val="center"/>
            <w:hideMark/>
          </w:tcPr>
          <w:p w14:paraId="51967928" w14:textId="77777777" w:rsidR="00C70EB5" w:rsidRPr="00CF6FA2" w:rsidRDefault="00C70EB5" w:rsidP="009B2D05">
            <w:pPr>
              <w:rPr>
                <w:color w:val="000000"/>
                <w:sz w:val="16"/>
                <w:szCs w:val="16"/>
              </w:rPr>
            </w:pPr>
          </w:p>
        </w:tc>
        <w:tc>
          <w:tcPr>
            <w:tcW w:w="1047" w:type="dxa"/>
            <w:vMerge/>
            <w:tcBorders>
              <w:top w:val="nil"/>
              <w:left w:val="single" w:sz="8" w:space="0" w:color="auto"/>
              <w:bottom w:val="nil"/>
              <w:right w:val="single" w:sz="8" w:space="0" w:color="auto"/>
            </w:tcBorders>
            <w:vAlign w:val="center"/>
            <w:hideMark/>
          </w:tcPr>
          <w:p w14:paraId="14B2D7CA" w14:textId="77777777" w:rsidR="00C70EB5" w:rsidRPr="00CF6FA2" w:rsidRDefault="00C70EB5" w:rsidP="009B2D05">
            <w:pPr>
              <w:rPr>
                <w:color w:val="000000"/>
                <w:sz w:val="16"/>
                <w:szCs w:val="16"/>
              </w:rPr>
            </w:pPr>
          </w:p>
        </w:tc>
        <w:tc>
          <w:tcPr>
            <w:tcW w:w="1080" w:type="dxa"/>
            <w:vMerge/>
            <w:tcBorders>
              <w:top w:val="nil"/>
              <w:left w:val="single" w:sz="8" w:space="0" w:color="auto"/>
              <w:bottom w:val="single" w:sz="8" w:space="0" w:color="000000"/>
              <w:right w:val="single" w:sz="8" w:space="0" w:color="auto"/>
            </w:tcBorders>
            <w:vAlign w:val="center"/>
            <w:hideMark/>
          </w:tcPr>
          <w:p w14:paraId="2C0D1535" w14:textId="77777777" w:rsidR="00C70EB5" w:rsidRPr="00CF6FA2" w:rsidRDefault="00C70EB5" w:rsidP="009B2D05">
            <w:pPr>
              <w:rPr>
                <w:color w:val="000000"/>
                <w:sz w:val="16"/>
                <w:szCs w:val="16"/>
              </w:rPr>
            </w:pPr>
          </w:p>
        </w:tc>
        <w:tc>
          <w:tcPr>
            <w:tcW w:w="236" w:type="dxa"/>
            <w:vAlign w:val="center"/>
            <w:hideMark/>
          </w:tcPr>
          <w:p w14:paraId="0CF36E45" w14:textId="77777777" w:rsidR="00C70EB5" w:rsidRPr="00CF6FA2" w:rsidRDefault="00C70EB5" w:rsidP="009B2D05">
            <w:pPr>
              <w:rPr>
                <w:sz w:val="20"/>
                <w:szCs w:val="20"/>
              </w:rPr>
            </w:pPr>
          </w:p>
        </w:tc>
      </w:tr>
      <w:tr w:rsidR="00C70EB5" w:rsidRPr="00CF6FA2" w14:paraId="1903B6B6" w14:textId="77777777" w:rsidTr="009B2D05">
        <w:trPr>
          <w:trHeight w:val="288"/>
        </w:trPr>
        <w:tc>
          <w:tcPr>
            <w:tcW w:w="1489" w:type="dxa"/>
            <w:vMerge/>
            <w:tcBorders>
              <w:top w:val="nil"/>
              <w:left w:val="single" w:sz="8" w:space="0" w:color="auto"/>
              <w:bottom w:val="single" w:sz="8" w:space="0" w:color="000000"/>
              <w:right w:val="single" w:sz="8" w:space="0" w:color="auto"/>
            </w:tcBorders>
            <w:vAlign w:val="center"/>
            <w:hideMark/>
          </w:tcPr>
          <w:p w14:paraId="53A4228C" w14:textId="77777777" w:rsidR="00C70EB5" w:rsidRPr="00CF6FA2" w:rsidRDefault="00C70EB5" w:rsidP="009B2D05">
            <w:pPr>
              <w:rPr>
                <w:color w:val="000000"/>
                <w:sz w:val="16"/>
                <w:szCs w:val="16"/>
              </w:rPr>
            </w:pPr>
          </w:p>
        </w:tc>
        <w:tc>
          <w:tcPr>
            <w:tcW w:w="1398" w:type="dxa"/>
            <w:vMerge/>
            <w:tcBorders>
              <w:top w:val="nil"/>
              <w:left w:val="single" w:sz="8" w:space="0" w:color="auto"/>
              <w:bottom w:val="single" w:sz="8" w:space="0" w:color="000000"/>
              <w:right w:val="single" w:sz="8" w:space="0" w:color="auto"/>
            </w:tcBorders>
            <w:vAlign w:val="center"/>
            <w:hideMark/>
          </w:tcPr>
          <w:p w14:paraId="5ACE2E19" w14:textId="77777777" w:rsidR="00C70EB5" w:rsidRPr="00CF6FA2" w:rsidRDefault="00C70EB5" w:rsidP="009B2D05">
            <w:pPr>
              <w:rPr>
                <w:color w:val="000000"/>
                <w:sz w:val="16"/>
                <w:szCs w:val="16"/>
              </w:rPr>
            </w:pPr>
          </w:p>
        </w:tc>
        <w:tc>
          <w:tcPr>
            <w:tcW w:w="1523" w:type="dxa"/>
            <w:tcBorders>
              <w:top w:val="nil"/>
              <w:left w:val="nil"/>
              <w:bottom w:val="nil"/>
              <w:right w:val="single" w:sz="8" w:space="0" w:color="auto"/>
            </w:tcBorders>
            <w:shd w:val="clear" w:color="000000" w:fill="FFFFFF"/>
            <w:vAlign w:val="center"/>
            <w:hideMark/>
          </w:tcPr>
          <w:p w14:paraId="32CB5BBC" w14:textId="77777777" w:rsidR="00C70EB5" w:rsidRPr="00CF6FA2" w:rsidRDefault="00C70EB5" w:rsidP="009B2D05">
            <w:pPr>
              <w:jc w:val="center"/>
              <w:rPr>
                <w:color w:val="000000"/>
                <w:sz w:val="16"/>
                <w:szCs w:val="16"/>
              </w:rPr>
            </w:pPr>
            <w:r w:rsidRPr="00CF6FA2">
              <w:rPr>
                <w:color w:val="000000"/>
                <w:sz w:val="16"/>
                <w:szCs w:val="16"/>
              </w:rPr>
              <w:t>C</w:t>
            </w:r>
          </w:p>
        </w:tc>
        <w:tc>
          <w:tcPr>
            <w:tcW w:w="807" w:type="dxa"/>
            <w:vMerge/>
            <w:tcBorders>
              <w:top w:val="nil"/>
              <w:left w:val="single" w:sz="8" w:space="0" w:color="auto"/>
              <w:bottom w:val="single" w:sz="8" w:space="0" w:color="000000"/>
              <w:right w:val="single" w:sz="8" w:space="0" w:color="auto"/>
            </w:tcBorders>
            <w:vAlign w:val="center"/>
            <w:hideMark/>
          </w:tcPr>
          <w:p w14:paraId="3E8B0F4B" w14:textId="77777777" w:rsidR="00C70EB5" w:rsidRPr="00CF6FA2" w:rsidRDefault="00C70EB5" w:rsidP="009B2D05">
            <w:pPr>
              <w:rPr>
                <w:rFonts w:ascii="Calibri" w:hAnsi="Calibri" w:cs="Calibri"/>
                <w:color w:val="000000"/>
                <w:sz w:val="16"/>
                <w:szCs w:val="16"/>
              </w:rPr>
            </w:pPr>
          </w:p>
        </w:tc>
        <w:tc>
          <w:tcPr>
            <w:tcW w:w="855" w:type="dxa"/>
            <w:vMerge/>
            <w:tcBorders>
              <w:top w:val="nil"/>
              <w:left w:val="single" w:sz="8" w:space="0" w:color="auto"/>
              <w:bottom w:val="single" w:sz="8" w:space="0" w:color="000000"/>
              <w:right w:val="single" w:sz="8" w:space="0" w:color="auto"/>
            </w:tcBorders>
            <w:vAlign w:val="center"/>
            <w:hideMark/>
          </w:tcPr>
          <w:p w14:paraId="77D67B79" w14:textId="77777777" w:rsidR="00C70EB5" w:rsidRPr="00CF6FA2" w:rsidRDefault="00C70EB5" w:rsidP="009B2D05">
            <w:pPr>
              <w:rPr>
                <w:color w:val="000000"/>
                <w:sz w:val="16"/>
                <w:szCs w:val="16"/>
              </w:rPr>
            </w:pPr>
          </w:p>
        </w:tc>
        <w:tc>
          <w:tcPr>
            <w:tcW w:w="981" w:type="dxa"/>
            <w:vMerge/>
            <w:tcBorders>
              <w:top w:val="nil"/>
              <w:left w:val="single" w:sz="8" w:space="0" w:color="auto"/>
              <w:bottom w:val="nil"/>
              <w:right w:val="single" w:sz="8" w:space="0" w:color="auto"/>
            </w:tcBorders>
            <w:vAlign w:val="center"/>
            <w:hideMark/>
          </w:tcPr>
          <w:p w14:paraId="7A4BB8E1" w14:textId="77777777" w:rsidR="00C70EB5" w:rsidRPr="00CF6FA2" w:rsidRDefault="00C70EB5" w:rsidP="009B2D05">
            <w:pPr>
              <w:rPr>
                <w:color w:val="000000"/>
                <w:sz w:val="16"/>
                <w:szCs w:val="16"/>
              </w:rPr>
            </w:pPr>
          </w:p>
        </w:tc>
        <w:tc>
          <w:tcPr>
            <w:tcW w:w="1047" w:type="dxa"/>
            <w:vMerge/>
            <w:tcBorders>
              <w:top w:val="nil"/>
              <w:left w:val="single" w:sz="8" w:space="0" w:color="auto"/>
              <w:bottom w:val="nil"/>
              <w:right w:val="single" w:sz="8" w:space="0" w:color="auto"/>
            </w:tcBorders>
            <w:vAlign w:val="center"/>
            <w:hideMark/>
          </w:tcPr>
          <w:p w14:paraId="46008D8B" w14:textId="77777777" w:rsidR="00C70EB5" w:rsidRPr="00CF6FA2" w:rsidRDefault="00C70EB5" w:rsidP="009B2D05">
            <w:pPr>
              <w:rPr>
                <w:color w:val="000000"/>
                <w:sz w:val="16"/>
                <w:szCs w:val="16"/>
              </w:rPr>
            </w:pPr>
          </w:p>
        </w:tc>
        <w:tc>
          <w:tcPr>
            <w:tcW w:w="1080" w:type="dxa"/>
            <w:vMerge/>
            <w:tcBorders>
              <w:top w:val="nil"/>
              <w:left w:val="single" w:sz="8" w:space="0" w:color="auto"/>
              <w:bottom w:val="single" w:sz="8" w:space="0" w:color="000000"/>
              <w:right w:val="single" w:sz="8" w:space="0" w:color="auto"/>
            </w:tcBorders>
            <w:vAlign w:val="center"/>
            <w:hideMark/>
          </w:tcPr>
          <w:p w14:paraId="1E42E670" w14:textId="77777777" w:rsidR="00C70EB5" w:rsidRPr="00CF6FA2" w:rsidRDefault="00C70EB5" w:rsidP="009B2D05">
            <w:pPr>
              <w:rPr>
                <w:color w:val="000000"/>
                <w:sz w:val="16"/>
                <w:szCs w:val="16"/>
              </w:rPr>
            </w:pPr>
          </w:p>
        </w:tc>
        <w:tc>
          <w:tcPr>
            <w:tcW w:w="236" w:type="dxa"/>
            <w:vAlign w:val="center"/>
            <w:hideMark/>
          </w:tcPr>
          <w:p w14:paraId="078F2178" w14:textId="77777777" w:rsidR="00C70EB5" w:rsidRPr="00CF6FA2" w:rsidRDefault="00C70EB5" w:rsidP="009B2D05">
            <w:pPr>
              <w:rPr>
                <w:sz w:val="20"/>
                <w:szCs w:val="20"/>
              </w:rPr>
            </w:pPr>
          </w:p>
        </w:tc>
      </w:tr>
      <w:tr w:rsidR="00C70EB5" w:rsidRPr="00CF6FA2" w14:paraId="62A55317" w14:textId="77777777" w:rsidTr="009B2D05">
        <w:trPr>
          <w:trHeight w:val="300"/>
        </w:trPr>
        <w:tc>
          <w:tcPr>
            <w:tcW w:w="1489" w:type="dxa"/>
            <w:vMerge/>
            <w:tcBorders>
              <w:top w:val="nil"/>
              <w:left w:val="single" w:sz="8" w:space="0" w:color="auto"/>
              <w:bottom w:val="single" w:sz="8" w:space="0" w:color="000000"/>
              <w:right w:val="single" w:sz="8" w:space="0" w:color="auto"/>
            </w:tcBorders>
            <w:vAlign w:val="center"/>
            <w:hideMark/>
          </w:tcPr>
          <w:p w14:paraId="3E852DD9" w14:textId="77777777" w:rsidR="00C70EB5" w:rsidRPr="00CF6FA2" w:rsidRDefault="00C70EB5" w:rsidP="009B2D05">
            <w:pPr>
              <w:rPr>
                <w:color w:val="000000"/>
                <w:sz w:val="16"/>
                <w:szCs w:val="16"/>
              </w:rPr>
            </w:pPr>
          </w:p>
        </w:tc>
        <w:tc>
          <w:tcPr>
            <w:tcW w:w="1398" w:type="dxa"/>
            <w:vMerge/>
            <w:tcBorders>
              <w:top w:val="nil"/>
              <w:left w:val="single" w:sz="8" w:space="0" w:color="auto"/>
              <w:bottom w:val="single" w:sz="8" w:space="0" w:color="000000"/>
              <w:right w:val="single" w:sz="8" w:space="0" w:color="auto"/>
            </w:tcBorders>
            <w:vAlign w:val="center"/>
            <w:hideMark/>
          </w:tcPr>
          <w:p w14:paraId="163CAD7C" w14:textId="77777777" w:rsidR="00C70EB5" w:rsidRPr="00CF6FA2" w:rsidRDefault="00C70EB5" w:rsidP="009B2D05">
            <w:pPr>
              <w:rPr>
                <w:color w:val="000000"/>
                <w:sz w:val="16"/>
                <w:szCs w:val="16"/>
              </w:rPr>
            </w:pPr>
          </w:p>
        </w:tc>
        <w:tc>
          <w:tcPr>
            <w:tcW w:w="1523" w:type="dxa"/>
            <w:tcBorders>
              <w:top w:val="nil"/>
              <w:left w:val="nil"/>
              <w:bottom w:val="single" w:sz="8" w:space="0" w:color="auto"/>
              <w:right w:val="single" w:sz="8" w:space="0" w:color="auto"/>
            </w:tcBorders>
            <w:shd w:val="clear" w:color="000000" w:fill="FFFFFF"/>
            <w:vAlign w:val="center"/>
            <w:hideMark/>
          </w:tcPr>
          <w:p w14:paraId="30D824BF" w14:textId="77777777" w:rsidR="00C70EB5" w:rsidRPr="00CF6FA2" w:rsidRDefault="00C70EB5" w:rsidP="009B2D05">
            <w:pPr>
              <w:jc w:val="center"/>
              <w:rPr>
                <w:color w:val="000000"/>
                <w:sz w:val="16"/>
                <w:szCs w:val="16"/>
              </w:rPr>
            </w:pPr>
            <w:r w:rsidRPr="00CF6FA2">
              <w:rPr>
                <w:color w:val="000000"/>
                <w:sz w:val="16"/>
                <w:szCs w:val="16"/>
              </w:rPr>
              <w:t> </w:t>
            </w:r>
          </w:p>
        </w:tc>
        <w:tc>
          <w:tcPr>
            <w:tcW w:w="807" w:type="dxa"/>
            <w:vMerge/>
            <w:tcBorders>
              <w:top w:val="nil"/>
              <w:left w:val="single" w:sz="8" w:space="0" w:color="auto"/>
              <w:bottom w:val="single" w:sz="8" w:space="0" w:color="000000"/>
              <w:right w:val="single" w:sz="8" w:space="0" w:color="auto"/>
            </w:tcBorders>
            <w:vAlign w:val="center"/>
            <w:hideMark/>
          </w:tcPr>
          <w:p w14:paraId="6F067DCA" w14:textId="77777777" w:rsidR="00C70EB5" w:rsidRPr="00CF6FA2" w:rsidRDefault="00C70EB5" w:rsidP="009B2D05">
            <w:pPr>
              <w:rPr>
                <w:rFonts w:ascii="Calibri" w:hAnsi="Calibri" w:cs="Calibri"/>
                <w:color w:val="000000"/>
                <w:sz w:val="16"/>
                <w:szCs w:val="16"/>
              </w:rPr>
            </w:pPr>
          </w:p>
        </w:tc>
        <w:tc>
          <w:tcPr>
            <w:tcW w:w="855" w:type="dxa"/>
            <w:vMerge/>
            <w:tcBorders>
              <w:top w:val="nil"/>
              <w:left w:val="single" w:sz="8" w:space="0" w:color="auto"/>
              <w:bottom w:val="single" w:sz="8" w:space="0" w:color="000000"/>
              <w:right w:val="single" w:sz="8" w:space="0" w:color="auto"/>
            </w:tcBorders>
            <w:vAlign w:val="center"/>
            <w:hideMark/>
          </w:tcPr>
          <w:p w14:paraId="67149662" w14:textId="77777777" w:rsidR="00C70EB5" w:rsidRPr="00CF6FA2" w:rsidRDefault="00C70EB5" w:rsidP="009B2D05">
            <w:pPr>
              <w:rPr>
                <w:color w:val="000000"/>
                <w:sz w:val="16"/>
                <w:szCs w:val="16"/>
              </w:rPr>
            </w:pPr>
          </w:p>
        </w:tc>
        <w:tc>
          <w:tcPr>
            <w:tcW w:w="981" w:type="dxa"/>
            <w:vMerge/>
            <w:tcBorders>
              <w:top w:val="nil"/>
              <w:left w:val="single" w:sz="8" w:space="0" w:color="auto"/>
              <w:bottom w:val="nil"/>
              <w:right w:val="single" w:sz="8" w:space="0" w:color="auto"/>
            </w:tcBorders>
            <w:vAlign w:val="center"/>
            <w:hideMark/>
          </w:tcPr>
          <w:p w14:paraId="1BDA0BF0" w14:textId="77777777" w:rsidR="00C70EB5" w:rsidRPr="00CF6FA2" w:rsidRDefault="00C70EB5" w:rsidP="009B2D05">
            <w:pPr>
              <w:rPr>
                <w:color w:val="000000"/>
                <w:sz w:val="16"/>
                <w:szCs w:val="16"/>
              </w:rPr>
            </w:pPr>
          </w:p>
        </w:tc>
        <w:tc>
          <w:tcPr>
            <w:tcW w:w="1047" w:type="dxa"/>
            <w:vMerge/>
            <w:tcBorders>
              <w:top w:val="nil"/>
              <w:left w:val="single" w:sz="8" w:space="0" w:color="auto"/>
              <w:bottom w:val="nil"/>
              <w:right w:val="single" w:sz="8" w:space="0" w:color="auto"/>
            </w:tcBorders>
            <w:vAlign w:val="center"/>
            <w:hideMark/>
          </w:tcPr>
          <w:p w14:paraId="1708C3F7" w14:textId="77777777" w:rsidR="00C70EB5" w:rsidRPr="00CF6FA2" w:rsidRDefault="00C70EB5" w:rsidP="009B2D05">
            <w:pPr>
              <w:rPr>
                <w:color w:val="000000"/>
                <w:sz w:val="16"/>
                <w:szCs w:val="16"/>
              </w:rPr>
            </w:pPr>
          </w:p>
        </w:tc>
        <w:tc>
          <w:tcPr>
            <w:tcW w:w="1080" w:type="dxa"/>
            <w:vMerge/>
            <w:tcBorders>
              <w:top w:val="nil"/>
              <w:left w:val="single" w:sz="8" w:space="0" w:color="auto"/>
              <w:bottom w:val="single" w:sz="8" w:space="0" w:color="000000"/>
              <w:right w:val="single" w:sz="8" w:space="0" w:color="auto"/>
            </w:tcBorders>
            <w:vAlign w:val="center"/>
            <w:hideMark/>
          </w:tcPr>
          <w:p w14:paraId="4652A309" w14:textId="77777777" w:rsidR="00C70EB5" w:rsidRPr="00CF6FA2" w:rsidRDefault="00C70EB5" w:rsidP="009B2D05">
            <w:pPr>
              <w:rPr>
                <w:color w:val="000000"/>
                <w:sz w:val="16"/>
                <w:szCs w:val="16"/>
              </w:rPr>
            </w:pPr>
          </w:p>
        </w:tc>
        <w:tc>
          <w:tcPr>
            <w:tcW w:w="236" w:type="dxa"/>
            <w:vAlign w:val="center"/>
            <w:hideMark/>
          </w:tcPr>
          <w:p w14:paraId="6B4574F9" w14:textId="77777777" w:rsidR="00C70EB5" w:rsidRPr="00CF6FA2" w:rsidRDefault="00C70EB5" w:rsidP="009B2D05">
            <w:pPr>
              <w:rPr>
                <w:sz w:val="20"/>
                <w:szCs w:val="20"/>
              </w:rPr>
            </w:pPr>
          </w:p>
        </w:tc>
      </w:tr>
      <w:tr w:rsidR="00C70EB5" w:rsidRPr="00CF6FA2" w14:paraId="01FA5C9E" w14:textId="77777777" w:rsidTr="009B2D05">
        <w:trPr>
          <w:trHeight w:val="288"/>
        </w:trPr>
        <w:tc>
          <w:tcPr>
            <w:tcW w:w="1489"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7B718313" w14:textId="77777777" w:rsidR="00C70EB5" w:rsidRPr="00CF6FA2" w:rsidRDefault="00C70EB5" w:rsidP="009B2D05">
            <w:pPr>
              <w:jc w:val="center"/>
              <w:rPr>
                <w:color w:val="000000"/>
                <w:sz w:val="16"/>
                <w:szCs w:val="16"/>
              </w:rPr>
            </w:pPr>
            <w:proofErr w:type="spellStart"/>
            <w:r w:rsidRPr="00CF6FA2">
              <w:rPr>
                <w:color w:val="000000"/>
                <w:sz w:val="16"/>
                <w:szCs w:val="16"/>
              </w:rPr>
              <w:t>Ajourné</w:t>
            </w:r>
            <w:proofErr w:type="spellEnd"/>
          </w:p>
        </w:tc>
        <w:tc>
          <w:tcPr>
            <w:tcW w:w="1398" w:type="dxa"/>
            <w:tcBorders>
              <w:top w:val="nil"/>
              <w:left w:val="nil"/>
              <w:bottom w:val="dotted" w:sz="4" w:space="0" w:color="FF0000"/>
              <w:right w:val="single" w:sz="8" w:space="0" w:color="auto"/>
            </w:tcBorders>
            <w:shd w:val="clear" w:color="000000" w:fill="FFFFFF"/>
            <w:vAlign w:val="center"/>
            <w:hideMark/>
          </w:tcPr>
          <w:p w14:paraId="4CBE7B6B" w14:textId="77777777" w:rsidR="00C70EB5" w:rsidRPr="00CF6FA2" w:rsidRDefault="00C70EB5" w:rsidP="009B2D05">
            <w:pPr>
              <w:jc w:val="center"/>
              <w:rPr>
                <w:color w:val="000000"/>
                <w:sz w:val="16"/>
                <w:szCs w:val="16"/>
              </w:rPr>
            </w:pPr>
            <w:r w:rsidRPr="00CF6FA2">
              <w:rPr>
                <w:color w:val="000000"/>
                <w:sz w:val="16"/>
                <w:szCs w:val="16"/>
              </w:rPr>
              <w:t>9</w:t>
            </w:r>
          </w:p>
        </w:tc>
        <w:tc>
          <w:tcPr>
            <w:tcW w:w="1523" w:type="dxa"/>
            <w:tcBorders>
              <w:top w:val="nil"/>
              <w:left w:val="nil"/>
              <w:bottom w:val="dotted" w:sz="4" w:space="0" w:color="FF0000"/>
              <w:right w:val="single" w:sz="8" w:space="0" w:color="auto"/>
            </w:tcBorders>
            <w:shd w:val="clear" w:color="000000" w:fill="FFFFFF"/>
            <w:vAlign w:val="center"/>
            <w:hideMark/>
          </w:tcPr>
          <w:p w14:paraId="42919A1A" w14:textId="77777777" w:rsidR="00C70EB5" w:rsidRPr="00CF6FA2" w:rsidRDefault="00C70EB5" w:rsidP="009B2D05">
            <w:pPr>
              <w:jc w:val="center"/>
              <w:rPr>
                <w:color w:val="000000"/>
                <w:sz w:val="16"/>
                <w:szCs w:val="16"/>
              </w:rPr>
            </w:pPr>
            <w:r w:rsidRPr="00CF6FA2">
              <w:rPr>
                <w:color w:val="000000"/>
                <w:sz w:val="16"/>
                <w:szCs w:val="16"/>
              </w:rPr>
              <w:t>C-</w:t>
            </w:r>
          </w:p>
        </w:tc>
        <w:tc>
          <w:tcPr>
            <w:tcW w:w="807" w:type="dxa"/>
            <w:tcBorders>
              <w:top w:val="nil"/>
              <w:left w:val="nil"/>
              <w:bottom w:val="nil"/>
              <w:right w:val="single" w:sz="8" w:space="0" w:color="auto"/>
            </w:tcBorders>
            <w:shd w:val="clear" w:color="000000" w:fill="FFFFFF"/>
            <w:vAlign w:val="center"/>
            <w:hideMark/>
          </w:tcPr>
          <w:p w14:paraId="66D1B64D" w14:textId="77777777" w:rsidR="00C70EB5" w:rsidRPr="00CF6FA2" w:rsidRDefault="00C70EB5" w:rsidP="009B2D05">
            <w:pPr>
              <w:jc w:val="center"/>
              <w:rPr>
                <w:color w:val="000000"/>
                <w:sz w:val="16"/>
                <w:szCs w:val="16"/>
              </w:rPr>
            </w:pPr>
            <w:r w:rsidRPr="00CF6FA2">
              <w:rPr>
                <w:color w:val="000000"/>
                <w:sz w:val="16"/>
                <w:szCs w:val="16"/>
              </w:rPr>
              <w:t>69-74 </w:t>
            </w:r>
          </w:p>
        </w:tc>
        <w:tc>
          <w:tcPr>
            <w:tcW w:w="855" w:type="dxa"/>
            <w:tcBorders>
              <w:top w:val="nil"/>
              <w:left w:val="nil"/>
              <w:bottom w:val="dotted" w:sz="4" w:space="0" w:color="FF0000"/>
              <w:right w:val="single" w:sz="8" w:space="0" w:color="auto"/>
            </w:tcBorders>
            <w:shd w:val="clear" w:color="000000" w:fill="FFFFFF"/>
            <w:vAlign w:val="center"/>
            <w:hideMark/>
          </w:tcPr>
          <w:p w14:paraId="164BA688" w14:textId="77777777" w:rsidR="00C70EB5" w:rsidRPr="00CF6FA2" w:rsidRDefault="00C70EB5" w:rsidP="009B2D05">
            <w:pPr>
              <w:jc w:val="center"/>
              <w:rPr>
                <w:color w:val="000000"/>
                <w:sz w:val="16"/>
                <w:szCs w:val="16"/>
              </w:rPr>
            </w:pPr>
            <w:r w:rsidRPr="00CF6FA2">
              <w:rPr>
                <w:color w:val="000000"/>
                <w:sz w:val="16"/>
                <w:szCs w:val="16"/>
              </w:rPr>
              <w:t>1.9</w:t>
            </w:r>
          </w:p>
        </w:tc>
        <w:tc>
          <w:tcPr>
            <w:tcW w:w="981" w:type="dxa"/>
            <w:tcBorders>
              <w:top w:val="single" w:sz="8" w:space="0" w:color="auto"/>
              <w:left w:val="nil"/>
              <w:bottom w:val="dotted" w:sz="4" w:space="0" w:color="FF0000"/>
              <w:right w:val="single" w:sz="8" w:space="0" w:color="auto"/>
            </w:tcBorders>
            <w:shd w:val="clear" w:color="000000" w:fill="FFFFFF"/>
            <w:vAlign w:val="center"/>
            <w:hideMark/>
          </w:tcPr>
          <w:p w14:paraId="6F405ADD" w14:textId="77777777" w:rsidR="00C70EB5" w:rsidRPr="00CF6FA2" w:rsidRDefault="00C70EB5" w:rsidP="009B2D05">
            <w:pPr>
              <w:jc w:val="center"/>
              <w:rPr>
                <w:color w:val="000000"/>
                <w:sz w:val="16"/>
                <w:szCs w:val="16"/>
              </w:rPr>
            </w:pPr>
            <w:r w:rsidRPr="00CF6FA2">
              <w:rPr>
                <w:color w:val="000000"/>
                <w:sz w:val="16"/>
                <w:szCs w:val="16"/>
              </w:rPr>
              <w:t>Poor</w:t>
            </w:r>
          </w:p>
        </w:tc>
        <w:tc>
          <w:tcPr>
            <w:tcW w:w="1047" w:type="dxa"/>
            <w:vMerge w:val="restart"/>
            <w:tcBorders>
              <w:top w:val="single" w:sz="8" w:space="0" w:color="auto"/>
              <w:left w:val="single" w:sz="8" w:space="0" w:color="auto"/>
              <w:bottom w:val="single" w:sz="8" w:space="0" w:color="000000"/>
              <w:right w:val="single" w:sz="8" w:space="0" w:color="auto"/>
            </w:tcBorders>
            <w:shd w:val="clear" w:color="000000" w:fill="FFFFFF"/>
            <w:vAlign w:val="center"/>
            <w:hideMark/>
          </w:tcPr>
          <w:p w14:paraId="12EAB79D" w14:textId="77777777" w:rsidR="00C70EB5" w:rsidRPr="00CF6FA2" w:rsidRDefault="00C70EB5" w:rsidP="009B2D05">
            <w:pPr>
              <w:jc w:val="center"/>
              <w:rPr>
                <w:color w:val="000000"/>
                <w:sz w:val="16"/>
                <w:szCs w:val="16"/>
              </w:rPr>
            </w:pPr>
            <w:r w:rsidRPr="00CF6FA2">
              <w:rPr>
                <w:color w:val="000000"/>
                <w:sz w:val="16"/>
                <w:szCs w:val="16"/>
              </w:rPr>
              <w:t>36-39.9</w:t>
            </w:r>
          </w:p>
        </w:tc>
        <w:tc>
          <w:tcPr>
            <w:tcW w:w="1080"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5192C818" w14:textId="77777777" w:rsidR="00C70EB5" w:rsidRPr="00CF6FA2" w:rsidRDefault="00C70EB5" w:rsidP="009B2D05">
            <w:pPr>
              <w:jc w:val="center"/>
              <w:rPr>
                <w:color w:val="000000"/>
                <w:sz w:val="16"/>
                <w:szCs w:val="16"/>
              </w:rPr>
            </w:pPr>
            <w:r w:rsidRPr="00CF6FA2">
              <w:rPr>
                <w:color w:val="000000"/>
                <w:sz w:val="16"/>
                <w:szCs w:val="16"/>
              </w:rPr>
              <w:t>Pass/Fail</w:t>
            </w:r>
          </w:p>
        </w:tc>
        <w:tc>
          <w:tcPr>
            <w:tcW w:w="236" w:type="dxa"/>
            <w:vAlign w:val="center"/>
            <w:hideMark/>
          </w:tcPr>
          <w:p w14:paraId="07131431" w14:textId="77777777" w:rsidR="00C70EB5" w:rsidRPr="00CF6FA2" w:rsidRDefault="00C70EB5" w:rsidP="009B2D05">
            <w:pPr>
              <w:rPr>
                <w:sz w:val="20"/>
                <w:szCs w:val="20"/>
              </w:rPr>
            </w:pPr>
          </w:p>
        </w:tc>
      </w:tr>
      <w:tr w:rsidR="00C70EB5" w:rsidRPr="00CF6FA2" w14:paraId="0EDD91B1" w14:textId="77777777" w:rsidTr="009B2D05">
        <w:trPr>
          <w:trHeight w:val="300"/>
        </w:trPr>
        <w:tc>
          <w:tcPr>
            <w:tcW w:w="1489" w:type="dxa"/>
            <w:vMerge/>
            <w:tcBorders>
              <w:top w:val="nil"/>
              <w:left w:val="single" w:sz="8" w:space="0" w:color="auto"/>
              <w:bottom w:val="single" w:sz="8" w:space="0" w:color="000000"/>
              <w:right w:val="single" w:sz="8" w:space="0" w:color="auto"/>
            </w:tcBorders>
            <w:vAlign w:val="center"/>
            <w:hideMark/>
          </w:tcPr>
          <w:p w14:paraId="7CBFD171" w14:textId="77777777" w:rsidR="00C70EB5" w:rsidRPr="00CF6FA2" w:rsidRDefault="00C70EB5" w:rsidP="009B2D05">
            <w:pPr>
              <w:rPr>
                <w:color w:val="000000"/>
                <w:sz w:val="16"/>
                <w:szCs w:val="16"/>
              </w:rPr>
            </w:pPr>
          </w:p>
        </w:tc>
        <w:tc>
          <w:tcPr>
            <w:tcW w:w="1398" w:type="dxa"/>
            <w:tcBorders>
              <w:top w:val="nil"/>
              <w:left w:val="nil"/>
              <w:bottom w:val="dotted" w:sz="4" w:space="0" w:color="FF0000"/>
              <w:right w:val="single" w:sz="8" w:space="0" w:color="auto"/>
            </w:tcBorders>
            <w:shd w:val="clear" w:color="000000" w:fill="FFFFFF"/>
            <w:vAlign w:val="center"/>
            <w:hideMark/>
          </w:tcPr>
          <w:p w14:paraId="65D2D729" w14:textId="77777777" w:rsidR="00C70EB5" w:rsidRPr="00CF6FA2" w:rsidRDefault="00C70EB5" w:rsidP="009B2D05">
            <w:pPr>
              <w:jc w:val="center"/>
              <w:rPr>
                <w:color w:val="000000"/>
                <w:sz w:val="16"/>
                <w:szCs w:val="16"/>
              </w:rPr>
            </w:pPr>
            <w:r w:rsidRPr="00CF6FA2">
              <w:rPr>
                <w:color w:val="000000"/>
                <w:sz w:val="16"/>
                <w:szCs w:val="16"/>
              </w:rPr>
              <w:t>8</w:t>
            </w:r>
          </w:p>
        </w:tc>
        <w:tc>
          <w:tcPr>
            <w:tcW w:w="1523" w:type="dxa"/>
            <w:tcBorders>
              <w:top w:val="nil"/>
              <w:left w:val="nil"/>
              <w:bottom w:val="dotted" w:sz="4" w:space="0" w:color="FF0000"/>
              <w:right w:val="single" w:sz="8" w:space="0" w:color="auto"/>
            </w:tcBorders>
            <w:shd w:val="clear" w:color="000000" w:fill="FFFFFF"/>
            <w:vAlign w:val="center"/>
            <w:hideMark/>
          </w:tcPr>
          <w:p w14:paraId="64951B15" w14:textId="77777777" w:rsidR="00C70EB5" w:rsidRPr="00CF6FA2" w:rsidRDefault="00C70EB5" w:rsidP="009B2D05">
            <w:pPr>
              <w:jc w:val="center"/>
              <w:rPr>
                <w:color w:val="000000"/>
                <w:sz w:val="16"/>
                <w:szCs w:val="16"/>
              </w:rPr>
            </w:pPr>
            <w:r w:rsidRPr="00CF6FA2">
              <w:rPr>
                <w:color w:val="000000"/>
                <w:sz w:val="16"/>
                <w:szCs w:val="16"/>
              </w:rPr>
              <w:t>D</w:t>
            </w:r>
          </w:p>
        </w:tc>
        <w:tc>
          <w:tcPr>
            <w:tcW w:w="807" w:type="dxa"/>
            <w:tcBorders>
              <w:top w:val="nil"/>
              <w:left w:val="nil"/>
              <w:bottom w:val="single" w:sz="8" w:space="0" w:color="auto"/>
              <w:right w:val="single" w:sz="8" w:space="0" w:color="auto"/>
            </w:tcBorders>
            <w:shd w:val="clear" w:color="000000" w:fill="FFFFFF"/>
            <w:vAlign w:val="center"/>
            <w:hideMark/>
          </w:tcPr>
          <w:p w14:paraId="473CD0A4" w14:textId="77777777" w:rsidR="00C70EB5" w:rsidRPr="00CF6FA2" w:rsidRDefault="00C70EB5" w:rsidP="009B2D05">
            <w:pPr>
              <w:jc w:val="center"/>
              <w:rPr>
                <w:color w:val="000000"/>
                <w:sz w:val="16"/>
                <w:szCs w:val="16"/>
              </w:rPr>
            </w:pPr>
            <w:r w:rsidRPr="00CF6FA2">
              <w:rPr>
                <w:color w:val="000000"/>
                <w:sz w:val="16"/>
                <w:szCs w:val="16"/>
              </w:rPr>
              <w:t> </w:t>
            </w:r>
          </w:p>
        </w:tc>
        <w:tc>
          <w:tcPr>
            <w:tcW w:w="855" w:type="dxa"/>
            <w:tcBorders>
              <w:top w:val="nil"/>
              <w:left w:val="nil"/>
              <w:bottom w:val="single" w:sz="8" w:space="0" w:color="auto"/>
              <w:right w:val="single" w:sz="8" w:space="0" w:color="auto"/>
            </w:tcBorders>
            <w:shd w:val="clear" w:color="000000" w:fill="FFFFFF"/>
            <w:vAlign w:val="center"/>
            <w:hideMark/>
          </w:tcPr>
          <w:p w14:paraId="031CFF85" w14:textId="77777777" w:rsidR="00C70EB5" w:rsidRPr="00CF6FA2" w:rsidRDefault="00C70EB5" w:rsidP="009B2D05">
            <w:pPr>
              <w:jc w:val="center"/>
              <w:rPr>
                <w:color w:val="000000"/>
                <w:sz w:val="16"/>
                <w:szCs w:val="16"/>
              </w:rPr>
            </w:pPr>
            <w:r w:rsidRPr="00CF6FA2">
              <w:rPr>
                <w:color w:val="000000"/>
                <w:sz w:val="16"/>
                <w:szCs w:val="16"/>
              </w:rPr>
              <w:t>1.7</w:t>
            </w:r>
          </w:p>
        </w:tc>
        <w:tc>
          <w:tcPr>
            <w:tcW w:w="981" w:type="dxa"/>
            <w:tcBorders>
              <w:top w:val="nil"/>
              <w:left w:val="nil"/>
              <w:bottom w:val="dotted" w:sz="4" w:space="0" w:color="FF0000"/>
              <w:right w:val="single" w:sz="8" w:space="0" w:color="auto"/>
            </w:tcBorders>
            <w:shd w:val="clear" w:color="000000" w:fill="FFFFFF"/>
            <w:vAlign w:val="center"/>
            <w:hideMark/>
          </w:tcPr>
          <w:p w14:paraId="0A833FED" w14:textId="77777777" w:rsidR="00C70EB5" w:rsidRPr="00CF6FA2" w:rsidRDefault="00C70EB5" w:rsidP="009B2D05">
            <w:pPr>
              <w:jc w:val="center"/>
              <w:rPr>
                <w:color w:val="000000"/>
                <w:sz w:val="16"/>
                <w:szCs w:val="16"/>
              </w:rPr>
            </w:pPr>
            <w:r w:rsidRPr="00CF6FA2">
              <w:rPr>
                <w:color w:val="000000"/>
                <w:sz w:val="16"/>
                <w:szCs w:val="16"/>
              </w:rPr>
              <w:t>Poor</w:t>
            </w:r>
          </w:p>
        </w:tc>
        <w:tc>
          <w:tcPr>
            <w:tcW w:w="1047" w:type="dxa"/>
            <w:vMerge/>
            <w:tcBorders>
              <w:top w:val="single" w:sz="8" w:space="0" w:color="auto"/>
              <w:left w:val="single" w:sz="8" w:space="0" w:color="auto"/>
              <w:bottom w:val="single" w:sz="8" w:space="0" w:color="000000"/>
              <w:right w:val="single" w:sz="8" w:space="0" w:color="auto"/>
            </w:tcBorders>
            <w:vAlign w:val="center"/>
            <w:hideMark/>
          </w:tcPr>
          <w:p w14:paraId="683819D3" w14:textId="77777777" w:rsidR="00C70EB5" w:rsidRPr="00CF6FA2" w:rsidRDefault="00C70EB5" w:rsidP="009B2D05">
            <w:pPr>
              <w:rPr>
                <w:color w:val="000000"/>
                <w:sz w:val="16"/>
                <w:szCs w:val="16"/>
              </w:rPr>
            </w:pPr>
          </w:p>
        </w:tc>
        <w:tc>
          <w:tcPr>
            <w:tcW w:w="1080" w:type="dxa"/>
            <w:vMerge/>
            <w:tcBorders>
              <w:top w:val="nil"/>
              <w:left w:val="single" w:sz="8" w:space="0" w:color="auto"/>
              <w:bottom w:val="single" w:sz="8" w:space="0" w:color="000000"/>
              <w:right w:val="single" w:sz="8" w:space="0" w:color="auto"/>
            </w:tcBorders>
            <w:vAlign w:val="center"/>
            <w:hideMark/>
          </w:tcPr>
          <w:p w14:paraId="4B43A35C" w14:textId="77777777" w:rsidR="00C70EB5" w:rsidRPr="00CF6FA2" w:rsidRDefault="00C70EB5" w:rsidP="009B2D05">
            <w:pPr>
              <w:rPr>
                <w:color w:val="000000"/>
                <w:sz w:val="16"/>
                <w:szCs w:val="16"/>
              </w:rPr>
            </w:pPr>
          </w:p>
        </w:tc>
        <w:tc>
          <w:tcPr>
            <w:tcW w:w="236" w:type="dxa"/>
            <w:vAlign w:val="center"/>
            <w:hideMark/>
          </w:tcPr>
          <w:p w14:paraId="7CDEEAAB" w14:textId="77777777" w:rsidR="00C70EB5" w:rsidRPr="00CF6FA2" w:rsidRDefault="00C70EB5" w:rsidP="009B2D05">
            <w:pPr>
              <w:rPr>
                <w:sz w:val="20"/>
                <w:szCs w:val="20"/>
              </w:rPr>
            </w:pPr>
          </w:p>
        </w:tc>
      </w:tr>
      <w:tr w:rsidR="00C70EB5" w:rsidRPr="00CF6FA2" w14:paraId="38DD1C5C" w14:textId="77777777" w:rsidTr="009B2D05">
        <w:trPr>
          <w:trHeight w:val="288"/>
        </w:trPr>
        <w:tc>
          <w:tcPr>
            <w:tcW w:w="1489" w:type="dxa"/>
            <w:vMerge/>
            <w:tcBorders>
              <w:top w:val="nil"/>
              <w:left w:val="single" w:sz="8" w:space="0" w:color="auto"/>
              <w:bottom w:val="single" w:sz="8" w:space="0" w:color="000000"/>
              <w:right w:val="single" w:sz="8" w:space="0" w:color="auto"/>
            </w:tcBorders>
            <w:vAlign w:val="center"/>
            <w:hideMark/>
          </w:tcPr>
          <w:p w14:paraId="652AF89C" w14:textId="77777777" w:rsidR="00C70EB5" w:rsidRPr="00CF6FA2" w:rsidRDefault="00C70EB5" w:rsidP="009B2D05">
            <w:pPr>
              <w:rPr>
                <w:color w:val="000000"/>
                <w:sz w:val="16"/>
                <w:szCs w:val="16"/>
              </w:rPr>
            </w:pPr>
          </w:p>
        </w:tc>
        <w:tc>
          <w:tcPr>
            <w:tcW w:w="1398" w:type="dxa"/>
            <w:tcBorders>
              <w:top w:val="nil"/>
              <w:left w:val="nil"/>
              <w:bottom w:val="dotted" w:sz="4" w:space="0" w:color="FF0000"/>
              <w:right w:val="single" w:sz="8" w:space="0" w:color="auto"/>
            </w:tcBorders>
            <w:shd w:val="clear" w:color="000000" w:fill="FFFFFF"/>
            <w:vAlign w:val="center"/>
            <w:hideMark/>
          </w:tcPr>
          <w:p w14:paraId="3C905330" w14:textId="77777777" w:rsidR="00C70EB5" w:rsidRPr="00CF6FA2" w:rsidRDefault="00C70EB5" w:rsidP="009B2D05">
            <w:pPr>
              <w:jc w:val="center"/>
              <w:rPr>
                <w:color w:val="000000"/>
                <w:sz w:val="16"/>
                <w:szCs w:val="16"/>
              </w:rPr>
            </w:pPr>
            <w:r w:rsidRPr="00CF6FA2">
              <w:rPr>
                <w:color w:val="000000"/>
                <w:sz w:val="16"/>
                <w:szCs w:val="16"/>
              </w:rPr>
              <w:t>7</w:t>
            </w:r>
          </w:p>
        </w:tc>
        <w:tc>
          <w:tcPr>
            <w:tcW w:w="1523" w:type="dxa"/>
            <w:tcBorders>
              <w:top w:val="nil"/>
              <w:left w:val="nil"/>
              <w:bottom w:val="dotted" w:sz="4" w:space="0" w:color="FF0000"/>
              <w:right w:val="single" w:sz="8" w:space="0" w:color="auto"/>
            </w:tcBorders>
            <w:shd w:val="clear" w:color="000000" w:fill="FFFFFF"/>
            <w:vAlign w:val="center"/>
            <w:hideMark/>
          </w:tcPr>
          <w:p w14:paraId="07D41C1A" w14:textId="77777777" w:rsidR="00C70EB5" w:rsidRPr="00CF6FA2" w:rsidRDefault="00C70EB5" w:rsidP="009B2D05">
            <w:pPr>
              <w:jc w:val="center"/>
              <w:rPr>
                <w:color w:val="000000"/>
                <w:sz w:val="16"/>
                <w:szCs w:val="16"/>
              </w:rPr>
            </w:pPr>
            <w:r w:rsidRPr="00CF6FA2">
              <w:rPr>
                <w:color w:val="000000"/>
                <w:sz w:val="16"/>
                <w:szCs w:val="16"/>
              </w:rPr>
              <w:t>D</w:t>
            </w:r>
          </w:p>
        </w:tc>
        <w:tc>
          <w:tcPr>
            <w:tcW w:w="807" w:type="dxa"/>
            <w:tcBorders>
              <w:top w:val="nil"/>
              <w:left w:val="nil"/>
              <w:bottom w:val="nil"/>
              <w:right w:val="single" w:sz="8" w:space="0" w:color="auto"/>
            </w:tcBorders>
            <w:shd w:val="clear" w:color="000000" w:fill="FFFFFF"/>
            <w:vAlign w:val="center"/>
            <w:hideMark/>
          </w:tcPr>
          <w:p w14:paraId="6F46C5BE" w14:textId="77777777" w:rsidR="00C70EB5" w:rsidRPr="00CF6FA2" w:rsidRDefault="00C70EB5" w:rsidP="009B2D05">
            <w:pPr>
              <w:rPr>
                <w:color w:val="000000"/>
                <w:sz w:val="16"/>
                <w:szCs w:val="16"/>
              </w:rPr>
            </w:pPr>
            <w:r w:rsidRPr="00CF6FA2">
              <w:rPr>
                <w:color w:val="000000"/>
                <w:sz w:val="16"/>
                <w:szCs w:val="16"/>
              </w:rPr>
              <w:t xml:space="preserve">  64-68</w:t>
            </w:r>
          </w:p>
        </w:tc>
        <w:tc>
          <w:tcPr>
            <w:tcW w:w="855" w:type="dxa"/>
            <w:tcBorders>
              <w:top w:val="nil"/>
              <w:left w:val="nil"/>
              <w:bottom w:val="dotted" w:sz="4" w:space="0" w:color="FF0000"/>
              <w:right w:val="single" w:sz="8" w:space="0" w:color="auto"/>
            </w:tcBorders>
            <w:shd w:val="clear" w:color="000000" w:fill="FFFFFF"/>
            <w:vAlign w:val="center"/>
            <w:hideMark/>
          </w:tcPr>
          <w:p w14:paraId="091D01FD" w14:textId="77777777" w:rsidR="00C70EB5" w:rsidRPr="00CF6FA2" w:rsidRDefault="00C70EB5" w:rsidP="009B2D05">
            <w:pPr>
              <w:jc w:val="center"/>
              <w:rPr>
                <w:color w:val="000000"/>
                <w:sz w:val="16"/>
                <w:szCs w:val="16"/>
              </w:rPr>
            </w:pPr>
            <w:r w:rsidRPr="00CF6FA2">
              <w:rPr>
                <w:color w:val="000000"/>
                <w:sz w:val="16"/>
                <w:szCs w:val="16"/>
              </w:rPr>
              <w:t>1.4</w:t>
            </w:r>
          </w:p>
        </w:tc>
        <w:tc>
          <w:tcPr>
            <w:tcW w:w="981" w:type="dxa"/>
            <w:tcBorders>
              <w:top w:val="nil"/>
              <w:left w:val="nil"/>
              <w:bottom w:val="dotted" w:sz="4" w:space="0" w:color="FF0000"/>
              <w:right w:val="single" w:sz="8" w:space="0" w:color="auto"/>
            </w:tcBorders>
            <w:shd w:val="clear" w:color="000000" w:fill="FFFFFF"/>
            <w:vAlign w:val="center"/>
            <w:hideMark/>
          </w:tcPr>
          <w:p w14:paraId="38E1F30B" w14:textId="77777777" w:rsidR="00C70EB5" w:rsidRPr="00CF6FA2" w:rsidRDefault="00C70EB5" w:rsidP="009B2D05">
            <w:pPr>
              <w:jc w:val="center"/>
              <w:rPr>
                <w:color w:val="000000"/>
                <w:sz w:val="16"/>
                <w:szCs w:val="16"/>
              </w:rPr>
            </w:pPr>
            <w:r w:rsidRPr="00CF6FA2">
              <w:rPr>
                <w:color w:val="000000"/>
                <w:sz w:val="16"/>
                <w:szCs w:val="16"/>
              </w:rPr>
              <w:t>Poor</w:t>
            </w:r>
          </w:p>
        </w:tc>
        <w:tc>
          <w:tcPr>
            <w:tcW w:w="1047" w:type="dxa"/>
            <w:vMerge/>
            <w:tcBorders>
              <w:top w:val="single" w:sz="8" w:space="0" w:color="auto"/>
              <w:left w:val="single" w:sz="8" w:space="0" w:color="auto"/>
              <w:bottom w:val="single" w:sz="8" w:space="0" w:color="000000"/>
              <w:right w:val="single" w:sz="8" w:space="0" w:color="auto"/>
            </w:tcBorders>
            <w:vAlign w:val="center"/>
            <w:hideMark/>
          </w:tcPr>
          <w:p w14:paraId="4F35C64F" w14:textId="77777777" w:rsidR="00C70EB5" w:rsidRPr="00CF6FA2" w:rsidRDefault="00C70EB5" w:rsidP="009B2D05">
            <w:pPr>
              <w:rPr>
                <w:color w:val="000000"/>
                <w:sz w:val="16"/>
                <w:szCs w:val="16"/>
              </w:rPr>
            </w:pPr>
          </w:p>
        </w:tc>
        <w:tc>
          <w:tcPr>
            <w:tcW w:w="1080" w:type="dxa"/>
            <w:vMerge/>
            <w:tcBorders>
              <w:top w:val="nil"/>
              <w:left w:val="single" w:sz="8" w:space="0" w:color="auto"/>
              <w:bottom w:val="single" w:sz="8" w:space="0" w:color="000000"/>
              <w:right w:val="single" w:sz="8" w:space="0" w:color="auto"/>
            </w:tcBorders>
            <w:vAlign w:val="center"/>
            <w:hideMark/>
          </w:tcPr>
          <w:p w14:paraId="5D05B251" w14:textId="77777777" w:rsidR="00C70EB5" w:rsidRPr="00CF6FA2" w:rsidRDefault="00C70EB5" w:rsidP="009B2D05">
            <w:pPr>
              <w:rPr>
                <w:color w:val="000000"/>
                <w:sz w:val="16"/>
                <w:szCs w:val="16"/>
              </w:rPr>
            </w:pPr>
          </w:p>
        </w:tc>
        <w:tc>
          <w:tcPr>
            <w:tcW w:w="236" w:type="dxa"/>
            <w:vAlign w:val="center"/>
            <w:hideMark/>
          </w:tcPr>
          <w:p w14:paraId="3E96C3AA" w14:textId="77777777" w:rsidR="00C70EB5" w:rsidRPr="00CF6FA2" w:rsidRDefault="00C70EB5" w:rsidP="009B2D05">
            <w:pPr>
              <w:rPr>
                <w:sz w:val="20"/>
                <w:szCs w:val="20"/>
              </w:rPr>
            </w:pPr>
          </w:p>
        </w:tc>
      </w:tr>
      <w:tr w:rsidR="00C70EB5" w:rsidRPr="00CF6FA2" w14:paraId="33D13FA1" w14:textId="77777777" w:rsidTr="009B2D05">
        <w:trPr>
          <w:trHeight w:val="300"/>
        </w:trPr>
        <w:tc>
          <w:tcPr>
            <w:tcW w:w="1489" w:type="dxa"/>
            <w:vMerge/>
            <w:tcBorders>
              <w:top w:val="nil"/>
              <w:left w:val="single" w:sz="8" w:space="0" w:color="auto"/>
              <w:bottom w:val="single" w:sz="8" w:space="0" w:color="000000"/>
              <w:right w:val="single" w:sz="8" w:space="0" w:color="auto"/>
            </w:tcBorders>
            <w:vAlign w:val="center"/>
            <w:hideMark/>
          </w:tcPr>
          <w:p w14:paraId="1595D9D4" w14:textId="77777777" w:rsidR="00C70EB5" w:rsidRPr="00CF6FA2" w:rsidRDefault="00C70EB5" w:rsidP="009B2D05">
            <w:pPr>
              <w:rPr>
                <w:color w:val="000000"/>
                <w:sz w:val="16"/>
                <w:szCs w:val="16"/>
              </w:rPr>
            </w:pPr>
          </w:p>
        </w:tc>
        <w:tc>
          <w:tcPr>
            <w:tcW w:w="1398" w:type="dxa"/>
            <w:tcBorders>
              <w:top w:val="nil"/>
              <w:left w:val="nil"/>
              <w:bottom w:val="dotted" w:sz="4" w:space="0" w:color="FF0000"/>
              <w:right w:val="single" w:sz="8" w:space="0" w:color="auto"/>
            </w:tcBorders>
            <w:shd w:val="clear" w:color="000000" w:fill="FFFFFF"/>
            <w:vAlign w:val="center"/>
            <w:hideMark/>
          </w:tcPr>
          <w:p w14:paraId="30D25CC7" w14:textId="77777777" w:rsidR="00C70EB5" w:rsidRPr="00CF6FA2" w:rsidRDefault="00C70EB5" w:rsidP="009B2D05">
            <w:pPr>
              <w:jc w:val="center"/>
              <w:rPr>
                <w:color w:val="000000"/>
                <w:sz w:val="16"/>
                <w:szCs w:val="16"/>
              </w:rPr>
            </w:pPr>
            <w:r w:rsidRPr="00CF6FA2">
              <w:rPr>
                <w:color w:val="000000"/>
                <w:sz w:val="16"/>
                <w:szCs w:val="16"/>
              </w:rPr>
              <w:t>6</w:t>
            </w:r>
          </w:p>
        </w:tc>
        <w:tc>
          <w:tcPr>
            <w:tcW w:w="1523" w:type="dxa"/>
            <w:tcBorders>
              <w:top w:val="nil"/>
              <w:left w:val="nil"/>
              <w:bottom w:val="dotted" w:sz="4" w:space="0" w:color="FF0000"/>
              <w:right w:val="single" w:sz="8" w:space="0" w:color="auto"/>
            </w:tcBorders>
            <w:shd w:val="clear" w:color="000000" w:fill="FFFFFF"/>
            <w:vAlign w:val="center"/>
            <w:hideMark/>
          </w:tcPr>
          <w:p w14:paraId="113E1211" w14:textId="77777777" w:rsidR="00C70EB5" w:rsidRPr="00CF6FA2" w:rsidRDefault="00C70EB5" w:rsidP="009B2D05">
            <w:pPr>
              <w:jc w:val="center"/>
              <w:rPr>
                <w:color w:val="000000"/>
                <w:sz w:val="16"/>
                <w:szCs w:val="16"/>
              </w:rPr>
            </w:pPr>
            <w:r w:rsidRPr="00CF6FA2">
              <w:rPr>
                <w:color w:val="000000"/>
                <w:sz w:val="16"/>
                <w:szCs w:val="16"/>
              </w:rPr>
              <w:t>D</w:t>
            </w:r>
          </w:p>
        </w:tc>
        <w:tc>
          <w:tcPr>
            <w:tcW w:w="807" w:type="dxa"/>
            <w:tcBorders>
              <w:top w:val="nil"/>
              <w:left w:val="nil"/>
              <w:bottom w:val="single" w:sz="8" w:space="0" w:color="auto"/>
              <w:right w:val="single" w:sz="8" w:space="0" w:color="auto"/>
            </w:tcBorders>
            <w:shd w:val="clear" w:color="000000" w:fill="FFFFFF"/>
            <w:vAlign w:val="center"/>
            <w:hideMark/>
          </w:tcPr>
          <w:p w14:paraId="1547CC80" w14:textId="77777777" w:rsidR="00C70EB5" w:rsidRPr="00CF6FA2" w:rsidRDefault="00C70EB5" w:rsidP="009B2D05">
            <w:pPr>
              <w:rPr>
                <w:rFonts w:ascii="Calibri" w:hAnsi="Calibri" w:cs="Calibri"/>
                <w:color w:val="000000"/>
                <w:sz w:val="16"/>
                <w:szCs w:val="16"/>
              </w:rPr>
            </w:pPr>
            <w:r w:rsidRPr="00CF6FA2">
              <w:rPr>
                <w:rFonts w:ascii="Calibri" w:hAnsi="Calibri" w:cs="Calibri"/>
                <w:color w:val="000000"/>
                <w:sz w:val="16"/>
                <w:szCs w:val="16"/>
              </w:rPr>
              <w:t> </w:t>
            </w:r>
          </w:p>
        </w:tc>
        <w:tc>
          <w:tcPr>
            <w:tcW w:w="855" w:type="dxa"/>
            <w:tcBorders>
              <w:top w:val="nil"/>
              <w:left w:val="nil"/>
              <w:bottom w:val="single" w:sz="8" w:space="0" w:color="auto"/>
              <w:right w:val="single" w:sz="8" w:space="0" w:color="auto"/>
            </w:tcBorders>
            <w:shd w:val="clear" w:color="000000" w:fill="FFFFFF"/>
            <w:vAlign w:val="center"/>
            <w:hideMark/>
          </w:tcPr>
          <w:p w14:paraId="7E7D186C" w14:textId="77777777" w:rsidR="00C70EB5" w:rsidRPr="00CF6FA2" w:rsidRDefault="00C70EB5" w:rsidP="009B2D05">
            <w:pPr>
              <w:jc w:val="center"/>
              <w:rPr>
                <w:color w:val="000000"/>
                <w:sz w:val="16"/>
                <w:szCs w:val="16"/>
              </w:rPr>
            </w:pPr>
            <w:r w:rsidRPr="00CF6FA2">
              <w:rPr>
                <w:color w:val="000000"/>
                <w:sz w:val="16"/>
                <w:szCs w:val="16"/>
              </w:rPr>
              <w:t>1.2</w:t>
            </w:r>
          </w:p>
        </w:tc>
        <w:tc>
          <w:tcPr>
            <w:tcW w:w="981" w:type="dxa"/>
            <w:tcBorders>
              <w:top w:val="nil"/>
              <w:left w:val="nil"/>
              <w:bottom w:val="single" w:sz="8" w:space="0" w:color="auto"/>
              <w:right w:val="single" w:sz="8" w:space="0" w:color="auto"/>
            </w:tcBorders>
            <w:shd w:val="clear" w:color="000000" w:fill="FFFFFF"/>
            <w:vAlign w:val="center"/>
            <w:hideMark/>
          </w:tcPr>
          <w:p w14:paraId="201EE3D8" w14:textId="77777777" w:rsidR="00C70EB5" w:rsidRPr="00CF6FA2" w:rsidRDefault="00C70EB5" w:rsidP="009B2D05">
            <w:pPr>
              <w:jc w:val="center"/>
              <w:rPr>
                <w:color w:val="000000"/>
                <w:sz w:val="16"/>
                <w:szCs w:val="16"/>
              </w:rPr>
            </w:pPr>
            <w:r w:rsidRPr="00CF6FA2">
              <w:rPr>
                <w:color w:val="000000"/>
                <w:sz w:val="16"/>
                <w:szCs w:val="16"/>
              </w:rPr>
              <w:t>Poor</w:t>
            </w:r>
          </w:p>
        </w:tc>
        <w:tc>
          <w:tcPr>
            <w:tcW w:w="1047" w:type="dxa"/>
            <w:vMerge/>
            <w:tcBorders>
              <w:top w:val="single" w:sz="8" w:space="0" w:color="auto"/>
              <w:left w:val="single" w:sz="8" w:space="0" w:color="auto"/>
              <w:bottom w:val="single" w:sz="8" w:space="0" w:color="000000"/>
              <w:right w:val="single" w:sz="8" w:space="0" w:color="auto"/>
            </w:tcBorders>
            <w:vAlign w:val="center"/>
            <w:hideMark/>
          </w:tcPr>
          <w:p w14:paraId="5C178BA4" w14:textId="77777777" w:rsidR="00C70EB5" w:rsidRPr="00CF6FA2" w:rsidRDefault="00C70EB5" w:rsidP="009B2D05">
            <w:pPr>
              <w:rPr>
                <w:color w:val="000000"/>
                <w:sz w:val="16"/>
                <w:szCs w:val="16"/>
              </w:rPr>
            </w:pPr>
          </w:p>
        </w:tc>
        <w:tc>
          <w:tcPr>
            <w:tcW w:w="1080" w:type="dxa"/>
            <w:vMerge/>
            <w:tcBorders>
              <w:top w:val="nil"/>
              <w:left w:val="single" w:sz="8" w:space="0" w:color="auto"/>
              <w:bottom w:val="single" w:sz="8" w:space="0" w:color="000000"/>
              <w:right w:val="single" w:sz="8" w:space="0" w:color="auto"/>
            </w:tcBorders>
            <w:vAlign w:val="center"/>
            <w:hideMark/>
          </w:tcPr>
          <w:p w14:paraId="0E54F8EF" w14:textId="77777777" w:rsidR="00C70EB5" w:rsidRPr="00CF6FA2" w:rsidRDefault="00C70EB5" w:rsidP="009B2D05">
            <w:pPr>
              <w:rPr>
                <w:color w:val="000000"/>
                <w:sz w:val="16"/>
                <w:szCs w:val="16"/>
              </w:rPr>
            </w:pPr>
          </w:p>
        </w:tc>
        <w:tc>
          <w:tcPr>
            <w:tcW w:w="236" w:type="dxa"/>
            <w:vAlign w:val="center"/>
            <w:hideMark/>
          </w:tcPr>
          <w:p w14:paraId="6CDEA0F1" w14:textId="77777777" w:rsidR="00C70EB5" w:rsidRPr="00CF6FA2" w:rsidRDefault="00C70EB5" w:rsidP="009B2D05">
            <w:pPr>
              <w:rPr>
                <w:sz w:val="20"/>
                <w:szCs w:val="20"/>
              </w:rPr>
            </w:pPr>
          </w:p>
        </w:tc>
      </w:tr>
      <w:tr w:rsidR="00C70EB5" w:rsidRPr="00CF6FA2" w14:paraId="4D6FB45D" w14:textId="77777777" w:rsidTr="009B2D05">
        <w:trPr>
          <w:trHeight w:val="288"/>
        </w:trPr>
        <w:tc>
          <w:tcPr>
            <w:tcW w:w="1489" w:type="dxa"/>
            <w:vMerge/>
            <w:tcBorders>
              <w:top w:val="nil"/>
              <w:left w:val="single" w:sz="8" w:space="0" w:color="auto"/>
              <w:bottom w:val="single" w:sz="8" w:space="0" w:color="000000"/>
              <w:right w:val="single" w:sz="8" w:space="0" w:color="auto"/>
            </w:tcBorders>
            <w:vAlign w:val="center"/>
            <w:hideMark/>
          </w:tcPr>
          <w:p w14:paraId="7D82C38C" w14:textId="77777777" w:rsidR="00C70EB5" w:rsidRPr="00CF6FA2" w:rsidRDefault="00C70EB5" w:rsidP="009B2D05">
            <w:pPr>
              <w:rPr>
                <w:color w:val="000000"/>
                <w:sz w:val="16"/>
                <w:szCs w:val="16"/>
              </w:rPr>
            </w:pPr>
          </w:p>
        </w:tc>
        <w:tc>
          <w:tcPr>
            <w:tcW w:w="1398" w:type="dxa"/>
            <w:tcBorders>
              <w:top w:val="nil"/>
              <w:left w:val="nil"/>
              <w:bottom w:val="dotted" w:sz="4" w:space="0" w:color="FF0000"/>
              <w:right w:val="single" w:sz="8" w:space="0" w:color="auto"/>
            </w:tcBorders>
            <w:shd w:val="clear" w:color="000000" w:fill="FFFFFF"/>
            <w:vAlign w:val="center"/>
            <w:hideMark/>
          </w:tcPr>
          <w:p w14:paraId="1C94DDAE" w14:textId="77777777" w:rsidR="00C70EB5" w:rsidRPr="00CF6FA2" w:rsidRDefault="00C70EB5" w:rsidP="009B2D05">
            <w:pPr>
              <w:jc w:val="center"/>
              <w:rPr>
                <w:color w:val="000000"/>
                <w:sz w:val="16"/>
                <w:szCs w:val="16"/>
              </w:rPr>
            </w:pPr>
            <w:r w:rsidRPr="00CF6FA2">
              <w:rPr>
                <w:color w:val="000000"/>
                <w:sz w:val="16"/>
                <w:szCs w:val="16"/>
              </w:rPr>
              <w:t>5</w:t>
            </w:r>
          </w:p>
        </w:tc>
        <w:tc>
          <w:tcPr>
            <w:tcW w:w="1523" w:type="dxa"/>
            <w:tcBorders>
              <w:top w:val="nil"/>
              <w:left w:val="nil"/>
              <w:bottom w:val="dotted" w:sz="4" w:space="0" w:color="FF0000"/>
              <w:right w:val="single" w:sz="8" w:space="0" w:color="auto"/>
            </w:tcBorders>
            <w:shd w:val="clear" w:color="000000" w:fill="FFFFFF"/>
            <w:vAlign w:val="center"/>
            <w:hideMark/>
          </w:tcPr>
          <w:p w14:paraId="16090D97" w14:textId="77777777" w:rsidR="00C70EB5" w:rsidRPr="00CF6FA2" w:rsidRDefault="00C70EB5" w:rsidP="009B2D05">
            <w:pPr>
              <w:jc w:val="center"/>
              <w:rPr>
                <w:color w:val="000000"/>
                <w:sz w:val="16"/>
                <w:szCs w:val="16"/>
              </w:rPr>
            </w:pPr>
            <w:r w:rsidRPr="00CF6FA2">
              <w:rPr>
                <w:color w:val="000000"/>
                <w:sz w:val="16"/>
                <w:szCs w:val="16"/>
              </w:rPr>
              <w:t>D</w:t>
            </w:r>
          </w:p>
        </w:tc>
        <w:tc>
          <w:tcPr>
            <w:tcW w:w="807"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745B283A" w14:textId="77777777" w:rsidR="00C70EB5" w:rsidRPr="00CF6FA2" w:rsidRDefault="00C70EB5" w:rsidP="009B2D05">
            <w:pPr>
              <w:rPr>
                <w:rFonts w:ascii="Calibri" w:hAnsi="Calibri" w:cs="Calibri"/>
                <w:color w:val="000000"/>
              </w:rPr>
            </w:pPr>
            <w:r w:rsidRPr="00CF6FA2">
              <w:rPr>
                <w:rFonts w:ascii="Calibri" w:hAnsi="Calibri" w:cs="Calibri"/>
                <w:color w:val="000000"/>
              </w:rPr>
              <w:t xml:space="preserve"> </w:t>
            </w:r>
            <w:r w:rsidRPr="00CF6FA2">
              <w:rPr>
                <w:rFonts w:ascii="Calibri" w:hAnsi="Calibri" w:cs="Calibri"/>
                <w:color w:val="000000"/>
                <w:sz w:val="16"/>
                <w:szCs w:val="16"/>
              </w:rPr>
              <w:t> </w:t>
            </w:r>
            <w:r w:rsidRPr="00C80430">
              <w:rPr>
                <w:rFonts w:ascii="Calibri" w:hAnsi="Calibri" w:cs="Calibri"/>
                <w:color w:val="000000"/>
                <w:sz w:val="16"/>
                <w:szCs w:val="16"/>
              </w:rPr>
              <w:t>60</w:t>
            </w:r>
            <w:r w:rsidRPr="00CF6FA2">
              <w:rPr>
                <w:rFonts w:ascii="Calibri" w:hAnsi="Calibri" w:cs="Calibri"/>
                <w:color w:val="000000"/>
                <w:sz w:val="16"/>
                <w:szCs w:val="16"/>
              </w:rPr>
              <w:t>-63</w:t>
            </w:r>
          </w:p>
        </w:tc>
        <w:tc>
          <w:tcPr>
            <w:tcW w:w="855"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6823391F" w14:textId="77777777" w:rsidR="00C70EB5" w:rsidRPr="00CF6FA2" w:rsidRDefault="00C70EB5" w:rsidP="009B2D05">
            <w:pPr>
              <w:jc w:val="center"/>
              <w:rPr>
                <w:color w:val="000000"/>
                <w:sz w:val="16"/>
                <w:szCs w:val="16"/>
              </w:rPr>
            </w:pPr>
            <w:r w:rsidRPr="00CF6FA2">
              <w:rPr>
                <w:color w:val="000000"/>
                <w:sz w:val="16"/>
                <w:szCs w:val="16"/>
              </w:rPr>
              <w:t>1</w:t>
            </w:r>
          </w:p>
        </w:tc>
        <w:tc>
          <w:tcPr>
            <w:tcW w:w="981" w:type="dxa"/>
            <w:tcBorders>
              <w:top w:val="nil"/>
              <w:left w:val="nil"/>
              <w:bottom w:val="nil"/>
              <w:right w:val="single" w:sz="8" w:space="0" w:color="auto"/>
            </w:tcBorders>
            <w:shd w:val="clear" w:color="000000" w:fill="FFFFFF"/>
            <w:vAlign w:val="center"/>
            <w:hideMark/>
          </w:tcPr>
          <w:p w14:paraId="2A534470" w14:textId="77777777" w:rsidR="00C70EB5" w:rsidRPr="00CF6FA2" w:rsidRDefault="00C70EB5" w:rsidP="009B2D05">
            <w:pPr>
              <w:rPr>
                <w:color w:val="000000"/>
                <w:sz w:val="16"/>
                <w:szCs w:val="16"/>
              </w:rPr>
            </w:pPr>
            <w:r w:rsidRPr="00CF6FA2">
              <w:rPr>
                <w:color w:val="000000"/>
                <w:sz w:val="16"/>
                <w:szCs w:val="16"/>
              </w:rPr>
              <w:t>Very poor</w:t>
            </w:r>
          </w:p>
        </w:tc>
        <w:tc>
          <w:tcPr>
            <w:tcW w:w="1047"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57753EEC" w14:textId="77777777" w:rsidR="00C70EB5" w:rsidRPr="00CF6FA2" w:rsidRDefault="00C70EB5" w:rsidP="009B2D05">
            <w:pPr>
              <w:jc w:val="center"/>
              <w:rPr>
                <w:color w:val="000000"/>
                <w:sz w:val="16"/>
                <w:szCs w:val="16"/>
              </w:rPr>
            </w:pPr>
            <w:r w:rsidRPr="00CF6FA2">
              <w:rPr>
                <w:color w:val="000000"/>
                <w:sz w:val="16"/>
                <w:szCs w:val="16"/>
              </w:rPr>
              <w:t>0-35.9</w:t>
            </w:r>
          </w:p>
        </w:tc>
        <w:tc>
          <w:tcPr>
            <w:tcW w:w="1080" w:type="dxa"/>
            <w:vMerge w:val="restart"/>
            <w:tcBorders>
              <w:top w:val="nil"/>
              <w:left w:val="single" w:sz="8" w:space="0" w:color="auto"/>
              <w:bottom w:val="single" w:sz="8" w:space="0" w:color="000000"/>
              <w:right w:val="single" w:sz="8" w:space="0" w:color="auto"/>
            </w:tcBorders>
            <w:shd w:val="clear" w:color="000000" w:fill="FFFFFF"/>
            <w:vAlign w:val="center"/>
            <w:hideMark/>
          </w:tcPr>
          <w:p w14:paraId="47FBD374" w14:textId="77777777" w:rsidR="00C70EB5" w:rsidRPr="00CF6FA2" w:rsidRDefault="00C70EB5" w:rsidP="009B2D05">
            <w:pPr>
              <w:jc w:val="center"/>
              <w:rPr>
                <w:color w:val="000000"/>
                <w:sz w:val="16"/>
                <w:szCs w:val="16"/>
              </w:rPr>
            </w:pPr>
            <w:r w:rsidRPr="00CF6FA2">
              <w:rPr>
                <w:color w:val="000000"/>
                <w:sz w:val="16"/>
                <w:szCs w:val="16"/>
              </w:rPr>
              <w:t>Fail</w:t>
            </w:r>
          </w:p>
        </w:tc>
        <w:tc>
          <w:tcPr>
            <w:tcW w:w="236" w:type="dxa"/>
            <w:vAlign w:val="center"/>
            <w:hideMark/>
          </w:tcPr>
          <w:p w14:paraId="22EBDC50" w14:textId="77777777" w:rsidR="00C70EB5" w:rsidRPr="00CF6FA2" w:rsidRDefault="00C70EB5" w:rsidP="009B2D05">
            <w:pPr>
              <w:rPr>
                <w:sz w:val="20"/>
                <w:szCs w:val="20"/>
              </w:rPr>
            </w:pPr>
          </w:p>
        </w:tc>
      </w:tr>
      <w:tr w:rsidR="00C70EB5" w:rsidRPr="00CF6FA2" w14:paraId="40BABFD8" w14:textId="77777777" w:rsidTr="009B2D05">
        <w:trPr>
          <w:trHeight w:val="288"/>
        </w:trPr>
        <w:tc>
          <w:tcPr>
            <w:tcW w:w="1489" w:type="dxa"/>
            <w:vMerge/>
            <w:tcBorders>
              <w:top w:val="nil"/>
              <w:left w:val="single" w:sz="8" w:space="0" w:color="auto"/>
              <w:bottom w:val="single" w:sz="8" w:space="0" w:color="000000"/>
              <w:right w:val="single" w:sz="8" w:space="0" w:color="auto"/>
            </w:tcBorders>
            <w:vAlign w:val="center"/>
            <w:hideMark/>
          </w:tcPr>
          <w:p w14:paraId="516742AE" w14:textId="77777777" w:rsidR="00C70EB5" w:rsidRPr="00CF6FA2" w:rsidRDefault="00C70EB5" w:rsidP="009B2D05">
            <w:pPr>
              <w:rPr>
                <w:color w:val="000000"/>
                <w:sz w:val="16"/>
                <w:szCs w:val="16"/>
              </w:rPr>
            </w:pPr>
          </w:p>
        </w:tc>
        <w:tc>
          <w:tcPr>
            <w:tcW w:w="1398" w:type="dxa"/>
            <w:tcBorders>
              <w:top w:val="nil"/>
              <w:left w:val="nil"/>
              <w:bottom w:val="dotted" w:sz="4" w:space="0" w:color="FF0000"/>
              <w:right w:val="single" w:sz="8" w:space="0" w:color="auto"/>
            </w:tcBorders>
            <w:shd w:val="clear" w:color="000000" w:fill="FFFFFF"/>
            <w:vAlign w:val="center"/>
            <w:hideMark/>
          </w:tcPr>
          <w:p w14:paraId="0175E076" w14:textId="77777777" w:rsidR="00C70EB5" w:rsidRPr="00CF6FA2" w:rsidRDefault="00C70EB5" w:rsidP="009B2D05">
            <w:pPr>
              <w:jc w:val="center"/>
              <w:rPr>
                <w:color w:val="000000"/>
                <w:sz w:val="16"/>
                <w:szCs w:val="16"/>
              </w:rPr>
            </w:pPr>
            <w:r w:rsidRPr="00CF6FA2">
              <w:rPr>
                <w:color w:val="000000"/>
                <w:sz w:val="16"/>
                <w:szCs w:val="16"/>
              </w:rPr>
              <w:t>4</w:t>
            </w:r>
          </w:p>
        </w:tc>
        <w:tc>
          <w:tcPr>
            <w:tcW w:w="1523" w:type="dxa"/>
            <w:tcBorders>
              <w:top w:val="nil"/>
              <w:left w:val="nil"/>
              <w:bottom w:val="dotted" w:sz="4" w:space="0" w:color="FF0000"/>
              <w:right w:val="single" w:sz="8" w:space="0" w:color="auto"/>
            </w:tcBorders>
            <w:shd w:val="clear" w:color="000000" w:fill="FFFFFF"/>
            <w:vAlign w:val="center"/>
            <w:hideMark/>
          </w:tcPr>
          <w:p w14:paraId="2230BAC7" w14:textId="77777777" w:rsidR="00C70EB5" w:rsidRPr="00CF6FA2" w:rsidRDefault="00C70EB5" w:rsidP="009B2D05">
            <w:pPr>
              <w:jc w:val="center"/>
              <w:rPr>
                <w:color w:val="000000"/>
                <w:sz w:val="16"/>
                <w:szCs w:val="16"/>
              </w:rPr>
            </w:pPr>
            <w:r w:rsidRPr="00CF6FA2">
              <w:rPr>
                <w:color w:val="000000"/>
                <w:sz w:val="16"/>
                <w:szCs w:val="16"/>
              </w:rPr>
              <w:t>D</w:t>
            </w:r>
          </w:p>
        </w:tc>
        <w:tc>
          <w:tcPr>
            <w:tcW w:w="807" w:type="dxa"/>
            <w:vMerge/>
            <w:tcBorders>
              <w:top w:val="nil"/>
              <w:left w:val="single" w:sz="8" w:space="0" w:color="auto"/>
              <w:bottom w:val="single" w:sz="8" w:space="0" w:color="000000"/>
              <w:right w:val="single" w:sz="8" w:space="0" w:color="auto"/>
            </w:tcBorders>
            <w:vAlign w:val="center"/>
            <w:hideMark/>
          </w:tcPr>
          <w:p w14:paraId="427A28B4" w14:textId="77777777" w:rsidR="00C70EB5" w:rsidRPr="00CF6FA2" w:rsidRDefault="00C70EB5" w:rsidP="009B2D05">
            <w:pPr>
              <w:rPr>
                <w:rFonts w:ascii="Calibri" w:hAnsi="Calibri" w:cs="Calibri"/>
                <w:color w:val="000000"/>
              </w:rPr>
            </w:pPr>
          </w:p>
        </w:tc>
        <w:tc>
          <w:tcPr>
            <w:tcW w:w="855" w:type="dxa"/>
            <w:vMerge/>
            <w:tcBorders>
              <w:top w:val="nil"/>
              <w:left w:val="single" w:sz="8" w:space="0" w:color="auto"/>
              <w:bottom w:val="single" w:sz="8" w:space="0" w:color="000000"/>
              <w:right w:val="single" w:sz="8" w:space="0" w:color="auto"/>
            </w:tcBorders>
            <w:vAlign w:val="center"/>
            <w:hideMark/>
          </w:tcPr>
          <w:p w14:paraId="63786083" w14:textId="77777777" w:rsidR="00C70EB5" w:rsidRPr="00CF6FA2" w:rsidRDefault="00C70EB5" w:rsidP="009B2D05">
            <w:pPr>
              <w:rPr>
                <w:color w:val="000000"/>
                <w:sz w:val="16"/>
                <w:szCs w:val="16"/>
              </w:rPr>
            </w:pPr>
          </w:p>
        </w:tc>
        <w:tc>
          <w:tcPr>
            <w:tcW w:w="981" w:type="dxa"/>
            <w:tcBorders>
              <w:top w:val="dotted" w:sz="4" w:space="0" w:color="FF0000"/>
              <w:left w:val="nil"/>
              <w:bottom w:val="nil"/>
              <w:right w:val="single" w:sz="8" w:space="0" w:color="auto"/>
            </w:tcBorders>
            <w:shd w:val="clear" w:color="000000" w:fill="FFFFFF"/>
            <w:vAlign w:val="center"/>
            <w:hideMark/>
          </w:tcPr>
          <w:p w14:paraId="1C1B5EF4" w14:textId="77777777" w:rsidR="00C70EB5" w:rsidRPr="00CF6FA2" w:rsidRDefault="00C70EB5" w:rsidP="009B2D05">
            <w:pPr>
              <w:rPr>
                <w:color w:val="000000"/>
                <w:sz w:val="16"/>
                <w:szCs w:val="16"/>
              </w:rPr>
            </w:pPr>
            <w:r w:rsidRPr="00CF6FA2">
              <w:rPr>
                <w:color w:val="000000"/>
                <w:sz w:val="16"/>
                <w:szCs w:val="16"/>
              </w:rPr>
              <w:t>Very poor</w:t>
            </w:r>
          </w:p>
        </w:tc>
        <w:tc>
          <w:tcPr>
            <w:tcW w:w="1047" w:type="dxa"/>
            <w:vMerge/>
            <w:tcBorders>
              <w:top w:val="nil"/>
              <w:left w:val="single" w:sz="8" w:space="0" w:color="auto"/>
              <w:bottom w:val="single" w:sz="8" w:space="0" w:color="000000"/>
              <w:right w:val="single" w:sz="8" w:space="0" w:color="auto"/>
            </w:tcBorders>
            <w:vAlign w:val="center"/>
            <w:hideMark/>
          </w:tcPr>
          <w:p w14:paraId="6116768E" w14:textId="77777777" w:rsidR="00C70EB5" w:rsidRPr="00CF6FA2" w:rsidRDefault="00C70EB5" w:rsidP="009B2D05">
            <w:pPr>
              <w:rPr>
                <w:color w:val="000000"/>
                <w:sz w:val="16"/>
                <w:szCs w:val="16"/>
              </w:rPr>
            </w:pPr>
          </w:p>
        </w:tc>
        <w:tc>
          <w:tcPr>
            <w:tcW w:w="1080" w:type="dxa"/>
            <w:vMerge/>
            <w:tcBorders>
              <w:top w:val="nil"/>
              <w:left w:val="single" w:sz="8" w:space="0" w:color="auto"/>
              <w:bottom w:val="single" w:sz="8" w:space="0" w:color="000000"/>
              <w:right w:val="single" w:sz="8" w:space="0" w:color="auto"/>
            </w:tcBorders>
            <w:vAlign w:val="center"/>
            <w:hideMark/>
          </w:tcPr>
          <w:p w14:paraId="35CEFD1A" w14:textId="77777777" w:rsidR="00C70EB5" w:rsidRPr="00CF6FA2" w:rsidRDefault="00C70EB5" w:rsidP="009B2D05">
            <w:pPr>
              <w:rPr>
                <w:color w:val="000000"/>
                <w:sz w:val="16"/>
                <w:szCs w:val="16"/>
              </w:rPr>
            </w:pPr>
          </w:p>
        </w:tc>
        <w:tc>
          <w:tcPr>
            <w:tcW w:w="236" w:type="dxa"/>
            <w:vAlign w:val="center"/>
            <w:hideMark/>
          </w:tcPr>
          <w:p w14:paraId="60D0AE47" w14:textId="77777777" w:rsidR="00C70EB5" w:rsidRPr="00CF6FA2" w:rsidRDefault="00C70EB5" w:rsidP="009B2D05">
            <w:pPr>
              <w:rPr>
                <w:sz w:val="20"/>
                <w:szCs w:val="20"/>
              </w:rPr>
            </w:pPr>
          </w:p>
        </w:tc>
      </w:tr>
      <w:tr w:rsidR="00C70EB5" w:rsidRPr="00CF6FA2" w14:paraId="7BE1D42C" w14:textId="77777777" w:rsidTr="009B2D05">
        <w:trPr>
          <w:trHeight w:val="288"/>
        </w:trPr>
        <w:tc>
          <w:tcPr>
            <w:tcW w:w="1489" w:type="dxa"/>
            <w:vMerge/>
            <w:tcBorders>
              <w:top w:val="nil"/>
              <w:left w:val="single" w:sz="8" w:space="0" w:color="auto"/>
              <w:bottom w:val="single" w:sz="8" w:space="0" w:color="000000"/>
              <w:right w:val="single" w:sz="8" w:space="0" w:color="auto"/>
            </w:tcBorders>
            <w:vAlign w:val="center"/>
            <w:hideMark/>
          </w:tcPr>
          <w:p w14:paraId="575EAA71" w14:textId="77777777" w:rsidR="00C70EB5" w:rsidRPr="00CF6FA2" w:rsidRDefault="00C70EB5" w:rsidP="009B2D05">
            <w:pPr>
              <w:rPr>
                <w:color w:val="000000"/>
                <w:sz w:val="16"/>
                <w:szCs w:val="16"/>
              </w:rPr>
            </w:pPr>
          </w:p>
        </w:tc>
        <w:tc>
          <w:tcPr>
            <w:tcW w:w="1398" w:type="dxa"/>
            <w:tcBorders>
              <w:top w:val="nil"/>
              <w:left w:val="nil"/>
              <w:bottom w:val="dotted" w:sz="4" w:space="0" w:color="FF0000"/>
              <w:right w:val="single" w:sz="8" w:space="0" w:color="auto"/>
            </w:tcBorders>
            <w:shd w:val="clear" w:color="000000" w:fill="FFFFFF"/>
            <w:vAlign w:val="center"/>
            <w:hideMark/>
          </w:tcPr>
          <w:p w14:paraId="65BD9D3F" w14:textId="77777777" w:rsidR="00C70EB5" w:rsidRPr="00CF6FA2" w:rsidRDefault="00C70EB5" w:rsidP="009B2D05">
            <w:pPr>
              <w:jc w:val="center"/>
              <w:rPr>
                <w:color w:val="000000"/>
                <w:sz w:val="16"/>
                <w:szCs w:val="16"/>
              </w:rPr>
            </w:pPr>
            <w:r w:rsidRPr="00CF6FA2">
              <w:rPr>
                <w:color w:val="000000"/>
                <w:sz w:val="16"/>
                <w:szCs w:val="16"/>
              </w:rPr>
              <w:t>3</w:t>
            </w:r>
          </w:p>
        </w:tc>
        <w:tc>
          <w:tcPr>
            <w:tcW w:w="1523" w:type="dxa"/>
            <w:tcBorders>
              <w:top w:val="nil"/>
              <w:left w:val="nil"/>
              <w:bottom w:val="dotted" w:sz="4" w:space="0" w:color="FF0000"/>
              <w:right w:val="single" w:sz="8" w:space="0" w:color="auto"/>
            </w:tcBorders>
            <w:shd w:val="clear" w:color="000000" w:fill="FFFFFF"/>
            <w:vAlign w:val="center"/>
            <w:hideMark/>
          </w:tcPr>
          <w:p w14:paraId="36465ED1" w14:textId="77777777" w:rsidR="00C70EB5" w:rsidRPr="00CF6FA2" w:rsidRDefault="00C70EB5" w:rsidP="009B2D05">
            <w:pPr>
              <w:jc w:val="center"/>
              <w:rPr>
                <w:color w:val="000000"/>
                <w:sz w:val="16"/>
                <w:szCs w:val="16"/>
              </w:rPr>
            </w:pPr>
            <w:r w:rsidRPr="00CF6FA2">
              <w:rPr>
                <w:color w:val="000000"/>
                <w:sz w:val="16"/>
                <w:szCs w:val="16"/>
              </w:rPr>
              <w:t>D</w:t>
            </w:r>
          </w:p>
        </w:tc>
        <w:tc>
          <w:tcPr>
            <w:tcW w:w="807" w:type="dxa"/>
            <w:vMerge/>
            <w:tcBorders>
              <w:top w:val="nil"/>
              <w:left w:val="single" w:sz="8" w:space="0" w:color="auto"/>
              <w:bottom w:val="single" w:sz="8" w:space="0" w:color="000000"/>
              <w:right w:val="single" w:sz="8" w:space="0" w:color="auto"/>
            </w:tcBorders>
            <w:vAlign w:val="center"/>
            <w:hideMark/>
          </w:tcPr>
          <w:p w14:paraId="44B0451A" w14:textId="77777777" w:rsidR="00C70EB5" w:rsidRPr="00CF6FA2" w:rsidRDefault="00C70EB5" w:rsidP="009B2D05">
            <w:pPr>
              <w:rPr>
                <w:rFonts w:ascii="Calibri" w:hAnsi="Calibri" w:cs="Calibri"/>
                <w:color w:val="000000"/>
              </w:rPr>
            </w:pPr>
          </w:p>
        </w:tc>
        <w:tc>
          <w:tcPr>
            <w:tcW w:w="855" w:type="dxa"/>
            <w:vMerge/>
            <w:tcBorders>
              <w:top w:val="nil"/>
              <w:left w:val="single" w:sz="8" w:space="0" w:color="auto"/>
              <w:bottom w:val="single" w:sz="8" w:space="0" w:color="000000"/>
              <w:right w:val="single" w:sz="8" w:space="0" w:color="auto"/>
            </w:tcBorders>
            <w:vAlign w:val="center"/>
            <w:hideMark/>
          </w:tcPr>
          <w:p w14:paraId="3957D3BB" w14:textId="77777777" w:rsidR="00C70EB5" w:rsidRPr="00CF6FA2" w:rsidRDefault="00C70EB5" w:rsidP="009B2D05">
            <w:pPr>
              <w:rPr>
                <w:color w:val="000000"/>
                <w:sz w:val="16"/>
                <w:szCs w:val="16"/>
              </w:rPr>
            </w:pPr>
          </w:p>
        </w:tc>
        <w:tc>
          <w:tcPr>
            <w:tcW w:w="981" w:type="dxa"/>
            <w:tcBorders>
              <w:top w:val="dotted" w:sz="4" w:space="0" w:color="FF0000"/>
              <w:left w:val="nil"/>
              <w:bottom w:val="nil"/>
              <w:right w:val="single" w:sz="8" w:space="0" w:color="auto"/>
            </w:tcBorders>
            <w:shd w:val="clear" w:color="000000" w:fill="FFFFFF"/>
            <w:vAlign w:val="center"/>
            <w:hideMark/>
          </w:tcPr>
          <w:p w14:paraId="79628C3D" w14:textId="77777777" w:rsidR="00C70EB5" w:rsidRPr="00CF6FA2" w:rsidRDefault="00C70EB5" w:rsidP="009B2D05">
            <w:pPr>
              <w:rPr>
                <w:color w:val="000000"/>
                <w:sz w:val="16"/>
                <w:szCs w:val="16"/>
              </w:rPr>
            </w:pPr>
            <w:r w:rsidRPr="00CF6FA2">
              <w:rPr>
                <w:color w:val="000000"/>
                <w:sz w:val="16"/>
                <w:szCs w:val="16"/>
              </w:rPr>
              <w:t>Very poor</w:t>
            </w:r>
          </w:p>
        </w:tc>
        <w:tc>
          <w:tcPr>
            <w:tcW w:w="1047" w:type="dxa"/>
            <w:vMerge/>
            <w:tcBorders>
              <w:top w:val="nil"/>
              <w:left w:val="single" w:sz="8" w:space="0" w:color="auto"/>
              <w:bottom w:val="single" w:sz="8" w:space="0" w:color="000000"/>
              <w:right w:val="single" w:sz="8" w:space="0" w:color="auto"/>
            </w:tcBorders>
            <w:vAlign w:val="center"/>
            <w:hideMark/>
          </w:tcPr>
          <w:p w14:paraId="54AB0229" w14:textId="77777777" w:rsidR="00C70EB5" w:rsidRPr="00CF6FA2" w:rsidRDefault="00C70EB5" w:rsidP="009B2D05">
            <w:pPr>
              <w:rPr>
                <w:color w:val="000000"/>
                <w:sz w:val="16"/>
                <w:szCs w:val="16"/>
              </w:rPr>
            </w:pPr>
          </w:p>
        </w:tc>
        <w:tc>
          <w:tcPr>
            <w:tcW w:w="1080" w:type="dxa"/>
            <w:vMerge/>
            <w:tcBorders>
              <w:top w:val="nil"/>
              <w:left w:val="single" w:sz="8" w:space="0" w:color="auto"/>
              <w:bottom w:val="single" w:sz="8" w:space="0" w:color="000000"/>
              <w:right w:val="single" w:sz="8" w:space="0" w:color="auto"/>
            </w:tcBorders>
            <w:vAlign w:val="center"/>
            <w:hideMark/>
          </w:tcPr>
          <w:p w14:paraId="3F7EBE6E" w14:textId="77777777" w:rsidR="00C70EB5" w:rsidRPr="00CF6FA2" w:rsidRDefault="00C70EB5" w:rsidP="009B2D05">
            <w:pPr>
              <w:rPr>
                <w:color w:val="000000"/>
                <w:sz w:val="16"/>
                <w:szCs w:val="16"/>
              </w:rPr>
            </w:pPr>
          </w:p>
        </w:tc>
        <w:tc>
          <w:tcPr>
            <w:tcW w:w="236" w:type="dxa"/>
            <w:vAlign w:val="center"/>
            <w:hideMark/>
          </w:tcPr>
          <w:p w14:paraId="7C5C4C23" w14:textId="77777777" w:rsidR="00C70EB5" w:rsidRPr="00CF6FA2" w:rsidRDefault="00C70EB5" w:rsidP="009B2D05">
            <w:pPr>
              <w:rPr>
                <w:sz w:val="20"/>
                <w:szCs w:val="20"/>
              </w:rPr>
            </w:pPr>
          </w:p>
        </w:tc>
      </w:tr>
      <w:tr w:rsidR="00C70EB5" w:rsidRPr="00CF6FA2" w14:paraId="17779F4C" w14:textId="77777777" w:rsidTr="009B2D05">
        <w:trPr>
          <w:trHeight w:val="288"/>
        </w:trPr>
        <w:tc>
          <w:tcPr>
            <w:tcW w:w="1489" w:type="dxa"/>
            <w:vMerge/>
            <w:tcBorders>
              <w:top w:val="nil"/>
              <w:left w:val="single" w:sz="8" w:space="0" w:color="auto"/>
              <w:bottom w:val="single" w:sz="8" w:space="0" w:color="000000"/>
              <w:right w:val="single" w:sz="8" w:space="0" w:color="auto"/>
            </w:tcBorders>
            <w:vAlign w:val="center"/>
            <w:hideMark/>
          </w:tcPr>
          <w:p w14:paraId="219586C2" w14:textId="77777777" w:rsidR="00C70EB5" w:rsidRPr="00CF6FA2" w:rsidRDefault="00C70EB5" w:rsidP="009B2D05">
            <w:pPr>
              <w:rPr>
                <w:color w:val="000000"/>
                <w:sz w:val="16"/>
                <w:szCs w:val="16"/>
              </w:rPr>
            </w:pPr>
          </w:p>
        </w:tc>
        <w:tc>
          <w:tcPr>
            <w:tcW w:w="1398" w:type="dxa"/>
            <w:tcBorders>
              <w:top w:val="nil"/>
              <w:left w:val="nil"/>
              <w:bottom w:val="dotted" w:sz="4" w:space="0" w:color="FF0000"/>
              <w:right w:val="single" w:sz="8" w:space="0" w:color="auto"/>
            </w:tcBorders>
            <w:shd w:val="clear" w:color="000000" w:fill="FFFFFF"/>
            <w:vAlign w:val="center"/>
            <w:hideMark/>
          </w:tcPr>
          <w:p w14:paraId="005F942D" w14:textId="77777777" w:rsidR="00C70EB5" w:rsidRPr="00CF6FA2" w:rsidRDefault="00C70EB5" w:rsidP="009B2D05">
            <w:pPr>
              <w:jc w:val="center"/>
              <w:rPr>
                <w:color w:val="000000"/>
                <w:sz w:val="16"/>
                <w:szCs w:val="16"/>
              </w:rPr>
            </w:pPr>
            <w:r w:rsidRPr="00CF6FA2">
              <w:rPr>
                <w:color w:val="000000"/>
                <w:sz w:val="16"/>
                <w:szCs w:val="16"/>
              </w:rPr>
              <w:t>2</w:t>
            </w:r>
          </w:p>
        </w:tc>
        <w:tc>
          <w:tcPr>
            <w:tcW w:w="1523" w:type="dxa"/>
            <w:tcBorders>
              <w:top w:val="nil"/>
              <w:left w:val="nil"/>
              <w:bottom w:val="dotted" w:sz="4" w:space="0" w:color="FF0000"/>
              <w:right w:val="single" w:sz="8" w:space="0" w:color="auto"/>
            </w:tcBorders>
            <w:shd w:val="clear" w:color="000000" w:fill="FFFFFF"/>
            <w:vAlign w:val="center"/>
            <w:hideMark/>
          </w:tcPr>
          <w:p w14:paraId="6DC431B3" w14:textId="77777777" w:rsidR="00C70EB5" w:rsidRPr="00CF6FA2" w:rsidRDefault="00C70EB5" w:rsidP="009B2D05">
            <w:pPr>
              <w:jc w:val="center"/>
              <w:rPr>
                <w:color w:val="000000"/>
                <w:sz w:val="16"/>
                <w:szCs w:val="16"/>
              </w:rPr>
            </w:pPr>
            <w:r w:rsidRPr="00CF6FA2">
              <w:rPr>
                <w:color w:val="000000"/>
                <w:sz w:val="16"/>
                <w:szCs w:val="16"/>
              </w:rPr>
              <w:t>D</w:t>
            </w:r>
          </w:p>
        </w:tc>
        <w:tc>
          <w:tcPr>
            <w:tcW w:w="807" w:type="dxa"/>
            <w:vMerge/>
            <w:tcBorders>
              <w:top w:val="nil"/>
              <w:left w:val="single" w:sz="8" w:space="0" w:color="auto"/>
              <w:bottom w:val="single" w:sz="8" w:space="0" w:color="000000"/>
              <w:right w:val="single" w:sz="8" w:space="0" w:color="auto"/>
            </w:tcBorders>
            <w:vAlign w:val="center"/>
            <w:hideMark/>
          </w:tcPr>
          <w:p w14:paraId="1AB39871" w14:textId="77777777" w:rsidR="00C70EB5" w:rsidRPr="00CF6FA2" w:rsidRDefault="00C70EB5" w:rsidP="009B2D05">
            <w:pPr>
              <w:rPr>
                <w:rFonts w:ascii="Calibri" w:hAnsi="Calibri" w:cs="Calibri"/>
                <w:color w:val="000000"/>
              </w:rPr>
            </w:pPr>
          </w:p>
        </w:tc>
        <w:tc>
          <w:tcPr>
            <w:tcW w:w="855" w:type="dxa"/>
            <w:vMerge/>
            <w:tcBorders>
              <w:top w:val="nil"/>
              <w:left w:val="single" w:sz="8" w:space="0" w:color="auto"/>
              <w:bottom w:val="single" w:sz="8" w:space="0" w:color="000000"/>
              <w:right w:val="single" w:sz="8" w:space="0" w:color="auto"/>
            </w:tcBorders>
            <w:vAlign w:val="center"/>
            <w:hideMark/>
          </w:tcPr>
          <w:p w14:paraId="76EBE503" w14:textId="77777777" w:rsidR="00C70EB5" w:rsidRPr="00CF6FA2" w:rsidRDefault="00C70EB5" w:rsidP="009B2D05">
            <w:pPr>
              <w:rPr>
                <w:color w:val="000000"/>
                <w:sz w:val="16"/>
                <w:szCs w:val="16"/>
              </w:rPr>
            </w:pPr>
          </w:p>
        </w:tc>
        <w:tc>
          <w:tcPr>
            <w:tcW w:w="981" w:type="dxa"/>
            <w:tcBorders>
              <w:top w:val="dotted" w:sz="4" w:space="0" w:color="FF0000"/>
              <w:left w:val="nil"/>
              <w:bottom w:val="nil"/>
              <w:right w:val="single" w:sz="8" w:space="0" w:color="auto"/>
            </w:tcBorders>
            <w:shd w:val="clear" w:color="000000" w:fill="FFFFFF"/>
            <w:vAlign w:val="center"/>
            <w:hideMark/>
          </w:tcPr>
          <w:p w14:paraId="52BDAC9C" w14:textId="77777777" w:rsidR="00C70EB5" w:rsidRPr="00CF6FA2" w:rsidRDefault="00C70EB5" w:rsidP="009B2D05">
            <w:pPr>
              <w:rPr>
                <w:color w:val="000000"/>
                <w:sz w:val="16"/>
                <w:szCs w:val="16"/>
              </w:rPr>
            </w:pPr>
            <w:r w:rsidRPr="00CF6FA2">
              <w:rPr>
                <w:color w:val="000000"/>
                <w:sz w:val="16"/>
                <w:szCs w:val="16"/>
              </w:rPr>
              <w:t>Very poor</w:t>
            </w:r>
          </w:p>
        </w:tc>
        <w:tc>
          <w:tcPr>
            <w:tcW w:w="1047" w:type="dxa"/>
            <w:vMerge/>
            <w:tcBorders>
              <w:top w:val="nil"/>
              <w:left w:val="single" w:sz="8" w:space="0" w:color="auto"/>
              <w:bottom w:val="single" w:sz="8" w:space="0" w:color="000000"/>
              <w:right w:val="single" w:sz="8" w:space="0" w:color="auto"/>
            </w:tcBorders>
            <w:vAlign w:val="center"/>
            <w:hideMark/>
          </w:tcPr>
          <w:p w14:paraId="5193B4B6" w14:textId="77777777" w:rsidR="00C70EB5" w:rsidRPr="00CF6FA2" w:rsidRDefault="00C70EB5" w:rsidP="009B2D05">
            <w:pPr>
              <w:rPr>
                <w:color w:val="000000"/>
                <w:sz w:val="16"/>
                <w:szCs w:val="16"/>
              </w:rPr>
            </w:pPr>
          </w:p>
        </w:tc>
        <w:tc>
          <w:tcPr>
            <w:tcW w:w="1080" w:type="dxa"/>
            <w:vMerge/>
            <w:tcBorders>
              <w:top w:val="nil"/>
              <w:left w:val="single" w:sz="8" w:space="0" w:color="auto"/>
              <w:bottom w:val="single" w:sz="8" w:space="0" w:color="000000"/>
              <w:right w:val="single" w:sz="8" w:space="0" w:color="auto"/>
            </w:tcBorders>
            <w:vAlign w:val="center"/>
            <w:hideMark/>
          </w:tcPr>
          <w:p w14:paraId="2A88945E" w14:textId="77777777" w:rsidR="00C70EB5" w:rsidRPr="00CF6FA2" w:rsidRDefault="00C70EB5" w:rsidP="009B2D05">
            <w:pPr>
              <w:rPr>
                <w:color w:val="000000"/>
                <w:sz w:val="16"/>
                <w:szCs w:val="16"/>
              </w:rPr>
            </w:pPr>
          </w:p>
        </w:tc>
        <w:tc>
          <w:tcPr>
            <w:tcW w:w="236" w:type="dxa"/>
            <w:vAlign w:val="center"/>
            <w:hideMark/>
          </w:tcPr>
          <w:p w14:paraId="54B0A35A" w14:textId="77777777" w:rsidR="00C70EB5" w:rsidRPr="00CF6FA2" w:rsidRDefault="00C70EB5" w:rsidP="009B2D05">
            <w:pPr>
              <w:rPr>
                <w:sz w:val="20"/>
                <w:szCs w:val="20"/>
              </w:rPr>
            </w:pPr>
          </w:p>
        </w:tc>
      </w:tr>
      <w:tr w:rsidR="00C70EB5" w:rsidRPr="00CF6FA2" w14:paraId="3AE6C97C" w14:textId="77777777" w:rsidTr="009B2D05">
        <w:trPr>
          <w:trHeight w:val="300"/>
        </w:trPr>
        <w:tc>
          <w:tcPr>
            <w:tcW w:w="1489" w:type="dxa"/>
            <w:vMerge/>
            <w:tcBorders>
              <w:top w:val="nil"/>
              <w:left w:val="single" w:sz="8" w:space="0" w:color="auto"/>
              <w:bottom w:val="single" w:sz="8" w:space="0" w:color="000000"/>
              <w:right w:val="single" w:sz="8" w:space="0" w:color="auto"/>
            </w:tcBorders>
            <w:vAlign w:val="center"/>
            <w:hideMark/>
          </w:tcPr>
          <w:p w14:paraId="6326D3CA" w14:textId="77777777" w:rsidR="00C70EB5" w:rsidRPr="00CF6FA2" w:rsidRDefault="00C70EB5" w:rsidP="009B2D05">
            <w:pPr>
              <w:rPr>
                <w:color w:val="000000"/>
                <w:sz w:val="16"/>
                <w:szCs w:val="16"/>
              </w:rPr>
            </w:pPr>
          </w:p>
        </w:tc>
        <w:tc>
          <w:tcPr>
            <w:tcW w:w="1398" w:type="dxa"/>
            <w:tcBorders>
              <w:top w:val="nil"/>
              <w:left w:val="nil"/>
              <w:bottom w:val="dotted" w:sz="4" w:space="0" w:color="FF0000"/>
              <w:right w:val="single" w:sz="8" w:space="0" w:color="auto"/>
            </w:tcBorders>
            <w:shd w:val="clear" w:color="000000" w:fill="FFFFFF"/>
            <w:vAlign w:val="center"/>
            <w:hideMark/>
          </w:tcPr>
          <w:p w14:paraId="6397DA87" w14:textId="77777777" w:rsidR="00C70EB5" w:rsidRPr="00CF6FA2" w:rsidRDefault="00C70EB5" w:rsidP="009B2D05">
            <w:pPr>
              <w:jc w:val="center"/>
              <w:rPr>
                <w:color w:val="000000"/>
                <w:sz w:val="16"/>
                <w:szCs w:val="16"/>
              </w:rPr>
            </w:pPr>
            <w:r w:rsidRPr="00CF6FA2">
              <w:rPr>
                <w:color w:val="000000"/>
                <w:sz w:val="16"/>
                <w:szCs w:val="16"/>
              </w:rPr>
              <w:t>1</w:t>
            </w:r>
          </w:p>
        </w:tc>
        <w:tc>
          <w:tcPr>
            <w:tcW w:w="1523" w:type="dxa"/>
            <w:tcBorders>
              <w:top w:val="nil"/>
              <w:left w:val="nil"/>
              <w:bottom w:val="dotted" w:sz="4" w:space="0" w:color="FF0000"/>
              <w:right w:val="single" w:sz="8" w:space="0" w:color="auto"/>
            </w:tcBorders>
            <w:shd w:val="clear" w:color="000000" w:fill="FFFFFF"/>
            <w:vAlign w:val="center"/>
            <w:hideMark/>
          </w:tcPr>
          <w:p w14:paraId="53A74755" w14:textId="77777777" w:rsidR="00C70EB5" w:rsidRPr="00CF6FA2" w:rsidRDefault="00C70EB5" w:rsidP="009B2D05">
            <w:pPr>
              <w:jc w:val="center"/>
              <w:rPr>
                <w:color w:val="000000"/>
                <w:sz w:val="16"/>
                <w:szCs w:val="16"/>
              </w:rPr>
            </w:pPr>
            <w:r w:rsidRPr="00CF6FA2">
              <w:rPr>
                <w:color w:val="000000"/>
                <w:sz w:val="16"/>
                <w:szCs w:val="16"/>
              </w:rPr>
              <w:t>D</w:t>
            </w:r>
          </w:p>
        </w:tc>
        <w:tc>
          <w:tcPr>
            <w:tcW w:w="807" w:type="dxa"/>
            <w:vMerge/>
            <w:tcBorders>
              <w:top w:val="nil"/>
              <w:left w:val="single" w:sz="8" w:space="0" w:color="auto"/>
              <w:bottom w:val="single" w:sz="8" w:space="0" w:color="000000"/>
              <w:right w:val="single" w:sz="8" w:space="0" w:color="auto"/>
            </w:tcBorders>
            <w:vAlign w:val="center"/>
            <w:hideMark/>
          </w:tcPr>
          <w:p w14:paraId="53685CFF" w14:textId="77777777" w:rsidR="00C70EB5" w:rsidRPr="00CF6FA2" w:rsidRDefault="00C70EB5" w:rsidP="009B2D05">
            <w:pPr>
              <w:rPr>
                <w:rFonts w:ascii="Calibri" w:hAnsi="Calibri" w:cs="Calibri"/>
                <w:color w:val="000000"/>
              </w:rPr>
            </w:pPr>
          </w:p>
        </w:tc>
        <w:tc>
          <w:tcPr>
            <w:tcW w:w="855" w:type="dxa"/>
            <w:vMerge/>
            <w:tcBorders>
              <w:top w:val="nil"/>
              <w:left w:val="single" w:sz="8" w:space="0" w:color="auto"/>
              <w:bottom w:val="single" w:sz="8" w:space="0" w:color="000000"/>
              <w:right w:val="single" w:sz="8" w:space="0" w:color="auto"/>
            </w:tcBorders>
            <w:vAlign w:val="center"/>
            <w:hideMark/>
          </w:tcPr>
          <w:p w14:paraId="65C489A9" w14:textId="77777777" w:rsidR="00C70EB5" w:rsidRPr="00CF6FA2" w:rsidRDefault="00C70EB5" w:rsidP="009B2D05">
            <w:pPr>
              <w:rPr>
                <w:color w:val="000000"/>
                <w:sz w:val="16"/>
                <w:szCs w:val="16"/>
              </w:rPr>
            </w:pPr>
          </w:p>
        </w:tc>
        <w:tc>
          <w:tcPr>
            <w:tcW w:w="981" w:type="dxa"/>
            <w:tcBorders>
              <w:top w:val="dotted" w:sz="4" w:space="0" w:color="FF0000"/>
              <w:left w:val="nil"/>
              <w:bottom w:val="nil"/>
              <w:right w:val="single" w:sz="8" w:space="0" w:color="auto"/>
            </w:tcBorders>
            <w:shd w:val="clear" w:color="000000" w:fill="FFFFFF"/>
            <w:vAlign w:val="center"/>
            <w:hideMark/>
          </w:tcPr>
          <w:p w14:paraId="3FE20F3B" w14:textId="77777777" w:rsidR="00C70EB5" w:rsidRPr="00CF6FA2" w:rsidRDefault="00C70EB5" w:rsidP="009B2D05">
            <w:pPr>
              <w:rPr>
                <w:color w:val="000000"/>
                <w:sz w:val="16"/>
                <w:szCs w:val="16"/>
              </w:rPr>
            </w:pPr>
            <w:r w:rsidRPr="00CF6FA2">
              <w:rPr>
                <w:color w:val="000000"/>
                <w:sz w:val="16"/>
                <w:szCs w:val="16"/>
              </w:rPr>
              <w:t>Very poor</w:t>
            </w:r>
          </w:p>
        </w:tc>
        <w:tc>
          <w:tcPr>
            <w:tcW w:w="1047" w:type="dxa"/>
            <w:vMerge/>
            <w:tcBorders>
              <w:top w:val="nil"/>
              <w:left w:val="single" w:sz="8" w:space="0" w:color="auto"/>
              <w:bottom w:val="single" w:sz="8" w:space="0" w:color="000000"/>
              <w:right w:val="single" w:sz="8" w:space="0" w:color="auto"/>
            </w:tcBorders>
            <w:vAlign w:val="center"/>
            <w:hideMark/>
          </w:tcPr>
          <w:p w14:paraId="5E6F276B" w14:textId="77777777" w:rsidR="00C70EB5" w:rsidRPr="00CF6FA2" w:rsidRDefault="00C70EB5" w:rsidP="009B2D05">
            <w:pPr>
              <w:rPr>
                <w:color w:val="000000"/>
                <w:sz w:val="16"/>
                <w:szCs w:val="16"/>
              </w:rPr>
            </w:pPr>
          </w:p>
        </w:tc>
        <w:tc>
          <w:tcPr>
            <w:tcW w:w="1080" w:type="dxa"/>
            <w:vMerge/>
            <w:tcBorders>
              <w:top w:val="nil"/>
              <w:left w:val="single" w:sz="8" w:space="0" w:color="auto"/>
              <w:bottom w:val="single" w:sz="8" w:space="0" w:color="000000"/>
              <w:right w:val="single" w:sz="8" w:space="0" w:color="auto"/>
            </w:tcBorders>
            <w:vAlign w:val="center"/>
            <w:hideMark/>
          </w:tcPr>
          <w:p w14:paraId="69481DAB" w14:textId="77777777" w:rsidR="00C70EB5" w:rsidRPr="00CF6FA2" w:rsidRDefault="00C70EB5" w:rsidP="009B2D05">
            <w:pPr>
              <w:rPr>
                <w:color w:val="000000"/>
                <w:sz w:val="16"/>
                <w:szCs w:val="16"/>
              </w:rPr>
            </w:pPr>
          </w:p>
        </w:tc>
        <w:tc>
          <w:tcPr>
            <w:tcW w:w="236" w:type="dxa"/>
            <w:vAlign w:val="center"/>
            <w:hideMark/>
          </w:tcPr>
          <w:p w14:paraId="0EA7153F" w14:textId="77777777" w:rsidR="00C70EB5" w:rsidRPr="00CF6FA2" w:rsidRDefault="00C70EB5" w:rsidP="009B2D05">
            <w:pPr>
              <w:rPr>
                <w:sz w:val="20"/>
                <w:szCs w:val="20"/>
              </w:rPr>
            </w:pPr>
          </w:p>
        </w:tc>
      </w:tr>
      <w:tr w:rsidR="00C70EB5" w:rsidRPr="00CF6FA2" w14:paraId="28E1A452" w14:textId="77777777" w:rsidTr="009B2D05">
        <w:trPr>
          <w:trHeight w:val="300"/>
        </w:trPr>
        <w:tc>
          <w:tcPr>
            <w:tcW w:w="1489" w:type="dxa"/>
            <w:vMerge/>
            <w:tcBorders>
              <w:top w:val="nil"/>
              <w:left w:val="single" w:sz="8" w:space="0" w:color="auto"/>
              <w:bottom w:val="single" w:sz="8" w:space="0" w:color="000000"/>
              <w:right w:val="single" w:sz="8" w:space="0" w:color="auto"/>
            </w:tcBorders>
            <w:vAlign w:val="center"/>
            <w:hideMark/>
          </w:tcPr>
          <w:p w14:paraId="42CC6B58" w14:textId="77777777" w:rsidR="00C70EB5" w:rsidRPr="00CF6FA2" w:rsidRDefault="00C70EB5" w:rsidP="009B2D05">
            <w:pPr>
              <w:rPr>
                <w:color w:val="000000"/>
                <w:sz w:val="16"/>
                <w:szCs w:val="16"/>
              </w:rPr>
            </w:pPr>
          </w:p>
        </w:tc>
        <w:tc>
          <w:tcPr>
            <w:tcW w:w="1398" w:type="dxa"/>
            <w:tcBorders>
              <w:top w:val="nil"/>
              <w:left w:val="nil"/>
              <w:bottom w:val="single" w:sz="8" w:space="0" w:color="auto"/>
              <w:right w:val="single" w:sz="8" w:space="0" w:color="auto"/>
            </w:tcBorders>
            <w:shd w:val="clear" w:color="000000" w:fill="FFFFFF"/>
            <w:vAlign w:val="center"/>
            <w:hideMark/>
          </w:tcPr>
          <w:p w14:paraId="373EEBE1" w14:textId="77777777" w:rsidR="00C70EB5" w:rsidRPr="00CF6FA2" w:rsidRDefault="00C70EB5" w:rsidP="009B2D05">
            <w:pPr>
              <w:jc w:val="center"/>
              <w:rPr>
                <w:color w:val="000000"/>
                <w:sz w:val="16"/>
                <w:szCs w:val="16"/>
              </w:rPr>
            </w:pPr>
            <w:r w:rsidRPr="00CF6FA2">
              <w:rPr>
                <w:color w:val="000000"/>
                <w:sz w:val="16"/>
                <w:szCs w:val="16"/>
              </w:rPr>
              <w:t>0</w:t>
            </w:r>
          </w:p>
        </w:tc>
        <w:tc>
          <w:tcPr>
            <w:tcW w:w="1523" w:type="dxa"/>
            <w:tcBorders>
              <w:top w:val="nil"/>
              <w:left w:val="nil"/>
              <w:bottom w:val="single" w:sz="8" w:space="0" w:color="auto"/>
              <w:right w:val="single" w:sz="8" w:space="0" w:color="auto"/>
            </w:tcBorders>
            <w:shd w:val="clear" w:color="000000" w:fill="FFFFFF"/>
            <w:vAlign w:val="center"/>
            <w:hideMark/>
          </w:tcPr>
          <w:p w14:paraId="03EBF993" w14:textId="77777777" w:rsidR="00C70EB5" w:rsidRPr="00CF6FA2" w:rsidRDefault="00C70EB5" w:rsidP="009B2D05">
            <w:pPr>
              <w:jc w:val="center"/>
              <w:rPr>
                <w:color w:val="000000"/>
                <w:sz w:val="16"/>
                <w:szCs w:val="16"/>
              </w:rPr>
            </w:pPr>
            <w:r w:rsidRPr="00CF6FA2">
              <w:rPr>
                <w:color w:val="000000"/>
                <w:sz w:val="16"/>
                <w:szCs w:val="16"/>
              </w:rPr>
              <w:t>F</w:t>
            </w:r>
          </w:p>
        </w:tc>
        <w:tc>
          <w:tcPr>
            <w:tcW w:w="807" w:type="dxa"/>
            <w:tcBorders>
              <w:top w:val="nil"/>
              <w:left w:val="nil"/>
              <w:bottom w:val="single" w:sz="8" w:space="0" w:color="000000"/>
              <w:right w:val="single" w:sz="8" w:space="0" w:color="auto"/>
            </w:tcBorders>
            <w:shd w:val="clear" w:color="auto" w:fill="auto"/>
            <w:vAlign w:val="center"/>
            <w:hideMark/>
          </w:tcPr>
          <w:p w14:paraId="0ED21FEC" w14:textId="77777777" w:rsidR="00C70EB5" w:rsidRPr="00CF6FA2" w:rsidRDefault="00C70EB5" w:rsidP="009B2D05">
            <w:pPr>
              <w:rPr>
                <w:rFonts w:ascii="Calibri" w:hAnsi="Calibri" w:cs="Calibri"/>
                <w:color w:val="000000"/>
                <w:sz w:val="16"/>
                <w:szCs w:val="16"/>
              </w:rPr>
            </w:pPr>
            <w:r w:rsidRPr="00CF6FA2">
              <w:rPr>
                <w:rFonts w:ascii="Calibri" w:hAnsi="Calibri" w:cs="Calibri"/>
                <w:color w:val="000000"/>
                <w:sz w:val="16"/>
                <w:szCs w:val="16"/>
              </w:rPr>
              <w:t xml:space="preserve"> </w:t>
            </w:r>
            <w:r>
              <w:rPr>
                <w:rFonts w:ascii="Calibri" w:hAnsi="Calibri" w:cs="Calibri"/>
                <w:color w:val="000000"/>
                <w:sz w:val="16"/>
                <w:szCs w:val="16"/>
              </w:rPr>
              <w:t xml:space="preserve">  </w:t>
            </w:r>
            <w:r w:rsidRPr="00CF6FA2">
              <w:rPr>
                <w:rFonts w:ascii="Calibri" w:hAnsi="Calibri" w:cs="Calibri"/>
                <w:color w:val="000000"/>
                <w:sz w:val="16"/>
                <w:szCs w:val="16"/>
              </w:rPr>
              <w:t>0-59</w:t>
            </w:r>
          </w:p>
        </w:tc>
        <w:tc>
          <w:tcPr>
            <w:tcW w:w="855" w:type="dxa"/>
            <w:tcBorders>
              <w:top w:val="nil"/>
              <w:left w:val="nil"/>
              <w:bottom w:val="single" w:sz="8" w:space="0" w:color="000000"/>
              <w:right w:val="single" w:sz="8" w:space="0" w:color="auto"/>
            </w:tcBorders>
            <w:shd w:val="clear" w:color="auto" w:fill="auto"/>
            <w:vAlign w:val="center"/>
            <w:hideMark/>
          </w:tcPr>
          <w:p w14:paraId="2E1F57F5" w14:textId="77777777" w:rsidR="00C70EB5" w:rsidRPr="00CF6FA2" w:rsidRDefault="00C70EB5" w:rsidP="009B2D05">
            <w:pPr>
              <w:jc w:val="center"/>
              <w:rPr>
                <w:color w:val="000000"/>
                <w:sz w:val="16"/>
                <w:szCs w:val="16"/>
              </w:rPr>
            </w:pPr>
            <w:r w:rsidRPr="00CF6FA2">
              <w:rPr>
                <w:color w:val="000000"/>
                <w:sz w:val="16"/>
                <w:szCs w:val="16"/>
              </w:rPr>
              <w:t>0</w:t>
            </w:r>
          </w:p>
        </w:tc>
        <w:tc>
          <w:tcPr>
            <w:tcW w:w="981" w:type="dxa"/>
            <w:tcBorders>
              <w:top w:val="dotted" w:sz="4" w:space="0" w:color="FF0000"/>
              <w:left w:val="nil"/>
              <w:bottom w:val="single" w:sz="8" w:space="0" w:color="auto"/>
              <w:right w:val="single" w:sz="8" w:space="0" w:color="auto"/>
            </w:tcBorders>
            <w:shd w:val="clear" w:color="000000" w:fill="FFFFFF"/>
            <w:vAlign w:val="center"/>
            <w:hideMark/>
          </w:tcPr>
          <w:p w14:paraId="037E26D4" w14:textId="77777777" w:rsidR="00C70EB5" w:rsidRPr="00CF6FA2" w:rsidRDefault="00C70EB5" w:rsidP="009B2D05">
            <w:pPr>
              <w:rPr>
                <w:color w:val="000000"/>
                <w:sz w:val="16"/>
                <w:szCs w:val="16"/>
              </w:rPr>
            </w:pPr>
            <w:r w:rsidRPr="00CF6FA2">
              <w:rPr>
                <w:color w:val="000000"/>
                <w:sz w:val="16"/>
                <w:szCs w:val="16"/>
              </w:rPr>
              <w:t>Very poor</w:t>
            </w:r>
          </w:p>
        </w:tc>
        <w:tc>
          <w:tcPr>
            <w:tcW w:w="1047" w:type="dxa"/>
            <w:vMerge/>
            <w:tcBorders>
              <w:top w:val="nil"/>
              <w:left w:val="single" w:sz="8" w:space="0" w:color="auto"/>
              <w:bottom w:val="single" w:sz="8" w:space="0" w:color="000000"/>
              <w:right w:val="single" w:sz="8" w:space="0" w:color="auto"/>
            </w:tcBorders>
            <w:vAlign w:val="center"/>
            <w:hideMark/>
          </w:tcPr>
          <w:p w14:paraId="19A437CF" w14:textId="77777777" w:rsidR="00C70EB5" w:rsidRPr="00CF6FA2" w:rsidRDefault="00C70EB5" w:rsidP="009B2D05">
            <w:pPr>
              <w:rPr>
                <w:color w:val="000000"/>
                <w:sz w:val="16"/>
                <w:szCs w:val="16"/>
              </w:rPr>
            </w:pPr>
          </w:p>
        </w:tc>
        <w:tc>
          <w:tcPr>
            <w:tcW w:w="1080" w:type="dxa"/>
            <w:vMerge/>
            <w:tcBorders>
              <w:top w:val="nil"/>
              <w:left w:val="single" w:sz="8" w:space="0" w:color="auto"/>
              <w:bottom w:val="single" w:sz="8" w:space="0" w:color="000000"/>
              <w:right w:val="single" w:sz="8" w:space="0" w:color="auto"/>
            </w:tcBorders>
            <w:vAlign w:val="center"/>
            <w:hideMark/>
          </w:tcPr>
          <w:p w14:paraId="4BFDBACB" w14:textId="77777777" w:rsidR="00C70EB5" w:rsidRPr="00CF6FA2" w:rsidRDefault="00C70EB5" w:rsidP="009B2D05">
            <w:pPr>
              <w:rPr>
                <w:color w:val="000000"/>
                <w:sz w:val="16"/>
                <w:szCs w:val="16"/>
              </w:rPr>
            </w:pPr>
          </w:p>
        </w:tc>
        <w:tc>
          <w:tcPr>
            <w:tcW w:w="236" w:type="dxa"/>
            <w:vAlign w:val="center"/>
            <w:hideMark/>
          </w:tcPr>
          <w:p w14:paraId="5FF3D93B" w14:textId="77777777" w:rsidR="00C70EB5" w:rsidRPr="00CF6FA2" w:rsidRDefault="00C70EB5" w:rsidP="009B2D05">
            <w:pPr>
              <w:rPr>
                <w:sz w:val="20"/>
                <w:szCs w:val="20"/>
              </w:rPr>
            </w:pPr>
          </w:p>
        </w:tc>
      </w:tr>
      <w:tr w:rsidR="00C70EB5" w:rsidRPr="00CF6FA2" w14:paraId="05821AAC" w14:textId="77777777" w:rsidTr="009B2D05">
        <w:trPr>
          <w:trHeight w:val="288"/>
        </w:trPr>
        <w:tc>
          <w:tcPr>
            <w:tcW w:w="1489" w:type="dxa"/>
            <w:tcBorders>
              <w:top w:val="nil"/>
              <w:left w:val="nil"/>
              <w:bottom w:val="nil"/>
              <w:right w:val="nil"/>
            </w:tcBorders>
            <w:shd w:val="clear" w:color="auto" w:fill="auto"/>
            <w:noWrap/>
            <w:vAlign w:val="center"/>
            <w:hideMark/>
          </w:tcPr>
          <w:p w14:paraId="7369A93D" w14:textId="77777777" w:rsidR="00C70EB5" w:rsidRPr="00CF6FA2" w:rsidRDefault="00C70EB5" w:rsidP="009B2D05">
            <w:pPr>
              <w:rPr>
                <w:sz w:val="20"/>
                <w:szCs w:val="20"/>
              </w:rPr>
            </w:pPr>
          </w:p>
        </w:tc>
        <w:tc>
          <w:tcPr>
            <w:tcW w:w="1398" w:type="dxa"/>
            <w:tcBorders>
              <w:top w:val="nil"/>
              <w:left w:val="nil"/>
              <w:bottom w:val="nil"/>
              <w:right w:val="nil"/>
            </w:tcBorders>
            <w:shd w:val="clear" w:color="auto" w:fill="auto"/>
            <w:noWrap/>
            <w:vAlign w:val="bottom"/>
            <w:hideMark/>
          </w:tcPr>
          <w:p w14:paraId="378E85FE" w14:textId="77777777" w:rsidR="00C70EB5" w:rsidRPr="00CF6FA2" w:rsidRDefault="00C70EB5" w:rsidP="009B2D05">
            <w:pPr>
              <w:rPr>
                <w:sz w:val="20"/>
                <w:szCs w:val="20"/>
              </w:rPr>
            </w:pPr>
          </w:p>
        </w:tc>
        <w:tc>
          <w:tcPr>
            <w:tcW w:w="1523" w:type="dxa"/>
            <w:tcBorders>
              <w:top w:val="nil"/>
              <w:left w:val="nil"/>
              <w:bottom w:val="nil"/>
              <w:right w:val="nil"/>
            </w:tcBorders>
            <w:shd w:val="clear" w:color="auto" w:fill="auto"/>
            <w:noWrap/>
            <w:vAlign w:val="bottom"/>
            <w:hideMark/>
          </w:tcPr>
          <w:p w14:paraId="71B72C6C" w14:textId="77777777" w:rsidR="00C70EB5" w:rsidRPr="00CF6FA2" w:rsidRDefault="00C70EB5" w:rsidP="009B2D05">
            <w:pPr>
              <w:rPr>
                <w:sz w:val="20"/>
                <w:szCs w:val="20"/>
              </w:rPr>
            </w:pPr>
          </w:p>
        </w:tc>
        <w:tc>
          <w:tcPr>
            <w:tcW w:w="807" w:type="dxa"/>
            <w:tcBorders>
              <w:top w:val="nil"/>
              <w:left w:val="nil"/>
              <w:bottom w:val="nil"/>
              <w:right w:val="nil"/>
            </w:tcBorders>
            <w:shd w:val="clear" w:color="auto" w:fill="auto"/>
            <w:noWrap/>
            <w:vAlign w:val="bottom"/>
            <w:hideMark/>
          </w:tcPr>
          <w:p w14:paraId="1B30328F" w14:textId="77777777" w:rsidR="00C70EB5" w:rsidRPr="00CF6FA2" w:rsidRDefault="00C70EB5" w:rsidP="009B2D05">
            <w:pPr>
              <w:rPr>
                <w:sz w:val="20"/>
                <w:szCs w:val="20"/>
              </w:rPr>
            </w:pPr>
          </w:p>
        </w:tc>
        <w:tc>
          <w:tcPr>
            <w:tcW w:w="855" w:type="dxa"/>
            <w:tcBorders>
              <w:top w:val="nil"/>
              <w:left w:val="nil"/>
              <w:bottom w:val="nil"/>
              <w:right w:val="nil"/>
            </w:tcBorders>
            <w:shd w:val="clear" w:color="auto" w:fill="auto"/>
            <w:noWrap/>
            <w:vAlign w:val="bottom"/>
            <w:hideMark/>
          </w:tcPr>
          <w:p w14:paraId="23104D3A" w14:textId="77777777" w:rsidR="00C70EB5" w:rsidRPr="00CF6FA2" w:rsidRDefault="00C70EB5" w:rsidP="009B2D05">
            <w:pPr>
              <w:rPr>
                <w:sz w:val="20"/>
                <w:szCs w:val="20"/>
              </w:rPr>
            </w:pPr>
          </w:p>
        </w:tc>
        <w:tc>
          <w:tcPr>
            <w:tcW w:w="981" w:type="dxa"/>
            <w:tcBorders>
              <w:top w:val="nil"/>
              <w:left w:val="nil"/>
              <w:bottom w:val="nil"/>
              <w:right w:val="nil"/>
            </w:tcBorders>
            <w:shd w:val="clear" w:color="auto" w:fill="auto"/>
            <w:noWrap/>
            <w:vAlign w:val="bottom"/>
            <w:hideMark/>
          </w:tcPr>
          <w:p w14:paraId="436F632A" w14:textId="77777777" w:rsidR="00C70EB5" w:rsidRPr="00CF6FA2" w:rsidRDefault="00C70EB5" w:rsidP="009B2D05">
            <w:pPr>
              <w:rPr>
                <w:sz w:val="20"/>
                <w:szCs w:val="20"/>
              </w:rPr>
            </w:pPr>
          </w:p>
        </w:tc>
        <w:tc>
          <w:tcPr>
            <w:tcW w:w="1047" w:type="dxa"/>
            <w:tcBorders>
              <w:top w:val="nil"/>
              <w:left w:val="nil"/>
              <w:bottom w:val="nil"/>
              <w:right w:val="nil"/>
            </w:tcBorders>
            <w:shd w:val="clear" w:color="auto" w:fill="auto"/>
            <w:noWrap/>
            <w:vAlign w:val="bottom"/>
            <w:hideMark/>
          </w:tcPr>
          <w:p w14:paraId="233C2BD5" w14:textId="77777777" w:rsidR="00C70EB5" w:rsidRPr="00CF6FA2" w:rsidRDefault="00C70EB5" w:rsidP="009B2D05">
            <w:pPr>
              <w:rPr>
                <w:sz w:val="20"/>
                <w:szCs w:val="20"/>
              </w:rPr>
            </w:pPr>
          </w:p>
        </w:tc>
        <w:tc>
          <w:tcPr>
            <w:tcW w:w="1080" w:type="dxa"/>
            <w:tcBorders>
              <w:top w:val="nil"/>
              <w:left w:val="nil"/>
              <w:bottom w:val="nil"/>
              <w:right w:val="nil"/>
            </w:tcBorders>
            <w:shd w:val="clear" w:color="auto" w:fill="auto"/>
            <w:noWrap/>
            <w:vAlign w:val="bottom"/>
            <w:hideMark/>
          </w:tcPr>
          <w:p w14:paraId="566A6198" w14:textId="77777777" w:rsidR="00C70EB5" w:rsidRPr="00CF6FA2" w:rsidRDefault="00C70EB5" w:rsidP="009B2D05">
            <w:pPr>
              <w:rPr>
                <w:sz w:val="20"/>
                <w:szCs w:val="20"/>
              </w:rPr>
            </w:pPr>
          </w:p>
        </w:tc>
        <w:tc>
          <w:tcPr>
            <w:tcW w:w="236" w:type="dxa"/>
            <w:vAlign w:val="center"/>
            <w:hideMark/>
          </w:tcPr>
          <w:p w14:paraId="4A2EEE8B" w14:textId="77777777" w:rsidR="00C70EB5" w:rsidRPr="00CF6FA2" w:rsidRDefault="00C70EB5" w:rsidP="009B2D05">
            <w:pPr>
              <w:rPr>
                <w:sz w:val="20"/>
                <w:szCs w:val="20"/>
              </w:rPr>
            </w:pPr>
          </w:p>
        </w:tc>
      </w:tr>
    </w:tbl>
    <w:p w14:paraId="6B45F998" w14:textId="77777777" w:rsidR="00C70EB5" w:rsidRDefault="00C70EB5" w:rsidP="00C70EB5">
      <w:pPr>
        <w:rPr>
          <w:color w:val="17365D" w:themeColor="text2" w:themeShade="BF"/>
          <w:spacing w:val="-2"/>
        </w:rPr>
      </w:pPr>
    </w:p>
    <w:p w14:paraId="491ED0A6" w14:textId="77777777" w:rsidR="00280D9B" w:rsidRDefault="00280D9B" w:rsidP="00D1119A">
      <w:pPr>
        <w:ind w:left="-1170" w:right="-1130"/>
        <w:rPr>
          <w:b/>
          <w:bCs/>
          <w:color w:val="17365D" w:themeColor="text2" w:themeShade="BF"/>
        </w:rPr>
      </w:pPr>
    </w:p>
    <w:p w14:paraId="2803C796" w14:textId="77777777" w:rsidR="00280D9B" w:rsidRDefault="00280D9B" w:rsidP="00E85EFD">
      <w:pPr>
        <w:ind w:right="270"/>
        <w:rPr>
          <w:sz w:val="26"/>
        </w:rPr>
        <w:sectPr w:rsidR="00280D9B" w:rsidSect="00863E1A">
          <w:headerReference w:type="even" r:id="rId16"/>
          <w:headerReference w:type="default" r:id="rId17"/>
          <w:footerReference w:type="default" r:id="rId18"/>
          <w:pgSz w:w="11910" w:h="16790"/>
          <w:pgMar w:top="720" w:right="720" w:bottom="720" w:left="720" w:header="720" w:footer="720" w:gutter="0"/>
          <w:cols w:space="720"/>
          <w:docGrid w:linePitch="326"/>
        </w:sectPr>
      </w:pPr>
    </w:p>
    <w:p w14:paraId="7D161678" w14:textId="77777777" w:rsidR="00E85EFD" w:rsidRPr="004B771F" w:rsidRDefault="00E85EFD" w:rsidP="00E85EFD">
      <w:pPr>
        <w:shd w:val="clear" w:color="auto" w:fill="D9D9D9" w:themeFill="background1" w:themeFillShade="D9"/>
        <w:ind w:left="-720" w:right="270"/>
        <w:contextualSpacing/>
        <w:jc w:val="both"/>
        <w:rPr>
          <w:b/>
          <w:bCs/>
          <w:color w:val="FF0000"/>
        </w:rPr>
      </w:pPr>
      <w:bookmarkStart w:id="3" w:name="_Hlk100644789"/>
      <w:r>
        <w:rPr>
          <w:b/>
          <w:bCs/>
          <w:color w:val="FF0000"/>
        </w:rPr>
        <w:lastRenderedPageBreak/>
        <w:t>POLICY OF ASSIGNMENTS</w:t>
      </w:r>
    </w:p>
    <w:bookmarkEnd w:id="3"/>
    <w:p w14:paraId="5368EBB5" w14:textId="77777777" w:rsidR="00E85EFD" w:rsidRDefault="00E85EFD" w:rsidP="00E85EFD">
      <w:pPr>
        <w:ind w:left="-720" w:right="270"/>
        <w:rPr>
          <w:b/>
          <w:bCs/>
          <w:color w:val="17365D" w:themeColor="text2" w:themeShade="BF"/>
        </w:rPr>
      </w:pPr>
    </w:p>
    <w:p w14:paraId="332D6679" w14:textId="6E4615C0" w:rsidR="00E85EFD" w:rsidRDefault="00E85EFD" w:rsidP="00E85EFD">
      <w:pPr>
        <w:ind w:left="-720" w:right="270"/>
        <w:rPr>
          <w:color w:val="17365D" w:themeColor="text2" w:themeShade="BF"/>
        </w:rPr>
      </w:pPr>
      <w:r w:rsidRPr="009D2D8A">
        <w:rPr>
          <w:color w:val="17365D" w:themeColor="text2" w:themeShade="BF"/>
        </w:rPr>
        <w:t>University</w:t>
      </w:r>
      <w:r w:rsidRPr="009D2D8A">
        <w:rPr>
          <w:color w:val="17365D" w:themeColor="text2" w:themeShade="BF"/>
          <w:spacing w:val="29"/>
        </w:rPr>
        <w:t xml:space="preserve"> </w:t>
      </w:r>
      <w:r w:rsidRPr="009D2D8A">
        <w:rPr>
          <w:color w:val="17365D" w:themeColor="text2" w:themeShade="BF"/>
        </w:rPr>
        <w:t>policy</w:t>
      </w:r>
      <w:r w:rsidRPr="009D2D8A">
        <w:rPr>
          <w:color w:val="17365D" w:themeColor="text2" w:themeShade="BF"/>
          <w:spacing w:val="23"/>
        </w:rPr>
        <w:t xml:space="preserve"> </w:t>
      </w:r>
      <w:r w:rsidRPr="009D2D8A">
        <w:rPr>
          <w:color w:val="17365D" w:themeColor="text2" w:themeShade="BF"/>
        </w:rPr>
        <w:t>is</w:t>
      </w:r>
      <w:r w:rsidRPr="009D2D8A">
        <w:rPr>
          <w:color w:val="17365D" w:themeColor="text2" w:themeShade="BF"/>
          <w:spacing w:val="8"/>
        </w:rPr>
        <w:t xml:space="preserve"> </w:t>
      </w:r>
      <w:r w:rsidRPr="009D2D8A">
        <w:rPr>
          <w:color w:val="17365D" w:themeColor="text2" w:themeShade="BF"/>
        </w:rPr>
        <w:t>that</w:t>
      </w:r>
      <w:r w:rsidRPr="009D2D8A">
        <w:rPr>
          <w:color w:val="17365D" w:themeColor="text2" w:themeShade="BF"/>
          <w:spacing w:val="2"/>
        </w:rPr>
        <w:t xml:space="preserve"> </w:t>
      </w:r>
      <w:r w:rsidRPr="009D2D8A">
        <w:rPr>
          <w:color w:val="17365D" w:themeColor="text2" w:themeShade="BF"/>
        </w:rPr>
        <w:t>assignments</w:t>
      </w:r>
      <w:r w:rsidRPr="009D2D8A">
        <w:rPr>
          <w:color w:val="17365D" w:themeColor="text2" w:themeShade="BF"/>
          <w:spacing w:val="31"/>
        </w:rPr>
        <w:t xml:space="preserve"> </w:t>
      </w:r>
      <w:r w:rsidRPr="009D2D8A">
        <w:rPr>
          <w:color w:val="17365D" w:themeColor="text2" w:themeShade="BF"/>
        </w:rPr>
        <w:t>are</w:t>
      </w:r>
      <w:r w:rsidRPr="009D2D8A">
        <w:rPr>
          <w:color w:val="17365D" w:themeColor="text2" w:themeShade="BF"/>
          <w:spacing w:val="10"/>
        </w:rPr>
        <w:t xml:space="preserve"> </w:t>
      </w:r>
      <w:r w:rsidRPr="009D2D8A">
        <w:rPr>
          <w:color w:val="17365D" w:themeColor="text2" w:themeShade="BF"/>
        </w:rPr>
        <w:t>due</w:t>
      </w:r>
      <w:r w:rsidRPr="009D2D8A">
        <w:rPr>
          <w:color w:val="17365D" w:themeColor="text2" w:themeShade="BF"/>
          <w:spacing w:val="11"/>
        </w:rPr>
        <w:t xml:space="preserve"> </w:t>
      </w:r>
      <w:r w:rsidRPr="009D2D8A">
        <w:rPr>
          <w:color w:val="17365D" w:themeColor="text2" w:themeShade="BF"/>
        </w:rPr>
        <w:t>on</w:t>
      </w:r>
      <w:r w:rsidRPr="009D2D8A">
        <w:rPr>
          <w:color w:val="17365D" w:themeColor="text2" w:themeShade="BF"/>
          <w:spacing w:val="12"/>
        </w:rPr>
        <w:t xml:space="preserve"> </w:t>
      </w:r>
      <w:r w:rsidRPr="009D2D8A">
        <w:rPr>
          <w:color w:val="17365D" w:themeColor="text2" w:themeShade="BF"/>
        </w:rPr>
        <w:t>the</w:t>
      </w:r>
      <w:r w:rsidRPr="009D2D8A">
        <w:rPr>
          <w:color w:val="17365D" w:themeColor="text2" w:themeShade="BF"/>
          <w:spacing w:val="2"/>
        </w:rPr>
        <w:t xml:space="preserve"> </w:t>
      </w:r>
      <w:r w:rsidRPr="009D2D8A">
        <w:rPr>
          <w:color w:val="17365D" w:themeColor="text2" w:themeShade="BF"/>
        </w:rPr>
        <w:t>date</w:t>
      </w:r>
      <w:r w:rsidRPr="009D2D8A">
        <w:rPr>
          <w:color w:val="17365D" w:themeColor="text2" w:themeShade="BF"/>
          <w:spacing w:val="14"/>
        </w:rPr>
        <w:t xml:space="preserve"> </w:t>
      </w:r>
      <w:r w:rsidRPr="009D2D8A">
        <w:rPr>
          <w:color w:val="17365D" w:themeColor="text2" w:themeShade="BF"/>
        </w:rPr>
        <w:t>assigned. Instructors</w:t>
      </w:r>
      <w:r w:rsidRPr="009D2D8A">
        <w:rPr>
          <w:color w:val="17365D" w:themeColor="text2" w:themeShade="BF"/>
          <w:spacing w:val="32"/>
        </w:rPr>
        <w:t xml:space="preserve"> </w:t>
      </w:r>
      <w:r w:rsidRPr="009D2D8A">
        <w:rPr>
          <w:color w:val="17365D" w:themeColor="text2" w:themeShade="BF"/>
        </w:rPr>
        <w:t>may</w:t>
      </w:r>
      <w:r w:rsidRPr="009D2D8A">
        <w:rPr>
          <w:color w:val="17365D" w:themeColor="text2" w:themeShade="BF"/>
          <w:spacing w:val="8"/>
        </w:rPr>
        <w:t xml:space="preserve"> </w:t>
      </w:r>
      <w:r w:rsidRPr="009D2D8A">
        <w:rPr>
          <w:color w:val="17365D" w:themeColor="text2" w:themeShade="BF"/>
        </w:rPr>
        <w:t>refuse</w:t>
      </w:r>
      <w:r w:rsidRPr="009D2D8A">
        <w:rPr>
          <w:color w:val="17365D" w:themeColor="text2" w:themeShade="BF"/>
          <w:spacing w:val="10"/>
        </w:rPr>
        <w:t xml:space="preserve"> </w:t>
      </w:r>
      <w:r w:rsidRPr="009D2D8A">
        <w:rPr>
          <w:color w:val="17365D" w:themeColor="text2" w:themeShade="BF"/>
        </w:rPr>
        <w:t>to</w:t>
      </w:r>
      <w:r w:rsidRPr="009D2D8A">
        <w:rPr>
          <w:color w:val="17365D" w:themeColor="text2" w:themeShade="BF"/>
          <w:spacing w:val="8"/>
        </w:rPr>
        <w:t xml:space="preserve"> </w:t>
      </w:r>
      <w:r w:rsidRPr="009D2D8A">
        <w:rPr>
          <w:color w:val="17365D" w:themeColor="text2" w:themeShade="BF"/>
        </w:rPr>
        <w:t>accept</w:t>
      </w:r>
      <w:r w:rsidRPr="009D2D8A">
        <w:rPr>
          <w:color w:val="17365D" w:themeColor="text2" w:themeShade="BF"/>
          <w:spacing w:val="25"/>
        </w:rPr>
        <w:t xml:space="preserve"> </w:t>
      </w:r>
      <w:r w:rsidRPr="009D2D8A">
        <w:rPr>
          <w:color w:val="17365D" w:themeColor="text2" w:themeShade="BF"/>
        </w:rPr>
        <w:t>late</w:t>
      </w:r>
      <w:r w:rsidRPr="009D2D8A">
        <w:rPr>
          <w:color w:val="17365D" w:themeColor="text2" w:themeShade="BF"/>
          <w:spacing w:val="8"/>
        </w:rPr>
        <w:t xml:space="preserve"> </w:t>
      </w:r>
      <w:r w:rsidRPr="009D2D8A">
        <w:rPr>
          <w:color w:val="17365D" w:themeColor="text2" w:themeShade="BF"/>
        </w:rPr>
        <w:t>assignments</w:t>
      </w:r>
      <w:r w:rsidRPr="009D2D8A">
        <w:rPr>
          <w:color w:val="17365D" w:themeColor="text2" w:themeShade="BF"/>
          <w:spacing w:val="19"/>
        </w:rPr>
        <w:t xml:space="preserve"> </w:t>
      </w:r>
      <w:r w:rsidRPr="009D2D8A">
        <w:rPr>
          <w:color w:val="17365D" w:themeColor="text2" w:themeShade="BF"/>
        </w:rPr>
        <w:t>or</w:t>
      </w:r>
      <w:r w:rsidRPr="009D2D8A">
        <w:rPr>
          <w:color w:val="17365D" w:themeColor="text2" w:themeShade="BF"/>
          <w:spacing w:val="11"/>
        </w:rPr>
        <w:t xml:space="preserve"> </w:t>
      </w:r>
      <w:r w:rsidRPr="009D2D8A">
        <w:rPr>
          <w:color w:val="17365D" w:themeColor="text2" w:themeShade="BF"/>
        </w:rPr>
        <w:t>lower</w:t>
      </w:r>
      <w:r w:rsidRPr="009D2D8A">
        <w:rPr>
          <w:color w:val="17365D" w:themeColor="text2" w:themeShade="BF"/>
          <w:spacing w:val="12"/>
        </w:rPr>
        <w:t xml:space="preserve"> </w:t>
      </w:r>
      <w:r w:rsidRPr="009D2D8A">
        <w:rPr>
          <w:color w:val="17365D" w:themeColor="text2" w:themeShade="BF"/>
        </w:rPr>
        <w:t>the</w:t>
      </w:r>
      <w:r w:rsidRPr="009D2D8A">
        <w:rPr>
          <w:color w:val="17365D" w:themeColor="text2" w:themeShade="BF"/>
          <w:spacing w:val="6"/>
        </w:rPr>
        <w:t xml:space="preserve"> </w:t>
      </w:r>
      <w:r w:rsidRPr="009D2D8A">
        <w:rPr>
          <w:color w:val="17365D" w:themeColor="text2" w:themeShade="BF"/>
        </w:rPr>
        <w:t>grade</w:t>
      </w:r>
      <w:r w:rsidRPr="009D2D8A">
        <w:rPr>
          <w:color w:val="17365D" w:themeColor="text2" w:themeShade="BF"/>
          <w:spacing w:val="12"/>
        </w:rPr>
        <w:t xml:space="preserve"> </w:t>
      </w:r>
      <w:r w:rsidRPr="009D2D8A">
        <w:rPr>
          <w:color w:val="17365D" w:themeColor="text2" w:themeShade="BF"/>
        </w:rPr>
        <w:t>that</w:t>
      </w:r>
      <w:r w:rsidRPr="009D2D8A">
        <w:rPr>
          <w:color w:val="17365D" w:themeColor="text2" w:themeShade="BF"/>
          <w:spacing w:val="9"/>
        </w:rPr>
        <w:t xml:space="preserve"> </w:t>
      </w:r>
      <w:r w:rsidRPr="009D2D8A">
        <w:rPr>
          <w:color w:val="17365D" w:themeColor="text2" w:themeShade="BF"/>
        </w:rPr>
        <w:t>would</w:t>
      </w:r>
      <w:r w:rsidRPr="009D2D8A">
        <w:rPr>
          <w:color w:val="17365D" w:themeColor="text2" w:themeShade="BF"/>
          <w:spacing w:val="27"/>
        </w:rPr>
        <w:t xml:space="preserve"> </w:t>
      </w:r>
      <w:r w:rsidRPr="009D2D8A">
        <w:rPr>
          <w:color w:val="17365D" w:themeColor="text2" w:themeShade="BF"/>
        </w:rPr>
        <w:t>be</w:t>
      </w:r>
      <w:r w:rsidRPr="009D2D8A">
        <w:rPr>
          <w:color w:val="17365D" w:themeColor="text2" w:themeShade="BF"/>
          <w:spacing w:val="2"/>
        </w:rPr>
        <w:t xml:space="preserve"> </w:t>
      </w:r>
      <w:r w:rsidRPr="009D2D8A">
        <w:rPr>
          <w:color w:val="17365D" w:themeColor="text2" w:themeShade="BF"/>
        </w:rPr>
        <w:t>otherwise given.</w:t>
      </w:r>
    </w:p>
    <w:p w14:paraId="11BD5A11" w14:textId="77777777" w:rsidR="00E85EFD" w:rsidRPr="009D2D8A" w:rsidRDefault="00E85EFD" w:rsidP="00E85EFD">
      <w:pPr>
        <w:ind w:left="-720" w:right="270"/>
        <w:rPr>
          <w:color w:val="17365D" w:themeColor="text2" w:themeShade="BF"/>
        </w:rPr>
      </w:pPr>
    </w:p>
    <w:p w14:paraId="26466DC6" w14:textId="35F47F28" w:rsidR="00A468C5" w:rsidRPr="004B771F" w:rsidRDefault="00A468C5" w:rsidP="00E85EFD">
      <w:pPr>
        <w:shd w:val="clear" w:color="auto" w:fill="D9D9D9" w:themeFill="background1" w:themeFillShade="D9"/>
        <w:ind w:left="-720" w:right="270"/>
        <w:contextualSpacing/>
        <w:jc w:val="both"/>
        <w:rPr>
          <w:b/>
          <w:bCs/>
          <w:color w:val="FF0000"/>
        </w:rPr>
      </w:pPr>
      <w:r w:rsidRPr="004B771F">
        <w:rPr>
          <w:b/>
          <w:bCs/>
          <w:color w:val="FF0000"/>
        </w:rPr>
        <w:t>ACADEMIC MISCONDUCT</w:t>
      </w:r>
    </w:p>
    <w:p w14:paraId="750D9CD4" w14:textId="77777777" w:rsidR="00A468C5" w:rsidRDefault="00A468C5" w:rsidP="00E85EFD">
      <w:pPr>
        <w:ind w:left="-720" w:right="-1130"/>
        <w:rPr>
          <w:b/>
          <w:bCs/>
        </w:rPr>
      </w:pPr>
    </w:p>
    <w:p w14:paraId="3E1F038B" w14:textId="77777777" w:rsidR="00ED283F" w:rsidRPr="009D2D8A" w:rsidRDefault="00D1119A" w:rsidP="00E85EFD">
      <w:pPr>
        <w:ind w:left="-720" w:right="270"/>
        <w:rPr>
          <w:color w:val="17365D" w:themeColor="text2" w:themeShade="BF"/>
        </w:rPr>
      </w:pPr>
      <w:r w:rsidRPr="009D2D8A">
        <w:rPr>
          <w:color w:val="17365D" w:themeColor="text2" w:themeShade="BF"/>
        </w:rPr>
        <w:t>Academic misconduct includes</w:t>
      </w:r>
      <w:r w:rsidR="00ED283F" w:rsidRPr="009D2D8A">
        <w:rPr>
          <w:color w:val="17365D" w:themeColor="text2" w:themeShade="BF"/>
        </w:rPr>
        <w:t>:</w:t>
      </w:r>
    </w:p>
    <w:p w14:paraId="4B7E7A99" w14:textId="77777777" w:rsidR="00E85EFD" w:rsidRDefault="00D1119A" w:rsidP="00E85EFD">
      <w:pPr>
        <w:pStyle w:val="ListParagraph"/>
        <w:numPr>
          <w:ilvl w:val="0"/>
          <w:numId w:val="12"/>
        </w:numPr>
        <w:spacing w:after="0" w:line="240" w:lineRule="auto"/>
        <w:ind w:left="-90" w:right="270"/>
        <w:rPr>
          <w:rFonts w:ascii="Times New Roman" w:hAnsi="Times New Roman" w:cs="Times New Roman"/>
          <w:color w:val="17365D" w:themeColor="text2" w:themeShade="BF"/>
        </w:rPr>
      </w:pPr>
      <w:r w:rsidRPr="009D2D8A">
        <w:rPr>
          <w:rFonts w:ascii="Times New Roman" w:hAnsi="Times New Roman" w:cs="Times New Roman"/>
          <w:color w:val="17365D" w:themeColor="text2" w:themeShade="BF"/>
        </w:rPr>
        <w:t>cheating (using unauthorized materials, information, or study aids in any academic exercise, plagiarism, falsification of records, unauthorized possession of examinations, intimidation, any and all other actions that may improperly affect the evaluation of a student's academic perforn1ance or achievement)</w:t>
      </w:r>
    </w:p>
    <w:p w14:paraId="32BF40B3" w14:textId="77777777" w:rsidR="00E85EFD" w:rsidRDefault="00D1119A" w:rsidP="00E85EFD">
      <w:pPr>
        <w:pStyle w:val="ListParagraph"/>
        <w:numPr>
          <w:ilvl w:val="0"/>
          <w:numId w:val="12"/>
        </w:numPr>
        <w:spacing w:after="0" w:line="240" w:lineRule="auto"/>
        <w:ind w:left="-90" w:right="270"/>
        <w:rPr>
          <w:rFonts w:ascii="Times New Roman" w:hAnsi="Times New Roman" w:cs="Times New Roman"/>
          <w:color w:val="17365D" w:themeColor="text2" w:themeShade="BF"/>
        </w:rPr>
      </w:pPr>
      <w:r w:rsidRPr="00E85EFD">
        <w:rPr>
          <w:rFonts w:ascii="Times New Roman" w:hAnsi="Times New Roman" w:cs="Times New Roman"/>
          <w:color w:val="17365D" w:themeColor="text2" w:themeShade="BF"/>
        </w:rPr>
        <w:t xml:space="preserve">assisting others in any such act; or </w:t>
      </w:r>
    </w:p>
    <w:p w14:paraId="396ACF22" w14:textId="3819041B" w:rsidR="00D1119A" w:rsidRPr="00E85EFD" w:rsidRDefault="00D1119A" w:rsidP="00E85EFD">
      <w:pPr>
        <w:pStyle w:val="ListParagraph"/>
        <w:numPr>
          <w:ilvl w:val="0"/>
          <w:numId w:val="12"/>
        </w:numPr>
        <w:spacing w:after="0" w:line="240" w:lineRule="auto"/>
        <w:ind w:left="-90" w:right="270"/>
        <w:rPr>
          <w:rFonts w:ascii="Times New Roman" w:hAnsi="Times New Roman" w:cs="Times New Roman"/>
          <w:color w:val="17365D" w:themeColor="text2" w:themeShade="BF"/>
        </w:rPr>
      </w:pPr>
      <w:r w:rsidRPr="00E85EFD">
        <w:rPr>
          <w:rFonts w:ascii="Times New Roman" w:hAnsi="Times New Roman" w:cs="Times New Roman"/>
          <w:color w:val="17365D" w:themeColor="text2" w:themeShade="BF"/>
        </w:rPr>
        <w:t>attempts to engage in such act.</w:t>
      </w:r>
    </w:p>
    <w:p w14:paraId="51991980" w14:textId="77777777" w:rsidR="00D1119A" w:rsidRPr="009D2D8A" w:rsidRDefault="00D1119A" w:rsidP="00E85EFD">
      <w:pPr>
        <w:ind w:left="-720" w:right="270"/>
        <w:rPr>
          <w:color w:val="17365D" w:themeColor="text2" w:themeShade="BF"/>
        </w:rPr>
      </w:pPr>
    </w:p>
    <w:p w14:paraId="79742EA5" w14:textId="54E2EB6B" w:rsidR="00D1119A" w:rsidRPr="009D2D8A" w:rsidRDefault="00D1119A" w:rsidP="00E85EFD">
      <w:pPr>
        <w:ind w:left="-720" w:right="270"/>
        <w:rPr>
          <w:color w:val="17365D" w:themeColor="text2" w:themeShade="BF"/>
        </w:rPr>
      </w:pPr>
      <w:r w:rsidRPr="009D2D8A">
        <w:rPr>
          <w:color w:val="17365D" w:themeColor="text2" w:themeShade="BF"/>
        </w:rPr>
        <w:t>Academic misconduct will not be tolerated and will be severely penalized</w:t>
      </w:r>
      <w:r w:rsidR="00445F51" w:rsidRPr="009D2D8A">
        <w:rPr>
          <w:color w:val="17365D" w:themeColor="text2" w:themeShade="BF"/>
        </w:rPr>
        <w:t xml:space="preserve"> </w:t>
      </w:r>
      <w:r w:rsidR="00A27BEC" w:rsidRPr="009D2D8A">
        <w:rPr>
          <w:color w:val="17365D" w:themeColor="text2" w:themeShade="BF"/>
        </w:rPr>
        <w:t>(see the Student Code of Conduct)</w:t>
      </w:r>
      <w:r w:rsidRPr="009D2D8A">
        <w:rPr>
          <w:color w:val="17365D" w:themeColor="text2" w:themeShade="BF"/>
        </w:rPr>
        <w:t>.</w:t>
      </w:r>
    </w:p>
    <w:p w14:paraId="792E6666" w14:textId="77777777" w:rsidR="00D1119A" w:rsidRPr="009D2D8A" w:rsidRDefault="00D1119A" w:rsidP="00DB7B8E">
      <w:pPr>
        <w:ind w:left="-720"/>
        <w:rPr>
          <w:color w:val="17365D" w:themeColor="text2" w:themeShade="BF"/>
        </w:rPr>
      </w:pPr>
    </w:p>
    <w:p w14:paraId="28F20516" w14:textId="77777777" w:rsidR="00D1119A" w:rsidRPr="00882DDB" w:rsidRDefault="00D1119A" w:rsidP="00DB7B8E">
      <w:pPr>
        <w:ind w:left="-720"/>
      </w:pPr>
    </w:p>
    <w:tbl>
      <w:tblPr>
        <w:tblStyle w:val="TableGrid"/>
        <w:tblW w:w="9990" w:type="dxa"/>
        <w:tblInd w:w="-725" w:type="dxa"/>
        <w:tblBorders>
          <w:top w:val="dotted" w:sz="4" w:space="0" w:color="FF0000"/>
          <w:left w:val="dotted" w:sz="4" w:space="0" w:color="FF0000"/>
          <w:bottom w:val="dotted" w:sz="4" w:space="0" w:color="FF0000"/>
          <w:right w:val="dotted" w:sz="4" w:space="0" w:color="FF0000"/>
          <w:insideH w:val="dotted" w:sz="4" w:space="0" w:color="FF0000"/>
          <w:insideV w:val="dotted" w:sz="4" w:space="0" w:color="FF0000"/>
        </w:tblBorders>
        <w:tblLook w:val="04A0" w:firstRow="1" w:lastRow="0" w:firstColumn="1" w:lastColumn="0" w:noHBand="0" w:noVBand="1"/>
      </w:tblPr>
      <w:tblGrid>
        <w:gridCol w:w="3710"/>
        <w:gridCol w:w="6280"/>
      </w:tblGrid>
      <w:tr w:rsidR="009D2D8A" w:rsidRPr="009D2D8A" w14:paraId="235A1EA4" w14:textId="77777777" w:rsidTr="00E85EFD">
        <w:tc>
          <w:tcPr>
            <w:tcW w:w="3710" w:type="dxa"/>
          </w:tcPr>
          <w:p w14:paraId="42DD7186" w14:textId="4E620771" w:rsidR="00A613D1" w:rsidRPr="00DB7B8E" w:rsidRDefault="00A613D1" w:rsidP="00DB7B8E">
            <w:pPr>
              <w:ind w:right="-950"/>
              <w:rPr>
                <w:b/>
                <w:bCs/>
                <w:color w:val="17365D" w:themeColor="text2" w:themeShade="BF"/>
                <w:sz w:val="24"/>
                <w:szCs w:val="24"/>
              </w:rPr>
            </w:pPr>
            <w:bookmarkStart w:id="4" w:name="_Hlk100644810"/>
            <w:r w:rsidRPr="00DB7B8E">
              <w:rPr>
                <w:b/>
                <w:bCs/>
                <w:color w:val="17365D" w:themeColor="text2" w:themeShade="BF"/>
                <w:sz w:val="24"/>
                <w:szCs w:val="24"/>
              </w:rPr>
              <w:t>Course Instructor Name</w:t>
            </w:r>
          </w:p>
        </w:tc>
        <w:tc>
          <w:tcPr>
            <w:tcW w:w="6280" w:type="dxa"/>
          </w:tcPr>
          <w:p w14:paraId="3A04699B" w14:textId="6768781B" w:rsidR="00A613D1" w:rsidRPr="009D2D8A" w:rsidRDefault="00345C06" w:rsidP="00345C06">
            <w:pPr>
              <w:ind w:left="-720" w:right="-950" w:firstLine="708"/>
              <w:rPr>
                <w:color w:val="17365D" w:themeColor="text2" w:themeShade="BF"/>
              </w:rPr>
            </w:pPr>
            <w:r>
              <w:rPr>
                <w:color w:val="17365D" w:themeColor="text2" w:themeShade="BF"/>
              </w:rPr>
              <w:t xml:space="preserve">Maryjane Nolan-Bock </w:t>
            </w:r>
          </w:p>
          <w:p w14:paraId="4458F274" w14:textId="2AE1F86E" w:rsidR="00A613D1" w:rsidRPr="009D2D8A" w:rsidRDefault="00A613D1" w:rsidP="00DB7B8E">
            <w:pPr>
              <w:ind w:left="-720" w:right="-950"/>
              <w:rPr>
                <w:color w:val="17365D" w:themeColor="text2" w:themeShade="BF"/>
              </w:rPr>
            </w:pPr>
          </w:p>
        </w:tc>
      </w:tr>
      <w:tr w:rsidR="009D2D8A" w:rsidRPr="009D2D8A" w14:paraId="43465DA2" w14:textId="77777777" w:rsidTr="00E85EFD">
        <w:tc>
          <w:tcPr>
            <w:tcW w:w="3710" w:type="dxa"/>
          </w:tcPr>
          <w:p w14:paraId="53562C87" w14:textId="7A4DDA86" w:rsidR="00A613D1" w:rsidRPr="00DB7B8E" w:rsidRDefault="00520389" w:rsidP="00DB7B8E">
            <w:pPr>
              <w:ind w:left="-30" w:right="-950"/>
              <w:rPr>
                <w:b/>
                <w:bCs/>
                <w:color w:val="17365D" w:themeColor="text2" w:themeShade="BF"/>
                <w:sz w:val="24"/>
                <w:szCs w:val="24"/>
              </w:rPr>
            </w:pPr>
            <w:proofErr w:type="spellStart"/>
            <w:r w:rsidRPr="00DB7B8E">
              <w:rPr>
                <w:b/>
                <w:bCs/>
                <w:color w:val="17365D" w:themeColor="text2" w:themeShade="BF"/>
                <w:sz w:val="24"/>
                <w:szCs w:val="24"/>
              </w:rPr>
              <w:t>HoD</w:t>
            </w:r>
            <w:proofErr w:type="spellEnd"/>
            <w:r w:rsidRPr="00DB7B8E">
              <w:rPr>
                <w:b/>
                <w:bCs/>
                <w:color w:val="17365D" w:themeColor="text2" w:themeShade="BF"/>
                <w:sz w:val="24"/>
                <w:szCs w:val="24"/>
              </w:rPr>
              <w:t xml:space="preserve"> </w:t>
            </w:r>
            <w:r w:rsidR="00DB7B8E">
              <w:rPr>
                <w:b/>
                <w:bCs/>
                <w:color w:val="17365D" w:themeColor="text2" w:themeShade="BF"/>
                <w:sz w:val="24"/>
                <w:szCs w:val="24"/>
              </w:rPr>
              <w:t>Name</w:t>
            </w:r>
          </w:p>
        </w:tc>
        <w:tc>
          <w:tcPr>
            <w:tcW w:w="6280" w:type="dxa"/>
          </w:tcPr>
          <w:p w14:paraId="75EAF1F3" w14:textId="77777777" w:rsidR="00A613D1" w:rsidRPr="009D2D8A" w:rsidRDefault="00A613D1" w:rsidP="00DB7B8E">
            <w:pPr>
              <w:ind w:left="-720" w:right="-950"/>
              <w:rPr>
                <w:color w:val="17365D" w:themeColor="text2" w:themeShade="BF"/>
              </w:rPr>
            </w:pPr>
          </w:p>
          <w:p w14:paraId="2BF724AA" w14:textId="56542A63" w:rsidR="00A613D1" w:rsidRPr="009D2D8A" w:rsidRDefault="00A613D1" w:rsidP="00DB7B8E">
            <w:pPr>
              <w:ind w:left="-720" w:right="-950"/>
              <w:rPr>
                <w:color w:val="17365D" w:themeColor="text2" w:themeShade="BF"/>
              </w:rPr>
            </w:pPr>
          </w:p>
        </w:tc>
      </w:tr>
      <w:tr w:rsidR="00DB7B8E" w:rsidRPr="009D2D8A" w14:paraId="297FBBC5" w14:textId="77777777" w:rsidTr="00E85EFD">
        <w:tc>
          <w:tcPr>
            <w:tcW w:w="3710" w:type="dxa"/>
          </w:tcPr>
          <w:p w14:paraId="01378A16" w14:textId="77777777" w:rsidR="00DB7B8E" w:rsidRDefault="00DB7B8E" w:rsidP="00DB7B8E">
            <w:pPr>
              <w:ind w:left="-30" w:right="-950"/>
              <w:rPr>
                <w:b/>
                <w:bCs/>
                <w:color w:val="17365D" w:themeColor="text2" w:themeShade="BF"/>
                <w:sz w:val="24"/>
                <w:szCs w:val="24"/>
              </w:rPr>
            </w:pPr>
            <w:proofErr w:type="spellStart"/>
            <w:r w:rsidRPr="00DB7B8E">
              <w:rPr>
                <w:b/>
                <w:bCs/>
                <w:color w:val="17365D" w:themeColor="text2" w:themeShade="BF"/>
                <w:sz w:val="24"/>
                <w:szCs w:val="24"/>
              </w:rPr>
              <w:t>HoD</w:t>
            </w:r>
            <w:proofErr w:type="spellEnd"/>
            <w:r w:rsidRPr="00DB7B8E">
              <w:rPr>
                <w:b/>
                <w:bCs/>
                <w:color w:val="17365D" w:themeColor="text2" w:themeShade="BF"/>
                <w:sz w:val="24"/>
                <w:szCs w:val="24"/>
              </w:rPr>
              <w:t xml:space="preserve"> Approval Date</w:t>
            </w:r>
          </w:p>
          <w:p w14:paraId="64AD4CA1" w14:textId="1D0FC64F" w:rsidR="00DB7B8E" w:rsidRPr="00DB7B8E" w:rsidRDefault="00DB7B8E" w:rsidP="00DB7B8E">
            <w:pPr>
              <w:ind w:left="-30" w:right="-950"/>
              <w:rPr>
                <w:b/>
                <w:bCs/>
                <w:color w:val="17365D" w:themeColor="text2" w:themeShade="BF"/>
                <w:sz w:val="24"/>
                <w:szCs w:val="24"/>
              </w:rPr>
            </w:pPr>
          </w:p>
        </w:tc>
        <w:tc>
          <w:tcPr>
            <w:tcW w:w="6280" w:type="dxa"/>
          </w:tcPr>
          <w:p w14:paraId="6761AEE7" w14:textId="77777777" w:rsidR="00DB7B8E" w:rsidRPr="009D2D8A" w:rsidRDefault="00DB7B8E" w:rsidP="00DB7B8E">
            <w:pPr>
              <w:ind w:left="-720" w:right="-950"/>
              <w:rPr>
                <w:color w:val="17365D" w:themeColor="text2" w:themeShade="BF"/>
              </w:rPr>
            </w:pPr>
          </w:p>
        </w:tc>
      </w:tr>
      <w:bookmarkEnd w:id="4"/>
    </w:tbl>
    <w:p w14:paraId="4A8F827A" w14:textId="77777777" w:rsidR="00A613D1" w:rsidRPr="00882DDB" w:rsidRDefault="00A613D1" w:rsidP="00DB7B8E">
      <w:pPr>
        <w:ind w:left="-720" w:right="-950"/>
      </w:pPr>
    </w:p>
    <w:sectPr w:rsidR="00A613D1" w:rsidRPr="00882DDB" w:rsidSect="00863E1A">
      <w:headerReference w:type="default" r:id="rId19"/>
      <w:footerReference w:type="default" r:id="rId20"/>
      <w:pgSz w:w="11920" w:h="16860"/>
      <w:pgMar w:top="2981" w:right="670" w:bottom="180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C024E6" w14:textId="77777777" w:rsidR="00D52181" w:rsidRDefault="00D52181" w:rsidP="0090776E">
      <w:r>
        <w:separator/>
      </w:r>
    </w:p>
  </w:endnote>
  <w:endnote w:type="continuationSeparator" w:id="0">
    <w:p w14:paraId="68CB707C" w14:textId="77777777" w:rsidR="00D52181" w:rsidRDefault="00D52181" w:rsidP="009077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AdobeHebrew-Regular">
    <w:altName w:val="Calibri"/>
    <w:panose1 w:val="020B0604020202020204"/>
    <w:charset w:val="B3"/>
    <w:family w:val="auto"/>
    <w:notTrueType/>
    <w:pitch w:val="default"/>
    <w:sig w:usb0="00000001" w:usb1="00000000" w:usb2="00000000" w:usb3="00000000" w:csb0="00000000" w:csb1="00000000"/>
  </w:font>
  <w:font w:name="Arabic Typesetting">
    <w:panose1 w:val="03020402040406030203"/>
    <w:charset w:val="B2"/>
    <w:family w:val="script"/>
    <w:pitch w:val="variable"/>
    <w:sig w:usb0="80002007" w:usb1="80000000" w:usb2="00000008" w:usb3="00000000" w:csb0="000000D3" w:csb1="00000000"/>
  </w:font>
  <w:font w:name="MuseoSans-300">
    <w:altName w:val="Cambria"/>
    <w:panose1 w:val="020B0604020202020204"/>
    <w:charset w:val="00"/>
    <w:family w:val="roman"/>
    <w:pitch w:val="variable"/>
  </w:font>
  <w:font w:name="Garamond">
    <w:panose1 w:val="02020404030301010803"/>
    <w:charset w:val="00"/>
    <w:family w:val="roman"/>
    <w:pitch w:val="variable"/>
    <w:sig w:usb0="00000287" w:usb1="00000002"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A6752D" w14:textId="77777777" w:rsidR="00665214" w:rsidRDefault="00665214">
    <w:pPr>
      <w:pStyle w:val="Footer"/>
      <w:rPr>
        <w:rFonts w:ascii="Arial" w:hAnsi="Arial" w:cs="Arial"/>
        <w:color w:val="535857"/>
        <w:sz w:val="16"/>
        <w:szCs w:val="16"/>
      </w:rPr>
    </w:pPr>
  </w:p>
  <w:p w14:paraId="3579412D" w14:textId="514D2459" w:rsidR="00665214" w:rsidRPr="008541C5" w:rsidRDefault="00665214">
    <w:pPr>
      <w:pStyle w:val="Footer"/>
      <w:rPr>
        <w:rFonts w:ascii="Arial" w:hAnsi="Arial" w:cs="Arial"/>
        <w:color w:val="535857"/>
        <w:sz w:val="16"/>
        <w:szCs w:val="16"/>
      </w:rPr>
    </w:pPr>
    <w:r w:rsidRPr="008541C5">
      <w:rPr>
        <w:rFonts w:ascii="Arial" w:hAnsi="Arial" w:cs="Arial"/>
        <w:color w:val="535857"/>
        <w:sz w:val="16"/>
        <w:szCs w:val="16"/>
      </w:rPr>
      <w:t>sorbonne.ae</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E093AA" w14:textId="77777777" w:rsidR="00665214" w:rsidRPr="008541C5" w:rsidRDefault="00665214" w:rsidP="008541C5">
    <w:pPr>
      <w:pStyle w:val="Footer"/>
      <w:ind w:left="-1170"/>
      <w:rPr>
        <w:rFonts w:ascii="Arial" w:hAnsi="Arial" w:cs="Arial"/>
        <w:color w:val="535857"/>
        <w:sz w:val="16"/>
        <w:szCs w:val="16"/>
      </w:rPr>
    </w:pPr>
    <w:r w:rsidRPr="008541C5">
      <w:rPr>
        <w:rFonts w:ascii="Arial" w:hAnsi="Arial" w:cs="Arial"/>
        <w:color w:val="535857"/>
        <w:sz w:val="16"/>
        <w:szCs w:val="16"/>
      </w:rPr>
      <w:t>sorbonne.ae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B546F7" w14:textId="77777777" w:rsidR="00D52181" w:rsidRDefault="00D52181" w:rsidP="0090776E">
      <w:r>
        <w:separator/>
      </w:r>
    </w:p>
  </w:footnote>
  <w:footnote w:type="continuationSeparator" w:id="0">
    <w:p w14:paraId="51F183B4" w14:textId="77777777" w:rsidR="00D52181" w:rsidRDefault="00D52181" w:rsidP="0090776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F22A58" w14:textId="77777777" w:rsidR="00665214" w:rsidRDefault="00665214" w:rsidP="00DF53DD">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10</w:t>
    </w:r>
    <w:r>
      <w:rPr>
        <w:rStyle w:val="PageNumber"/>
      </w:rPr>
      <w:fldChar w:fldCharType="end"/>
    </w:r>
  </w:p>
  <w:p w14:paraId="554F4045" w14:textId="77777777" w:rsidR="00665214" w:rsidRDefault="00665214" w:rsidP="00DF53DD">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2FECDE" w14:textId="1F099F68" w:rsidR="00665214" w:rsidRDefault="00665214" w:rsidP="00DF53DD">
    <w:pPr>
      <w:pStyle w:val="Header"/>
      <w:ind w:right="360"/>
    </w:pPr>
    <w:r>
      <w:rPr>
        <w:noProof/>
      </w:rPr>
      <mc:AlternateContent>
        <mc:Choice Requires="wps">
          <w:drawing>
            <wp:anchor distT="0" distB="0" distL="114300" distR="114300" simplePos="0" relativeHeight="251657216" behindDoc="0" locked="0" layoutInCell="1" allowOverlap="1" wp14:anchorId="374F2B9D" wp14:editId="5DF057AE">
              <wp:simplePos x="0" y="0"/>
              <wp:positionH relativeFrom="column">
                <wp:posOffset>1933575</wp:posOffset>
              </wp:positionH>
              <wp:positionV relativeFrom="paragraph">
                <wp:posOffset>504825</wp:posOffset>
              </wp:positionV>
              <wp:extent cx="4238625" cy="685800"/>
              <wp:effectExtent l="0" t="0" r="0" b="0"/>
              <wp:wrapNone/>
              <wp:docPr id="4" name="Text Box 4"/>
              <wp:cNvGraphicFramePr/>
              <a:graphic xmlns:a="http://schemas.openxmlformats.org/drawingml/2006/main">
                <a:graphicData uri="http://schemas.microsoft.com/office/word/2010/wordprocessingShape">
                  <wps:wsp>
                    <wps:cNvSpPr txBox="1"/>
                    <wps:spPr>
                      <a:xfrm>
                        <a:off x="0" y="0"/>
                        <a:ext cx="4238625" cy="6858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370C75BF" w14:textId="2C25FE0F" w:rsidR="00700376" w:rsidRPr="00A468C5" w:rsidRDefault="00F054EB" w:rsidP="00700376">
                          <w:pPr>
                            <w:rPr>
                              <w:b/>
                              <w:bCs/>
                              <w:color w:val="1F497D" w:themeColor="text2"/>
                              <w:sz w:val="28"/>
                              <w:szCs w:val="28"/>
                            </w:rPr>
                          </w:pPr>
                          <w:r>
                            <w:rPr>
                              <w:b/>
                              <w:bCs/>
                              <w:color w:val="1F497D" w:themeColor="text2"/>
                              <w:sz w:val="28"/>
                              <w:szCs w:val="28"/>
                            </w:rPr>
                            <w:t>Foundation Year</w:t>
                          </w:r>
                          <w:r w:rsidR="00665214" w:rsidRPr="00A468C5">
                            <w:rPr>
                              <w:b/>
                              <w:bCs/>
                              <w:color w:val="1F497D" w:themeColor="text2"/>
                              <w:sz w:val="28"/>
                              <w:szCs w:val="28"/>
                            </w:rPr>
                            <w:t xml:space="preserve"> Course Syllabus: 202</w:t>
                          </w:r>
                          <w:r w:rsidR="00700376">
                            <w:rPr>
                              <w:b/>
                              <w:bCs/>
                              <w:color w:val="1F497D" w:themeColor="text2"/>
                              <w:sz w:val="28"/>
                              <w:szCs w:val="28"/>
                            </w:rPr>
                            <w:t>4</w:t>
                          </w:r>
                          <w:r w:rsidR="00665214" w:rsidRPr="00A468C5">
                            <w:rPr>
                              <w:b/>
                              <w:bCs/>
                              <w:color w:val="1F497D" w:themeColor="text2"/>
                              <w:sz w:val="28"/>
                              <w:szCs w:val="28"/>
                            </w:rPr>
                            <w:t>/2</w:t>
                          </w:r>
                          <w:r w:rsidR="00700376">
                            <w:rPr>
                              <w:b/>
                              <w:bCs/>
                              <w:color w:val="1F497D" w:themeColor="text2"/>
                              <w:sz w:val="28"/>
                              <w:szCs w:val="28"/>
                            </w:rP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74F2B9D" id="_x0000_t202" coordsize="21600,21600" o:spt="202" path="m,l,21600r21600,l21600,xe">
              <v:stroke joinstyle="miter"/>
              <v:path gradientshapeok="t" o:connecttype="rect"/>
            </v:shapetype>
            <v:shape id="Text Box 4" o:spid="_x0000_s1026" type="#_x0000_t202" style="position:absolute;margin-left:152.25pt;margin-top:39.75pt;width:333.75pt;height:54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" filled="f" stroked="f">
              <v:textbox>
                <w:txbxContent>
                  <w:p w14:paraId="370C75BF" w14:textId="2C25FE0F" w:rsidR="00700376" w:rsidRPr="00A468C5" w:rsidRDefault="00F054EB" w:rsidP="00700376">
                    <w:pPr>
                      <w:rPr>
                        <w:b/>
                        <w:bCs/>
                        <w:color w:val="1F497D" w:themeColor="text2"/>
                        <w:sz w:val="28"/>
                        <w:szCs w:val="28"/>
                      </w:rPr>
                    </w:pPr>
                    <w:r>
                      <w:rPr>
                        <w:b/>
                        <w:bCs/>
                        <w:color w:val="1F497D" w:themeColor="text2"/>
                        <w:sz w:val="28"/>
                        <w:szCs w:val="28"/>
                      </w:rPr>
                      <w:t>Foundation Year</w:t>
                    </w:r>
                    <w:r w:rsidR="00665214" w:rsidRPr="00A468C5">
                      <w:rPr>
                        <w:b/>
                        <w:bCs/>
                        <w:color w:val="1F497D" w:themeColor="text2"/>
                        <w:sz w:val="28"/>
                        <w:szCs w:val="28"/>
                      </w:rPr>
                      <w:t xml:space="preserve"> Course Syllabus: 202</w:t>
                    </w:r>
                    <w:r w:rsidR="00700376">
                      <w:rPr>
                        <w:b/>
                        <w:bCs/>
                        <w:color w:val="1F497D" w:themeColor="text2"/>
                        <w:sz w:val="28"/>
                        <w:szCs w:val="28"/>
                      </w:rPr>
                      <w:t>4</w:t>
                    </w:r>
                    <w:r w:rsidR="00665214" w:rsidRPr="00A468C5">
                      <w:rPr>
                        <w:b/>
                        <w:bCs/>
                        <w:color w:val="1F497D" w:themeColor="text2"/>
                        <w:sz w:val="28"/>
                        <w:szCs w:val="28"/>
                      </w:rPr>
                      <w:t>/2</w:t>
                    </w:r>
                    <w:r w:rsidR="00700376">
                      <w:rPr>
                        <w:b/>
                        <w:bCs/>
                        <w:color w:val="1F497D" w:themeColor="text2"/>
                        <w:sz w:val="28"/>
                        <w:szCs w:val="28"/>
                      </w:rPr>
                      <w:t>5</w:t>
                    </w:r>
                  </w:p>
                </w:txbxContent>
              </v:textbox>
            </v:shape>
          </w:pict>
        </mc:Fallback>
      </mc:AlternateContent>
    </w:r>
    <w:r>
      <w:rPr>
        <w:noProof/>
      </w:rPr>
      <w:drawing>
        <wp:inline distT="0" distB="0" distL="0" distR="0" wp14:anchorId="11B3EE53" wp14:editId="71BA32B0">
          <wp:extent cx="766362" cy="963930"/>
          <wp:effectExtent l="0" t="0" r="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6701" cy="976935"/>
                  </a:xfrm>
                  <a:prstGeom prst="rect">
                    <a:avLst/>
                  </a:prstGeom>
                  <a:noFill/>
                  <a:ln>
                    <a:noFill/>
                  </a:ln>
                </pic:spPr>
              </pic:pic>
            </a:graphicData>
          </a:graphic>
        </wp:inline>
      </w:drawing>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7107D5" w14:textId="3E81DB7E" w:rsidR="00665214" w:rsidRDefault="00665214" w:rsidP="004C44B8">
    <w:pPr>
      <w:pStyle w:val="Header"/>
      <w:ind w:left="-1134" w:right="360"/>
    </w:pPr>
    <w:r>
      <w:rPr>
        <w:noProof/>
      </w:rPr>
      <mc:AlternateContent>
        <mc:Choice Requires="wps">
          <w:drawing>
            <wp:anchor distT="0" distB="0" distL="114300" distR="114300" simplePos="0" relativeHeight="251659264" behindDoc="0" locked="0" layoutInCell="1" allowOverlap="1" wp14:anchorId="16CE3929" wp14:editId="3DA70D11">
              <wp:simplePos x="0" y="0"/>
              <wp:positionH relativeFrom="column">
                <wp:posOffset>1514475</wp:posOffset>
              </wp:positionH>
              <wp:positionV relativeFrom="paragraph">
                <wp:posOffset>247650</wp:posOffset>
              </wp:positionV>
              <wp:extent cx="3619500" cy="685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3619500" cy="6858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01DE0C13" w14:textId="69146752" w:rsidR="00665214" w:rsidRPr="00657B39" w:rsidRDefault="00665214" w:rsidP="0034281B">
                          <w:pPr>
                            <w:rPr>
                              <w:b/>
                              <w:bCs/>
                              <w:color w:val="002376"/>
                              <w:sz w:val="28"/>
                              <w:szCs w:val="28"/>
                            </w:rPr>
                          </w:pPr>
                          <w:r w:rsidRPr="00657B39">
                            <w:rPr>
                              <w:b/>
                              <w:bCs/>
                              <w:color w:val="002376"/>
                              <w:sz w:val="28"/>
                              <w:szCs w:val="28"/>
                            </w:rPr>
                            <w:t>Bachelor Course Syllabus: 202</w:t>
                          </w:r>
                          <w:r>
                            <w:rPr>
                              <w:b/>
                              <w:bCs/>
                              <w:color w:val="002376"/>
                              <w:sz w:val="28"/>
                              <w:szCs w:val="28"/>
                            </w:rPr>
                            <w:t>2</w:t>
                          </w:r>
                          <w:r w:rsidRPr="00657B39">
                            <w:rPr>
                              <w:b/>
                              <w:bCs/>
                              <w:color w:val="002376"/>
                              <w:sz w:val="28"/>
                              <w:szCs w:val="28"/>
                            </w:rPr>
                            <w:t>/2</w:t>
                          </w:r>
                          <w:r>
                            <w:rPr>
                              <w:b/>
                              <w:bCs/>
                              <w:color w:val="002376"/>
                              <w:sz w:val="28"/>
                              <w:szCs w:val="28"/>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6CE3929" id="_x0000_t202" coordsize="21600,21600" o:spt="202" path="m,l,21600r21600,l21600,xe">
              <v:stroke joinstyle="miter"/>
              <v:path gradientshapeok="t" o:connecttype="rect"/>
            </v:shapetype>
            <v:shape id="Text Box 1" o:spid="_x0000_s1027" type="#_x0000_t202" style="position:absolute;left:0;text-align:left;margin-left:119.25pt;margin-top:19.5pt;width:285pt;height:5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" filled="f" stroked="f">
              <v:textbox>
                <w:txbxContent>
                  <w:p w14:paraId="01DE0C13" w14:textId="69146752" w:rsidR="00665214" w:rsidRPr="00657B39" w:rsidRDefault="00665214" w:rsidP="0034281B">
                    <w:pPr>
                      <w:rPr>
                        <w:b/>
                        <w:bCs/>
                        <w:color w:val="002376"/>
                        <w:sz w:val="28"/>
                        <w:szCs w:val="28"/>
                      </w:rPr>
                    </w:pPr>
                    <w:r w:rsidRPr="00657B39">
                      <w:rPr>
                        <w:b/>
                        <w:bCs/>
                        <w:color w:val="002376"/>
                        <w:sz w:val="28"/>
                        <w:szCs w:val="28"/>
                      </w:rPr>
                      <w:t>Bachelor Course Syllabus: 202</w:t>
                    </w:r>
                    <w:r>
                      <w:rPr>
                        <w:b/>
                        <w:bCs/>
                        <w:color w:val="002376"/>
                        <w:sz w:val="28"/>
                        <w:szCs w:val="28"/>
                      </w:rPr>
                      <w:t>2</w:t>
                    </w:r>
                    <w:r w:rsidRPr="00657B39">
                      <w:rPr>
                        <w:b/>
                        <w:bCs/>
                        <w:color w:val="002376"/>
                        <w:sz w:val="28"/>
                        <w:szCs w:val="28"/>
                      </w:rPr>
                      <w:t>/2</w:t>
                    </w:r>
                    <w:r>
                      <w:rPr>
                        <w:b/>
                        <w:bCs/>
                        <w:color w:val="002376"/>
                        <w:sz w:val="28"/>
                        <w:szCs w:val="28"/>
                      </w:rPr>
                      <w:t>3</w:t>
                    </w:r>
                  </w:p>
                </w:txbxContent>
              </v:textbox>
            </v:shape>
          </w:pict>
        </mc:Fallback>
      </mc:AlternateContent>
    </w:r>
    <w:r>
      <w:rPr>
        <w:noProof/>
      </w:rPr>
      <w:drawing>
        <wp:inline distT="0" distB="0" distL="0" distR="0" wp14:anchorId="0846340C" wp14:editId="5D460837">
          <wp:extent cx="766809" cy="1069329"/>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7246" cy="1069938"/>
                  </a:xfrm>
                  <a:prstGeom prst="rect">
                    <a:avLst/>
                  </a:prstGeom>
                  <a:noFill/>
                  <a:ln>
                    <a:noFill/>
                  </a:ln>
                </pic:spPr>
              </pic:pic>
            </a:graphicData>
          </a:graphic>
        </wp:inline>
      </w:drawing>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3956AA"/>
    <w:multiLevelType w:val="hybridMultilevel"/>
    <w:tmpl w:val="0E6236AE"/>
    <w:lvl w:ilvl="0" w:tplc="68AE64EC">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5431620"/>
    <w:multiLevelType w:val="hybridMultilevel"/>
    <w:tmpl w:val="3086D552"/>
    <w:lvl w:ilvl="0" w:tplc="846E0CE0">
      <w:start w:val="1"/>
      <w:numFmt w:val="upperRoman"/>
      <w:lvlText w:val="%1."/>
      <w:lvlJc w:val="left"/>
      <w:pPr>
        <w:ind w:left="832" w:hanging="720"/>
      </w:pPr>
      <w:rPr>
        <w:rFonts w:eastAsia="Arial" w:cs="Arial" w:hint="default"/>
        <w:w w:val="163"/>
      </w:rPr>
    </w:lvl>
    <w:lvl w:ilvl="1" w:tplc="04090019" w:tentative="1">
      <w:start w:val="1"/>
      <w:numFmt w:val="lowerLetter"/>
      <w:lvlText w:val="%2."/>
      <w:lvlJc w:val="left"/>
      <w:pPr>
        <w:ind w:left="1192" w:hanging="360"/>
      </w:pPr>
    </w:lvl>
    <w:lvl w:ilvl="2" w:tplc="0409001B" w:tentative="1">
      <w:start w:val="1"/>
      <w:numFmt w:val="lowerRoman"/>
      <w:lvlText w:val="%3."/>
      <w:lvlJc w:val="right"/>
      <w:pPr>
        <w:ind w:left="1912" w:hanging="180"/>
      </w:pPr>
    </w:lvl>
    <w:lvl w:ilvl="3" w:tplc="0409000F" w:tentative="1">
      <w:start w:val="1"/>
      <w:numFmt w:val="decimal"/>
      <w:lvlText w:val="%4."/>
      <w:lvlJc w:val="left"/>
      <w:pPr>
        <w:ind w:left="2632" w:hanging="360"/>
      </w:pPr>
    </w:lvl>
    <w:lvl w:ilvl="4" w:tplc="04090019" w:tentative="1">
      <w:start w:val="1"/>
      <w:numFmt w:val="lowerLetter"/>
      <w:lvlText w:val="%5."/>
      <w:lvlJc w:val="left"/>
      <w:pPr>
        <w:ind w:left="3352" w:hanging="360"/>
      </w:pPr>
    </w:lvl>
    <w:lvl w:ilvl="5" w:tplc="0409001B" w:tentative="1">
      <w:start w:val="1"/>
      <w:numFmt w:val="lowerRoman"/>
      <w:lvlText w:val="%6."/>
      <w:lvlJc w:val="right"/>
      <w:pPr>
        <w:ind w:left="4072" w:hanging="180"/>
      </w:pPr>
    </w:lvl>
    <w:lvl w:ilvl="6" w:tplc="0409000F" w:tentative="1">
      <w:start w:val="1"/>
      <w:numFmt w:val="decimal"/>
      <w:lvlText w:val="%7."/>
      <w:lvlJc w:val="left"/>
      <w:pPr>
        <w:ind w:left="4792" w:hanging="360"/>
      </w:pPr>
    </w:lvl>
    <w:lvl w:ilvl="7" w:tplc="04090019" w:tentative="1">
      <w:start w:val="1"/>
      <w:numFmt w:val="lowerLetter"/>
      <w:lvlText w:val="%8."/>
      <w:lvlJc w:val="left"/>
      <w:pPr>
        <w:ind w:left="5512" w:hanging="360"/>
      </w:pPr>
    </w:lvl>
    <w:lvl w:ilvl="8" w:tplc="0409001B" w:tentative="1">
      <w:start w:val="1"/>
      <w:numFmt w:val="lowerRoman"/>
      <w:lvlText w:val="%9."/>
      <w:lvlJc w:val="right"/>
      <w:pPr>
        <w:ind w:left="6232" w:hanging="180"/>
      </w:pPr>
    </w:lvl>
  </w:abstractNum>
  <w:abstractNum w:abstractNumId="2" w15:restartNumberingAfterBreak="0">
    <w:nsid w:val="0F0F5A7A"/>
    <w:multiLevelType w:val="hybridMultilevel"/>
    <w:tmpl w:val="88E891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7840D8"/>
    <w:multiLevelType w:val="hybridMultilevel"/>
    <w:tmpl w:val="A38E189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7194CB7"/>
    <w:multiLevelType w:val="hybridMultilevel"/>
    <w:tmpl w:val="874AAB2A"/>
    <w:lvl w:ilvl="0" w:tplc="02527C48">
      <w:start w:val="1"/>
      <w:numFmt w:val="bullet"/>
      <w:lvlText w:val=""/>
      <w:lvlJc w:val="left"/>
      <w:pPr>
        <w:ind w:left="-450" w:hanging="360"/>
      </w:pPr>
      <w:rPr>
        <w:rFonts w:ascii="Symbol" w:hAnsi="Symbol" w:hint="default"/>
        <w:color w:val="E6332A"/>
      </w:rPr>
    </w:lvl>
    <w:lvl w:ilvl="1" w:tplc="04090003" w:tentative="1">
      <w:start w:val="1"/>
      <w:numFmt w:val="bullet"/>
      <w:lvlText w:val="o"/>
      <w:lvlJc w:val="left"/>
      <w:pPr>
        <w:ind w:left="270" w:hanging="360"/>
      </w:pPr>
      <w:rPr>
        <w:rFonts w:ascii="Courier New" w:hAnsi="Courier New" w:hint="default"/>
      </w:rPr>
    </w:lvl>
    <w:lvl w:ilvl="2" w:tplc="04090005" w:tentative="1">
      <w:start w:val="1"/>
      <w:numFmt w:val="bullet"/>
      <w:lvlText w:val=""/>
      <w:lvlJc w:val="left"/>
      <w:pPr>
        <w:ind w:left="990" w:hanging="360"/>
      </w:pPr>
      <w:rPr>
        <w:rFonts w:ascii="Wingdings" w:hAnsi="Wingdings" w:hint="default"/>
      </w:rPr>
    </w:lvl>
    <w:lvl w:ilvl="3" w:tplc="04090001" w:tentative="1">
      <w:start w:val="1"/>
      <w:numFmt w:val="bullet"/>
      <w:lvlText w:val=""/>
      <w:lvlJc w:val="left"/>
      <w:pPr>
        <w:ind w:left="1710" w:hanging="360"/>
      </w:pPr>
      <w:rPr>
        <w:rFonts w:ascii="Symbol" w:hAnsi="Symbol" w:hint="default"/>
      </w:rPr>
    </w:lvl>
    <w:lvl w:ilvl="4" w:tplc="04090003" w:tentative="1">
      <w:start w:val="1"/>
      <w:numFmt w:val="bullet"/>
      <w:lvlText w:val="o"/>
      <w:lvlJc w:val="left"/>
      <w:pPr>
        <w:ind w:left="2430" w:hanging="360"/>
      </w:pPr>
      <w:rPr>
        <w:rFonts w:ascii="Courier New" w:hAnsi="Courier New" w:hint="default"/>
      </w:rPr>
    </w:lvl>
    <w:lvl w:ilvl="5" w:tplc="04090005" w:tentative="1">
      <w:start w:val="1"/>
      <w:numFmt w:val="bullet"/>
      <w:lvlText w:val=""/>
      <w:lvlJc w:val="left"/>
      <w:pPr>
        <w:ind w:left="3150" w:hanging="360"/>
      </w:pPr>
      <w:rPr>
        <w:rFonts w:ascii="Wingdings" w:hAnsi="Wingdings" w:hint="default"/>
      </w:rPr>
    </w:lvl>
    <w:lvl w:ilvl="6" w:tplc="04090001" w:tentative="1">
      <w:start w:val="1"/>
      <w:numFmt w:val="bullet"/>
      <w:lvlText w:val=""/>
      <w:lvlJc w:val="left"/>
      <w:pPr>
        <w:ind w:left="3870" w:hanging="360"/>
      </w:pPr>
      <w:rPr>
        <w:rFonts w:ascii="Symbol" w:hAnsi="Symbol" w:hint="default"/>
      </w:rPr>
    </w:lvl>
    <w:lvl w:ilvl="7" w:tplc="04090003" w:tentative="1">
      <w:start w:val="1"/>
      <w:numFmt w:val="bullet"/>
      <w:lvlText w:val="o"/>
      <w:lvlJc w:val="left"/>
      <w:pPr>
        <w:ind w:left="4590" w:hanging="360"/>
      </w:pPr>
      <w:rPr>
        <w:rFonts w:ascii="Courier New" w:hAnsi="Courier New" w:hint="default"/>
      </w:rPr>
    </w:lvl>
    <w:lvl w:ilvl="8" w:tplc="04090005" w:tentative="1">
      <w:start w:val="1"/>
      <w:numFmt w:val="bullet"/>
      <w:lvlText w:val=""/>
      <w:lvlJc w:val="left"/>
      <w:pPr>
        <w:ind w:left="5310" w:hanging="360"/>
      </w:pPr>
      <w:rPr>
        <w:rFonts w:ascii="Wingdings" w:hAnsi="Wingdings" w:hint="default"/>
      </w:rPr>
    </w:lvl>
  </w:abstractNum>
  <w:abstractNum w:abstractNumId="5" w15:restartNumberingAfterBreak="0">
    <w:nsid w:val="1BF40EAC"/>
    <w:multiLevelType w:val="hybridMultilevel"/>
    <w:tmpl w:val="1FD6C86A"/>
    <w:lvl w:ilvl="0" w:tplc="6A969A46">
      <w:start w:val="1"/>
      <w:numFmt w:val="upperLetter"/>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6" w15:restartNumberingAfterBreak="0">
    <w:nsid w:val="1F2E5C1C"/>
    <w:multiLevelType w:val="hybridMultilevel"/>
    <w:tmpl w:val="A5ECD030"/>
    <w:lvl w:ilvl="0" w:tplc="82AC87F0">
      <w:start w:val="2"/>
      <w:numFmt w:val="bullet"/>
      <w:lvlText w:val="-"/>
      <w:lvlJc w:val="left"/>
      <w:pPr>
        <w:ind w:left="720" w:hanging="360"/>
      </w:pPr>
      <w:rPr>
        <w:rFonts w:ascii="Calibri" w:eastAsiaTheme="minorHAnsi" w:hAnsi="Calibri"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05C3873"/>
    <w:multiLevelType w:val="hybridMultilevel"/>
    <w:tmpl w:val="ECE6BFAA"/>
    <w:lvl w:ilvl="0" w:tplc="97C4BBC4">
      <w:start w:val="1"/>
      <w:numFmt w:val="lowerLetter"/>
      <w:lvlText w:val="(%1)"/>
      <w:lvlJc w:val="left"/>
      <w:pPr>
        <w:ind w:left="-810" w:hanging="360"/>
      </w:pPr>
      <w:rPr>
        <w:rFonts w:hint="default"/>
      </w:rPr>
    </w:lvl>
    <w:lvl w:ilvl="1" w:tplc="04090019" w:tentative="1">
      <w:start w:val="1"/>
      <w:numFmt w:val="lowerLetter"/>
      <w:lvlText w:val="%2."/>
      <w:lvlJc w:val="left"/>
      <w:pPr>
        <w:ind w:left="-90" w:hanging="360"/>
      </w:pPr>
    </w:lvl>
    <w:lvl w:ilvl="2" w:tplc="0409001B" w:tentative="1">
      <w:start w:val="1"/>
      <w:numFmt w:val="lowerRoman"/>
      <w:lvlText w:val="%3."/>
      <w:lvlJc w:val="right"/>
      <w:pPr>
        <w:ind w:left="630" w:hanging="180"/>
      </w:pPr>
    </w:lvl>
    <w:lvl w:ilvl="3" w:tplc="0409000F" w:tentative="1">
      <w:start w:val="1"/>
      <w:numFmt w:val="decimal"/>
      <w:lvlText w:val="%4."/>
      <w:lvlJc w:val="left"/>
      <w:pPr>
        <w:ind w:left="1350" w:hanging="360"/>
      </w:pPr>
    </w:lvl>
    <w:lvl w:ilvl="4" w:tplc="04090019" w:tentative="1">
      <w:start w:val="1"/>
      <w:numFmt w:val="lowerLetter"/>
      <w:lvlText w:val="%5."/>
      <w:lvlJc w:val="left"/>
      <w:pPr>
        <w:ind w:left="2070" w:hanging="360"/>
      </w:pPr>
    </w:lvl>
    <w:lvl w:ilvl="5" w:tplc="0409001B" w:tentative="1">
      <w:start w:val="1"/>
      <w:numFmt w:val="lowerRoman"/>
      <w:lvlText w:val="%6."/>
      <w:lvlJc w:val="right"/>
      <w:pPr>
        <w:ind w:left="2790" w:hanging="180"/>
      </w:pPr>
    </w:lvl>
    <w:lvl w:ilvl="6" w:tplc="0409000F" w:tentative="1">
      <w:start w:val="1"/>
      <w:numFmt w:val="decimal"/>
      <w:lvlText w:val="%7."/>
      <w:lvlJc w:val="left"/>
      <w:pPr>
        <w:ind w:left="3510" w:hanging="360"/>
      </w:pPr>
    </w:lvl>
    <w:lvl w:ilvl="7" w:tplc="04090019" w:tentative="1">
      <w:start w:val="1"/>
      <w:numFmt w:val="lowerLetter"/>
      <w:lvlText w:val="%8."/>
      <w:lvlJc w:val="left"/>
      <w:pPr>
        <w:ind w:left="4230" w:hanging="360"/>
      </w:pPr>
    </w:lvl>
    <w:lvl w:ilvl="8" w:tplc="0409001B" w:tentative="1">
      <w:start w:val="1"/>
      <w:numFmt w:val="lowerRoman"/>
      <w:lvlText w:val="%9."/>
      <w:lvlJc w:val="right"/>
      <w:pPr>
        <w:ind w:left="4950" w:hanging="180"/>
      </w:pPr>
    </w:lvl>
  </w:abstractNum>
  <w:abstractNum w:abstractNumId="8" w15:restartNumberingAfterBreak="0">
    <w:nsid w:val="42591174"/>
    <w:multiLevelType w:val="hybridMultilevel"/>
    <w:tmpl w:val="C23E7474"/>
    <w:lvl w:ilvl="0" w:tplc="02527C48">
      <w:start w:val="1"/>
      <w:numFmt w:val="bullet"/>
      <w:lvlText w:val=""/>
      <w:lvlJc w:val="left"/>
      <w:pPr>
        <w:ind w:left="-180" w:hanging="360"/>
      </w:pPr>
      <w:rPr>
        <w:rFonts w:ascii="Symbol" w:hAnsi="Symbol" w:hint="default"/>
        <w:color w:val="E6332A"/>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2A0492E"/>
    <w:multiLevelType w:val="hybridMultilevel"/>
    <w:tmpl w:val="584CE134"/>
    <w:lvl w:ilvl="0" w:tplc="02527C48">
      <w:start w:val="1"/>
      <w:numFmt w:val="bullet"/>
      <w:lvlText w:val=""/>
      <w:lvlJc w:val="left"/>
      <w:pPr>
        <w:ind w:left="720" w:hanging="360"/>
      </w:pPr>
      <w:rPr>
        <w:rFonts w:ascii="Symbol" w:hAnsi="Symbol" w:hint="default"/>
        <w:color w:val="E6332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40A7FF2"/>
    <w:multiLevelType w:val="hybridMultilevel"/>
    <w:tmpl w:val="C060DE44"/>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60533EF"/>
    <w:multiLevelType w:val="hybridMultilevel"/>
    <w:tmpl w:val="D1BA4DFC"/>
    <w:lvl w:ilvl="0" w:tplc="9E1641FC">
      <w:start w:val="1"/>
      <w:numFmt w:val="upperRoman"/>
      <w:lvlText w:val="%1."/>
      <w:lvlJc w:val="left"/>
      <w:pPr>
        <w:ind w:left="810" w:hanging="72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2" w15:restartNumberingAfterBreak="0">
    <w:nsid w:val="680D1909"/>
    <w:multiLevelType w:val="hybridMultilevel"/>
    <w:tmpl w:val="6520F3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947271B"/>
    <w:multiLevelType w:val="hybridMultilevel"/>
    <w:tmpl w:val="DB4C84B4"/>
    <w:lvl w:ilvl="0" w:tplc="04090017">
      <w:start w:val="1"/>
      <w:numFmt w:val="lowerLetter"/>
      <w:lvlText w:val="%1)"/>
      <w:lvlJc w:val="left"/>
      <w:pPr>
        <w:ind w:left="-450" w:hanging="360"/>
      </w:pPr>
    </w:lvl>
    <w:lvl w:ilvl="1" w:tplc="04090019" w:tentative="1">
      <w:start w:val="1"/>
      <w:numFmt w:val="lowerLetter"/>
      <w:lvlText w:val="%2."/>
      <w:lvlJc w:val="left"/>
      <w:pPr>
        <w:ind w:left="270" w:hanging="360"/>
      </w:pPr>
    </w:lvl>
    <w:lvl w:ilvl="2" w:tplc="0409001B" w:tentative="1">
      <w:start w:val="1"/>
      <w:numFmt w:val="lowerRoman"/>
      <w:lvlText w:val="%3."/>
      <w:lvlJc w:val="right"/>
      <w:pPr>
        <w:ind w:left="990" w:hanging="180"/>
      </w:pPr>
    </w:lvl>
    <w:lvl w:ilvl="3" w:tplc="0409000F" w:tentative="1">
      <w:start w:val="1"/>
      <w:numFmt w:val="decimal"/>
      <w:lvlText w:val="%4."/>
      <w:lvlJc w:val="left"/>
      <w:pPr>
        <w:ind w:left="1710" w:hanging="360"/>
      </w:pPr>
    </w:lvl>
    <w:lvl w:ilvl="4" w:tplc="04090019" w:tentative="1">
      <w:start w:val="1"/>
      <w:numFmt w:val="lowerLetter"/>
      <w:lvlText w:val="%5."/>
      <w:lvlJc w:val="left"/>
      <w:pPr>
        <w:ind w:left="2430" w:hanging="360"/>
      </w:pPr>
    </w:lvl>
    <w:lvl w:ilvl="5" w:tplc="0409001B" w:tentative="1">
      <w:start w:val="1"/>
      <w:numFmt w:val="lowerRoman"/>
      <w:lvlText w:val="%6."/>
      <w:lvlJc w:val="right"/>
      <w:pPr>
        <w:ind w:left="3150" w:hanging="180"/>
      </w:pPr>
    </w:lvl>
    <w:lvl w:ilvl="6" w:tplc="0409000F" w:tentative="1">
      <w:start w:val="1"/>
      <w:numFmt w:val="decimal"/>
      <w:lvlText w:val="%7."/>
      <w:lvlJc w:val="left"/>
      <w:pPr>
        <w:ind w:left="3870" w:hanging="360"/>
      </w:pPr>
    </w:lvl>
    <w:lvl w:ilvl="7" w:tplc="04090019" w:tentative="1">
      <w:start w:val="1"/>
      <w:numFmt w:val="lowerLetter"/>
      <w:lvlText w:val="%8."/>
      <w:lvlJc w:val="left"/>
      <w:pPr>
        <w:ind w:left="4590" w:hanging="360"/>
      </w:pPr>
    </w:lvl>
    <w:lvl w:ilvl="8" w:tplc="0409001B" w:tentative="1">
      <w:start w:val="1"/>
      <w:numFmt w:val="lowerRoman"/>
      <w:lvlText w:val="%9."/>
      <w:lvlJc w:val="right"/>
      <w:pPr>
        <w:ind w:left="5310" w:hanging="180"/>
      </w:pPr>
    </w:lvl>
  </w:abstractNum>
  <w:num w:numId="1" w16cid:durableId="179899366">
    <w:abstractNumId w:val="1"/>
  </w:num>
  <w:num w:numId="2" w16cid:durableId="1596204168">
    <w:abstractNumId w:val="6"/>
  </w:num>
  <w:num w:numId="3" w16cid:durableId="1719938138">
    <w:abstractNumId w:val="11"/>
  </w:num>
  <w:num w:numId="4" w16cid:durableId="93091701">
    <w:abstractNumId w:val="0"/>
  </w:num>
  <w:num w:numId="5" w16cid:durableId="1691298227">
    <w:abstractNumId w:val="5"/>
  </w:num>
  <w:num w:numId="6" w16cid:durableId="1135872425">
    <w:abstractNumId w:val="8"/>
  </w:num>
  <w:num w:numId="7" w16cid:durableId="1074357330">
    <w:abstractNumId w:val="4"/>
  </w:num>
  <w:num w:numId="8" w16cid:durableId="839195664">
    <w:abstractNumId w:val="3"/>
  </w:num>
  <w:num w:numId="9" w16cid:durableId="1927962087">
    <w:abstractNumId w:val="12"/>
  </w:num>
  <w:num w:numId="10" w16cid:durableId="58209409">
    <w:abstractNumId w:val="2"/>
  </w:num>
  <w:num w:numId="11" w16cid:durableId="1433473533">
    <w:abstractNumId w:val="10"/>
  </w:num>
  <w:num w:numId="12" w16cid:durableId="1540321273">
    <w:abstractNumId w:val="13"/>
  </w:num>
  <w:num w:numId="13" w16cid:durableId="1215460371">
    <w:abstractNumId w:val="7"/>
  </w:num>
  <w:num w:numId="14" w16cid:durableId="75061528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4"/>
  <w:proofState w:spelling="clean" w:grammar="clean"/>
  <w:defaultTabStop w:val="708"/>
  <w:hyphenationZone w:val="425"/>
  <w:drawingGridHorizontalSpacing w:val="110"/>
  <w:drawingGridVerticalSpacing w:val="299"/>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776E"/>
    <w:rsid w:val="00017F6D"/>
    <w:rsid w:val="00033366"/>
    <w:rsid w:val="00034DDC"/>
    <w:rsid w:val="000450A7"/>
    <w:rsid w:val="0005711C"/>
    <w:rsid w:val="000814DB"/>
    <w:rsid w:val="00082F1D"/>
    <w:rsid w:val="0008615F"/>
    <w:rsid w:val="0009195F"/>
    <w:rsid w:val="000B28ED"/>
    <w:rsid w:val="000C0C4D"/>
    <w:rsid w:val="000C7B24"/>
    <w:rsid w:val="00101FA6"/>
    <w:rsid w:val="00124564"/>
    <w:rsid w:val="001453DB"/>
    <w:rsid w:val="001557FF"/>
    <w:rsid w:val="00171EC1"/>
    <w:rsid w:val="001817C6"/>
    <w:rsid w:val="001B3698"/>
    <w:rsid w:val="001B3B10"/>
    <w:rsid w:val="001D53D6"/>
    <w:rsid w:val="001D7EAE"/>
    <w:rsid w:val="001E145D"/>
    <w:rsid w:val="00202402"/>
    <w:rsid w:val="00210D1E"/>
    <w:rsid w:val="00213077"/>
    <w:rsid w:val="0022094F"/>
    <w:rsid w:val="002477B6"/>
    <w:rsid w:val="0025455C"/>
    <w:rsid w:val="0026573E"/>
    <w:rsid w:val="0027615B"/>
    <w:rsid w:val="00280D9B"/>
    <w:rsid w:val="002943C8"/>
    <w:rsid w:val="002C1C0C"/>
    <w:rsid w:val="00316B43"/>
    <w:rsid w:val="0034281B"/>
    <w:rsid w:val="00345C06"/>
    <w:rsid w:val="00355190"/>
    <w:rsid w:val="00385486"/>
    <w:rsid w:val="003B2B96"/>
    <w:rsid w:val="003C4C5F"/>
    <w:rsid w:val="003D0B73"/>
    <w:rsid w:val="003E5EFD"/>
    <w:rsid w:val="003F62DE"/>
    <w:rsid w:val="0040027C"/>
    <w:rsid w:val="00425D90"/>
    <w:rsid w:val="00445F51"/>
    <w:rsid w:val="00462E3A"/>
    <w:rsid w:val="00470F8F"/>
    <w:rsid w:val="00474770"/>
    <w:rsid w:val="004B771F"/>
    <w:rsid w:val="004C3650"/>
    <w:rsid w:val="004C44B8"/>
    <w:rsid w:val="004F6729"/>
    <w:rsid w:val="00504491"/>
    <w:rsid w:val="00504C72"/>
    <w:rsid w:val="00513607"/>
    <w:rsid w:val="00516963"/>
    <w:rsid w:val="00520389"/>
    <w:rsid w:val="00535B9D"/>
    <w:rsid w:val="00552736"/>
    <w:rsid w:val="005606DE"/>
    <w:rsid w:val="005638EA"/>
    <w:rsid w:val="00573242"/>
    <w:rsid w:val="005A15E3"/>
    <w:rsid w:val="005C5847"/>
    <w:rsid w:val="005E259F"/>
    <w:rsid w:val="005E2C57"/>
    <w:rsid w:val="005F3B97"/>
    <w:rsid w:val="005F4E0D"/>
    <w:rsid w:val="00601F71"/>
    <w:rsid w:val="00605E7B"/>
    <w:rsid w:val="00617B18"/>
    <w:rsid w:val="0062585D"/>
    <w:rsid w:val="006330EC"/>
    <w:rsid w:val="006426E8"/>
    <w:rsid w:val="006539F0"/>
    <w:rsid w:val="00657B39"/>
    <w:rsid w:val="00665214"/>
    <w:rsid w:val="00665D45"/>
    <w:rsid w:val="006757CD"/>
    <w:rsid w:val="006801E5"/>
    <w:rsid w:val="006866CD"/>
    <w:rsid w:val="006B0665"/>
    <w:rsid w:val="006B34B1"/>
    <w:rsid w:val="006B766D"/>
    <w:rsid w:val="006D0246"/>
    <w:rsid w:val="00700376"/>
    <w:rsid w:val="00702D9C"/>
    <w:rsid w:val="007030DB"/>
    <w:rsid w:val="00727C66"/>
    <w:rsid w:val="00730B46"/>
    <w:rsid w:val="0073532B"/>
    <w:rsid w:val="00744032"/>
    <w:rsid w:val="0075439C"/>
    <w:rsid w:val="00762FEF"/>
    <w:rsid w:val="007836E5"/>
    <w:rsid w:val="00795841"/>
    <w:rsid w:val="007A6573"/>
    <w:rsid w:val="007A7AAA"/>
    <w:rsid w:val="007B2A30"/>
    <w:rsid w:val="007C1AF7"/>
    <w:rsid w:val="007D1E3D"/>
    <w:rsid w:val="007E3AE2"/>
    <w:rsid w:val="008020AB"/>
    <w:rsid w:val="00811032"/>
    <w:rsid w:val="00831160"/>
    <w:rsid w:val="0083752D"/>
    <w:rsid w:val="0084036F"/>
    <w:rsid w:val="00841D69"/>
    <w:rsid w:val="008541C5"/>
    <w:rsid w:val="00863E1A"/>
    <w:rsid w:val="00871D7A"/>
    <w:rsid w:val="00880209"/>
    <w:rsid w:val="00882DDB"/>
    <w:rsid w:val="008A56C5"/>
    <w:rsid w:val="008D610E"/>
    <w:rsid w:val="008D7094"/>
    <w:rsid w:val="008E65C6"/>
    <w:rsid w:val="008F02EE"/>
    <w:rsid w:val="00900803"/>
    <w:rsid w:val="0090776E"/>
    <w:rsid w:val="009105F9"/>
    <w:rsid w:val="00910C76"/>
    <w:rsid w:val="00916AF0"/>
    <w:rsid w:val="0092489E"/>
    <w:rsid w:val="00934826"/>
    <w:rsid w:val="00966AD8"/>
    <w:rsid w:val="009704FC"/>
    <w:rsid w:val="0097404D"/>
    <w:rsid w:val="00984816"/>
    <w:rsid w:val="00984B81"/>
    <w:rsid w:val="00986D67"/>
    <w:rsid w:val="009D2D8A"/>
    <w:rsid w:val="009E5520"/>
    <w:rsid w:val="00A052E0"/>
    <w:rsid w:val="00A054D4"/>
    <w:rsid w:val="00A27BEC"/>
    <w:rsid w:val="00A41553"/>
    <w:rsid w:val="00A468C5"/>
    <w:rsid w:val="00A528B1"/>
    <w:rsid w:val="00A613D1"/>
    <w:rsid w:val="00AE1D31"/>
    <w:rsid w:val="00AF6A2A"/>
    <w:rsid w:val="00B12524"/>
    <w:rsid w:val="00B365F5"/>
    <w:rsid w:val="00B5029A"/>
    <w:rsid w:val="00B560B5"/>
    <w:rsid w:val="00B64DAA"/>
    <w:rsid w:val="00BA49E9"/>
    <w:rsid w:val="00BF1CAE"/>
    <w:rsid w:val="00BF667D"/>
    <w:rsid w:val="00C040C4"/>
    <w:rsid w:val="00C14E70"/>
    <w:rsid w:val="00C70EB5"/>
    <w:rsid w:val="00C75C36"/>
    <w:rsid w:val="00C82931"/>
    <w:rsid w:val="00C95C21"/>
    <w:rsid w:val="00CB0E78"/>
    <w:rsid w:val="00CC1774"/>
    <w:rsid w:val="00CD42B3"/>
    <w:rsid w:val="00D1119A"/>
    <w:rsid w:val="00D16195"/>
    <w:rsid w:val="00D26693"/>
    <w:rsid w:val="00D52181"/>
    <w:rsid w:val="00D6552E"/>
    <w:rsid w:val="00D81608"/>
    <w:rsid w:val="00DB2623"/>
    <w:rsid w:val="00DB7B8E"/>
    <w:rsid w:val="00DD7DFF"/>
    <w:rsid w:val="00DF510F"/>
    <w:rsid w:val="00DF53DD"/>
    <w:rsid w:val="00E125D3"/>
    <w:rsid w:val="00E40F30"/>
    <w:rsid w:val="00E73515"/>
    <w:rsid w:val="00E85EFD"/>
    <w:rsid w:val="00E90368"/>
    <w:rsid w:val="00E94BE7"/>
    <w:rsid w:val="00ED283F"/>
    <w:rsid w:val="00ED71C1"/>
    <w:rsid w:val="00EF3C2C"/>
    <w:rsid w:val="00F01F88"/>
    <w:rsid w:val="00F054EB"/>
    <w:rsid w:val="00F063F6"/>
    <w:rsid w:val="00F1032B"/>
    <w:rsid w:val="00F71B68"/>
    <w:rsid w:val="00F775C9"/>
    <w:rsid w:val="00F87658"/>
    <w:rsid w:val="00F97E7E"/>
    <w:rsid w:val="00FA1B0D"/>
    <w:rsid w:val="00FA2583"/>
    <w:rsid w:val="00FB26B1"/>
    <w:rsid w:val="00FE4171"/>
    <w:rsid w:val="00FF73BA"/>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B919CFE"/>
  <w14:defaultImageDpi w14:val="300"/>
  <w15:docId w15:val="{1DD14701-D358-F44B-9C0C-39514F3893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0B46"/>
    <w:rPr>
      <w:rFonts w:ascii="Times New Roman" w:eastAsia="Times New Roman" w:hAnsi="Times New Roman" w:cs="Times New Roman"/>
      <w:lang w:val="en-US" w:eastAsia="en-US"/>
    </w:rPr>
  </w:style>
  <w:style w:type="paragraph" w:styleId="Heading3">
    <w:name w:val="heading 3"/>
    <w:basedOn w:val="Normal"/>
    <w:next w:val="Normal"/>
    <w:link w:val="Heading3Char"/>
    <w:uiPriority w:val="9"/>
    <w:unhideWhenUsed/>
    <w:qFormat/>
    <w:rsid w:val="0090776E"/>
    <w:pPr>
      <w:keepNext/>
      <w:keepLines/>
      <w:spacing w:before="200" w:line="276" w:lineRule="auto"/>
      <w:ind w:left="567"/>
      <w:outlineLvl w:val="2"/>
    </w:pPr>
    <w:rPr>
      <w:rFonts w:asciiTheme="minorHAnsi" w:eastAsiaTheme="majorEastAsia" w:hAnsiTheme="minorHAnsi" w:cstheme="majorBidi"/>
      <w:b/>
      <w:bCs/>
      <w:sz w:val="22"/>
      <w:szCs w:val="22"/>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90776E"/>
    <w:rPr>
      <w:rFonts w:eastAsiaTheme="majorEastAsia" w:cstheme="majorBidi"/>
      <w:b/>
      <w:bCs/>
      <w:sz w:val="22"/>
      <w:szCs w:val="22"/>
      <w:u w:val="single"/>
      <w:lang w:val="en-US" w:eastAsia="en-US"/>
    </w:rPr>
  </w:style>
  <w:style w:type="paragraph" w:styleId="ListParagraph">
    <w:name w:val="List Paragraph"/>
    <w:aliases w:val="description"/>
    <w:basedOn w:val="Normal"/>
    <w:uiPriority w:val="34"/>
    <w:qFormat/>
    <w:rsid w:val="0090776E"/>
    <w:pPr>
      <w:widowControl w:val="0"/>
      <w:spacing w:after="200" w:line="276" w:lineRule="auto"/>
      <w:ind w:left="720"/>
      <w:contextualSpacing/>
    </w:pPr>
    <w:rPr>
      <w:rFonts w:asciiTheme="minorHAnsi" w:eastAsiaTheme="minorHAnsi" w:hAnsiTheme="minorHAnsi" w:cstheme="minorBidi"/>
      <w:sz w:val="22"/>
      <w:szCs w:val="22"/>
    </w:rPr>
  </w:style>
  <w:style w:type="table" w:styleId="TableGrid">
    <w:name w:val="Table Grid"/>
    <w:basedOn w:val="TableNormal"/>
    <w:uiPriority w:val="59"/>
    <w:rsid w:val="0090776E"/>
    <w:pPr>
      <w:widowControl w:val="0"/>
    </w:pPr>
    <w:rPr>
      <w:rFonts w:eastAsiaTheme="minorHAns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90776E"/>
    <w:pPr>
      <w:spacing w:before="100" w:beforeAutospacing="1" w:after="100" w:afterAutospacing="1"/>
    </w:pPr>
    <w:rPr>
      <w:lang w:val="en-AU" w:eastAsia="en-AU"/>
    </w:rPr>
  </w:style>
  <w:style w:type="paragraph" w:styleId="BalloonText">
    <w:name w:val="Balloon Text"/>
    <w:basedOn w:val="Normal"/>
    <w:link w:val="BalloonTextChar"/>
    <w:uiPriority w:val="99"/>
    <w:semiHidden/>
    <w:unhideWhenUsed/>
    <w:rsid w:val="0090776E"/>
    <w:pPr>
      <w:widowControl w:val="0"/>
    </w:pPr>
    <w:rPr>
      <w:rFonts w:ascii="Segoe UI" w:eastAsiaTheme="minorHAnsi" w:hAnsi="Segoe UI" w:cs="Segoe UI"/>
      <w:sz w:val="18"/>
      <w:szCs w:val="18"/>
    </w:rPr>
  </w:style>
  <w:style w:type="character" w:customStyle="1" w:styleId="BalloonTextChar">
    <w:name w:val="Balloon Text Char"/>
    <w:basedOn w:val="DefaultParagraphFont"/>
    <w:link w:val="BalloonText"/>
    <w:uiPriority w:val="99"/>
    <w:semiHidden/>
    <w:rsid w:val="0090776E"/>
    <w:rPr>
      <w:rFonts w:ascii="Segoe UI" w:eastAsiaTheme="minorHAnsi" w:hAnsi="Segoe UI" w:cs="Segoe UI"/>
      <w:sz w:val="18"/>
      <w:szCs w:val="18"/>
      <w:lang w:val="en-US" w:eastAsia="en-US"/>
    </w:rPr>
  </w:style>
  <w:style w:type="paragraph" w:styleId="FootnoteText">
    <w:name w:val="footnote text"/>
    <w:basedOn w:val="Normal"/>
    <w:link w:val="FootnoteTextChar"/>
    <w:uiPriority w:val="99"/>
    <w:unhideWhenUsed/>
    <w:rsid w:val="0090776E"/>
    <w:pPr>
      <w:widowControl w:val="0"/>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rsid w:val="0090776E"/>
    <w:rPr>
      <w:rFonts w:eastAsiaTheme="minorHAnsi"/>
      <w:lang w:val="en-US" w:eastAsia="en-US"/>
    </w:rPr>
  </w:style>
  <w:style w:type="character" w:styleId="FootnoteReference">
    <w:name w:val="footnote reference"/>
    <w:basedOn w:val="DefaultParagraphFont"/>
    <w:uiPriority w:val="99"/>
    <w:unhideWhenUsed/>
    <w:rsid w:val="0090776E"/>
    <w:rPr>
      <w:vertAlign w:val="superscript"/>
    </w:rPr>
  </w:style>
  <w:style w:type="paragraph" w:styleId="Header">
    <w:name w:val="header"/>
    <w:basedOn w:val="Normal"/>
    <w:link w:val="HeaderChar"/>
    <w:uiPriority w:val="99"/>
    <w:unhideWhenUsed/>
    <w:rsid w:val="0090776E"/>
    <w:pPr>
      <w:widowControl w:val="0"/>
      <w:tabs>
        <w:tab w:val="center" w:pos="4536"/>
        <w:tab w:val="right" w:pos="9072"/>
      </w:tabs>
    </w:pPr>
    <w:rPr>
      <w:rFonts w:asciiTheme="minorHAnsi" w:eastAsiaTheme="minorHAnsi" w:hAnsiTheme="minorHAnsi" w:cstheme="minorBidi"/>
      <w:sz w:val="22"/>
      <w:szCs w:val="22"/>
    </w:rPr>
  </w:style>
  <w:style w:type="character" w:customStyle="1" w:styleId="HeaderChar">
    <w:name w:val="Header Char"/>
    <w:basedOn w:val="DefaultParagraphFont"/>
    <w:link w:val="Header"/>
    <w:uiPriority w:val="99"/>
    <w:rsid w:val="0090776E"/>
    <w:rPr>
      <w:rFonts w:eastAsiaTheme="minorHAnsi"/>
      <w:sz w:val="22"/>
      <w:szCs w:val="22"/>
      <w:lang w:val="en-US" w:eastAsia="en-US"/>
    </w:rPr>
  </w:style>
  <w:style w:type="paragraph" w:styleId="Footer">
    <w:name w:val="footer"/>
    <w:basedOn w:val="Normal"/>
    <w:link w:val="FooterChar"/>
    <w:uiPriority w:val="99"/>
    <w:unhideWhenUsed/>
    <w:rsid w:val="0090776E"/>
    <w:pPr>
      <w:widowControl w:val="0"/>
      <w:tabs>
        <w:tab w:val="center" w:pos="4536"/>
        <w:tab w:val="right" w:pos="9072"/>
      </w:tabs>
    </w:pPr>
    <w:rPr>
      <w:rFonts w:asciiTheme="minorHAnsi" w:eastAsiaTheme="minorHAnsi" w:hAnsiTheme="minorHAnsi" w:cstheme="minorBidi"/>
      <w:sz w:val="22"/>
      <w:szCs w:val="22"/>
    </w:rPr>
  </w:style>
  <w:style w:type="character" w:customStyle="1" w:styleId="FooterChar">
    <w:name w:val="Footer Char"/>
    <w:basedOn w:val="DefaultParagraphFont"/>
    <w:link w:val="Footer"/>
    <w:uiPriority w:val="99"/>
    <w:rsid w:val="0090776E"/>
    <w:rPr>
      <w:rFonts w:eastAsiaTheme="minorHAnsi"/>
      <w:sz w:val="22"/>
      <w:szCs w:val="22"/>
      <w:lang w:val="en-US" w:eastAsia="en-US"/>
    </w:rPr>
  </w:style>
  <w:style w:type="character" w:styleId="PageNumber">
    <w:name w:val="page number"/>
    <w:basedOn w:val="DefaultParagraphFont"/>
    <w:uiPriority w:val="99"/>
    <w:semiHidden/>
    <w:unhideWhenUsed/>
    <w:rsid w:val="0090776E"/>
  </w:style>
  <w:style w:type="paragraph" w:customStyle="1" w:styleId="BasicParagraph">
    <w:name w:val="[Basic Paragraph]"/>
    <w:basedOn w:val="Normal"/>
    <w:uiPriority w:val="99"/>
    <w:rsid w:val="0090776E"/>
    <w:pPr>
      <w:widowControl w:val="0"/>
      <w:autoSpaceDE w:val="0"/>
      <w:autoSpaceDN w:val="0"/>
      <w:bidi/>
      <w:adjustRightInd w:val="0"/>
      <w:spacing w:line="288" w:lineRule="auto"/>
      <w:textAlignment w:val="center"/>
    </w:pPr>
    <w:rPr>
      <w:rFonts w:ascii="AdobeHebrew-Regular" w:eastAsiaTheme="minorEastAsia" w:hAnsi="AdobeHebrew-Regular" w:cs="AdobeHebrew-Regular"/>
      <w:color w:val="000000"/>
      <w:lang w:bidi="he-IL"/>
    </w:rPr>
  </w:style>
  <w:style w:type="paragraph" w:customStyle="1" w:styleId="Default">
    <w:name w:val="Default"/>
    <w:rsid w:val="00DF53DD"/>
    <w:pPr>
      <w:widowControl w:val="0"/>
      <w:autoSpaceDE w:val="0"/>
      <w:autoSpaceDN w:val="0"/>
      <w:adjustRightInd w:val="0"/>
    </w:pPr>
    <w:rPr>
      <w:rFonts w:ascii="Arabic Typesetting" w:hAnsi="Arabic Typesetting" w:cs="Arabic Typesetting"/>
      <w:color w:val="000000"/>
      <w:lang w:val="en-US" w:eastAsia="en-US"/>
    </w:rPr>
  </w:style>
  <w:style w:type="character" w:styleId="CommentReference">
    <w:name w:val="annotation reference"/>
    <w:basedOn w:val="DefaultParagraphFont"/>
    <w:uiPriority w:val="99"/>
    <w:semiHidden/>
    <w:unhideWhenUsed/>
    <w:rsid w:val="00101FA6"/>
    <w:rPr>
      <w:sz w:val="18"/>
      <w:szCs w:val="18"/>
    </w:rPr>
  </w:style>
  <w:style w:type="paragraph" w:styleId="CommentText">
    <w:name w:val="annotation text"/>
    <w:basedOn w:val="Normal"/>
    <w:link w:val="CommentTextChar"/>
    <w:uiPriority w:val="99"/>
    <w:semiHidden/>
    <w:unhideWhenUsed/>
    <w:rsid w:val="00101FA6"/>
    <w:pPr>
      <w:widowControl w:val="0"/>
      <w:spacing w:after="200"/>
    </w:pPr>
    <w:rPr>
      <w:rFonts w:asciiTheme="minorHAnsi" w:eastAsiaTheme="minorHAnsi" w:hAnsiTheme="minorHAnsi" w:cstheme="minorBidi"/>
    </w:rPr>
  </w:style>
  <w:style w:type="character" w:customStyle="1" w:styleId="CommentTextChar">
    <w:name w:val="Comment Text Char"/>
    <w:basedOn w:val="DefaultParagraphFont"/>
    <w:link w:val="CommentText"/>
    <w:uiPriority w:val="99"/>
    <w:semiHidden/>
    <w:rsid w:val="00101FA6"/>
    <w:rPr>
      <w:rFonts w:eastAsiaTheme="minorHAnsi"/>
      <w:lang w:val="en-US" w:eastAsia="en-US"/>
    </w:rPr>
  </w:style>
  <w:style w:type="paragraph" w:styleId="CommentSubject">
    <w:name w:val="annotation subject"/>
    <w:basedOn w:val="CommentText"/>
    <w:next w:val="CommentText"/>
    <w:link w:val="CommentSubjectChar"/>
    <w:uiPriority w:val="99"/>
    <w:semiHidden/>
    <w:unhideWhenUsed/>
    <w:rsid w:val="00101FA6"/>
    <w:rPr>
      <w:b/>
      <w:bCs/>
      <w:sz w:val="20"/>
      <w:szCs w:val="20"/>
    </w:rPr>
  </w:style>
  <w:style w:type="character" w:customStyle="1" w:styleId="CommentSubjectChar">
    <w:name w:val="Comment Subject Char"/>
    <w:basedOn w:val="CommentTextChar"/>
    <w:link w:val="CommentSubject"/>
    <w:uiPriority w:val="99"/>
    <w:semiHidden/>
    <w:rsid w:val="00101FA6"/>
    <w:rPr>
      <w:rFonts w:eastAsiaTheme="minorHAnsi"/>
      <w:b/>
      <w:bCs/>
      <w:sz w:val="20"/>
      <w:szCs w:val="20"/>
      <w:lang w:val="en-US" w:eastAsia="en-US"/>
    </w:rPr>
  </w:style>
  <w:style w:type="paragraph" w:styleId="BodyText">
    <w:name w:val="Body Text"/>
    <w:basedOn w:val="Normal"/>
    <w:link w:val="BodyTextChar"/>
    <w:uiPriority w:val="1"/>
    <w:qFormat/>
    <w:rsid w:val="00280D9B"/>
    <w:pPr>
      <w:widowControl w:val="0"/>
      <w:autoSpaceDE w:val="0"/>
      <w:autoSpaceDN w:val="0"/>
    </w:pPr>
    <w:rPr>
      <w:rFonts w:ascii="MuseoSans-300" w:eastAsia="MuseoSans-300" w:hAnsi="MuseoSans-300" w:cs="MuseoSans-300"/>
      <w:sz w:val="16"/>
      <w:szCs w:val="16"/>
      <w:lang w:val="en-GB" w:eastAsia="en-GB" w:bidi="en-GB"/>
    </w:rPr>
  </w:style>
  <w:style w:type="character" w:customStyle="1" w:styleId="BodyTextChar">
    <w:name w:val="Body Text Char"/>
    <w:basedOn w:val="DefaultParagraphFont"/>
    <w:link w:val="BodyText"/>
    <w:uiPriority w:val="1"/>
    <w:rsid w:val="00280D9B"/>
    <w:rPr>
      <w:rFonts w:ascii="MuseoSans-300" w:eastAsia="MuseoSans-300" w:hAnsi="MuseoSans-300" w:cs="MuseoSans-300"/>
      <w:sz w:val="16"/>
      <w:szCs w:val="16"/>
      <w:lang w:val="en-GB" w:eastAsia="en-GB" w:bidi="en-GB"/>
    </w:rPr>
  </w:style>
  <w:style w:type="paragraph" w:customStyle="1" w:styleId="TableParagraph">
    <w:name w:val="Table Paragraph"/>
    <w:basedOn w:val="Normal"/>
    <w:uiPriority w:val="1"/>
    <w:qFormat/>
    <w:rsid w:val="00280D9B"/>
    <w:pPr>
      <w:widowControl w:val="0"/>
      <w:autoSpaceDE w:val="0"/>
      <w:autoSpaceDN w:val="0"/>
    </w:pPr>
    <w:rPr>
      <w:rFonts w:ascii="MuseoSans-300" w:eastAsia="MuseoSans-300" w:hAnsi="MuseoSans-300" w:cs="MuseoSans-300"/>
      <w:sz w:val="22"/>
      <w:szCs w:val="22"/>
      <w:lang w:val="en-GB" w:eastAsia="en-GB" w:bidi="en-GB"/>
    </w:rPr>
  </w:style>
  <w:style w:type="character" w:styleId="Hyperlink">
    <w:name w:val="Hyperlink"/>
    <w:basedOn w:val="DefaultParagraphFont"/>
    <w:uiPriority w:val="99"/>
    <w:unhideWhenUsed/>
    <w:rsid w:val="0035519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5859424">
      <w:bodyDiv w:val="1"/>
      <w:marLeft w:val="0"/>
      <w:marRight w:val="0"/>
      <w:marTop w:val="0"/>
      <w:marBottom w:val="0"/>
      <w:divBdr>
        <w:top w:val="none" w:sz="0" w:space="0" w:color="auto"/>
        <w:left w:val="none" w:sz="0" w:space="0" w:color="auto"/>
        <w:bottom w:val="none" w:sz="0" w:space="0" w:color="auto"/>
        <w:right w:val="none" w:sz="0" w:space="0" w:color="auto"/>
      </w:divBdr>
    </w:div>
    <w:div w:id="1666275176">
      <w:bodyDiv w:val="1"/>
      <w:marLeft w:val="0"/>
      <w:marRight w:val="0"/>
      <w:marTop w:val="0"/>
      <w:marBottom w:val="0"/>
      <w:divBdr>
        <w:top w:val="none" w:sz="0" w:space="0" w:color="auto"/>
        <w:left w:val="none" w:sz="0" w:space="0" w:color="auto"/>
        <w:bottom w:val="none" w:sz="0" w:space="0" w:color="auto"/>
        <w:right w:val="none" w:sz="0" w:space="0" w:color="auto"/>
      </w:divBdr>
    </w:div>
    <w:div w:id="182546570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bc.co.uk/learningenglish/" TargetMode="External"/><Relationship Id="rId13" Type="http://schemas.openxmlformats.org/officeDocument/2006/relationships/hyperlink" Target="https://help.open.ac.uk/giving-presentations" TargetMode="External"/><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poorvucenter.yale.edu/undergraduates/writing-advice" TargetMode="External"/><Relationship Id="rId17" Type="http://schemas.openxmlformats.org/officeDocument/2006/relationships/header" Target="header2.xml"/><Relationship Id="rId25"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ritingcenter.unc.edu/tips-and-tools/" TargetMode="External"/><Relationship Id="rId24" Type="http://schemas.openxmlformats.org/officeDocument/2006/relationships/customXml" Target="../customXml/item3.xml"/><Relationship Id="rId5" Type="http://schemas.openxmlformats.org/officeDocument/2006/relationships/webSettings" Target="webSettings.xml"/><Relationship Id="rId15" Type="http://schemas.openxmlformats.org/officeDocument/2006/relationships/hyperlink" Target="http://assets.ngin.com.s3.amazonaws.com/attachments/document/0005/2397/Mindsets.pdf" TargetMode="External"/><Relationship Id="rId23" Type="http://schemas.openxmlformats.org/officeDocument/2006/relationships/customXml" Target="../customXml/item2.xml"/><Relationship Id="rId10" Type="http://schemas.openxmlformats.org/officeDocument/2006/relationships/hyperlink" Target="https://owl.purdue.edu/owl/purdue_owl.html" TargetMode="External"/><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yperlink" Target="https://www.nytimes.com/spotlight/learning-lessons-ell" TargetMode="External"/><Relationship Id="rId14" Type="http://schemas.openxmlformats.org/officeDocument/2006/relationships/hyperlink" Target="https://www.nottingham.ac.uk/studyingeffectively/reading/index.aspx" TargetMode="External"/><Relationship Id="rId22"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emf"/></Relationships>
</file>

<file path=word/_rels/header3.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36412B9B1C8B4B4EA7BEEDF348284144" ma:contentTypeVersion="13" ma:contentTypeDescription="Create a new document." ma:contentTypeScope="" ma:versionID="9b4da3eb7292413ae62560c06d982346">
  <xsd:schema xmlns:xsd="http://www.w3.org/2001/XMLSchema" xmlns:xs="http://www.w3.org/2001/XMLSchema" xmlns:p="http://schemas.microsoft.com/office/2006/metadata/properties" xmlns:ns2="63b62de8-2b94-4f86-97c3-33f2fb550274" xmlns:ns3="726528b5-bca0-43d3-ab9f-53a8c771b4c9" targetNamespace="http://schemas.microsoft.com/office/2006/metadata/properties" ma:root="true" ma:fieldsID="138873017fe957d3c69eedce1f1e9a8c" ns2:_="" ns3:_="">
    <xsd:import namespace="63b62de8-2b94-4f86-97c3-33f2fb550274"/>
    <xsd:import namespace="726528b5-bca0-43d3-ab9f-53a8c771b4c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3b62de8-2b94-4f86-97c3-33f2fb55027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77025386-906e-4470-b37b-a17eb36fa2b4"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26528b5-bca0-43d3-ab9f-53a8c771b4c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96733d9-d57b-4ce8-9846-c27413b321c6}" ma:internalName="TaxCatchAll" ma:showField="CatchAllData" ma:web="726528b5-bca0-43d3-ab9f-53a8c771b4c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726528b5-bca0-43d3-ab9f-53a8c771b4c9" xsi:nil="true"/>
    <lcf76f155ced4ddcb4097134ff3c332f xmlns="63b62de8-2b94-4f86-97c3-33f2fb550274">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6E95C70-CEBD-4A2F-82A9-888200F7C22C}">
  <ds:schemaRefs>
    <ds:schemaRef ds:uri="http://schemas.openxmlformats.org/officeDocument/2006/bibliography"/>
  </ds:schemaRefs>
</ds:datastoreItem>
</file>

<file path=customXml/itemProps2.xml><?xml version="1.0" encoding="utf-8"?>
<ds:datastoreItem xmlns:ds="http://schemas.openxmlformats.org/officeDocument/2006/customXml" ds:itemID="{3AE8671F-15FF-44B5-9CF0-B76EF173BBDE}"/>
</file>

<file path=customXml/itemProps3.xml><?xml version="1.0" encoding="utf-8"?>
<ds:datastoreItem xmlns:ds="http://schemas.openxmlformats.org/officeDocument/2006/customXml" ds:itemID="{1E15D5B8-E61E-4310-B985-1E7253C6B239}"/>
</file>

<file path=customXml/itemProps4.xml><?xml version="1.0" encoding="utf-8"?>
<ds:datastoreItem xmlns:ds="http://schemas.openxmlformats.org/officeDocument/2006/customXml" ds:itemID="{61C4FC60-E2E4-4617-A746-CABC5C5DA39F}"/>
</file>

<file path=docProps/app.xml><?xml version="1.0" encoding="utf-8"?>
<Properties xmlns="http://schemas.openxmlformats.org/officeDocument/2006/extended-properties" xmlns:vt="http://schemas.openxmlformats.org/officeDocument/2006/docPropsVTypes">
  <Template>Normal.dotm</Template>
  <TotalTime>23</TotalTime>
  <Pages>9</Pages>
  <Words>2034</Words>
  <Characters>11594</Characters>
  <Application>Microsoft Office Word</Application>
  <DocSecurity>0</DocSecurity>
  <Lines>96</Lines>
  <Paragraphs>27</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PSUAD</Company>
  <LinksUpToDate>false</LinksUpToDate>
  <CharactersWithSpaces>13601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FX Romanacce</dc:creator>
  <cp:keywords/>
  <dc:description/>
  <cp:lastModifiedBy>Maryjane Nolan</cp:lastModifiedBy>
  <cp:revision>3</cp:revision>
  <cp:lastPrinted>2022-04-12T08:33:00Z</cp:lastPrinted>
  <dcterms:created xsi:type="dcterms:W3CDTF">2024-01-16T04:08:00Z</dcterms:created>
  <dcterms:modified xsi:type="dcterms:W3CDTF">2025-01-18T11:21:00Z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0x01010036412B9B1C8B4B4EA7BEEDF348284144</vt:lpwstr>
  </property>
</Properties>
</file>