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EC6162" w:rsidRPr="00EC6162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r w:rsidRPr="00EC6162">
        <w:rPr>
          <w:color w:val="FF0000"/>
          <w:sz w:val="24"/>
        </w:rPr>
        <w:fldChar w:fldCharType="begin"/>
      </w:r>
      <w:r w:rsidRPr="00EC6162">
        <w:rPr>
          <w:color w:val="FF0000"/>
          <w:sz w:val="24"/>
        </w:rPr>
        <w:instrText xml:space="preserve"> TOC \o "1-4" \h \z \u </w:instrText>
      </w:r>
      <w:r w:rsidRPr="00EC6162">
        <w:rPr>
          <w:color w:val="FF0000"/>
          <w:sz w:val="24"/>
        </w:rPr>
        <w:fldChar w:fldCharType="separate"/>
      </w:r>
      <w:hyperlink w:anchor="_Toc87912171" w:history="1">
        <w:r w:rsidR="00EC6162" w:rsidRPr="00EC6162">
          <w:rPr>
            <w:rStyle w:val="a4"/>
            <w:rFonts w:eastAsia="黑体"/>
            <w:noProof/>
            <w:sz w:val="24"/>
          </w:rPr>
          <w:t xml:space="preserve">1 </w:t>
        </w:r>
        <w:r w:rsidR="00EC6162" w:rsidRPr="00EC6162">
          <w:rPr>
            <w:rStyle w:val="a4"/>
            <w:rFonts w:eastAsia="黑体"/>
            <w:noProof/>
            <w:sz w:val="24"/>
          </w:rPr>
          <w:t>项目基本概况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_Toc87912171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2" w:history="1">
        <w:r w:rsidR="00EC6162" w:rsidRPr="00EC6162">
          <w:rPr>
            <w:rStyle w:val="a4"/>
            <w:rFonts w:eastAsia="黑体"/>
            <w:noProof/>
            <w:sz w:val="24"/>
          </w:rPr>
          <w:t xml:space="preserve">2 </w:t>
        </w:r>
        <w:r w:rsidR="00EC6162" w:rsidRPr="00EC6162">
          <w:rPr>
            <w:rStyle w:val="a4"/>
            <w:rFonts w:eastAsia="黑体"/>
            <w:noProof/>
            <w:sz w:val="24"/>
          </w:rPr>
          <w:t>通用批发零售业务管理系统需求描述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_Toc87912172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3" w:history="1">
        <w:r w:rsidR="00EC6162" w:rsidRPr="00EC6162">
          <w:rPr>
            <w:rStyle w:val="a4"/>
            <w:noProof/>
            <w:sz w:val="24"/>
          </w:rPr>
          <w:t xml:space="preserve">2.1 </w:t>
        </w:r>
        <w:r w:rsidR="00EC6162" w:rsidRPr="00EC6162">
          <w:rPr>
            <w:rStyle w:val="a4"/>
            <w:noProof/>
            <w:sz w:val="24"/>
          </w:rPr>
          <w:t>系统功能划分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_Toc87912173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4" w:history="1">
        <w:r w:rsidR="00EC6162" w:rsidRPr="00EC6162">
          <w:rPr>
            <w:rStyle w:val="a4"/>
            <w:noProof/>
            <w:sz w:val="24"/>
          </w:rPr>
          <w:t xml:space="preserve">2.2 </w:t>
        </w:r>
        <w:r w:rsidR="00EC6162" w:rsidRPr="00EC6162">
          <w:rPr>
            <w:rStyle w:val="a4"/>
            <w:noProof/>
            <w:sz w:val="24"/>
          </w:rPr>
          <w:t>客户资料维护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_Toc87912174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5" w:history="1">
        <w:r w:rsidR="00EC6162" w:rsidRPr="00EC6162">
          <w:rPr>
            <w:rStyle w:val="a4"/>
            <w:noProof/>
            <w:sz w:val="24"/>
          </w:rPr>
          <w:t xml:space="preserve">2.3 </w:t>
        </w:r>
        <w:r w:rsidR="00EC6162" w:rsidRPr="00EC6162">
          <w:rPr>
            <w:rStyle w:val="a4"/>
            <w:noProof/>
            <w:sz w:val="24"/>
          </w:rPr>
          <w:t>销售业务管理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_Toc87912175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6" w:history="1">
        <w:r w:rsidR="00EC6162" w:rsidRPr="00EC6162">
          <w:rPr>
            <w:rStyle w:val="a4"/>
            <w:noProof/>
            <w:sz w:val="24"/>
          </w:rPr>
          <w:t xml:space="preserve">2.4 </w:t>
        </w:r>
        <w:r w:rsidR="00EC6162" w:rsidRPr="00EC6162">
          <w:rPr>
            <w:rStyle w:val="a4"/>
            <w:noProof/>
            <w:sz w:val="24"/>
          </w:rPr>
          <w:t>库存管理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_Toc87912176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7" w:history="1">
        <w:r w:rsidR="00EC6162" w:rsidRPr="00EC6162">
          <w:rPr>
            <w:rStyle w:val="a4"/>
            <w:rFonts w:eastAsia="黑体"/>
            <w:noProof/>
            <w:sz w:val="24"/>
          </w:rPr>
          <w:t xml:space="preserve">3 </w:t>
        </w:r>
        <w:r w:rsidR="00EC6162" w:rsidRPr="00EC6162">
          <w:rPr>
            <w:rStyle w:val="a4"/>
            <w:rFonts w:eastAsia="黑体"/>
            <w:noProof/>
            <w:sz w:val="24"/>
          </w:rPr>
          <w:t>通用批发零售业务管理系统需求分析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_Toc87912177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8" w:history="1">
        <w:r w:rsidR="00EC6162" w:rsidRPr="00EC6162">
          <w:rPr>
            <w:rStyle w:val="a4"/>
            <w:noProof/>
            <w:sz w:val="24"/>
          </w:rPr>
          <w:t xml:space="preserve">3.1 </w:t>
        </w:r>
        <w:r w:rsidR="00EC6162" w:rsidRPr="00EC6162">
          <w:rPr>
            <w:rStyle w:val="a4"/>
            <w:noProof/>
            <w:sz w:val="24"/>
          </w:rPr>
          <w:t>系统需求用例分析建模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_Toc87912178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1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79" w:history="1">
        <w:r w:rsidR="00EC6162" w:rsidRPr="00EC6162">
          <w:rPr>
            <w:rStyle w:val="a4"/>
            <w:noProof/>
            <w:sz w:val="24"/>
          </w:rPr>
          <w:t xml:space="preserve">3.2 </w:t>
        </w:r>
        <w:r w:rsidR="00EC6162" w:rsidRPr="00EC6162">
          <w:rPr>
            <w:rStyle w:val="a4"/>
            <w:noProof/>
            <w:sz w:val="24"/>
          </w:rPr>
          <w:t>系统数据需求分析建模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_Toc87912179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3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0" w:history="1">
        <w:r w:rsidR="00EC6162" w:rsidRPr="00EC6162">
          <w:rPr>
            <w:rStyle w:val="a4"/>
            <w:noProof/>
            <w:sz w:val="24"/>
          </w:rPr>
          <w:t xml:space="preserve">3.3 </w:t>
        </w:r>
        <w:r w:rsidR="00EC6162" w:rsidRPr="00EC6162">
          <w:rPr>
            <w:rStyle w:val="a4"/>
            <w:noProof/>
            <w:sz w:val="24"/>
          </w:rPr>
          <w:t>系统原型建立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_Toc87912180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3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1" w:history="1">
        <w:r w:rsidR="00EC6162" w:rsidRPr="00EC6162">
          <w:rPr>
            <w:rStyle w:val="a4"/>
            <w:noProof/>
            <w:sz w:val="24"/>
          </w:rPr>
          <w:t xml:space="preserve">3.3.1 </w:t>
        </w:r>
        <w:r w:rsidR="00EC6162" w:rsidRPr="00EC6162">
          <w:rPr>
            <w:rStyle w:val="a4"/>
            <w:noProof/>
            <w:sz w:val="24"/>
          </w:rPr>
          <w:t>系统功能划分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_Toc87912181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3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2" w:history="1">
        <w:r w:rsidR="00EC6162" w:rsidRPr="00EC6162">
          <w:rPr>
            <w:rStyle w:val="a4"/>
            <w:noProof/>
            <w:sz w:val="24"/>
          </w:rPr>
          <w:t xml:space="preserve">3.3.2 </w:t>
        </w:r>
        <w:r w:rsidR="00EC6162" w:rsidRPr="00EC6162">
          <w:rPr>
            <w:rStyle w:val="a4"/>
            <w:noProof/>
            <w:sz w:val="24"/>
          </w:rPr>
          <w:t>系统功能优先级确定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_Toc87912182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3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3" w:history="1">
        <w:r w:rsidR="00EC6162" w:rsidRPr="00EC6162">
          <w:rPr>
            <w:rStyle w:val="a4"/>
            <w:noProof/>
            <w:sz w:val="24"/>
          </w:rPr>
          <w:t xml:space="preserve">3.3.3 </w:t>
        </w:r>
        <w:r w:rsidR="00EC6162" w:rsidRPr="00EC6162">
          <w:rPr>
            <w:rStyle w:val="a4"/>
            <w:noProof/>
            <w:sz w:val="24"/>
          </w:rPr>
          <w:t>系统原型创建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_Toc87912183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4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4" w:history="1">
        <w:r w:rsidR="00EC6162" w:rsidRPr="00EC6162">
          <w:rPr>
            <w:rStyle w:val="a4"/>
            <w:noProof/>
            <w:sz w:val="24"/>
          </w:rPr>
          <w:t xml:space="preserve">3.4 </w:t>
        </w:r>
        <w:r w:rsidR="00EC6162" w:rsidRPr="00EC6162">
          <w:rPr>
            <w:rStyle w:val="a4"/>
            <w:noProof/>
            <w:sz w:val="24"/>
          </w:rPr>
          <w:t>系统非功能性需求及约束条件分析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_Toc87912184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4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5" w:history="1">
        <w:r w:rsidR="00EC6162" w:rsidRPr="00EC6162">
          <w:rPr>
            <w:rStyle w:val="a4"/>
            <w:noProof/>
            <w:sz w:val="24"/>
          </w:rPr>
          <w:t xml:space="preserve">3.4.1 </w:t>
        </w:r>
        <w:r w:rsidR="00EC6162" w:rsidRPr="00EC6162">
          <w:rPr>
            <w:rStyle w:val="a4"/>
            <w:noProof/>
            <w:sz w:val="24"/>
          </w:rPr>
          <w:t>系统非功能性需求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_Toc87912185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4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EC6162" w:rsidRPr="00EC6162" w:rsidRDefault="00AB5B1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12186" w:history="1">
        <w:r w:rsidR="00EC6162" w:rsidRPr="00EC6162">
          <w:rPr>
            <w:rStyle w:val="a4"/>
            <w:noProof/>
            <w:sz w:val="24"/>
          </w:rPr>
          <w:t xml:space="preserve">3.4.2 </w:t>
        </w:r>
        <w:r w:rsidR="00EC6162" w:rsidRPr="00EC6162">
          <w:rPr>
            <w:rStyle w:val="a4"/>
            <w:noProof/>
            <w:sz w:val="24"/>
          </w:rPr>
          <w:t>约束条件</w:t>
        </w:r>
        <w:r w:rsidR="00EC6162" w:rsidRPr="00EC6162">
          <w:rPr>
            <w:noProof/>
            <w:webHidden/>
            <w:sz w:val="24"/>
          </w:rPr>
          <w:tab/>
        </w:r>
        <w:r w:rsidR="00EC6162" w:rsidRPr="00EC6162">
          <w:rPr>
            <w:noProof/>
            <w:webHidden/>
            <w:sz w:val="24"/>
          </w:rPr>
          <w:fldChar w:fldCharType="begin"/>
        </w:r>
        <w:r w:rsidR="00EC6162" w:rsidRPr="00EC6162">
          <w:rPr>
            <w:noProof/>
            <w:webHidden/>
            <w:sz w:val="24"/>
          </w:rPr>
          <w:instrText xml:space="preserve"> PAGEREF _Toc87912186 \h </w:instrText>
        </w:r>
        <w:r w:rsidR="00EC6162" w:rsidRPr="00EC6162">
          <w:rPr>
            <w:noProof/>
            <w:webHidden/>
            <w:sz w:val="24"/>
          </w:rPr>
        </w:r>
        <w:r w:rsidR="00EC6162" w:rsidRPr="00EC6162">
          <w:rPr>
            <w:noProof/>
            <w:webHidden/>
            <w:sz w:val="24"/>
          </w:rPr>
          <w:fldChar w:fldCharType="separate"/>
        </w:r>
        <w:r w:rsidR="00EC6162" w:rsidRPr="00EC6162">
          <w:rPr>
            <w:noProof/>
            <w:webHidden/>
            <w:sz w:val="24"/>
          </w:rPr>
          <w:t>4</w:t>
        </w:r>
        <w:r w:rsidR="00EC6162" w:rsidRPr="00EC6162">
          <w:rPr>
            <w:noProof/>
            <w:webHidden/>
            <w:sz w:val="24"/>
          </w:rPr>
          <w:fldChar w:fldCharType="end"/>
        </w:r>
      </w:hyperlink>
    </w:p>
    <w:p w:rsidR="00CD1928" w:rsidRPr="00EC6162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EC6162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7912171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7912172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791217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791217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7912175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</w:t>
      </w:r>
      <w:proofErr w:type="gramEnd"/>
      <w:r w:rsidR="004D0B4E" w:rsidRPr="004D0B4E">
        <w:rPr>
          <w:rFonts w:hint="eastAsia"/>
          <w:sz w:val="24"/>
          <w:lang w:val="x-none"/>
        </w:rPr>
        <w:t>货）等</w:t>
      </w:r>
      <w:r w:rsidR="005101E2">
        <w:rPr>
          <w:rFonts w:hint="eastAsia"/>
          <w:sz w:val="24"/>
          <w:lang w:val="x-none"/>
        </w:rPr>
        <w:t>。</w:t>
      </w:r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791217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6"/>
    </w:p>
    <w:p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87912177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8791217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8"/>
    </w:p>
    <w:p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体现此</w:t>
      </w:r>
      <w:proofErr w:type="gramEnd"/>
      <w:r>
        <w:rPr>
          <w:rFonts w:hint="eastAsia"/>
          <w:sz w:val="24"/>
        </w:rPr>
        <w:t>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:rsidR="00BF4488" w:rsidRDefault="00181E8E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68959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:rsidTr="00195214">
        <w:trPr>
          <w:cantSplit/>
          <w:tblHeader/>
        </w:trPr>
        <w:tc>
          <w:tcPr>
            <w:tcW w:w="1701" w:type="dxa"/>
          </w:tcPr>
          <w:p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:rsidTr="00195214">
        <w:tc>
          <w:tcPr>
            <w:tcW w:w="1701" w:type="dxa"/>
            <w:vAlign w:val="center"/>
          </w:tcPr>
          <w:p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:rsidTr="00195214">
        <w:tc>
          <w:tcPr>
            <w:tcW w:w="1701" w:type="dxa"/>
            <w:vAlign w:val="center"/>
          </w:tcPr>
          <w:p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:rsidTr="00195214">
        <w:trPr>
          <w:cantSplit/>
        </w:trPr>
        <w:tc>
          <w:tcPr>
            <w:tcW w:w="1701" w:type="dxa"/>
            <w:vAlign w:val="center"/>
          </w:tcPr>
          <w:p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lastRenderedPageBreak/>
              <w:t>开销售</w:t>
            </w:r>
            <w:proofErr w:type="gramEnd"/>
            <w:r>
              <w:rPr>
                <w:rFonts w:hint="eastAsia"/>
                <w:szCs w:val="21"/>
              </w:rPr>
              <w:t>单</w:t>
            </w:r>
          </w:p>
        </w:tc>
        <w:tc>
          <w:tcPr>
            <w:tcW w:w="6174" w:type="dxa"/>
            <w:vAlign w:val="center"/>
          </w:tcPr>
          <w:p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  <w:bookmarkStart w:id="9" w:name="_GoBack"/>
      <w:bookmarkEnd w:id="9"/>
    </w:p>
    <w:p w:rsidR="00676F25" w:rsidRPr="00142466" w:rsidRDefault="00142466" w:rsidP="00142466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>
            <wp:extent cx="5274310" cy="60826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7912179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10"/>
    </w:p>
    <w:p w:rsidR="00676F25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</w:t>
      </w:r>
      <w:r w:rsidR="00FE3B12" w:rsidRPr="00F72A5C">
        <w:rPr>
          <w:rFonts w:hint="eastAsia"/>
          <w:color w:val="C00000"/>
          <w:sz w:val="24"/>
        </w:rPr>
        <w:t>分析类图</w:t>
      </w:r>
      <w:r w:rsidRPr="00F72A5C">
        <w:rPr>
          <w:rFonts w:hint="eastAsia"/>
          <w:color w:val="C00000"/>
          <w:sz w:val="24"/>
        </w:rPr>
        <w:t>模型</w:t>
      </w:r>
      <w:r w:rsidR="00FE3B12" w:rsidRPr="00F72A5C">
        <w:rPr>
          <w:rFonts w:hint="eastAsia"/>
          <w:color w:val="C00000"/>
          <w:sz w:val="24"/>
        </w:rPr>
        <w:t>（或者你学过的</w:t>
      </w:r>
      <w:r w:rsidR="00FE3B12" w:rsidRPr="00F72A5C">
        <w:rPr>
          <w:rFonts w:hint="eastAsia"/>
          <w:color w:val="C00000"/>
          <w:sz w:val="24"/>
        </w:rPr>
        <w:t>ER</w:t>
      </w:r>
      <w:r w:rsidR="00FE3B12" w:rsidRPr="00F72A5C">
        <w:rPr>
          <w:rFonts w:hint="eastAsia"/>
          <w:color w:val="C00000"/>
          <w:sz w:val="24"/>
        </w:rPr>
        <w:t>图即实体关系图或</w:t>
      </w:r>
      <w:r w:rsidR="00FE3B12" w:rsidRPr="00F72A5C">
        <w:rPr>
          <w:rFonts w:hint="eastAsia"/>
          <w:color w:val="C00000"/>
          <w:sz w:val="24"/>
        </w:rPr>
        <w:t>IDEF1X</w:t>
      </w:r>
      <w:r w:rsidR="00FE3B12" w:rsidRPr="00F72A5C">
        <w:rPr>
          <w:rFonts w:hint="eastAsia"/>
          <w:color w:val="C00000"/>
          <w:sz w:val="24"/>
        </w:rPr>
        <w:t>图），对未来系统相关的数据需求进行分析</w:t>
      </w:r>
    </w:p>
    <w:p w:rsidR="00676F25" w:rsidRPr="00F72A5C" w:rsidRDefault="00FE3B1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的状态图对某些重要的</w:t>
      </w:r>
      <w:proofErr w:type="gramStart"/>
      <w:r w:rsidRPr="00F72A5C">
        <w:rPr>
          <w:rFonts w:hint="eastAsia"/>
          <w:color w:val="C00000"/>
          <w:sz w:val="24"/>
        </w:rPr>
        <w:t>类对象</w:t>
      </w:r>
      <w:proofErr w:type="gramEnd"/>
      <w:r w:rsidRPr="00F72A5C">
        <w:rPr>
          <w:rFonts w:hint="eastAsia"/>
          <w:color w:val="C00000"/>
          <w:sz w:val="24"/>
        </w:rPr>
        <w:t>进行状态变化分析（主要搞清楚引起状态变化的业务活动</w:t>
      </w:r>
      <w:r w:rsidRPr="00F72A5C">
        <w:rPr>
          <w:rFonts w:hint="eastAsia"/>
          <w:color w:val="C00000"/>
          <w:sz w:val="24"/>
        </w:rPr>
        <w:t>/</w:t>
      </w:r>
      <w:r w:rsidRPr="00F72A5C">
        <w:rPr>
          <w:rFonts w:hint="eastAsia"/>
          <w:color w:val="C00000"/>
          <w:sz w:val="24"/>
        </w:rPr>
        <w:t>条件）</w:t>
      </w:r>
    </w:p>
    <w:p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1" w:name="_Toc8791218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1"/>
    </w:p>
    <w:p w:rsidR="000B1D02" w:rsidRPr="002A283B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8791218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2"/>
    </w:p>
    <w:p w:rsidR="00404408" w:rsidRPr="00F72A5C" w:rsidRDefault="000B1D0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根据用例分析结果，确定系统的边界，给出基本的系统功能划分（可以给出一个系统功能结构图）</w:t>
      </w: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791218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3"/>
    </w:p>
    <w:p w:rsidR="006B040D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根据紧急程度或前后序关系，给出系统功能开发的优先级列表</w:t>
      </w:r>
    </w:p>
    <w:p w:rsidR="008F3168" w:rsidRDefault="008F3168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第一种方式：可以模拟用户故事版本计划的形式，即如下例子所示：</w:t>
      </w:r>
    </w:p>
    <w:p w:rsidR="008F3168" w:rsidRDefault="00F875A1" w:rsidP="008F3168">
      <w:pPr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  <w:sz w:val="24"/>
          <w:lang w:val="x-none"/>
        </w:rPr>
        <w:drawing>
          <wp:inline distT="0" distB="0" distL="0" distR="0">
            <wp:extent cx="5243830" cy="3862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color w:val="C00000"/>
          <w:sz w:val="24"/>
        </w:rPr>
      </w:pPr>
      <w:r w:rsidRPr="008F3168">
        <w:rPr>
          <w:rFonts w:hint="eastAsia"/>
          <w:color w:val="C00000"/>
          <w:sz w:val="24"/>
        </w:rPr>
        <w:t>第二种方式：以表格形式给出功能开发的优先级顺序。</w:t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sz w:val="24"/>
          <w:lang w:val="x-none"/>
        </w:rPr>
      </w:pP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8791218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4"/>
    </w:p>
    <w:p w:rsidR="006B040D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说明系统原型创建工具</w:t>
      </w:r>
    </w:p>
    <w:p w:rsidR="007A2BF2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lastRenderedPageBreak/>
        <w:t>之后给出所有原型截图，并给出必要的说明</w:t>
      </w:r>
    </w:p>
    <w:p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791218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791218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791218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1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5B19" w:rsidRDefault="00AB5B19">
      <w:r>
        <w:separator/>
      </w:r>
    </w:p>
  </w:endnote>
  <w:endnote w:type="continuationSeparator" w:id="0">
    <w:p w:rsidR="00AB5B19" w:rsidRDefault="00AB5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5B19" w:rsidRDefault="00AB5B19">
      <w:r>
        <w:separator/>
      </w:r>
    </w:p>
  </w:footnote>
  <w:footnote w:type="continuationSeparator" w:id="0">
    <w:p w:rsidR="00AB5B19" w:rsidRDefault="00AB5B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4"/>
  </w:num>
  <w:num w:numId="17">
    <w:abstractNumId w:val="30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26"/>
  </w:num>
  <w:num w:numId="21">
    <w:abstractNumId w:val="20"/>
  </w:num>
  <w:num w:numId="22">
    <w:abstractNumId w:val="33"/>
  </w:num>
  <w:num w:numId="23">
    <w:abstractNumId w:val="18"/>
  </w:num>
  <w:num w:numId="24">
    <w:abstractNumId w:val="16"/>
  </w:num>
  <w:num w:numId="25">
    <w:abstractNumId w:val="21"/>
  </w:num>
  <w:num w:numId="26">
    <w:abstractNumId w:val="34"/>
  </w:num>
  <w:num w:numId="27">
    <w:abstractNumId w:val="28"/>
  </w:num>
  <w:num w:numId="28">
    <w:abstractNumId w:val="25"/>
  </w:num>
  <w:num w:numId="29">
    <w:abstractNumId w:val="19"/>
  </w:num>
  <w:num w:numId="30">
    <w:abstractNumId w:val="15"/>
  </w:num>
  <w:num w:numId="31">
    <w:abstractNumId w:val="27"/>
  </w:num>
  <w:num w:numId="32">
    <w:abstractNumId w:val="32"/>
  </w:num>
  <w:num w:numId="33">
    <w:abstractNumId w:val="29"/>
  </w:num>
  <w:num w:numId="34">
    <w:abstractNumId w:val="23"/>
  </w:num>
  <w:num w:numId="35">
    <w:abstractNumId w:val="31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707E3"/>
    <w:rsid w:val="00071C53"/>
    <w:rsid w:val="00081B5F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D4F83"/>
    <w:rsid w:val="000D5C7B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B6F3A"/>
    <w:rsid w:val="001C36EE"/>
    <w:rsid w:val="001D345E"/>
    <w:rsid w:val="001E04E2"/>
    <w:rsid w:val="001E1AE0"/>
    <w:rsid w:val="001E224E"/>
    <w:rsid w:val="001E4AEB"/>
    <w:rsid w:val="001F16F7"/>
    <w:rsid w:val="00227D93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64F3"/>
    <w:rsid w:val="00317FF7"/>
    <w:rsid w:val="00321ECC"/>
    <w:rsid w:val="00330773"/>
    <w:rsid w:val="00334616"/>
    <w:rsid w:val="0034064C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473D"/>
    <w:rsid w:val="004D7C3D"/>
    <w:rsid w:val="004E229E"/>
    <w:rsid w:val="005101E2"/>
    <w:rsid w:val="00517544"/>
    <w:rsid w:val="00521F02"/>
    <w:rsid w:val="00523D6F"/>
    <w:rsid w:val="00524A33"/>
    <w:rsid w:val="0052746E"/>
    <w:rsid w:val="00545175"/>
    <w:rsid w:val="00550462"/>
    <w:rsid w:val="005510E4"/>
    <w:rsid w:val="005512BD"/>
    <w:rsid w:val="00554FC7"/>
    <w:rsid w:val="005606B1"/>
    <w:rsid w:val="00563A6E"/>
    <w:rsid w:val="0058499E"/>
    <w:rsid w:val="00587B3D"/>
    <w:rsid w:val="00593FAD"/>
    <w:rsid w:val="005970D9"/>
    <w:rsid w:val="005B31AD"/>
    <w:rsid w:val="005B5F0E"/>
    <w:rsid w:val="005C3497"/>
    <w:rsid w:val="005D6BF5"/>
    <w:rsid w:val="00602774"/>
    <w:rsid w:val="00604AE9"/>
    <w:rsid w:val="00604BC0"/>
    <w:rsid w:val="00616F2E"/>
    <w:rsid w:val="006176DF"/>
    <w:rsid w:val="006201AD"/>
    <w:rsid w:val="006213A3"/>
    <w:rsid w:val="00622693"/>
    <w:rsid w:val="00624F5E"/>
    <w:rsid w:val="006278E5"/>
    <w:rsid w:val="00636745"/>
    <w:rsid w:val="00676F25"/>
    <w:rsid w:val="00681098"/>
    <w:rsid w:val="0068296C"/>
    <w:rsid w:val="00683E2E"/>
    <w:rsid w:val="006A7186"/>
    <w:rsid w:val="006B02F0"/>
    <w:rsid w:val="006B040D"/>
    <w:rsid w:val="006C19C2"/>
    <w:rsid w:val="006D3BE9"/>
    <w:rsid w:val="006E0F93"/>
    <w:rsid w:val="006E28E0"/>
    <w:rsid w:val="006F6EDF"/>
    <w:rsid w:val="006F7C37"/>
    <w:rsid w:val="00702A96"/>
    <w:rsid w:val="00714D08"/>
    <w:rsid w:val="00714DC3"/>
    <w:rsid w:val="00724B21"/>
    <w:rsid w:val="007262F6"/>
    <w:rsid w:val="0072742E"/>
    <w:rsid w:val="00755C38"/>
    <w:rsid w:val="007601C8"/>
    <w:rsid w:val="00767B2F"/>
    <w:rsid w:val="00771CE5"/>
    <w:rsid w:val="00772D4F"/>
    <w:rsid w:val="00784874"/>
    <w:rsid w:val="00785F3B"/>
    <w:rsid w:val="00787FF0"/>
    <w:rsid w:val="007A2BF2"/>
    <w:rsid w:val="007A3F9B"/>
    <w:rsid w:val="007A5957"/>
    <w:rsid w:val="007B5466"/>
    <w:rsid w:val="007B5A43"/>
    <w:rsid w:val="007B7135"/>
    <w:rsid w:val="007C10EE"/>
    <w:rsid w:val="007C71DD"/>
    <w:rsid w:val="007D1563"/>
    <w:rsid w:val="007E4523"/>
    <w:rsid w:val="007E7842"/>
    <w:rsid w:val="007E7FFD"/>
    <w:rsid w:val="007F5B9B"/>
    <w:rsid w:val="00811172"/>
    <w:rsid w:val="0083163C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206"/>
    <w:rsid w:val="0088157F"/>
    <w:rsid w:val="00893FAB"/>
    <w:rsid w:val="008B3182"/>
    <w:rsid w:val="008B6D56"/>
    <w:rsid w:val="008B796D"/>
    <w:rsid w:val="008D6CE1"/>
    <w:rsid w:val="008F3168"/>
    <w:rsid w:val="008F58CB"/>
    <w:rsid w:val="00906FEC"/>
    <w:rsid w:val="00912463"/>
    <w:rsid w:val="009156CE"/>
    <w:rsid w:val="00933726"/>
    <w:rsid w:val="00934F33"/>
    <w:rsid w:val="00943793"/>
    <w:rsid w:val="0095501D"/>
    <w:rsid w:val="0095507F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2DD9"/>
    <w:rsid w:val="009C694E"/>
    <w:rsid w:val="009E4280"/>
    <w:rsid w:val="009F14F4"/>
    <w:rsid w:val="009F638C"/>
    <w:rsid w:val="00A21721"/>
    <w:rsid w:val="00A31E4C"/>
    <w:rsid w:val="00A446C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A5321"/>
    <w:rsid w:val="00AB5B19"/>
    <w:rsid w:val="00AC1286"/>
    <w:rsid w:val="00AC7D6D"/>
    <w:rsid w:val="00AE2350"/>
    <w:rsid w:val="00AE3599"/>
    <w:rsid w:val="00B03404"/>
    <w:rsid w:val="00B07651"/>
    <w:rsid w:val="00B30C84"/>
    <w:rsid w:val="00B420E1"/>
    <w:rsid w:val="00B56E81"/>
    <w:rsid w:val="00B654D2"/>
    <w:rsid w:val="00B65740"/>
    <w:rsid w:val="00B65D18"/>
    <w:rsid w:val="00B70ABA"/>
    <w:rsid w:val="00B84FE2"/>
    <w:rsid w:val="00BB04CD"/>
    <w:rsid w:val="00BB6CB3"/>
    <w:rsid w:val="00BC08E6"/>
    <w:rsid w:val="00BD01DD"/>
    <w:rsid w:val="00BD4272"/>
    <w:rsid w:val="00BD4A50"/>
    <w:rsid w:val="00BF4488"/>
    <w:rsid w:val="00BF7EAE"/>
    <w:rsid w:val="00C060DF"/>
    <w:rsid w:val="00C20FBB"/>
    <w:rsid w:val="00C230D3"/>
    <w:rsid w:val="00C252B0"/>
    <w:rsid w:val="00C272D6"/>
    <w:rsid w:val="00C30D3E"/>
    <w:rsid w:val="00C34F60"/>
    <w:rsid w:val="00C5519F"/>
    <w:rsid w:val="00C57720"/>
    <w:rsid w:val="00C577DF"/>
    <w:rsid w:val="00C6511E"/>
    <w:rsid w:val="00C71BC1"/>
    <w:rsid w:val="00C722C4"/>
    <w:rsid w:val="00C82E6A"/>
    <w:rsid w:val="00C8627F"/>
    <w:rsid w:val="00CC467B"/>
    <w:rsid w:val="00CC7138"/>
    <w:rsid w:val="00CD1624"/>
    <w:rsid w:val="00CD1928"/>
    <w:rsid w:val="00CE1BE8"/>
    <w:rsid w:val="00CF2343"/>
    <w:rsid w:val="00CF7AF4"/>
    <w:rsid w:val="00D040C8"/>
    <w:rsid w:val="00D31A79"/>
    <w:rsid w:val="00D56E77"/>
    <w:rsid w:val="00D61324"/>
    <w:rsid w:val="00D66775"/>
    <w:rsid w:val="00D67DE8"/>
    <w:rsid w:val="00D70CCB"/>
    <w:rsid w:val="00D73964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3452"/>
    <w:rsid w:val="00EA0E3D"/>
    <w:rsid w:val="00EB330C"/>
    <w:rsid w:val="00EB475D"/>
    <w:rsid w:val="00EC6162"/>
    <w:rsid w:val="00EE2887"/>
    <w:rsid w:val="00EF1A77"/>
    <w:rsid w:val="00EF287C"/>
    <w:rsid w:val="00F13007"/>
    <w:rsid w:val="00F3243B"/>
    <w:rsid w:val="00F32A1C"/>
    <w:rsid w:val="00F36B75"/>
    <w:rsid w:val="00F406B3"/>
    <w:rsid w:val="00F425FB"/>
    <w:rsid w:val="00F46281"/>
    <w:rsid w:val="00F601A0"/>
    <w:rsid w:val="00F72A5C"/>
    <w:rsid w:val="00F779BF"/>
    <w:rsid w:val="00F81366"/>
    <w:rsid w:val="00F82071"/>
    <w:rsid w:val="00F844CD"/>
    <w:rsid w:val="00F875A1"/>
    <w:rsid w:val="00F94D5F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565EB1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187F7-8AA9-489A-9FCD-49E545660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486</Words>
  <Characters>2773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3253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46</cp:revision>
  <cp:lastPrinted>2008-09-02T05:16:00Z</cp:lastPrinted>
  <dcterms:created xsi:type="dcterms:W3CDTF">2021-11-14T10:41:00Z</dcterms:created>
  <dcterms:modified xsi:type="dcterms:W3CDTF">2021-11-16T02:56:00Z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