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my shepherd I shall not want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He makes me to lie down in green pastures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leads me beside the still waters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restores my soul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leads me in the paths of righteousness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names sake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Yea though I walk through the valley of the shadow of death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fear no evil for You are with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rod and Your staff they comfort 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prepare a table before me in the presence of my enemies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anoint my head with oil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cup runs over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Surely goodness and mercy shall follow 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days of my life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dwell in the house of the Lord to the end of my days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