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1B36" w14:textId="77777777" w:rsidR="00CC7495" w:rsidRDefault="00415657" w:rsidP="00CC7495">
      <w:pPr>
        <w:pStyle w:val="Kop1"/>
      </w:pPr>
      <w:proofErr w:type="spellStart"/>
      <w:r>
        <w:t>Factsheet</w:t>
      </w:r>
      <w:proofErr w:type="spellEnd"/>
      <w:r w:rsidR="00CC7495">
        <w:t xml:space="preserve"> Tussentijds verslag</w:t>
      </w:r>
    </w:p>
    <w:p w14:paraId="65DF960B" w14:textId="77777777" w:rsidR="00CC7495" w:rsidRDefault="00CC7495" w:rsidP="00CC7495"/>
    <w:tbl>
      <w:tblPr>
        <w:tblStyle w:val="Rastertabel4-Accent3"/>
        <w:tblW w:w="0" w:type="auto"/>
        <w:tblLayout w:type="fixed"/>
        <w:tblLook w:val="04A0" w:firstRow="1" w:lastRow="0" w:firstColumn="1" w:lastColumn="0" w:noHBand="0" w:noVBand="1"/>
      </w:tblPr>
      <w:tblGrid>
        <w:gridCol w:w="762"/>
        <w:gridCol w:w="2919"/>
        <w:gridCol w:w="2835"/>
        <w:gridCol w:w="2546"/>
      </w:tblGrid>
      <w:tr w:rsidR="00CC7495" w14:paraId="71452059" w14:textId="77777777" w:rsidTr="00CC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4D8C2360" w14:textId="77777777" w:rsidR="00CC7495" w:rsidRDefault="00CC7495" w:rsidP="00CC7495">
            <w:r>
              <w:t>Nummer</w:t>
            </w:r>
          </w:p>
        </w:tc>
        <w:tc>
          <w:tcPr>
            <w:tcW w:w="2919" w:type="dxa"/>
          </w:tcPr>
          <w:p w14:paraId="1435EBA0" w14:textId="77777777" w:rsidR="00CC7495" w:rsidRDefault="00CC7495" w:rsidP="00CC7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Competentie</w:t>
            </w:r>
          </w:p>
        </w:tc>
        <w:tc>
          <w:tcPr>
            <w:tcW w:w="2835" w:type="dxa"/>
          </w:tcPr>
          <w:p w14:paraId="739D131E" w14:textId="77777777" w:rsidR="00CC7495" w:rsidRDefault="00CC7495" w:rsidP="00CC7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Bewijs</w:t>
            </w:r>
          </w:p>
        </w:tc>
        <w:tc>
          <w:tcPr>
            <w:tcW w:w="2546" w:type="dxa"/>
          </w:tcPr>
          <w:p w14:paraId="6BF3565D" w14:textId="77777777" w:rsidR="00CC7495" w:rsidRDefault="00CC7495" w:rsidP="00CC7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CC7495" w14:paraId="4BFFFCAB" w14:textId="77777777" w:rsidTr="00CC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03F6EC33" w14:textId="77777777" w:rsidR="00CC7495" w:rsidRDefault="00CC7495" w:rsidP="00CC7495">
            <w:r>
              <w:t>NotS-1</w:t>
            </w:r>
          </w:p>
        </w:tc>
        <w:tc>
          <w:tcPr>
            <w:tcW w:w="2919" w:type="dxa"/>
          </w:tcPr>
          <w:p w14:paraId="32D0095D" w14:textId="77777777" w:rsidR="00CC7495" w:rsidRP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495">
              <w:rPr>
                <w:b/>
                <w:bCs/>
              </w:rPr>
              <w:t xml:space="preserve">De student voert zelfstandig een onderzoek uit waarvan de vraag relevant is in de context van een organisatie of een beroepstaak binnen het vakgebied van een web-ecosysteem. (Verkennen van innovaties het web-gebied, storyboard concept) </w:t>
            </w:r>
          </w:p>
          <w:p w14:paraId="72040E66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0A94230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Bewijsmaterialen zijn te vinden in de bijlagen in het hoofddocument/ verslag. Deze links staan in het verhaal en/ of in de bijlagen om zo hier ruimte te besparen.</w:t>
            </w:r>
          </w:p>
          <w:p w14:paraId="185CEAE8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3FAC73FD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 heb samen met de groep gewerkt aan het storyboard. Het storyboard heeft meerdere iteraties waar wij als groep gezamenlijk aan gewerkt hebben.</w:t>
            </w:r>
          </w:p>
          <w:p w14:paraId="55EA831B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B4869E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 heb gewerkt aan het onderzoeksverslag in mijn eigen onderdeel genaamd: Spraakservices, dit onderdeel heb ik geheel geschreven.</w:t>
            </w:r>
          </w:p>
          <w:p w14:paraId="489D0CC7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495" w14:paraId="4B7F8C36" w14:textId="77777777" w:rsidTr="00CC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368D05D0" w14:textId="77777777" w:rsidR="00CC7495" w:rsidRDefault="00CC7495" w:rsidP="00CC7495">
            <w:r>
              <w:t>NotS-</w:t>
            </w:r>
            <w:r>
              <w:t>2</w:t>
            </w:r>
          </w:p>
        </w:tc>
        <w:tc>
          <w:tcPr>
            <w:tcW w:w="2919" w:type="dxa"/>
          </w:tcPr>
          <w:p w14:paraId="5B24C04C" w14:textId="77777777" w:rsidR="00CC7495" w:rsidRP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495">
              <w:rPr>
                <w:b/>
                <w:bCs/>
              </w:rPr>
              <w:t xml:space="preserve">De student maakt inschattingen over de benodigde kwaliteit van kennis en bijbehorende pragmatiek binnen nieuwe toepassingsgebieden op het gebied van web-ecosystemen. (PSU, </w:t>
            </w:r>
            <w:proofErr w:type="spellStart"/>
            <w:r w:rsidRPr="00CC7495">
              <w:rPr>
                <w:b/>
                <w:bCs/>
              </w:rPr>
              <w:t>PvA</w:t>
            </w:r>
            <w:proofErr w:type="spellEnd"/>
            <w:r w:rsidRPr="00CC7495">
              <w:rPr>
                <w:b/>
                <w:bCs/>
              </w:rPr>
              <w:t xml:space="preserve">, Storyboard definitief) </w:t>
            </w:r>
          </w:p>
          <w:p w14:paraId="2BF2053E" w14:textId="77777777" w:rsid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EBFE8FF" w14:textId="77777777" w:rsid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Bewijsmaterialen zijn te vinden in de bijlagen in het hoofddocument/ verslag. Deze links staan in het verhaal en/ of in de bijlagen om zo hier ruimte te besparen.</w:t>
            </w:r>
          </w:p>
          <w:p w14:paraId="235A77CC" w14:textId="77777777" w:rsid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60B29C02" w14:textId="77777777" w:rsid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 heb samen met de groep gewerkt aan het storyboard. Het storyboard heeft meerdere iteraties waar wij als groep gezamenlijk aan gewerkt hebben.</w:t>
            </w:r>
          </w:p>
          <w:p w14:paraId="3F17DCD5" w14:textId="77777777" w:rsid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7FA4A2" w14:textId="77777777" w:rsid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 heb aan de volgende hoofdstukken gewerkt in het </w:t>
            </w:r>
            <w:proofErr w:type="spellStart"/>
            <w:r>
              <w:t>PvA</w:t>
            </w:r>
            <w:proofErr w:type="spellEnd"/>
            <w:r>
              <w:t>: Projectgrenzen, Planning en binnen vraagstellingen deelvraag 4 spraakservice.</w:t>
            </w:r>
          </w:p>
          <w:p w14:paraId="68DB98BD" w14:textId="77777777" w:rsid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495" w14:paraId="44346981" w14:textId="77777777" w:rsidTr="00CC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7732CFA0" w14:textId="77777777" w:rsidR="00CC7495" w:rsidRDefault="00CC7495" w:rsidP="00CC7495">
            <w:r>
              <w:t>NotS-</w:t>
            </w:r>
            <w:r>
              <w:t>3</w:t>
            </w:r>
          </w:p>
        </w:tc>
        <w:tc>
          <w:tcPr>
            <w:tcW w:w="2919" w:type="dxa"/>
          </w:tcPr>
          <w:p w14:paraId="73542F6C" w14:textId="77777777" w:rsidR="00CC7495" w:rsidRP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495">
              <w:rPr>
                <w:b/>
                <w:bCs/>
              </w:rPr>
              <w:t xml:space="preserve">De student draagt in groepsverband bij aan onderzoek waarmee nieuwe toepassingsgebieden worden ontsloten binnen het vakgebied van een web-ecosysteem. (Innoveren). </w:t>
            </w:r>
          </w:p>
          <w:p w14:paraId="7FAC3DA3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DC59CB7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Bewijsmaterialen zijn te vinden in de bijlagen in het hoofddocument/ verslag. Deze links staan in het verhaal en/ of in de bijlagen om zo hier ruimte te besparen.</w:t>
            </w:r>
          </w:p>
          <w:p w14:paraId="7119CDC0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05F74493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 heb gewerkt aan het onderzoeksverslag in mijn eigen onderdeel genaamd: Spraakservices, dit onderdeel heb ik geheel geschreven</w:t>
            </w:r>
            <w:r>
              <w:t>.</w:t>
            </w:r>
          </w:p>
          <w:p w14:paraId="7A0E7EC2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21E3FF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CC7495" w14:paraId="14D62911" w14:textId="77777777" w:rsidTr="00CC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29C058B9" w14:textId="77777777" w:rsidR="00CC7495" w:rsidRDefault="00CC7495" w:rsidP="00CC7495">
            <w:r>
              <w:t>NotS-</w:t>
            </w:r>
            <w:r>
              <w:t>4</w:t>
            </w:r>
          </w:p>
        </w:tc>
        <w:tc>
          <w:tcPr>
            <w:tcW w:w="2919" w:type="dxa"/>
          </w:tcPr>
          <w:p w14:paraId="53188966" w14:textId="77777777" w:rsidR="00CC7495" w:rsidRP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495">
              <w:rPr>
                <w:b/>
                <w:bCs/>
              </w:rPr>
              <w:t>De student beargumenteert dat het onderzoeksresultaat passend is bij de doelgroep, antwoord geeft op de onderliggende vraagstelling en van voldoende niveau is.</w:t>
            </w:r>
          </w:p>
          <w:p w14:paraId="6F5BDFE0" w14:textId="77777777" w:rsid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2A87BB4" w14:textId="77777777" w:rsid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049E6E74" w14:textId="77777777" w:rsid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4D00053F" w14:textId="77777777" w:rsidR="00CC7495" w:rsidRDefault="00CC7495" w:rsidP="00CC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C7495" w14:paraId="629EC91B" w14:textId="77777777" w:rsidTr="00CC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76F22938" w14:textId="77777777" w:rsidR="00CC7495" w:rsidRDefault="00CC7495" w:rsidP="00CC7495">
            <w:r>
              <w:lastRenderedPageBreak/>
              <w:t>NotS-</w:t>
            </w:r>
            <w:r>
              <w:t>5</w:t>
            </w:r>
          </w:p>
        </w:tc>
        <w:tc>
          <w:tcPr>
            <w:tcW w:w="2919" w:type="dxa"/>
          </w:tcPr>
          <w:p w14:paraId="43244473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495">
              <w:rPr>
                <w:b/>
                <w:bCs/>
              </w:rPr>
              <w:t xml:space="preserve">De student zorgt ervoor dat het onderzoeksproces inzichtelijk, toetsbaar en herhaalbaar is. </w:t>
            </w:r>
          </w:p>
        </w:tc>
        <w:tc>
          <w:tcPr>
            <w:tcW w:w="2835" w:type="dxa"/>
          </w:tcPr>
          <w:p w14:paraId="6162DA66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2861671A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3BBD2770" w14:textId="77777777" w:rsidR="00CC7495" w:rsidRDefault="00CC7495" w:rsidP="00CC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095ED59" w14:textId="77777777" w:rsidR="00CC7495" w:rsidRPr="00CC7495" w:rsidRDefault="00CC7495" w:rsidP="00CC7495"/>
    <w:sectPr w:rsidR="00CC7495" w:rsidRPr="00CC7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57"/>
    <w:rsid w:val="000F798E"/>
    <w:rsid w:val="00415657"/>
    <w:rsid w:val="00C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FC29"/>
  <w15:chartTrackingRefBased/>
  <w15:docId w15:val="{A473B0AC-374E-459F-83FF-8BC24584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5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CC7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CC74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4-Accent3">
    <w:name w:val="Grid Table 4 Accent 3"/>
    <w:basedOn w:val="Standaardtabel"/>
    <w:uiPriority w:val="49"/>
    <w:rsid w:val="00CC74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CC749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C7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Verhaegh</dc:creator>
  <cp:keywords/>
  <dc:description/>
  <cp:lastModifiedBy>Kay Verhaegh</cp:lastModifiedBy>
  <cp:revision>1</cp:revision>
  <dcterms:created xsi:type="dcterms:W3CDTF">2019-11-16T12:18:00Z</dcterms:created>
  <dcterms:modified xsi:type="dcterms:W3CDTF">2019-11-16T12:57:00Z</dcterms:modified>
</cp:coreProperties>
</file>