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15081" w14:textId="77777777" w:rsidR="001D1780" w:rsidRDefault="001D1780" w:rsidP="001D1780">
      <w:pPr>
        <w:jc w:val="center"/>
        <w:rPr>
          <w:b/>
          <w:noProof/>
          <w:sz w:val="32"/>
        </w:rPr>
      </w:pPr>
    </w:p>
    <w:p w14:paraId="045A503D" w14:textId="77777777" w:rsidR="001D1780" w:rsidRDefault="001D1780" w:rsidP="001D1780">
      <w:pPr>
        <w:jc w:val="center"/>
        <w:rPr>
          <w:b/>
          <w:sz w:val="32"/>
        </w:rPr>
      </w:pPr>
      <w:r>
        <w:rPr>
          <w:b/>
          <w:noProof/>
          <w:sz w:val="32"/>
          <w:szCs w:val="32"/>
          <w:lang w:val="en-CA" w:eastAsia="en-CA"/>
        </w:rPr>
        <w:drawing>
          <wp:inline distT="0" distB="0" distL="0" distR="0" wp14:anchorId="01BD2F54" wp14:editId="51CD4E01">
            <wp:extent cx="3451860" cy="2560320"/>
            <wp:effectExtent l="0" t="0" r="0" b="0"/>
            <wp:docPr id="3" name="Picture 13" descr="::::::::Desktop:UW CMYK Colou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UW CMYK Colour.e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1860" cy="2560320"/>
                    </a:xfrm>
                    <a:prstGeom prst="rect">
                      <a:avLst/>
                    </a:prstGeom>
                    <a:noFill/>
                    <a:ln>
                      <a:noFill/>
                    </a:ln>
                  </pic:spPr>
                </pic:pic>
              </a:graphicData>
            </a:graphic>
          </wp:inline>
        </w:drawing>
      </w:r>
    </w:p>
    <w:p w14:paraId="17C4F2CE" w14:textId="77777777" w:rsidR="001D1780" w:rsidRDefault="001D1780" w:rsidP="001D1780">
      <w:pPr>
        <w:jc w:val="center"/>
        <w:rPr>
          <w:b/>
          <w:sz w:val="32"/>
        </w:rPr>
      </w:pPr>
    </w:p>
    <w:p w14:paraId="79A3769D" w14:textId="77777777" w:rsidR="001D1780" w:rsidRDefault="001D1780" w:rsidP="001D1780">
      <w:pPr>
        <w:jc w:val="center"/>
        <w:rPr>
          <w:b/>
          <w:sz w:val="32"/>
        </w:rPr>
      </w:pPr>
    </w:p>
    <w:tbl>
      <w:tblPr>
        <w:tblpPr w:leftFromText="180" w:rightFromText="180" w:vertAnchor="page" w:horzAnchor="margin" w:tblpY="10726"/>
        <w:tblW w:w="0" w:type="auto"/>
        <w:tblLook w:val="00A0" w:firstRow="1" w:lastRow="0" w:firstColumn="1" w:lastColumn="0" w:noHBand="0" w:noVBand="0"/>
      </w:tblPr>
      <w:tblGrid>
        <w:gridCol w:w="3227"/>
        <w:gridCol w:w="4394"/>
      </w:tblGrid>
      <w:tr w:rsidR="001D1780" w:rsidRPr="00C05B2E" w14:paraId="2ACB197F" w14:textId="77777777" w:rsidTr="001D1780">
        <w:trPr>
          <w:trHeight w:hRule="exact" w:val="284"/>
        </w:trPr>
        <w:tc>
          <w:tcPr>
            <w:tcW w:w="3227" w:type="dxa"/>
          </w:tcPr>
          <w:p w14:paraId="0F0A6491" w14:textId="77777777" w:rsidR="001D1780" w:rsidRPr="00C05B2E" w:rsidRDefault="001D1780" w:rsidP="001D1780">
            <w:pPr>
              <w:jc w:val="right"/>
            </w:pPr>
            <w:r w:rsidRPr="00C05B2E">
              <w:t>By:</w:t>
            </w:r>
          </w:p>
        </w:tc>
        <w:tc>
          <w:tcPr>
            <w:tcW w:w="4394" w:type="dxa"/>
          </w:tcPr>
          <w:p w14:paraId="1CC0C826" w14:textId="0D74BCCD" w:rsidR="001D1780" w:rsidRPr="00C05B2E" w:rsidRDefault="001D1780" w:rsidP="001D1780">
            <w:pPr>
              <w:jc w:val="center"/>
            </w:pPr>
            <w:r>
              <w:t>Cynthia Deng &amp; William Gao</w:t>
            </w:r>
          </w:p>
        </w:tc>
      </w:tr>
      <w:tr w:rsidR="001D1780" w:rsidRPr="00C05B2E" w14:paraId="3A73CF0F" w14:textId="77777777" w:rsidTr="001D1780">
        <w:trPr>
          <w:trHeight w:hRule="exact" w:val="284"/>
        </w:trPr>
        <w:tc>
          <w:tcPr>
            <w:tcW w:w="3227" w:type="dxa"/>
          </w:tcPr>
          <w:p w14:paraId="4C9DDFBF" w14:textId="77777777" w:rsidR="001D1780" w:rsidRPr="00C05B2E" w:rsidRDefault="001D1780" w:rsidP="001D1780">
            <w:pPr>
              <w:jc w:val="right"/>
            </w:pPr>
            <w:r w:rsidRPr="00C05B2E">
              <w:t>Student Number:</w:t>
            </w:r>
          </w:p>
        </w:tc>
        <w:tc>
          <w:tcPr>
            <w:tcW w:w="4394" w:type="dxa"/>
          </w:tcPr>
          <w:p w14:paraId="5F9D8E95" w14:textId="53DC54E5" w:rsidR="001D1780" w:rsidRPr="00C05B2E" w:rsidRDefault="001D1780" w:rsidP="001D1780">
            <w:pPr>
              <w:jc w:val="center"/>
            </w:pPr>
            <w:r>
              <w:t>20782862 &amp; 20780743</w:t>
            </w:r>
          </w:p>
        </w:tc>
      </w:tr>
      <w:tr w:rsidR="001D1780" w:rsidRPr="00C05B2E" w14:paraId="09EF4E5B" w14:textId="77777777" w:rsidTr="001D1780">
        <w:trPr>
          <w:trHeight w:hRule="exact" w:val="284"/>
        </w:trPr>
        <w:tc>
          <w:tcPr>
            <w:tcW w:w="3227" w:type="dxa"/>
          </w:tcPr>
          <w:p w14:paraId="7CAC96C7" w14:textId="77777777" w:rsidR="001D1780" w:rsidRPr="00C05B2E" w:rsidRDefault="001D1780" w:rsidP="001D1780">
            <w:pPr>
              <w:jc w:val="right"/>
            </w:pPr>
          </w:p>
        </w:tc>
        <w:tc>
          <w:tcPr>
            <w:tcW w:w="4394" w:type="dxa"/>
          </w:tcPr>
          <w:p w14:paraId="04213B5F" w14:textId="77777777" w:rsidR="001D1780" w:rsidRPr="00C05B2E" w:rsidRDefault="001D1780" w:rsidP="001D1780"/>
        </w:tc>
      </w:tr>
      <w:tr w:rsidR="00A52637" w:rsidRPr="00C05B2E" w14:paraId="5AD33CA9" w14:textId="77777777" w:rsidTr="001D1780">
        <w:trPr>
          <w:trHeight w:hRule="exact" w:val="284"/>
        </w:trPr>
        <w:tc>
          <w:tcPr>
            <w:tcW w:w="3227" w:type="dxa"/>
          </w:tcPr>
          <w:p w14:paraId="629DE254" w14:textId="76F355C2" w:rsidR="00A52637" w:rsidRPr="00C05B2E" w:rsidRDefault="00A52637" w:rsidP="001D1780">
            <w:pPr>
              <w:jc w:val="right"/>
            </w:pPr>
            <w:r w:rsidRPr="00C05B2E">
              <w:t>Submission date:</w:t>
            </w:r>
          </w:p>
        </w:tc>
        <w:tc>
          <w:tcPr>
            <w:tcW w:w="4394" w:type="dxa"/>
          </w:tcPr>
          <w:p w14:paraId="5E00ABFF" w14:textId="0184F907" w:rsidR="00A52637" w:rsidRPr="00C05B2E" w:rsidRDefault="00042BAC" w:rsidP="001D1780">
            <w:pPr>
              <w:jc w:val="center"/>
            </w:pPr>
            <w:r>
              <w:t>Friday October 14</w:t>
            </w:r>
            <w:r w:rsidRPr="00042BAC">
              <w:rPr>
                <w:vertAlign w:val="superscript"/>
              </w:rPr>
              <w:t>th</w:t>
            </w:r>
            <w:r>
              <w:t xml:space="preserve"> 2022</w:t>
            </w:r>
          </w:p>
        </w:tc>
      </w:tr>
      <w:tr w:rsidR="00A52637" w:rsidRPr="00C05B2E" w14:paraId="37699CBF" w14:textId="77777777" w:rsidTr="001D1780">
        <w:trPr>
          <w:trHeight w:hRule="exact" w:val="284"/>
        </w:trPr>
        <w:tc>
          <w:tcPr>
            <w:tcW w:w="3227" w:type="dxa"/>
          </w:tcPr>
          <w:p w14:paraId="74CB163A" w14:textId="702DF4F3" w:rsidR="00A52637" w:rsidRPr="00C05B2E" w:rsidRDefault="00A52637" w:rsidP="001D1780">
            <w:pPr>
              <w:jc w:val="right"/>
            </w:pPr>
          </w:p>
        </w:tc>
        <w:tc>
          <w:tcPr>
            <w:tcW w:w="4394" w:type="dxa"/>
          </w:tcPr>
          <w:p w14:paraId="2E20B26C" w14:textId="46B1BB2B" w:rsidR="00A52637" w:rsidRPr="00C05B2E" w:rsidRDefault="00A52637" w:rsidP="001D1780">
            <w:pPr>
              <w:jc w:val="center"/>
            </w:pPr>
          </w:p>
        </w:tc>
      </w:tr>
      <w:tr w:rsidR="00A52637" w:rsidRPr="00C05B2E" w14:paraId="24F8368D" w14:textId="77777777" w:rsidTr="001D1780">
        <w:trPr>
          <w:trHeight w:hRule="exact" w:val="284"/>
        </w:trPr>
        <w:tc>
          <w:tcPr>
            <w:tcW w:w="3227" w:type="dxa"/>
          </w:tcPr>
          <w:p w14:paraId="69AF181C" w14:textId="2E1B09B0" w:rsidR="00A52637" w:rsidRPr="00C05B2E" w:rsidRDefault="00A52637" w:rsidP="001D1780">
            <w:pPr>
              <w:jc w:val="right"/>
            </w:pPr>
            <w:r w:rsidRPr="00C05B2E">
              <w:t>Submitted to:</w:t>
            </w:r>
          </w:p>
        </w:tc>
        <w:tc>
          <w:tcPr>
            <w:tcW w:w="4394" w:type="dxa"/>
          </w:tcPr>
          <w:p w14:paraId="7D3CEA5F" w14:textId="5E4F5EB5" w:rsidR="00A52637" w:rsidRPr="00C05B2E" w:rsidRDefault="00A52637" w:rsidP="001D1780">
            <w:pPr>
              <w:jc w:val="center"/>
            </w:pPr>
            <w:r>
              <w:t>Prof Irene Huang</w:t>
            </w:r>
          </w:p>
        </w:tc>
      </w:tr>
      <w:tr w:rsidR="00A52637" w:rsidRPr="00C05B2E" w14:paraId="39E91ADB" w14:textId="77777777" w:rsidTr="001D1780">
        <w:trPr>
          <w:trHeight w:hRule="exact" w:val="284"/>
        </w:trPr>
        <w:tc>
          <w:tcPr>
            <w:tcW w:w="3227" w:type="dxa"/>
          </w:tcPr>
          <w:p w14:paraId="61517266" w14:textId="4B44C4E7" w:rsidR="00A52637" w:rsidRPr="00C05B2E" w:rsidRDefault="00A52637" w:rsidP="001D1780">
            <w:pPr>
              <w:jc w:val="right"/>
            </w:pPr>
          </w:p>
        </w:tc>
        <w:tc>
          <w:tcPr>
            <w:tcW w:w="4394" w:type="dxa"/>
          </w:tcPr>
          <w:p w14:paraId="0C9E8F38" w14:textId="7D5BF14B" w:rsidR="00A52637" w:rsidRPr="00C05B2E" w:rsidRDefault="00A52637" w:rsidP="001D1780">
            <w:pPr>
              <w:jc w:val="center"/>
            </w:pPr>
          </w:p>
        </w:tc>
      </w:tr>
    </w:tbl>
    <w:p w14:paraId="066DF056" w14:textId="77777777" w:rsidR="001D1780" w:rsidRPr="001D1780" w:rsidRDefault="001D1780" w:rsidP="001D1780">
      <w:pPr>
        <w:pStyle w:val="Titlepage"/>
        <w:jc w:val="center"/>
        <w:rPr>
          <w:rFonts w:eastAsia="Cambria"/>
          <w:b/>
          <w:sz w:val="32"/>
          <w:lang w:eastAsia="en-US"/>
        </w:rPr>
      </w:pPr>
      <w:r w:rsidRPr="001D1780">
        <w:rPr>
          <w:rFonts w:eastAsia="Cambria"/>
          <w:b/>
          <w:sz w:val="32"/>
          <w:lang w:eastAsia="en-US"/>
        </w:rPr>
        <w:t>Department of Electrical and Computer</w:t>
      </w:r>
    </w:p>
    <w:p w14:paraId="42A9BD5A" w14:textId="77777777" w:rsidR="001D1780" w:rsidRPr="001D1780" w:rsidRDefault="001D1780" w:rsidP="001D1780">
      <w:pPr>
        <w:pStyle w:val="Titlepage"/>
        <w:jc w:val="center"/>
        <w:rPr>
          <w:rFonts w:eastAsia="Cambria"/>
          <w:b/>
          <w:sz w:val="32"/>
          <w:lang w:eastAsia="en-US"/>
        </w:rPr>
      </w:pPr>
      <w:r w:rsidRPr="001D1780">
        <w:rPr>
          <w:rFonts w:eastAsia="Cambria"/>
          <w:b/>
          <w:sz w:val="32"/>
          <w:lang w:eastAsia="en-US"/>
        </w:rPr>
        <w:t>Engineering</w:t>
      </w:r>
    </w:p>
    <w:p w14:paraId="04D20E2F" w14:textId="77777777" w:rsidR="001D1780" w:rsidRPr="001D1780" w:rsidRDefault="001D1780" w:rsidP="001D1780">
      <w:pPr>
        <w:pStyle w:val="Titlepage"/>
        <w:jc w:val="center"/>
        <w:rPr>
          <w:rFonts w:eastAsia="Cambria"/>
          <w:b/>
          <w:sz w:val="32"/>
          <w:lang w:eastAsia="en-US"/>
        </w:rPr>
      </w:pPr>
      <w:r w:rsidRPr="001D1780">
        <w:rPr>
          <w:rFonts w:eastAsia="Cambria"/>
          <w:b/>
          <w:sz w:val="32"/>
          <w:lang w:eastAsia="en-US"/>
        </w:rPr>
        <w:t>ECE 358: Computer Networks</w:t>
      </w:r>
    </w:p>
    <w:p w14:paraId="0976C531" w14:textId="77777777" w:rsidR="001D1780" w:rsidRPr="001D1780" w:rsidRDefault="001D1780" w:rsidP="001D1780">
      <w:pPr>
        <w:pStyle w:val="Titlepage"/>
        <w:jc w:val="center"/>
        <w:rPr>
          <w:rFonts w:eastAsia="Cambria"/>
          <w:b/>
          <w:sz w:val="32"/>
          <w:lang w:eastAsia="en-US"/>
        </w:rPr>
      </w:pPr>
      <w:r w:rsidRPr="001D1780">
        <w:rPr>
          <w:rFonts w:eastAsia="Cambria"/>
          <w:b/>
          <w:sz w:val="32"/>
          <w:lang w:eastAsia="en-US"/>
        </w:rPr>
        <w:t>Project 1: M/M/1 and M/M/1/K Queue</w:t>
      </w:r>
    </w:p>
    <w:p w14:paraId="28A4AB1C" w14:textId="06DDBD00" w:rsidR="001D1780" w:rsidRDefault="001D1780" w:rsidP="001D1780">
      <w:pPr>
        <w:pStyle w:val="Titlepage"/>
        <w:jc w:val="center"/>
        <w:rPr>
          <w:rFonts w:eastAsia="Cambria"/>
          <w:b/>
          <w:sz w:val="32"/>
          <w:lang w:eastAsia="en-US"/>
        </w:rPr>
      </w:pPr>
      <w:r w:rsidRPr="001D1780">
        <w:rPr>
          <w:rFonts w:eastAsia="Cambria"/>
          <w:b/>
          <w:sz w:val="32"/>
          <w:lang w:eastAsia="en-US"/>
        </w:rPr>
        <w:t>Simulation</w:t>
      </w:r>
    </w:p>
    <w:p w14:paraId="2F68B3B9" w14:textId="77777777" w:rsidR="001D1780" w:rsidRPr="006B470D" w:rsidRDefault="001D1780" w:rsidP="001D1780">
      <w:pPr>
        <w:pStyle w:val="Titlepage"/>
        <w:rPr>
          <w:b/>
          <w:sz w:val="30"/>
          <w:szCs w:val="32"/>
        </w:rPr>
      </w:pPr>
    </w:p>
    <w:p w14:paraId="50451F65" w14:textId="77777777" w:rsidR="001D1780" w:rsidRPr="00351608" w:rsidRDefault="001D1780" w:rsidP="001D1780">
      <w:pPr>
        <w:rPr>
          <w:sz w:val="32"/>
        </w:rPr>
      </w:pPr>
    </w:p>
    <w:p w14:paraId="06D257D0" w14:textId="77777777" w:rsidR="001D1780" w:rsidRPr="00351608" w:rsidRDefault="001D1780" w:rsidP="001D1780">
      <w:pPr>
        <w:jc w:val="center"/>
        <w:rPr>
          <w:sz w:val="32"/>
        </w:rPr>
      </w:pPr>
    </w:p>
    <w:p w14:paraId="4E7F6C2D" w14:textId="77777777" w:rsidR="001D1780" w:rsidRPr="00351608" w:rsidRDefault="001D1780" w:rsidP="001D1780">
      <w:pPr>
        <w:jc w:val="center"/>
        <w:rPr>
          <w:sz w:val="32"/>
        </w:rPr>
      </w:pPr>
    </w:p>
    <w:p w14:paraId="0965DB3C" w14:textId="77777777" w:rsidR="001D1780" w:rsidRPr="00351608" w:rsidRDefault="001D1780" w:rsidP="001D1780">
      <w:pPr>
        <w:jc w:val="both"/>
        <w:rPr>
          <w:sz w:val="32"/>
        </w:rPr>
      </w:pPr>
    </w:p>
    <w:p w14:paraId="23983AF4" w14:textId="77777777" w:rsidR="001D1780" w:rsidRDefault="001D1780" w:rsidP="001D1780">
      <w:pPr>
        <w:jc w:val="both"/>
      </w:pPr>
    </w:p>
    <w:p w14:paraId="221A7849" w14:textId="77777777" w:rsidR="001D1780" w:rsidRDefault="001D1780" w:rsidP="001D1780">
      <w:pPr>
        <w:jc w:val="both"/>
      </w:pPr>
    </w:p>
    <w:p w14:paraId="6C855398" w14:textId="77777777" w:rsidR="001D1780" w:rsidRDefault="001D1780" w:rsidP="001D1780">
      <w:pPr>
        <w:jc w:val="both"/>
      </w:pPr>
    </w:p>
    <w:p w14:paraId="51E4EE92" w14:textId="77777777" w:rsidR="001D1780" w:rsidRDefault="001D1780" w:rsidP="001D1780">
      <w:pPr>
        <w:jc w:val="both"/>
      </w:pPr>
    </w:p>
    <w:p w14:paraId="56A136B9" w14:textId="77777777" w:rsidR="001D1780" w:rsidRDefault="001D1780" w:rsidP="001D1780">
      <w:pPr>
        <w:jc w:val="both"/>
      </w:pPr>
    </w:p>
    <w:p w14:paraId="4B96B427" w14:textId="1D9F9C1A" w:rsidR="001D1780" w:rsidRDefault="001D1780">
      <w:pPr>
        <w:spacing w:after="160" w:line="259" w:lineRule="auto"/>
      </w:pPr>
      <w:r>
        <w:br w:type="page"/>
      </w:r>
    </w:p>
    <w:sdt>
      <w:sdtPr>
        <w:rPr>
          <w:rFonts w:ascii="Cambria" w:eastAsia="Cambria" w:hAnsi="Cambria" w:cs="Times New Roman"/>
          <w:color w:val="auto"/>
          <w:sz w:val="24"/>
          <w:szCs w:val="24"/>
        </w:rPr>
        <w:id w:val="-633486823"/>
        <w:docPartObj>
          <w:docPartGallery w:val="Table of Contents"/>
          <w:docPartUnique/>
        </w:docPartObj>
      </w:sdtPr>
      <w:sdtEndPr>
        <w:rPr>
          <w:b/>
          <w:bCs/>
          <w:noProof/>
        </w:rPr>
      </w:sdtEndPr>
      <w:sdtContent>
        <w:p w14:paraId="26D6195C" w14:textId="3D801409" w:rsidR="001D1780" w:rsidRDefault="001D1780">
          <w:pPr>
            <w:pStyle w:val="TOCHeading"/>
          </w:pPr>
          <w:r>
            <w:t>Contents</w:t>
          </w:r>
        </w:p>
        <w:p w14:paraId="2720806C" w14:textId="0408A015" w:rsidR="001A3858" w:rsidRDefault="001D1780">
          <w:pPr>
            <w:pStyle w:val="TOC1"/>
            <w:tabs>
              <w:tab w:val="right" w:leader="dot" w:pos="9350"/>
            </w:tabs>
            <w:rPr>
              <w:rFonts w:asciiTheme="minorHAnsi" w:eastAsiaTheme="minorEastAsia" w:hAnsiTheme="minorHAnsi" w:cstheme="minorBidi"/>
              <w:noProof/>
              <w:sz w:val="22"/>
              <w:szCs w:val="22"/>
              <w:lang w:val="en-CA" w:eastAsia="zh-CN"/>
            </w:rPr>
          </w:pPr>
          <w:r>
            <w:fldChar w:fldCharType="begin"/>
          </w:r>
          <w:r>
            <w:instrText xml:space="preserve"> TOC \o "1-3" \h \z \u </w:instrText>
          </w:r>
          <w:r>
            <w:fldChar w:fldCharType="separate"/>
          </w:r>
          <w:hyperlink w:anchor="_Toc116567761" w:history="1">
            <w:r w:rsidR="001A3858" w:rsidRPr="00217606">
              <w:rPr>
                <w:rStyle w:val="Hyperlink"/>
                <w:noProof/>
              </w:rPr>
              <w:t>Question 1</w:t>
            </w:r>
            <w:r w:rsidR="001A3858">
              <w:rPr>
                <w:noProof/>
                <w:webHidden/>
              </w:rPr>
              <w:tab/>
            </w:r>
            <w:r w:rsidR="001A3858">
              <w:rPr>
                <w:noProof/>
                <w:webHidden/>
              </w:rPr>
              <w:fldChar w:fldCharType="begin"/>
            </w:r>
            <w:r w:rsidR="001A3858">
              <w:rPr>
                <w:noProof/>
                <w:webHidden/>
              </w:rPr>
              <w:instrText xml:space="preserve"> PAGEREF _Toc116567761 \h </w:instrText>
            </w:r>
            <w:r w:rsidR="001A3858">
              <w:rPr>
                <w:noProof/>
                <w:webHidden/>
              </w:rPr>
            </w:r>
            <w:r w:rsidR="001A3858">
              <w:rPr>
                <w:noProof/>
                <w:webHidden/>
              </w:rPr>
              <w:fldChar w:fldCharType="separate"/>
            </w:r>
            <w:r w:rsidR="00117C5E">
              <w:rPr>
                <w:noProof/>
                <w:webHidden/>
              </w:rPr>
              <w:t>3</w:t>
            </w:r>
            <w:r w:rsidR="001A3858">
              <w:rPr>
                <w:noProof/>
                <w:webHidden/>
              </w:rPr>
              <w:fldChar w:fldCharType="end"/>
            </w:r>
          </w:hyperlink>
        </w:p>
        <w:p w14:paraId="24EB74EB" w14:textId="1A3A2104" w:rsidR="001A3858" w:rsidRDefault="00000000">
          <w:pPr>
            <w:pStyle w:val="TOC1"/>
            <w:tabs>
              <w:tab w:val="right" w:leader="dot" w:pos="9350"/>
            </w:tabs>
            <w:rPr>
              <w:rFonts w:asciiTheme="minorHAnsi" w:eastAsiaTheme="minorEastAsia" w:hAnsiTheme="minorHAnsi" w:cstheme="minorBidi"/>
              <w:noProof/>
              <w:sz w:val="22"/>
              <w:szCs w:val="22"/>
              <w:lang w:val="en-CA" w:eastAsia="zh-CN"/>
            </w:rPr>
          </w:pPr>
          <w:hyperlink w:anchor="_Toc116567762" w:history="1">
            <w:r w:rsidR="001A3858" w:rsidRPr="00217606">
              <w:rPr>
                <w:rStyle w:val="Hyperlink"/>
                <w:noProof/>
              </w:rPr>
              <w:t>I. M/M/1 Queue</w:t>
            </w:r>
            <w:r w:rsidR="001A3858">
              <w:rPr>
                <w:noProof/>
                <w:webHidden/>
              </w:rPr>
              <w:tab/>
            </w:r>
            <w:r w:rsidR="001A3858">
              <w:rPr>
                <w:noProof/>
                <w:webHidden/>
              </w:rPr>
              <w:fldChar w:fldCharType="begin"/>
            </w:r>
            <w:r w:rsidR="001A3858">
              <w:rPr>
                <w:noProof/>
                <w:webHidden/>
              </w:rPr>
              <w:instrText xml:space="preserve"> PAGEREF _Toc116567762 \h </w:instrText>
            </w:r>
            <w:r w:rsidR="001A3858">
              <w:rPr>
                <w:noProof/>
                <w:webHidden/>
              </w:rPr>
            </w:r>
            <w:r w:rsidR="001A3858">
              <w:rPr>
                <w:noProof/>
                <w:webHidden/>
              </w:rPr>
              <w:fldChar w:fldCharType="separate"/>
            </w:r>
            <w:r w:rsidR="00117C5E">
              <w:rPr>
                <w:noProof/>
                <w:webHidden/>
              </w:rPr>
              <w:t>3</w:t>
            </w:r>
            <w:r w:rsidR="001A3858">
              <w:rPr>
                <w:noProof/>
                <w:webHidden/>
              </w:rPr>
              <w:fldChar w:fldCharType="end"/>
            </w:r>
          </w:hyperlink>
        </w:p>
        <w:p w14:paraId="77F1325C" w14:textId="0B142CB4" w:rsidR="001A3858" w:rsidRDefault="00000000">
          <w:pPr>
            <w:pStyle w:val="TOC2"/>
            <w:tabs>
              <w:tab w:val="right" w:leader="dot" w:pos="9350"/>
            </w:tabs>
            <w:rPr>
              <w:rFonts w:asciiTheme="minorHAnsi" w:eastAsiaTheme="minorEastAsia" w:hAnsiTheme="minorHAnsi" w:cstheme="minorBidi"/>
              <w:noProof/>
              <w:sz w:val="22"/>
              <w:szCs w:val="22"/>
              <w:lang w:val="en-CA" w:eastAsia="zh-CN"/>
            </w:rPr>
          </w:pPr>
          <w:hyperlink w:anchor="_Toc116567763" w:history="1">
            <w:r w:rsidR="001A3858" w:rsidRPr="00217606">
              <w:rPr>
                <w:rStyle w:val="Hyperlink"/>
                <w:noProof/>
              </w:rPr>
              <w:t>Question 2</w:t>
            </w:r>
            <w:r w:rsidR="001A3858">
              <w:rPr>
                <w:noProof/>
                <w:webHidden/>
              </w:rPr>
              <w:tab/>
            </w:r>
            <w:r w:rsidR="001A3858">
              <w:rPr>
                <w:noProof/>
                <w:webHidden/>
              </w:rPr>
              <w:fldChar w:fldCharType="begin"/>
            </w:r>
            <w:r w:rsidR="001A3858">
              <w:rPr>
                <w:noProof/>
                <w:webHidden/>
              </w:rPr>
              <w:instrText xml:space="preserve"> PAGEREF _Toc116567763 \h </w:instrText>
            </w:r>
            <w:r w:rsidR="001A3858">
              <w:rPr>
                <w:noProof/>
                <w:webHidden/>
              </w:rPr>
            </w:r>
            <w:r w:rsidR="001A3858">
              <w:rPr>
                <w:noProof/>
                <w:webHidden/>
              </w:rPr>
              <w:fldChar w:fldCharType="separate"/>
            </w:r>
            <w:r w:rsidR="00117C5E">
              <w:rPr>
                <w:noProof/>
                <w:webHidden/>
              </w:rPr>
              <w:t>3</w:t>
            </w:r>
            <w:r w:rsidR="001A3858">
              <w:rPr>
                <w:noProof/>
                <w:webHidden/>
              </w:rPr>
              <w:fldChar w:fldCharType="end"/>
            </w:r>
          </w:hyperlink>
        </w:p>
        <w:p w14:paraId="7B25EF33" w14:textId="47891D49" w:rsidR="001A3858" w:rsidRDefault="00000000">
          <w:pPr>
            <w:pStyle w:val="TOC2"/>
            <w:tabs>
              <w:tab w:val="right" w:leader="dot" w:pos="9350"/>
            </w:tabs>
            <w:rPr>
              <w:rFonts w:asciiTheme="minorHAnsi" w:eastAsiaTheme="minorEastAsia" w:hAnsiTheme="minorHAnsi" w:cstheme="minorBidi"/>
              <w:noProof/>
              <w:sz w:val="22"/>
              <w:szCs w:val="22"/>
              <w:lang w:val="en-CA" w:eastAsia="zh-CN"/>
            </w:rPr>
          </w:pPr>
          <w:hyperlink w:anchor="_Toc116567764" w:history="1">
            <w:r w:rsidR="001A3858" w:rsidRPr="00217606">
              <w:rPr>
                <w:rStyle w:val="Hyperlink"/>
                <w:noProof/>
              </w:rPr>
              <w:t>Question 3</w:t>
            </w:r>
            <w:r w:rsidR="001A3858">
              <w:rPr>
                <w:noProof/>
                <w:webHidden/>
              </w:rPr>
              <w:tab/>
            </w:r>
            <w:r w:rsidR="001A3858">
              <w:rPr>
                <w:noProof/>
                <w:webHidden/>
              </w:rPr>
              <w:fldChar w:fldCharType="begin"/>
            </w:r>
            <w:r w:rsidR="001A3858">
              <w:rPr>
                <w:noProof/>
                <w:webHidden/>
              </w:rPr>
              <w:instrText xml:space="preserve"> PAGEREF _Toc116567764 \h </w:instrText>
            </w:r>
            <w:r w:rsidR="001A3858">
              <w:rPr>
                <w:noProof/>
                <w:webHidden/>
              </w:rPr>
            </w:r>
            <w:r w:rsidR="001A3858">
              <w:rPr>
                <w:noProof/>
                <w:webHidden/>
              </w:rPr>
              <w:fldChar w:fldCharType="separate"/>
            </w:r>
            <w:r w:rsidR="00117C5E">
              <w:rPr>
                <w:noProof/>
                <w:webHidden/>
              </w:rPr>
              <w:t>8</w:t>
            </w:r>
            <w:r w:rsidR="001A3858">
              <w:rPr>
                <w:noProof/>
                <w:webHidden/>
              </w:rPr>
              <w:fldChar w:fldCharType="end"/>
            </w:r>
          </w:hyperlink>
        </w:p>
        <w:p w14:paraId="79567A6D" w14:textId="03897990" w:rsidR="001A3858" w:rsidRDefault="00000000">
          <w:pPr>
            <w:pStyle w:val="TOC2"/>
            <w:tabs>
              <w:tab w:val="right" w:leader="dot" w:pos="9350"/>
            </w:tabs>
            <w:rPr>
              <w:rFonts w:asciiTheme="minorHAnsi" w:eastAsiaTheme="minorEastAsia" w:hAnsiTheme="minorHAnsi" w:cstheme="minorBidi"/>
              <w:noProof/>
              <w:sz w:val="22"/>
              <w:szCs w:val="22"/>
              <w:lang w:val="en-CA" w:eastAsia="zh-CN"/>
            </w:rPr>
          </w:pPr>
          <w:hyperlink w:anchor="_Toc116567765" w:history="1">
            <w:r w:rsidR="001A3858" w:rsidRPr="00217606">
              <w:rPr>
                <w:rStyle w:val="Hyperlink"/>
                <w:noProof/>
              </w:rPr>
              <w:t>Question 4</w:t>
            </w:r>
            <w:r w:rsidR="001A3858">
              <w:rPr>
                <w:noProof/>
                <w:webHidden/>
              </w:rPr>
              <w:tab/>
            </w:r>
            <w:r w:rsidR="001A3858">
              <w:rPr>
                <w:noProof/>
                <w:webHidden/>
              </w:rPr>
              <w:fldChar w:fldCharType="begin"/>
            </w:r>
            <w:r w:rsidR="001A3858">
              <w:rPr>
                <w:noProof/>
                <w:webHidden/>
              </w:rPr>
              <w:instrText xml:space="preserve"> PAGEREF _Toc116567765 \h </w:instrText>
            </w:r>
            <w:r w:rsidR="001A3858">
              <w:rPr>
                <w:noProof/>
                <w:webHidden/>
              </w:rPr>
            </w:r>
            <w:r w:rsidR="001A3858">
              <w:rPr>
                <w:noProof/>
                <w:webHidden/>
              </w:rPr>
              <w:fldChar w:fldCharType="separate"/>
            </w:r>
            <w:r w:rsidR="00117C5E">
              <w:rPr>
                <w:noProof/>
                <w:webHidden/>
              </w:rPr>
              <w:t>9</w:t>
            </w:r>
            <w:r w:rsidR="001A3858">
              <w:rPr>
                <w:noProof/>
                <w:webHidden/>
              </w:rPr>
              <w:fldChar w:fldCharType="end"/>
            </w:r>
          </w:hyperlink>
        </w:p>
        <w:p w14:paraId="05A38E07" w14:textId="18D869C8" w:rsidR="001A3858" w:rsidRDefault="00000000">
          <w:pPr>
            <w:pStyle w:val="TOC1"/>
            <w:tabs>
              <w:tab w:val="right" w:leader="dot" w:pos="9350"/>
            </w:tabs>
            <w:rPr>
              <w:rFonts w:asciiTheme="minorHAnsi" w:eastAsiaTheme="minorEastAsia" w:hAnsiTheme="minorHAnsi" w:cstheme="minorBidi"/>
              <w:noProof/>
              <w:sz w:val="22"/>
              <w:szCs w:val="22"/>
              <w:lang w:val="en-CA" w:eastAsia="zh-CN"/>
            </w:rPr>
          </w:pPr>
          <w:hyperlink w:anchor="_Toc116567766" w:history="1">
            <w:r w:rsidR="001A3858" w:rsidRPr="00217606">
              <w:rPr>
                <w:rStyle w:val="Hyperlink"/>
                <w:noProof/>
              </w:rPr>
              <w:t>M/M/1/K Queue</w:t>
            </w:r>
            <w:r w:rsidR="001A3858">
              <w:rPr>
                <w:noProof/>
                <w:webHidden/>
              </w:rPr>
              <w:tab/>
            </w:r>
            <w:r w:rsidR="001A3858">
              <w:rPr>
                <w:noProof/>
                <w:webHidden/>
              </w:rPr>
              <w:fldChar w:fldCharType="begin"/>
            </w:r>
            <w:r w:rsidR="001A3858">
              <w:rPr>
                <w:noProof/>
                <w:webHidden/>
              </w:rPr>
              <w:instrText xml:space="preserve"> PAGEREF _Toc116567766 \h </w:instrText>
            </w:r>
            <w:r w:rsidR="001A3858">
              <w:rPr>
                <w:noProof/>
                <w:webHidden/>
              </w:rPr>
            </w:r>
            <w:r w:rsidR="001A3858">
              <w:rPr>
                <w:noProof/>
                <w:webHidden/>
              </w:rPr>
              <w:fldChar w:fldCharType="separate"/>
            </w:r>
            <w:r w:rsidR="00117C5E">
              <w:rPr>
                <w:noProof/>
                <w:webHidden/>
              </w:rPr>
              <w:t>9</w:t>
            </w:r>
            <w:r w:rsidR="001A3858">
              <w:rPr>
                <w:noProof/>
                <w:webHidden/>
              </w:rPr>
              <w:fldChar w:fldCharType="end"/>
            </w:r>
          </w:hyperlink>
        </w:p>
        <w:p w14:paraId="6E8C61B4" w14:textId="70D6F100" w:rsidR="001A3858" w:rsidRDefault="00000000">
          <w:pPr>
            <w:pStyle w:val="TOC2"/>
            <w:tabs>
              <w:tab w:val="right" w:leader="dot" w:pos="9350"/>
            </w:tabs>
            <w:rPr>
              <w:rFonts w:asciiTheme="minorHAnsi" w:eastAsiaTheme="minorEastAsia" w:hAnsiTheme="minorHAnsi" w:cstheme="minorBidi"/>
              <w:noProof/>
              <w:sz w:val="22"/>
              <w:szCs w:val="22"/>
              <w:lang w:val="en-CA" w:eastAsia="zh-CN"/>
            </w:rPr>
          </w:pPr>
          <w:hyperlink w:anchor="_Toc116567767" w:history="1">
            <w:r w:rsidR="001A3858" w:rsidRPr="00217606">
              <w:rPr>
                <w:rStyle w:val="Hyperlink"/>
                <w:noProof/>
              </w:rPr>
              <w:t>Question 5</w:t>
            </w:r>
            <w:r w:rsidR="001A3858">
              <w:rPr>
                <w:noProof/>
                <w:webHidden/>
              </w:rPr>
              <w:tab/>
            </w:r>
            <w:r w:rsidR="001A3858">
              <w:rPr>
                <w:noProof/>
                <w:webHidden/>
              </w:rPr>
              <w:fldChar w:fldCharType="begin"/>
            </w:r>
            <w:r w:rsidR="001A3858">
              <w:rPr>
                <w:noProof/>
                <w:webHidden/>
              </w:rPr>
              <w:instrText xml:space="preserve"> PAGEREF _Toc116567767 \h </w:instrText>
            </w:r>
            <w:r w:rsidR="001A3858">
              <w:rPr>
                <w:noProof/>
                <w:webHidden/>
              </w:rPr>
            </w:r>
            <w:r w:rsidR="001A3858">
              <w:rPr>
                <w:noProof/>
                <w:webHidden/>
              </w:rPr>
              <w:fldChar w:fldCharType="separate"/>
            </w:r>
            <w:r w:rsidR="00117C5E">
              <w:rPr>
                <w:noProof/>
                <w:webHidden/>
              </w:rPr>
              <w:t>9</w:t>
            </w:r>
            <w:r w:rsidR="001A3858">
              <w:rPr>
                <w:noProof/>
                <w:webHidden/>
              </w:rPr>
              <w:fldChar w:fldCharType="end"/>
            </w:r>
          </w:hyperlink>
        </w:p>
        <w:p w14:paraId="1A8D3B51" w14:textId="7113FCF3" w:rsidR="001A3858" w:rsidRDefault="00000000">
          <w:pPr>
            <w:pStyle w:val="TOC2"/>
            <w:tabs>
              <w:tab w:val="right" w:leader="dot" w:pos="9350"/>
            </w:tabs>
            <w:rPr>
              <w:rFonts w:asciiTheme="minorHAnsi" w:eastAsiaTheme="minorEastAsia" w:hAnsiTheme="minorHAnsi" w:cstheme="minorBidi"/>
              <w:noProof/>
              <w:sz w:val="22"/>
              <w:szCs w:val="22"/>
              <w:lang w:val="en-CA" w:eastAsia="zh-CN"/>
            </w:rPr>
          </w:pPr>
          <w:hyperlink w:anchor="_Toc116567768" w:history="1">
            <w:r w:rsidR="001A3858" w:rsidRPr="00217606">
              <w:rPr>
                <w:rStyle w:val="Hyperlink"/>
                <w:noProof/>
              </w:rPr>
              <w:t>Question 6</w:t>
            </w:r>
            <w:r w:rsidR="001A3858">
              <w:rPr>
                <w:noProof/>
                <w:webHidden/>
              </w:rPr>
              <w:tab/>
            </w:r>
            <w:r w:rsidR="001A3858">
              <w:rPr>
                <w:noProof/>
                <w:webHidden/>
              </w:rPr>
              <w:fldChar w:fldCharType="begin"/>
            </w:r>
            <w:r w:rsidR="001A3858">
              <w:rPr>
                <w:noProof/>
                <w:webHidden/>
              </w:rPr>
              <w:instrText xml:space="preserve"> PAGEREF _Toc116567768 \h </w:instrText>
            </w:r>
            <w:r w:rsidR="001A3858">
              <w:rPr>
                <w:noProof/>
                <w:webHidden/>
              </w:rPr>
            </w:r>
            <w:r w:rsidR="001A3858">
              <w:rPr>
                <w:noProof/>
                <w:webHidden/>
              </w:rPr>
              <w:fldChar w:fldCharType="separate"/>
            </w:r>
            <w:r w:rsidR="00117C5E">
              <w:rPr>
                <w:noProof/>
                <w:webHidden/>
              </w:rPr>
              <w:t>12</w:t>
            </w:r>
            <w:r w:rsidR="001A3858">
              <w:rPr>
                <w:noProof/>
                <w:webHidden/>
              </w:rPr>
              <w:fldChar w:fldCharType="end"/>
            </w:r>
          </w:hyperlink>
        </w:p>
        <w:p w14:paraId="7E97AED1" w14:textId="37294EE5" w:rsidR="001D1780" w:rsidRDefault="001D1780">
          <w:r>
            <w:rPr>
              <w:b/>
              <w:bCs/>
              <w:noProof/>
            </w:rPr>
            <w:fldChar w:fldCharType="end"/>
          </w:r>
        </w:p>
      </w:sdtContent>
    </w:sdt>
    <w:p w14:paraId="0F344141" w14:textId="535E07A3" w:rsidR="001D1780" w:rsidRDefault="001D1780">
      <w:pPr>
        <w:spacing w:after="160" w:line="259" w:lineRule="auto"/>
      </w:pPr>
      <w:r>
        <w:br w:type="page"/>
      </w:r>
    </w:p>
    <w:p w14:paraId="1F987DAA" w14:textId="05841D8D" w:rsidR="001D1780" w:rsidRDefault="001D1780" w:rsidP="00C66A0F">
      <w:pPr>
        <w:pStyle w:val="Heading1"/>
        <w:spacing w:line="276" w:lineRule="auto"/>
      </w:pPr>
      <w:bookmarkStart w:id="0" w:name="_Toc116567761"/>
      <w:r>
        <w:lastRenderedPageBreak/>
        <w:t>Question 1</w:t>
      </w:r>
      <w:bookmarkEnd w:id="0"/>
    </w:p>
    <w:p w14:paraId="19684DC7" w14:textId="53484A4A" w:rsidR="001D1780" w:rsidRDefault="001D1780" w:rsidP="00C66A0F">
      <w:pPr>
        <w:spacing w:line="276" w:lineRule="auto"/>
        <w:rPr>
          <w:rFonts w:asciiTheme="minorHAnsi" w:hAnsiTheme="minorHAnsi" w:cstheme="minorHAnsi"/>
        </w:rPr>
      </w:pPr>
    </w:p>
    <w:tbl>
      <w:tblPr>
        <w:tblStyle w:val="TableGrid"/>
        <w:tblW w:w="0" w:type="auto"/>
        <w:tblLook w:val="04A0" w:firstRow="1" w:lastRow="0" w:firstColumn="1" w:lastColumn="0" w:noHBand="0" w:noVBand="1"/>
      </w:tblPr>
      <w:tblGrid>
        <w:gridCol w:w="3116"/>
        <w:gridCol w:w="3117"/>
        <w:gridCol w:w="3117"/>
      </w:tblGrid>
      <w:tr w:rsidR="0051280D" w14:paraId="4BB8F6D8" w14:textId="77777777" w:rsidTr="0051280D">
        <w:tc>
          <w:tcPr>
            <w:tcW w:w="3116" w:type="dxa"/>
          </w:tcPr>
          <w:p w14:paraId="03285AED" w14:textId="05059027" w:rsidR="0051280D" w:rsidRPr="0051280D" w:rsidRDefault="0051280D" w:rsidP="00C66A0F">
            <w:pPr>
              <w:spacing w:line="276" w:lineRule="auto"/>
              <w:jc w:val="center"/>
              <w:rPr>
                <w:rFonts w:asciiTheme="minorHAnsi" w:hAnsiTheme="minorHAnsi" w:cstheme="minorHAnsi"/>
                <w:b/>
                <w:bCs/>
              </w:rPr>
            </w:pPr>
            <w:r w:rsidRPr="0051280D">
              <w:rPr>
                <w:rFonts w:asciiTheme="minorHAnsi" w:hAnsiTheme="minorHAnsi" w:cstheme="minorHAnsi"/>
                <w:b/>
                <w:bCs/>
              </w:rPr>
              <w:t>Run</w:t>
            </w:r>
          </w:p>
        </w:tc>
        <w:tc>
          <w:tcPr>
            <w:tcW w:w="3117" w:type="dxa"/>
          </w:tcPr>
          <w:p w14:paraId="3E34EDFF" w14:textId="7E447ADC" w:rsidR="0051280D" w:rsidRPr="0051280D" w:rsidRDefault="0051280D" w:rsidP="00C66A0F">
            <w:pPr>
              <w:spacing w:line="276" w:lineRule="auto"/>
              <w:jc w:val="center"/>
              <w:rPr>
                <w:rFonts w:asciiTheme="minorHAnsi" w:hAnsiTheme="minorHAnsi" w:cstheme="minorHAnsi"/>
                <w:b/>
                <w:bCs/>
              </w:rPr>
            </w:pPr>
            <w:r>
              <w:rPr>
                <w:rFonts w:asciiTheme="minorHAnsi" w:hAnsiTheme="minorHAnsi" w:cstheme="minorHAnsi"/>
                <w:b/>
                <w:bCs/>
              </w:rPr>
              <w:t>Mean</w:t>
            </w:r>
          </w:p>
        </w:tc>
        <w:tc>
          <w:tcPr>
            <w:tcW w:w="3117" w:type="dxa"/>
          </w:tcPr>
          <w:p w14:paraId="0F9B1673" w14:textId="377235BD" w:rsidR="0051280D" w:rsidRPr="0051280D" w:rsidRDefault="0051280D" w:rsidP="00C66A0F">
            <w:pPr>
              <w:spacing w:line="276" w:lineRule="auto"/>
              <w:jc w:val="center"/>
              <w:rPr>
                <w:rFonts w:asciiTheme="minorHAnsi" w:hAnsiTheme="minorHAnsi" w:cstheme="minorHAnsi"/>
                <w:b/>
                <w:bCs/>
              </w:rPr>
            </w:pPr>
            <w:r>
              <w:rPr>
                <w:rFonts w:asciiTheme="minorHAnsi" w:hAnsiTheme="minorHAnsi" w:cstheme="minorHAnsi"/>
                <w:b/>
                <w:bCs/>
              </w:rPr>
              <w:t>Variance</w:t>
            </w:r>
          </w:p>
        </w:tc>
      </w:tr>
      <w:tr w:rsidR="0051280D" w14:paraId="0ACED700" w14:textId="77777777" w:rsidTr="0051280D">
        <w:tc>
          <w:tcPr>
            <w:tcW w:w="3116" w:type="dxa"/>
          </w:tcPr>
          <w:p w14:paraId="11E297BC" w14:textId="4177D832" w:rsidR="0051280D" w:rsidRDefault="0051280D" w:rsidP="00C66A0F">
            <w:pPr>
              <w:spacing w:line="276" w:lineRule="auto"/>
              <w:jc w:val="right"/>
              <w:rPr>
                <w:rFonts w:asciiTheme="minorHAnsi" w:hAnsiTheme="minorHAnsi" w:cstheme="minorHAnsi"/>
              </w:rPr>
            </w:pPr>
            <w:r>
              <w:rPr>
                <w:rFonts w:asciiTheme="minorHAnsi" w:hAnsiTheme="minorHAnsi" w:cstheme="minorHAnsi"/>
              </w:rPr>
              <w:t>1</w:t>
            </w:r>
          </w:p>
        </w:tc>
        <w:tc>
          <w:tcPr>
            <w:tcW w:w="3117" w:type="dxa"/>
          </w:tcPr>
          <w:p w14:paraId="3CE3C3EA" w14:textId="6B921A2B" w:rsidR="0051280D" w:rsidRDefault="0051280D" w:rsidP="00C66A0F">
            <w:pPr>
              <w:spacing w:line="276" w:lineRule="auto"/>
              <w:jc w:val="right"/>
              <w:rPr>
                <w:rFonts w:asciiTheme="minorHAnsi" w:hAnsiTheme="minorHAnsi" w:cstheme="minorHAnsi"/>
              </w:rPr>
            </w:pPr>
            <w:r w:rsidRPr="0051280D">
              <w:rPr>
                <w:rFonts w:asciiTheme="minorHAnsi" w:hAnsiTheme="minorHAnsi" w:cstheme="minorHAnsi"/>
              </w:rPr>
              <w:t>0.013858672478097408</w:t>
            </w:r>
          </w:p>
        </w:tc>
        <w:tc>
          <w:tcPr>
            <w:tcW w:w="3117" w:type="dxa"/>
          </w:tcPr>
          <w:p w14:paraId="08DFBFD4" w14:textId="3F365A56" w:rsidR="0051280D" w:rsidRDefault="0051280D" w:rsidP="00C66A0F">
            <w:pPr>
              <w:spacing w:line="276" w:lineRule="auto"/>
              <w:jc w:val="right"/>
              <w:rPr>
                <w:rFonts w:asciiTheme="minorHAnsi" w:hAnsiTheme="minorHAnsi" w:cstheme="minorHAnsi"/>
              </w:rPr>
            </w:pPr>
            <w:r w:rsidRPr="0051280D">
              <w:rPr>
                <w:rFonts w:asciiTheme="minorHAnsi" w:hAnsiTheme="minorHAnsi" w:cstheme="minorHAnsi"/>
              </w:rPr>
              <w:t>0.00017418973917540548</w:t>
            </w:r>
          </w:p>
        </w:tc>
      </w:tr>
      <w:tr w:rsidR="0051280D" w14:paraId="1E92B86D" w14:textId="77777777" w:rsidTr="0051280D">
        <w:tc>
          <w:tcPr>
            <w:tcW w:w="3116" w:type="dxa"/>
          </w:tcPr>
          <w:p w14:paraId="3C1ACA35" w14:textId="0EF0A867" w:rsidR="0051280D" w:rsidRDefault="0051280D" w:rsidP="00C66A0F">
            <w:pPr>
              <w:spacing w:line="276" w:lineRule="auto"/>
              <w:jc w:val="right"/>
              <w:rPr>
                <w:rFonts w:asciiTheme="minorHAnsi" w:hAnsiTheme="minorHAnsi" w:cstheme="minorHAnsi"/>
              </w:rPr>
            </w:pPr>
            <w:r>
              <w:rPr>
                <w:rFonts w:asciiTheme="minorHAnsi" w:hAnsiTheme="minorHAnsi" w:cstheme="minorHAnsi"/>
              </w:rPr>
              <w:t>2</w:t>
            </w:r>
          </w:p>
        </w:tc>
        <w:tc>
          <w:tcPr>
            <w:tcW w:w="3117" w:type="dxa"/>
          </w:tcPr>
          <w:p w14:paraId="6ACC175D" w14:textId="3A06EE18"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0.012303461910498893</w:t>
            </w:r>
          </w:p>
        </w:tc>
        <w:tc>
          <w:tcPr>
            <w:tcW w:w="3117" w:type="dxa"/>
          </w:tcPr>
          <w:p w14:paraId="32A928E5" w14:textId="4875FFF1"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0.00016470504001987526</w:t>
            </w:r>
          </w:p>
        </w:tc>
      </w:tr>
      <w:tr w:rsidR="0051280D" w14:paraId="1E6022AB" w14:textId="77777777" w:rsidTr="0051280D">
        <w:tc>
          <w:tcPr>
            <w:tcW w:w="3116" w:type="dxa"/>
          </w:tcPr>
          <w:p w14:paraId="7DBA0243" w14:textId="4179243A" w:rsidR="0051280D" w:rsidRDefault="0051280D" w:rsidP="00C66A0F">
            <w:pPr>
              <w:spacing w:line="276" w:lineRule="auto"/>
              <w:jc w:val="right"/>
              <w:rPr>
                <w:rFonts w:asciiTheme="minorHAnsi" w:hAnsiTheme="minorHAnsi" w:cstheme="minorHAnsi"/>
              </w:rPr>
            </w:pPr>
            <w:r>
              <w:rPr>
                <w:rFonts w:asciiTheme="minorHAnsi" w:hAnsiTheme="minorHAnsi" w:cstheme="minorHAnsi"/>
              </w:rPr>
              <w:t>3</w:t>
            </w:r>
          </w:p>
        </w:tc>
        <w:tc>
          <w:tcPr>
            <w:tcW w:w="3117" w:type="dxa"/>
          </w:tcPr>
          <w:p w14:paraId="63F5CE48" w14:textId="4545CB7C"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0.013300150856802513</w:t>
            </w:r>
          </w:p>
        </w:tc>
        <w:tc>
          <w:tcPr>
            <w:tcW w:w="3117" w:type="dxa"/>
          </w:tcPr>
          <w:p w14:paraId="67F7896E" w14:textId="3A6CD878"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0.00017009661987798348</w:t>
            </w:r>
          </w:p>
        </w:tc>
      </w:tr>
      <w:tr w:rsidR="0051280D" w14:paraId="47AB00CE" w14:textId="77777777" w:rsidTr="0051280D">
        <w:tc>
          <w:tcPr>
            <w:tcW w:w="3116" w:type="dxa"/>
          </w:tcPr>
          <w:p w14:paraId="691ECE90" w14:textId="5F6F905F" w:rsidR="0051280D" w:rsidRDefault="0051280D" w:rsidP="00C66A0F">
            <w:pPr>
              <w:spacing w:line="276" w:lineRule="auto"/>
              <w:jc w:val="right"/>
              <w:rPr>
                <w:rFonts w:asciiTheme="minorHAnsi" w:hAnsiTheme="minorHAnsi" w:cstheme="minorHAnsi"/>
              </w:rPr>
            </w:pPr>
            <w:r>
              <w:rPr>
                <w:rFonts w:asciiTheme="minorHAnsi" w:hAnsiTheme="minorHAnsi" w:cstheme="minorHAnsi"/>
              </w:rPr>
              <w:t>4</w:t>
            </w:r>
          </w:p>
        </w:tc>
        <w:tc>
          <w:tcPr>
            <w:tcW w:w="3117" w:type="dxa"/>
          </w:tcPr>
          <w:p w14:paraId="5DE75F59" w14:textId="5935960D"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0.014624846865467396</w:t>
            </w:r>
          </w:p>
        </w:tc>
        <w:tc>
          <w:tcPr>
            <w:tcW w:w="3117" w:type="dxa"/>
          </w:tcPr>
          <w:p w14:paraId="1041CEE6" w14:textId="46FE19F3"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0.00022944861550141895</w:t>
            </w:r>
          </w:p>
        </w:tc>
      </w:tr>
      <w:tr w:rsidR="0051280D" w14:paraId="36AD06EA" w14:textId="77777777" w:rsidTr="0051280D">
        <w:tc>
          <w:tcPr>
            <w:tcW w:w="3116" w:type="dxa"/>
          </w:tcPr>
          <w:p w14:paraId="5AC7506F" w14:textId="56027B68" w:rsidR="0051280D" w:rsidRDefault="0051280D" w:rsidP="00C66A0F">
            <w:pPr>
              <w:spacing w:line="276" w:lineRule="auto"/>
              <w:jc w:val="right"/>
              <w:rPr>
                <w:rFonts w:asciiTheme="minorHAnsi" w:hAnsiTheme="minorHAnsi" w:cstheme="minorHAnsi"/>
              </w:rPr>
            </w:pPr>
            <w:r>
              <w:rPr>
                <w:rFonts w:asciiTheme="minorHAnsi" w:hAnsiTheme="minorHAnsi" w:cstheme="minorHAnsi"/>
              </w:rPr>
              <w:t>5</w:t>
            </w:r>
          </w:p>
        </w:tc>
        <w:tc>
          <w:tcPr>
            <w:tcW w:w="3117" w:type="dxa"/>
          </w:tcPr>
          <w:p w14:paraId="2B658A11" w14:textId="0C8C5FD2"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0.013492076623601867</w:t>
            </w:r>
          </w:p>
        </w:tc>
        <w:tc>
          <w:tcPr>
            <w:tcW w:w="3117" w:type="dxa"/>
          </w:tcPr>
          <w:p w14:paraId="716E7C8C" w14:textId="248FA9AB"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0.0001816752818396449</w:t>
            </w:r>
          </w:p>
        </w:tc>
      </w:tr>
      <w:tr w:rsidR="009C2730" w14:paraId="550469A9" w14:textId="77777777" w:rsidTr="0051280D">
        <w:tc>
          <w:tcPr>
            <w:tcW w:w="3116" w:type="dxa"/>
          </w:tcPr>
          <w:p w14:paraId="1A791591" w14:textId="0BF7886E" w:rsidR="009C2730" w:rsidRPr="009C2730" w:rsidRDefault="009C2730" w:rsidP="00C66A0F">
            <w:pPr>
              <w:spacing w:line="276" w:lineRule="auto"/>
              <w:jc w:val="right"/>
              <w:rPr>
                <w:rFonts w:asciiTheme="minorHAnsi" w:hAnsiTheme="minorHAnsi" w:cstheme="minorHAnsi"/>
                <w:b/>
                <w:bCs/>
              </w:rPr>
            </w:pPr>
            <w:r w:rsidRPr="009C2730">
              <w:rPr>
                <w:rFonts w:asciiTheme="minorHAnsi" w:hAnsiTheme="minorHAnsi" w:cstheme="minorHAnsi"/>
                <w:b/>
                <w:bCs/>
              </w:rPr>
              <w:t>avg</w:t>
            </w:r>
          </w:p>
        </w:tc>
        <w:tc>
          <w:tcPr>
            <w:tcW w:w="3117" w:type="dxa"/>
          </w:tcPr>
          <w:p w14:paraId="323D1F7D" w14:textId="7B47198E" w:rsidR="009C2730" w:rsidRPr="009C2730" w:rsidRDefault="009C2730" w:rsidP="00C66A0F">
            <w:pPr>
              <w:spacing w:line="276" w:lineRule="auto"/>
              <w:jc w:val="right"/>
              <w:rPr>
                <w:rFonts w:asciiTheme="minorHAnsi" w:hAnsiTheme="minorHAnsi" w:cstheme="minorHAnsi"/>
              </w:rPr>
            </w:pPr>
            <w:r>
              <w:rPr>
                <w:rFonts w:asciiTheme="minorHAnsi" w:hAnsiTheme="minorHAnsi" w:cstheme="minorHAnsi"/>
              </w:rPr>
              <w:t>0.013515842</w:t>
            </w:r>
          </w:p>
        </w:tc>
        <w:tc>
          <w:tcPr>
            <w:tcW w:w="3117" w:type="dxa"/>
          </w:tcPr>
          <w:p w14:paraId="6DEDC0A5" w14:textId="55C5B4B8" w:rsidR="009C2730" w:rsidRPr="009C2730" w:rsidRDefault="009C2730" w:rsidP="00C66A0F">
            <w:pPr>
              <w:spacing w:line="276" w:lineRule="auto"/>
              <w:jc w:val="right"/>
              <w:rPr>
                <w:rFonts w:asciiTheme="minorHAnsi" w:hAnsiTheme="minorHAnsi" w:cstheme="minorHAnsi"/>
              </w:rPr>
            </w:pPr>
            <w:r>
              <w:rPr>
                <w:rFonts w:asciiTheme="minorHAnsi" w:hAnsiTheme="minorHAnsi" w:cstheme="minorHAnsi"/>
              </w:rPr>
              <w:t>0.000184023</w:t>
            </w:r>
          </w:p>
        </w:tc>
      </w:tr>
    </w:tbl>
    <w:p w14:paraId="42A0A107" w14:textId="77777777" w:rsidR="0051280D" w:rsidRPr="001D1780" w:rsidRDefault="0051280D" w:rsidP="00C66A0F">
      <w:pPr>
        <w:spacing w:line="276" w:lineRule="auto"/>
        <w:rPr>
          <w:rFonts w:asciiTheme="minorHAnsi" w:hAnsiTheme="minorHAnsi" w:cstheme="minorHAnsi"/>
        </w:rPr>
      </w:pPr>
    </w:p>
    <w:p w14:paraId="17FD5986" w14:textId="783B5694" w:rsidR="001D1780" w:rsidRPr="009C2730" w:rsidRDefault="009C2730" w:rsidP="00C66A0F">
      <w:pPr>
        <w:spacing w:line="276" w:lineRule="auto"/>
        <w:ind w:firstLine="720"/>
        <w:rPr>
          <w:rFonts w:asciiTheme="minorHAnsi" w:hAnsiTheme="minorHAnsi" w:cstheme="minorHAnsi"/>
        </w:rPr>
      </w:pPr>
      <w:r w:rsidRPr="009C2730">
        <w:rPr>
          <w:rFonts w:asciiTheme="minorHAnsi" w:hAnsiTheme="minorHAnsi" w:cstheme="minorHAnsi"/>
        </w:rPr>
        <w:t xml:space="preserve">The average mean is 0.013515842 while the average variance is 0.000184023. </w:t>
      </w:r>
    </w:p>
    <w:p w14:paraId="177567C6" w14:textId="524DF3AC" w:rsidR="009C2730" w:rsidRPr="009C2730" w:rsidRDefault="009C2730" w:rsidP="00C66A0F">
      <w:pPr>
        <w:spacing w:line="276" w:lineRule="auto"/>
        <w:ind w:firstLine="720"/>
        <w:rPr>
          <w:rFonts w:asciiTheme="minorHAnsi" w:hAnsiTheme="minorHAnsi" w:cstheme="minorHAnsi"/>
        </w:rPr>
      </w:pPr>
      <w:r w:rsidRPr="009C2730">
        <w:rPr>
          <w:rFonts w:asciiTheme="minorHAnsi" w:hAnsiTheme="minorHAnsi" w:cstheme="minorHAnsi"/>
        </w:rPr>
        <w:t>This agrees with the expected values since the mean of the function is given by 1/</w:t>
      </w:r>
      <w:r w:rsidRPr="009C2730">
        <w:rPr>
          <w:rFonts w:ascii="Cambria Math" w:hAnsi="Cambria Math" w:cs="Cambria Math"/>
        </w:rPr>
        <w:t>𝜆</w:t>
      </w:r>
      <w:r w:rsidRPr="009C2730">
        <w:rPr>
          <w:rFonts w:asciiTheme="minorHAnsi" w:hAnsiTheme="minorHAnsi" w:cstheme="minorHAnsi"/>
        </w:rPr>
        <w:t xml:space="preserve">, which in our case, with </w:t>
      </w:r>
      <w:r w:rsidRPr="009C2730">
        <w:rPr>
          <w:rFonts w:ascii="Cambria Math" w:hAnsi="Cambria Math" w:cs="Cambria Math"/>
        </w:rPr>
        <w:t>𝜆</w:t>
      </w:r>
      <w:r w:rsidRPr="009C2730">
        <w:rPr>
          <w:rFonts w:asciiTheme="minorHAnsi" w:hAnsiTheme="minorHAnsi" w:cstheme="minorHAnsi"/>
        </w:rPr>
        <w:t xml:space="preserve"> = 75, 1/ </w:t>
      </w:r>
      <w:r w:rsidRPr="009C2730">
        <w:rPr>
          <w:rFonts w:ascii="Cambria Math" w:hAnsi="Cambria Math" w:cs="Cambria Math"/>
        </w:rPr>
        <w:t>𝜆</w:t>
      </w:r>
      <w:r w:rsidRPr="009C2730">
        <w:rPr>
          <w:rFonts w:asciiTheme="minorHAnsi" w:hAnsiTheme="minorHAnsi" w:cstheme="minorHAnsi"/>
        </w:rPr>
        <w:t xml:space="preserve"> = 0.0133.</w:t>
      </w:r>
    </w:p>
    <w:p w14:paraId="1389F078" w14:textId="2130B533" w:rsidR="009C2730" w:rsidRPr="009C2730" w:rsidRDefault="009C2730" w:rsidP="00C66A0F">
      <w:pPr>
        <w:spacing w:line="276" w:lineRule="auto"/>
        <w:ind w:firstLine="720"/>
        <w:rPr>
          <w:rFonts w:asciiTheme="minorHAnsi" w:hAnsiTheme="minorHAnsi" w:cstheme="minorHAnsi"/>
        </w:rPr>
      </w:pPr>
      <w:r w:rsidRPr="009C2730">
        <w:rPr>
          <w:rFonts w:asciiTheme="minorHAnsi" w:hAnsiTheme="minorHAnsi" w:cstheme="minorHAnsi"/>
        </w:rPr>
        <w:t xml:space="preserve">The variance also agrees with expected value since the expected value is 1/ </w:t>
      </w:r>
      <w:r w:rsidRPr="009C2730">
        <w:rPr>
          <w:rFonts w:ascii="Cambria Math" w:hAnsi="Cambria Math" w:cs="Cambria Math"/>
        </w:rPr>
        <w:t>𝜆</w:t>
      </w:r>
      <w:r w:rsidRPr="009C2730">
        <w:rPr>
          <w:rFonts w:asciiTheme="minorHAnsi" w:hAnsiTheme="minorHAnsi" w:cstheme="minorHAnsi"/>
          <w:vertAlign w:val="superscript"/>
        </w:rPr>
        <w:softHyphen/>
        <w:t>2</w:t>
      </w:r>
      <w:r w:rsidRPr="009C2730">
        <w:rPr>
          <w:rFonts w:asciiTheme="minorHAnsi" w:hAnsiTheme="minorHAnsi" w:cstheme="minorHAnsi"/>
        </w:rPr>
        <w:t>, which in our case is equal to 1.778*10</w:t>
      </w:r>
      <w:r w:rsidRPr="009C2730">
        <w:rPr>
          <w:rFonts w:asciiTheme="minorHAnsi" w:hAnsiTheme="minorHAnsi" w:cstheme="minorHAnsi"/>
        </w:rPr>
        <w:softHyphen/>
      </w:r>
      <w:r w:rsidRPr="009C2730">
        <w:rPr>
          <w:rFonts w:asciiTheme="minorHAnsi" w:hAnsiTheme="minorHAnsi" w:cstheme="minorHAnsi"/>
          <w:vertAlign w:val="superscript"/>
        </w:rPr>
        <w:t>-4</w:t>
      </w:r>
      <w:r w:rsidRPr="009C2730">
        <w:rPr>
          <w:rFonts w:asciiTheme="minorHAnsi" w:hAnsiTheme="minorHAnsi" w:cstheme="minorHAnsi"/>
        </w:rPr>
        <w:t xml:space="preserve">. </w:t>
      </w:r>
    </w:p>
    <w:p w14:paraId="1D3CA2D5" w14:textId="37AAF79D" w:rsidR="001D1780" w:rsidRDefault="001D1780" w:rsidP="00C66A0F">
      <w:pPr>
        <w:pStyle w:val="Heading1"/>
        <w:spacing w:line="276" w:lineRule="auto"/>
      </w:pPr>
      <w:bookmarkStart w:id="1" w:name="_Toc116567762"/>
      <w:r>
        <w:t>I. M/M/1 Queue</w:t>
      </w:r>
      <w:bookmarkEnd w:id="1"/>
    </w:p>
    <w:p w14:paraId="08C6AD02" w14:textId="48E7CD97" w:rsidR="001D1780" w:rsidRDefault="001D1780" w:rsidP="00C66A0F">
      <w:pPr>
        <w:spacing w:line="276" w:lineRule="auto"/>
      </w:pPr>
    </w:p>
    <w:p w14:paraId="4B460FAB" w14:textId="35CAFF5C" w:rsidR="00C66A0F" w:rsidRPr="008D1CDF" w:rsidRDefault="001D1780" w:rsidP="008D1CDF">
      <w:pPr>
        <w:pStyle w:val="Heading2"/>
        <w:spacing w:line="276" w:lineRule="auto"/>
      </w:pPr>
      <w:bookmarkStart w:id="2" w:name="_Toc116567763"/>
      <w:r>
        <w:t>Question 2</w:t>
      </w:r>
      <w:bookmarkEnd w:id="2"/>
    </w:p>
    <w:p w14:paraId="34195550" w14:textId="56A70B59" w:rsidR="00C66A0F" w:rsidRDefault="00C66A0F" w:rsidP="00C66A0F">
      <w:pPr>
        <w:spacing w:line="276" w:lineRule="auto"/>
        <w:ind w:firstLine="720"/>
        <w:rPr>
          <w:rFonts w:asciiTheme="minorHAnsi" w:hAnsiTheme="minorHAnsi" w:cstheme="minorHAnsi"/>
        </w:rPr>
      </w:pPr>
      <w:r>
        <w:rPr>
          <w:rFonts w:asciiTheme="minorHAnsi" w:hAnsiTheme="minorHAnsi" w:cstheme="minorHAnsi"/>
        </w:rPr>
        <w:t xml:space="preserve">In our code, we have </w:t>
      </w:r>
      <w:r w:rsidR="00A76003">
        <w:rPr>
          <w:rFonts w:asciiTheme="minorHAnsi" w:hAnsiTheme="minorHAnsi" w:cstheme="minorHAnsi"/>
        </w:rPr>
        <w:t>5</w:t>
      </w:r>
      <w:r>
        <w:rPr>
          <w:rFonts w:asciiTheme="minorHAnsi" w:hAnsiTheme="minorHAnsi" w:cstheme="minorHAnsi"/>
        </w:rPr>
        <w:t xml:space="preserve"> defined functions that will be performing all the calculations. In the main function, we will be defining the variables needed and printing the final E(N) and P_idle</w:t>
      </w:r>
      <w:r w:rsidR="00A76003">
        <w:rPr>
          <w:rFonts w:asciiTheme="minorHAnsi" w:hAnsiTheme="minorHAnsi" w:cstheme="minorHAnsi"/>
        </w:rPr>
        <w:t xml:space="preserve"> graphs</w:t>
      </w:r>
      <w:r>
        <w:rPr>
          <w:rFonts w:asciiTheme="minorHAnsi" w:hAnsiTheme="minorHAnsi" w:cstheme="minorHAnsi"/>
        </w:rPr>
        <w:t xml:space="preserve">. </w:t>
      </w:r>
    </w:p>
    <w:p w14:paraId="7BA0F9EA" w14:textId="77777777" w:rsidR="00621092" w:rsidRDefault="00621092" w:rsidP="00C66A0F">
      <w:pPr>
        <w:spacing w:line="276" w:lineRule="auto"/>
        <w:ind w:firstLine="720"/>
        <w:rPr>
          <w:rFonts w:asciiTheme="minorHAnsi" w:hAnsiTheme="minorHAnsi" w:cstheme="minorHAnsi"/>
        </w:rPr>
      </w:pPr>
    </w:p>
    <w:p w14:paraId="1E9E82F5" w14:textId="2B7CE28E" w:rsidR="00C66A0F" w:rsidRDefault="00C66A0F" w:rsidP="00C66A0F">
      <w:pPr>
        <w:spacing w:line="276" w:lineRule="auto"/>
        <w:ind w:firstLine="720"/>
        <w:rPr>
          <w:rFonts w:asciiTheme="minorHAnsi" w:hAnsiTheme="minorHAnsi" w:cstheme="minorHAnsi"/>
        </w:rPr>
      </w:pPr>
      <w:r>
        <w:rPr>
          <w:rFonts w:asciiTheme="minorHAnsi" w:hAnsiTheme="minorHAnsi" w:cstheme="minorHAnsi"/>
        </w:rPr>
        <w:t xml:space="preserve">Our </w:t>
      </w:r>
      <w:r w:rsidR="00A76003">
        <w:rPr>
          <w:rFonts w:asciiTheme="minorHAnsi" w:hAnsiTheme="minorHAnsi" w:cstheme="minorHAnsi"/>
        </w:rPr>
        <w:t>5</w:t>
      </w:r>
      <w:r>
        <w:rPr>
          <w:rFonts w:asciiTheme="minorHAnsi" w:hAnsiTheme="minorHAnsi" w:cstheme="minorHAnsi"/>
        </w:rPr>
        <w:t xml:space="preserve"> defined functions are </w:t>
      </w:r>
      <w:r w:rsidRPr="00621092">
        <w:rPr>
          <w:rFonts w:asciiTheme="minorHAnsi" w:hAnsiTheme="minorHAnsi" w:cstheme="minorHAnsi"/>
          <w:b/>
          <w:bCs/>
        </w:rPr>
        <w:t>generateExponentialVar</w:t>
      </w:r>
      <w:r>
        <w:rPr>
          <w:rFonts w:asciiTheme="minorHAnsi" w:hAnsiTheme="minorHAnsi" w:cstheme="minorHAnsi"/>
        </w:rPr>
        <w:t xml:space="preserve">(lamb), </w:t>
      </w:r>
      <w:proofErr w:type="gramStart"/>
      <w:r w:rsidRPr="00621092">
        <w:rPr>
          <w:rFonts w:asciiTheme="minorHAnsi" w:hAnsiTheme="minorHAnsi" w:cstheme="minorHAnsi"/>
          <w:b/>
          <w:bCs/>
        </w:rPr>
        <w:t>populateArrays</w:t>
      </w:r>
      <w:r>
        <w:rPr>
          <w:rFonts w:asciiTheme="minorHAnsi" w:hAnsiTheme="minorHAnsi" w:cstheme="minorHAnsi"/>
        </w:rPr>
        <w:t>(</w:t>
      </w:r>
      <w:proofErr w:type="gramEnd"/>
      <w:r>
        <w:rPr>
          <w:rFonts w:asciiTheme="minorHAnsi" w:hAnsiTheme="minorHAnsi" w:cstheme="minorHAnsi"/>
        </w:rPr>
        <w:t xml:space="preserve">lamb, lambL, C, T), </w:t>
      </w:r>
      <w:r w:rsidRPr="00621092">
        <w:rPr>
          <w:rFonts w:asciiTheme="minorHAnsi" w:hAnsiTheme="minorHAnsi" w:cstheme="minorHAnsi"/>
          <w:b/>
          <w:bCs/>
        </w:rPr>
        <w:t>createDES</w:t>
      </w:r>
      <w:r>
        <w:rPr>
          <w:rFonts w:asciiTheme="minorHAnsi" w:hAnsiTheme="minorHAnsi" w:cstheme="minorHAnsi"/>
        </w:rPr>
        <w:t xml:space="preserve">(p_a, p_d, o), </w:t>
      </w:r>
      <w:r w:rsidRPr="00621092">
        <w:rPr>
          <w:rFonts w:asciiTheme="minorHAnsi" w:hAnsiTheme="minorHAnsi" w:cstheme="minorHAnsi"/>
          <w:b/>
          <w:bCs/>
        </w:rPr>
        <w:t>queueProcessing</w:t>
      </w:r>
      <w:r>
        <w:rPr>
          <w:rFonts w:asciiTheme="minorHAnsi" w:hAnsiTheme="minorHAnsi" w:cstheme="minorHAnsi"/>
        </w:rPr>
        <w:t>(DES, T)</w:t>
      </w:r>
      <w:r w:rsidR="00A76003">
        <w:rPr>
          <w:rFonts w:asciiTheme="minorHAnsi" w:hAnsiTheme="minorHAnsi" w:cstheme="minorHAnsi"/>
        </w:rPr>
        <w:t xml:space="preserve">, and </w:t>
      </w:r>
      <w:r w:rsidR="00A76003">
        <w:rPr>
          <w:rFonts w:asciiTheme="minorHAnsi" w:hAnsiTheme="minorHAnsi" w:cstheme="minorHAnsi"/>
          <w:b/>
          <w:bCs/>
        </w:rPr>
        <w:t>oneSimulation</w:t>
      </w:r>
      <w:r w:rsidR="00A76003">
        <w:rPr>
          <w:rFonts w:asciiTheme="minorHAnsi" w:hAnsiTheme="minorHAnsi" w:cstheme="minorHAnsi"/>
        </w:rPr>
        <w:t>(lamb, avg_l, C, T)</w:t>
      </w:r>
      <w:r>
        <w:rPr>
          <w:rFonts w:asciiTheme="minorHAnsi" w:hAnsiTheme="minorHAnsi" w:cstheme="minorHAnsi"/>
        </w:rPr>
        <w:t xml:space="preserve">. </w:t>
      </w:r>
    </w:p>
    <w:p w14:paraId="4D919FA4" w14:textId="77777777" w:rsidR="00621092" w:rsidRDefault="00621092" w:rsidP="00C66A0F">
      <w:pPr>
        <w:spacing w:line="276" w:lineRule="auto"/>
        <w:ind w:firstLine="720"/>
        <w:rPr>
          <w:rFonts w:asciiTheme="minorHAnsi" w:hAnsiTheme="minorHAnsi" w:cstheme="minorHAnsi"/>
        </w:rPr>
      </w:pPr>
    </w:p>
    <w:p w14:paraId="4891685D" w14:textId="1E0AB49C" w:rsidR="00C66A0F" w:rsidRDefault="00C66A0F" w:rsidP="00C66A0F">
      <w:pPr>
        <w:spacing w:line="276" w:lineRule="auto"/>
        <w:ind w:firstLine="720"/>
        <w:rPr>
          <w:rFonts w:asciiTheme="minorHAnsi" w:hAnsiTheme="minorHAnsi" w:cstheme="minorHAnsi"/>
        </w:rPr>
      </w:pPr>
      <w:r w:rsidRPr="00621092">
        <w:rPr>
          <w:rFonts w:asciiTheme="minorHAnsi" w:hAnsiTheme="minorHAnsi" w:cstheme="minorHAnsi"/>
          <w:b/>
          <w:bCs/>
        </w:rPr>
        <w:t>generateExponentialVar</w:t>
      </w:r>
      <w:r>
        <w:rPr>
          <w:rFonts w:asciiTheme="minorHAnsi" w:hAnsiTheme="minorHAnsi" w:cstheme="minorHAnsi"/>
        </w:rPr>
        <w:t xml:space="preserve">(lamb) </w:t>
      </w:r>
      <w:r w:rsidR="00621092">
        <w:rPr>
          <w:rFonts w:asciiTheme="minorHAnsi" w:hAnsiTheme="minorHAnsi" w:cstheme="minorHAnsi"/>
        </w:rPr>
        <w:t xml:space="preserve">shown in Fig. 1 </w:t>
      </w:r>
      <w:r>
        <w:rPr>
          <w:rFonts w:asciiTheme="minorHAnsi" w:hAnsiTheme="minorHAnsi" w:cstheme="minorHAnsi"/>
        </w:rPr>
        <w:t xml:space="preserve">generates a random exponential value with the </w:t>
      </w:r>
      <w:r w:rsidR="00621092">
        <w:rPr>
          <w:rFonts w:asciiTheme="minorHAnsi" w:hAnsiTheme="minorHAnsi" w:cstheme="minorHAnsi"/>
        </w:rPr>
        <w:t xml:space="preserve">inverse method. The input of this function is the </w:t>
      </w:r>
      <w:r w:rsidR="00621092" w:rsidRPr="009C2730">
        <w:rPr>
          <w:rFonts w:ascii="Cambria Math" w:hAnsi="Cambria Math" w:cs="Cambria Math"/>
        </w:rPr>
        <w:t>𝜆</w:t>
      </w:r>
      <w:r w:rsidR="00621092">
        <w:rPr>
          <w:rFonts w:asciiTheme="minorHAnsi" w:hAnsiTheme="minorHAnsi" w:cstheme="minorHAnsi"/>
        </w:rPr>
        <w:t xml:space="preserve"> found in the equation. This function is used to generate the various random exponential values that are needed throughout the code. This includes inter-arrival time, inter-observation time, and packet length</w:t>
      </w:r>
    </w:p>
    <w:p w14:paraId="6750998E" w14:textId="77777777" w:rsidR="00621092" w:rsidRDefault="00C66A0F" w:rsidP="00B74750">
      <w:pPr>
        <w:keepNext/>
        <w:spacing w:line="276" w:lineRule="auto"/>
        <w:ind w:firstLine="720"/>
      </w:pPr>
      <w:r>
        <w:rPr>
          <w:noProof/>
        </w:rPr>
        <w:lastRenderedPageBreak/>
        <w:drawing>
          <wp:inline distT="0" distB="0" distL="0" distR="0" wp14:anchorId="7A5E9C25" wp14:editId="1A993327">
            <wp:extent cx="4981575" cy="138112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981575" cy="1381125"/>
                    </a:xfrm>
                    <a:prstGeom prst="rect">
                      <a:avLst/>
                    </a:prstGeom>
                  </pic:spPr>
                </pic:pic>
              </a:graphicData>
            </a:graphic>
          </wp:inline>
        </w:drawing>
      </w:r>
    </w:p>
    <w:p w14:paraId="33C79B9A" w14:textId="4D93D446" w:rsidR="00C66A0F" w:rsidRDefault="00621092" w:rsidP="00A21621">
      <w:pPr>
        <w:pStyle w:val="Caption"/>
        <w:rPr>
          <w:rFonts w:asciiTheme="minorHAnsi" w:hAnsiTheme="minorHAnsi" w:cstheme="minorHAnsi"/>
        </w:rPr>
      </w:pPr>
      <w:r>
        <w:t xml:space="preserve">Figure </w:t>
      </w:r>
      <w:r>
        <w:fldChar w:fldCharType="begin"/>
      </w:r>
      <w:r>
        <w:instrText xml:space="preserve"> SEQ Figure \* ARABIC </w:instrText>
      </w:r>
      <w:r>
        <w:fldChar w:fldCharType="separate"/>
      </w:r>
      <w:r w:rsidR="00117C5E">
        <w:rPr>
          <w:noProof/>
        </w:rPr>
        <w:t>1</w:t>
      </w:r>
      <w:r>
        <w:fldChar w:fldCharType="end"/>
      </w:r>
      <w:r>
        <w:t>. generateExponentialVar function</w:t>
      </w:r>
    </w:p>
    <w:p w14:paraId="77420894" w14:textId="3B500E1A" w:rsidR="00621092" w:rsidRDefault="00621092" w:rsidP="00621092">
      <w:pPr>
        <w:spacing w:line="276" w:lineRule="auto"/>
        <w:rPr>
          <w:rFonts w:asciiTheme="minorHAnsi" w:hAnsiTheme="minorHAnsi" w:cstheme="minorHAnsi"/>
        </w:rPr>
      </w:pPr>
    </w:p>
    <w:p w14:paraId="5BF06116" w14:textId="77777777" w:rsidR="00621092" w:rsidRDefault="00621092" w:rsidP="00621092">
      <w:pPr>
        <w:spacing w:line="276" w:lineRule="auto"/>
        <w:rPr>
          <w:rFonts w:asciiTheme="minorHAnsi" w:hAnsiTheme="minorHAnsi" w:cstheme="minorHAnsi"/>
        </w:rPr>
      </w:pPr>
      <w:r>
        <w:rPr>
          <w:rFonts w:asciiTheme="minorHAnsi" w:hAnsiTheme="minorHAnsi" w:cstheme="minorHAnsi"/>
        </w:rPr>
        <w:tab/>
      </w:r>
      <w:proofErr w:type="gramStart"/>
      <w:r>
        <w:rPr>
          <w:rFonts w:asciiTheme="minorHAnsi" w:hAnsiTheme="minorHAnsi" w:cstheme="minorHAnsi"/>
          <w:b/>
          <w:bCs/>
        </w:rPr>
        <w:t>populateArrays</w:t>
      </w:r>
      <w:r>
        <w:rPr>
          <w:rFonts w:asciiTheme="minorHAnsi" w:hAnsiTheme="minorHAnsi" w:cstheme="minorHAnsi"/>
        </w:rPr>
        <w:t>(</w:t>
      </w:r>
      <w:proofErr w:type="gramEnd"/>
      <w:r>
        <w:rPr>
          <w:rFonts w:asciiTheme="minorHAnsi" w:hAnsiTheme="minorHAnsi" w:cstheme="minorHAnsi"/>
        </w:rPr>
        <w:t xml:space="preserve">lamb, lambL, C, T) generates the multiples arrays that contain packet arrival times, packet departure times, as well observation times. Since this is an infinite queue, all these values are pre-generated and thus, this function </w:t>
      </w:r>
      <w:proofErr w:type="gramStart"/>
      <w:r>
        <w:rPr>
          <w:rFonts w:asciiTheme="minorHAnsi" w:hAnsiTheme="minorHAnsi" w:cstheme="minorHAnsi"/>
        </w:rPr>
        <w:t>is able to</w:t>
      </w:r>
      <w:proofErr w:type="gramEnd"/>
      <w:r>
        <w:rPr>
          <w:rFonts w:asciiTheme="minorHAnsi" w:hAnsiTheme="minorHAnsi" w:cstheme="minorHAnsi"/>
        </w:rPr>
        <w:t xml:space="preserve"> return packet departure times as well as the other two (which is not the case for finite queue). </w:t>
      </w:r>
    </w:p>
    <w:p w14:paraId="41ECC88E" w14:textId="33D6C9F3" w:rsidR="00A21621" w:rsidRDefault="00621092" w:rsidP="00621092">
      <w:pPr>
        <w:spacing w:line="276" w:lineRule="auto"/>
        <w:rPr>
          <w:rFonts w:asciiTheme="minorHAnsi" w:hAnsiTheme="minorHAnsi" w:cstheme="minorHAnsi"/>
        </w:rPr>
      </w:pPr>
      <w:r>
        <w:rPr>
          <w:rFonts w:asciiTheme="minorHAnsi" w:hAnsiTheme="minorHAnsi" w:cstheme="minorHAnsi"/>
        </w:rPr>
        <w:tab/>
      </w:r>
      <w:proofErr w:type="gramStart"/>
      <w:r>
        <w:rPr>
          <w:rFonts w:asciiTheme="minorHAnsi" w:hAnsiTheme="minorHAnsi" w:cstheme="minorHAnsi"/>
        </w:rPr>
        <w:t>In order to</w:t>
      </w:r>
      <w:proofErr w:type="gramEnd"/>
      <w:r>
        <w:rPr>
          <w:rFonts w:asciiTheme="minorHAnsi" w:hAnsiTheme="minorHAnsi" w:cstheme="minorHAnsi"/>
        </w:rPr>
        <w:t xml:space="preserve"> generate inter-arrival times, inter-observation times, as well as packet length, we specify the necessary lambda and run this through the previous function, </w:t>
      </w:r>
      <w:r>
        <w:rPr>
          <w:rFonts w:asciiTheme="minorHAnsi" w:hAnsiTheme="minorHAnsi" w:cstheme="minorHAnsi"/>
          <w:b/>
          <w:bCs/>
        </w:rPr>
        <w:t>generateExponentialVar</w:t>
      </w:r>
      <w:r>
        <w:rPr>
          <w:rFonts w:asciiTheme="minorHAnsi" w:hAnsiTheme="minorHAnsi" w:cstheme="minorHAnsi"/>
        </w:rPr>
        <w:t xml:space="preserve">. The arrival time that is appended to the arrival time array will then be a cumulative value of all the previously generated inter-arrival times. This logic also holds for observation times, with the difference being that the rate will be 5 times faster for observation times. A sample of the code used to generate arrival times is shown </w:t>
      </w:r>
      <w:r w:rsidR="00A21621">
        <w:rPr>
          <w:rFonts w:asciiTheme="minorHAnsi" w:hAnsiTheme="minorHAnsi" w:cstheme="minorHAnsi"/>
        </w:rPr>
        <w:t xml:space="preserve">in Fig. 2 below. </w:t>
      </w:r>
    </w:p>
    <w:p w14:paraId="6069CB79" w14:textId="55AFDC5D" w:rsidR="00A21621" w:rsidRDefault="00A21621" w:rsidP="000257F5">
      <w:pPr>
        <w:keepNext/>
        <w:spacing w:line="276" w:lineRule="auto"/>
      </w:pPr>
      <w:r>
        <w:rPr>
          <w:noProof/>
        </w:rPr>
        <w:drawing>
          <wp:inline distT="0" distB="0" distL="0" distR="0" wp14:anchorId="2712586D" wp14:editId="3E1379ED">
            <wp:extent cx="5943600" cy="1119505"/>
            <wp:effectExtent l="0" t="0" r="0" b="444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8"/>
                    <a:stretch>
                      <a:fillRect/>
                    </a:stretch>
                  </pic:blipFill>
                  <pic:spPr>
                    <a:xfrm>
                      <a:off x="0" y="0"/>
                      <a:ext cx="5943600" cy="1119505"/>
                    </a:xfrm>
                    <a:prstGeom prst="rect">
                      <a:avLst/>
                    </a:prstGeom>
                  </pic:spPr>
                </pic:pic>
              </a:graphicData>
            </a:graphic>
          </wp:inline>
        </w:drawing>
      </w:r>
    </w:p>
    <w:p w14:paraId="632D5F08" w14:textId="6DCC9893" w:rsidR="00A21621" w:rsidRDefault="00A21621" w:rsidP="000257F5">
      <w:pPr>
        <w:pStyle w:val="Caption"/>
        <w:spacing w:line="276" w:lineRule="auto"/>
      </w:pPr>
      <w:r>
        <w:t xml:space="preserve">Figure </w:t>
      </w:r>
      <w:r>
        <w:fldChar w:fldCharType="begin"/>
      </w:r>
      <w:r>
        <w:instrText xml:space="preserve"> SEQ Figure \* ARABIC </w:instrText>
      </w:r>
      <w:r>
        <w:fldChar w:fldCharType="separate"/>
      </w:r>
      <w:r w:rsidR="00117C5E">
        <w:rPr>
          <w:noProof/>
        </w:rPr>
        <w:t>2</w:t>
      </w:r>
      <w:r>
        <w:fldChar w:fldCharType="end"/>
      </w:r>
      <w:r>
        <w:t>. Sample code used to generate arrival times</w:t>
      </w:r>
    </w:p>
    <w:p w14:paraId="2F242210" w14:textId="6DD42225" w:rsidR="00A21621" w:rsidRDefault="00A21621" w:rsidP="000257F5">
      <w:pPr>
        <w:spacing w:line="276" w:lineRule="auto"/>
        <w:rPr>
          <w:rFonts w:asciiTheme="minorHAnsi" w:hAnsiTheme="minorHAnsi" w:cstheme="minorHAnsi"/>
        </w:rPr>
      </w:pPr>
      <w:r>
        <w:tab/>
      </w:r>
      <w:r>
        <w:rPr>
          <w:rFonts w:asciiTheme="minorHAnsi" w:hAnsiTheme="minorHAnsi" w:cstheme="minorHAnsi"/>
        </w:rPr>
        <w:t xml:space="preserve">Departure time is calculated differently, and since it uses information from both arrival times and packet length, it is calculated after the above while loops. Since there is one packet departure for every packet arrival, a for loop will iterate that many times. </w:t>
      </w:r>
      <w:r w:rsidR="0043639B">
        <w:rPr>
          <w:rFonts w:asciiTheme="minorHAnsi" w:hAnsiTheme="minorHAnsi" w:cstheme="minorHAnsi"/>
        </w:rPr>
        <w:t>In the for loop</w:t>
      </w:r>
      <w:r w:rsidR="00FC13BD">
        <w:rPr>
          <w:rFonts w:asciiTheme="minorHAnsi" w:hAnsiTheme="minorHAnsi" w:cstheme="minorHAnsi"/>
        </w:rPr>
        <w:t>,</w:t>
      </w:r>
      <w:r w:rsidR="0043639B">
        <w:rPr>
          <w:rFonts w:asciiTheme="minorHAnsi" w:hAnsiTheme="minorHAnsi" w:cstheme="minorHAnsi"/>
        </w:rPr>
        <w:t xml:space="preserve"> a service time will be calculated each iteration based on the correlated random packet length. For the first arrival time, the departure will be directly correlated with arrival time plus the service time. For every packet after that, a check needs to be performed. If the current packet arrival time is greater than the previous departure time, then there is no queue, and the departure will be a simple sum of packet arrival time and packet service time. If the current packet arrives before the previous packet departs, that means there is a </w:t>
      </w:r>
      <w:r w:rsidR="00D95D0F">
        <w:rPr>
          <w:rFonts w:asciiTheme="minorHAnsi" w:hAnsiTheme="minorHAnsi" w:cstheme="minorHAnsi"/>
        </w:rPr>
        <w:t>queue,</w:t>
      </w:r>
      <w:r w:rsidR="0043639B">
        <w:rPr>
          <w:rFonts w:asciiTheme="minorHAnsi" w:hAnsiTheme="minorHAnsi" w:cstheme="minorHAnsi"/>
        </w:rPr>
        <w:t xml:space="preserve"> and the packet needs to wait</w:t>
      </w:r>
      <w:r w:rsidR="00D95D0F">
        <w:rPr>
          <w:rFonts w:asciiTheme="minorHAnsi" w:hAnsiTheme="minorHAnsi" w:cstheme="minorHAnsi"/>
        </w:rPr>
        <w:t xml:space="preserve">. This means the departure time will </w:t>
      </w:r>
      <w:proofErr w:type="gramStart"/>
      <w:r w:rsidR="00D95D0F">
        <w:rPr>
          <w:rFonts w:asciiTheme="minorHAnsi" w:hAnsiTheme="minorHAnsi" w:cstheme="minorHAnsi"/>
        </w:rPr>
        <w:t>actually be</w:t>
      </w:r>
      <w:proofErr w:type="gramEnd"/>
      <w:r w:rsidR="00D95D0F">
        <w:rPr>
          <w:rFonts w:asciiTheme="minorHAnsi" w:hAnsiTheme="minorHAnsi" w:cstheme="minorHAnsi"/>
        </w:rPr>
        <w:t xml:space="preserve"> the sum of the previous departure time and the current packet service time. </w:t>
      </w:r>
      <w:r w:rsidR="009322B7">
        <w:rPr>
          <w:rFonts w:asciiTheme="minorHAnsi" w:hAnsiTheme="minorHAnsi" w:cstheme="minorHAnsi"/>
        </w:rPr>
        <w:t xml:space="preserve">The value that is calculated is then appended onto an array that will contain all the final departure times. </w:t>
      </w:r>
      <w:r w:rsidR="00D95D0F">
        <w:rPr>
          <w:rFonts w:asciiTheme="minorHAnsi" w:hAnsiTheme="minorHAnsi" w:cstheme="minorHAnsi"/>
        </w:rPr>
        <w:t xml:space="preserve">The code that does this can be found in Fig. 3. </w:t>
      </w:r>
    </w:p>
    <w:p w14:paraId="7A2FC74B" w14:textId="15FD82D6" w:rsidR="00D95D0F" w:rsidRDefault="00D95D0F" w:rsidP="000257F5">
      <w:pPr>
        <w:spacing w:line="276" w:lineRule="auto"/>
        <w:rPr>
          <w:rFonts w:asciiTheme="minorHAnsi" w:hAnsiTheme="minorHAnsi" w:cstheme="minorHAnsi"/>
        </w:rPr>
      </w:pPr>
    </w:p>
    <w:p w14:paraId="5F76530F" w14:textId="77777777" w:rsidR="00D95D0F" w:rsidRDefault="00D95D0F" w:rsidP="000257F5">
      <w:pPr>
        <w:keepNext/>
        <w:spacing w:line="276" w:lineRule="auto"/>
      </w:pPr>
      <w:r>
        <w:rPr>
          <w:noProof/>
        </w:rPr>
        <w:lastRenderedPageBreak/>
        <w:drawing>
          <wp:inline distT="0" distB="0" distL="0" distR="0" wp14:anchorId="363E563A" wp14:editId="4E6229FA">
            <wp:extent cx="3619500" cy="37338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3619500" cy="3733800"/>
                    </a:xfrm>
                    <a:prstGeom prst="rect">
                      <a:avLst/>
                    </a:prstGeom>
                  </pic:spPr>
                </pic:pic>
              </a:graphicData>
            </a:graphic>
          </wp:inline>
        </w:drawing>
      </w:r>
    </w:p>
    <w:p w14:paraId="3990F63A" w14:textId="36FCC0DB" w:rsidR="00D95D0F" w:rsidRDefault="00D95D0F" w:rsidP="000257F5">
      <w:pPr>
        <w:pStyle w:val="Caption"/>
        <w:spacing w:line="276" w:lineRule="auto"/>
      </w:pPr>
      <w:r>
        <w:t xml:space="preserve">Figure </w:t>
      </w:r>
      <w:r>
        <w:fldChar w:fldCharType="begin"/>
      </w:r>
      <w:r>
        <w:instrText xml:space="preserve"> SEQ Figure \* ARABIC </w:instrText>
      </w:r>
      <w:r>
        <w:fldChar w:fldCharType="separate"/>
      </w:r>
      <w:r w:rsidR="00117C5E">
        <w:rPr>
          <w:noProof/>
        </w:rPr>
        <w:t>3</w:t>
      </w:r>
      <w:r>
        <w:fldChar w:fldCharType="end"/>
      </w:r>
      <w:r>
        <w:t>. Sample code used to generate the departure times</w:t>
      </w:r>
    </w:p>
    <w:p w14:paraId="12C00F01" w14:textId="2D248000" w:rsidR="00B74750" w:rsidRDefault="009322B7" w:rsidP="008D1CDF">
      <w:pPr>
        <w:spacing w:line="276" w:lineRule="auto"/>
        <w:ind w:firstLine="720"/>
        <w:rPr>
          <w:rFonts w:asciiTheme="minorHAnsi" w:hAnsiTheme="minorHAnsi" w:cstheme="minorHAnsi"/>
        </w:rPr>
      </w:pPr>
      <w:proofErr w:type="gramStart"/>
      <w:r w:rsidRPr="00621092">
        <w:rPr>
          <w:rFonts w:asciiTheme="minorHAnsi" w:hAnsiTheme="minorHAnsi" w:cstheme="minorHAnsi"/>
          <w:b/>
          <w:bCs/>
        </w:rPr>
        <w:t>createDES</w:t>
      </w:r>
      <w:r>
        <w:rPr>
          <w:rFonts w:asciiTheme="minorHAnsi" w:hAnsiTheme="minorHAnsi" w:cstheme="minorHAnsi"/>
        </w:rPr>
        <w:t>(</w:t>
      </w:r>
      <w:proofErr w:type="gramEnd"/>
      <w:r>
        <w:rPr>
          <w:rFonts w:asciiTheme="minorHAnsi" w:hAnsiTheme="minorHAnsi" w:cstheme="minorHAnsi"/>
        </w:rPr>
        <w:t>p_a, p_d, o) is the function used to create a combined list of Arrivals, Departures, and Observations, sorted by the time of the event. The inputs this function take are the 3 arrays that contain packet arrival times, packet departure times, and observation times. The output of this function</w:t>
      </w:r>
      <w:r w:rsidR="00E02F5B">
        <w:rPr>
          <w:rFonts w:asciiTheme="minorHAnsi" w:hAnsiTheme="minorHAnsi" w:cstheme="minorHAnsi"/>
        </w:rPr>
        <w:t xml:space="preserve"> is an array of dictionaries, where each dictionary represents one time point</w:t>
      </w:r>
      <w:r>
        <w:rPr>
          <w:rFonts w:asciiTheme="minorHAnsi" w:hAnsiTheme="minorHAnsi" w:cstheme="minorHAnsi"/>
        </w:rPr>
        <w:t xml:space="preserve">. </w:t>
      </w:r>
    </w:p>
    <w:p w14:paraId="6C4F42FC" w14:textId="639231B6" w:rsidR="00E02F5B" w:rsidRPr="00E02F5B" w:rsidRDefault="00E02F5B" w:rsidP="008D1CDF">
      <w:pPr>
        <w:spacing w:line="276" w:lineRule="auto"/>
        <w:ind w:firstLine="720"/>
        <w:rPr>
          <w:rFonts w:asciiTheme="minorHAnsi" w:hAnsiTheme="minorHAnsi" w:cstheme="minorHAnsi"/>
        </w:rPr>
      </w:pPr>
      <w:r>
        <w:rPr>
          <w:rFonts w:asciiTheme="minorHAnsi" w:hAnsiTheme="minorHAnsi" w:cstheme="minorHAnsi"/>
        </w:rPr>
        <w:t xml:space="preserve">The logic of the </w:t>
      </w:r>
      <w:r>
        <w:rPr>
          <w:rFonts w:asciiTheme="minorHAnsi" w:hAnsiTheme="minorHAnsi" w:cstheme="minorHAnsi"/>
          <w:b/>
          <w:bCs/>
        </w:rPr>
        <w:t xml:space="preserve">createDES </w:t>
      </w:r>
      <w:r>
        <w:rPr>
          <w:rFonts w:asciiTheme="minorHAnsi" w:hAnsiTheme="minorHAnsi" w:cstheme="minorHAnsi"/>
        </w:rPr>
        <w:t xml:space="preserve">function is as follows. The code iterates through each of the 2 input </w:t>
      </w:r>
      <w:r w:rsidR="00FC13BD">
        <w:rPr>
          <w:rFonts w:asciiTheme="minorHAnsi" w:hAnsiTheme="minorHAnsi" w:cstheme="minorHAnsi"/>
        </w:rPr>
        <w:t>arrays and</w:t>
      </w:r>
      <w:r>
        <w:rPr>
          <w:rFonts w:asciiTheme="minorHAnsi" w:hAnsiTheme="minorHAnsi" w:cstheme="minorHAnsi"/>
        </w:rPr>
        <w:t xml:space="preserve"> adds a dictionary to the array with two keys. The two keys are “type” and “time”, where type corresponds with what type of event it was, and time is the numerical value found in the original array. The sample code for </w:t>
      </w:r>
      <w:r>
        <w:rPr>
          <w:rFonts w:asciiTheme="minorHAnsi" w:hAnsiTheme="minorHAnsi" w:cstheme="minorHAnsi"/>
          <w:b/>
          <w:bCs/>
        </w:rPr>
        <w:t>createDES</w:t>
      </w:r>
      <w:r>
        <w:rPr>
          <w:rFonts w:asciiTheme="minorHAnsi" w:hAnsiTheme="minorHAnsi" w:cstheme="minorHAnsi"/>
        </w:rPr>
        <w:t xml:space="preserve"> can be found in Fig. 4. </w:t>
      </w:r>
    </w:p>
    <w:p w14:paraId="56D84015" w14:textId="77777777" w:rsidR="00EE371D" w:rsidRDefault="00E02F5B" w:rsidP="00EE371D">
      <w:pPr>
        <w:keepNext/>
        <w:spacing w:line="276" w:lineRule="auto"/>
        <w:ind w:firstLine="720"/>
      </w:pPr>
      <w:r>
        <w:rPr>
          <w:noProof/>
        </w:rPr>
        <w:lastRenderedPageBreak/>
        <w:drawing>
          <wp:inline distT="0" distB="0" distL="0" distR="0" wp14:anchorId="0A3D4A38" wp14:editId="458C9613">
            <wp:extent cx="5943600" cy="346900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943600" cy="3469005"/>
                    </a:xfrm>
                    <a:prstGeom prst="rect">
                      <a:avLst/>
                    </a:prstGeom>
                  </pic:spPr>
                </pic:pic>
              </a:graphicData>
            </a:graphic>
          </wp:inline>
        </w:drawing>
      </w:r>
    </w:p>
    <w:p w14:paraId="693BD911" w14:textId="3B350D7F" w:rsidR="00B74750" w:rsidRDefault="00EE371D" w:rsidP="00EE371D">
      <w:pPr>
        <w:pStyle w:val="Caption"/>
      </w:pPr>
      <w:r>
        <w:t xml:space="preserve">Figure </w:t>
      </w:r>
      <w:r>
        <w:fldChar w:fldCharType="begin"/>
      </w:r>
      <w:r>
        <w:instrText xml:space="preserve"> SEQ Figure \* ARABIC </w:instrText>
      </w:r>
      <w:r>
        <w:fldChar w:fldCharType="separate"/>
      </w:r>
      <w:r w:rsidR="00117C5E">
        <w:rPr>
          <w:noProof/>
        </w:rPr>
        <w:t>4</w:t>
      </w:r>
      <w:r>
        <w:fldChar w:fldCharType="end"/>
      </w:r>
      <w:r>
        <w:t>. Sample code of createDES</w:t>
      </w:r>
    </w:p>
    <w:p w14:paraId="49D00831" w14:textId="0671F9BF" w:rsidR="000257F5" w:rsidRDefault="000257F5" w:rsidP="008D1CDF">
      <w:pPr>
        <w:spacing w:line="276" w:lineRule="auto"/>
        <w:rPr>
          <w:rFonts w:asciiTheme="minorHAnsi" w:hAnsiTheme="minorHAnsi" w:cstheme="minorHAnsi"/>
        </w:rPr>
      </w:pPr>
      <w:r w:rsidRPr="000257F5">
        <w:rPr>
          <w:rFonts w:asciiTheme="minorHAnsi" w:hAnsiTheme="minorHAnsi" w:cstheme="minorHAnsi"/>
        </w:rPr>
        <w:tab/>
        <w:t xml:space="preserve">The final function </w:t>
      </w:r>
      <w:proofErr w:type="gramStart"/>
      <w:r w:rsidRPr="000257F5">
        <w:rPr>
          <w:rFonts w:asciiTheme="minorHAnsi" w:hAnsiTheme="minorHAnsi" w:cstheme="minorHAnsi"/>
          <w:b/>
          <w:bCs/>
        </w:rPr>
        <w:t>queueProcessing</w:t>
      </w:r>
      <w:r w:rsidRPr="000257F5">
        <w:rPr>
          <w:rFonts w:asciiTheme="minorHAnsi" w:hAnsiTheme="minorHAnsi" w:cstheme="minorHAnsi"/>
        </w:rPr>
        <w:t>(</w:t>
      </w:r>
      <w:proofErr w:type="gramEnd"/>
      <w:r w:rsidRPr="000257F5">
        <w:rPr>
          <w:rFonts w:asciiTheme="minorHAnsi" w:hAnsiTheme="minorHAnsi" w:cstheme="minorHAnsi"/>
        </w:rPr>
        <w:t>eventTypes, DES, T) performs the calculations needed to find the E[N] and the P</w:t>
      </w:r>
      <w:r w:rsidRPr="000257F5">
        <w:rPr>
          <w:rFonts w:asciiTheme="minorHAnsi" w:hAnsiTheme="minorHAnsi" w:cstheme="minorHAnsi"/>
          <w:vertAlign w:val="subscript"/>
        </w:rPr>
        <w:t>IDLE</w:t>
      </w:r>
      <w:r w:rsidRPr="000257F5">
        <w:rPr>
          <w:rFonts w:asciiTheme="minorHAnsi" w:hAnsiTheme="minorHAnsi" w:cstheme="minorHAnsi"/>
        </w:rPr>
        <w:t xml:space="preserve">. The function </w:t>
      </w:r>
      <w:r>
        <w:rPr>
          <w:rFonts w:asciiTheme="minorHAnsi" w:hAnsiTheme="minorHAnsi" w:cstheme="minorHAnsi"/>
        </w:rPr>
        <w:t xml:space="preserve">requires the </w:t>
      </w:r>
      <w:r w:rsidR="008D1CDF">
        <w:rPr>
          <w:rFonts w:asciiTheme="minorHAnsi" w:hAnsiTheme="minorHAnsi" w:cstheme="minorHAnsi"/>
        </w:rPr>
        <w:t>two arrays containing event types as well as event times, and the simulation time. It outputs the final E[N] and P</w:t>
      </w:r>
      <w:r w:rsidR="008D1CDF">
        <w:rPr>
          <w:rFonts w:asciiTheme="minorHAnsi" w:hAnsiTheme="minorHAnsi" w:cstheme="minorHAnsi"/>
          <w:vertAlign w:val="subscript"/>
        </w:rPr>
        <w:t>IDLE</w:t>
      </w:r>
      <w:r w:rsidR="008D1CDF">
        <w:rPr>
          <w:rFonts w:asciiTheme="minorHAnsi" w:hAnsiTheme="minorHAnsi" w:cstheme="minorHAnsi"/>
        </w:rPr>
        <w:t xml:space="preserve">. </w:t>
      </w:r>
    </w:p>
    <w:p w14:paraId="5D86B8A7" w14:textId="7FFED62B" w:rsidR="008D1CDF" w:rsidRDefault="008D1CDF" w:rsidP="008D1CDF">
      <w:pPr>
        <w:spacing w:line="276" w:lineRule="auto"/>
        <w:rPr>
          <w:rFonts w:asciiTheme="minorHAnsi" w:hAnsiTheme="minorHAnsi" w:cstheme="minorHAnsi"/>
        </w:rPr>
      </w:pPr>
      <w:r>
        <w:rPr>
          <w:rFonts w:asciiTheme="minorHAnsi" w:hAnsiTheme="minorHAnsi" w:cstheme="minorHAnsi"/>
        </w:rPr>
        <w:tab/>
      </w:r>
      <w:r>
        <w:rPr>
          <w:rFonts w:asciiTheme="minorHAnsi" w:hAnsiTheme="minorHAnsi" w:cstheme="minorHAnsi"/>
          <w:b/>
          <w:bCs/>
        </w:rPr>
        <w:t>queueProcessing</w:t>
      </w:r>
      <w:r>
        <w:rPr>
          <w:rFonts w:asciiTheme="minorHAnsi" w:hAnsiTheme="minorHAnsi" w:cstheme="minorHAnsi"/>
        </w:rPr>
        <w:t xml:space="preserve"> will be iterating through eventTypes and DES simultaneously and if the DES value is greater than the simulation time, the process will stop. While iterating, depending on the event type value, N</w:t>
      </w:r>
      <w:r>
        <w:rPr>
          <w:rFonts w:asciiTheme="minorHAnsi" w:hAnsiTheme="minorHAnsi" w:cstheme="minorHAnsi"/>
          <w:vertAlign w:val="subscript"/>
        </w:rPr>
        <w:t>A</w:t>
      </w:r>
      <w:r>
        <w:rPr>
          <w:rFonts w:asciiTheme="minorHAnsi" w:hAnsiTheme="minorHAnsi" w:cstheme="minorHAnsi"/>
        </w:rPr>
        <w:t>, N</w:t>
      </w:r>
      <w:r>
        <w:rPr>
          <w:rFonts w:asciiTheme="minorHAnsi" w:hAnsiTheme="minorHAnsi" w:cstheme="minorHAnsi"/>
          <w:vertAlign w:val="subscript"/>
        </w:rPr>
        <w:t>D</w:t>
      </w:r>
      <w:r>
        <w:rPr>
          <w:rFonts w:asciiTheme="minorHAnsi" w:hAnsiTheme="minorHAnsi" w:cstheme="minorHAnsi"/>
        </w:rPr>
        <w:t>, and N</w:t>
      </w:r>
      <w:r>
        <w:rPr>
          <w:rFonts w:asciiTheme="minorHAnsi" w:hAnsiTheme="minorHAnsi" w:cstheme="minorHAnsi"/>
          <w:vertAlign w:val="subscript"/>
        </w:rPr>
        <w:t>O</w:t>
      </w:r>
      <w:r>
        <w:rPr>
          <w:rFonts w:asciiTheme="minorHAnsi" w:hAnsiTheme="minorHAnsi" w:cstheme="minorHAnsi"/>
          <w:vertAlign w:val="subscript"/>
        </w:rPr>
        <w:softHyphen/>
      </w:r>
      <w:r>
        <w:rPr>
          <w:rFonts w:asciiTheme="minorHAnsi" w:hAnsiTheme="minorHAnsi" w:cstheme="minorHAnsi"/>
        </w:rPr>
        <w:t xml:space="preserve"> will be incrementing. When the event is an observation, an idle counter will also increment so that we can later calculate for P</w:t>
      </w:r>
      <w:r>
        <w:rPr>
          <w:rFonts w:asciiTheme="minorHAnsi" w:hAnsiTheme="minorHAnsi" w:cstheme="minorHAnsi"/>
          <w:vertAlign w:val="subscript"/>
        </w:rPr>
        <w:t>IDLE</w:t>
      </w:r>
      <w:r>
        <w:rPr>
          <w:rFonts w:asciiTheme="minorHAnsi" w:hAnsiTheme="minorHAnsi" w:cstheme="minorHAnsi"/>
        </w:rPr>
        <w:t xml:space="preserve">. During an observation, the number of packets in the queue will also be added to a total packet count which will be used to calculate E[N]. Finally, the function will </w:t>
      </w:r>
      <w:proofErr w:type="gramStart"/>
      <w:r>
        <w:rPr>
          <w:rFonts w:asciiTheme="minorHAnsi" w:hAnsiTheme="minorHAnsi" w:cstheme="minorHAnsi"/>
        </w:rPr>
        <w:t>actually calculate</w:t>
      </w:r>
      <w:proofErr w:type="gramEnd"/>
      <w:r>
        <w:rPr>
          <w:rFonts w:asciiTheme="minorHAnsi" w:hAnsiTheme="minorHAnsi" w:cstheme="minorHAnsi"/>
        </w:rPr>
        <w:t xml:space="preserve"> and return E[N] and P</w:t>
      </w:r>
      <w:r>
        <w:rPr>
          <w:rFonts w:asciiTheme="minorHAnsi" w:hAnsiTheme="minorHAnsi" w:cstheme="minorHAnsi"/>
          <w:vertAlign w:val="subscript"/>
        </w:rPr>
        <w:t>IDLE</w:t>
      </w:r>
      <w:r>
        <w:rPr>
          <w:rFonts w:asciiTheme="minorHAnsi" w:hAnsiTheme="minorHAnsi" w:cstheme="minorHAnsi"/>
        </w:rPr>
        <w:t xml:space="preserve">. Fig. </w:t>
      </w:r>
      <w:r w:rsidR="00E02F5B">
        <w:rPr>
          <w:rFonts w:asciiTheme="minorHAnsi" w:hAnsiTheme="minorHAnsi" w:cstheme="minorHAnsi"/>
        </w:rPr>
        <w:t>5</w:t>
      </w:r>
      <w:r>
        <w:rPr>
          <w:rFonts w:asciiTheme="minorHAnsi" w:hAnsiTheme="minorHAnsi" w:cstheme="minorHAnsi"/>
        </w:rPr>
        <w:t xml:space="preserve"> shows sample code of this function.</w:t>
      </w:r>
    </w:p>
    <w:p w14:paraId="443602A0" w14:textId="670F8A11" w:rsidR="008D1CDF" w:rsidRDefault="008D1CDF" w:rsidP="000257F5">
      <w:pPr>
        <w:rPr>
          <w:rFonts w:asciiTheme="minorHAnsi" w:hAnsiTheme="minorHAnsi" w:cstheme="minorHAnsi"/>
        </w:rPr>
      </w:pPr>
    </w:p>
    <w:p w14:paraId="6AA1BFE6" w14:textId="77777777" w:rsidR="00EE371D" w:rsidRDefault="008D1CDF" w:rsidP="00EE371D">
      <w:pPr>
        <w:keepNext/>
      </w:pPr>
      <w:r>
        <w:rPr>
          <w:noProof/>
        </w:rPr>
        <w:lastRenderedPageBreak/>
        <w:drawing>
          <wp:inline distT="0" distB="0" distL="0" distR="0" wp14:anchorId="5481C8E9" wp14:editId="32D0D07D">
            <wp:extent cx="5943600" cy="4335780"/>
            <wp:effectExtent l="0" t="0" r="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4335780"/>
                    </a:xfrm>
                    <a:prstGeom prst="rect">
                      <a:avLst/>
                    </a:prstGeom>
                  </pic:spPr>
                </pic:pic>
              </a:graphicData>
            </a:graphic>
          </wp:inline>
        </w:drawing>
      </w:r>
    </w:p>
    <w:p w14:paraId="5A309520" w14:textId="0CB022AC" w:rsidR="008D1CDF" w:rsidRPr="008D1CDF" w:rsidRDefault="00EE371D" w:rsidP="00EE371D">
      <w:pPr>
        <w:pStyle w:val="Caption"/>
        <w:rPr>
          <w:rFonts w:asciiTheme="minorHAnsi" w:hAnsiTheme="minorHAnsi" w:cstheme="minorHAnsi"/>
        </w:rPr>
      </w:pPr>
      <w:r>
        <w:t xml:space="preserve">Figure </w:t>
      </w:r>
      <w:r>
        <w:fldChar w:fldCharType="begin"/>
      </w:r>
      <w:r>
        <w:instrText xml:space="preserve"> SEQ Figure \* ARABIC </w:instrText>
      </w:r>
      <w:r>
        <w:fldChar w:fldCharType="separate"/>
      </w:r>
      <w:r w:rsidR="00117C5E">
        <w:rPr>
          <w:noProof/>
        </w:rPr>
        <w:t>5</w:t>
      </w:r>
      <w:r>
        <w:fldChar w:fldCharType="end"/>
      </w:r>
      <w:r>
        <w:t xml:space="preserve">. Sample code of function </w:t>
      </w:r>
      <w:proofErr w:type="spellStart"/>
      <w:r>
        <w:t>queueProcessing</w:t>
      </w:r>
      <w:proofErr w:type="spellEnd"/>
    </w:p>
    <w:p w14:paraId="51A2FEA9" w14:textId="75107FAB" w:rsidR="00F53A77" w:rsidRDefault="008D1CDF" w:rsidP="00F53A77">
      <w:pPr>
        <w:spacing w:line="276" w:lineRule="auto"/>
        <w:rPr>
          <w:rFonts w:ascii="Calibri" w:hAnsi="Calibri" w:cs="Calibri"/>
        </w:rPr>
      </w:pPr>
      <w:r>
        <w:rPr>
          <w:rFonts w:ascii="Calibri" w:hAnsi="Calibri" w:cs="Calibri"/>
        </w:rPr>
        <w:tab/>
        <w:t>In terms of computing the performance metrics, E[N] was calculated as shown in Eq. 1 below, and P</w:t>
      </w:r>
      <w:r>
        <w:rPr>
          <w:rFonts w:ascii="Calibri" w:hAnsi="Calibri" w:cs="Calibri"/>
          <w:vertAlign w:val="subscript"/>
        </w:rPr>
        <w:t>IDLE</w:t>
      </w:r>
      <w:r>
        <w:rPr>
          <w:rFonts w:ascii="Calibri" w:hAnsi="Calibri" w:cs="Calibri"/>
        </w:rPr>
        <w:t xml:space="preserve"> was calculated as shown by Eq. 2 below.</w:t>
      </w:r>
    </w:p>
    <w:p w14:paraId="685BA09A" w14:textId="410D2D23" w:rsidR="008D1CDF" w:rsidRPr="00F53A77" w:rsidRDefault="008D1CDF" w:rsidP="00F53A77">
      <w:pPr>
        <w:spacing w:line="276" w:lineRule="auto"/>
        <w:rPr>
          <w:rFonts w:ascii="Calibri" w:hAnsi="Calibri" w:cs="Calibri"/>
        </w:rPr>
      </w:pPr>
      <m:oMathPara>
        <m:oMath>
          <m:r>
            <w:rPr>
              <w:rFonts w:ascii="Cambria Math" w:hAnsi="Cambria Math" w:cs="Calibri"/>
            </w:rPr>
            <m:t>E</m:t>
          </m:r>
          <m:d>
            <m:dPr>
              <m:begChr m:val="["/>
              <m:endChr m:val="]"/>
              <m:ctrlPr>
                <w:rPr>
                  <w:rFonts w:ascii="Cambria Math" w:hAnsi="Cambria Math" w:cs="Calibri"/>
                  <w:i/>
                </w:rPr>
              </m:ctrlPr>
            </m:dPr>
            <m:e>
              <m:r>
                <w:rPr>
                  <w:rFonts w:ascii="Cambria Math" w:hAnsi="Cambria Math" w:cs="Calibri"/>
                </w:rPr>
                <m:t>N</m:t>
              </m:r>
            </m:e>
          </m:d>
          <m:r>
            <w:rPr>
              <w:rFonts w:ascii="Cambria Math" w:hAnsi="Cambria Math" w:cs="Calibri"/>
            </w:rPr>
            <m:t>=</m:t>
          </m:r>
          <m:f>
            <m:fPr>
              <m:ctrlPr>
                <w:rPr>
                  <w:rFonts w:ascii="Cambria Math" w:hAnsi="Cambria Math" w:cs="Calibri"/>
                  <w:i/>
                </w:rPr>
              </m:ctrlPr>
            </m:fPr>
            <m:num>
              <m:nary>
                <m:naryPr>
                  <m:chr m:val="∑"/>
                  <m:limLoc m:val="undOvr"/>
                  <m:supHide m:val="1"/>
                  <m:ctrlPr>
                    <w:rPr>
                      <w:rFonts w:ascii="Cambria Math" w:hAnsi="Cambria Math" w:cs="Calibri"/>
                      <w:i/>
                    </w:rPr>
                  </m:ctrlPr>
                </m:naryPr>
                <m:sub>
                  <m:r>
                    <w:rPr>
                      <w:rFonts w:ascii="Cambria Math" w:hAnsi="Cambria Math" w:cs="Calibri"/>
                    </w:rPr>
                    <m:t>i</m:t>
                  </m:r>
                </m:sub>
                <m:sup/>
                <m:e>
                  <m:sSub>
                    <m:sSubPr>
                      <m:ctrlPr>
                        <w:rPr>
                          <w:rFonts w:ascii="Cambria Math" w:hAnsi="Cambria Math" w:cs="Calibri"/>
                          <w:i/>
                        </w:rPr>
                      </m:ctrlPr>
                    </m:sSubPr>
                    <m:e>
                      <m:r>
                        <w:rPr>
                          <w:rFonts w:ascii="Cambria Math" w:hAnsi="Cambria Math" w:cs="Calibri"/>
                        </w:rPr>
                        <m:t>N</m:t>
                      </m:r>
                    </m:e>
                    <m:sub>
                      <m:r>
                        <w:rPr>
                          <w:rFonts w:ascii="Cambria Math" w:hAnsi="Cambria Math" w:cs="Calibri"/>
                        </w:rPr>
                        <m:t>Ai</m:t>
                      </m:r>
                    </m:sub>
                  </m:sSub>
                  <m:r>
                    <w:rPr>
                      <w:rFonts w:ascii="Cambria Math" w:hAnsi="Cambria Math" w:cs="Calibri"/>
                    </w:rPr>
                    <m:t>-</m:t>
                  </m:r>
                  <m:sSub>
                    <m:sSubPr>
                      <m:ctrlPr>
                        <w:rPr>
                          <w:rFonts w:ascii="Cambria Math" w:hAnsi="Cambria Math" w:cs="Calibri"/>
                          <w:i/>
                        </w:rPr>
                      </m:ctrlPr>
                    </m:sSubPr>
                    <m:e>
                      <m:r>
                        <w:rPr>
                          <w:rFonts w:ascii="Cambria Math" w:hAnsi="Cambria Math" w:cs="Calibri"/>
                        </w:rPr>
                        <m:t>N</m:t>
                      </m:r>
                    </m:e>
                    <m:sub>
                      <m:r>
                        <w:rPr>
                          <w:rFonts w:ascii="Cambria Math" w:hAnsi="Cambria Math" w:cs="Calibri"/>
                        </w:rPr>
                        <m:t>Di</m:t>
                      </m:r>
                    </m:sub>
                  </m:sSub>
                </m:e>
              </m:nary>
            </m:num>
            <m:den>
              <m:sSub>
                <m:sSubPr>
                  <m:ctrlPr>
                    <w:rPr>
                      <w:rFonts w:ascii="Cambria Math" w:hAnsi="Cambria Math" w:cs="Calibri"/>
                      <w:i/>
                    </w:rPr>
                  </m:ctrlPr>
                </m:sSubPr>
                <m:e>
                  <m:r>
                    <w:rPr>
                      <w:rFonts w:ascii="Cambria Math" w:hAnsi="Cambria Math" w:cs="Calibri"/>
                    </w:rPr>
                    <m:t>N</m:t>
                  </m:r>
                </m:e>
                <m:sub>
                  <m:r>
                    <w:rPr>
                      <w:rFonts w:ascii="Cambria Math" w:hAnsi="Cambria Math" w:cs="Calibri"/>
                    </w:rPr>
                    <m:t>ofinal</m:t>
                  </m:r>
                </m:sub>
              </m:sSub>
            </m:den>
          </m:f>
        </m:oMath>
      </m:oMathPara>
    </w:p>
    <w:p w14:paraId="69A1CBFC" w14:textId="56CE3081" w:rsidR="00F53A77" w:rsidRDefault="00F53A77" w:rsidP="00F53A77">
      <w:pPr>
        <w:pStyle w:val="Caption"/>
        <w:spacing w:line="276" w:lineRule="auto"/>
      </w:pPr>
      <w:r>
        <w:t>Equation 1. Formula used for calculating E[N] performance metric</w:t>
      </w:r>
    </w:p>
    <w:p w14:paraId="3F279CAE" w14:textId="77777777" w:rsidR="00F53A77" w:rsidRPr="00F53A77" w:rsidRDefault="00F53A77" w:rsidP="00F53A77">
      <w:pPr>
        <w:spacing w:line="276" w:lineRule="auto"/>
      </w:pPr>
    </w:p>
    <w:p w14:paraId="5F4DF11A" w14:textId="4F3008B5" w:rsidR="00F53A77" w:rsidRPr="00F53A77" w:rsidRDefault="00000000" w:rsidP="00F53A77">
      <w:pPr>
        <w:spacing w:line="276" w:lineRule="auto"/>
      </w:pPr>
      <m:oMathPara>
        <m:oMath>
          <m:sSub>
            <m:sSubPr>
              <m:ctrlPr>
                <w:rPr>
                  <w:rFonts w:ascii="Cambria Math" w:hAnsi="Cambria Math" w:cs="Calibri"/>
                  <w:i/>
                </w:rPr>
              </m:ctrlPr>
            </m:sSubPr>
            <m:e>
              <m:r>
                <w:rPr>
                  <w:rFonts w:ascii="Cambria Math" w:hAnsi="Cambria Math" w:cs="Calibri"/>
                </w:rPr>
                <m:t>P</m:t>
              </m:r>
            </m:e>
            <m:sub>
              <m:r>
                <w:rPr>
                  <w:rFonts w:ascii="Cambria Math" w:hAnsi="Cambria Math" w:cs="Calibri"/>
                </w:rPr>
                <m:t>IDLE</m:t>
              </m:r>
            </m:sub>
          </m:sSub>
          <m:r>
            <w:rPr>
              <w:rFonts w:ascii="Cambria Math" w:hAnsi="Cambria Math" w:cs="Calibri"/>
            </w:rPr>
            <m:t>=</m:t>
          </m:r>
          <m:f>
            <m:fPr>
              <m:ctrlPr>
                <w:rPr>
                  <w:rFonts w:ascii="Cambria Math" w:hAnsi="Cambria Math" w:cs="Calibri"/>
                  <w:i/>
                </w:rPr>
              </m:ctrlPr>
            </m:fPr>
            <m:num>
              <m:r>
                <w:rPr>
                  <w:rFonts w:ascii="Cambria Math" w:hAnsi="Cambria Math" w:cs="Calibri"/>
                </w:rPr>
                <m:t>counte</m:t>
              </m:r>
              <m:sSub>
                <m:sSubPr>
                  <m:ctrlPr>
                    <w:rPr>
                      <w:rFonts w:ascii="Cambria Math" w:hAnsi="Cambria Math" w:cs="Calibri"/>
                      <w:i/>
                    </w:rPr>
                  </m:ctrlPr>
                </m:sSubPr>
                <m:e>
                  <m:r>
                    <w:rPr>
                      <w:rFonts w:ascii="Cambria Math" w:hAnsi="Cambria Math" w:cs="Calibri"/>
                    </w:rPr>
                    <m:t>r</m:t>
                  </m:r>
                </m:e>
                <m:sub>
                  <m:r>
                    <w:rPr>
                      <w:rFonts w:ascii="Cambria Math" w:hAnsi="Cambria Math" w:cs="Calibri"/>
                    </w:rPr>
                    <m:t>IDLE</m:t>
                  </m:r>
                </m:sub>
              </m:sSub>
            </m:num>
            <m:den>
              <m:sSub>
                <m:sSubPr>
                  <m:ctrlPr>
                    <w:rPr>
                      <w:rFonts w:ascii="Cambria Math" w:hAnsi="Cambria Math" w:cs="Calibri"/>
                      <w:i/>
                    </w:rPr>
                  </m:ctrlPr>
                </m:sSubPr>
                <m:e>
                  <m:r>
                    <w:rPr>
                      <w:rFonts w:ascii="Cambria Math" w:hAnsi="Cambria Math" w:cs="Calibri"/>
                    </w:rPr>
                    <m:t>N</m:t>
                  </m:r>
                </m:e>
                <m:sub>
                  <m:r>
                    <w:rPr>
                      <w:rFonts w:ascii="Cambria Math" w:hAnsi="Cambria Math" w:cs="Calibri"/>
                    </w:rPr>
                    <m:t>ofinal</m:t>
                  </m:r>
                </m:sub>
              </m:sSub>
            </m:den>
          </m:f>
        </m:oMath>
      </m:oMathPara>
    </w:p>
    <w:p w14:paraId="35646296" w14:textId="5FF13A29" w:rsidR="00F53A77" w:rsidRDefault="00F53A77" w:rsidP="00F53A77">
      <w:pPr>
        <w:pStyle w:val="Caption"/>
        <w:spacing w:line="276" w:lineRule="auto"/>
      </w:pPr>
      <w:r>
        <w:t>Equation 2. Formula used for calculating P</w:t>
      </w:r>
      <w:r>
        <w:rPr>
          <w:vertAlign w:val="subscript"/>
        </w:rPr>
        <w:t>IDLE</w:t>
      </w:r>
      <w:r>
        <w:rPr>
          <w:vertAlign w:val="subscript"/>
        </w:rPr>
        <w:softHyphen/>
      </w:r>
      <w:r>
        <w:t xml:space="preserve"> performance metric</w:t>
      </w:r>
    </w:p>
    <w:p w14:paraId="561F1A0A" w14:textId="00CAE3B2" w:rsidR="00F53A77" w:rsidRDefault="00F53A77" w:rsidP="00F53A77">
      <w:pPr>
        <w:spacing w:line="276" w:lineRule="auto"/>
      </w:pPr>
    </w:p>
    <w:p w14:paraId="028DD246" w14:textId="2F778187" w:rsidR="00F53A77" w:rsidRDefault="00F53A77" w:rsidP="00F53A77">
      <w:pPr>
        <w:spacing w:line="276" w:lineRule="auto"/>
        <w:rPr>
          <w:rFonts w:asciiTheme="minorHAnsi" w:hAnsiTheme="minorHAnsi" w:cstheme="minorHAnsi"/>
        </w:rPr>
      </w:pPr>
      <w:r w:rsidRPr="00F53A77">
        <w:rPr>
          <w:rFonts w:asciiTheme="minorHAnsi" w:hAnsiTheme="minorHAnsi" w:cstheme="minorHAnsi"/>
        </w:rPr>
        <w:tab/>
      </w:r>
      <w:r w:rsidR="00A76003">
        <w:rPr>
          <w:rFonts w:asciiTheme="minorHAnsi" w:hAnsiTheme="minorHAnsi" w:cstheme="minorHAnsi"/>
        </w:rPr>
        <w:t>I</w:t>
      </w:r>
      <w:r w:rsidR="00F20556">
        <w:rPr>
          <w:rFonts w:asciiTheme="minorHAnsi" w:hAnsiTheme="minorHAnsi" w:cstheme="minorHAnsi"/>
        </w:rPr>
        <w:t xml:space="preserve">n the </w:t>
      </w:r>
      <w:r w:rsidR="00A76003">
        <w:rPr>
          <w:rFonts w:asciiTheme="minorHAnsi" w:hAnsiTheme="minorHAnsi" w:cstheme="minorHAnsi"/>
          <w:b/>
          <w:bCs/>
        </w:rPr>
        <w:t xml:space="preserve">oneSimulation </w:t>
      </w:r>
      <w:r w:rsidR="00F20556">
        <w:rPr>
          <w:rFonts w:asciiTheme="minorHAnsi" w:hAnsiTheme="minorHAnsi" w:cstheme="minorHAnsi"/>
        </w:rPr>
        <w:t xml:space="preserve">function, </w:t>
      </w:r>
      <w:r w:rsidR="00A76003">
        <w:rPr>
          <w:rFonts w:asciiTheme="minorHAnsi" w:hAnsiTheme="minorHAnsi" w:cstheme="minorHAnsi"/>
        </w:rPr>
        <w:t>it will be taking lamb, avg_l, C and T as the inputs. This is where</w:t>
      </w:r>
      <w:r w:rsidR="00F20556">
        <w:rPr>
          <w:rFonts w:asciiTheme="minorHAnsi" w:hAnsiTheme="minorHAnsi" w:cstheme="minorHAnsi"/>
        </w:rPr>
        <w:t xml:space="preserve"> </w:t>
      </w:r>
      <w:r w:rsidR="00F20556">
        <w:rPr>
          <w:rFonts w:asciiTheme="minorHAnsi" w:hAnsiTheme="minorHAnsi" w:cstheme="minorHAnsi"/>
          <w:b/>
          <w:bCs/>
        </w:rPr>
        <w:t>populateArrays</w:t>
      </w:r>
      <w:r w:rsidR="00F20556">
        <w:rPr>
          <w:rFonts w:asciiTheme="minorHAnsi" w:hAnsiTheme="minorHAnsi" w:cstheme="minorHAnsi"/>
        </w:rPr>
        <w:t xml:space="preserve">, </w:t>
      </w:r>
      <w:r w:rsidR="00F20556">
        <w:rPr>
          <w:rFonts w:asciiTheme="minorHAnsi" w:hAnsiTheme="minorHAnsi" w:cstheme="minorHAnsi"/>
          <w:b/>
          <w:bCs/>
        </w:rPr>
        <w:t>createDES</w:t>
      </w:r>
      <w:r w:rsidR="00F20556">
        <w:rPr>
          <w:rFonts w:asciiTheme="minorHAnsi" w:hAnsiTheme="minorHAnsi" w:cstheme="minorHAnsi"/>
        </w:rPr>
        <w:t xml:space="preserve">, and </w:t>
      </w:r>
      <w:r w:rsidR="00F20556">
        <w:rPr>
          <w:rFonts w:asciiTheme="minorHAnsi" w:hAnsiTheme="minorHAnsi" w:cstheme="minorHAnsi"/>
          <w:b/>
          <w:bCs/>
        </w:rPr>
        <w:t>queueProcessing</w:t>
      </w:r>
      <w:r w:rsidR="00F20556">
        <w:rPr>
          <w:rFonts w:asciiTheme="minorHAnsi" w:hAnsiTheme="minorHAnsi" w:cstheme="minorHAnsi"/>
        </w:rPr>
        <w:t xml:space="preserve"> are called. The final output is a printed value of E[N] and P</w:t>
      </w:r>
      <w:r w:rsidR="00F20556">
        <w:rPr>
          <w:rFonts w:asciiTheme="minorHAnsi" w:hAnsiTheme="minorHAnsi" w:cstheme="minorHAnsi"/>
          <w:vertAlign w:val="subscript"/>
        </w:rPr>
        <w:t>IDLE</w:t>
      </w:r>
      <w:r w:rsidR="00F20556">
        <w:rPr>
          <w:rFonts w:asciiTheme="minorHAnsi" w:hAnsiTheme="minorHAnsi" w:cstheme="minorHAnsi"/>
        </w:rPr>
        <w:t>.</w:t>
      </w:r>
    </w:p>
    <w:p w14:paraId="16B0E958" w14:textId="1BF48B85" w:rsidR="00A76003" w:rsidRDefault="00A76003" w:rsidP="00F53A77">
      <w:pPr>
        <w:spacing w:line="276" w:lineRule="auto"/>
        <w:rPr>
          <w:rFonts w:asciiTheme="minorHAnsi" w:hAnsiTheme="minorHAnsi" w:cstheme="minorHAnsi"/>
        </w:rPr>
      </w:pPr>
    </w:p>
    <w:p w14:paraId="0F9929C9" w14:textId="116D4E6C" w:rsidR="00A76003" w:rsidRDefault="00A76003" w:rsidP="00F53A77">
      <w:pPr>
        <w:spacing w:line="276" w:lineRule="auto"/>
        <w:rPr>
          <w:rFonts w:asciiTheme="minorHAnsi" w:hAnsiTheme="minorHAnsi" w:cstheme="minorHAnsi"/>
        </w:rPr>
      </w:pPr>
      <w:r>
        <w:rPr>
          <w:rFonts w:asciiTheme="minorHAnsi" w:hAnsiTheme="minorHAnsi" w:cstheme="minorHAnsi"/>
        </w:rPr>
        <w:tab/>
        <w:t xml:space="preserve">Lastly, in the main function, the variables are initialized, and rho is then used to calculate the lambdas needed for the multiple iterations. The final outputs are 2 separate </w:t>
      </w:r>
      <w:r>
        <w:rPr>
          <w:rFonts w:asciiTheme="minorHAnsi" w:hAnsiTheme="minorHAnsi" w:cstheme="minorHAnsi"/>
        </w:rPr>
        <w:lastRenderedPageBreak/>
        <w:t>figures, one of E[N] vs rho and the other is of P</w:t>
      </w:r>
      <w:r>
        <w:rPr>
          <w:rFonts w:asciiTheme="minorHAnsi" w:hAnsiTheme="minorHAnsi" w:cstheme="minorHAnsi"/>
          <w:vertAlign w:val="subscript"/>
        </w:rPr>
        <w:t>IDLE</w:t>
      </w:r>
      <w:r>
        <w:rPr>
          <w:rFonts w:asciiTheme="minorHAnsi" w:hAnsiTheme="minorHAnsi" w:cstheme="minorHAnsi"/>
        </w:rPr>
        <w:t xml:space="preserve"> vs rho. </w:t>
      </w:r>
      <w:r w:rsidR="00EE371D">
        <w:rPr>
          <w:rFonts w:asciiTheme="minorHAnsi" w:hAnsiTheme="minorHAnsi" w:cstheme="minorHAnsi"/>
        </w:rPr>
        <w:t xml:space="preserve">Fig. </w:t>
      </w:r>
      <w:r w:rsidR="003F5164">
        <w:rPr>
          <w:rFonts w:asciiTheme="minorHAnsi" w:hAnsiTheme="minorHAnsi" w:cstheme="minorHAnsi"/>
        </w:rPr>
        <w:t>6</w:t>
      </w:r>
      <w:r w:rsidR="00EE371D">
        <w:rPr>
          <w:rFonts w:asciiTheme="minorHAnsi" w:hAnsiTheme="minorHAnsi" w:cstheme="minorHAnsi"/>
        </w:rPr>
        <w:t xml:space="preserve"> below shows the for loop that runs through each iteration of rho</w:t>
      </w:r>
    </w:p>
    <w:p w14:paraId="7F5CAAA7" w14:textId="77777777" w:rsidR="00EE371D" w:rsidRDefault="00EE371D" w:rsidP="00EE371D">
      <w:pPr>
        <w:keepNext/>
        <w:spacing w:line="276" w:lineRule="auto"/>
      </w:pPr>
      <w:r>
        <w:rPr>
          <w:noProof/>
        </w:rPr>
        <w:drawing>
          <wp:inline distT="0" distB="0" distL="0" distR="0" wp14:anchorId="2D64788C" wp14:editId="0271607D">
            <wp:extent cx="5924550" cy="20002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924550" cy="2000250"/>
                    </a:xfrm>
                    <a:prstGeom prst="rect">
                      <a:avLst/>
                    </a:prstGeom>
                  </pic:spPr>
                </pic:pic>
              </a:graphicData>
            </a:graphic>
          </wp:inline>
        </w:drawing>
      </w:r>
    </w:p>
    <w:p w14:paraId="0091E089" w14:textId="16D859EA" w:rsidR="00F20556" w:rsidRPr="003F5164" w:rsidRDefault="00EE371D" w:rsidP="003F5164">
      <w:pPr>
        <w:pStyle w:val="Caption"/>
      </w:pPr>
      <w:r>
        <w:t xml:space="preserve">Figure </w:t>
      </w:r>
      <w:r>
        <w:fldChar w:fldCharType="begin"/>
      </w:r>
      <w:r>
        <w:instrText xml:space="preserve"> SEQ Figure \* ARABIC </w:instrText>
      </w:r>
      <w:r>
        <w:fldChar w:fldCharType="separate"/>
      </w:r>
      <w:r w:rsidR="00117C5E">
        <w:rPr>
          <w:noProof/>
        </w:rPr>
        <w:t>6</w:t>
      </w:r>
      <w:r>
        <w:fldChar w:fldCharType="end"/>
      </w:r>
      <w:r>
        <w:t>. For loop that iterates through values of rho</w:t>
      </w:r>
      <w:r w:rsidR="003F5164">
        <w:t xml:space="preserve"> </w:t>
      </w:r>
    </w:p>
    <w:p w14:paraId="4BBD4B4C" w14:textId="2DD396CA" w:rsidR="00F20556" w:rsidRDefault="00F20556" w:rsidP="00F53A77">
      <w:pPr>
        <w:spacing w:line="276" w:lineRule="auto"/>
        <w:rPr>
          <w:rFonts w:asciiTheme="minorHAnsi" w:hAnsiTheme="minorHAnsi" w:cstheme="minorHAnsi"/>
        </w:rPr>
      </w:pPr>
      <w:r>
        <w:rPr>
          <w:rFonts w:asciiTheme="minorHAnsi" w:hAnsiTheme="minorHAnsi" w:cstheme="minorHAnsi"/>
        </w:rPr>
        <w:tab/>
        <w:t>The stability check was performed on T = 1000 and 2T = 2000</w:t>
      </w:r>
      <w:r w:rsidR="00EE371D">
        <w:rPr>
          <w:rFonts w:asciiTheme="minorHAnsi" w:hAnsiTheme="minorHAnsi" w:cstheme="minorHAnsi"/>
        </w:rPr>
        <w:t>, where lambda = 75</w:t>
      </w:r>
      <w:r>
        <w:rPr>
          <w:rFonts w:asciiTheme="minorHAnsi" w:hAnsiTheme="minorHAnsi" w:cstheme="minorHAnsi"/>
        </w:rPr>
        <w:t>.</w:t>
      </w:r>
      <w:r w:rsidR="0016464D">
        <w:rPr>
          <w:rFonts w:asciiTheme="minorHAnsi" w:hAnsiTheme="minorHAnsi" w:cstheme="minorHAnsi"/>
        </w:rPr>
        <w:t xml:space="preserve"> The variance in results between T and 2T are minimal enough that the time for simulation should be stable now. </w:t>
      </w:r>
    </w:p>
    <w:p w14:paraId="254B0541" w14:textId="77777777" w:rsidR="00D15252" w:rsidRDefault="00D15252" w:rsidP="00F53A77">
      <w:pPr>
        <w:spacing w:line="276" w:lineRule="auto"/>
        <w:rPr>
          <w:rFonts w:asciiTheme="minorHAnsi" w:hAnsiTheme="minorHAnsi" w:cstheme="minorHAnsi"/>
        </w:rPr>
      </w:pPr>
    </w:p>
    <w:tbl>
      <w:tblPr>
        <w:tblStyle w:val="TableGrid"/>
        <w:tblW w:w="0" w:type="auto"/>
        <w:tblLook w:val="04A0" w:firstRow="1" w:lastRow="0" w:firstColumn="1" w:lastColumn="0" w:noHBand="0" w:noVBand="1"/>
      </w:tblPr>
      <w:tblGrid>
        <w:gridCol w:w="3142"/>
        <w:gridCol w:w="3104"/>
        <w:gridCol w:w="3104"/>
      </w:tblGrid>
      <w:tr w:rsidR="00F20556" w14:paraId="1C80E651" w14:textId="07F0B8EB" w:rsidTr="00F20556">
        <w:tc>
          <w:tcPr>
            <w:tcW w:w="3142" w:type="dxa"/>
          </w:tcPr>
          <w:p w14:paraId="4BC91F4A" w14:textId="775F995E" w:rsidR="00F20556" w:rsidRPr="00F20556" w:rsidRDefault="00F20556" w:rsidP="00F20556">
            <w:pPr>
              <w:spacing w:line="276" w:lineRule="auto"/>
              <w:jc w:val="center"/>
              <w:rPr>
                <w:rFonts w:asciiTheme="minorHAnsi" w:hAnsiTheme="minorHAnsi" w:cstheme="minorHAnsi"/>
                <w:b/>
                <w:bCs/>
              </w:rPr>
            </w:pPr>
            <w:r w:rsidRPr="00F20556">
              <w:rPr>
                <w:rFonts w:asciiTheme="minorHAnsi" w:hAnsiTheme="minorHAnsi" w:cstheme="minorHAnsi"/>
                <w:b/>
                <w:bCs/>
              </w:rPr>
              <w:t>T</w:t>
            </w:r>
          </w:p>
        </w:tc>
        <w:tc>
          <w:tcPr>
            <w:tcW w:w="3104" w:type="dxa"/>
          </w:tcPr>
          <w:p w14:paraId="7DC227E1" w14:textId="6B7A761D" w:rsidR="00F20556" w:rsidRPr="00F20556" w:rsidRDefault="00F20556" w:rsidP="00F20556">
            <w:pPr>
              <w:spacing w:line="276" w:lineRule="auto"/>
              <w:jc w:val="center"/>
              <w:rPr>
                <w:rFonts w:asciiTheme="minorHAnsi" w:hAnsiTheme="minorHAnsi" w:cstheme="minorHAnsi"/>
                <w:b/>
                <w:bCs/>
              </w:rPr>
            </w:pPr>
            <w:r>
              <w:rPr>
                <w:rFonts w:asciiTheme="minorHAnsi" w:hAnsiTheme="minorHAnsi" w:cstheme="minorHAnsi"/>
                <w:b/>
                <w:bCs/>
              </w:rPr>
              <w:t>E[N]</w:t>
            </w:r>
          </w:p>
        </w:tc>
        <w:tc>
          <w:tcPr>
            <w:tcW w:w="3104" w:type="dxa"/>
          </w:tcPr>
          <w:p w14:paraId="38F2B762" w14:textId="41009C52" w:rsidR="00F20556" w:rsidRPr="00F20556" w:rsidRDefault="00F20556" w:rsidP="00F20556">
            <w:pPr>
              <w:spacing w:line="276" w:lineRule="auto"/>
              <w:jc w:val="center"/>
              <w:rPr>
                <w:rFonts w:asciiTheme="minorHAnsi" w:hAnsiTheme="minorHAnsi" w:cstheme="minorHAnsi"/>
                <w:b/>
                <w:bCs/>
                <w:vertAlign w:val="subscript"/>
              </w:rPr>
            </w:pPr>
            <w:r>
              <w:rPr>
                <w:rFonts w:asciiTheme="minorHAnsi" w:hAnsiTheme="minorHAnsi" w:cstheme="minorHAnsi"/>
                <w:b/>
                <w:bCs/>
              </w:rPr>
              <w:t>P</w:t>
            </w:r>
            <w:r>
              <w:rPr>
                <w:rFonts w:asciiTheme="minorHAnsi" w:hAnsiTheme="minorHAnsi" w:cstheme="minorHAnsi"/>
                <w:b/>
                <w:bCs/>
                <w:vertAlign w:val="subscript"/>
              </w:rPr>
              <w:t>IDLE</w:t>
            </w:r>
          </w:p>
        </w:tc>
      </w:tr>
      <w:tr w:rsidR="00F20556" w14:paraId="030B0B70" w14:textId="5272044A" w:rsidTr="00F20556">
        <w:tc>
          <w:tcPr>
            <w:tcW w:w="3142" w:type="dxa"/>
          </w:tcPr>
          <w:p w14:paraId="18106368" w14:textId="6B37BB21" w:rsidR="00F20556" w:rsidRDefault="00F20556" w:rsidP="00F20556">
            <w:pPr>
              <w:spacing w:line="276" w:lineRule="auto"/>
              <w:jc w:val="right"/>
              <w:rPr>
                <w:rFonts w:asciiTheme="minorHAnsi" w:hAnsiTheme="minorHAnsi" w:cstheme="minorHAnsi"/>
              </w:rPr>
            </w:pPr>
            <w:r>
              <w:rPr>
                <w:rFonts w:asciiTheme="minorHAnsi" w:hAnsiTheme="minorHAnsi" w:cstheme="minorHAnsi"/>
              </w:rPr>
              <w:t>1000</w:t>
            </w:r>
          </w:p>
        </w:tc>
        <w:tc>
          <w:tcPr>
            <w:tcW w:w="3104" w:type="dxa"/>
          </w:tcPr>
          <w:p w14:paraId="47C2462D" w14:textId="0035C4AE" w:rsidR="00F20556" w:rsidRDefault="00C57492" w:rsidP="00F20556">
            <w:pPr>
              <w:spacing w:line="276" w:lineRule="auto"/>
              <w:jc w:val="right"/>
              <w:rPr>
                <w:rFonts w:asciiTheme="minorHAnsi" w:hAnsiTheme="minorHAnsi" w:cstheme="minorHAnsi"/>
              </w:rPr>
            </w:pPr>
            <w:r w:rsidRPr="00C57492">
              <w:rPr>
                <w:rFonts w:asciiTheme="minorHAnsi" w:hAnsiTheme="minorHAnsi" w:cstheme="minorHAnsi"/>
              </w:rPr>
              <w:t>0.17313206296780262</w:t>
            </w:r>
          </w:p>
        </w:tc>
        <w:tc>
          <w:tcPr>
            <w:tcW w:w="3104" w:type="dxa"/>
          </w:tcPr>
          <w:p w14:paraId="7B1B74FA" w14:textId="48157C80" w:rsidR="00F20556" w:rsidRDefault="00C57492" w:rsidP="00F20556">
            <w:pPr>
              <w:spacing w:line="276" w:lineRule="auto"/>
              <w:jc w:val="right"/>
              <w:rPr>
                <w:rFonts w:asciiTheme="minorHAnsi" w:hAnsiTheme="minorHAnsi" w:cstheme="minorHAnsi"/>
              </w:rPr>
            </w:pPr>
            <w:r w:rsidRPr="00C57492">
              <w:rPr>
                <w:rFonts w:asciiTheme="minorHAnsi" w:hAnsiTheme="minorHAnsi" w:cstheme="minorHAnsi"/>
              </w:rPr>
              <w:t>0.852122932048538</w:t>
            </w:r>
          </w:p>
        </w:tc>
      </w:tr>
      <w:tr w:rsidR="00F20556" w14:paraId="42A7DFBC" w14:textId="6763A2D0" w:rsidTr="00F20556">
        <w:tc>
          <w:tcPr>
            <w:tcW w:w="3142" w:type="dxa"/>
          </w:tcPr>
          <w:p w14:paraId="59C2680E" w14:textId="0F69A83F" w:rsidR="00F20556" w:rsidRDefault="00F20556" w:rsidP="00F20556">
            <w:pPr>
              <w:spacing w:line="276" w:lineRule="auto"/>
              <w:jc w:val="right"/>
              <w:rPr>
                <w:rFonts w:asciiTheme="minorHAnsi" w:hAnsiTheme="minorHAnsi" w:cstheme="minorHAnsi"/>
              </w:rPr>
            </w:pPr>
            <w:r>
              <w:rPr>
                <w:rFonts w:asciiTheme="minorHAnsi" w:hAnsiTheme="minorHAnsi" w:cstheme="minorHAnsi"/>
              </w:rPr>
              <w:t>2000</w:t>
            </w:r>
          </w:p>
        </w:tc>
        <w:tc>
          <w:tcPr>
            <w:tcW w:w="3104" w:type="dxa"/>
          </w:tcPr>
          <w:p w14:paraId="121ECCEA" w14:textId="7131718B" w:rsidR="00F20556" w:rsidRDefault="00C57492" w:rsidP="00F20556">
            <w:pPr>
              <w:spacing w:line="276" w:lineRule="auto"/>
              <w:jc w:val="right"/>
              <w:rPr>
                <w:rFonts w:asciiTheme="minorHAnsi" w:hAnsiTheme="minorHAnsi" w:cstheme="minorHAnsi"/>
              </w:rPr>
            </w:pPr>
            <w:r w:rsidRPr="00C57492">
              <w:rPr>
                <w:rFonts w:asciiTheme="minorHAnsi" w:hAnsiTheme="minorHAnsi" w:cstheme="minorHAnsi"/>
              </w:rPr>
              <w:t>0.17571581703668546</w:t>
            </w:r>
          </w:p>
        </w:tc>
        <w:tc>
          <w:tcPr>
            <w:tcW w:w="3104" w:type="dxa"/>
          </w:tcPr>
          <w:p w14:paraId="7469F979" w14:textId="5CE244A1" w:rsidR="00F20556" w:rsidRDefault="00C57492" w:rsidP="00F20556">
            <w:pPr>
              <w:spacing w:line="276" w:lineRule="auto"/>
              <w:jc w:val="right"/>
              <w:rPr>
                <w:rFonts w:asciiTheme="minorHAnsi" w:hAnsiTheme="minorHAnsi" w:cstheme="minorHAnsi"/>
              </w:rPr>
            </w:pPr>
            <w:r w:rsidRPr="00C57492">
              <w:rPr>
                <w:rFonts w:asciiTheme="minorHAnsi" w:hAnsiTheme="minorHAnsi" w:cstheme="minorHAnsi"/>
              </w:rPr>
              <w:t>0.8506730200039464</w:t>
            </w:r>
          </w:p>
        </w:tc>
      </w:tr>
    </w:tbl>
    <w:p w14:paraId="13EFF7CF" w14:textId="77777777" w:rsidR="00F20556" w:rsidRPr="00F20556" w:rsidRDefault="00F20556" w:rsidP="00F53A77">
      <w:pPr>
        <w:spacing w:line="276" w:lineRule="auto"/>
        <w:rPr>
          <w:rFonts w:asciiTheme="minorHAnsi" w:hAnsiTheme="minorHAnsi" w:cstheme="minorHAnsi"/>
        </w:rPr>
      </w:pPr>
    </w:p>
    <w:p w14:paraId="56F17FAA" w14:textId="77777777" w:rsidR="008D1CDF" w:rsidRDefault="008D1CDF" w:rsidP="00F53A77">
      <w:pPr>
        <w:spacing w:line="276" w:lineRule="auto"/>
      </w:pPr>
    </w:p>
    <w:p w14:paraId="2ADF34BF" w14:textId="7D2D78CA" w:rsidR="001D1780" w:rsidRDefault="001D1780" w:rsidP="00F53A77">
      <w:pPr>
        <w:pStyle w:val="Heading2"/>
        <w:spacing w:line="276" w:lineRule="auto"/>
      </w:pPr>
      <w:bookmarkStart w:id="3" w:name="_Toc116567764"/>
      <w:r>
        <w:t>Question 3</w:t>
      </w:r>
      <w:bookmarkEnd w:id="3"/>
    </w:p>
    <w:p w14:paraId="36F2CD03" w14:textId="051F50BD" w:rsidR="00A76003" w:rsidRPr="00E8161B" w:rsidRDefault="00EE371D" w:rsidP="00E8161B">
      <w:pPr>
        <w:spacing w:line="276" w:lineRule="auto"/>
        <w:ind w:left="720"/>
        <w:rPr>
          <w:rFonts w:asciiTheme="minorHAnsi" w:hAnsiTheme="minorHAnsi" w:cstheme="minorHAnsi"/>
          <w:shd w:val="clear" w:color="auto" w:fill="FFFFFF"/>
        </w:rPr>
      </w:pPr>
      <w:r w:rsidRPr="00E8161B">
        <w:rPr>
          <w:rFonts w:asciiTheme="minorHAnsi" w:hAnsiTheme="minorHAnsi" w:cstheme="minorHAnsi"/>
          <w:noProof/>
        </w:rPr>
        <w:drawing>
          <wp:inline distT="0" distB="0" distL="0" distR="0" wp14:anchorId="1EA94DFC" wp14:editId="50B2C042">
            <wp:extent cx="2702164" cy="202882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8155" cy="2048340"/>
                    </a:xfrm>
                    <a:prstGeom prst="rect">
                      <a:avLst/>
                    </a:prstGeom>
                    <a:noFill/>
                    <a:ln>
                      <a:noFill/>
                    </a:ln>
                  </pic:spPr>
                </pic:pic>
              </a:graphicData>
            </a:graphic>
          </wp:inline>
        </w:drawing>
      </w:r>
      <w:r w:rsidR="003F5164" w:rsidRPr="00E8161B">
        <w:rPr>
          <w:rFonts w:asciiTheme="minorHAnsi" w:hAnsiTheme="minorHAnsi" w:cstheme="minorHAnsi"/>
          <w:noProof/>
        </w:rPr>
        <w:drawing>
          <wp:inline distT="0" distB="0" distL="0" distR="0" wp14:anchorId="1D6918D6" wp14:editId="26CF3A2C">
            <wp:extent cx="2752725" cy="2066784"/>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7925" cy="2085705"/>
                    </a:xfrm>
                    <a:prstGeom prst="rect">
                      <a:avLst/>
                    </a:prstGeom>
                    <a:noFill/>
                    <a:ln>
                      <a:noFill/>
                    </a:ln>
                  </pic:spPr>
                </pic:pic>
              </a:graphicData>
            </a:graphic>
          </wp:inline>
        </w:drawing>
      </w:r>
    </w:p>
    <w:p w14:paraId="406E96F6" w14:textId="1380FB09" w:rsidR="00A76003" w:rsidRPr="00E8161B" w:rsidRDefault="003F5164" w:rsidP="00E8161B">
      <w:pPr>
        <w:spacing w:line="276" w:lineRule="auto"/>
        <w:ind w:firstLine="720"/>
        <w:rPr>
          <w:rFonts w:asciiTheme="minorHAnsi" w:hAnsiTheme="minorHAnsi" w:cstheme="minorHAnsi"/>
        </w:rPr>
      </w:pPr>
      <w:r w:rsidRPr="00E8161B">
        <w:rPr>
          <w:rFonts w:asciiTheme="minorHAnsi" w:hAnsiTheme="minorHAnsi" w:cstheme="minorHAnsi"/>
        </w:rPr>
        <w:t>The E[N] vs rho graph is an exponential curve while the P</w:t>
      </w:r>
      <w:r w:rsidRPr="00E8161B">
        <w:rPr>
          <w:rFonts w:asciiTheme="minorHAnsi" w:hAnsiTheme="minorHAnsi" w:cstheme="minorHAnsi"/>
          <w:vertAlign w:val="subscript"/>
        </w:rPr>
        <w:t>IDLE</w:t>
      </w:r>
      <w:r w:rsidRPr="00E8161B">
        <w:rPr>
          <w:rFonts w:asciiTheme="minorHAnsi" w:hAnsiTheme="minorHAnsi" w:cstheme="minorHAnsi"/>
        </w:rPr>
        <w:t xml:space="preserve"> vs rho is a linearly decreasing line. </w:t>
      </w:r>
    </w:p>
    <w:p w14:paraId="562B4AA8" w14:textId="23F75317" w:rsidR="00E8161B" w:rsidRPr="00E8161B" w:rsidRDefault="00E8161B" w:rsidP="00E8161B">
      <w:pPr>
        <w:spacing w:line="276" w:lineRule="auto"/>
        <w:ind w:firstLine="720"/>
        <w:rPr>
          <w:rFonts w:asciiTheme="minorHAnsi" w:hAnsiTheme="minorHAnsi" w:cstheme="minorHAnsi"/>
        </w:rPr>
      </w:pPr>
      <w:r w:rsidRPr="00E8161B">
        <w:rPr>
          <w:rFonts w:asciiTheme="minorHAnsi" w:hAnsiTheme="minorHAnsi" w:cstheme="minorHAnsi"/>
        </w:rPr>
        <w:t xml:space="preserve">The reason for the E[N] vs rho curve </w:t>
      </w:r>
      <w:r w:rsidR="00FA5844">
        <w:rPr>
          <w:rFonts w:asciiTheme="minorHAnsi" w:hAnsiTheme="minorHAnsi" w:cstheme="minorHAnsi"/>
        </w:rPr>
        <w:t xml:space="preserve">increasing </w:t>
      </w:r>
      <w:r w:rsidRPr="00E8161B">
        <w:rPr>
          <w:rFonts w:asciiTheme="minorHAnsi" w:hAnsiTheme="minorHAnsi" w:cstheme="minorHAnsi"/>
        </w:rPr>
        <w:t xml:space="preserve">is because </w:t>
      </w:r>
      <w:r w:rsidR="00FA5844">
        <w:rPr>
          <w:rFonts w:asciiTheme="minorHAnsi" w:hAnsiTheme="minorHAnsi" w:cstheme="minorHAnsi"/>
        </w:rPr>
        <w:t>as rho increases, there will be an increasing number of packets arriving per second. Since service time does not change, this means there will be a greater N</w:t>
      </w:r>
      <w:r w:rsidR="00FA5844">
        <w:rPr>
          <w:rFonts w:asciiTheme="minorHAnsi" w:hAnsiTheme="minorHAnsi" w:cstheme="minorHAnsi"/>
          <w:vertAlign w:val="subscript"/>
        </w:rPr>
        <w:t>A</w:t>
      </w:r>
      <w:r w:rsidR="00FA5844">
        <w:rPr>
          <w:rFonts w:asciiTheme="minorHAnsi" w:hAnsiTheme="minorHAnsi" w:cstheme="minorHAnsi"/>
        </w:rPr>
        <w:t xml:space="preserve"> – N</w:t>
      </w:r>
      <w:r w:rsidR="00FA5844">
        <w:rPr>
          <w:rFonts w:asciiTheme="minorHAnsi" w:hAnsiTheme="minorHAnsi" w:cstheme="minorHAnsi"/>
          <w:vertAlign w:val="subscript"/>
        </w:rPr>
        <w:t>D</w:t>
      </w:r>
      <w:r w:rsidR="00FA5844">
        <w:rPr>
          <w:rFonts w:asciiTheme="minorHAnsi" w:hAnsiTheme="minorHAnsi" w:cstheme="minorHAnsi"/>
        </w:rPr>
        <w:t xml:space="preserve"> the greater the value of rho. It is exponential as  </w:t>
      </w:r>
    </w:p>
    <w:p w14:paraId="47EEDD5D" w14:textId="445314C6" w:rsidR="00E8161B" w:rsidRPr="00AD71E9" w:rsidRDefault="00E8161B" w:rsidP="00E8161B">
      <w:pPr>
        <w:spacing w:line="276" w:lineRule="auto"/>
        <w:ind w:firstLine="720"/>
        <w:rPr>
          <w:rFonts w:asciiTheme="minorHAnsi" w:hAnsiTheme="minorHAnsi" w:cstheme="minorHAnsi"/>
        </w:rPr>
      </w:pPr>
      <w:r w:rsidRPr="00E8161B">
        <w:rPr>
          <w:rFonts w:asciiTheme="minorHAnsi" w:hAnsiTheme="minorHAnsi" w:cstheme="minorHAnsi"/>
        </w:rPr>
        <w:lastRenderedPageBreak/>
        <w:t>The reason for the P</w:t>
      </w:r>
      <w:r w:rsidRPr="00E8161B">
        <w:rPr>
          <w:rFonts w:asciiTheme="minorHAnsi" w:hAnsiTheme="minorHAnsi" w:cstheme="minorHAnsi"/>
          <w:vertAlign w:val="subscript"/>
        </w:rPr>
        <w:t>IDLE</w:t>
      </w:r>
      <w:r w:rsidRPr="00E8161B">
        <w:rPr>
          <w:rFonts w:asciiTheme="minorHAnsi" w:hAnsiTheme="minorHAnsi" w:cstheme="minorHAnsi"/>
        </w:rPr>
        <w:t xml:space="preserve"> vs rho li</w:t>
      </w:r>
      <w:r>
        <w:rPr>
          <w:rFonts w:asciiTheme="minorHAnsi" w:hAnsiTheme="minorHAnsi" w:cstheme="minorHAnsi"/>
        </w:rPr>
        <w:t xml:space="preserve">ne decreasing is because as rho increases, we can see that lambda also </w:t>
      </w:r>
      <w:r w:rsidR="00FA5844">
        <w:rPr>
          <w:rFonts w:asciiTheme="minorHAnsi" w:hAnsiTheme="minorHAnsi" w:cstheme="minorHAnsi"/>
        </w:rPr>
        <w:t>increases. As lambda increases, the number of packets arriving every second increases and leaves less time for the queue to be idle, thus resulting in decreasing P</w:t>
      </w:r>
      <w:r w:rsidR="00FA5844">
        <w:rPr>
          <w:rFonts w:asciiTheme="minorHAnsi" w:hAnsiTheme="minorHAnsi" w:cstheme="minorHAnsi"/>
          <w:vertAlign w:val="subscript"/>
        </w:rPr>
        <w:t>IDLE</w:t>
      </w:r>
      <w:r w:rsidR="00FA5844">
        <w:rPr>
          <w:rFonts w:asciiTheme="minorHAnsi" w:hAnsiTheme="minorHAnsi" w:cstheme="minorHAnsi"/>
        </w:rPr>
        <w:t xml:space="preserve">. The reason it is linear is because rho is the utilization of the queue, and this is directly correlated with </w:t>
      </w:r>
      <w:r w:rsidR="00AD71E9">
        <w:rPr>
          <w:rFonts w:asciiTheme="minorHAnsi" w:hAnsiTheme="minorHAnsi" w:cstheme="minorHAnsi"/>
        </w:rPr>
        <w:t xml:space="preserve">idle time as 100% - rho (utilization) = </w:t>
      </w:r>
      <w:proofErr w:type="gramStart"/>
      <w:r w:rsidR="00AD71E9">
        <w:rPr>
          <w:rFonts w:asciiTheme="minorHAnsi" w:hAnsiTheme="minorHAnsi" w:cstheme="minorHAnsi"/>
        </w:rPr>
        <w:t>P</w:t>
      </w:r>
      <w:r w:rsidR="00AD71E9">
        <w:rPr>
          <w:rFonts w:asciiTheme="minorHAnsi" w:hAnsiTheme="minorHAnsi" w:cstheme="minorHAnsi"/>
          <w:vertAlign w:val="subscript"/>
        </w:rPr>
        <w:t>IDLE</w:t>
      </w:r>
      <w:r w:rsidR="00AD71E9">
        <w:rPr>
          <w:rFonts w:asciiTheme="minorHAnsi" w:hAnsiTheme="minorHAnsi" w:cstheme="minorHAnsi"/>
        </w:rPr>
        <w:t>(</w:t>
      </w:r>
      <w:proofErr w:type="gramEnd"/>
      <w:r w:rsidR="00AD71E9">
        <w:rPr>
          <w:rFonts w:asciiTheme="minorHAnsi" w:hAnsiTheme="minorHAnsi" w:cstheme="minorHAnsi"/>
        </w:rPr>
        <w:t>idle time). Since rho is linear, P</w:t>
      </w:r>
      <w:r w:rsidR="00AD71E9">
        <w:rPr>
          <w:rFonts w:asciiTheme="minorHAnsi" w:hAnsiTheme="minorHAnsi" w:cstheme="minorHAnsi"/>
          <w:vertAlign w:val="subscript"/>
        </w:rPr>
        <w:t xml:space="preserve">IDLE </w:t>
      </w:r>
      <w:r w:rsidR="00AD71E9">
        <w:rPr>
          <w:rFonts w:asciiTheme="minorHAnsi" w:hAnsiTheme="minorHAnsi" w:cstheme="minorHAnsi"/>
        </w:rPr>
        <w:t xml:space="preserve">should also be linear. </w:t>
      </w:r>
    </w:p>
    <w:p w14:paraId="2BEFFD68" w14:textId="1A1FA0B5" w:rsidR="008D248E" w:rsidRPr="00E8161B" w:rsidRDefault="008D248E" w:rsidP="00E8161B">
      <w:pPr>
        <w:spacing w:line="276" w:lineRule="auto"/>
        <w:rPr>
          <w:rFonts w:asciiTheme="minorHAnsi" w:hAnsiTheme="minorHAnsi" w:cstheme="minorHAnsi"/>
        </w:rPr>
      </w:pPr>
    </w:p>
    <w:p w14:paraId="4A64FACC" w14:textId="4CF4C7FB" w:rsidR="008D248E" w:rsidRPr="00E8161B" w:rsidRDefault="008D248E" w:rsidP="00E8161B">
      <w:pPr>
        <w:spacing w:line="276" w:lineRule="auto"/>
        <w:rPr>
          <w:rFonts w:asciiTheme="minorHAnsi" w:hAnsiTheme="minorHAnsi" w:cstheme="minorHAnsi"/>
        </w:rPr>
      </w:pPr>
      <w:r w:rsidRPr="00E8161B">
        <w:rPr>
          <w:rFonts w:asciiTheme="minorHAnsi" w:hAnsiTheme="minorHAnsi" w:cstheme="minorHAnsi"/>
        </w:rPr>
        <w:t xml:space="preserve">The T in this simulation was 1000, since 2T holds stability, as shown in the table below. </w:t>
      </w:r>
    </w:p>
    <w:tbl>
      <w:tblPr>
        <w:tblStyle w:val="TableGrid"/>
        <w:tblW w:w="0" w:type="auto"/>
        <w:tblLook w:val="04A0" w:firstRow="1" w:lastRow="0" w:firstColumn="1" w:lastColumn="0" w:noHBand="0" w:noVBand="1"/>
      </w:tblPr>
      <w:tblGrid>
        <w:gridCol w:w="1213"/>
        <w:gridCol w:w="2658"/>
        <w:gridCol w:w="1399"/>
        <w:gridCol w:w="2791"/>
        <w:gridCol w:w="1289"/>
      </w:tblGrid>
      <w:tr w:rsidR="00E8161B" w:rsidRPr="00E8161B" w14:paraId="3CE4F0DF" w14:textId="77777777" w:rsidTr="00621975">
        <w:tc>
          <w:tcPr>
            <w:tcW w:w="1213" w:type="dxa"/>
          </w:tcPr>
          <w:p w14:paraId="13472D10" w14:textId="77777777" w:rsidR="00E8161B" w:rsidRPr="00E8161B" w:rsidRDefault="00E8161B" w:rsidP="00E8161B">
            <w:pPr>
              <w:spacing w:line="276" w:lineRule="auto"/>
              <w:jc w:val="center"/>
              <w:rPr>
                <w:rFonts w:asciiTheme="minorHAnsi" w:hAnsiTheme="minorHAnsi" w:cstheme="minorHAnsi"/>
                <w:b/>
                <w:bCs/>
              </w:rPr>
            </w:pPr>
          </w:p>
        </w:tc>
        <w:tc>
          <w:tcPr>
            <w:tcW w:w="4057" w:type="dxa"/>
            <w:gridSpan w:val="2"/>
          </w:tcPr>
          <w:p w14:paraId="7319FEE1" w14:textId="0DCA501F" w:rsidR="00E8161B" w:rsidRPr="00E8161B" w:rsidRDefault="00E8161B" w:rsidP="00E8161B">
            <w:pPr>
              <w:spacing w:line="276" w:lineRule="auto"/>
              <w:jc w:val="center"/>
              <w:rPr>
                <w:rFonts w:asciiTheme="minorHAnsi" w:hAnsiTheme="minorHAnsi" w:cstheme="minorHAnsi"/>
                <w:b/>
                <w:bCs/>
              </w:rPr>
            </w:pPr>
            <w:r w:rsidRPr="00E8161B">
              <w:rPr>
                <w:rFonts w:asciiTheme="minorHAnsi" w:hAnsiTheme="minorHAnsi" w:cstheme="minorHAnsi"/>
                <w:b/>
                <w:bCs/>
              </w:rPr>
              <w:t>E[N]</w:t>
            </w:r>
          </w:p>
        </w:tc>
        <w:tc>
          <w:tcPr>
            <w:tcW w:w="4080" w:type="dxa"/>
            <w:gridSpan w:val="2"/>
          </w:tcPr>
          <w:p w14:paraId="783FA68A" w14:textId="180D7D13" w:rsidR="00E8161B" w:rsidRPr="00E8161B" w:rsidRDefault="00E8161B" w:rsidP="00E8161B">
            <w:pPr>
              <w:spacing w:line="276" w:lineRule="auto"/>
              <w:jc w:val="center"/>
              <w:rPr>
                <w:rFonts w:asciiTheme="minorHAnsi" w:hAnsiTheme="minorHAnsi" w:cstheme="minorHAnsi"/>
                <w:b/>
                <w:bCs/>
                <w:vertAlign w:val="subscript"/>
              </w:rPr>
            </w:pPr>
            <w:r w:rsidRPr="00E8161B">
              <w:rPr>
                <w:rFonts w:asciiTheme="minorHAnsi" w:hAnsiTheme="minorHAnsi" w:cstheme="minorHAnsi"/>
                <w:b/>
                <w:bCs/>
              </w:rPr>
              <w:t>P</w:t>
            </w:r>
            <w:r w:rsidRPr="00E8161B">
              <w:rPr>
                <w:rFonts w:asciiTheme="minorHAnsi" w:hAnsiTheme="minorHAnsi" w:cstheme="minorHAnsi"/>
                <w:b/>
                <w:bCs/>
                <w:vertAlign w:val="subscript"/>
              </w:rPr>
              <w:t>IDLE</w:t>
            </w:r>
          </w:p>
        </w:tc>
      </w:tr>
      <w:tr w:rsidR="008D248E" w:rsidRPr="00E8161B" w14:paraId="6F3BE61A" w14:textId="524FFB02" w:rsidTr="00E8161B">
        <w:tc>
          <w:tcPr>
            <w:tcW w:w="1213" w:type="dxa"/>
          </w:tcPr>
          <w:p w14:paraId="5E195095" w14:textId="48396AF9" w:rsidR="008D248E" w:rsidRPr="00E8161B" w:rsidRDefault="008D248E" w:rsidP="00E8161B">
            <w:pPr>
              <w:spacing w:line="276" w:lineRule="auto"/>
              <w:jc w:val="center"/>
              <w:rPr>
                <w:rFonts w:asciiTheme="minorHAnsi" w:hAnsiTheme="minorHAnsi" w:cstheme="minorHAnsi"/>
                <w:b/>
                <w:bCs/>
              </w:rPr>
            </w:pPr>
            <w:r w:rsidRPr="00E8161B">
              <w:rPr>
                <w:rFonts w:asciiTheme="minorHAnsi" w:hAnsiTheme="minorHAnsi" w:cstheme="minorHAnsi"/>
                <w:b/>
                <w:bCs/>
              </w:rPr>
              <w:t>Rho</w:t>
            </w:r>
          </w:p>
        </w:tc>
        <w:tc>
          <w:tcPr>
            <w:tcW w:w="2658" w:type="dxa"/>
          </w:tcPr>
          <w:p w14:paraId="0C355859" w14:textId="281FCFF5" w:rsidR="008D248E" w:rsidRPr="00E8161B" w:rsidRDefault="00E8161B" w:rsidP="00E8161B">
            <w:pPr>
              <w:spacing w:line="276" w:lineRule="auto"/>
              <w:jc w:val="center"/>
              <w:rPr>
                <w:rFonts w:asciiTheme="minorHAnsi" w:hAnsiTheme="minorHAnsi" w:cstheme="minorHAnsi"/>
                <w:b/>
                <w:bCs/>
                <w:vertAlign w:val="subscript"/>
              </w:rPr>
            </w:pPr>
            <w:r w:rsidRPr="00E8161B">
              <w:rPr>
                <w:rFonts w:asciiTheme="minorHAnsi" w:hAnsiTheme="minorHAnsi" w:cstheme="minorHAnsi"/>
                <w:b/>
                <w:bCs/>
              </w:rPr>
              <w:t>T</w:t>
            </w:r>
          </w:p>
        </w:tc>
        <w:tc>
          <w:tcPr>
            <w:tcW w:w="1399" w:type="dxa"/>
          </w:tcPr>
          <w:p w14:paraId="758AF73D" w14:textId="0C0820D9" w:rsidR="008D248E" w:rsidRPr="00E8161B" w:rsidRDefault="00E8161B" w:rsidP="00E8161B">
            <w:pPr>
              <w:spacing w:line="276" w:lineRule="auto"/>
              <w:jc w:val="center"/>
              <w:rPr>
                <w:rFonts w:asciiTheme="minorHAnsi" w:hAnsiTheme="minorHAnsi" w:cstheme="minorHAnsi"/>
                <w:b/>
                <w:bCs/>
                <w:vertAlign w:val="subscript"/>
              </w:rPr>
            </w:pPr>
            <w:r w:rsidRPr="00E8161B">
              <w:rPr>
                <w:rFonts w:asciiTheme="minorHAnsi" w:hAnsiTheme="minorHAnsi" w:cstheme="minorHAnsi"/>
                <w:b/>
                <w:bCs/>
              </w:rPr>
              <w:t>2T</w:t>
            </w:r>
          </w:p>
        </w:tc>
        <w:tc>
          <w:tcPr>
            <w:tcW w:w="2791" w:type="dxa"/>
          </w:tcPr>
          <w:p w14:paraId="615D4D8C" w14:textId="00CBF7EA" w:rsidR="008D248E" w:rsidRPr="00E8161B" w:rsidRDefault="00E8161B" w:rsidP="00E8161B">
            <w:pPr>
              <w:spacing w:line="276" w:lineRule="auto"/>
              <w:jc w:val="center"/>
              <w:rPr>
                <w:rFonts w:asciiTheme="minorHAnsi" w:hAnsiTheme="minorHAnsi" w:cstheme="minorHAnsi"/>
                <w:b/>
                <w:bCs/>
                <w:vertAlign w:val="subscript"/>
              </w:rPr>
            </w:pPr>
            <w:r w:rsidRPr="00E8161B">
              <w:rPr>
                <w:rFonts w:asciiTheme="minorHAnsi" w:hAnsiTheme="minorHAnsi" w:cstheme="minorHAnsi"/>
                <w:b/>
                <w:bCs/>
              </w:rPr>
              <w:t>T</w:t>
            </w:r>
          </w:p>
        </w:tc>
        <w:tc>
          <w:tcPr>
            <w:tcW w:w="1289" w:type="dxa"/>
          </w:tcPr>
          <w:p w14:paraId="5374DB2F" w14:textId="3FF39E8A" w:rsidR="008D248E" w:rsidRPr="00E8161B" w:rsidRDefault="00E8161B" w:rsidP="00E8161B">
            <w:pPr>
              <w:spacing w:line="276" w:lineRule="auto"/>
              <w:jc w:val="center"/>
              <w:rPr>
                <w:rFonts w:asciiTheme="minorHAnsi" w:hAnsiTheme="minorHAnsi" w:cstheme="minorHAnsi"/>
                <w:b/>
                <w:bCs/>
                <w:vertAlign w:val="subscript"/>
              </w:rPr>
            </w:pPr>
            <w:r w:rsidRPr="00E8161B">
              <w:rPr>
                <w:rFonts w:asciiTheme="minorHAnsi" w:hAnsiTheme="minorHAnsi" w:cstheme="minorHAnsi"/>
                <w:b/>
                <w:bCs/>
              </w:rPr>
              <w:t>2T</w:t>
            </w:r>
          </w:p>
        </w:tc>
      </w:tr>
      <w:tr w:rsidR="008D248E" w:rsidRPr="00E8161B" w14:paraId="1F5285EE" w14:textId="4509866C" w:rsidTr="00E8161B">
        <w:tc>
          <w:tcPr>
            <w:tcW w:w="1213" w:type="dxa"/>
          </w:tcPr>
          <w:p w14:paraId="67F778E4" w14:textId="77777777" w:rsidR="008D248E" w:rsidRPr="00E8161B" w:rsidRDefault="008D248E" w:rsidP="00E8161B">
            <w:pPr>
              <w:spacing w:line="276" w:lineRule="auto"/>
              <w:rPr>
                <w:rFonts w:asciiTheme="minorHAnsi" w:hAnsiTheme="minorHAnsi" w:cstheme="minorHAnsi"/>
              </w:rPr>
            </w:pPr>
          </w:p>
        </w:tc>
        <w:tc>
          <w:tcPr>
            <w:tcW w:w="2658" w:type="dxa"/>
          </w:tcPr>
          <w:p w14:paraId="1BE5B000" w14:textId="2486972E"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0.3311</w:t>
            </w:r>
          </w:p>
        </w:tc>
        <w:tc>
          <w:tcPr>
            <w:tcW w:w="1399" w:type="dxa"/>
          </w:tcPr>
          <w:p w14:paraId="559DBC6D" w14:textId="76311838"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0.3325</w:t>
            </w:r>
          </w:p>
        </w:tc>
        <w:tc>
          <w:tcPr>
            <w:tcW w:w="2791" w:type="dxa"/>
          </w:tcPr>
          <w:p w14:paraId="1976A9BD" w14:textId="63A740EE"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0.751</w:t>
            </w:r>
            <w:r w:rsidR="00E8161B" w:rsidRPr="00E8161B">
              <w:rPr>
                <w:rFonts w:asciiTheme="minorHAnsi" w:hAnsiTheme="minorHAnsi" w:cstheme="minorHAnsi"/>
              </w:rPr>
              <w:t>6</w:t>
            </w:r>
          </w:p>
        </w:tc>
        <w:tc>
          <w:tcPr>
            <w:tcW w:w="1289" w:type="dxa"/>
          </w:tcPr>
          <w:p w14:paraId="785A7C97" w14:textId="74518431"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0.7507</w:t>
            </w:r>
          </w:p>
        </w:tc>
      </w:tr>
      <w:tr w:rsidR="008D248E" w:rsidRPr="00E8161B" w14:paraId="284AECCC" w14:textId="426AB141" w:rsidTr="00E8161B">
        <w:tc>
          <w:tcPr>
            <w:tcW w:w="1213" w:type="dxa"/>
          </w:tcPr>
          <w:p w14:paraId="3BE8B741" w14:textId="77777777" w:rsidR="008D248E" w:rsidRPr="00E8161B" w:rsidRDefault="008D248E" w:rsidP="00E8161B">
            <w:pPr>
              <w:spacing w:line="276" w:lineRule="auto"/>
              <w:rPr>
                <w:rFonts w:asciiTheme="minorHAnsi" w:hAnsiTheme="minorHAnsi" w:cstheme="minorHAnsi"/>
              </w:rPr>
            </w:pPr>
          </w:p>
        </w:tc>
        <w:tc>
          <w:tcPr>
            <w:tcW w:w="2658" w:type="dxa"/>
          </w:tcPr>
          <w:p w14:paraId="69CB1080" w14:textId="5A627429"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0.5349</w:t>
            </w:r>
          </w:p>
        </w:tc>
        <w:tc>
          <w:tcPr>
            <w:tcW w:w="1399" w:type="dxa"/>
          </w:tcPr>
          <w:p w14:paraId="2E45012D" w14:textId="12D7AF0A"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0.5384</w:t>
            </w:r>
          </w:p>
        </w:tc>
        <w:tc>
          <w:tcPr>
            <w:tcW w:w="2791" w:type="dxa"/>
          </w:tcPr>
          <w:p w14:paraId="121EE2F5" w14:textId="2272CA26"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0.6507</w:t>
            </w:r>
          </w:p>
        </w:tc>
        <w:tc>
          <w:tcPr>
            <w:tcW w:w="1289" w:type="dxa"/>
          </w:tcPr>
          <w:p w14:paraId="45F58A66" w14:textId="2021C1C3"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0.6498</w:t>
            </w:r>
          </w:p>
        </w:tc>
      </w:tr>
      <w:tr w:rsidR="008D248E" w:rsidRPr="00E8161B" w14:paraId="05CE9190" w14:textId="77CB4A23" w:rsidTr="00E8161B">
        <w:tc>
          <w:tcPr>
            <w:tcW w:w="1213" w:type="dxa"/>
          </w:tcPr>
          <w:p w14:paraId="5D6B1298" w14:textId="77777777" w:rsidR="008D248E" w:rsidRPr="00E8161B" w:rsidRDefault="008D248E" w:rsidP="00E8161B">
            <w:pPr>
              <w:spacing w:line="276" w:lineRule="auto"/>
              <w:rPr>
                <w:rFonts w:asciiTheme="minorHAnsi" w:hAnsiTheme="minorHAnsi" w:cstheme="minorHAnsi"/>
              </w:rPr>
            </w:pPr>
          </w:p>
        </w:tc>
        <w:tc>
          <w:tcPr>
            <w:tcW w:w="2658" w:type="dxa"/>
          </w:tcPr>
          <w:p w14:paraId="6FB52BCE" w14:textId="0E0F286E"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0.8192</w:t>
            </w:r>
          </w:p>
        </w:tc>
        <w:tc>
          <w:tcPr>
            <w:tcW w:w="1399" w:type="dxa"/>
          </w:tcPr>
          <w:p w14:paraId="145E6ED5" w14:textId="249BC33B"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0.8168</w:t>
            </w:r>
          </w:p>
        </w:tc>
        <w:tc>
          <w:tcPr>
            <w:tcW w:w="2791" w:type="dxa"/>
          </w:tcPr>
          <w:p w14:paraId="4CE80DCF" w14:textId="28C1C58F"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0.5495</w:t>
            </w:r>
          </w:p>
        </w:tc>
        <w:tc>
          <w:tcPr>
            <w:tcW w:w="1289" w:type="dxa"/>
          </w:tcPr>
          <w:p w14:paraId="7D66AA05" w14:textId="569A64EE"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0.5499</w:t>
            </w:r>
          </w:p>
        </w:tc>
      </w:tr>
      <w:tr w:rsidR="008D248E" w:rsidRPr="00E8161B" w14:paraId="691AEE41" w14:textId="66956A44" w:rsidTr="00E8161B">
        <w:tc>
          <w:tcPr>
            <w:tcW w:w="1213" w:type="dxa"/>
          </w:tcPr>
          <w:p w14:paraId="60B2ECEB" w14:textId="77777777" w:rsidR="008D248E" w:rsidRPr="00E8161B" w:rsidRDefault="008D248E" w:rsidP="00E8161B">
            <w:pPr>
              <w:spacing w:line="276" w:lineRule="auto"/>
              <w:rPr>
                <w:rFonts w:asciiTheme="minorHAnsi" w:hAnsiTheme="minorHAnsi" w:cstheme="minorHAnsi"/>
              </w:rPr>
            </w:pPr>
          </w:p>
        </w:tc>
        <w:tc>
          <w:tcPr>
            <w:tcW w:w="2658" w:type="dxa"/>
          </w:tcPr>
          <w:p w14:paraId="4B37E8A2" w14:textId="5F870E2C"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1.226</w:t>
            </w:r>
            <w:r w:rsidR="00E8161B" w:rsidRPr="00E8161B">
              <w:rPr>
                <w:rFonts w:asciiTheme="minorHAnsi" w:hAnsiTheme="minorHAnsi" w:cstheme="minorHAnsi"/>
              </w:rPr>
              <w:t>1</w:t>
            </w:r>
          </w:p>
        </w:tc>
        <w:tc>
          <w:tcPr>
            <w:tcW w:w="1399" w:type="dxa"/>
          </w:tcPr>
          <w:p w14:paraId="3AE472F5" w14:textId="786AE3D7"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1.2221</w:t>
            </w:r>
          </w:p>
        </w:tc>
        <w:tc>
          <w:tcPr>
            <w:tcW w:w="2791" w:type="dxa"/>
          </w:tcPr>
          <w:p w14:paraId="0D1A94A3" w14:textId="147EA8EC"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0.4491</w:t>
            </w:r>
          </w:p>
        </w:tc>
        <w:tc>
          <w:tcPr>
            <w:tcW w:w="1289" w:type="dxa"/>
          </w:tcPr>
          <w:p w14:paraId="4FC4F433" w14:textId="31FEAFA9"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0.4506</w:t>
            </w:r>
          </w:p>
        </w:tc>
      </w:tr>
      <w:tr w:rsidR="008D248E" w:rsidRPr="00E8161B" w14:paraId="77BAAB0C" w14:textId="51D93134" w:rsidTr="00E8161B">
        <w:tc>
          <w:tcPr>
            <w:tcW w:w="1213" w:type="dxa"/>
          </w:tcPr>
          <w:p w14:paraId="493317DE" w14:textId="77777777" w:rsidR="008D248E" w:rsidRPr="00E8161B" w:rsidRDefault="008D248E" w:rsidP="00E8161B">
            <w:pPr>
              <w:spacing w:line="276" w:lineRule="auto"/>
              <w:rPr>
                <w:rFonts w:asciiTheme="minorHAnsi" w:hAnsiTheme="minorHAnsi" w:cstheme="minorHAnsi"/>
              </w:rPr>
            </w:pPr>
          </w:p>
        </w:tc>
        <w:tc>
          <w:tcPr>
            <w:tcW w:w="2658" w:type="dxa"/>
          </w:tcPr>
          <w:p w14:paraId="48277AD6" w14:textId="5B3798C1"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1.8582</w:t>
            </w:r>
          </w:p>
        </w:tc>
        <w:tc>
          <w:tcPr>
            <w:tcW w:w="1399" w:type="dxa"/>
          </w:tcPr>
          <w:p w14:paraId="2DA03FC1" w14:textId="7BC026A9"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1.8513</w:t>
            </w:r>
          </w:p>
        </w:tc>
        <w:tc>
          <w:tcPr>
            <w:tcW w:w="2791" w:type="dxa"/>
          </w:tcPr>
          <w:p w14:paraId="14416837" w14:textId="5A232B57"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0.3493</w:t>
            </w:r>
          </w:p>
        </w:tc>
        <w:tc>
          <w:tcPr>
            <w:tcW w:w="1289" w:type="dxa"/>
          </w:tcPr>
          <w:p w14:paraId="2C47D508" w14:textId="4E73D5FA"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0.3505</w:t>
            </w:r>
          </w:p>
        </w:tc>
      </w:tr>
      <w:tr w:rsidR="008D248E" w:rsidRPr="00E8161B" w14:paraId="0856CC05" w14:textId="5AC45F95" w:rsidTr="00E8161B">
        <w:tc>
          <w:tcPr>
            <w:tcW w:w="1213" w:type="dxa"/>
          </w:tcPr>
          <w:p w14:paraId="4F40E6B1" w14:textId="77777777" w:rsidR="008D248E" w:rsidRPr="00E8161B" w:rsidRDefault="008D248E" w:rsidP="00E8161B">
            <w:pPr>
              <w:spacing w:line="276" w:lineRule="auto"/>
              <w:rPr>
                <w:rFonts w:asciiTheme="minorHAnsi" w:hAnsiTheme="minorHAnsi" w:cstheme="minorHAnsi"/>
              </w:rPr>
            </w:pPr>
          </w:p>
        </w:tc>
        <w:tc>
          <w:tcPr>
            <w:tcW w:w="2658" w:type="dxa"/>
          </w:tcPr>
          <w:p w14:paraId="07DEED8B" w14:textId="7EEC1E18"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2.9937</w:t>
            </w:r>
          </w:p>
        </w:tc>
        <w:tc>
          <w:tcPr>
            <w:tcW w:w="1399" w:type="dxa"/>
          </w:tcPr>
          <w:p w14:paraId="0E4BADCA" w14:textId="093B2F16"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3.0302</w:t>
            </w:r>
          </w:p>
        </w:tc>
        <w:tc>
          <w:tcPr>
            <w:tcW w:w="2791" w:type="dxa"/>
          </w:tcPr>
          <w:p w14:paraId="3A93C280" w14:textId="12429EFF"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0.2489</w:t>
            </w:r>
          </w:p>
        </w:tc>
        <w:tc>
          <w:tcPr>
            <w:tcW w:w="1289" w:type="dxa"/>
          </w:tcPr>
          <w:p w14:paraId="51998D81" w14:textId="79E7F26A"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0.2492</w:t>
            </w:r>
          </w:p>
        </w:tc>
      </w:tr>
      <w:tr w:rsidR="008D248E" w:rsidRPr="00E8161B" w14:paraId="20532594" w14:textId="77777777" w:rsidTr="00E8161B">
        <w:tc>
          <w:tcPr>
            <w:tcW w:w="1213" w:type="dxa"/>
          </w:tcPr>
          <w:p w14:paraId="015F2237" w14:textId="77777777" w:rsidR="008D248E" w:rsidRPr="00E8161B" w:rsidRDefault="008D248E" w:rsidP="00E8161B">
            <w:pPr>
              <w:spacing w:line="276" w:lineRule="auto"/>
              <w:rPr>
                <w:rFonts w:asciiTheme="minorHAnsi" w:hAnsiTheme="minorHAnsi" w:cstheme="minorHAnsi"/>
              </w:rPr>
            </w:pPr>
          </w:p>
        </w:tc>
        <w:tc>
          <w:tcPr>
            <w:tcW w:w="2658" w:type="dxa"/>
          </w:tcPr>
          <w:p w14:paraId="39B056D9" w14:textId="434B73D5"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5.7082</w:t>
            </w:r>
          </w:p>
        </w:tc>
        <w:tc>
          <w:tcPr>
            <w:tcW w:w="1399" w:type="dxa"/>
          </w:tcPr>
          <w:p w14:paraId="3D008585" w14:textId="468C37BE"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5.7180</w:t>
            </w:r>
          </w:p>
        </w:tc>
        <w:tc>
          <w:tcPr>
            <w:tcW w:w="2791" w:type="dxa"/>
          </w:tcPr>
          <w:p w14:paraId="580F1795" w14:textId="20DA4FD1"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0.1507</w:t>
            </w:r>
          </w:p>
        </w:tc>
        <w:tc>
          <w:tcPr>
            <w:tcW w:w="1289" w:type="dxa"/>
          </w:tcPr>
          <w:p w14:paraId="560887EB" w14:textId="003D249B"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0.1490</w:t>
            </w:r>
          </w:p>
        </w:tc>
      </w:tr>
      <w:tr w:rsidR="008D248E" w:rsidRPr="00E8161B" w14:paraId="240C7CD4" w14:textId="77777777" w:rsidTr="00E8161B">
        <w:tc>
          <w:tcPr>
            <w:tcW w:w="1213" w:type="dxa"/>
          </w:tcPr>
          <w:p w14:paraId="30D56520" w14:textId="77777777" w:rsidR="008D248E" w:rsidRPr="00E8161B" w:rsidRDefault="008D248E" w:rsidP="00E8161B">
            <w:pPr>
              <w:spacing w:line="276" w:lineRule="auto"/>
              <w:rPr>
                <w:rFonts w:asciiTheme="minorHAnsi" w:hAnsiTheme="minorHAnsi" w:cstheme="minorHAnsi"/>
              </w:rPr>
            </w:pPr>
          </w:p>
        </w:tc>
        <w:tc>
          <w:tcPr>
            <w:tcW w:w="2658" w:type="dxa"/>
          </w:tcPr>
          <w:p w14:paraId="0595459C" w14:textId="40A7889F"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20.0646</w:t>
            </w:r>
          </w:p>
        </w:tc>
        <w:tc>
          <w:tcPr>
            <w:tcW w:w="1399" w:type="dxa"/>
          </w:tcPr>
          <w:p w14:paraId="4A9C2200" w14:textId="40C2358E"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18.7293</w:t>
            </w:r>
          </w:p>
        </w:tc>
        <w:tc>
          <w:tcPr>
            <w:tcW w:w="2791" w:type="dxa"/>
          </w:tcPr>
          <w:p w14:paraId="62D139E8" w14:textId="7234BAB9" w:rsidR="008D248E" w:rsidRPr="00E8161B" w:rsidRDefault="008D248E" w:rsidP="00423C75">
            <w:pPr>
              <w:spacing w:line="276" w:lineRule="auto"/>
              <w:jc w:val="right"/>
              <w:rPr>
                <w:rFonts w:asciiTheme="minorHAnsi" w:hAnsiTheme="minorHAnsi" w:cstheme="minorHAnsi"/>
              </w:rPr>
            </w:pPr>
            <w:r w:rsidRPr="00E8161B">
              <w:rPr>
                <w:rFonts w:asciiTheme="minorHAnsi" w:hAnsiTheme="minorHAnsi" w:cstheme="minorHAnsi"/>
              </w:rPr>
              <w:t>0.0502</w:t>
            </w:r>
          </w:p>
        </w:tc>
        <w:tc>
          <w:tcPr>
            <w:tcW w:w="1289" w:type="dxa"/>
          </w:tcPr>
          <w:p w14:paraId="0FA7664E" w14:textId="6551F06A" w:rsidR="008D248E" w:rsidRPr="00E8161B" w:rsidRDefault="00E8161B" w:rsidP="00423C75">
            <w:pPr>
              <w:spacing w:line="276" w:lineRule="auto"/>
              <w:jc w:val="right"/>
              <w:rPr>
                <w:rFonts w:asciiTheme="minorHAnsi" w:hAnsiTheme="minorHAnsi" w:cstheme="minorHAnsi"/>
              </w:rPr>
            </w:pPr>
            <w:r w:rsidRPr="00E8161B">
              <w:rPr>
                <w:rFonts w:asciiTheme="minorHAnsi" w:hAnsiTheme="minorHAnsi" w:cstheme="minorHAnsi"/>
              </w:rPr>
              <w:t>0.0493</w:t>
            </w:r>
          </w:p>
        </w:tc>
      </w:tr>
    </w:tbl>
    <w:p w14:paraId="65A8B73B" w14:textId="77777777" w:rsidR="008D248E" w:rsidRPr="00E8161B" w:rsidRDefault="008D248E" w:rsidP="00E8161B">
      <w:pPr>
        <w:spacing w:line="276" w:lineRule="auto"/>
        <w:rPr>
          <w:rFonts w:asciiTheme="minorHAnsi" w:hAnsiTheme="minorHAnsi" w:cstheme="minorHAnsi"/>
        </w:rPr>
      </w:pPr>
    </w:p>
    <w:p w14:paraId="498BB642" w14:textId="77777777" w:rsidR="003F5164" w:rsidRDefault="003F5164" w:rsidP="00C66A0F">
      <w:pPr>
        <w:spacing w:line="276" w:lineRule="auto"/>
      </w:pPr>
    </w:p>
    <w:p w14:paraId="57A716D1" w14:textId="50CFD1A0" w:rsidR="001D1780" w:rsidRPr="001A3858" w:rsidRDefault="001D1780" w:rsidP="001A3858">
      <w:pPr>
        <w:pStyle w:val="Heading2"/>
        <w:spacing w:line="276" w:lineRule="auto"/>
        <w:rPr>
          <w:rFonts w:asciiTheme="minorHAnsi" w:hAnsiTheme="minorHAnsi" w:cstheme="minorHAnsi"/>
          <w:sz w:val="20"/>
          <w:szCs w:val="20"/>
          <w:shd w:val="clear" w:color="auto" w:fill="FFFFFF"/>
        </w:rPr>
      </w:pPr>
      <w:bookmarkStart w:id="4" w:name="_Toc116567765"/>
      <w:r>
        <w:t>Question 4</w:t>
      </w:r>
      <w:bookmarkEnd w:id="4"/>
    </w:p>
    <w:p w14:paraId="053EC0A3" w14:textId="18BCBB18" w:rsidR="008D248E" w:rsidRPr="001A3858" w:rsidRDefault="008D248E" w:rsidP="001A3858">
      <w:pPr>
        <w:spacing w:line="276" w:lineRule="auto"/>
        <w:rPr>
          <w:rFonts w:asciiTheme="minorHAnsi" w:hAnsiTheme="minorHAnsi" w:cstheme="minorHAnsi"/>
        </w:rPr>
      </w:pPr>
    </w:p>
    <w:p w14:paraId="1B62592B" w14:textId="56EEE9D1" w:rsidR="001A3858" w:rsidRPr="001A3858" w:rsidRDefault="001A3858" w:rsidP="00A60D76">
      <w:pPr>
        <w:spacing w:line="276" w:lineRule="auto"/>
        <w:ind w:firstLine="720"/>
        <w:rPr>
          <w:rFonts w:asciiTheme="minorHAnsi" w:hAnsiTheme="minorHAnsi" w:cstheme="minorHAnsi"/>
          <w:sz w:val="26"/>
          <w:szCs w:val="26"/>
        </w:rPr>
      </w:pPr>
      <w:r w:rsidRPr="001A3858">
        <w:rPr>
          <w:rFonts w:asciiTheme="minorHAnsi" w:hAnsiTheme="minorHAnsi" w:cstheme="minorHAnsi"/>
        </w:rPr>
        <w:t>For rho = 1.2, the E[N] is equal to 49483.3405 while the P_IDLE is equal to 2.9995220761492e-06. While initially these numbers seem to be extreme, it follows the trend set by the graphs of an exponential growth of E[N] and a linearly decreasing trend of P</w:t>
      </w:r>
      <w:r w:rsidRPr="001A3858">
        <w:rPr>
          <w:rFonts w:asciiTheme="minorHAnsi" w:hAnsiTheme="minorHAnsi" w:cstheme="minorHAnsi"/>
          <w:vertAlign w:val="subscript"/>
        </w:rPr>
        <w:t>IDLE</w:t>
      </w:r>
      <w:r w:rsidRPr="001A3858">
        <w:rPr>
          <w:rFonts w:asciiTheme="minorHAnsi" w:hAnsiTheme="minorHAnsi" w:cstheme="minorHAnsi"/>
        </w:rPr>
        <w:t xml:space="preserve">. The queue at this point is essentially never idle, and as a result, the queue will accumulate more and more packages over time resulting in an E[N] that is exponentially growing towards infinity. </w:t>
      </w:r>
    </w:p>
    <w:p w14:paraId="7C16FB89" w14:textId="77777777" w:rsidR="001A3858" w:rsidRDefault="001A3858" w:rsidP="00C66A0F">
      <w:pPr>
        <w:spacing w:line="276" w:lineRule="auto"/>
      </w:pPr>
    </w:p>
    <w:p w14:paraId="0A8EF911" w14:textId="6BA46E24" w:rsidR="001D1780" w:rsidRDefault="001D1780" w:rsidP="00C66A0F">
      <w:pPr>
        <w:pStyle w:val="Heading1"/>
        <w:spacing w:line="276" w:lineRule="auto"/>
      </w:pPr>
      <w:bookmarkStart w:id="5" w:name="_Toc116567766"/>
      <w:r>
        <w:t>M/M/1/K Queue</w:t>
      </w:r>
      <w:bookmarkEnd w:id="5"/>
    </w:p>
    <w:p w14:paraId="1E2241F5" w14:textId="2349169E" w:rsidR="001D1780" w:rsidRDefault="001D1780" w:rsidP="00C66A0F">
      <w:pPr>
        <w:spacing w:line="276" w:lineRule="auto"/>
      </w:pPr>
    </w:p>
    <w:p w14:paraId="45F5713B" w14:textId="4B55B06C" w:rsidR="001D1780" w:rsidRDefault="001D1780" w:rsidP="00C66A0F">
      <w:pPr>
        <w:pStyle w:val="Heading2"/>
        <w:spacing w:line="276" w:lineRule="auto"/>
      </w:pPr>
      <w:bookmarkStart w:id="6" w:name="_Toc116567767"/>
      <w:r>
        <w:t>Question 5</w:t>
      </w:r>
      <w:bookmarkEnd w:id="6"/>
    </w:p>
    <w:p w14:paraId="268E9573" w14:textId="7D7F3C20" w:rsidR="00BD0188" w:rsidRPr="00BD0188" w:rsidRDefault="00046F9B" w:rsidP="00BD0188">
      <w:pPr>
        <w:spacing w:line="276" w:lineRule="auto"/>
        <w:ind w:firstLine="720"/>
        <w:rPr>
          <w:rFonts w:asciiTheme="minorHAnsi" w:hAnsiTheme="minorHAnsi" w:cstheme="minorHAnsi"/>
        </w:rPr>
      </w:pPr>
      <w:r>
        <w:rPr>
          <w:rFonts w:asciiTheme="minorHAnsi" w:hAnsiTheme="minorHAnsi" w:cstheme="minorHAnsi"/>
        </w:rPr>
        <w:t xml:space="preserve">For the simulator built for the M/M/1/K Queue, it is very similar to simulator built for the M/M/1 Queue. It contains all the same functions that perform the same tasks. But the key difference appears in </w:t>
      </w:r>
      <w:proofErr w:type="spellStart"/>
      <w:r>
        <w:rPr>
          <w:rFonts w:asciiTheme="minorHAnsi" w:hAnsiTheme="minorHAnsi" w:cstheme="minorHAnsi"/>
          <w:b/>
          <w:bCs/>
        </w:rPr>
        <w:t>populateArrays</w:t>
      </w:r>
      <w:proofErr w:type="spellEnd"/>
      <w:r>
        <w:rPr>
          <w:rFonts w:asciiTheme="minorHAnsi" w:hAnsiTheme="minorHAnsi" w:cstheme="minorHAnsi"/>
        </w:rPr>
        <w:t xml:space="preserve">. This is because, with a finite buffer size, the departure times for the packets cannot be pre-generated. Therefore, in the </w:t>
      </w:r>
      <w:proofErr w:type="spellStart"/>
      <w:r>
        <w:rPr>
          <w:rFonts w:asciiTheme="minorHAnsi" w:hAnsiTheme="minorHAnsi" w:cstheme="minorHAnsi"/>
          <w:b/>
          <w:bCs/>
        </w:rPr>
        <w:t>populateArrays</w:t>
      </w:r>
      <w:proofErr w:type="spellEnd"/>
      <w:r>
        <w:rPr>
          <w:rFonts w:asciiTheme="minorHAnsi" w:hAnsiTheme="minorHAnsi" w:cstheme="minorHAnsi"/>
        </w:rPr>
        <w:t xml:space="preserve"> function, the </w:t>
      </w:r>
      <w:r>
        <w:rPr>
          <w:rFonts w:asciiTheme="minorHAnsi" w:hAnsiTheme="minorHAnsi" w:cstheme="minorHAnsi"/>
        </w:rPr>
        <w:lastRenderedPageBreak/>
        <w:t xml:space="preserve">departure times are calculated with a queue and then appended to an array. </w:t>
      </w:r>
      <w:r w:rsidR="00BD0188">
        <w:rPr>
          <w:rFonts w:asciiTheme="minorHAnsi" w:hAnsiTheme="minorHAnsi" w:cstheme="minorHAnsi"/>
        </w:rPr>
        <w:t xml:space="preserve">The function takes in an additional argument, </w:t>
      </w:r>
      <w:r w:rsidR="00BD0188">
        <w:rPr>
          <w:rFonts w:asciiTheme="minorHAnsi" w:hAnsiTheme="minorHAnsi" w:cstheme="minorHAnsi"/>
          <w:i/>
          <w:iCs/>
        </w:rPr>
        <w:t>k</w:t>
      </w:r>
      <w:r w:rsidR="00BD0188">
        <w:rPr>
          <w:rFonts w:asciiTheme="minorHAnsi" w:hAnsiTheme="minorHAnsi" w:cstheme="minorHAnsi"/>
        </w:rPr>
        <w:t>, which is used to define the size of the queue buffer.</w:t>
      </w:r>
    </w:p>
    <w:p w14:paraId="1F2753F7" w14:textId="5919DA5B" w:rsidR="00BD0188" w:rsidRDefault="00BD0188" w:rsidP="00BD0188">
      <w:pPr>
        <w:spacing w:line="276" w:lineRule="auto"/>
        <w:rPr>
          <w:rFonts w:asciiTheme="minorHAnsi" w:hAnsiTheme="minorHAnsi" w:cstheme="minorHAnsi"/>
        </w:rPr>
      </w:pPr>
      <w:r>
        <w:rPr>
          <w:noProof/>
        </w:rPr>
        <w:drawing>
          <wp:inline distT="0" distB="0" distL="0" distR="0" wp14:anchorId="7E726B50" wp14:editId="52F34138">
            <wp:extent cx="5943600" cy="562800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5943600" cy="5628005"/>
                    </a:xfrm>
                    <a:prstGeom prst="rect">
                      <a:avLst/>
                    </a:prstGeom>
                  </pic:spPr>
                </pic:pic>
              </a:graphicData>
            </a:graphic>
          </wp:inline>
        </w:drawing>
      </w:r>
    </w:p>
    <w:p w14:paraId="4FDACD2B" w14:textId="5EA8923C" w:rsidR="00BD0188" w:rsidRDefault="00BD0188" w:rsidP="00BD0188">
      <w:pPr>
        <w:pStyle w:val="Caption"/>
        <w:rPr>
          <w:rFonts w:asciiTheme="minorHAnsi" w:hAnsiTheme="minorHAnsi" w:cstheme="minorHAnsi"/>
        </w:rPr>
      </w:pPr>
      <w:r>
        <w:t>Figure 7. Sample of code to generate and processes departure times in M/M/1/K simulator</w:t>
      </w:r>
    </w:p>
    <w:p w14:paraId="686D0A7B" w14:textId="4C054E28" w:rsidR="00BD0188" w:rsidRDefault="001167A8" w:rsidP="00A60D76">
      <w:pPr>
        <w:spacing w:line="276" w:lineRule="auto"/>
        <w:ind w:firstLine="720"/>
        <w:rPr>
          <w:rFonts w:asciiTheme="minorHAnsi" w:hAnsiTheme="minorHAnsi" w:cstheme="minorHAnsi"/>
        </w:rPr>
      </w:pPr>
      <w:r>
        <w:rPr>
          <w:rFonts w:asciiTheme="minorHAnsi" w:hAnsiTheme="minorHAnsi" w:cstheme="minorHAnsi"/>
        </w:rPr>
        <w:t>All possible arrival times of a packet are generated through the same way as the M/M/1 simulator and stored into an array called</w:t>
      </w:r>
      <w:r>
        <w:rPr>
          <w:rFonts w:asciiTheme="minorHAnsi" w:hAnsiTheme="minorHAnsi" w:cstheme="minorHAnsi"/>
          <w:b/>
          <w:bCs/>
        </w:rPr>
        <w:t xml:space="preserve"> </w:t>
      </w:r>
      <w:proofErr w:type="spellStart"/>
      <w:r>
        <w:rPr>
          <w:rFonts w:asciiTheme="minorHAnsi" w:hAnsiTheme="minorHAnsi" w:cstheme="minorHAnsi"/>
          <w:i/>
          <w:iCs/>
        </w:rPr>
        <w:t>all_packet_arrivals</w:t>
      </w:r>
      <w:proofErr w:type="spellEnd"/>
      <w:r>
        <w:rPr>
          <w:rFonts w:asciiTheme="minorHAnsi" w:hAnsiTheme="minorHAnsi" w:cstheme="minorHAnsi"/>
          <w:i/>
          <w:iCs/>
        </w:rPr>
        <w:t>.</w:t>
      </w:r>
      <w:r>
        <w:rPr>
          <w:rFonts w:asciiTheme="minorHAnsi" w:hAnsiTheme="minorHAnsi" w:cstheme="minorHAnsi"/>
        </w:rPr>
        <w:t xml:space="preserve"> Observation times are also generated the same way as the M/M/1 simulator. The function then iterates through </w:t>
      </w:r>
      <w:proofErr w:type="gramStart"/>
      <w:r>
        <w:rPr>
          <w:rFonts w:asciiTheme="minorHAnsi" w:hAnsiTheme="minorHAnsi" w:cstheme="minorHAnsi"/>
        </w:rPr>
        <w:t>all of</w:t>
      </w:r>
      <w:proofErr w:type="gramEnd"/>
      <w:r>
        <w:rPr>
          <w:rFonts w:asciiTheme="minorHAnsi" w:hAnsiTheme="minorHAnsi" w:cstheme="minorHAnsi"/>
        </w:rPr>
        <w:t xml:space="preserve"> the possible arrival times and generate a departure time through the service time. Once the departure time is generated, it will be added into the </w:t>
      </w:r>
      <w:proofErr w:type="spellStart"/>
      <w:r>
        <w:rPr>
          <w:rFonts w:asciiTheme="minorHAnsi" w:hAnsiTheme="minorHAnsi" w:cstheme="minorHAnsi"/>
          <w:i/>
          <w:iCs/>
        </w:rPr>
        <w:t>departure_queue</w:t>
      </w:r>
      <w:proofErr w:type="spellEnd"/>
      <w:r>
        <w:rPr>
          <w:rFonts w:asciiTheme="minorHAnsi" w:hAnsiTheme="minorHAnsi" w:cstheme="minorHAnsi"/>
        </w:rPr>
        <w:t xml:space="preserve">. The departure queue is processed and ran through if the arrival time of the packet is greater than the first element of the queue. It will then append the time to an array that keeps track of successful departure times. The function will also append the corresponding arrival time to an array called </w:t>
      </w:r>
      <w:proofErr w:type="spellStart"/>
      <w:r>
        <w:rPr>
          <w:rFonts w:asciiTheme="minorHAnsi" w:hAnsiTheme="minorHAnsi" w:cstheme="minorHAnsi"/>
          <w:i/>
          <w:iCs/>
        </w:rPr>
        <w:lastRenderedPageBreak/>
        <w:t>actual_packet_arrivals</w:t>
      </w:r>
      <w:proofErr w:type="spellEnd"/>
      <w:r>
        <w:rPr>
          <w:rFonts w:asciiTheme="minorHAnsi" w:hAnsiTheme="minorHAnsi" w:cstheme="minorHAnsi"/>
        </w:rPr>
        <w:t xml:space="preserve"> which keeps track of arrival times of packets that were not lost. Figure 7. Shows the code for the updated </w:t>
      </w:r>
      <w:proofErr w:type="spellStart"/>
      <w:r>
        <w:rPr>
          <w:rFonts w:asciiTheme="minorHAnsi" w:hAnsiTheme="minorHAnsi" w:cstheme="minorHAnsi"/>
          <w:b/>
          <w:bCs/>
        </w:rPr>
        <w:t>populateArray</w:t>
      </w:r>
      <w:proofErr w:type="spellEnd"/>
      <w:r>
        <w:rPr>
          <w:rFonts w:asciiTheme="minorHAnsi" w:hAnsiTheme="minorHAnsi" w:cstheme="minorHAnsi"/>
          <w:b/>
          <w:bCs/>
        </w:rPr>
        <w:t xml:space="preserve"> </w:t>
      </w:r>
      <w:r>
        <w:rPr>
          <w:rFonts w:asciiTheme="minorHAnsi" w:hAnsiTheme="minorHAnsi" w:cstheme="minorHAnsi"/>
        </w:rPr>
        <w:t xml:space="preserve">departure time calculations. A variable called </w:t>
      </w:r>
      <w:proofErr w:type="spellStart"/>
      <w:r>
        <w:rPr>
          <w:rFonts w:asciiTheme="minorHAnsi" w:hAnsiTheme="minorHAnsi" w:cstheme="minorHAnsi"/>
          <w:i/>
          <w:iCs/>
        </w:rPr>
        <w:t>total_lost</w:t>
      </w:r>
      <w:proofErr w:type="spellEnd"/>
      <w:r>
        <w:rPr>
          <w:rFonts w:asciiTheme="minorHAnsi" w:hAnsiTheme="minorHAnsi" w:cstheme="minorHAnsi"/>
        </w:rPr>
        <w:t xml:space="preserve"> and </w:t>
      </w:r>
      <w:proofErr w:type="spellStart"/>
      <w:r>
        <w:rPr>
          <w:rFonts w:asciiTheme="minorHAnsi" w:hAnsiTheme="minorHAnsi" w:cstheme="minorHAnsi"/>
          <w:i/>
          <w:iCs/>
        </w:rPr>
        <w:t>total_created</w:t>
      </w:r>
      <w:proofErr w:type="spellEnd"/>
      <w:r>
        <w:rPr>
          <w:rFonts w:asciiTheme="minorHAnsi" w:hAnsiTheme="minorHAnsi" w:cstheme="minorHAnsi"/>
        </w:rPr>
        <w:t xml:space="preserve"> are returned from the function additionally now for the purpose of calculating P</w:t>
      </w:r>
      <w:r>
        <w:rPr>
          <w:rFonts w:asciiTheme="minorHAnsi" w:hAnsiTheme="minorHAnsi" w:cstheme="minorHAnsi"/>
          <w:vertAlign w:val="subscript"/>
        </w:rPr>
        <w:t>LOSS</w:t>
      </w:r>
      <w:r>
        <w:rPr>
          <w:rFonts w:asciiTheme="minorHAnsi" w:hAnsiTheme="minorHAnsi" w:cstheme="minorHAnsi"/>
        </w:rPr>
        <w:t>.</w:t>
      </w:r>
    </w:p>
    <w:p w14:paraId="33356952" w14:textId="1D1EFF56" w:rsidR="00BD0188" w:rsidRDefault="00BD0188" w:rsidP="00A60D76">
      <w:pPr>
        <w:spacing w:line="276" w:lineRule="auto"/>
        <w:ind w:firstLine="720"/>
        <w:rPr>
          <w:rFonts w:asciiTheme="minorHAnsi" w:hAnsiTheme="minorHAnsi" w:cstheme="minorHAnsi"/>
        </w:rPr>
      </w:pPr>
      <w:r>
        <w:rPr>
          <w:rFonts w:asciiTheme="minorHAnsi" w:hAnsiTheme="minorHAnsi" w:cstheme="minorHAnsi"/>
        </w:rPr>
        <w:t xml:space="preserve">Functions </w:t>
      </w:r>
      <w:proofErr w:type="spellStart"/>
      <w:r>
        <w:rPr>
          <w:rFonts w:asciiTheme="minorHAnsi" w:hAnsiTheme="minorHAnsi" w:cstheme="minorHAnsi"/>
          <w:b/>
          <w:bCs/>
        </w:rPr>
        <w:t>queueProcessing</w:t>
      </w:r>
      <w:proofErr w:type="spellEnd"/>
      <w:r>
        <w:rPr>
          <w:rFonts w:asciiTheme="minorHAnsi" w:hAnsiTheme="minorHAnsi" w:cstheme="minorHAnsi"/>
        </w:rPr>
        <w:t xml:space="preserve"> and </w:t>
      </w:r>
      <w:proofErr w:type="spellStart"/>
      <w:r>
        <w:rPr>
          <w:rFonts w:asciiTheme="minorHAnsi" w:hAnsiTheme="minorHAnsi" w:cstheme="minorHAnsi"/>
          <w:b/>
          <w:bCs/>
        </w:rPr>
        <w:t>oneSimulation</w:t>
      </w:r>
      <w:proofErr w:type="spellEnd"/>
      <w:r>
        <w:rPr>
          <w:rFonts w:asciiTheme="minorHAnsi" w:hAnsiTheme="minorHAnsi" w:cstheme="minorHAnsi"/>
        </w:rPr>
        <w:t xml:space="preserve"> were slightly adjusted from the M/M/1 simulator. </w:t>
      </w:r>
      <w:proofErr w:type="spellStart"/>
      <w:r>
        <w:rPr>
          <w:rFonts w:asciiTheme="minorHAnsi" w:hAnsiTheme="minorHAnsi" w:cstheme="minorHAnsi"/>
          <w:b/>
          <w:bCs/>
        </w:rPr>
        <w:t>queueProcessing</w:t>
      </w:r>
      <w:proofErr w:type="spellEnd"/>
      <w:r>
        <w:rPr>
          <w:rFonts w:asciiTheme="minorHAnsi" w:hAnsiTheme="minorHAnsi" w:cstheme="minorHAnsi"/>
        </w:rPr>
        <w:t xml:space="preserve"> now has additional arguments, </w:t>
      </w:r>
      <w:proofErr w:type="spellStart"/>
      <w:r>
        <w:rPr>
          <w:rFonts w:asciiTheme="minorHAnsi" w:hAnsiTheme="minorHAnsi" w:cstheme="minorHAnsi"/>
          <w:i/>
          <w:iCs/>
        </w:rPr>
        <w:t>total_lost</w:t>
      </w:r>
      <w:proofErr w:type="spellEnd"/>
      <w:r>
        <w:rPr>
          <w:rFonts w:asciiTheme="minorHAnsi" w:hAnsiTheme="minorHAnsi" w:cstheme="minorHAnsi"/>
        </w:rPr>
        <w:t xml:space="preserve"> and </w:t>
      </w:r>
      <w:proofErr w:type="spellStart"/>
      <w:r>
        <w:rPr>
          <w:rFonts w:asciiTheme="minorHAnsi" w:hAnsiTheme="minorHAnsi" w:cstheme="minorHAnsi"/>
          <w:i/>
          <w:iCs/>
        </w:rPr>
        <w:t>total_created_packets</w:t>
      </w:r>
      <w:proofErr w:type="spellEnd"/>
      <w:r>
        <w:rPr>
          <w:rFonts w:asciiTheme="minorHAnsi" w:hAnsiTheme="minorHAnsi" w:cstheme="minorHAnsi"/>
        </w:rPr>
        <w:t xml:space="preserve"> which are arguments used for calculating</w:t>
      </w:r>
      <w:r w:rsidR="00A60D76">
        <w:rPr>
          <w:rFonts w:asciiTheme="minorHAnsi" w:hAnsiTheme="minorHAnsi" w:cstheme="minorHAnsi"/>
        </w:rPr>
        <w:t xml:space="preserve"> the performance metric</w:t>
      </w:r>
      <w:r>
        <w:rPr>
          <w:rFonts w:asciiTheme="minorHAnsi" w:hAnsiTheme="minorHAnsi" w:cstheme="minorHAnsi"/>
        </w:rPr>
        <w:t xml:space="preserve"> P</w:t>
      </w:r>
      <w:r>
        <w:rPr>
          <w:rFonts w:asciiTheme="minorHAnsi" w:hAnsiTheme="minorHAnsi" w:cstheme="minorHAnsi"/>
          <w:vertAlign w:val="subscript"/>
        </w:rPr>
        <w:t>LOSS</w:t>
      </w:r>
      <w:r>
        <w:rPr>
          <w:rFonts w:asciiTheme="minorHAnsi" w:hAnsiTheme="minorHAnsi" w:cstheme="minorHAnsi"/>
          <w:vertAlign w:val="subscript"/>
        </w:rPr>
        <w:softHyphen/>
        <w:t xml:space="preserve"> </w:t>
      </w:r>
      <w:r>
        <w:rPr>
          <w:rFonts w:asciiTheme="minorHAnsi" w:hAnsiTheme="minorHAnsi" w:cstheme="minorHAnsi"/>
        </w:rPr>
        <w:t xml:space="preserve">and the function also returns it with the variable </w:t>
      </w:r>
      <w:r>
        <w:rPr>
          <w:rFonts w:asciiTheme="minorHAnsi" w:hAnsiTheme="minorHAnsi" w:cstheme="minorHAnsi"/>
          <w:i/>
          <w:iCs/>
        </w:rPr>
        <w:t>P_LOSS</w:t>
      </w:r>
      <w:r>
        <w:rPr>
          <w:rFonts w:asciiTheme="minorHAnsi" w:hAnsiTheme="minorHAnsi" w:cstheme="minorHAnsi"/>
        </w:rPr>
        <w:t>.</w:t>
      </w:r>
      <w:r w:rsidR="000527F9">
        <w:rPr>
          <w:rFonts w:asciiTheme="minorHAnsi" w:hAnsiTheme="minorHAnsi" w:cstheme="minorHAnsi"/>
        </w:rPr>
        <w:t xml:space="preserve"> The P</w:t>
      </w:r>
      <w:r w:rsidR="000527F9">
        <w:rPr>
          <w:rFonts w:asciiTheme="minorHAnsi" w:hAnsiTheme="minorHAnsi" w:cstheme="minorHAnsi"/>
          <w:vertAlign w:val="subscript"/>
        </w:rPr>
        <w:t>LOSS</w:t>
      </w:r>
      <w:r w:rsidR="000527F9">
        <w:rPr>
          <w:rFonts w:asciiTheme="minorHAnsi" w:hAnsiTheme="minorHAnsi" w:cstheme="minorHAnsi"/>
        </w:rPr>
        <w:t xml:space="preserve"> of the simulation is calculated by dividing the total amount of packets lost with the total packets generated</w:t>
      </w:r>
      <w:r w:rsidR="00F04336">
        <w:rPr>
          <w:rFonts w:asciiTheme="minorHAnsi" w:hAnsiTheme="minorHAnsi" w:cstheme="minorHAnsi"/>
        </w:rPr>
        <w:t xml:space="preserve"> as shown in figure 8</w:t>
      </w:r>
      <w:r w:rsidR="000527F9">
        <w:rPr>
          <w:rFonts w:asciiTheme="minorHAnsi" w:hAnsiTheme="minorHAnsi" w:cstheme="minorHAnsi"/>
        </w:rPr>
        <w:t>.</w:t>
      </w:r>
      <w:r w:rsidR="00F04336">
        <w:rPr>
          <w:rFonts w:asciiTheme="minorHAnsi" w:hAnsiTheme="minorHAnsi" w:cstheme="minorHAnsi"/>
        </w:rPr>
        <w:t xml:space="preserve"> The other performance metrics were calculated the same was as the M/M/1 simulator. </w:t>
      </w:r>
      <w:proofErr w:type="spellStart"/>
      <w:r>
        <w:rPr>
          <w:rFonts w:asciiTheme="minorHAnsi" w:hAnsiTheme="minorHAnsi" w:cstheme="minorHAnsi"/>
          <w:b/>
          <w:bCs/>
        </w:rPr>
        <w:t>oneSimulation</w:t>
      </w:r>
      <w:proofErr w:type="spellEnd"/>
      <w:r>
        <w:rPr>
          <w:rFonts w:asciiTheme="minorHAnsi" w:hAnsiTheme="minorHAnsi" w:cstheme="minorHAnsi"/>
        </w:rPr>
        <w:t xml:space="preserve"> has </w:t>
      </w:r>
      <w:r w:rsidR="00423C75">
        <w:rPr>
          <w:rFonts w:asciiTheme="minorHAnsi" w:hAnsiTheme="minorHAnsi" w:cstheme="minorHAnsi"/>
        </w:rPr>
        <w:t xml:space="preserve">an </w:t>
      </w:r>
      <w:r>
        <w:rPr>
          <w:rFonts w:asciiTheme="minorHAnsi" w:hAnsiTheme="minorHAnsi" w:cstheme="minorHAnsi"/>
        </w:rPr>
        <w:t>additional argumen</w:t>
      </w:r>
      <w:r w:rsidR="00423C75">
        <w:rPr>
          <w:rFonts w:asciiTheme="minorHAnsi" w:hAnsiTheme="minorHAnsi" w:cstheme="minorHAnsi"/>
        </w:rPr>
        <w:t xml:space="preserve">t, </w:t>
      </w:r>
      <w:r w:rsidR="00423C75">
        <w:rPr>
          <w:rFonts w:asciiTheme="minorHAnsi" w:hAnsiTheme="minorHAnsi" w:cstheme="minorHAnsi"/>
          <w:i/>
          <w:iCs/>
        </w:rPr>
        <w:t>K</w:t>
      </w:r>
      <w:r w:rsidR="00423C75">
        <w:rPr>
          <w:rFonts w:asciiTheme="minorHAnsi" w:hAnsiTheme="minorHAnsi" w:cstheme="minorHAnsi"/>
        </w:rPr>
        <w:t xml:space="preserve">, which is used to define the queue buffer size for </w:t>
      </w:r>
      <w:proofErr w:type="spellStart"/>
      <w:r w:rsidR="00423C75">
        <w:rPr>
          <w:rFonts w:asciiTheme="minorHAnsi" w:hAnsiTheme="minorHAnsi" w:cstheme="minorHAnsi"/>
          <w:b/>
          <w:bCs/>
        </w:rPr>
        <w:t>populateArray</w:t>
      </w:r>
      <w:proofErr w:type="spellEnd"/>
      <w:r w:rsidR="00423C75">
        <w:rPr>
          <w:rFonts w:asciiTheme="minorHAnsi" w:hAnsiTheme="minorHAnsi" w:cstheme="minorHAnsi"/>
        </w:rPr>
        <w:t xml:space="preserve"> to use.</w:t>
      </w:r>
      <w:r>
        <w:rPr>
          <w:rFonts w:asciiTheme="minorHAnsi" w:hAnsiTheme="minorHAnsi" w:cstheme="minorHAnsi"/>
        </w:rPr>
        <w:t xml:space="preserve">  </w:t>
      </w:r>
    </w:p>
    <w:p w14:paraId="10330511" w14:textId="5EA57F52" w:rsidR="00F04336" w:rsidRDefault="00F04336" w:rsidP="00F04336">
      <w:pPr>
        <w:spacing w:line="276" w:lineRule="auto"/>
        <w:jc w:val="center"/>
        <w:rPr>
          <w:rFonts w:asciiTheme="minorHAnsi" w:hAnsiTheme="minorHAnsi" w:cstheme="minorHAnsi"/>
        </w:rPr>
      </w:pPr>
      <w:r>
        <w:rPr>
          <w:noProof/>
        </w:rPr>
        <w:drawing>
          <wp:inline distT="0" distB="0" distL="0" distR="0" wp14:anchorId="0C65BBF0" wp14:editId="090B1B8A">
            <wp:extent cx="3429000" cy="9144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3429000" cy="914400"/>
                    </a:xfrm>
                    <a:prstGeom prst="rect">
                      <a:avLst/>
                    </a:prstGeom>
                  </pic:spPr>
                </pic:pic>
              </a:graphicData>
            </a:graphic>
          </wp:inline>
        </w:drawing>
      </w:r>
    </w:p>
    <w:p w14:paraId="0E12510C" w14:textId="79D71AFC" w:rsidR="00F04336" w:rsidRDefault="00F04336" w:rsidP="00F04336">
      <w:pPr>
        <w:pStyle w:val="Caption"/>
        <w:ind w:left="2160"/>
        <w:rPr>
          <w:rFonts w:asciiTheme="minorHAnsi" w:hAnsiTheme="minorHAnsi" w:cstheme="minorHAnsi"/>
        </w:rPr>
      </w:pPr>
      <w:r>
        <w:t>Figure 8. Calculations for the performance metrics</w:t>
      </w:r>
    </w:p>
    <w:p w14:paraId="315DFF12" w14:textId="335D198D" w:rsidR="001D1780" w:rsidRDefault="00BD0188" w:rsidP="00BD0188">
      <w:pPr>
        <w:spacing w:line="276" w:lineRule="auto"/>
        <w:ind w:firstLine="720"/>
        <w:rPr>
          <w:rFonts w:asciiTheme="minorHAnsi" w:hAnsiTheme="minorHAnsi" w:cstheme="minorHAnsi"/>
        </w:rPr>
      </w:pPr>
      <w:r>
        <w:rPr>
          <w:rFonts w:asciiTheme="minorHAnsi" w:hAnsiTheme="minorHAnsi" w:cstheme="minorHAnsi"/>
        </w:rPr>
        <w:t xml:space="preserve">The other functions, </w:t>
      </w:r>
      <w:proofErr w:type="spellStart"/>
      <w:r>
        <w:rPr>
          <w:rFonts w:asciiTheme="minorHAnsi" w:hAnsiTheme="minorHAnsi" w:cstheme="minorHAnsi"/>
          <w:b/>
          <w:bCs/>
        </w:rPr>
        <w:t>generateExponentialVar</w:t>
      </w:r>
      <w:proofErr w:type="spellEnd"/>
      <w:r>
        <w:rPr>
          <w:rFonts w:asciiTheme="minorHAnsi" w:hAnsiTheme="minorHAnsi" w:cstheme="minorHAnsi"/>
          <w:b/>
          <w:bCs/>
        </w:rPr>
        <w:t xml:space="preserve"> </w:t>
      </w:r>
      <w:r>
        <w:rPr>
          <w:rFonts w:asciiTheme="minorHAnsi" w:hAnsiTheme="minorHAnsi" w:cstheme="minorHAnsi"/>
        </w:rPr>
        <w:t xml:space="preserve">and </w:t>
      </w:r>
      <w:proofErr w:type="spellStart"/>
      <w:r>
        <w:rPr>
          <w:rFonts w:asciiTheme="minorHAnsi" w:hAnsiTheme="minorHAnsi" w:cstheme="minorHAnsi"/>
          <w:b/>
          <w:bCs/>
        </w:rPr>
        <w:t>createDES</w:t>
      </w:r>
      <w:proofErr w:type="spellEnd"/>
      <w:r>
        <w:rPr>
          <w:rFonts w:asciiTheme="minorHAnsi" w:hAnsiTheme="minorHAnsi" w:cstheme="minorHAnsi"/>
          <w:b/>
          <w:bCs/>
        </w:rPr>
        <w:t xml:space="preserve"> </w:t>
      </w:r>
      <w:r>
        <w:rPr>
          <w:rFonts w:asciiTheme="minorHAnsi" w:hAnsiTheme="minorHAnsi" w:cstheme="minorHAnsi"/>
        </w:rPr>
        <w:t>were not changed from the M/M/1 simulator</w:t>
      </w:r>
      <w:r w:rsidR="00423C75">
        <w:rPr>
          <w:rFonts w:asciiTheme="minorHAnsi" w:hAnsiTheme="minorHAnsi" w:cstheme="minorHAnsi"/>
        </w:rPr>
        <w:t xml:space="preserve"> and perform the same tasks</w:t>
      </w:r>
      <w:r>
        <w:rPr>
          <w:rFonts w:asciiTheme="minorHAnsi" w:hAnsiTheme="minorHAnsi" w:cstheme="minorHAnsi"/>
        </w:rPr>
        <w:t xml:space="preserve">. </w:t>
      </w:r>
    </w:p>
    <w:p w14:paraId="15AA01FA" w14:textId="387A1943" w:rsidR="00423C75" w:rsidRDefault="00423C75" w:rsidP="00BD0188">
      <w:pPr>
        <w:spacing w:line="276" w:lineRule="auto"/>
        <w:ind w:firstLine="720"/>
        <w:rPr>
          <w:rFonts w:asciiTheme="minorHAnsi" w:hAnsiTheme="minorHAnsi" w:cstheme="minorHAnsi"/>
        </w:rPr>
      </w:pPr>
    </w:p>
    <w:p w14:paraId="3F27EC71" w14:textId="4E612E77" w:rsidR="00423C75" w:rsidRDefault="00423C75" w:rsidP="00423C75">
      <w:pPr>
        <w:spacing w:line="276" w:lineRule="auto"/>
        <w:rPr>
          <w:rFonts w:asciiTheme="minorHAnsi" w:hAnsiTheme="minorHAnsi" w:cstheme="minorHAnsi"/>
        </w:rPr>
      </w:pPr>
      <w:r>
        <w:rPr>
          <w:noProof/>
        </w:rPr>
        <w:drawing>
          <wp:inline distT="0" distB="0" distL="0" distR="0" wp14:anchorId="1C675D86" wp14:editId="447B97AD">
            <wp:extent cx="5676900" cy="17335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stretch>
                      <a:fillRect/>
                    </a:stretch>
                  </pic:blipFill>
                  <pic:spPr>
                    <a:xfrm>
                      <a:off x="0" y="0"/>
                      <a:ext cx="5676900" cy="1733550"/>
                    </a:xfrm>
                    <a:prstGeom prst="rect">
                      <a:avLst/>
                    </a:prstGeom>
                  </pic:spPr>
                </pic:pic>
              </a:graphicData>
            </a:graphic>
          </wp:inline>
        </w:drawing>
      </w:r>
    </w:p>
    <w:p w14:paraId="0140781B" w14:textId="40EE988E" w:rsidR="00423C75" w:rsidRDefault="00423C75" w:rsidP="00423C75">
      <w:pPr>
        <w:pStyle w:val="Caption"/>
        <w:rPr>
          <w:rFonts w:asciiTheme="minorHAnsi" w:hAnsiTheme="minorHAnsi" w:cstheme="minorHAnsi"/>
        </w:rPr>
      </w:pPr>
      <w:r>
        <w:t xml:space="preserve">Figure </w:t>
      </w:r>
      <w:r w:rsidR="00F04336">
        <w:t>9</w:t>
      </w:r>
      <w:r>
        <w:t>. Initial variables used to test M/M/1/K simulator</w:t>
      </w:r>
    </w:p>
    <w:p w14:paraId="367135FE" w14:textId="56B43A5B" w:rsidR="00423C75" w:rsidRDefault="00423C75" w:rsidP="00BD0188">
      <w:pPr>
        <w:spacing w:line="276" w:lineRule="auto"/>
        <w:ind w:firstLine="720"/>
        <w:rPr>
          <w:rFonts w:asciiTheme="minorHAnsi" w:hAnsiTheme="minorHAnsi" w:cstheme="minorHAnsi"/>
        </w:rPr>
      </w:pPr>
      <w:r>
        <w:rPr>
          <w:rFonts w:asciiTheme="minorHAnsi" w:hAnsiTheme="minorHAnsi" w:cstheme="minorHAnsi"/>
        </w:rPr>
        <w:t xml:space="preserve">The stability check for this simulator was performed with the variables shown in figure 8. T was increased from T=1000 to T=2000 and the results are stable and consistent as shown in the table below. </w:t>
      </w:r>
    </w:p>
    <w:p w14:paraId="5B2F98C9" w14:textId="77777777" w:rsidR="00A60D76" w:rsidRDefault="00A60D76" w:rsidP="00BD0188">
      <w:pPr>
        <w:spacing w:line="276" w:lineRule="auto"/>
        <w:ind w:firstLine="720"/>
        <w:rPr>
          <w:rFonts w:asciiTheme="minorHAnsi" w:hAnsiTheme="minorHAnsi" w:cstheme="minorHAnsi"/>
        </w:rPr>
      </w:pPr>
    </w:p>
    <w:tbl>
      <w:tblPr>
        <w:tblStyle w:val="TableGrid"/>
        <w:tblW w:w="0" w:type="auto"/>
        <w:tblLook w:val="04A0" w:firstRow="1" w:lastRow="0" w:firstColumn="1" w:lastColumn="0" w:noHBand="0" w:noVBand="1"/>
      </w:tblPr>
      <w:tblGrid>
        <w:gridCol w:w="3116"/>
        <w:gridCol w:w="3117"/>
        <w:gridCol w:w="3117"/>
      </w:tblGrid>
      <w:tr w:rsidR="00423C75" w14:paraId="4EDEB46C" w14:textId="77777777" w:rsidTr="00423C75">
        <w:tc>
          <w:tcPr>
            <w:tcW w:w="3116" w:type="dxa"/>
          </w:tcPr>
          <w:p w14:paraId="0AEC3E6C" w14:textId="09488B55" w:rsidR="00423C75" w:rsidRPr="00423C75" w:rsidRDefault="00423C75" w:rsidP="00423C75">
            <w:pPr>
              <w:spacing w:line="276" w:lineRule="auto"/>
              <w:jc w:val="center"/>
              <w:rPr>
                <w:rFonts w:asciiTheme="minorHAnsi" w:hAnsiTheme="minorHAnsi" w:cstheme="minorHAnsi"/>
                <w:b/>
                <w:bCs/>
              </w:rPr>
            </w:pPr>
            <w:r>
              <w:rPr>
                <w:rFonts w:asciiTheme="minorHAnsi" w:hAnsiTheme="minorHAnsi" w:cstheme="minorHAnsi"/>
                <w:b/>
                <w:bCs/>
              </w:rPr>
              <w:t>T</w:t>
            </w:r>
          </w:p>
        </w:tc>
        <w:tc>
          <w:tcPr>
            <w:tcW w:w="3117" w:type="dxa"/>
          </w:tcPr>
          <w:p w14:paraId="24235EAC" w14:textId="75D502DD" w:rsidR="00423C75" w:rsidRPr="00423C75" w:rsidRDefault="00423C75" w:rsidP="00423C75">
            <w:pPr>
              <w:spacing w:line="276" w:lineRule="auto"/>
              <w:jc w:val="center"/>
              <w:rPr>
                <w:rFonts w:asciiTheme="minorHAnsi" w:hAnsiTheme="minorHAnsi" w:cstheme="minorHAnsi"/>
                <w:b/>
                <w:bCs/>
              </w:rPr>
            </w:pPr>
            <w:r>
              <w:rPr>
                <w:rFonts w:asciiTheme="minorHAnsi" w:hAnsiTheme="minorHAnsi" w:cstheme="minorHAnsi"/>
                <w:b/>
                <w:bCs/>
              </w:rPr>
              <w:t>E[N]</w:t>
            </w:r>
          </w:p>
        </w:tc>
        <w:tc>
          <w:tcPr>
            <w:tcW w:w="3117" w:type="dxa"/>
          </w:tcPr>
          <w:p w14:paraId="7BF3B11E" w14:textId="0AC99851" w:rsidR="00423C75" w:rsidRPr="00423C75" w:rsidRDefault="00423C75" w:rsidP="00423C75">
            <w:pPr>
              <w:spacing w:line="276" w:lineRule="auto"/>
              <w:jc w:val="center"/>
              <w:rPr>
                <w:rFonts w:asciiTheme="minorHAnsi" w:hAnsiTheme="minorHAnsi" w:cstheme="minorHAnsi"/>
                <w:b/>
                <w:bCs/>
              </w:rPr>
            </w:pPr>
            <w:r>
              <w:rPr>
                <w:rFonts w:asciiTheme="minorHAnsi" w:hAnsiTheme="minorHAnsi" w:cstheme="minorHAnsi"/>
                <w:b/>
                <w:bCs/>
              </w:rPr>
              <w:t>P</w:t>
            </w:r>
            <w:r>
              <w:rPr>
                <w:rFonts w:asciiTheme="minorHAnsi" w:hAnsiTheme="minorHAnsi" w:cstheme="minorHAnsi"/>
                <w:b/>
                <w:bCs/>
                <w:vertAlign w:val="subscript"/>
              </w:rPr>
              <w:t>LOSS</w:t>
            </w:r>
          </w:p>
        </w:tc>
      </w:tr>
      <w:tr w:rsidR="00423C75" w14:paraId="7D59DD85" w14:textId="77777777" w:rsidTr="00423C75">
        <w:tc>
          <w:tcPr>
            <w:tcW w:w="3116" w:type="dxa"/>
          </w:tcPr>
          <w:p w14:paraId="50BC7C0F" w14:textId="140D61CF" w:rsidR="00423C75" w:rsidRDefault="00423C75" w:rsidP="00423C75">
            <w:pPr>
              <w:spacing w:line="276" w:lineRule="auto"/>
              <w:jc w:val="right"/>
              <w:rPr>
                <w:rFonts w:asciiTheme="minorHAnsi" w:hAnsiTheme="minorHAnsi" w:cstheme="minorHAnsi"/>
              </w:rPr>
            </w:pPr>
            <w:r>
              <w:rPr>
                <w:rFonts w:asciiTheme="minorHAnsi" w:hAnsiTheme="minorHAnsi" w:cstheme="minorHAnsi"/>
              </w:rPr>
              <w:t>1000</w:t>
            </w:r>
          </w:p>
        </w:tc>
        <w:tc>
          <w:tcPr>
            <w:tcW w:w="3117" w:type="dxa"/>
          </w:tcPr>
          <w:p w14:paraId="69F029B5" w14:textId="765CB52C" w:rsidR="00423C75" w:rsidRDefault="00423C75" w:rsidP="00423C75">
            <w:pPr>
              <w:spacing w:line="276" w:lineRule="auto"/>
              <w:jc w:val="right"/>
              <w:rPr>
                <w:rFonts w:asciiTheme="minorHAnsi" w:hAnsiTheme="minorHAnsi" w:cstheme="minorHAnsi"/>
              </w:rPr>
            </w:pPr>
            <w:r w:rsidRPr="00423C75">
              <w:rPr>
                <w:rFonts w:asciiTheme="minorHAnsi" w:hAnsiTheme="minorHAnsi" w:cstheme="minorHAnsi"/>
              </w:rPr>
              <w:t>6.725180043080399</w:t>
            </w:r>
          </w:p>
        </w:tc>
        <w:tc>
          <w:tcPr>
            <w:tcW w:w="3117" w:type="dxa"/>
          </w:tcPr>
          <w:p w14:paraId="3D7CF1ED" w14:textId="6E58A953" w:rsidR="00423C75" w:rsidRDefault="00423C75" w:rsidP="00423C75">
            <w:pPr>
              <w:spacing w:line="276" w:lineRule="auto"/>
              <w:jc w:val="right"/>
              <w:rPr>
                <w:rFonts w:asciiTheme="minorHAnsi" w:hAnsiTheme="minorHAnsi" w:cstheme="minorHAnsi"/>
              </w:rPr>
            </w:pPr>
            <w:r w:rsidRPr="00423C75">
              <w:rPr>
                <w:rFonts w:asciiTheme="minorHAnsi" w:hAnsiTheme="minorHAnsi" w:cstheme="minorHAnsi"/>
              </w:rPr>
              <w:t>0.19504449908807212</w:t>
            </w:r>
          </w:p>
        </w:tc>
      </w:tr>
      <w:tr w:rsidR="00423C75" w14:paraId="46165F59" w14:textId="77777777" w:rsidTr="00423C75">
        <w:tc>
          <w:tcPr>
            <w:tcW w:w="3116" w:type="dxa"/>
          </w:tcPr>
          <w:p w14:paraId="7B944201" w14:textId="0A55BADA" w:rsidR="00423C75" w:rsidRDefault="00423C75" w:rsidP="00423C75">
            <w:pPr>
              <w:spacing w:line="276" w:lineRule="auto"/>
              <w:jc w:val="right"/>
              <w:rPr>
                <w:rFonts w:asciiTheme="minorHAnsi" w:hAnsiTheme="minorHAnsi" w:cstheme="minorHAnsi"/>
              </w:rPr>
            </w:pPr>
            <w:r>
              <w:rPr>
                <w:rFonts w:asciiTheme="minorHAnsi" w:hAnsiTheme="minorHAnsi" w:cstheme="minorHAnsi"/>
              </w:rPr>
              <w:t>2000</w:t>
            </w:r>
          </w:p>
        </w:tc>
        <w:tc>
          <w:tcPr>
            <w:tcW w:w="3117" w:type="dxa"/>
          </w:tcPr>
          <w:p w14:paraId="01B528F6" w14:textId="5F8AEE70" w:rsidR="00423C75" w:rsidRDefault="00423C75" w:rsidP="00423C75">
            <w:pPr>
              <w:spacing w:line="276" w:lineRule="auto"/>
              <w:jc w:val="right"/>
              <w:rPr>
                <w:rFonts w:asciiTheme="minorHAnsi" w:hAnsiTheme="minorHAnsi" w:cstheme="minorHAnsi"/>
              </w:rPr>
            </w:pPr>
            <w:r w:rsidRPr="00423C75">
              <w:rPr>
                <w:rFonts w:asciiTheme="minorHAnsi" w:hAnsiTheme="minorHAnsi" w:cstheme="minorHAnsi"/>
              </w:rPr>
              <w:t>6.7183604650368025</w:t>
            </w:r>
          </w:p>
        </w:tc>
        <w:tc>
          <w:tcPr>
            <w:tcW w:w="3117" w:type="dxa"/>
          </w:tcPr>
          <w:p w14:paraId="1DF11DF1" w14:textId="5A3B856A" w:rsidR="00423C75" w:rsidRDefault="00423C75" w:rsidP="00423C75">
            <w:pPr>
              <w:spacing w:line="276" w:lineRule="auto"/>
              <w:jc w:val="right"/>
              <w:rPr>
                <w:rFonts w:asciiTheme="minorHAnsi" w:hAnsiTheme="minorHAnsi" w:cstheme="minorHAnsi"/>
              </w:rPr>
            </w:pPr>
            <w:r w:rsidRPr="00423C75">
              <w:rPr>
                <w:rFonts w:asciiTheme="minorHAnsi" w:hAnsiTheme="minorHAnsi" w:cstheme="minorHAnsi"/>
              </w:rPr>
              <w:t>0.19296183132224523</w:t>
            </w:r>
          </w:p>
        </w:tc>
      </w:tr>
    </w:tbl>
    <w:p w14:paraId="47D08F5C" w14:textId="77777777" w:rsidR="00423C75" w:rsidRPr="00423C75" w:rsidRDefault="00423C75" w:rsidP="00423C75">
      <w:pPr>
        <w:spacing w:line="276" w:lineRule="auto"/>
        <w:rPr>
          <w:rFonts w:asciiTheme="minorHAnsi" w:hAnsiTheme="minorHAnsi" w:cstheme="minorHAnsi"/>
        </w:rPr>
      </w:pPr>
    </w:p>
    <w:p w14:paraId="0F51A37D" w14:textId="7BB7BDC7" w:rsidR="00BD0188" w:rsidRDefault="001D1780" w:rsidP="00BD0188">
      <w:pPr>
        <w:pStyle w:val="Heading2"/>
        <w:spacing w:line="276" w:lineRule="auto"/>
      </w:pPr>
      <w:bookmarkStart w:id="7" w:name="_Toc116567768"/>
      <w:r>
        <w:lastRenderedPageBreak/>
        <w:t>Question 6</w:t>
      </w:r>
      <w:bookmarkEnd w:id="7"/>
    </w:p>
    <w:p w14:paraId="52F88443" w14:textId="3A16FBA2" w:rsidR="00A30F2A" w:rsidRDefault="00A30F2A" w:rsidP="00A30F2A">
      <w:r w:rsidRPr="00A30F2A">
        <w:rPr>
          <w:noProof/>
        </w:rPr>
        <w:drawing>
          <wp:inline distT="0" distB="0" distL="0" distR="0" wp14:anchorId="3DC354E2" wp14:editId="4B43B259">
            <wp:extent cx="4819650" cy="3614738"/>
            <wp:effectExtent l="0" t="0" r="0" b="508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8"/>
                    <a:stretch>
                      <a:fillRect/>
                    </a:stretch>
                  </pic:blipFill>
                  <pic:spPr>
                    <a:xfrm>
                      <a:off x="0" y="0"/>
                      <a:ext cx="4823234" cy="3617426"/>
                    </a:xfrm>
                    <a:prstGeom prst="rect">
                      <a:avLst/>
                    </a:prstGeom>
                  </pic:spPr>
                </pic:pic>
              </a:graphicData>
            </a:graphic>
          </wp:inline>
        </w:drawing>
      </w:r>
    </w:p>
    <w:p w14:paraId="1EC03B63" w14:textId="63FE88C6" w:rsidR="00A30F2A" w:rsidRDefault="00503801" w:rsidP="00A30F2A">
      <w:r w:rsidRPr="00503801">
        <w:rPr>
          <w:noProof/>
        </w:rPr>
        <w:drawing>
          <wp:inline distT="0" distB="0" distL="0" distR="0" wp14:anchorId="36D207C5" wp14:editId="676CD1EF">
            <wp:extent cx="4838700" cy="3629025"/>
            <wp:effectExtent l="0" t="0" r="0" b="952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9"/>
                    <a:stretch>
                      <a:fillRect/>
                    </a:stretch>
                  </pic:blipFill>
                  <pic:spPr>
                    <a:xfrm>
                      <a:off x="0" y="0"/>
                      <a:ext cx="4843980" cy="3632985"/>
                    </a:xfrm>
                    <a:prstGeom prst="rect">
                      <a:avLst/>
                    </a:prstGeom>
                  </pic:spPr>
                </pic:pic>
              </a:graphicData>
            </a:graphic>
          </wp:inline>
        </w:drawing>
      </w:r>
    </w:p>
    <w:p w14:paraId="4B6EF198" w14:textId="6005BF8B" w:rsidR="00395AC8" w:rsidRDefault="00046E8C" w:rsidP="00046E8C">
      <w:pPr>
        <w:pStyle w:val="Caption"/>
      </w:pPr>
      <w:r>
        <w:t xml:space="preserve">Figure </w:t>
      </w:r>
      <w:r w:rsidR="00F04336">
        <w:t>10</w:t>
      </w:r>
      <w:r>
        <w:t xml:space="preserve">. </w:t>
      </w:r>
      <w:r w:rsidR="00503801">
        <w:t>Graphs of E[n] and P</w:t>
      </w:r>
      <w:r w:rsidR="00503801">
        <w:rPr>
          <w:vertAlign w:val="subscript"/>
        </w:rPr>
        <w:t>LOSS</w:t>
      </w:r>
      <w:r w:rsidR="00503801">
        <w:t xml:space="preserve"> for the</w:t>
      </w:r>
      <w:r>
        <w:t xml:space="preserve"> M/M/1/K simulator</w:t>
      </w:r>
      <w:r w:rsidR="00503801">
        <w:t xml:space="preserve"> </w:t>
      </w:r>
    </w:p>
    <w:p w14:paraId="65A56ADF" w14:textId="77777777" w:rsidR="00395AC8" w:rsidRDefault="00395AC8">
      <w:pPr>
        <w:spacing w:after="160" w:line="259" w:lineRule="auto"/>
        <w:rPr>
          <w:i/>
          <w:iCs/>
          <w:color w:val="44546A" w:themeColor="text2"/>
          <w:sz w:val="18"/>
          <w:szCs w:val="18"/>
        </w:rPr>
      </w:pPr>
      <w:r>
        <w:br w:type="page"/>
      </w:r>
    </w:p>
    <w:p w14:paraId="328B45F5" w14:textId="2E14DC85" w:rsidR="0096519E" w:rsidRPr="0096519E" w:rsidRDefault="000527F9" w:rsidP="00046E8C">
      <w:pPr>
        <w:pStyle w:val="Caption"/>
        <w:rPr>
          <w:rFonts w:asciiTheme="minorHAnsi" w:hAnsiTheme="minorHAnsi" w:cstheme="minorHAnsi"/>
          <w:i w:val="0"/>
          <w:iCs w:val="0"/>
          <w:color w:val="auto"/>
          <w:sz w:val="24"/>
          <w:szCs w:val="24"/>
        </w:rPr>
      </w:pPr>
      <w:r>
        <w:rPr>
          <w:rFonts w:asciiTheme="minorHAnsi" w:hAnsiTheme="minorHAnsi" w:cstheme="minorHAnsi"/>
          <w:i w:val="0"/>
          <w:iCs w:val="0"/>
          <w:color w:val="auto"/>
          <w:sz w:val="24"/>
          <w:szCs w:val="24"/>
        </w:rPr>
        <w:lastRenderedPageBreak/>
        <w:t>The following tables show the stability check for when T goes from 1000 to 2000. All the differences in the values when T increases are negligible.</w:t>
      </w:r>
    </w:p>
    <w:p w14:paraId="1819F54B" w14:textId="58BBAA90" w:rsidR="00046E8C" w:rsidRDefault="00395AC8" w:rsidP="00046E8C">
      <w:pPr>
        <w:pStyle w:val="Caption"/>
        <w:rPr>
          <w:rFonts w:asciiTheme="minorHAnsi" w:hAnsiTheme="minorHAnsi" w:cstheme="minorHAnsi"/>
        </w:rPr>
      </w:pPr>
      <w:r>
        <w:rPr>
          <w:rFonts w:asciiTheme="minorHAnsi" w:hAnsiTheme="minorHAnsi" w:cstheme="minorHAnsi"/>
        </w:rPr>
        <w:t>Table below is outlining the performance metrics for K = 10</w:t>
      </w:r>
    </w:p>
    <w:tbl>
      <w:tblPr>
        <w:tblStyle w:val="TableGrid"/>
        <w:tblW w:w="10435" w:type="dxa"/>
        <w:tblLook w:val="04A0" w:firstRow="1" w:lastRow="0" w:firstColumn="1" w:lastColumn="0" w:noHBand="0" w:noVBand="1"/>
      </w:tblPr>
      <w:tblGrid>
        <w:gridCol w:w="609"/>
        <w:gridCol w:w="1858"/>
        <w:gridCol w:w="1858"/>
        <w:gridCol w:w="2601"/>
        <w:gridCol w:w="3509"/>
      </w:tblGrid>
      <w:tr w:rsidR="00951A14" w:rsidRPr="003B04D3" w14:paraId="475F8086" w14:textId="77777777" w:rsidTr="00951A14">
        <w:tc>
          <w:tcPr>
            <w:tcW w:w="608" w:type="dxa"/>
          </w:tcPr>
          <w:p w14:paraId="3C7B2BEE" w14:textId="11F11FC8" w:rsidR="007978D1" w:rsidRPr="003B04D3" w:rsidRDefault="007978D1" w:rsidP="003B04D3">
            <w:pPr>
              <w:jc w:val="center"/>
              <w:rPr>
                <w:rFonts w:asciiTheme="minorHAnsi" w:hAnsiTheme="minorHAnsi" w:cstheme="minorHAnsi"/>
                <w:b/>
                <w:bCs/>
              </w:rPr>
            </w:pPr>
            <w:r w:rsidRPr="003B04D3">
              <w:rPr>
                <w:rFonts w:asciiTheme="minorHAnsi" w:hAnsiTheme="minorHAnsi" w:cstheme="minorHAnsi"/>
                <w:b/>
                <w:bCs/>
              </w:rPr>
              <w:t>Rho</w:t>
            </w:r>
          </w:p>
        </w:tc>
        <w:tc>
          <w:tcPr>
            <w:tcW w:w="3600" w:type="dxa"/>
            <w:gridSpan w:val="2"/>
          </w:tcPr>
          <w:p w14:paraId="2DF82757" w14:textId="714CE0DB" w:rsidR="007978D1" w:rsidRPr="003B04D3" w:rsidRDefault="007978D1" w:rsidP="003B04D3">
            <w:pPr>
              <w:jc w:val="center"/>
              <w:rPr>
                <w:rFonts w:asciiTheme="minorHAnsi" w:hAnsiTheme="minorHAnsi" w:cstheme="minorHAnsi"/>
                <w:b/>
                <w:bCs/>
              </w:rPr>
            </w:pPr>
            <w:r w:rsidRPr="003B04D3">
              <w:rPr>
                <w:rFonts w:asciiTheme="minorHAnsi" w:hAnsiTheme="minorHAnsi" w:cstheme="minorHAnsi"/>
                <w:b/>
                <w:bCs/>
              </w:rPr>
              <w:t>E[n]</w:t>
            </w:r>
          </w:p>
        </w:tc>
        <w:tc>
          <w:tcPr>
            <w:tcW w:w="6227" w:type="dxa"/>
            <w:gridSpan w:val="2"/>
          </w:tcPr>
          <w:p w14:paraId="2C1BF3AA" w14:textId="577C503C" w:rsidR="007978D1" w:rsidRPr="003B04D3" w:rsidRDefault="007978D1" w:rsidP="003B04D3">
            <w:pPr>
              <w:jc w:val="center"/>
              <w:rPr>
                <w:rFonts w:asciiTheme="minorHAnsi" w:hAnsiTheme="minorHAnsi" w:cstheme="minorHAnsi"/>
                <w:b/>
                <w:bCs/>
              </w:rPr>
            </w:pPr>
            <w:r w:rsidRPr="003B04D3">
              <w:rPr>
                <w:rFonts w:asciiTheme="minorHAnsi" w:hAnsiTheme="minorHAnsi" w:cstheme="minorHAnsi"/>
                <w:b/>
                <w:bCs/>
              </w:rPr>
              <w:t>P</w:t>
            </w:r>
            <w:r w:rsidRPr="003B04D3">
              <w:rPr>
                <w:rFonts w:asciiTheme="minorHAnsi" w:hAnsiTheme="minorHAnsi" w:cstheme="minorHAnsi"/>
                <w:b/>
                <w:bCs/>
                <w:vertAlign w:val="subscript"/>
              </w:rPr>
              <w:t>LOSS</w:t>
            </w:r>
          </w:p>
        </w:tc>
      </w:tr>
      <w:tr w:rsidR="00951A14" w:rsidRPr="003B04D3" w14:paraId="3F0D3B70" w14:textId="77777777" w:rsidTr="00951A14">
        <w:tc>
          <w:tcPr>
            <w:tcW w:w="608" w:type="dxa"/>
          </w:tcPr>
          <w:p w14:paraId="35D25E43" w14:textId="77777777" w:rsidR="007978D1" w:rsidRPr="003B04D3" w:rsidRDefault="007978D1" w:rsidP="003B04D3">
            <w:pPr>
              <w:jc w:val="center"/>
              <w:rPr>
                <w:rFonts w:asciiTheme="minorHAnsi" w:hAnsiTheme="minorHAnsi" w:cstheme="minorHAnsi"/>
              </w:rPr>
            </w:pPr>
          </w:p>
        </w:tc>
        <w:tc>
          <w:tcPr>
            <w:tcW w:w="1800" w:type="dxa"/>
          </w:tcPr>
          <w:p w14:paraId="6276F20D" w14:textId="03112D8C" w:rsidR="007978D1" w:rsidRPr="003B04D3" w:rsidRDefault="007978D1" w:rsidP="003B04D3">
            <w:pPr>
              <w:jc w:val="center"/>
              <w:rPr>
                <w:rFonts w:asciiTheme="minorHAnsi" w:hAnsiTheme="minorHAnsi" w:cstheme="minorHAnsi"/>
                <w:b/>
                <w:bCs/>
              </w:rPr>
            </w:pPr>
            <w:r w:rsidRPr="003B04D3">
              <w:rPr>
                <w:rFonts w:asciiTheme="minorHAnsi" w:hAnsiTheme="minorHAnsi" w:cstheme="minorHAnsi"/>
                <w:b/>
                <w:bCs/>
              </w:rPr>
              <w:t>T = 1000</w:t>
            </w:r>
          </w:p>
        </w:tc>
        <w:tc>
          <w:tcPr>
            <w:tcW w:w="1800" w:type="dxa"/>
          </w:tcPr>
          <w:p w14:paraId="0830C208" w14:textId="279DDC1D" w:rsidR="007978D1" w:rsidRPr="003B04D3" w:rsidRDefault="007978D1" w:rsidP="003B04D3">
            <w:pPr>
              <w:jc w:val="center"/>
              <w:rPr>
                <w:rFonts w:asciiTheme="minorHAnsi" w:hAnsiTheme="minorHAnsi" w:cstheme="minorHAnsi"/>
                <w:b/>
                <w:bCs/>
              </w:rPr>
            </w:pPr>
            <w:r w:rsidRPr="003B04D3">
              <w:rPr>
                <w:rFonts w:asciiTheme="minorHAnsi" w:hAnsiTheme="minorHAnsi" w:cstheme="minorHAnsi"/>
                <w:b/>
                <w:bCs/>
              </w:rPr>
              <w:t>T = 2000</w:t>
            </w:r>
          </w:p>
        </w:tc>
        <w:tc>
          <w:tcPr>
            <w:tcW w:w="2630" w:type="dxa"/>
          </w:tcPr>
          <w:p w14:paraId="51905032" w14:textId="34195DBE" w:rsidR="007978D1" w:rsidRPr="003B04D3" w:rsidRDefault="007978D1" w:rsidP="003B04D3">
            <w:pPr>
              <w:jc w:val="center"/>
              <w:rPr>
                <w:rFonts w:asciiTheme="minorHAnsi" w:hAnsiTheme="minorHAnsi" w:cstheme="minorHAnsi"/>
                <w:b/>
                <w:bCs/>
              </w:rPr>
            </w:pPr>
            <w:r w:rsidRPr="003B04D3">
              <w:rPr>
                <w:rFonts w:asciiTheme="minorHAnsi" w:hAnsiTheme="minorHAnsi" w:cstheme="minorHAnsi"/>
                <w:b/>
                <w:bCs/>
              </w:rPr>
              <w:t>T = 1000</w:t>
            </w:r>
          </w:p>
        </w:tc>
        <w:tc>
          <w:tcPr>
            <w:tcW w:w="3597" w:type="dxa"/>
          </w:tcPr>
          <w:p w14:paraId="28617D36" w14:textId="2898404F" w:rsidR="007978D1" w:rsidRPr="003B04D3" w:rsidRDefault="007978D1" w:rsidP="003B04D3">
            <w:pPr>
              <w:jc w:val="center"/>
              <w:rPr>
                <w:rFonts w:asciiTheme="minorHAnsi" w:hAnsiTheme="minorHAnsi" w:cstheme="minorHAnsi"/>
                <w:b/>
                <w:bCs/>
              </w:rPr>
            </w:pPr>
            <w:r w:rsidRPr="003B04D3">
              <w:rPr>
                <w:rFonts w:asciiTheme="minorHAnsi" w:hAnsiTheme="minorHAnsi" w:cstheme="minorHAnsi"/>
                <w:b/>
                <w:bCs/>
              </w:rPr>
              <w:t>T = 2000</w:t>
            </w:r>
          </w:p>
        </w:tc>
      </w:tr>
      <w:tr w:rsidR="00951A14" w:rsidRPr="003B04D3" w14:paraId="60267DED" w14:textId="77777777" w:rsidTr="00951A14">
        <w:tc>
          <w:tcPr>
            <w:tcW w:w="608" w:type="dxa"/>
          </w:tcPr>
          <w:p w14:paraId="79AE01B7" w14:textId="3E5E8960" w:rsidR="007978D1" w:rsidRPr="003B04D3" w:rsidRDefault="00395AC8" w:rsidP="003B04D3">
            <w:pPr>
              <w:jc w:val="right"/>
              <w:rPr>
                <w:rFonts w:asciiTheme="minorHAnsi" w:hAnsiTheme="minorHAnsi" w:cstheme="minorHAnsi"/>
              </w:rPr>
            </w:pPr>
            <w:r w:rsidRPr="003B04D3">
              <w:rPr>
                <w:rFonts w:asciiTheme="minorHAnsi" w:hAnsiTheme="minorHAnsi" w:cstheme="minorHAnsi"/>
              </w:rPr>
              <w:t>0.5</w:t>
            </w:r>
          </w:p>
        </w:tc>
        <w:tc>
          <w:tcPr>
            <w:tcW w:w="1800" w:type="dxa"/>
          </w:tcPr>
          <w:p w14:paraId="2384B501" w14:textId="40C0128D" w:rsidR="007978D1" w:rsidRPr="003B04D3" w:rsidRDefault="007978D1" w:rsidP="003B04D3">
            <w:pPr>
              <w:jc w:val="right"/>
              <w:rPr>
                <w:rFonts w:asciiTheme="minorHAnsi" w:hAnsiTheme="minorHAnsi" w:cstheme="minorHAnsi"/>
              </w:rPr>
            </w:pPr>
            <w:r w:rsidRPr="003B04D3">
              <w:rPr>
                <w:rFonts w:asciiTheme="minorHAnsi" w:hAnsiTheme="minorHAnsi" w:cstheme="minorHAnsi"/>
              </w:rPr>
              <w:t>0.996148766064</w:t>
            </w:r>
          </w:p>
        </w:tc>
        <w:tc>
          <w:tcPr>
            <w:tcW w:w="1800" w:type="dxa"/>
          </w:tcPr>
          <w:p w14:paraId="3520B404" w14:textId="6DF1DCF2" w:rsidR="007978D1" w:rsidRPr="003B04D3" w:rsidRDefault="00951A14" w:rsidP="003B04D3">
            <w:pPr>
              <w:jc w:val="right"/>
              <w:rPr>
                <w:rFonts w:asciiTheme="minorHAnsi" w:hAnsiTheme="minorHAnsi" w:cstheme="minorHAnsi"/>
              </w:rPr>
            </w:pPr>
            <w:r w:rsidRPr="003B04D3">
              <w:rPr>
                <w:rFonts w:asciiTheme="minorHAnsi" w:hAnsiTheme="minorHAnsi" w:cstheme="minorHAnsi"/>
              </w:rPr>
              <w:t>1.000798709905</w:t>
            </w:r>
          </w:p>
        </w:tc>
        <w:tc>
          <w:tcPr>
            <w:tcW w:w="2630" w:type="dxa"/>
          </w:tcPr>
          <w:p w14:paraId="42A6D053" w14:textId="0EC674A8" w:rsidR="007978D1" w:rsidRPr="003B04D3" w:rsidRDefault="00395AC8" w:rsidP="003B04D3">
            <w:pPr>
              <w:jc w:val="right"/>
              <w:rPr>
                <w:rFonts w:asciiTheme="minorHAnsi" w:hAnsiTheme="minorHAnsi" w:cstheme="minorHAnsi"/>
              </w:rPr>
            </w:pPr>
            <w:r w:rsidRPr="003B04D3">
              <w:rPr>
                <w:rFonts w:asciiTheme="minorHAnsi" w:hAnsiTheme="minorHAnsi" w:cstheme="minorHAnsi"/>
              </w:rPr>
              <w:t>0.000518636886096</w:t>
            </w:r>
          </w:p>
        </w:tc>
        <w:tc>
          <w:tcPr>
            <w:tcW w:w="3597" w:type="dxa"/>
          </w:tcPr>
          <w:p w14:paraId="1492D5F3" w14:textId="146DB710" w:rsidR="007978D1" w:rsidRPr="003B04D3" w:rsidRDefault="00951A14" w:rsidP="003B04D3">
            <w:pPr>
              <w:jc w:val="right"/>
              <w:rPr>
                <w:rFonts w:asciiTheme="minorHAnsi" w:hAnsiTheme="minorHAnsi" w:cstheme="minorHAnsi"/>
              </w:rPr>
            </w:pPr>
            <w:r w:rsidRPr="003B04D3">
              <w:rPr>
                <w:rFonts w:asciiTheme="minorHAnsi" w:hAnsiTheme="minorHAnsi" w:cstheme="minorHAnsi"/>
              </w:rPr>
              <w:t>0.0005263421223795</w:t>
            </w:r>
          </w:p>
        </w:tc>
      </w:tr>
      <w:tr w:rsidR="00951A14" w:rsidRPr="003B04D3" w14:paraId="32F2F765" w14:textId="77777777" w:rsidTr="00951A14">
        <w:tc>
          <w:tcPr>
            <w:tcW w:w="608" w:type="dxa"/>
          </w:tcPr>
          <w:p w14:paraId="3FB9E535" w14:textId="35328096" w:rsidR="007978D1" w:rsidRPr="003B04D3" w:rsidRDefault="00395AC8" w:rsidP="003B04D3">
            <w:pPr>
              <w:jc w:val="right"/>
              <w:rPr>
                <w:rFonts w:asciiTheme="minorHAnsi" w:hAnsiTheme="minorHAnsi" w:cstheme="minorHAnsi"/>
              </w:rPr>
            </w:pPr>
            <w:r w:rsidRPr="003B04D3">
              <w:rPr>
                <w:rFonts w:asciiTheme="minorHAnsi" w:hAnsiTheme="minorHAnsi" w:cstheme="minorHAnsi"/>
              </w:rPr>
              <w:t>0.6</w:t>
            </w:r>
          </w:p>
        </w:tc>
        <w:tc>
          <w:tcPr>
            <w:tcW w:w="1800" w:type="dxa"/>
          </w:tcPr>
          <w:p w14:paraId="599B029C" w14:textId="3391E2B4" w:rsidR="007978D1" w:rsidRPr="003B04D3" w:rsidRDefault="007978D1" w:rsidP="003B04D3">
            <w:pPr>
              <w:jc w:val="right"/>
              <w:rPr>
                <w:rFonts w:asciiTheme="minorHAnsi" w:hAnsiTheme="minorHAnsi" w:cstheme="minorHAnsi"/>
              </w:rPr>
            </w:pPr>
            <w:r w:rsidRPr="003B04D3">
              <w:rPr>
                <w:rFonts w:asciiTheme="minorHAnsi" w:hAnsiTheme="minorHAnsi" w:cstheme="minorHAnsi"/>
              </w:rPr>
              <w:t>1.462591609541</w:t>
            </w:r>
          </w:p>
        </w:tc>
        <w:tc>
          <w:tcPr>
            <w:tcW w:w="1800" w:type="dxa"/>
          </w:tcPr>
          <w:p w14:paraId="2AC00B24" w14:textId="273CC791" w:rsidR="007978D1" w:rsidRPr="003B04D3" w:rsidRDefault="00951A14" w:rsidP="003B04D3">
            <w:pPr>
              <w:jc w:val="right"/>
              <w:rPr>
                <w:rFonts w:asciiTheme="minorHAnsi" w:hAnsiTheme="minorHAnsi" w:cstheme="minorHAnsi"/>
              </w:rPr>
            </w:pPr>
            <w:r w:rsidRPr="003B04D3">
              <w:rPr>
                <w:rFonts w:asciiTheme="minorHAnsi" w:hAnsiTheme="minorHAnsi" w:cstheme="minorHAnsi"/>
              </w:rPr>
              <w:t>1.475895346894</w:t>
            </w:r>
          </w:p>
        </w:tc>
        <w:tc>
          <w:tcPr>
            <w:tcW w:w="2630" w:type="dxa"/>
          </w:tcPr>
          <w:p w14:paraId="24783035" w14:textId="3EDE61CC" w:rsidR="007978D1" w:rsidRPr="003B04D3" w:rsidRDefault="00395AC8" w:rsidP="003B04D3">
            <w:pPr>
              <w:jc w:val="right"/>
              <w:rPr>
                <w:rFonts w:asciiTheme="minorHAnsi" w:hAnsiTheme="minorHAnsi" w:cstheme="minorHAnsi"/>
              </w:rPr>
            </w:pPr>
            <w:r w:rsidRPr="003B04D3">
              <w:rPr>
                <w:rFonts w:asciiTheme="minorHAnsi" w:hAnsiTheme="minorHAnsi" w:cstheme="minorHAnsi"/>
              </w:rPr>
              <w:t>0.002593968855702</w:t>
            </w:r>
          </w:p>
        </w:tc>
        <w:tc>
          <w:tcPr>
            <w:tcW w:w="3597" w:type="dxa"/>
          </w:tcPr>
          <w:p w14:paraId="31DE29B6" w14:textId="60400E33" w:rsidR="007978D1" w:rsidRPr="003B04D3" w:rsidRDefault="00951A14" w:rsidP="003B04D3">
            <w:pPr>
              <w:jc w:val="right"/>
              <w:rPr>
                <w:rFonts w:asciiTheme="minorHAnsi" w:hAnsiTheme="minorHAnsi" w:cstheme="minorHAnsi"/>
              </w:rPr>
            </w:pPr>
            <w:r w:rsidRPr="003B04D3">
              <w:rPr>
                <w:rFonts w:asciiTheme="minorHAnsi" w:hAnsiTheme="minorHAnsi" w:cstheme="minorHAnsi"/>
              </w:rPr>
              <w:t>0.0024104287666694</w:t>
            </w:r>
          </w:p>
        </w:tc>
      </w:tr>
      <w:tr w:rsidR="00951A14" w:rsidRPr="003B04D3" w14:paraId="633877F4" w14:textId="77777777" w:rsidTr="00951A14">
        <w:tc>
          <w:tcPr>
            <w:tcW w:w="608" w:type="dxa"/>
          </w:tcPr>
          <w:p w14:paraId="2E09B416" w14:textId="176C99C2" w:rsidR="007978D1" w:rsidRPr="003B04D3" w:rsidRDefault="00395AC8" w:rsidP="003B04D3">
            <w:pPr>
              <w:jc w:val="right"/>
              <w:rPr>
                <w:rFonts w:asciiTheme="minorHAnsi" w:hAnsiTheme="minorHAnsi" w:cstheme="minorHAnsi"/>
              </w:rPr>
            </w:pPr>
            <w:r w:rsidRPr="003B04D3">
              <w:rPr>
                <w:rFonts w:asciiTheme="minorHAnsi" w:hAnsiTheme="minorHAnsi" w:cstheme="minorHAnsi"/>
              </w:rPr>
              <w:t>0.7</w:t>
            </w:r>
          </w:p>
        </w:tc>
        <w:tc>
          <w:tcPr>
            <w:tcW w:w="1800" w:type="dxa"/>
          </w:tcPr>
          <w:p w14:paraId="454E7407" w14:textId="200B012B" w:rsidR="007978D1" w:rsidRPr="003B04D3" w:rsidRDefault="007978D1" w:rsidP="003B04D3">
            <w:pPr>
              <w:jc w:val="right"/>
              <w:rPr>
                <w:rFonts w:asciiTheme="minorHAnsi" w:hAnsiTheme="minorHAnsi" w:cstheme="minorHAnsi"/>
              </w:rPr>
            </w:pPr>
            <w:r w:rsidRPr="003B04D3">
              <w:rPr>
                <w:rFonts w:asciiTheme="minorHAnsi" w:hAnsiTheme="minorHAnsi" w:cstheme="minorHAnsi"/>
              </w:rPr>
              <w:t>2.120384719911</w:t>
            </w:r>
          </w:p>
        </w:tc>
        <w:tc>
          <w:tcPr>
            <w:tcW w:w="1800" w:type="dxa"/>
          </w:tcPr>
          <w:p w14:paraId="6DC607AF" w14:textId="6351E033" w:rsidR="007978D1" w:rsidRPr="003B04D3" w:rsidRDefault="00951A14" w:rsidP="003B04D3">
            <w:pPr>
              <w:jc w:val="right"/>
              <w:rPr>
                <w:rFonts w:asciiTheme="minorHAnsi" w:hAnsiTheme="minorHAnsi" w:cstheme="minorHAnsi"/>
              </w:rPr>
            </w:pPr>
            <w:r w:rsidRPr="003B04D3">
              <w:rPr>
                <w:rFonts w:asciiTheme="minorHAnsi" w:hAnsiTheme="minorHAnsi" w:cstheme="minorHAnsi"/>
              </w:rPr>
              <w:t>2.114989819331</w:t>
            </w:r>
          </w:p>
        </w:tc>
        <w:tc>
          <w:tcPr>
            <w:tcW w:w="2630" w:type="dxa"/>
          </w:tcPr>
          <w:p w14:paraId="6121A7ED" w14:textId="7E036B10" w:rsidR="007978D1" w:rsidRPr="003B04D3" w:rsidRDefault="00395AC8" w:rsidP="003B04D3">
            <w:pPr>
              <w:jc w:val="right"/>
              <w:rPr>
                <w:rFonts w:asciiTheme="minorHAnsi" w:hAnsiTheme="minorHAnsi" w:cstheme="minorHAnsi"/>
              </w:rPr>
            </w:pPr>
            <w:r w:rsidRPr="003B04D3">
              <w:rPr>
                <w:rFonts w:asciiTheme="minorHAnsi" w:hAnsiTheme="minorHAnsi" w:cstheme="minorHAnsi"/>
              </w:rPr>
              <w:t>0.008531268737813</w:t>
            </w:r>
          </w:p>
        </w:tc>
        <w:tc>
          <w:tcPr>
            <w:tcW w:w="3597" w:type="dxa"/>
          </w:tcPr>
          <w:p w14:paraId="633429E7" w14:textId="58C6DE03" w:rsidR="007978D1" w:rsidRPr="003B04D3" w:rsidRDefault="00951A14" w:rsidP="003B04D3">
            <w:pPr>
              <w:jc w:val="right"/>
              <w:rPr>
                <w:rFonts w:asciiTheme="minorHAnsi" w:hAnsiTheme="minorHAnsi" w:cstheme="minorHAnsi"/>
              </w:rPr>
            </w:pPr>
            <w:r w:rsidRPr="003B04D3">
              <w:rPr>
                <w:rFonts w:asciiTheme="minorHAnsi" w:hAnsiTheme="minorHAnsi" w:cstheme="minorHAnsi"/>
              </w:rPr>
              <w:t>0.0086573593982556</w:t>
            </w:r>
          </w:p>
        </w:tc>
      </w:tr>
      <w:tr w:rsidR="00951A14" w:rsidRPr="003B04D3" w14:paraId="76E82F41" w14:textId="77777777" w:rsidTr="00951A14">
        <w:tc>
          <w:tcPr>
            <w:tcW w:w="608" w:type="dxa"/>
          </w:tcPr>
          <w:p w14:paraId="085EC135" w14:textId="499A6611" w:rsidR="007978D1" w:rsidRPr="003B04D3" w:rsidRDefault="00395AC8" w:rsidP="003B04D3">
            <w:pPr>
              <w:jc w:val="right"/>
              <w:rPr>
                <w:rFonts w:asciiTheme="minorHAnsi" w:hAnsiTheme="minorHAnsi" w:cstheme="minorHAnsi"/>
              </w:rPr>
            </w:pPr>
            <w:r w:rsidRPr="003B04D3">
              <w:rPr>
                <w:rFonts w:asciiTheme="minorHAnsi" w:hAnsiTheme="minorHAnsi" w:cstheme="minorHAnsi"/>
              </w:rPr>
              <w:t>0.8</w:t>
            </w:r>
          </w:p>
        </w:tc>
        <w:tc>
          <w:tcPr>
            <w:tcW w:w="1800" w:type="dxa"/>
          </w:tcPr>
          <w:p w14:paraId="3626C181" w14:textId="729AF027" w:rsidR="007978D1" w:rsidRPr="003B04D3" w:rsidRDefault="007978D1" w:rsidP="003B04D3">
            <w:pPr>
              <w:jc w:val="right"/>
              <w:rPr>
                <w:rFonts w:asciiTheme="minorHAnsi" w:hAnsiTheme="minorHAnsi" w:cstheme="minorHAnsi"/>
              </w:rPr>
            </w:pPr>
            <w:r w:rsidRPr="003B04D3">
              <w:rPr>
                <w:rFonts w:asciiTheme="minorHAnsi" w:hAnsiTheme="minorHAnsi" w:cstheme="minorHAnsi"/>
              </w:rPr>
              <w:t>2.958124539010</w:t>
            </w:r>
          </w:p>
        </w:tc>
        <w:tc>
          <w:tcPr>
            <w:tcW w:w="1800" w:type="dxa"/>
          </w:tcPr>
          <w:p w14:paraId="07DA54FF" w14:textId="713B9A2E" w:rsidR="007978D1" w:rsidRPr="003B04D3" w:rsidRDefault="00951A14" w:rsidP="003B04D3">
            <w:pPr>
              <w:jc w:val="right"/>
              <w:rPr>
                <w:rFonts w:asciiTheme="minorHAnsi" w:hAnsiTheme="minorHAnsi" w:cstheme="minorHAnsi"/>
              </w:rPr>
            </w:pPr>
            <w:r w:rsidRPr="003B04D3">
              <w:rPr>
                <w:rFonts w:asciiTheme="minorHAnsi" w:hAnsiTheme="minorHAnsi" w:cstheme="minorHAnsi"/>
              </w:rPr>
              <w:t>2.970835215530</w:t>
            </w:r>
          </w:p>
        </w:tc>
        <w:tc>
          <w:tcPr>
            <w:tcW w:w="2630" w:type="dxa"/>
          </w:tcPr>
          <w:p w14:paraId="5DFB7A06" w14:textId="2884A52C" w:rsidR="007978D1" w:rsidRPr="003B04D3" w:rsidRDefault="00395AC8" w:rsidP="003B04D3">
            <w:pPr>
              <w:jc w:val="right"/>
              <w:rPr>
                <w:rFonts w:asciiTheme="minorHAnsi" w:hAnsiTheme="minorHAnsi" w:cstheme="minorHAnsi"/>
              </w:rPr>
            </w:pPr>
            <w:r w:rsidRPr="003B04D3">
              <w:rPr>
                <w:rFonts w:asciiTheme="minorHAnsi" w:hAnsiTheme="minorHAnsi" w:cstheme="minorHAnsi"/>
              </w:rPr>
              <w:t>0.023287919618349</w:t>
            </w:r>
          </w:p>
        </w:tc>
        <w:tc>
          <w:tcPr>
            <w:tcW w:w="3597" w:type="dxa"/>
          </w:tcPr>
          <w:p w14:paraId="13852BA6" w14:textId="3FF0C977" w:rsidR="007978D1" w:rsidRPr="003B04D3" w:rsidRDefault="00951A14" w:rsidP="003B04D3">
            <w:pPr>
              <w:jc w:val="right"/>
              <w:rPr>
                <w:rFonts w:asciiTheme="minorHAnsi" w:hAnsiTheme="minorHAnsi" w:cstheme="minorHAnsi"/>
              </w:rPr>
            </w:pPr>
            <w:r w:rsidRPr="003B04D3">
              <w:rPr>
                <w:rFonts w:asciiTheme="minorHAnsi" w:hAnsiTheme="minorHAnsi" w:cstheme="minorHAnsi"/>
              </w:rPr>
              <w:t>0.0239626483360349</w:t>
            </w:r>
          </w:p>
        </w:tc>
      </w:tr>
      <w:tr w:rsidR="00951A14" w:rsidRPr="003B04D3" w14:paraId="217C0DE3" w14:textId="77777777" w:rsidTr="00951A14">
        <w:tc>
          <w:tcPr>
            <w:tcW w:w="608" w:type="dxa"/>
          </w:tcPr>
          <w:p w14:paraId="4469DA68" w14:textId="111D2D03" w:rsidR="007978D1" w:rsidRPr="003B04D3" w:rsidRDefault="00395AC8" w:rsidP="003B04D3">
            <w:pPr>
              <w:jc w:val="right"/>
              <w:rPr>
                <w:rFonts w:asciiTheme="minorHAnsi" w:hAnsiTheme="minorHAnsi" w:cstheme="minorHAnsi"/>
              </w:rPr>
            </w:pPr>
            <w:r w:rsidRPr="003B04D3">
              <w:rPr>
                <w:rFonts w:asciiTheme="minorHAnsi" w:hAnsiTheme="minorHAnsi" w:cstheme="minorHAnsi"/>
              </w:rPr>
              <w:t>0.9</w:t>
            </w:r>
          </w:p>
        </w:tc>
        <w:tc>
          <w:tcPr>
            <w:tcW w:w="1800" w:type="dxa"/>
          </w:tcPr>
          <w:p w14:paraId="2BECA31F" w14:textId="5CAA0681" w:rsidR="007978D1" w:rsidRPr="003B04D3" w:rsidRDefault="007978D1" w:rsidP="003B04D3">
            <w:pPr>
              <w:jc w:val="right"/>
              <w:rPr>
                <w:rFonts w:asciiTheme="minorHAnsi" w:hAnsiTheme="minorHAnsi" w:cstheme="minorHAnsi"/>
              </w:rPr>
            </w:pPr>
            <w:r w:rsidRPr="003B04D3">
              <w:rPr>
                <w:rFonts w:asciiTheme="minorHAnsi" w:hAnsiTheme="minorHAnsi" w:cstheme="minorHAnsi"/>
              </w:rPr>
              <w:t>3.942621381907</w:t>
            </w:r>
          </w:p>
        </w:tc>
        <w:tc>
          <w:tcPr>
            <w:tcW w:w="1800" w:type="dxa"/>
          </w:tcPr>
          <w:p w14:paraId="303A9FD9" w14:textId="26EA383F" w:rsidR="007978D1" w:rsidRPr="003B04D3" w:rsidRDefault="00951A14" w:rsidP="003B04D3">
            <w:pPr>
              <w:jc w:val="right"/>
              <w:rPr>
                <w:rFonts w:asciiTheme="minorHAnsi" w:hAnsiTheme="minorHAnsi" w:cstheme="minorHAnsi"/>
              </w:rPr>
            </w:pPr>
            <w:r w:rsidRPr="003B04D3">
              <w:rPr>
                <w:rFonts w:asciiTheme="minorHAnsi" w:hAnsiTheme="minorHAnsi" w:cstheme="minorHAnsi"/>
              </w:rPr>
              <w:t>3.973827226545</w:t>
            </w:r>
          </w:p>
        </w:tc>
        <w:tc>
          <w:tcPr>
            <w:tcW w:w="2630" w:type="dxa"/>
          </w:tcPr>
          <w:p w14:paraId="54131B87" w14:textId="57565CEC" w:rsidR="007978D1" w:rsidRPr="003B04D3" w:rsidRDefault="00395AC8" w:rsidP="003B04D3">
            <w:pPr>
              <w:jc w:val="right"/>
              <w:rPr>
                <w:rFonts w:asciiTheme="minorHAnsi" w:hAnsiTheme="minorHAnsi" w:cstheme="minorHAnsi"/>
              </w:rPr>
            </w:pPr>
            <w:r w:rsidRPr="003B04D3">
              <w:rPr>
                <w:rFonts w:asciiTheme="minorHAnsi" w:hAnsiTheme="minorHAnsi" w:cstheme="minorHAnsi"/>
              </w:rPr>
              <w:t>0.049395972557546</w:t>
            </w:r>
          </w:p>
        </w:tc>
        <w:tc>
          <w:tcPr>
            <w:tcW w:w="3597" w:type="dxa"/>
          </w:tcPr>
          <w:p w14:paraId="7C13DFC2" w14:textId="50148FF1" w:rsidR="007978D1" w:rsidRPr="003B04D3" w:rsidRDefault="00951A14" w:rsidP="003B04D3">
            <w:pPr>
              <w:jc w:val="right"/>
              <w:rPr>
                <w:rFonts w:asciiTheme="minorHAnsi" w:hAnsiTheme="minorHAnsi" w:cstheme="minorHAnsi"/>
              </w:rPr>
            </w:pPr>
            <w:r w:rsidRPr="003B04D3">
              <w:rPr>
                <w:rFonts w:asciiTheme="minorHAnsi" w:hAnsiTheme="minorHAnsi" w:cstheme="minorHAnsi"/>
              </w:rPr>
              <w:t>0.0514628883758479</w:t>
            </w:r>
          </w:p>
        </w:tc>
      </w:tr>
      <w:tr w:rsidR="00951A14" w:rsidRPr="003B04D3" w14:paraId="795ED566" w14:textId="77777777" w:rsidTr="00951A14">
        <w:tc>
          <w:tcPr>
            <w:tcW w:w="608" w:type="dxa"/>
          </w:tcPr>
          <w:p w14:paraId="2F2D9369" w14:textId="43469FC1" w:rsidR="007978D1" w:rsidRPr="003B04D3" w:rsidRDefault="00395AC8" w:rsidP="003B04D3">
            <w:pPr>
              <w:jc w:val="right"/>
              <w:rPr>
                <w:rFonts w:asciiTheme="minorHAnsi" w:hAnsiTheme="minorHAnsi" w:cstheme="minorHAnsi"/>
              </w:rPr>
            </w:pPr>
            <w:r w:rsidRPr="003B04D3">
              <w:rPr>
                <w:rFonts w:asciiTheme="minorHAnsi" w:hAnsiTheme="minorHAnsi" w:cstheme="minorHAnsi"/>
              </w:rPr>
              <w:t>1.0</w:t>
            </w:r>
          </w:p>
        </w:tc>
        <w:tc>
          <w:tcPr>
            <w:tcW w:w="1800" w:type="dxa"/>
          </w:tcPr>
          <w:p w14:paraId="027CE3BD" w14:textId="4BE2B66F" w:rsidR="007978D1" w:rsidRPr="003B04D3" w:rsidRDefault="007978D1" w:rsidP="003B04D3">
            <w:pPr>
              <w:jc w:val="right"/>
              <w:rPr>
                <w:rFonts w:asciiTheme="minorHAnsi" w:hAnsiTheme="minorHAnsi" w:cstheme="minorHAnsi"/>
              </w:rPr>
            </w:pPr>
            <w:r w:rsidRPr="003B04D3">
              <w:rPr>
                <w:rFonts w:asciiTheme="minorHAnsi" w:hAnsiTheme="minorHAnsi" w:cstheme="minorHAnsi"/>
              </w:rPr>
              <w:t>5.006034212330</w:t>
            </w:r>
          </w:p>
        </w:tc>
        <w:tc>
          <w:tcPr>
            <w:tcW w:w="1800" w:type="dxa"/>
          </w:tcPr>
          <w:p w14:paraId="0C396CCE" w14:textId="56D1DBF5" w:rsidR="007978D1" w:rsidRPr="003B04D3" w:rsidRDefault="00951A14" w:rsidP="003B04D3">
            <w:pPr>
              <w:jc w:val="right"/>
              <w:rPr>
                <w:rFonts w:asciiTheme="minorHAnsi" w:hAnsiTheme="minorHAnsi" w:cstheme="minorHAnsi"/>
              </w:rPr>
            </w:pPr>
            <w:r w:rsidRPr="003B04D3">
              <w:rPr>
                <w:rFonts w:asciiTheme="minorHAnsi" w:hAnsiTheme="minorHAnsi" w:cstheme="minorHAnsi"/>
              </w:rPr>
              <w:t>4.998852564538</w:t>
            </w:r>
          </w:p>
        </w:tc>
        <w:tc>
          <w:tcPr>
            <w:tcW w:w="2630" w:type="dxa"/>
          </w:tcPr>
          <w:p w14:paraId="120FD596" w14:textId="1D3D480F" w:rsidR="007978D1" w:rsidRPr="003B04D3" w:rsidRDefault="00395AC8" w:rsidP="003B04D3">
            <w:pPr>
              <w:jc w:val="right"/>
              <w:rPr>
                <w:rFonts w:asciiTheme="minorHAnsi" w:hAnsiTheme="minorHAnsi" w:cstheme="minorHAnsi"/>
              </w:rPr>
            </w:pPr>
            <w:r w:rsidRPr="003B04D3">
              <w:rPr>
                <w:rFonts w:asciiTheme="minorHAnsi" w:hAnsiTheme="minorHAnsi" w:cstheme="minorHAnsi"/>
              </w:rPr>
              <w:t>0.091325820868077</w:t>
            </w:r>
          </w:p>
        </w:tc>
        <w:tc>
          <w:tcPr>
            <w:tcW w:w="3597" w:type="dxa"/>
          </w:tcPr>
          <w:p w14:paraId="04818F30" w14:textId="3FE2F40E" w:rsidR="007978D1" w:rsidRPr="003B04D3" w:rsidRDefault="00951A14" w:rsidP="003B04D3">
            <w:pPr>
              <w:jc w:val="right"/>
              <w:rPr>
                <w:rFonts w:asciiTheme="minorHAnsi" w:hAnsiTheme="minorHAnsi" w:cstheme="minorHAnsi"/>
              </w:rPr>
            </w:pPr>
            <w:r w:rsidRPr="003B04D3">
              <w:rPr>
                <w:rFonts w:asciiTheme="minorHAnsi" w:hAnsiTheme="minorHAnsi" w:cstheme="minorHAnsi"/>
              </w:rPr>
              <w:t>0.0914257494434219</w:t>
            </w:r>
          </w:p>
        </w:tc>
      </w:tr>
      <w:tr w:rsidR="00951A14" w:rsidRPr="003B04D3" w14:paraId="259046DA" w14:textId="77777777" w:rsidTr="00951A14">
        <w:tc>
          <w:tcPr>
            <w:tcW w:w="608" w:type="dxa"/>
          </w:tcPr>
          <w:p w14:paraId="66DD25C5" w14:textId="52F91A08" w:rsidR="007978D1" w:rsidRPr="003B04D3" w:rsidRDefault="00395AC8" w:rsidP="003B04D3">
            <w:pPr>
              <w:jc w:val="right"/>
              <w:rPr>
                <w:rFonts w:asciiTheme="minorHAnsi" w:hAnsiTheme="minorHAnsi" w:cstheme="minorHAnsi"/>
              </w:rPr>
            </w:pPr>
            <w:r w:rsidRPr="003B04D3">
              <w:rPr>
                <w:rFonts w:asciiTheme="minorHAnsi" w:hAnsiTheme="minorHAnsi" w:cstheme="minorHAnsi"/>
              </w:rPr>
              <w:t>1.1</w:t>
            </w:r>
          </w:p>
        </w:tc>
        <w:tc>
          <w:tcPr>
            <w:tcW w:w="1800" w:type="dxa"/>
          </w:tcPr>
          <w:p w14:paraId="4CFEECFD" w14:textId="050EF494" w:rsidR="007978D1" w:rsidRPr="003B04D3" w:rsidRDefault="00395AC8" w:rsidP="003B04D3">
            <w:pPr>
              <w:jc w:val="right"/>
              <w:rPr>
                <w:rFonts w:asciiTheme="minorHAnsi" w:hAnsiTheme="minorHAnsi" w:cstheme="minorHAnsi"/>
              </w:rPr>
            </w:pPr>
            <w:r w:rsidRPr="003B04D3">
              <w:rPr>
                <w:rFonts w:asciiTheme="minorHAnsi" w:hAnsiTheme="minorHAnsi" w:cstheme="minorHAnsi"/>
              </w:rPr>
              <w:t>5.933767721687</w:t>
            </w:r>
          </w:p>
        </w:tc>
        <w:tc>
          <w:tcPr>
            <w:tcW w:w="1800" w:type="dxa"/>
          </w:tcPr>
          <w:p w14:paraId="6AD69627" w14:textId="2C270D47" w:rsidR="007978D1" w:rsidRPr="003B04D3" w:rsidRDefault="00951A14" w:rsidP="003B04D3">
            <w:pPr>
              <w:jc w:val="right"/>
              <w:rPr>
                <w:rFonts w:asciiTheme="minorHAnsi" w:hAnsiTheme="minorHAnsi" w:cstheme="minorHAnsi"/>
              </w:rPr>
            </w:pPr>
            <w:r w:rsidRPr="003B04D3">
              <w:rPr>
                <w:rFonts w:asciiTheme="minorHAnsi" w:hAnsiTheme="minorHAnsi" w:cstheme="minorHAnsi"/>
              </w:rPr>
              <w:t>5.962419657107</w:t>
            </w:r>
          </w:p>
        </w:tc>
        <w:tc>
          <w:tcPr>
            <w:tcW w:w="2630" w:type="dxa"/>
          </w:tcPr>
          <w:p w14:paraId="454B33C1" w14:textId="14B2B20C" w:rsidR="007978D1" w:rsidRPr="003B04D3" w:rsidRDefault="00395AC8" w:rsidP="003B04D3">
            <w:pPr>
              <w:jc w:val="right"/>
              <w:rPr>
                <w:rFonts w:asciiTheme="minorHAnsi" w:hAnsiTheme="minorHAnsi" w:cstheme="minorHAnsi"/>
              </w:rPr>
            </w:pPr>
            <w:r w:rsidRPr="003B04D3">
              <w:rPr>
                <w:rFonts w:asciiTheme="minorHAnsi" w:hAnsiTheme="minorHAnsi" w:cstheme="minorHAnsi"/>
              </w:rPr>
              <w:t>0.139946656675781</w:t>
            </w:r>
          </w:p>
        </w:tc>
        <w:tc>
          <w:tcPr>
            <w:tcW w:w="3597" w:type="dxa"/>
          </w:tcPr>
          <w:p w14:paraId="710D4801" w14:textId="14A976D3" w:rsidR="007978D1" w:rsidRPr="003B04D3" w:rsidRDefault="003F7516" w:rsidP="003B04D3">
            <w:pPr>
              <w:jc w:val="right"/>
              <w:rPr>
                <w:rFonts w:asciiTheme="minorHAnsi" w:hAnsiTheme="minorHAnsi" w:cstheme="minorHAnsi"/>
              </w:rPr>
            </w:pPr>
            <w:r w:rsidRPr="003B04D3">
              <w:rPr>
                <w:rFonts w:asciiTheme="minorHAnsi" w:hAnsiTheme="minorHAnsi" w:cstheme="minorHAnsi"/>
              </w:rPr>
              <w:t>0.1412683132577214</w:t>
            </w:r>
          </w:p>
        </w:tc>
      </w:tr>
      <w:tr w:rsidR="00951A14" w:rsidRPr="003B04D3" w14:paraId="72FE168D" w14:textId="77777777" w:rsidTr="00951A14">
        <w:tc>
          <w:tcPr>
            <w:tcW w:w="608" w:type="dxa"/>
          </w:tcPr>
          <w:p w14:paraId="5D029E63" w14:textId="0CFBB7E4" w:rsidR="007978D1" w:rsidRPr="003B04D3" w:rsidRDefault="00395AC8" w:rsidP="003B04D3">
            <w:pPr>
              <w:jc w:val="right"/>
              <w:rPr>
                <w:rFonts w:asciiTheme="minorHAnsi" w:hAnsiTheme="minorHAnsi" w:cstheme="minorHAnsi"/>
              </w:rPr>
            </w:pPr>
            <w:r w:rsidRPr="003B04D3">
              <w:rPr>
                <w:rFonts w:asciiTheme="minorHAnsi" w:hAnsiTheme="minorHAnsi" w:cstheme="minorHAnsi"/>
              </w:rPr>
              <w:t>1.2</w:t>
            </w:r>
          </w:p>
        </w:tc>
        <w:tc>
          <w:tcPr>
            <w:tcW w:w="1800" w:type="dxa"/>
          </w:tcPr>
          <w:p w14:paraId="48831B6C" w14:textId="0783D11C" w:rsidR="007978D1" w:rsidRPr="003B04D3" w:rsidRDefault="00395AC8" w:rsidP="003B04D3">
            <w:pPr>
              <w:jc w:val="right"/>
              <w:rPr>
                <w:rFonts w:asciiTheme="minorHAnsi" w:hAnsiTheme="minorHAnsi" w:cstheme="minorHAnsi"/>
              </w:rPr>
            </w:pPr>
            <w:r w:rsidRPr="003B04D3">
              <w:rPr>
                <w:rFonts w:asciiTheme="minorHAnsi" w:hAnsiTheme="minorHAnsi" w:cstheme="minorHAnsi"/>
              </w:rPr>
              <w:t>6.706252496537</w:t>
            </w:r>
          </w:p>
        </w:tc>
        <w:tc>
          <w:tcPr>
            <w:tcW w:w="1800" w:type="dxa"/>
          </w:tcPr>
          <w:p w14:paraId="68BFE7CE" w14:textId="1A7A5A28" w:rsidR="007978D1" w:rsidRPr="003B04D3" w:rsidRDefault="00951A14" w:rsidP="003B04D3">
            <w:pPr>
              <w:jc w:val="right"/>
              <w:rPr>
                <w:rFonts w:asciiTheme="minorHAnsi" w:hAnsiTheme="minorHAnsi" w:cstheme="minorHAnsi"/>
              </w:rPr>
            </w:pPr>
            <w:r w:rsidRPr="003B04D3">
              <w:rPr>
                <w:rFonts w:asciiTheme="minorHAnsi" w:hAnsiTheme="minorHAnsi" w:cstheme="minorHAnsi"/>
              </w:rPr>
              <w:t>6.700986850874</w:t>
            </w:r>
          </w:p>
        </w:tc>
        <w:tc>
          <w:tcPr>
            <w:tcW w:w="2630" w:type="dxa"/>
          </w:tcPr>
          <w:p w14:paraId="252CC76B" w14:textId="11AC8C4C" w:rsidR="007978D1" w:rsidRPr="003B04D3" w:rsidRDefault="00395AC8" w:rsidP="003B04D3">
            <w:pPr>
              <w:jc w:val="right"/>
              <w:rPr>
                <w:rFonts w:asciiTheme="minorHAnsi" w:hAnsiTheme="minorHAnsi" w:cstheme="minorHAnsi"/>
              </w:rPr>
            </w:pPr>
            <w:r w:rsidRPr="003B04D3">
              <w:rPr>
                <w:rFonts w:asciiTheme="minorHAnsi" w:hAnsiTheme="minorHAnsi" w:cstheme="minorHAnsi"/>
              </w:rPr>
              <w:t>0.192388086932832</w:t>
            </w:r>
          </w:p>
        </w:tc>
        <w:tc>
          <w:tcPr>
            <w:tcW w:w="3597" w:type="dxa"/>
          </w:tcPr>
          <w:p w14:paraId="41EB17D5" w14:textId="532490D3" w:rsidR="007978D1" w:rsidRPr="003B04D3" w:rsidRDefault="003F7516" w:rsidP="003B04D3">
            <w:pPr>
              <w:jc w:val="right"/>
              <w:rPr>
                <w:rFonts w:asciiTheme="minorHAnsi" w:hAnsiTheme="minorHAnsi" w:cstheme="minorHAnsi"/>
              </w:rPr>
            </w:pPr>
            <w:r w:rsidRPr="003B04D3">
              <w:rPr>
                <w:rFonts w:asciiTheme="minorHAnsi" w:hAnsiTheme="minorHAnsi" w:cstheme="minorHAnsi"/>
              </w:rPr>
              <w:t>0.1909369624616349</w:t>
            </w:r>
          </w:p>
        </w:tc>
      </w:tr>
      <w:tr w:rsidR="00951A14" w:rsidRPr="003B04D3" w14:paraId="4BC77F63" w14:textId="77777777" w:rsidTr="00951A14">
        <w:tc>
          <w:tcPr>
            <w:tcW w:w="608" w:type="dxa"/>
          </w:tcPr>
          <w:p w14:paraId="4C21FD12" w14:textId="21595851" w:rsidR="00395AC8" w:rsidRPr="003B04D3" w:rsidRDefault="00395AC8" w:rsidP="003B04D3">
            <w:pPr>
              <w:jc w:val="right"/>
              <w:rPr>
                <w:rFonts w:asciiTheme="minorHAnsi" w:hAnsiTheme="minorHAnsi" w:cstheme="minorHAnsi"/>
              </w:rPr>
            </w:pPr>
            <w:r w:rsidRPr="003B04D3">
              <w:rPr>
                <w:rFonts w:asciiTheme="minorHAnsi" w:hAnsiTheme="minorHAnsi" w:cstheme="minorHAnsi"/>
              </w:rPr>
              <w:t>1.3</w:t>
            </w:r>
          </w:p>
        </w:tc>
        <w:tc>
          <w:tcPr>
            <w:tcW w:w="1800" w:type="dxa"/>
          </w:tcPr>
          <w:p w14:paraId="4EF67886" w14:textId="220BFCE6" w:rsidR="00395AC8" w:rsidRPr="003B04D3" w:rsidRDefault="00395AC8" w:rsidP="003B04D3">
            <w:pPr>
              <w:jc w:val="right"/>
              <w:rPr>
                <w:rFonts w:asciiTheme="minorHAnsi" w:hAnsiTheme="minorHAnsi" w:cstheme="minorHAnsi"/>
              </w:rPr>
            </w:pPr>
            <w:r w:rsidRPr="003B04D3">
              <w:rPr>
                <w:rFonts w:asciiTheme="minorHAnsi" w:hAnsiTheme="minorHAnsi" w:cstheme="minorHAnsi"/>
              </w:rPr>
              <w:t>7.309804234613</w:t>
            </w:r>
          </w:p>
        </w:tc>
        <w:tc>
          <w:tcPr>
            <w:tcW w:w="1800" w:type="dxa"/>
          </w:tcPr>
          <w:p w14:paraId="607A967A" w14:textId="460CFD4E" w:rsidR="00395AC8" w:rsidRPr="003B04D3" w:rsidRDefault="00951A14" w:rsidP="003B04D3">
            <w:pPr>
              <w:jc w:val="right"/>
              <w:rPr>
                <w:rFonts w:asciiTheme="minorHAnsi" w:hAnsiTheme="minorHAnsi" w:cstheme="minorHAnsi"/>
              </w:rPr>
            </w:pPr>
            <w:r w:rsidRPr="003B04D3">
              <w:rPr>
                <w:rFonts w:asciiTheme="minorHAnsi" w:hAnsiTheme="minorHAnsi" w:cstheme="minorHAnsi"/>
              </w:rPr>
              <w:t>7.309515254800</w:t>
            </w:r>
          </w:p>
        </w:tc>
        <w:tc>
          <w:tcPr>
            <w:tcW w:w="2630" w:type="dxa"/>
          </w:tcPr>
          <w:p w14:paraId="59EBB271" w14:textId="3F46D6B2" w:rsidR="00395AC8" w:rsidRPr="003B04D3" w:rsidRDefault="00395AC8" w:rsidP="003B04D3">
            <w:pPr>
              <w:jc w:val="right"/>
              <w:rPr>
                <w:rFonts w:asciiTheme="minorHAnsi" w:hAnsiTheme="minorHAnsi" w:cstheme="minorHAnsi"/>
              </w:rPr>
            </w:pPr>
            <w:r w:rsidRPr="003B04D3">
              <w:rPr>
                <w:rFonts w:asciiTheme="minorHAnsi" w:hAnsiTheme="minorHAnsi" w:cstheme="minorHAnsi"/>
              </w:rPr>
              <w:t>0.243519043248470</w:t>
            </w:r>
          </w:p>
        </w:tc>
        <w:tc>
          <w:tcPr>
            <w:tcW w:w="3597" w:type="dxa"/>
          </w:tcPr>
          <w:p w14:paraId="42297703" w14:textId="00B99F52" w:rsidR="00395AC8" w:rsidRPr="003B04D3" w:rsidRDefault="003F7516" w:rsidP="003B04D3">
            <w:pPr>
              <w:jc w:val="right"/>
              <w:rPr>
                <w:rFonts w:asciiTheme="minorHAnsi" w:hAnsiTheme="minorHAnsi" w:cstheme="minorHAnsi"/>
              </w:rPr>
            </w:pPr>
            <w:r w:rsidRPr="003B04D3">
              <w:rPr>
                <w:rFonts w:asciiTheme="minorHAnsi" w:hAnsiTheme="minorHAnsi" w:cstheme="minorHAnsi"/>
              </w:rPr>
              <w:t>0.2444113653183037</w:t>
            </w:r>
          </w:p>
        </w:tc>
      </w:tr>
      <w:tr w:rsidR="00951A14" w:rsidRPr="003B04D3" w14:paraId="17DC587D" w14:textId="77777777" w:rsidTr="00951A14">
        <w:tc>
          <w:tcPr>
            <w:tcW w:w="608" w:type="dxa"/>
          </w:tcPr>
          <w:p w14:paraId="41581931" w14:textId="0E20523A" w:rsidR="00395AC8" w:rsidRPr="003B04D3" w:rsidRDefault="00395AC8" w:rsidP="003B04D3">
            <w:pPr>
              <w:jc w:val="right"/>
              <w:rPr>
                <w:rFonts w:asciiTheme="minorHAnsi" w:hAnsiTheme="minorHAnsi" w:cstheme="minorHAnsi"/>
              </w:rPr>
            </w:pPr>
            <w:r w:rsidRPr="003B04D3">
              <w:rPr>
                <w:rFonts w:asciiTheme="minorHAnsi" w:hAnsiTheme="minorHAnsi" w:cstheme="minorHAnsi"/>
              </w:rPr>
              <w:t>1.4</w:t>
            </w:r>
          </w:p>
        </w:tc>
        <w:tc>
          <w:tcPr>
            <w:tcW w:w="1800" w:type="dxa"/>
          </w:tcPr>
          <w:p w14:paraId="6BCB3D59" w14:textId="4764498D" w:rsidR="00395AC8" w:rsidRPr="003B04D3" w:rsidRDefault="00395AC8" w:rsidP="003B04D3">
            <w:pPr>
              <w:jc w:val="right"/>
              <w:rPr>
                <w:rFonts w:asciiTheme="minorHAnsi" w:hAnsiTheme="minorHAnsi" w:cstheme="minorHAnsi"/>
              </w:rPr>
            </w:pPr>
            <w:r w:rsidRPr="003B04D3">
              <w:rPr>
                <w:rFonts w:asciiTheme="minorHAnsi" w:hAnsiTheme="minorHAnsi" w:cstheme="minorHAnsi"/>
              </w:rPr>
              <w:t>7.769015041824</w:t>
            </w:r>
          </w:p>
        </w:tc>
        <w:tc>
          <w:tcPr>
            <w:tcW w:w="1800" w:type="dxa"/>
          </w:tcPr>
          <w:p w14:paraId="6EFD6349" w14:textId="33994B9C" w:rsidR="00395AC8" w:rsidRPr="003B04D3" w:rsidRDefault="00951A14" w:rsidP="003B04D3">
            <w:pPr>
              <w:jc w:val="right"/>
              <w:rPr>
                <w:rFonts w:asciiTheme="minorHAnsi" w:hAnsiTheme="minorHAnsi" w:cstheme="minorHAnsi"/>
              </w:rPr>
            </w:pPr>
            <w:r w:rsidRPr="003B04D3">
              <w:rPr>
                <w:rFonts w:asciiTheme="minorHAnsi" w:hAnsiTheme="minorHAnsi" w:cstheme="minorHAnsi"/>
              </w:rPr>
              <w:t>7.777968256871</w:t>
            </w:r>
          </w:p>
        </w:tc>
        <w:tc>
          <w:tcPr>
            <w:tcW w:w="2630" w:type="dxa"/>
          </w:tcPr>
          <w:p w14:paraId="09D6CD5A" w14:textId="1BA75357" w:rsidR="00395AC8" w:rsidRPr="003B04D3" w:rsidRDefault="00395AC8" w:rsidP="003B04D3">
            <w:pPr>
              <w:jc w:val="right"/>
              <w:rPr>
                <w:rFonts w:asciiTheme="minorHAnsi" w:hAnsiTheme="minorHAnsi" w:cstheme="minorHAnsi"/>
              </w:rPr>
            </w:pPr>
            <w:r w:rsidRPr="003B04D3">
              <w:rPr>
                <w:rFonts w:asciiTheme="minorHAnsi" w:hAnsiTheme="minorHAnsi" w:cstheme="minorHAnsi"/>
              </w:rPr>
              <w:t>0.290985662146392</w:t>
            </w:r>
          </w:p>
        </w:tc>
        <w:tc>
          <w:tcPr>
            <w:tcW w:w="3597" w:type="dxa"/>
          </w:tcPr>
          <w:p w14:paraId="1090A37B" w14:textId="0218A5A2" w:rsidR="00395AC8" w:rsidRPr="003B04D3" w:rsidRDefault="003F7516" w:rsidP="003B04D3">
            <w:pPr>
              <w:jc w:val="right"/>
              <w:rPr>
                <w:rFonts w:asciiTheme="minorHAnsi" w:hAnsiTheme="minorHAnsi" w:cstheme="minorHAnsi"/>
              </w:rPr>
            </w:pPr>
            <w:r w:rsidRPr="003B04D3">
              <w:rPr>
                <w:rFonts w:asciiTheme="minorHAnsi" w:hAnsiTheme="minorHAnsi" w:cstheme="minorHAnsi"/>
              </w:rPr>
              <w:t>0.2925789744763649</w:t>
            </w:r>
          </w:p>
        </w:tc>
      </w:tr>
      <w:tr w:rsidR="00951A14" w:rsidRPr="003B04D3" w14:paraId="41CF4CBC" w14:textId="77777777" w:rsidTr="00951A14">
        <w:tc>
          <w:tcPr>
            <w:tcW w:w="608" w:type="dxa"/>
          </w:tcPr>
          <w:p w14:paraId="282BFCC1" w14:textId="3434C3EC" w:rsidR="00395AC8" w:rsidRPr="003B04D3" w:rsidRDefault="00395AC8" w:rsidP="003B04D3">
            <w:pPr>
              <w:jc w:val="right"/>
              <w:rPr>
                <w:rFonts w:asciiTheme="minorHAnsi" w:hAnsiTheme="minorHAnsi" w:cstheme="minorHAnsi"/>
              </w:rPr>
            </w:pPr>
            <w:r w:rsidRPr="003B04D3">
              <w:rPr>
                <w:rFonts w:asciiTheme="minorHAnsi" w:hAnsiTheme="minorHAnsi" w:cstheme="minorHAnsi"/>
              </w:rPr>
              <w:t>1.5</w:t>
            </w:r>
          </w:p>
        </w:tc>
        <w:tc>
          <w:tcPr>
            <w:tcW w:w="1800" w:type="dxa"/>
          </w:tcPr>
          <w:p w14:paraId="3A8C2E96" w14:textId="5DBBA156" w:rsidR="00395AC8" w:rsidRPr="003B04D3" w:rsidRDefault="00395AC8" w:rsidP="003B04D3">
            <w:pPr>
              <w:jc w:val="right"/>
              <w:rPr>
                <w:rFonts w:asciiTheme="minorHAnsi" w:hAnsiTheme="minorHAnsi" w:cstheme="minorHAnsi"/>
              </w:rPr>
            </w:pPr>
            <w:r w:rsidRPr="003B04D3">
              <w:rPr>
                <w:rFonts w:asciiTheme="minorHAnsi" w:hAnsiTheme="minorHAnsi" w:cstheme="minorHAnsi"/>
              </w:rPr>
              <w:t>8.121641704691</w:t>
            </w:r>
          </w:p>
        </w:tc>
        <w:tc>
          <w:tcPr>
            <w:tcW w:w="1800" w:type="dxa"/>
          </w:tcPr>
          <w:p w14:paraId="2EE40C5B" w14:textId="3ACB947A" w:rsidR="00395AC8" w:rsidRPr="003B04D3" w:rsidRDefault="00951A14" w:rsidP="003B04D3">
            <w:pPr>
              <w:jc w:val="right"/>
              <w:rPr>
                <w:rFonts w:asciiTheme="minorHAnsi" w:hAnsiTheme="minorHAnsi" w:cstheme="minorHAnsi"/>
              </w:rPr>
            </w:pPr>
            <w:r w:rsidRPr="003B04D3">
              <w:rPr>
                <w:rFonts w:asciiTheme="minorHAnsi" w:hAnsiTheme="minorHAnsi" w:cstheme="minorHAnsi"/>
              </w:rPr>
              <w:t>8.133312468951</w:t>
            </w:r>
          </w:p>
        </w:tc>
        <w:tc>
          <w:tcPr>
            <w:tcW w:w="2630" w:type="dxa"/>
          </w:tcPr>
          <w:p w14:paraId="7DBACD0E" w14:textId="7D3500ED" w:rsidR="00395AC8" w:rsidRPr="003B04D3" w:rsidRDefault="00395AC8" w:rsidP="003B04D3">
            <w:pPr>
              <w:jc w:val="right"/>
              <w:rPr>
                <w:rFonts w:asciiTheme="minorHAnsi" w:hAnsiTheme="minorHAnsi" w:cstheme="minorHAnsi"/>
              </w:rPr>
            </w:pPr>
            <w:r w:rsidRPr="003B04D3">
              <w:rPr>
                <w:rFonts w:asciiTheme="minorHAnsi" w:hAnsiTheme="minorHAnsi" w:cstheme="minorHAnsi"/>
              </w:rPr>
              <w:t>0.337643991669619</w:t>
            </w:r>
          </w:p>
        </w:tc>
        <w:tc>
          <w:tcPr>
            <w:tcW w:w="3597" w:type="dxa"/>
          </w:tcPr>
          <w:p w14:paraId="025995AA" w14:textId="00625C8B" w:rsidR="00395AC8" w:rsidRPr="003B04D3" w:rsidRDefault="003F7516" w:rsidP="003B04D3">
            <w:pPr>
              <w:jc w:val="right"/>
              <w:rPr>
                <w:rFonts w:asciiTheme="minorHAnsi" w:hAnsiTheme="minorHAnsi" w:cstheme="minorHAnsi"/>
              </w:rPr>
            </w:pPr>
            <w:r w:rsidRPr="003B04D3">
              <w:rPr>
                <w:rFonts w:asciiTheme="minorHAnsi" w:hAnsiTheme="minorHAnsi" w:cstheme="minorHAnsi"/>
              </w:rPr>
              <w:t>0.3374924550890216</w:t>
            </w:r>
          </w:p>
        </w:tc>
      </w:tr>
    </w:tbl>
    <w:p w14:paraId="078C8388" w14:textId="19E63CA2" w:rsidR="00046E8C" w:rsidRPr="003B04D3" w:rsidRDefault="00046E8C" w:rsidP="003B04D3">
      <w:pPr>
        <w:rPr>
          <w:rFonts w:asciiTheme="minorHAnsi" w:hAnsiTheme="minorHAnsi" w:cstheme="minorHAnsi"/>
        </w:rPr>
      </w:pPr>
    </w:p>
    <w:p w14:paraId="0AC63E65" w14:textId="008D40ED" w:rsidR="00395AC8" w:rsidRPr="003B04D3" w:rsidRDefault="00395AC8" w:rsidP="003B04D3">
      <w:pPr>
        <w:rPr>
          <w:rFonts w:asciiTheme="minorHAnsi" w:hAnsiTheme="minorHAnsi" w:cstheme="minorHAnsi"/>
        </w:rPr>
      </w:pPr>
      <w:r w:rsidRPr="003B04D3">
        <w:rPr>
          <w:rFonts w:asciiTheme="minorHAnsi" w:hAnsiTheme="minorHAnsi" w:cstheme="minorHAnsi"/>
        </w:rPr>
        <w:t>Table below is outlining the performance metrics for K = 25</w:t>
      </w:r>
    </w:p>
    <w:tbl>
      <w:tblPr>
        <w:tblStyle w:val="TableGrid"/>
        <w:tblW w:w="10435" w:type="dxa"/>
        <w:tblLook w:val="04A0" w:firstRow="1" w:lastRow="0" w:firstColumn="1" w:lastColumn="0" w:noHBand="0" w:noVBand="1"/>
      </w:tblPr>
      <w:tblGrid>
        <w:gridCol w:w="648"/>
        <w:gridCol w:w="2497"/>
        <w:gridCol w:w="2234"/>
        <w:gridCol w:w="2833"/>
        <w:gridCol w:w="2223"/>
      </w:tblGrid>
      <w:tr w:rsidR="003B04D3" w:rsidRPr="003B04D3" w14:paraId="6D41578E" w14:textId="77777777" w:rsidTr="003F7516">
        <w:tc>
          <w:tcPr>
            <w:tcW w:w="655" w:type="dxa"/>
          </w:tcPr>
          <w:p w14:paraId="725464B5" w14:textId="77777777" w:rsidR="00395AC8" w:rsidRPr="003B04D3" w:rsidRDefault="00395AC8" w:rsidP="003B04D3">
            <w:pPr>
              <w:jc w:val="center"/>
              <w:rPr>
                <w:rFonts w:asciiTheme="minorHAnsi" w:hAnsiTheme="minorHAnsi" w:cstheme="minorHAnsi"/>
                <w:b/>
                <w:bCs/>
              </w:rPr>
            </w:pPr>
            <w:r w:rsidRPr="003B04D3">
              <w:rPr>
                <w:rFonts w:asciiTheme="minorHAnsi" w:hAnsiTheme="minorHAnsi" w:cstheme="minorHAnsi"/>
                <w:b/>
                <w:bCs/>
              </w:rPr>
              <w:t>Rho</w:t>
            </w:r>
          </w:p>
        </w:tc>
        <w:tc>
          <w:tcPr>
            <w:tcW w:w="4784" w:type="dxa"/>
            <w:gridSpan w:val="2"/>
          </w:tcPr>
          <w:p w14:paraId="2AA8608D" w14:textId="77777777" w:rsidR="00395AC8" w:rsidRPr="003B04D3" w:rsidRDefault="00395AC8" w:rsidP="003B04D3">
            <w:pPr>
              <w:jc w:val="center"/>
              <w:rPr>
                <w:rFonts w:asciiTheme="minorHAnsi" w:hAnsiTheme="minorHAnsi" w:cstheme="minorHAnsi"/>
                <w:b/>
                <w:bCs/>
              </w:rPr>
            </w:pPr>
            <w:r w:rsidRPr="003B04D3">
              <w:rPr>
                <w:rFonts w:asciiTheme="minorHAnsi" w:hAnsiTheme="minorHAnsi" w:cstheme="minorHAnsi"/>
                <w:b/>
                <w:bCs/>
              </w:rPr>
              <w:t>E[n]</w:t>
            </w:r>
          </w:p>
        </w:tc>
        <w:tc>
          <w:tcPr>
            <w:tcW w:w="4996" w:type="dxa"/>
            <w:gridSpan w:val="2"/>
          </w:tcPr>
          <w:p w14:paraId="188CD12D" w14:textId="77777777" w:rsidR="00395AC8" w:rsidRPr="003B04D3" w:rsidRDefault="00395AC8" w:rsidP="003B04D3">
            <w:pPr>
              <w:jc w:val="center"/>
              <w:rPr>
                <w:rFonts w:asciiTheme="minorHAnsi" w:hAnsiTheme="minorHAnsi" w:cstheme="minorHAnsi"/>
                <w:b/>
                <w:bCs/>
              </w:rPr>
            </w:pPr>
            <w:r w:rsidRPr="003B04D3">
              <w:rPr>
                <w:rFonts w:asciiTheme="minorHAnsi" w:hAnsiTheme="minorHAnsi" w:cstheme="minorHAnsi"/>
                <w:b/>
                <w:bCs/>
              </w:rPr>
              <w:t>P</w:t>
            </w:r>
            <w:r w:rsidRPr="003B04D3">
              <w:rPr>
                <w:rFonts w:asciiTheme="minorHAnsi" w:hAnsiTheme="minorHAnsi" w:cstheme="minorHAnsi"/>
                <w:b/>
                <w:bCs/>
                <w:vertAlign w:val="subscript"/>
              </w:rPr>
              <w:t>LOSS</w:t>
            </w:r>
          </w:p>
        </w:tc>
      </w:tr>
      <w:tr w:rsidR="003F7516" w:rsidRPr="003B04D3" w14:paraId="31367D55" w14:textId="77777777" w:rsidTr="003F7516">
        <w:tc>
          <w:tcPr>
            <w:tcW w:w="655" w:type="dxa"/>
          </w:tcPr>
          <w:p w14:paraId="7EC8C2DE" w14:textId="77777777" w:rsidR="00395AC8" w:rsidRPr="003B04D3" w:rsidRDefault="00395AC8" w:rsidP="003B04D3">
            <w:pPr>
              <w:jc w:val="center"/>
              <w:rPr>
                <w:rFonts w:asciiTheme="minorHAnsi" w:hAnsiTheme="minorHAnsi" w:cstheme="minorHAnsi"/>
                <w:b/>
                <w:bCs/>
              </w:rPr>
            </w:pPr>
          </w:p>
        </w:tc>
        <w:tc>
          <w:tcPr>
            <w:tcW w:w="2525" w:type="dxa"/>
          </w:tcPr>
          <w:p w14:paraId="76E8A838" w14:textId="77777777" w:rsidR="00395AC8" w:rsidRPr="003B04D3" w:rsidRDefault="00395AC8" w:rsidP="003B04D3">
            <w:pPr>
              <w:jc w:val="center"/>
              <w:rPr>
                <w:rFonts w:asciiTheme="minorHAnsi" w:hAnsiTheme="minorHAnsi" w:cstheme="minorHAnsi"/>
                <w:b/>
                <w:bCs/>
              </w:rPr>
            </w:pPr>
            <w:r w:rsidRPr="003B04D3">
              <w:rPr>
                <w:rFonts w:asciiTheme="minorHAnsi" w:hAnsiTheme="minorHAnsi" w:cstheme="minorHAnsi"/>
                <w:b/>
                <w:bCs/>
              </w:rPr>
              <w:t>T = 1000</w:t>
            </w:r>
          </w:p>
        </w:tc>
        <w:tc>
          <w:tcPr>
            <w:tcW w:w="2259" w:type="dxa"/>
          </w:tcPr>
          <w:p w14:paraId="568A69FF" w14:textId="77777777" w:rsidR="00395AC8" w:rsidRPr="003B04D3" w:rsidRDefault="00395AC8" w:rsidP="003B04D3">
            <w:pPr>
              <w:jc w:val="center"/>
              <w:rPr>
                <w:rFonts w:asciiTheme="minorHAnsi" w:hAnsiTheme="minorHAnsi" w:cstheme="minorHAnsi"/>
                <w:b/>
                <w:bCs/>
              </w:rPr>
            </w:pPr>
            <w:r w:rsidRPr="003B04D3">
              <w:rPr>
                <w:rFonts w:asciiTheme="minorHAnsi" w:hAnsiTheme="minorHAnsi" w:cstheme="minorHAnsi"/>
                <w:b/>
                <w:bCs/>
              </w:rPr>
              <w:t>T = 2000</w:t>
            </w:r>
          </w:p>
        </w:tc>
        <w:tc>
          <w:tcPr>
            <w:tcW w:w="2924" w:type="dxa"/>
          </w:tcPr>
          <w:p w14:paraId="17114D02" w14:textId="77777777" w:rsidR="00395AC8" w:rsidRPr="003B04D3" w:rsidRDefault="00395AC8" w:rsidP="003B04D3">
            <w:pPr>
              <w:jc w:val="center"/>
              <w:rPr>
                <w:rFonts w:asciiTheme="minorHAnsi" w:hAnsiTheme="minorHAnsi" w:cstheme="minorHAnsi"/>
                <w:b/>
                <w:bCs/>
              </w:rPr>
            </w:pPr>
            <w:r w:rsidRPr="003B04D3">
              <w:rPr>
                <w:rFonts w:asciiTheme="minorHAnsi" w:hAnsiTheme="minorHAnsi" w:cstheme="minorHAnsi"/>
                <w:b/>
                <w:bCs/>
              </w:rPr>
              <w:t>T = 1000</w:t>
            </w:r>
          </w:p>
        </w:tc>
        <w:tc>
          <w:tcPr>
            <w:tcW w:w="2072" w:type="dxa"/>
          </w:tcPr>
          <w:p w14:paraId="0DC3F263" w14:textId="77777777" w:rsidR="00395AC8" w:rsidRPr="003B04D3" w:rsidRDefault="00395AC8" w:rsidP="003B04D3">
            <w:pPr>
              <w:jc w:val="center"/>
              <w:rPr>
                <w:rFonts w:asciiTheme="minorHAnsi" w:hAnsiTheme="minorHAnsi" w:cstheme="minorHAnsi"/>
                <w:b/>
                <w:bCs/>
              </w:rPr>
            </w:pPr>
            <w:r w:rsidRPr="003B04D3">
              <w:rPr>
                <w:rFonts w:asciiTheme="minorHAnsi" w:hAnsiTheme="minorHAnsi" w:cstheme="minorHAnsi"/>
                <w:b/>
                <w:bCs/>
              </w:rPr>
              <w:t>T = 2000</w:t>
            </w:r>
          </w:p>
        </w:tc>
      </w:tr>
      <w:tr w:rsidR="003F7516" w:rsidRPr="003B04D3" w14:paraId="345B128A" w14:textId="77777777" w:rsidTr="003F7516">
        <w:tc>
          <w:tcPr>
            <w:tcW w:w="655" w:type="dxa"/>
          </w:tcPr>
          <w:p w14:paraId="1272F6A8"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0.5</w:t>
            </w:r>
          </w:p>
        </w:tc>
        <w:tc>
          <w:tcPr>
            <w:tcW w:w="2525" w:type="dxa"/>
          </w:tcPr>
          <w:p w14:paraId="5F6D372A" w14:textId="20B2BE49" w:rsidR="00395AC8" w:rsidRPr="003B04D3" w:rsidRDefault="00395AC8" w:rsidP="003B04D3">
            <w:pPr>
              <w:jc w:val="right"/>
              <w:rPr>
                <w:rFonts w:asciiTheme="minorHAnsi" w:hAnsiTheme="minorHAnsi" w:cstheme="minorHAnsi"/>
              </w:rPr>
            </w:pPr>
            <w:r w:rsidRPr="003B04D3">
              <w:rPr>
                <w:rFonts w:asciiTheme="minorHAnsi" w:hAnsiTheme="minorHAnsi" w:cstheme="minorHAnsi"/>
              </w:rPr>
              <w:t>1.0044561977967534</w:t>
            </w:r>
          </w:p>
        </w:tc>
        <w:tc>
          <w:tcPr>
            <w:tcW w:w="2259" w:type="dxa"/>
          </w:tcPr>
          <w:p w14:paraId="7BEA1F92" w14:textId="24A2E908" w:rsidR="00395AC8" w:rsidRPr="003B04D3" w:rsidRDefault="003F7516" w:rsidP="003B04D3">
            <w:pPr>
              <w:jc w:val="right"/>
              <w:rPr>
                <w:rFonts w:asciiTheme="minorHAnsi" w:hAnsiTheme="minorHAnsi" w:cstheme="minorHAnsi"/>
              </w:rPr>
            </w:pPr>
            <w:r w:rsidRPr="003B04D3">
              <w:rPr>
                <w:rFonts w:asciiTheme="minorHAnsi" w:hAnsiTheme="minorHAnsi" w:cstheme="minorHAnsi"/>
              </w:rPr>
              <w:t>0.99715345480884</w:t>
            </w:r>
          </w:p>
        </w:tc>
        <w:tc>
          <w:tcPr>
            <w:tcW w:w="2924" w:type="dxa"/>
          </w:tcPr>
          <w:p w14:paraId="5FCA11A8" w14:textId="1D7F4088" w:rsidR="00395AC8" w:rsidRPr="003B04D3" w:rsidRDefault="00395AC8" w:rsidP="003B04D3">
            <w:pPr>
              <w:jc w:val="right"/>
              <w:rPr>
                <w:rFonts w:asciiTheme="minorHAnsi" w:hAnsiTheme="minorHAnsi" w:cstheme="minorHAnsi"/>
              </w:rPr>
            </w:pPr>
            <w:r w:rsidRPr="003B04D3">
              <w:rPr>
                <w:rFonts w:asciiTheme="minorHAnsi" w:hAnsiTheme="minorHAnsi" w:cstheme="minorHAnsi"/>
              </w:rPr>
              <w:t>0.0</w:t>
            </w:r>
          </w:p>
        </w:tc>
        <w:tc>
          <w:tcPr>
            <w:tcW w:w="2072" w:type="dxa"/>
          </w:tcPr>
          <w:p w14:paraId="66145057" w14:textId="2CD789EE" w:rsidR="00395AC8" w:rsidRPr="003B04D3" w:rsidRDefault="003F7516" w:rsidP="003B04D3">
            <w:pPr>
              <w:jc w:val="right"/>
              <w:rPr>
                <w:rFonts w:asciiTheme="minorHAnsi" w:hAnsiTheme="minorHAnsi" w:cstheme="minorHAnsi"/>
              </w:rPr>
            </w:pPr>
            <w:r w:rsidRPr="003B04D3">
              <w:rPr>
                <w:rFonts w:asciiTheme="minorHAnsi" w:hAnsiTheme="minorHAnsi" w:cstheme="minorHAnsi"/>
              </w:rPr>
              <w:t>0.0</w:t>
            </w:r>
          </w:p>
        </w:tc>
      </w:tr>
      <w:tr w:rsidR="003F7516" w:rsidRPr="003B04D3" w14:paraId="075EEE7B" w14:textId="77777777" w:rsidTr="003F7516">
        <w:tc>
          <w:tcPr>
            <w:tcW w:w="655" w:type="dxa"/>
          </w:tcPr>
          <w:p w14:paraId="24E3186B"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0.6</w:t>
            </w:r>
          </w:p>
        </w:tc>
        <w:tc>
          <w:tcPr>
            <w:tcW w:w="2525" w:type="dxa"/>
          </w:tcPr>
          <w:p w14:paraId="372C8402" w14:textId="1E61CED7" w:rsidR="00395AC8" w:rsidRPr="003B04D3" w:rsidRDefault="00395AC8" w:rsidP="003B04D3">
            <w:pPr>
              <w:jc w:val="right"/>
              <w:rPr>
                <w:rFonts w:asciiTheme="minorHAnsi" w:hAnsiTheme="minorHAnsi" w:cstheme="minorHAnsi"/>
              </w:rPr>
            </w:pPr>
            <w:r w:rsidRPr="003B04D3">
              <w:rPr>
                <w:rFonts w:asciiTheme="minorHAnsi" w:hAnsiTheme="minorHAnsi" w:cstheme="minorHAnsi"/>
              </w:rPr>
              <w:t>1.492643943532954</w:t>
            </w:r>
          </w:p>
        </w:tc>
        <w:tc>
          <w:tcPr>
            <w:tcW w:w="2259" w:type="dxa"/>
          </w:tcPr>
          <w:p w14:paraId="41D110FA" w14:textId="64C34C06" w:rsidR="00395AC8" w:rsidRPr="003B04D3" w:rsidRDefault="003F7516" w:rsidP="003B04D3">
            <w:pPr>
              <w:jc w:val="right"/>
              <w:rPr>
                <w:rFonts w:asciiTheme="minorHAnsi" w:hAnsiTheme="minorHAnsi" w:cstheme="minorHAnsi"/>
              </w:rPr>
            </w:pPr>
            <w:r w:rsidRPr="003B04D3">
              <w:rPr>
                <w:rFonts w:asciiTheme="minorHAnsi" w:hAnsiTheme="minorHAnsi" w:cstheme="minorHAnsi"/>
              </w:rPr>
              <w:t>1.51204570039031</w:t>
            </w:r>
          </w:p>
        </w:tc>
        <w:tc>
          <w:tcPr>
            <w:tcW w:w="2924" w:type="dxa"/>
          </w:tcPr>
          <w:p w14:paraId="0C850EE8" w14:textId="78298FBF" w:rsidR="00395AC8" w:rsidRPr="003B04D3" w:rsidRDefault="00395AC8" w:rsidP="003B04D3">
            <w:pPr>
              <w:jc w:val="right"/>
              <w:rPr>
                <w:rFonts w:asciiTheme="minorHAnsi" w:hAnsiTheme="minorHAnsi" w:cstheme="minorHAnsi"/>
              </w:rPr>
            </w:pPr>
            <w:r w:rsidRPr="003B04D3">
              <w:rPr>
                <w:rFonts w:asciiTheme="minorHAnsi" w:hAnsiTheme="minorHAnsi" w:cstheme="minorHAnsi"/>
              </w:rPr>
              <w:t>0.0</w:t>
            </w:r>
          </w:p>
        </w:tc>
        <w:tc>
          <w:tcPr>
            <w:tcW w:w="2072" w:type="dxa"/>
          </w:tcPr>
          <w:p w14:paraId="679983B7" w14:textId="484621F2" w:rsidR="00395AC8" w:rsidRPr="003B04D3" w:rsidRDefault="003F7516" w:rsidP="003B04D3">
            <w:pPr>
              <w:jc w:val="right"/>
              <w:rPr>
                <w:rFonts w:asciiTheme="minorHAnsi" w:hAnsiTheme="minorHAnsi" w:cstheme="minorHAnsi"/>
              </w:rPr>
            </w:pPr>
            <w:r w:rsidRPr="003B04D3">
              <w:rPr>
                <w:rFonts w:asciiTheme="minorHAnsi" w:hAnsiTheme="minorHAnsi" w:cstheme="minorHAnsi"/>
              </w:rPr>
              <w:t>0.0</w:t>
            </w:r>
          </w:p>
        </w:tc>
      </w:tr>
      <w:tr w:rsidR="003F7516" w:rsidRPr="003B04D3" w14:paraId="6513289F" w14:textId="77777777" w:rsidTr="003F7516">
        <w:tc>
          <w:tcPr>
            <w:tcW w:w="655" w:type="dxa"/>
          </w:tcPr>
          <w:p w14:paraId="5FEFA6D8"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0.7</w:t>
            </w:r>
          </w:p>
        </w:tc>
        <w:tc>
          <w:tcPr>
            <w:tcW w:w="2525" w:type="dxa"/>
          </w:tcPr>
          <w:p w14:paraId="07E09539" w14:textId="124F5199" w:rsidR="00395AC8" w:rsidRPr="003B04D3" w:rsidRDefault="00395AC8" w:rsidP="003B04D3">
            <w:pPr>
              <w:jc w:val="right"/>
              <w:rPr>
                <w:rFonts w:asciiTheme="minorHAnsi" w:hAnsiTheme="minorHAnsi" w:cstheme="minorHAnsi"/>
              </w:rPr>
            </w:pPr>
            <w:r w:rsidRPr="003B04D3">
              <w:rPr>
                <w:rFonts w:asciiTheme="minorHAnsi" w:hAnsiTheme="minorHAnsi" w:cstheme="minorHAnsi"/>
              </w:rPr>
              <w:t>2.334307246853928</w:t>
            </w:r>
          </w:p>
        </w:tc>
        <w:tc>
          <w:tcPr>
            <w:tcW w:w="2259" w:type="dxa"/>
          </w:tcPr>
          <w:p w14:paraId="4DC95CA2" w14:textId="7D63166E" w:rsidR="00395AC8" w:rsidRPr="003B04D3" w:rsidRDefault="003F7516" w:rsidP="003B04D3">
            <w:pPr>
              <w:jc w:val="right"/>
              <w:rPr>
                <w:rFonts w:asciiTheme="minorHAnsi" w:hAnsiTheme="minorHAnsi" w:cstheme="minorHAnsi"/>
              </w:rPr>
            </w:pPr>
            <w:r w:rsidRPr="003B04D3">
              <w:rPr>
                <w:rFonts w:asciiTheme="minorHAnsi" w:hAnsiTheme="minorHAnsi" w:cstheme="minorHAnsi"/>
              </w:rPr>
              <w:t>2.34181259451455</w:t>
            </w:r>
          </w:p>
        </w:tc>
        <w:tc>
          <w:tcPr>
            <w:tcW w:w="2924" w:type="dxa"/>
          </w:tcPr>
          <w:p w14:paraId="40F3A425" w14:textId="4A708B1A" w:rsidR="00395AC8" w:rsidRPr="003B04D3" w:rsidRDefault="00395AC8" w:rsidP="003B04D3">
            <w:pPr>
              <w:jc w:val="right"/>
              <w:rPr>
                <w:rFonts w:asciiTheme="minorHAnsi" w:hAnsiTheme="minorHAnsi" w:cstheme="minorHAnsi"/>
              </w:rPr>
            </w:pPr>
            <w:r w:rsidRPr="003B04D3">
              <w:rPr>
                <w:rFonts w:asciiTheme="minorHAnsi" w:hAnsiTheme="minorHAnsi" w:cstheme="minorHAnsi"/>
              </w:rPr>
              <w:t>3.85492902647e-05</w:t>
            </w:r>
          </w:p>
        </w:tc>
        <w:tc>
          <w:tcPr>
            <w:tcW w:w="2072" w:type="dxa"/>
          </w:tcPr>
          <w:p w14:paraId="5DECEB7E" w14:textId="30D61C1F" w:rsidR="00395AC8" w:rsidRPr="003B04D3" w:rsidRDefault="003F7516" w:rsidP="003B04D3">
            <w:pPr>
              <w:jc w:val="right"/>
              <w:rPr>
                <w:rFonts w:asciiTheme="minorHAnsi" w:hAnsiTheme="minorHAnsi" w:cstheme="minorHAnsi"/>
              </w:rPr>
            </w:pPr>
            <w:r w:rsidRPr="003B04D3">
              <w:rPr>
                <w:rFonts w:asciiTheme="minorHAnsi" w:hAnsiTheme="minorHAnsi" w:cstheme="minorHAnsi"/>
              </w:rPr>
              <w:t>3.00051437389e-05</w:t>
            </w:r>
          </w:p>
        </w:tc>
      </w:tr>
      <w:tr w:rsidR="003F7516" w:rsidRPr="003B04D3" w14:paraId="680F4E33" w14:textId="77777777" w:rsidTr="003F7516">
        <w:tc>
          <w:tcPr>
            <w:tcW w:w="655" w:type="dxa"/>
          </w:tcPr>
          <w:p w14:paraId="2B0A5286"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0.8</w:t>
            </w:r>
          </w:p>
        </w:tc>
        <w:tc>
          <w:tcPr>
            <w:tcW w:w="2525" w:type="dxa"/>
          </w:tcPr>
          <w:p w14:paraId="460CB4B3" w14:textId="563C7B17" w:rsidR="00395AC8" w:rsidRPr="003B04D3" w:rsidRDefault="00395AC8" w:rsidP="003B04D3">
            <w:pPr>
              <w:jc w:val="right"/>
              <w:rPr>
                <w:rFonts w:asciiTheme="minorHAnsi" w:hAnsiTheme="minorHAnsi" w:cstheme="minorHAnsi"/>
              </w:rPr>
            </w:pPr>
            <w:r w:rsidRPr="003B04D3">
              <w:rPr>
                <w:rFonts w:asciiTheme="minorHAnsi" w:hAnsiTheme="minorHAnsi" w:cstheme="minorHAnsi"/>
              </w:rPr>
              <w:t>3.9542593387526943</w:t>
            </w:r>
          </w:p>
        </w:tc>
        <w:tc>
          <w:tcPr>
            <w:tcW w:w="2259" w:type="dxa"/>
          </w:tcPr>
          <w:p w14:paraId="707CFE95" w14:textId="56A08D02" w:rsidR="00395AC8" w:rsidRPr="003B04D3" w:rsidRDefault="003F7516" w:rsidP="003B04D3">
            <w:pPr>
              <w:jc w:val="right"/>
              <w:rPr>
                <w:rFonts w:asciiTheme="minorHAnsi" w:hAnsiTheme="minorHAnsi" w:cstheme="minorHAnsi"/>
              </w:rPr>
            </w:pPr>
            <w:r w:rsidRPr="003B04D3">
              <w:rPr>
                <w:rFonts w:asciiTheme="minorHAnsi" w:hAnsiTheme="minorHAnsi" w:cstheme="minorHAnsi"/>
              </w:rPr>
              <w:t>3.89940124639118</w:t>
            </w:r>
          </w:p>
        </w:tc>
        <w:tc>
          <w:tcPr>
            <w:tcW w:w="2924" w:type="dxa"/>
          </w:tcPr>
          <w:p w14:paraId="063F85E1" w14:textId="26396D9C" w:rsidR="00395AC8" w:rsidRPr="003B04D3" w:rsidRDefault="00395AC8" w:rsidP="003B04D3">
            <w:pPr>
              <w:jc w:val="right"/>
              <w:rPr>
                <w:rFonts w:asciiTheme="minorHAnsi" w:hAnsiTheme="minorHAnsi" w:cstheme="minorHAnsi"/>
              </w:rPr>
            </w:pPr>
            <w:r w:rsidRPr="003B04D3">
              <w:rPr>
                <w:rFonts w:asciiTheme="minorHAnsi" w:hAnsiTheme="minorHAnsi" w:cstheme="minorHAnsi"/>
              </w:rPr>
              <w:t>0.0007975149534053</w:t>
            </w:r>
          </w:p>
        </w:tc>
        <w:tc>
          <w:tcPr>
            <w:tcW w:w="2072" w:type="dxa"/>
          </w:tcPr>
          <w:p w14:paraId="4DFFC402" w14:textId="6105A69F" w:rsidR="00395AC8" w:rsidRPr="003B04D3" w:rsidRDefault="003F7516" w:rsidP="003B04D3">
            <w:pPr>
              <w:jc w:val="right"/>
              <w:rPr>
                <w:rFonts w:asciiTheme="minorHAnsi" w:hAnsiTheme="minorHAnsi" w:cstheme="minorHAnsi"/>
              </w:rPr>
            </w:pPr>
            <w:r w:rsidRPr="003B04D3">
              <w:rPr>
                <w:rFonts w:asciiTheme="minorHAnsi" w:hAnsiTheme="minorHAnsi" w:cstheme="minorHAnsi"/>
              </w:rPr>
              <w:t>0.000671660552512</w:t>
            </w:r>
          </w:p>
        </w:tc>
      </w:tr>
      <w:tr w:rsidR="003F7516" w:rsidRPr="003B04D3" w14:paraId="13DDD6EC" w14:textId="77777777" w:rsidTr="003F7516">
        <w:tc>
          <w:tcPr>
            <w:tcW w:w="655" w:type="dxa"/>
          </w:tcPr>
          <w:p w14:paraId="2E37F3B0"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0.9</w:t>
            </w:r>
          </w:p>
        </w:tc>
        <w:tc>
          <w:tcPr>
            <w:tcW w:w="2525" w:type="dxa"/>
          </w:tcPr>
          <w:p w14:paraId="338C75C3" w14:textId="3757AB47" w:rsidR="00395AC8" w:rsidRPr="003B04D3" w:rsidRDefault="00395AC8" w:rsidP="003B04D3">
            <w:pPr>
              <w:jc w:val="right"/>
              <w:rPr>
                <w:rFonts w:asciiTheme="minorHAnsi" w:hAnsiTheme="minorHAnsi" w:cstheme="minorHAnsi"/>
              </w:rPr>
            </w:pPr>
            <w:r w:rsidRPr="003B04D3">
              <w:rPr>
                <w:rFonts w:asciiTheme="minorHAnsi" w:hAnsiTheme="minorHAnsi" w:cstheme="minorHAnsi"/>
              </w:rPr>
              <w:t>7.243439740768061</w:t>
            </w:r>
          </w:p>
        </w:tc>
        <w:tc>
          <w:tcPr>
            <w:tcW w:w="2259" w:type="dxa"/>
          </w:tcPr>
          <w:p w14:paraId="2E8E96FA" w14:textId="684E6316" w:rsidR="00395AC8" w:rsidRPr="003B04D3" w:rsidRDefault="003F7516" w:rsidP="003B04D3">
            <w:pPr>
              <w:jc w:val="right"/>
              <w:rPr>
                <w:rFonts w:asciiTheme="minorHAnsi" w:hAnsiTheme="minorHAnsi" w:cstheme="minorHAnsi"/>
              </w:rPr>
            </w:pPr>
            <w:r w:rsidRPr="003B04D3">
              <w:rPr>
                <w:rFonts w:asciiTheme="minorHAnsi" w:hAnsiTheme="minorHAnsi" w:cstheme="minorHAnsi"/>
              </w:rPr>
              <w:t>7.19255150449022</w:t>
            </w:r>
          </w:p>
        </w:tc>
        <w:tc>
          <w:tcPr>
            <w:tcW w:w="2924" w:type="dxa"/>
          </w:tcPr>
          <w:p w14:paraId="2F42C632" w14:textId="042ECB93" w:rsidR="00395AC8" w:rsidRPr="003B04D3" w:rsidRDefault="00395AC8" w:rsidP="003B04D3">
            <w:pPr>
              <w:jc w:val="right"/>
              <w:rPr>
                <w:rFonts w:asciiTheme="minorHAnsi" w:hAnsiTheme="minorHAnsi" w:cstheme="minorHAnsi"/>
              </w:rPr>
            </w:pPr>
            <w:r w:rsidRPr="003B04D3">
              <w:rPr>
                <w:rFonts w:asciiTheme="minorHAnsi" w:hAnsiTheme="minorHAnsi" w:cstheme="minorHAnsi"/>
              </w:rPr>
              <w:t>0.0079703577331129</w:t>
            </w:r>
          </w:p>
        </w:tc>
        <w:tc>
          <w:tcPr>
            <w:tcW w:w="2072" w:type="dxa"/>
          </w:tcPr>
          <w:p w14:paraId="2FBA29AE" w14:textId="4D4102D4" w:rsidR="00395AC8" w:rsidRPr="003B04D3" w:rsidRDefault="003F7516" w:rsidP="003B04D3">
            <w:pPr>
              <w:jc w:val="right"/>
              <w:rPr>
                <w:rFonts w:asciiTheme="minorHAnsi" w:hAnsiTheme="minorHAnsi" w:cstheme="minorHAnsi"/>
              </w:rPr>
            </w:pPr>
            <w:r w:rsidRPr="003B04D3">
              <w:rPr>
                <w:rFonts w:asciiTheme="minorHAnsi" w:hAnsiTheme="minorHAnsi" w:cstheme="minorHAnsi"/>
              </w:rPr>
              <w:t>0.007521279718227</w:t>
            </w:r>
          </w:p>
        </w:tc>
      </w:tr>
      <w:tr w:rsidR="003F7516" w:rsidRPr="003B04D3" w14:paraId="142CE58F" w14:textId="77777777" w:rsidTr="003F7516">
        <w:tc>
          <w:tcPr>
            <w:tcW w:w="655" w:type="dxa"/>
          </w:tcPr>
          <w:p w14:paraId="408AE5FD"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1.0</w:t>
            </w:r>
          </w:p>
        </w:tc>
        <w:tc>
          <w:tcPr>
            <w:tcW w:w="2525" w:type="dxa"/>
          </w:tcPr>
          <w:p w14:paraId="2BA5F4FA" w14:textId="34B3F383" w:rsidR="00395AC8" w:rsidRPr="003B04D3" w:rsidRDefault="00395AC8" w:rsidP="003B04D3">
            <w:pPr>
              <w:jc w:val="right"/>
              <w:rPr>
                <w:rFonts w:asciiTheme="minorHAnsi" w:hAnsiTheme="minorHAnsi" w:cstheme="minorHAnsi"/>
              </w:rPr>
            </w:pPr>
            <w:r w:rsidRPr="003B04D3">
              <w:rPr>
                <w:rFonts w:asciiTheme="minorHAnsi" w:hAnsiTheme="minorHAnsi" w:cstheme="minorHAnsi"/>
              </w:rPr>
              <w:t>12.490589499180327</w:t>
            </w:r>
          </w:p>
        </w:tc>
        <w:tc>
          <w:tcPr>
            <w:tcW w:w="2259" w:type="dxa"/>
          </w:tcPr>
          <w:p w14:paraId="18B3DB09" w14:textId="79081394" w:rsidR="00395AC8" w:rsidRPr="003B04D3" w:rsidRDefault="003F7516" w:rsidP="003B04D3">
            <w:pPr>
              <w:jc w:val="right"/>
              <w:rPr>
                <w:rFonts w:asciiTheme="minorHAnsi" w:hAnsiTheme="minorHAnsi" w:cstheme="minorHAnsi"/>
              </w:rPr>
            </w:pPr>
            <w:r w:rsidRPr="003B04D3">
              <w:rPr>
                <w:rFonts w:asciiTheme="minorHAnsi" w:hAnsiTheme="minorHAnsi" w:cstheme="minorHAnsi"/>
              </w:rPr>
              <w:t>12.4758754109112</w:t>
            </w:r>
          </w:p>
        </w:tc>
        <w:tc>
          <w:tcPr>
            <w:tcW w:w="2924" w:type="dxa"/>
          </w:tcPr>
          <w:p w14:paraId="46E6B54C" w14:textId="124467F9" w:rsidR="00395AC8" w:rsidRPr="003B04D3" w:rsidRDefault="00395AC8" w:rsidP="003B04D3">
            <w:pPr>
              <w:jc w:val="right"/>
              <w:rPr>
                <w:rFonts w:asciiTheme="minorHAnsi" w:hAnsiTheme="minorHAnsi" w:cstheme="minorHAnsi"/>
              </w:rPr>
            </w:pPr>
            <w:r w:rsidRPr="003B04D3">
              <w:rPr>
                <w:rFonts w:asciiTheme="minorHAnsi" w:hAnsiTheme="minorHAnsi" w:cstheme="minorHAnsi"/>
              </w:rPr>
              <w:t>0.0385504595409088</w:t>
            </w:r>
          </w:p>
        </w:tc>
        <w:tc>
          <w:tcPr>
            <w:tcW w:w="2072" w:type="dxa"/>
          </w:tcPr>
          <w:p w14:paraId="1BC5F3F6" w14:textId="130E899F" w:rsidR="00395AC8" w:rsidRPr="003B04D3" w:rsidRDefault="003F7516" w:rsidP="003B04D3">
            <w:pPr>
              <w:jc w:val="right"/>
              <w:rPr>
                <w:rFonts w:asciiTheme="minorHAnsi" w:hAnsiTheme="minorHAnsi" w:cstheme="minorHAnsi"/>
              </w:rPr>
            </w:pPr>
            <w:r w:rsidRPr="003B04D3">
              <w:rPr>
                <w:rFonts w:asciiTheme="minorHAnsi" w:hAnsiTheme="minorHAnsi" w:cstheme="minorHAnsi"/>
              </w:rPr>
              <w:t>0.038000146038992</w:t>
            </w:r>
          </w:p>
        </w:tc>
      </w:tr>
      <w:tr w:rsidR="003B04D3" w:rsidRPr="003B04D3" w14:paraId="52A0F89B" w14:textId="77777777" w:rsidTr="003F7516">
        <w:tc>
          <w:tcPr>
            <w:tcW w:w="655" w:type="dxa"/>
          </w:tcPr>
          <w:p w14:paraId="196F537A"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1.1</w:t>
            </w:r>
          </w:p>
        </w:tc>
        <w:tc>
          <w:tcPr>
            <w:tcW w:w="2525" w:type="dxa"/>
          </w:tcPr>
          <w:p w14:paraId="5EE22F75" w14:textId="29F19D72" w:rsidR="00395AC8" w:rsidRPr="003B04D3" w:rsidRDefault="00395AC8" w:rsidP="003B04D3">
            <w:pPr>
              <w:jc w:val="right"/>
              <w:rPr>
                <w:rFonts w:asciiTheme="minorHAnsi" w:hAnsiTheme="minorHAnsi" w:cstheme="minorHAnsi"/>
              </w:rPr>
            </w:pPr>
            <w:r w:rsidRPr="003B04D3">
              <w:rPr>
                <w:rFonts w:asciiTheme="minorHAnsi" w:hAnsiTheme="minorHAnsi" w:cstheme="minorHAnsi"/>
              </w:rPr>
              <w:t>17.33176969984388</w:t>
            </w:r>
          </w:p>
        </w:tc>
        <w:tc>
          <w:tcPr>
            <w:tcW w:w="2259" w:type="dxa"/>
          </w:tcPr>
          <w:p w14:paraId="264387ED" w14:textId="5AEB357E" w:rsidR="00395AC8" w:rsidRPr="003B04D3" w:rsidRDefault="003F7516" w:rsidP="003B04D3">
            <w:pPr>
              <w:jc w:val="right"/>
              <w:rPr>
                <w:rFonts w:asciiTheme="minorHAnsi" w:hAnsiTheme="minorHAnsi" w:cstheme="minorHAnsi"/>
              </w:rPr>
            </w:pPr>
            <w:r w:rsidRPr="003B04D3">
              <w:rPr>
                <w:rFonts w:asciiTheme="minorHAnsi" w:hAnsiTheme="minorHAnsi" w:cstheme="minorHAnsi"/>
              </w:rPr>
              <w:t>17.2774282335467</w:t>
            </w:r>
          </w:p>
        </w:tc>
        <w:tc>
          <w:tcPr>
            <w:tcW w:w="2924" w:type="dxa"/>
          </w:tcPr>
          <w:p w14:paraId="07C26292" w14:textId="65557D51" w:rsidR="00395AC8" w:rsidRPr="003B04D3" w:rsidRDefault="00395AC8" w:rsidP="003B04D3">
            <w:pPr>
              <w:jc w:val="right"/>
              <w:rPr>
                <w:rFonts w:asciiTheme="minorHAnsi" w:hAnsiTheme="minorHAnsi" w:cstheme="minorHAnsi"/>
              </w:rPr>
            </w:pPr>
            <w:r w:rsidRPr="003B04D3">
              <w:rPr>
                <w:rFonts w:asciiTheme="minorHAnsi" w:hAnsiTheme="minorHAnsi" w:cstheme="minorHAnsi"/>
              </w:rPr>
              <w:t>0.0986232476497247</w:t>
            </w:r>
          </w:p>
        </w:tc>
        <w:tc>
          <w:tcPr>
            <w:tcW w:w="2072" w:type="dxa"/>
          </w:tcPr>
          <w:p w14:paraId="474C3BDA" w14:textId="634F430B" w:rsidR="00395AC8" w:rsidRPr="003B04D3" w:rsidRDefault="003F7516" w:rsidP="003B04D3">
            <w:pPr>
              <w:jc w:val="right"/>
              <w:rPr>
                <w:rFonts w:asciiTheme="minorHAnsi" w:hAnsiTheme="minorHAnsi" w:cstheme="minorHAnsi"/>
              </w:rPr>
            </w:pPr>
            <w:r w:rsidRPr="003B04D3">
              <w:rPr>
                <w:rFonts w:asciiTheme="minorHAnsi" w:hAnsiTheme="minorHAnsi" w:cstheme="minorHAnsi"/>
              </w:rPr>
              <w:t>0.097967438936617</w:t>
            </w:r>
          </w:p>
        </w:tc>
      </w:tr>
      <w:tr w:rsidR="003B04D3" w:rsidRPr="003B04D3" w14:paraId="4C70F68C" w14:textId="77777777" w:rsidTr="003F7516">
        <w:tc>
          <w:tcPr>
            <w:tcW w:w="655" w:type="dxa"/>
          </w:tcPr>
          <w:p w14:paraId="046E270E"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1.2</w:t>
            </w:r>
          </w:p>
        </w:tc>
        <w:tc>
          <w:tcPr>
            <w:tcW w:w="2525" w:type="dxa"/>
          </w:tcPr>
          <w:p w14:paraId="10DD0846" w14:textId="7A8C2260" w:rsidR="00395AC8" w:rsidRPr="003B04D3" w:rsidRDefault="00395AC8" w:rsidP="003B04D3">
            <w:pPr>
              <w:jc w:val="right"/>
              <w:rPr>
                <w:rFonts w:asciiTheme="minorHAnsi" w:hAnsiTheme="minorHAnsi" w:cstheme="minorHAnsi"/>
              </w:rPr>
            </w:pPr>
            <w:r w:rsidRPr="003B04D3">
              <w:rPr>
                <w:rFonts w:asciiTheme="minorHAnsi" w:hAnsiTheme="minorHAnsi" w:cstheme="minorHAnsi"/>
              </w:rPr>
              <w:t>20.212399412691166</w:t>
            </w:r>
          </w:p>
        </w:tc>
        <w:tc>
          <w:tcPr>
            <w:tcW w:w="2259" w:type="dxa"/>
          </w:tcPr>
          <w:p w14:paraId="0A932426" w14:textId="428ADE8E" w:rsidR="00395AC8" w:rsidRPr="003B04D3" w:rsidRDefault="003F7516" w:rsidP="003B04D3">
            <w:pPr>
              <w:jc w:val="right"/>
              <w:rPr>
                <w:rFonts w:asciiTheme="minorHAnsi" w:hAnsiTheme="minorHAnsi" w:cstheme="minorHAnsi"/>
              </w:rPr>
            </w:pPr>
            <w:r w:rsidRPr="003B04D3">
              <w:rPr>
                <w:rFonts w:asciiTheme="minorHAnsi" w:hAnsiTheme="minorHAnsi" w:cstheme="minorHAnsi"/>
              </w:rPr>
              <w:t>20.2451944380955</w:t>
            </w:r>
          </w:p>
        </w:tc>
        <w:tc>
          <w:tcPr>
            <w:tcW w:w="2924" w:type="dxa"/>
          </w:tcPr>
          <w:p w14:paraId="49DE7A8E" w14:textId="1BB57FAB" w:rsidR="00395AC8" w:rsidRPr="003B04D3" w:rsidRDefault="00395AC8" w:rsidP="003B04D3">
            <w:pPr>
              <w:jc w:val="right"/>
              <w:rPr>
                <w:rFonts w:asciiTheme="minorHAnsi" w:hAnsiTheme="minorHAnsi" w:cstheme="minorHAnsi"/>
              </w:rPr>
            </w:pPr>
            <w:r w:rsidRPr="003B04D3">
              <w:rPr>
                <w:rFonts w:asciiTheme="minorHAnsi" w:hAnsiTheme="minorHAnsi" w:cstheme="minorHAnsi"/>
              </w:rPr>
              <w:t>0.1683797374382670</w:t>
            </w:r>
          </w:p>
        </w:tc>
        <w:tc>
          <w:tcPr>
            <w:tcW w:w="2072" w:type="dxa"/>
          </w:tcPr>
          <w:p w14:paraId="77106EA0" w14:textId="382211E5" w:rsidR="00395AC8" w:rsidRPr="003B04D3" w:rsidRDefault="003F7516" w:rsidP="003B04D3">
            <w:pPr>
              <w:jc w:val="right"/>
              <w:rPr>
                <w:rFonts w:asciiTheme="minorHAnsi" w:hAnsiTheme="minorHAnsi" w:cstheme="minorHAnsi"/>
              </w:rPr>
            </w:pPr>
            <w:r w:rsidRPr="003B04D3">
              <w:rPr>
                <w:rFonts w:asciiTheme="minorHAnsi" w:hAnsiTheme="minorHAnsi" w:cstheme="minorHAnsi"/>
              </w:rPr>
              <w:t>0.168549108036345</w:t>
            </w:r>
          </w:p>
        </w:tc>
      </w:tr>
      <w:tr w:rsidR="003B04D3" w:rsidRPr="003B04D3" w14:paraId="188FFCFA" w14:textId="77777777" w:rsidTr="003F7516">
        <w:tc>
          <w:tcPr>
            <w:tcW w:w="655" w:type="dxa"/>
          </w:tcPr>
          <w:p w14:paraId="24AF2D9B"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1.3</w:t>
            </w:r>
          </w:p>
        </w:tc>
        <w:tc>
          <w:tcPr>
            <w:tcW w:w="2525" w:type="dxa"/>
          </w:tcPr>
          <w:p w14:paraId="6F75577E" w14:textId="73EB0BE6" w:rsidR="00395AC8" w:rsidRPr="003B04D3" w:rsidRDefault="00395AC8" w:rsidP="003B04D3">
            <w:pPr>
              <w:jc w:val="right"/>
              <w:rPr>
                <w:rFonts w:asciiTheme="minorHAnsi" w:hAnsiTheme="minorHAnsi" w:cstheme="minorHAnsi"/>
              </w:rPr>
            </w:pPr>
            <w:r w:rsidRPr="003B04D3">
              <w:rPr>
                <w:rFonts w:asciiTheme="minorHAnsi" w:hAnsiTheme="minorHAnsi" w:cstheme="minorHAnsi"/>
              </w:rPr>
              <w:t>21.723717308405156</w:t>
            </w:r>
          </w:p>
        </w:tc>
        <w:tc>
          <w:tcPr>
            <w:tcW w:w="2259" w:type="dxa"/>
          </w:tcPr>
          <w:p w14:paraId="03AA61DB" w14:textId="706ECCC4" w:rsidR="00395AC8" w:rsidRPr="003B04D3" w:rsidRDefault="003F7516" w:rsidP="003B04D3">
            <w:pPr>
              <w:jc w:val="right"/>
              <w:rPr>
                <w:rFonts w:asciiTheme="minorHAnsi" w:hAnsiTheme="minorHAnsi" w:cstheme="minorHAnsi"/>
              </w:rPr>
            </w:pPr>
            <w:r w:rsidRPr="003B04D3">
              <w:rPr>
                <w:rFonts w:asciiTheme="minorHAnsi" w:hAnsiTheme="minorHAnsi" w:cstheme="minorHAnsi"/>
              </w:rPr>
              <w:t>21.7085014917327</w:t>
            </w:r>
          </w:p>
        </w:tc>
        <w:tc>
          <w:tcPr>
            <w:tcW w:w="2924" w:type="dxa"/>
          </w:tcPr>
          <w:p w14:paraId="3A78C362" w14:textId="1CEF8489" w:rsidR="00395AC8" w:rsidRPr="003B04D3" w:rsidRDefault="00395AC8" w:rsidP="003B04D3">
            <w:pPr>
              <w:jc w:val="right"/>
              <w:rPr>
                <w:rFonts w:asciiTheme="minorHAnsi" w:hAnsiTheme="minorHAnsi" w:cstheme="minorHAnsi"/>
              </w:rPr>
            </w:pPr>
            <w:r w:rsidRPr="003B04D3">
              <w:rPr>
                <w:rFonts w:asciiTheme="minorHAnsi" w:hAnsiTheme="minorHAnsi" w:cstheme="minorHAnsi"/>
              </w:rPr>
              <w:t>0.2320411554693028</w:t>
            </w:r>
          </w:p>
        </w:tc>
        <w:tc>
          <w:tcPr>
            <w:tcW w:w="2072" w:type="dxa"/>
          </w:tcPr>
          <w:p w14:paraId="45EC629D" w14:textId="539B80DB" w:rsidR="00395AC8" w:rsidRPr="003B04D3" w:rsidRDefault="003F7516" w:rsidP="003B04D3">
            <w:pPr>
              <w:jc w:val="right"/>
              <w:rPr>
                <w:rFonts w:asciiTheme="minorHAnsi" w:hAnsiTheme="minorHAnsi" w:cstheme="minorHAnsi"/>
              </w:rPr>
            </w:pPr>
            <w:r w:rsidRPr="003B04D3">
              <w:rPr>
                <w:rFonts w:asciiTheme="minorHAnsi" w:hAnsiTheme="minorHAnsi" w:cstheme="minorHAnsi"/>
              </w:rPr>
              <w:t>0.231258499633861</w:t>
            </w:r>
          </w:p>
        </w:tc>
      </w:tr>
      <w:tr w:rsidR="003B04D3" w:rsidRPr="003B04D3" w14:paraId="5A606C51" w14:textId="77777777" w:rsidTr="003F7516">
        <w:tc>
          <w:tcPr>
            <w:tcW w:w="655" w:type="dxa"/>
          </w:tcPr>
          <w:p w14:paraId="66E8B16C"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1.4</w:t>
            </w:r>
          </w:p>
        </w:tc>
        <w:tc>
          <w:tcPr>
            <w:tcW w:w="2525" w:type="dxa"/>
          </w:tcPr>
          <w:p w14:paraId="07EB7BB1" w14:textId="687A9799" w:rsidR="00395AC8" w:rsidRPr="003B04D3" w:rsidRDefault="00395AC8" w:rsidP="003B04D3">
            <w:pPr>
              <w:jc w:val="right"/>
              <w:rPr>
                <w:rFonts w:asciiTheme="minorHAnsi" w:hAnsiTheme="minorHAnsi" w:cstheme="minorHAnsi"/>
              </w:rPr>
            </w:pPr>
            <w:r w:rsidRPr="003B04D3">
              <w:rPr>
                <w:rFonts w:asciiTheme="minorHAnsi" w:hAnsiTheme="minorHAnsi" w:cstheme="minorHAnsi"/>
              </w:rPr>
              <w:t>22.51070658841379</w:t>
            </w:r>
          </w:p>
        </w:tc>
        <w:tc>
          <w:tcPr>
            <w:tcW w:w="2259" w:type="dxa"/>
          </w:tcPr>
          <w:p w14:paraId="6FF4E7A6" w14:textId="700F3E7B" w:rsidR="00395AC8" w:rsidRPr="003B04D3" w:rsidRDefault="003F7516" w:rsidP="003B04D3">
            <w:pPr>
              <w:jc w:val="right"/>
              <w:rPr>
                <w:rFonts w:asciiTheme="minorHAnsi" w:hAnsiTheme="minorHAnsi" w:cstheme="minorHAnsi"/>
              </w:rPr>
            </w:pPr>
            <w:r w:rsidRPr="003B04D3">
              <w:rPr>
                <w:rFonts w:asciiTheme="minorHAnsi" w:hAnsiTheme="minorHAnsi" w:cstheme="minorHAnsi"/>
              </w:rPr>
              <w:t>22.5293378196685</w:t>
            </w:r>
          </w:p>
        </w:tc>
        <w:tc>
          <w:tcPr>
            <w:tcW w:w="2924" w:type="dxa"/>
          </w:tcPr>
          <w:p w14:paraId="2167CDE8" w14:textId="7719D5CF" w:rsidR="00395AC8" w:rsidRPr="003B04D3" w:rsidRDefault="00395AC8" w:rsidP="003B04D3">
            <w:pPr>
              <w:jc w:val="right"/>
              <w:rPr>
                <w:rFonts w:asciiTheme="minorHAnsi" w:hAnsiTheme="minorHAnsi" w:cstheme="minorHAnsi"/>
              </w:rPr>
            </w:pPr>
            <w:r w:rsidRPr="003B04D3">
              <w:rPr>
                <w:rFonts w:asciiTheme="minorHAnsi" w:hAnsiTheme="minorHAnsi" w:cstheme="minorHAnsi"/>
              </w:rPr>
              <w:t>0.2863348739270865</w:t>
            </w:r>
          </w:p>
        </w:tc>
        <w:tc>
          <w:tcPr>
            <w:tcW w:w="2072" w:type="dxa"/>
          </w:tcPr>
          <w:p w14:paraId="265307D6" w14:textId="41B9A162" w:rsidR="00395AC8" w:rsidRPr="003B04D3" w:rsidRDefault="003F7516" w:rsidP="003B04D3">
            <w:pPr>
              <w:jc w:val="right"/>
              <w:rPr>
                <w:rFonts w:asciiTheme="minorHAnsi" w:hAnsiTheme="minorHAnsi" w:cstheme="minorHAnsi"/>
              </w:rPr>
            </w:pPr>
            <w:r w:rsidRPr="003B04D3">
              <w:rPr>
                <w:rFonts w:asciiTheme="minorHAnsi" w:hAnsiTheme="minorHAnsi" w:cstheme="minorHAnsi"/>
              </w:rPr>
              <w:t>0.286386658492843</w:t>
            </w:r>
          </w:p>
        </w:tc>
      </w:tr>
      <w:tr w:rsidR="003B04D3" w:rsidRPr="003B04D3" w14:paraId="58EB9760" w14:textId="77777777" w:rsidTr="003F7516">
        <w:tc>
          <w:tcPr>
            <w:tcW w:w="655" w:type="dxa"/>
          </w:tcPr>
          <w:p w14:paraId="40283585"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1.5</w:t>
            </w:r>
          </w:p>
        </w:tc>
        <w:tc>
          <w:tcPr>
            <w:tcW w:w="2525" w:type="dxa"/>
          </w:tcPr>
          <w:p w14:paraId="6199FDD7" w14:textId="27C2A807" w:rsidR="00395AC8" w:rsidRPr="003B04D3" w:rsidRDefault="00395AC8" w:rsidP="003B04D3">
            <w:pPr>
              <w:jc w:val="right"/>
              <w:rPr>
                <w:rFonts w:asciiTheme="minorHAnsi" w:hAnsiTheme="minorHAnsi" w:cstheme="minorHAnsi"/>
              </w:rPr>
            </w:pPr>
            <w:r w:rsidRPr="003B04D3">
              <w:rPr>
                <w:rFonts w:asciiTheme="minorHAnsi" w:hAnsiTheme="minorHAnsi" w:cstheme="minorHAnsi"/>
              </w:rPr>
              <w:t>22.988852571450497</w:t>
            </w:r>
          </w:p>
        </w:tc>
        <w:tc>
          <w:tcPr>
            <w:tcW w:w="2259" w:type="dxa"/>
          </w:tcPr>
          <w:p w14:paraId="6BAC08BB" w14:textId="1C1937E8" w:rsidR="00395AC8" w:rsidRPr="003B04D3" w:rsidRDefault="003F7516" w:rsidP="003B04D3">
            <w:pPr>
              <w:jc w:val="right"/>
              <w:rPr>
                <w:rFonts w:asciiTheme="minorHAnsi" w:hAnsiTheme="minorHAnsi" w:cstheme="minorHAnsi"/>
              </w:rPr>
            </w:pPr>
            <w:r w:rsidRPr="003B04D3">
              <w:rPr>
                <w:rFonts w:asciiTheme="minorHAnsi" w:hAnsiTheme="minorHAnsi" w:cstheme="minorHAnsi"/>
              </w:rPr>
              <w:t>23.0103302040426</w:t>
            </w:r>
          </w:p>
        </w:tc>
        <w:tc>
          <w:tcPr>
            <w:tcW w:w="2924" w:type="dxa"/>
          </w:tcPr>
          <w:p w14:paraId="41D7CFCA" w14:textId="706AF442" w:rsidR="00395AC8" w:rsidRPr="003B04D3" w:rsidRDefault="00395AC8" w:rsidP="003B04D3">
            <w:pPr>
              <w:jc w:val="right"/>
              <w:rPr>
                <w:rFonts w:asciiTheme="minorHAnsi" w:hAnsiTheme="minorHAnsi" w:cstheme="minorHAnsi"/>
              </w:rPr>
            </w:pPr>
            <w:r w:rsidRPr="003B04D3">
              <w:rPr>
                <w:rFonts w:asciiTheme="minorHAnsi" w:hAnsiTheme="minorHAnsi" w:cstheme="minorHAnsi"/>
              </w:rPr>
              <w:t>0.3330721985460015</w:t>
            </w:r>
          </w:p>
        </w:tc>
        <w:tc>
          <w:tcPr>
            <w:tcW w:w="2072" w:type="dxa"/>
          </w:tcPr>
          <w:p w14:paraId="0F4B5AEB" w14:textId="2489C01B" w:rsidR="00395AC8" w:rsidRPr="003B04D3" w:rsidRDefault="003F7516" w:rsidP="003B04D3">
            <w:pPr>
              <w:jc w:val="right"/>
              <w:rPr>
                <w:rFonts w:asciiTheme="minorHAnsi" w:hAnsiTheme="minorHAnsi" w:cstheme="minorHAnsi"/>
              </w:rPr>
            </w:pPr>
            <w:r w:rsidRPr="003B04D3">
              <w:rPr>
                <w:rFonts w:asciiTheme="minorHAnsi" w:hAnsiTheme="minorHAnsi" w:cstheme="minorHAnsi"/>
              </w:rPr>
              <w:t>0.334130518390246</w:t>
            </w:r>
          </w:p>
        </w:tc>
      </w:tr>
    </w:tbl>
    <w:p w14:paraId="611B2BF1" w14:textId="77777777" w:rsidR="00395AC8" w:rsidRPr="003B04D3" w:rsidRDefault="00395AC8" w:rsidP="003B04D3">
      <w:pPr>
        <w:rPr>
          <w:rFonts w:asciiTheme="minorHAnsi" w:hAnsiTheme="minorHAnsi" w:cstheme="minorHAnsi"/>
        </w:rPr>
      </w:pPr>
    </w:p>
    <w:p w14:paraId="35518923" w14:textId="1F178374" w:rsidR="00395AC8" w:rsidRPr="003B04D3" w:rsidRDefault="00395AC8" w:rsidP="003B04D3">
      <w:pPr>
        <w:rPr>
          <w:rFonts w:asciiTheme="minorHAnsi" w:hAnsiTheme="minorHAnsi" w:cstheme="minorHAnsi"/>
        </w:rPr>
      </w:pPr>
      <w:r w:rsidRPr="003B04D3">
        <w:rPr>
          <w:rFonts w:asciiTheme="minorHAnsi" w:hAnsiTheme="minorHAnsi" w:cstheme="minorHAnsi"/>
        </w:rPr>
        <w:t>Table below is outlining the performance metrics for K = 50</w:t>
      </w:r>
    </w:p>
    <w:tbl>
      <w:tblPr>
        <w:tblStyle w:val="TableGrid"/>
        <w:tblW w:w="10435" w:type="dxa"/>
        <w:tblLook w:val="04A0" w:firstRow="1" w:lastRow="0" w:firstColumn="1" w:lastColumn="0" w:noHBand="0" w:noVBand="1"/>
      </w:tblPr>
      <w:tblGrid>
        <w:gridCol w:w="651"/>
        <w:gridCol w:w="2622"/>
        <w:gridCol w:w="2102"/>
        <w:gridCol w:w="2923"/>
        <w:gridCol w:w="2137"/>
      </w:tblGrid>
      <w:tr w:rsidR="003B04D3" w:rsidRPr="003B04D3" w14:paraId="7F17B9B1" w14:textId="77777777" w:rsidTr="00951A14">
        <w:tc>
          <w:tcPr>
            <w:tcW w:w="710" w:type="dxa"/>
          </w:tcPr>
          <w:p w14:paraId="1406DB75" w14:textId="77777777" w:rsidR="00395AC8" w:rsidRPr="003B04D3" w:rsidRDefault="00395AC8" w:rsidP="003B04D3">
            <w:pPr>
              <w:jc w:val="center"/>
              <w:rPr>
                <w:rFonts w:asciiTheme="minorHAnsi" w:hAnsiTheme="minorHAnsi" w:cstheme="minorHAnsi"/>
                <w:b/>
                <w:bCs/>
              </w:rPr>
            </w:pPr>
            <w:r w:rsidRPr="003B04D3">
              <w:rPr>
                <w:rFonts w:asciiTheme="minorHAnsi" w:hAnsiTheme="minorHAnsi" w:cstheme="minorHAnsi"/>
                <w:b/>
                <w:bCs/>
              </w:rPr>
              <w:t>Rho</w:t>
            </w:r>
          </w:p>
        </w:tc>
        <w:tc>
          <w:tcPr>
            <w:tcW w:w="4304" w:type="dxa"/>
            <w:gridSpan w:val="2"/>
          </w:tcPr>
          <w:p w14:paraId="661DE5E0" w14:textId="77777777" w:rsidR="00395AC8" w:rsidRPr="003B04D3" w:rsidRDefault="00395AC8" w:rsidP="003B04D3">
            <w:pPr>
              <w:jc w:val="center"/>
              <w:rPr>
                <w:rFonts w:asciiTheme="minorHAnsi" w:hAnsiTheme="minorHAnsi" w:cstheme="minorHAnsi"/>
                <w:b/>
                <w:bCs/>
              </w:rPr>
            </w:pPr>
            <w:r w:rsidRPr="003B04D3">
              <w:rPr>
                <w:rFonts w:asciiTheme="minorHAnsi" w:hAnsiTheme="minorHAnsi" w:cstheme="minorHAnsi"/>
                <w:b/>
                <w:bCs/>
              </w:rPr>
              <w:t>E[n]</w:t>
            </w:r>
          </w:p>
        </w:tc>
        <w:tc>
          <w:tcPr>
            <w:tcW w:w="5421" w:type="dxa"/>
            <w:gridSpan w:val="2"/>
          </w:tcPr>
          <w:p w14:paraId="2408C26E" w14:textId="77777777" w:rsidR="00395AC8" w:rsidRPr="003B04D3" w:rsidRDefault="00395AC8" w:rsidP="003B04D3">
            <w:pPr>
              <w:jc w:val="center"/>
              <w:rPr>
                <w:rFonts w:asciiTheme="minorHAnsi" w:hAnsiTheme="minorHAnsi" w:cstheme="minorHAnsi"/>
                <w:b/>
                <w:bCs/>
              </w:rPr>
            </w:pPr>
            <w:r w:rsidRPr="003B04D3">
              <w:rPr>
                <w:rFonts w:asciiTheme="minorHAnsi" w:hAnsiTheme="minorHAnsi" w:cstheme="minorHAnsi"/>
                <w:b/>
                <w:bCs/>
              </w:rPr>
              <w:t>P</w:t>
            </w:r>
            <w:r w:rsidRPr="003B04D3">
              <w:rPr>
                <w:rFonts w:asciiTheme="minorHAnsi" w:hAnsiTheme="minorHAnsi" w:cstheme="minorHAnsi"/>
                <w:b/>
                <w:bCs/>
                <w:vertAlign w:val="subscript"/>
              </w:rPr>
              <w:t>LOSS</w:t>
            </w:r>
          </w:p>
        </w:tc>
      </w:tr>
      <w:tr w:rsidR="003F7516" w:rsidRPr="003B04D3" w14:paraId="71355888" w14:textId="77777777" w:rsidTr="00951A14">
        <w:tc>
          <w:tcPr>
            <w:tcW w:w="710" w:type="dxa"/>
          </w:tcPr>
          <w:p w14:paraId="4C3BC34C" w14:textId="77777777" w:rsidR="00395AC8" w:rsidRPr="003B04D3" w:rsidRDefault="00395AC8" w:rsidP="003B04D3">
            <w:pPr>
              <w:jc w:val="center"/>
              <w:rPr>
                <w:rFonts w:asciiTheme="minorHAnsi" w:hAnsiTheme="minorHAnsi" w:cstheme="minorHAnsi"/>
                <w:b/>
                <w:bCs/>
              </w:rPr>
            </w:pPr>
          </w:p>
        </w:tc>
        <w:tc>
          <w:tcPr>
            <w:tcW w:w="3024" w:type="dxa"/>
          </w:tcPr>
          <w:p w14:paraId="2BC00829" w14:textId="77777777" w:rsidR="00395AC8" w:rsidRPr="003B04D3" w:rsidRDefault="00395AC8" w:rsidP="003B04D3">
            <w:pPr>
              <w:jc w:val="center"/>
              <w:rPr>
                <w:rFonts w:asciiTheme="minorHAnsi" w:hAnsiTheme="minorHAnsi" w:cstheme="minorHAnsi"/>
                <w:b/>
                <w:bCs/>
              </w:rPr>
            </w:pPr>
            <w:r w:rsidRPr="003B04D3">
              <w:rPr>
                <w:rFonts w:asciiTheme="minorHAnsi" w:hAnsiTheme="minorHAnsi" w:cstheme="minorHAnsi"/>
                <w:b/>
                <w:bCs/>
              </w:rPr>
              <w:t>T = 1000</w:t>
            </w:r>
          </w:p>
        </w:tc>
        <w:tc>
          <w:tcPr>
            <w:tcW w:w="1280" w:type="dxa"/>
          </w:tcPr>
          <w:p w14:paraId="0105E6AA" w14:textId="77777777" w:rsidR="00395AC8" w:rsidRPr="003B04D3" w:rsidRDefault="00395AC8" w:rsidP="003B04D3">
            <w:pPr>
              <w:jc w:val="center"/>
              <w:rPr>
                <w:rFonts w:asciiTheme="minorHAnsi" w:hAnsiTheme="minorHAnsi" w:cstheme="minorHAnsi"/>
                <w:b/>
                <w:bCs/>
              </w:rPr>
            </w:pPr>
            <w:r w:rsidRPr="003B04D3">
              <w:rPr>
                <w:rFonts w:asciiTheme="minorHAnsi" w:hAnsiTheme="minorHAnsi" w:cstheme="minorHAnsi"/>
                <w:b/>
                <w:bCs/>
              </w:rPr>
              <w:t>T = 2000</w:t>
            </w:r>
          </w:p>
        </w:tc>
        <w:tc>
          <w:tcPr>
            <w:tcW w:w="3056" w:type="dxa"/>
          </w:tcPr>
          <w:p w14:paraId="5A6EAC19" w14:textId="77777777" w:rsidR="00395AC8" w:rsidRPr="003B04D3" w:rsidRDefault="00395AC8" w:rsidP="003B04D3">
            <w:pPr>
              <w:jc w:val="center"/>
              <w:rPr>
                <w:rFonts w:asciiTheme="minorHAnsi" w:hAnsiTheme="minorHAnsi" w:cstheme="minorHAnsi"/>
                <w:b/>
                <w:bCs/>
              </w:rPr>
            </w:pPr>
            <w:r w:rsidRPr="003B04D3">
              <w:rPr>
                <w:rFonts w:asciiTheme="minorHAnsi" w:hAnsiTheme="minorHAnsi" w:cstheme="minorHAnsi"/>
                <w:b/>
                <w:bCs/>
              </w:rPr>
              <w:t>T = 1000</w:t>
            </w:r>
          </w:p>
        </w:tc>
        <w:tc>
          <w:tcPr>
            <w:tcW w:w="2365" w:type="dxa"/>
          </w:tcPr>
          <w:p w14:paraId="62CD1898" w14:textId="77777777" w:rsidR="00395AC8" w:rsidRPr="003B04D3" w:rsidRDefault="00395AC8" w:rsidP="003B04D3">
            <w:pPr>
              <w:jc w:val="center"/>
              <w:rPr>
                <w:rFonts w:asciiTheme="minorHAnsi" w:hAnsiTheme="minorHAnsi" w:cstheme="minorHAnsi"/>
                <w:b/>
                <w:bCs/>
              </w:rPr>
            </w:pPr>
            <w:r w:rsidRPr="003B04D3">
              <w:rPr>
                <w:rFonts w:asciiTheme="minorHAnsi" w:hAnsiTheme="minorHAnsi" w:cstheme="minorHAnsi"/>
                <w:b/>
                <w:bCs/>
              </w:rPr>
              <w:t>T = 2000</w:t>
            </w:r>
          </w:p>
        </w:tc>
      </w:tr>
      <w:tr w:rsidR="003F7516" w:rsidRPr="003B04D3" w14:paraId="743F80FF" w14:textId="77777777" w:rsidTr="00951A14">
        <w:tc>
          <w:tcPr>
            <w:tcW w:w="710" w:type="dxa"/>
          </w:tcPr>
          <w:p w14:paraId="26924707"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0.5</w:t>
            </w:r>
          </w:p>
        </w:tc>
        <w:tc>
          <w:tcPr>
            <w:tcW w:w="3024" w:type="dxa"/>
          </w:tcPr>
          <w:p w14:paraId="54BBA77E" w14:textId="0D801F4E" w:rsidR="00395AC8" w:rsidRPr="003B04D3" w:rsidRDefault="00951A14" w:rsidP="003B04D3">
            <w:pPr>
              <w:jc w:val="right"/>
              <w:rPr>
                <w:rFonts w:asciiTheme="minorHAnsi" w:hAnsiTheme="minorHAnsi" w:cstheme="minorHAnsi"/>
              </w:rPr>
            </w:pPr>
            <w:r w:rsidRPr="003B04D3">
              <w:rPr>
                <w:rFonts w:asciiTheme="minorHAnsi" w:hAnsiTheme="minorHAnsi" w:cstheme="minorHAnsi"/>
              </w:rPr>
              <w:t>1.0005173396746756</w:t>
            </w:r>
          </w:p>
        </w:tc>
        <w:tc>
          <w:tcPr>
            <w:tcW w:w="1280" w:type="dxa"/>
          </w:tcPr>
          <w:p w14:paraId="3E155F58" w14:textId="715CFC5F" w:rsidR="00395AC8" w:rsidRPr="003B04D3" w:rsidRDefault="003F7516" w:rsidP="003B04D3">
            <w:pPr>
              <w:jc w:val="right"/>
              <w:rPr>
                <w:rFonts w:asciiTheme="minorHAnsi" w:hAnsiTheme="minorHAnsi" w:cstheme="minorHAnsi"/>
              </w:rPr>
            </w:pPr>
            <w:r w:rsidRPr="003B04D3">
              <w:rPr>
                <w:rFonts w:asciiTheme="minorHAnsi" w:hAnsiTheme="minorHAnsi" w:cstheme="minorHAnsi"/>
              </w:rPr>
              <w:t>1.00115651657687</w:t>
            </w:r>
          </w:p>
        </w:tc>
        <w:tc>
          <w:tcPr>
            <w:tcW w:w="3056" w:type="dxa"/>
          </w:tcPr>
          <w:p w14:paraId="54F79340"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0.0</w:t>
            </w:r>
          </w:p>
        </w:tc>
        <w:tc>
          <w:tcPr>
            <w:tcW w:w="2365" w:type="dxa"/>
          </w:tcPr>
          <w:p w14:paraId="38D8E7C0" w14:textId="1DF67D06" w:rsidR="00395AC8" w:rsidRPr="003B04D3" w:rsidRDefault="003F7516" w:rsidP="003B04D3">
            <w:pPr>
              <w:jc w:val="right"/>
              <w:rPr>
                <w:rFonts w:asciiTheme="minorHAnsi" w:hAnsiTheme="minorHAnsi" w:cstheme="minorHAnsi"/>
              </w:rPr>
            </w:pPr>
            <w:r w:rsidRPr="003B04D3">
              <w:rPr>
                <w:rFonts w:asciiTheme="minorHAnsi" w:hAnsiTheme="minorHAnsi" w:cstheme="minorHAnsi"/>
              </w:rPr>
              <w:t>0.0</w:t>
            </w:r>
          </w:p>
        </w:tc>
      </w:tr>
      <w:tr w:rsidR="003F7516" w:rsidRPr="003B04D3" w14:paraId="7DF6DBF5" w14:textId="77777777" w:rsidTr="00951A14">
        <w:tc>
          <w:tcPr>
            <w:tcW w:w="710" w:type="dxa"/>
          </w:tcPr>
          <w:p w14:paraId="4344A515"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0.6</w:t>
            </w:r>
          </w:p>
        </w:tc>
        <w:tc>
          <w:tcPr>
            <w:tcW w:w="3024" w:type="dxa"/>
          </w:tcPr>
          <w:p w14:paraId="3B7DE694" w14:textId="419BBA3D" w:rsidR="00395AC8" w:rsidRPr="003B04D3" w:rsidRDefault="00951A14" w:rsidP="003B04D3">
            <w:pPr>
              <w:jc w:val="right"/>
              <w:rPr>
                <w:rFonts w:asciiTheme="minorHAnsi" w:hAnsiTheme="minorHAnsi" w:cstheme="minorHAnsi"/>
              </w:rPr>
            </w:pPr>
            <w:r w:rsidRPr="003B04D3">
              <w:rPr>
                <w:rFonts w:asciiTheme="minorHAnsi" w:hAnsiTheme="minorHAnsi" w:cstheme="minorHAnsi"/>
              </w:rPr>
              <w:t>1.488292532664094</w:t>
            </w:r>
          </w:p>
        </w:tc>
        <w:tc>
          <w:tcPr>
            <w:tcW w:w="1280" w:type="dxa"/>
          </w:tcPr>
          <w:p w14:paraId="68038E56" w14:textId="73286FFC" w:rsidR="00395AC8" w:rsidRPr="003B04D3" w:rsidRDefault="003F7516" w:rsidP="003B04D3">
            <w:pPr>
              <w:jc w:val="right"/>
              <w:rPr>
                <w:rFonts w:asciiTheme="minorHAnsi" w:hAnsiTheme="minorHAnsi" w:cstheme="minorHAnsi"/>
              </w:rPr>
            </w:pPr>
            <w:r w:rsidRPr="003B04D3">
              <w:rPr>
                <w:rFonts w:asciiTheme="minorHAnsi" w:hAnsiTheme="minorHAnsi" w:cstheme="minorHAnsi"/>
              </w:rPr>
              <w:t>1.51352062429729</w:t>
            </w:r>
          </w:p>
        </w:tc>
        <w:tc>
          <w:tcPr>
            <w:tcW w:w="3056" w:type="dxa"/>
          </w:tcPr>
          <w:p w14:paraId="6B785986"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0.0</w:t>
            </w:r>
          </w:p>
        </w:tc>
        <w:tc>
          <w:tcPr>
            <w:tcW w:w="2365" w:type="dxa"/>
          </w:tcPr>
          <w:p w14:paraId="030F532F" w14:textId="4BC8936B" w:rsidR="00395AC8" w:rsidRPr="003B04D3" w:rsidRDefault="003F7516" w:rsidP="003B04D3">
            <w:pPr>
              <w:jc w:val="right"/>
              <w:rPr>
                <w:rFonts w:asciiTheme="minorHAnsi" w:hAnsiTheme="minorHAnsi" w:cstheme="minorHAnsi"/>
              </w:rPr>
            </w:pPr>
            <w:r w:rsidRPr="003B04D3">
              <w:rPr>
                <w:rFonts w:asciiTheme="minorHAnsi" w:hAnsiTheme="minorHAnsi" w:cstheme="minorHAnsi"/>
              </w:rPr>
              <w:t>0.0</w:t>
            </w:r>
          </w:p>
        </w:tc>
      </w:tr>
      <w:tr w:rsidR="003F7516" w:rsidRPr="003B04D3" w14:paraId="5F470954" w14:textId="77777777" w:rsidTr="00951A14">
        <w:tc>
          <w:tcPr>
            <w:tcW w:w="710" w:type="dxa"/>
          </w:tcPr>
          <w:p w14:paraId="02613474"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0.7</w:t>
            </w:r>
          </w:p>
        </w:tc>
        <w:tc>
          <w:tcPr>
            <w:tcW w:w="3024" w:type="dxa"/>
          </w:tcPr>
          <w:p w14:paraId="662606A7" w14:textId="45A9EC0E" w:rsidR="00395AC8" w:rsidRPr="003B04D3" w:rsidRDefault="00951A14" w:rsidP="003B04D3">
            <w:pPr>
              <w:jc w:val="right"/>
              <w:rPr>
                <w:rFonts w:asciiTheme="minorHAnsi" w:hAnsiTheme="minorHAnsi" w:cstheme="minorHAnsi"/>
              </w:rPr>
            </w:pPr>
            <w:r w:rsidRPr="003B04D3">
              <w:rPr>
                <w:rFonts w:asciiTheme="minorHAnsi" w:hAnsiTheme="minorHAnsi" w:cstheme="minorHAnsi"/>
              </w:rPr>
              <w:t>2.359262475363478</w:t>
            </w:r>
          </w:p>
        </w:tc>
        <w:tc>
          <w:tcPr>
            <w:tcW w:w="1280" w:type="dxa"/>
          </w:tcPr>
          <w:p w14:paraId="5BDA1D92" w14:textId="174AC306" w:rsidR="00395AC8" w:rsidRPr="003B04D3" w:rsidRDefault="003F7516" w:rsidP="003B04D3">
            <w:pPr>
              <w:jc w:val="right"/>
              <w:rPr>
                <w:rFonts w:asciiTheme="minorHAnsi" w:hAnsiTheme="minorHAnsi" w:cstheme="minorHAnsi"/>
              </w:rPr>
            </w:pPr>
            <w:r w:rsidRPr="003B04D3">
              <w:rPr>
                <w:rFonts w:asciiTheme="minorHAnsi" w:hAnsiTheme="minorHAnsi" w:cstheme="minorHAnsi"/>
              </w:rPr>
              <w:t>2.35731015369139</w:t>
            </w:r>
          </w:p>
        </w:tc>
        <w:tc>
          <w:tcPr>
            <w:tcW w:w="3056" w:type="dxa"/>
          </w:tcPr>
          <w:p w14:paraId="59AD3FE8" w14:textId="26AE3915" w:rsidR="00395AC8" w:rsidRPr="003B04D3" w:rsidRDefault="00951A14" w:rsidP="003B04D3">
            <w:pPr>
              <w:jc w:val="right"/>
              <w:rPr>
                <w:rFonts w:asciiTheme="minorHAnsi" w:hAnsiTheme="minorHAnsi" w:cstheme="minorHAnsi"/>
              </w:rPr>
            </w:pPr>
            <w:r w:rsidRPr="003B04D3">
              <w:rPr>
                <w:rFonts w:asciiTheme="minorHAnsi" w:hAnsiTheme="minorHAnsi" w:cstheme="minorHAnsi"/>
              </w:rPr>
              <w:t>0.0</w:t>
            </w:r>
          </w:p>
        </w:tc>
        <w:tc>
          <w:tcPr>
            <w:tcW w:w="2365" w:type="dxa"/>
          </w:tcPr>
          <w:p w14:paraId="66798743" w14:textId="716AE0DA" w:rsidR="00395AC8" w:rsidRPr="003B04D3" w:rsidRDefault="003F7516" w:rsidP="003B04D3">
            <w:pPr>
              <w:jc w:val="right"/>
              <w:rPr>
                <w:rFonts w:asciiTheme="minorHAnsi" w:hAnsiTheme="minorHAnsi" w:cstheme="minorHAnsi"/>
              </w:rPr>
            </w:pPr>
            <w:r w:rsidRPr="003B04D3">
              <w:rPr>
                <w:rFonts w:asciiTheme="minorHAnsi" w:hAnsiTheme="minorHAnsi" w:cstheme="minorHAnsi"/>
              </w:rPr>
              <w:t>0.0</w:t>
            </w:r>
          </w:p>
        </w:tc>
      </w:tr>
      <w:tr w:rsidR="003F7516" w:rsidRPr="003B04D3" w14:paraId="5245B9A4" w14:textId="77777777" w:rsidTr="00951A14">
        <w:tc>
          <w:tcPr>
            <w:tcW w:w="710" w:type="dxa"/>
          </w:tcPr>
          <w:p w14:paraId="433DBC40"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0.8</w:t>
            </w:r>
          </w:p>
        </w:tc>
        <w:tc>
          <w:tcPr>
            <w:tcW w:w="3024" w:type="dxa"/>
          </w:tcPr>
          <w:p w14:paraId="326BA9D5" w14:textId="462C46BB" w:rsidR="00395AC8" w:rsidRPr="003B04D3" w:rsidRDefault="00951A14" w:rsidP="003B04D3">
            <w:pPr>
              <w:jc w:val="right"/>
              <w:rPr>
                <w:rFonts w:asciiTheme="minorHAnsi" w:hAnsiTheme="minorHAnsi" w:cstheme="minorHAnsi"/>
              </w:rPr>
            </w:pPr>
            <w:r w:rsidRPr="003B04D3">
              <w:rPr>
                <w:rFonts w:asciiTheme="minorHAnsi" w:hAnsiTheme="minorHAnsi" w:cstheme="minorHAnsi"/>
              </w:rPr>
              <w:t>3.9623881272799646</w:t>
            </w:r>
          </w:p>
        </w:tc>
        <w:tc>
          <w:tcPr>
            <w:tcW w:w="1280" w:type="dxa"/>
          </w:tcPr>
          <w:p w14:paraId="675F2E43" w14:textId="2A28700F" w:rsidR="00395AC8" w:rsidRPr="003B04D3" w:rsidRDefault="003F7516" w:rsidP="003B04D3">
            <w:pPr>
              <w:jc w:val="right"/>
              <w:rPr>
                <w:rFonts w:asciiTheme="minorHAnsi" w:hAnsiTheme="minorHAnsi" w:cstheme="minorHAnsi"/>
              </w:rPr>
            </w:pPr>
            <w:r w:rsidRPr="003B04D3">
              <w:rPr>
                <w:rFonts w:asciiTheme="minorHAnsi" w:hAnsiTheme="minorHAnsi" w:cstheme="minorHAnsi"/>
              </w:rPr>
              <w:t>4.00965780996881</w:t>
            </w:r>
          </w:p>
        </w:tc>
        <w:tc>
          <w:tcPr>
            <w:tcW w:w="3056" w:type="dxa"/>
          </w:tcPr>
          <w:p w14:paraId="497EB108" w14:textId="428637A5" w:rsidR="00395AC8" w:rsidRPr="003B04D3" w:rsidRDefault="00951A14" w:rsidP="003B04D3">
            <w:pPr>
              <w:jc w:val="right"/>
              <w:rPr>
                <w:rFonts w:asciiTheme="minorHAnsi" w:hAnsiTheme="minorHAnsi" w:cstheme="minorHAnsi"/>
              </w:rPr>
            </w:pPr>
            <w:r w:rsidRPr="003B04D3">
              <w:rPr>
                <w:rFonts w:asciiTheme="minorHAnsi" w:hAnsiTheme="minorHAnsi" w:cstheme="minorHAnsi"/>
              </w:rPr>
              <w:t>1.2513060506904082e-06</w:t>
            </w:r>
          </w:p>
        </w:tc>
        <w:tc>
          <w:tcPr>
            <w:tcW w:w="2365" w:type="dxa"/>
          </w:tcPr>
          <w:p w14:paraId="1C5A60F1" w14:textId="0D99E342" w:rsidR="00395AC8" w:rsidRPr="003B04D3" w:rsidRDefault="003F7516" w:rsidP="003B04D3">
            <w:pPr>
              <w:jc w:val="right"/>
              <w:rPr>
                <w:rFonts w:asciiTheme="minorHAnsi" w:hAnsiTheme="minorHAnsi" w:cstheme="minorHAnsi"/>
              </w:rPr>
            </w:pPr>
            <w:r w:rsidRPr="003B04D3">
              <w:rPr>
                <w:rFonts w:asciiTheme="minorHAnsi" w:hAnsiTheme="minorHAnsi" w:cstheme="minorHAnsi"/>
              </w:rPr>
              <w:t>0.0</w:t>
            </w:r>
          </w:p>
        </w:tc>
      </w:tr>
      <w:tr w:rsidR="003F7516" w:rsidRPr="003B04D3" w14:paraId="2B6C53B1" w14:textId="77777777" w:rsidTr="00951A14">
        <w:tc>
          <w:tcPr>
            <w:tcW w:w="710" w:type="dxa"/>
          </w:tcPr>
          <w:p w14:paraId="57EFBC57"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0.9</w:t>
            </w:r>
          </w:p>
        </w:tc>
        <w:tc>
          <w:tcPr>
            <w:tcW w:w="3024" w:type="dxa"/>
          </w:tcPr>
          <w:p w14:paraId="231947CC" w14:textId="6C214A30" w:rsidR="00395AC8" w:rsidRPr="003B04D3" w:rsidRDefault="00951A14" w:rsidP="003B04D3">
            <w:pPr>
              <w:jc w:val="right"/>
              <w:rPr>
                <w:rFonts w:asciiTheme="minorHAnsi" w:hAnsiTheme="minorHAnsi" w:cstheme="minorHAnsi"/>
              </w:rPr>
            </w:pPr>
            <w:r w:rsidRPr="003B04D3">
              <w:rPr>
                <w:rFonts w:asciiTheme="minorHAnsi" w:hAnsiTheme="minorHAnsi" w:cstheme="minorHAnsi"/>
              </w:rPr>
              <w:t>8.429612763052925</w:t>
            </w:r>
          </w:p>
        </w:tc>
        <w:tc>
          <w:tcPr>
            <w:tcW w:w="1280" w:type="dxa"/>
          </w:tcPr>
          <w:p w14:paraId="1BE4300F" w14:textId="6C5FAFBC" w:rsidR="00395AC8" w:rsidRPr="003B04D3" w:rsidRDefault="003F7516" w:rsidP="003B04D3">
            <w:pPr>
              <w:jc w:val="right"/>
              <w:rPr>
                <w:rFonts w:asciiTheme="minorHAnsi" w:hAnsiTheme="minorHAnsi" w:cstheme="minorHAnsi"/>
              </w:rPr>
            </w:pPr>
            <w:r w:rsidRPr="003B04D3">
              <w:rPr>
                <w:rFonts w:asciiTheme="minorHAnsi" w:hAnsiTheme="minorHAnsi" w:cstheme="minorHAnsi"/>
              </w:rPr>
              <w:t>8.97072165956368</w:t>
            </w:r>
          </w:p>
        </w:tc>
        <w:tc>
          <w:tcPr>
            <w:tcW w:w="3056" w:type="dxa"/>
          </w:tcPr>
          <w:p w14:paraId="1C1465DA" w14:textId="05567D58" w:rsidR="00395AC8" w:rsidRPr="003B04D3" w:rsidRDefault="00951A14" w:rsidP="003B04D3">
            <w:pPr>
              <w:jc w:val="right"/>
              <w:rPr>
                <w:rFonts w:asciiTheme="minorHAnsi" w:hAnsiTheme="minorHAnsi" w:cstheme="minorHAnsi"/>
              </w:rPr>
            </w:pPr>
            <w:r w:rsidRPr="003B04D3">
              <w:rPr>
                <w:rFonts w:asciiTheme="minorHAnsi" w:hAnsiTheme="minorHAnsi" w:cstheme="minorHAnsi"/>
              </w:rPr>
              <w:t>0.00047995652551564703</w:t>
            </w:r>
          </w:p>
        </w:tc>
        <w:tc>
          <w:tcPr>
            <w:tcW w:w="2365" w:type="dxa"/>
          </w:tcPr>
          <w:p w14:paraId="55940ABA" w14:textId="5792C40F" w:rsidR="00395AC8" w:rsidRPr="003B04D3" w:rsidRDefault="003F7516" w:rsidP="003B04D3">
            <w:pPr>
              <w:jc w:val="right"/>
              <w:rPr>
                <w:rFonts w:asciiTheme="minorHAnsi" w:hAnsiTheme="minorHAnsi" w:cstheme="minorHAnsi"/>
              </w:rPr>
            </w:pPr>
            <w:r w:rsidRPr="003B04D3">
              <w:rPr>
                <w:rFonts w:asciiTheme="minorHAnsi" w:hAnsiTheme="minorHAnsi" w:cstheme="minorHAnsi"/>
              </w:rPr>
              <w:t>0.0007167550664</w:t>
            </w:r>
          </w:p>
        </w:tc>
      </w:tr>
      <w:tr w:rsidR="003F7516" w:rsidRPr="003B04D3" w14:paraId="1E799613" w14:textId="77777777" w:rsidTr="00951A14">
        <w:tc>
          <w:tcPr>
            <w:tcW w:w="710" w:type="dxa"/>
          </w:tcPr>
          <w:p w14:paraId="75D38A22"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1.0</w:t>
            </w:r>
          </w:p>
        </w:tc>
        <w:tc>
          <w:tcPr>
            <w:tcW w:w="3024" w:type="dxa"/>
          </w:tcPr>
          <w:p w14:paraId="4F673C94" w14:textId="2DF711C2" w:rsidR="00395AC8" w:rsidRPr="003B04D3" w:rsidRDefault="00951A14" w:rsidP="003B04D3">
            <w:pPr>
              <w:jc w:val="right"/>
              <w:rPr>
                <w:rFonts w:asciiTheme="minorHAnsi" w:hAnsiTheme="minorHAnsi" w:cstheme="minorHAnsi"/>
              </w:rPr>
            </w:pPr>
            <w:r w:rsidRPr="003B04D3">
              <w:rPr>
                <w:rFonts w:asciiTheme="minorHAnsi" w:hAnsiTheme="minorHAnsi" w:cstheme="minorHAnsi"/>
              </w:rPr>
              <w:t>25.57334661174415</w:t>
            </w:r>
          </w:p>
        </w:tc>
        <w:tc>
          <w:tcPr>
            <w:tcW w:w="1280" w:type="dxa"/>
          </w:tcPr>
          <w:p w14:paraId="468BC7EA" w14:textId="2DE5B9A8" w:rsidR="00395AC8" w:rsidRPr="003B04D3" w:rsidRDefault="003F7516" w:rsidP="003B04D3">
            <w:pPr>
              <w:jc w:val="right"/>
              <w:rPr>
                <w:rFonts w:asciiTheme="minorHAnsi" w:hAnsiTheme="minorHAnsi" w:cstheme="minorHAnsi"/>
              </w:rPr>
            </w:pPr>
            <w:r w:rsidRPr="003B04D3">
              <w:rPr>
                <w:rFonts w:asciiTheme="minorHAnsi" w:hAnsiTheme="minorHAnsi" w:cstheme="minorHAnsi"/>
              </w:rPr>
              <w:t>24.9286407680604</w:t>
            </w:r>
          </w:p>
        </w:tc>
        <w:tc>
          <w:tcPr>
            <w:tcW w:w="3056" w:type="dxa"/>
          </w:tcPr>
          <w:p w14:paraId="7B814727" w14:textId="147A801E" w:rsidR="00395AC8" w:rsidRPr="003B04D3" w:rsidRDefault="00951A14" w:rsidP="003B04D3">
            <w:pPr>
              <w:jc w:val="right"/>
              <w:rPr>
                <w:rFonts w:asciiTheme="minorHAnsi" w:hAnsiTheme="minorHAnsi" w:cstheme="minorHAnsi"/>
              </w:rPr>
            </w:pPr>
            <w:r w:rsidRPr="003B04D3">
              <w:rPr>
                <w:rFonts w:asciiTheme="minorHAnsi" w:hAnsiTheme="minorHAnsi" w:cstheme="minorHAnsi"/>
              </w:rPr>
              <w:t>0.02035705638585461</w:t>
            </w:r>
          </w:p>
        </w:tc>
        <w:tc>
          <w:tcPr>
            <w:tcW w:w="2365" w:type="dxa"/>
          </w:tcPr>
          <w:p w14:paraId="299399A2" w14:textId="0768B920" w:rsidR="00395AC8" w:rsidRPr="003B04D3" w:rsidRDefault="003F7516" w:rsidP="003B04D3">
            <w:pPr>
              <w:jc w:val="right"/>
              <w:rPr>
                <w:rFonts w:asciiTheme="minorHAnsi" w:hAnsiTheme="minorHAnsi" w:cstheme="minorHAnsi"/>
              </w:rPr>
            </w:pPr>
            <w:r w:rsidRPr="003B04D3">
              <w:rPr>
                <w:rFonts w:asciiTheme="minorHAnsi" w:hAnsiTheme="minorHAnsi" w:cstheme="minorHAnsi"/>
              </w:rPr>
              <w:t>0.0193486413869</w:t>
            </w:r>
          </w:p>
        </w:tc>
      </w:tr>
      <w:tr w:rsidR="003B04D3" w:rsidRPr="003B04D3" w14:paraId="1615D55A" w14:textId="77777777" w:rsidTr="00951A14">
        <w:tc>
          <w:tcPr>
            <w:tcW w:w="710" w:type="dxa"/>
          </w:tcPr>
          <w:p w14:paraId="397F0F8D"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lastRenderedPageBreak/>
              <w:t>1.1</w:t>
            </w:r>
          </w:p>
        </w:tc>
        <w:tc>
          <w:tcPr>
            <w:tcW w:w="3024" w:type="dxa"/>
          </w:tcPr>
          <w:p w14:paraId="5A8453FC" w14:textId="25CEDFB2" w:rsidR="00395AC8" w:rsidRPr="003B04D3" w:rsidRDefault="00951A14" w:rsidP="003B04D3">
            <w:pPr>
              <w:jc w:val="right"/>
              <w:rPr>
                <w:rFonts w:asciiTheme="minorHAnsi" w:hAnsiTheme="minorHAnsi" w:cstheme="minorHAnsi"/>
              </w:rPr>
            </w:pPr>
            <w:r w:rsidRPr="003B04D3">
              <w:rPr>
                <w:rFonts w:asciiTheme="minorHAnsi" w:hAnsiTheme="minorHAnsi" w:cstheme="minorHAnsi"/>
              </w:rPr>
              <w:t>40.17688001177438</w:t>
            </w:r>
          </w:p>
        </w:tc>
        <w:tc>
          <w:tcPr>
            <w:tcW w:w="1280" w:type="dxa"/>
          </w:tcPr>
          <w:p w14:paraId="2196DA7E" w14:textId="61102D55" w:rsidR="00395AC8" w:rsidRPr="003B04D3" w:rsidRDefault="003F7516" w:rsidP="003B04D3">
            <w:pPr>
              <w:jc w:val="right"/>
              <w:rPr>
                <w:rFonts w:asciiTheme="minorHAnsi" w:hAnsiTheme="minorHAnsi" w:cstheme="minorHAnsi"/>
              </w:rPr>
            </w:pPr>
            <w:r w:rsidRPr="003B04D3">
              <w:rPr>
                <w:rFonts w:asciiTheme="minorHAnsi" w:hAnsiTheme="minorHAnsi" w:cstheme="minorHAnsi"/>
              </w:rPr>
              <w:t>40.3079659217776</w:t>
            </w:r>
          </w:p>
        </w:tc>
        <w:tc>
          <w:tcPr>
            <w:tcW w:w="3056" w:type="dxa"/>
          </w:tcPr>
          <w:p w14:paraId="3348D57D" w14:textId="6C02915F" w:rsidR="00395AC8" w:rsidRPr="003B04D3" w:rsidRDefault="00951A14" w:rsidP="003B04D3">
            <w:pPr>
              <w:jc w:val="right"/>
              <w:rPr>
                <w:rFonts w:asciiTheme="minorHAnsi" w:hAnsiTheme="minorHAnsi" w:cstheme="minorHAnsi"/>
              </w:rPr>
            </w:pPr>
            <w:r w:rsidRPr="003B04D3">
              <w:rPr>
                <w:rFonts w:asciiTheme="minorHAnsi" w:hAnsiTheme="minorHAnsi" w:cstheme="minorHAnsi"/>
              </w:rPr>
              <w:t>0.08991470163805308</w:t>
            </w:r>
          </w:p>
        </w:tc>
        <w:tc>
          <w:tcPr>
            <w:tcW w:w="2365" w:type="dxa"/>
          </w:tcPr>
          <w:p w14:paraId="0C32DB5A" w14:textId="54B6E47F" w:rsidR="00395AC8" w:rsidRPr="003B04D3" w:rsidRDefault="003F7516" w:rsidP="003B04D3">
            <w:pPr>
              <w:jc w:val="right"/>
              <w:rPr>
                <w:rFonts w:asciiTheme="minorHAnsi" w:hAnsiTheme="minorHAnsi" w:cstheme="minorHAnsi"/>
              </w:rPr>
            </w:pPr>
            <w:r w:rsidRPr="003B04D3">
              <w:rPr>
                <w:rFonts w:asciiTheme="minorHAnsi" w:hAnsiTheme="minorHAnsi" w:cstheme="minorHAnsi"/>
              </w:rPr>
              <w:t>0.0909207538105</w:t>
            </w:r>
          </w:p>
        </w:tc>
      </w:tr>
      <w:tr w:rsidR="003B04D3" w:rsidRPr="003B04D3" w14:paraId="3120A143" w14:textId="77777777" w:rsidTr="00951A14">
        <w:tc>
          <w:tcPr>
            <w:tcW w:w="710" w:type="dxa"/>
          </w:tcPr>
          <w:p w14:paraId="5EA6A660"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1.2</w:t>
            </w:r>
          </w:p>
        </w:tc>
        <w:tc>
          <w:tcPr>
            <w:tcW w:w="3024" w:type="dxa"/>
          </w:tcPr>
          <w:p w14:paraId="3A49920F" w14:textId="157A1532" w:rsidR="00395AC8" w:rsidRPr="003B04D3" w:rsidRDefault="00951A14" w:rsidP="003B04D3">
            <w:pPr>
              <w:jc w:val="right"/>
              <w:rPr>
                <w:rFonts w:asciiTheme="minorHAnsi" w:hAnsiTheme="minorHAnsi" w:cstheme="minorHAnsi"/>
              </w:rPr>
            </w:pPr>
            <w:r w:rsidRPr="003B04D3">
              <w:rPr>
                <w:rFonts w:asciiTheme="minorHAnsi" w:hAnsiTheme="minorHAnsi" w:cstheme="minorHAnsi"/>
              </w:rPr>
              <w:t>45.03651576346937</w:t>
            </w:r>
          </w:p>
        </w:tc>
        <w:tc>
          <w:tcPr>
            <w:tcW w:w="1280" w:type="dxa"/>
          </w:tcPr>
          <w:p w14:paraId="3375137B" w14:textId="44A804C6" w:rsidR="00395AC8" w:rsidRPr="003B04D3" w:rsidRDefault="003F7516" w:rsidP="003B04D3">
            <w:pPr>
              <w:jc w:val="right"/>
              <w:rPr>
                <w:rFonts w:asciiTheme="minorHAnsi" w:hAnsiTheme="minorHAnsi" w:cstheme="minorHAnsi"/>
              </w:rPr>
            </w:pPr>
            <w:r w:rsidRPr="003B04D3">
              <w:rPr>
                <w:rFonts w:asciiTheme="minorHAnsi" w:hAnsiTheme="minorHAnsi" w:cstheme="minorHAnsi"/>
              </w:rPr>
              <w:t>44.9535387135151</w:t>
            </w:r>
          </w:p>
        </w:tc>
        <w:tc>
          <w:tcPr>
            <w:tcW w:w="3056" w:type="dxa"/>
          </w:tcPr>
          <w:p w14:paraId="2D791AD8" w14:textId="1F252794" w:rsidR="00395AC8" w:rsidRPr="003B04D3" w:rsidRDefault="00951A14" w:rsidP="003B04D3">
            <w:pPr>
              <w:jc w:val="right"/>
              <w:rPr>
                <w:rFonts w:asciiTheme="minorHAnsi" w:hAnsiTheme="minorHAnsi" w:cstheme="minorHAnsi"/>
              </w:rPr>
            </w:pPr>
            <w:r w:rsidRPr="003B04D3">
              <w:rPr>
                <w:rFonts w:asciiTheme="minorHAnsi" w:hAnsiTheme="minorHAnsi" w:cstheme="minorHAnsi"/>
              </w:rPr>
              <w:t>0.1660445864013643</w:t>
            </w:r>
          </w:p>
        </w:tc>
        <w:tc>
          <w:tcPr>
            <w:tcW w:w="2365" w:type="dxa"/>
          </w:tcPr>
          <w:p w14:paraId="1A079D0C" w14:textId="6B2A66CE" w:rsidR="00395AC8" w:rsidRPr="003B04D3" w:rsidRDefault="003F7516" w:rsidP="003B04D3">
            <w:pPr>
              <w:jc w:val="right"/>
              <w:rPr>
                <w:rFonts w:asciiTheme="minorHAnsi" w:hAnsiTheme="minorHAnsi" w:cstheme="minorHAnsi"/>
              </w:rPr>
            </w:pPr>
            <w:r w:rsidRPr="003B04D3">
              <w:rPr>
                <w:rFonts w:asciiTheme="minorHAnsi" w:hAnsiTheme="minorHAnsi" w:cstheme="minorHAnsi"/>
              </w:rPr>
              <w:t>0.1657787009989</w:t>
            </w:r>
          </w:p>
        </w:tc>
      </w:tr>
      <w:tr w:rsidR="003B04D3" w:rsidRPr="003B04D3" w14:paraId="42C8F77F" w14:textId="77777777" w:rsidTr="00951A14">
        <w:tc>
          <w:tcPr>
            <w:tcW w:w="710" w:type="dxa"/>
          </w:tcPr>
          <w:p w14:paraId="4BD76141"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1.3</w:t>
            </w:r>
          </w:p>
        </w:tc>
        <w:tc>
          <w:tcPr>
            <w:tcW w:w="3024" w:type="dxa"/>
          </w:tcPr>
          <w:p w14:paraId="20BAD341" w14:textId="5F30AFD4" w:rsidR="00395AC8" w:rsidRPr="003B04D3" w:rsidRDefault="00951A14" w:rsidP="003B04D3">
            <w:pPr>
              <w:jc w:val="right"/>
              <w:rPr>
                <w:rFonts w:asciiTheme="minorHAnsi" w:hAnsiTheme="minorHAnsi" w:cstheme="minorHAnsi"/>
              </w:rPr>
            </w:pPr>
            <w:r w:rsidRPr="003B04D3">
              <w:rPr>
                <w:rFonts w:asciiTheme="minorHAnsi" w:hAnsiTheme="minorHAnsi" w:cstheme="minorHAnsi"/>
              </w:rPr>
              <w:t>46.677456722470154</w:t>
            </w:r>
          </w:p>
        </w:tc>
        <w:tc>
          <w:tcPr>
            <w:tcW w:w="1280" w:type="dxa"/>
          </w:tcPr>
          <w:p w14:paraId="3A4739E2" w14:textId="7CCBF32C" w:rsidR="00395AC8" w:rsidRPr="003B04D3" w:rsidRDefault="003F7516" w:rsidP="003B04D3">
            <w:pPr>
              <w:jc w:val="right"/>
              <w:rPr>
                <w:rFonts w:asciiTheme="minorHAnsi" w:hAnsiTheme="minorHAnsi" w:cstheme="minorHAnsi"/>
              </w:rPr>
            </w:pPr>
            <w:r w:rsidRPr="003B04D3">
              <w:rPr>
                <w:rFonts w:asciiTheme="minorHAnsi" w:hAnsiTheme="minorHAnsi" w:cstheme="minorHAnsi"/>
              </w:rPr>
              <w:t>46.6256808873909</w:t>
            </w:r>
          </w:p>
        </w:tc>
        <w:tc>
          <w:tcPr>
            <w:tcW w:w="3056" w:type="dxa"/>
          </w:tcPr>
          <w:p w14:paraId="598461B3" w14:textId="42C9453C" w:rsidR="00395AC8" w:rsidRPr="003B04D3" w:rsidRDefault="00951A14" w:rsidP="003B04D3">
            <w:pPr>
              <w:jc w:val="right"/>
              <w:rPr>
                <w:rFonts w:asciiTheme="minorHAnsi" w:hAnsiTheme="minorHAnsi" w:cstheme="minorHAnsi"/>
              </w:rPr>
            </w:pPr>
            <w:r w:rsidRPr="003B04D3">
              <w:rPr>
                <w:rFonts w:asciiTheme="minorHAnsi" w:hAnsiTheme="minorHAnsi" w:cstheme="minorHAnsi"/>
              </w:rPr>
              <w:t>0.23211153731803086</w:t>
            </w:r>
          </w:p>
        </w:tc>
        <w:tc>
          <w:tcPr>
            <w:tcW w:w="2365" w:type="dxa"/>
          </w:tcPr>
          <w:p w14:paraId="46A4FE9F" w14:textId="4D204CAD" w:rsidR="00395AC8" w:rsidRPr="003B04D3" w:rsidRDefault="003F7516" w:rsidP="003B04D3">
            <w:pPr>
              <w:jc w:val="right"/>
              <w:rPr>
                <w:rFonts w:asciiTheme="minorHAnsi" w:hAnsiTheme="minorHAnsi" w:cstheme="minorHAnsi"/>
              </w:rPr>
            </w:pPr>
            <w:r w:rsidRPr="003B04D3">
              <w:rPr>
                <w:rFonts w:asciiTheme="minorHAnsi" w:hAnsiTheme="minorHAnsi" w:cstheme="minorHAnsi"/>
              </w:rPr>
              <w:t>0.2299841543781</w:t>
            </w:r>
          </w:p>
        </w:tc>
      </w:tr>
      <w:tr w:rsidR="003B04D3" w:rsidRPr="003B04D3" w14:paraId="3E98FA51" w14:textId="77777777" w:rsidTr="00951A14">
        <w:tc>
          <w:tcPr>
            <w:tcW w:w="710" w:type="dxa"/>
          </w:tcPr>
          <w:p w14:paraId="32CBA5E5"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1.4</w:t>
            </w:r>
          </w:p>
        </w:tc>
        <w:tc>
          <w:tcPr>
            <w:tcW w:w="3024" w:type="dxa"/>
          </w:tcPr>
          <w:p w14:paraId="49A8051A" w14:textId="631AA0BA" w:rsidR="00395AC8" w:rsidRPr="003B04D3" w:rsidRDefault="00951A14" w:rsidP="003B04D3">
            <w:pPr>
              <w:jc w:val="right"/>
              <w:rPr>
                <w:rFonts w:asciiTheme="minorHAnsi" w:hAnsiTheme="minorHAnsi" w:cstheme="minorHAnsi"/>
              </w:rPr>
            </w:pPr>
            <w:r w:rsidRPr="003B04D3">
              <w:rPr>
                <w:rFonts w:asciiTheme="minorHAnsi" w:hAnsiTheme="minorHAnsi" w:cstheme="minorHAnsi"/>
              </w:rPr>
              <w:t>47.51144678111257</w:t>
            </w:r>
          </w:p>
        </w:tc>
        <w:tc>
          <w:tcPr>
            <w:tcW w:w="1280" w:type="dxa"/>
          </w:tcPr>
          <w:p w14:paraId="4DD89827" w14:textId="7E8C15C5" w:rsidR="00395AC8" w:rsidRPr="003B04D3" w:rsidRDefault="003F7516" w:rsidP="003B04D3">
            <w:pPr>
              <w:jc w:val="right"/>
              <w:rPr>
                <w:rFonts w:asciiTheme="minorHAnsi" w:hAnsiTheme="minorHAnsi" w:cstheme="minorHAnsi"/>
              </w:rPr>
            </w:pPr>
            <w:r w:rsidRPr="003B04D3">
              <w:rPr>
                <w:rFonts w:asciiTheme="minorHAnsi" w:hAnsiTheme="minorHAnsi" w:cstheme="minorHAnsi"/>
              </w:rPr>
              <w:t>47.4960495082207</w:t>
            </w:r>
          </w:p>
        </w:tc>
        <w:tc>
          <w:tcPr>
            <w:tcW w:w="3056" w:type="dxa"/>
          </w:tcPr>
          <w:p w14:paraId="0951E49E" w14:textId="42D39B94" w:rsidR="00395AC8" w:rsidRPr="003B04D3" w:rsidRDefault="00951A14" w:rsidP="003B04D3">
            <w:pPr>
              <w:jc w:val="right"/>
              <w:rPr>
                <w:rFonts w:asciiTheme="minorHAnsi" w:hAnsiTheme="minorHAnsi" w:cstheme="minorHAnsi"/>
              </w:rPr>
            </w:pPr>
            <w:r w:rsidRPr="003B04D3">
              <w:rPr>
                <w:rFonts w:asciiTheme="minorHAnsi" w:hAnsiTheme="minorHAnsi" w:cstheme="minorHAnsi"/>
              </w:rPr>
              <w:t>0.2859072132757028</w:t>
            </w:r>
          </w:p>
        </w:tc>
        <w:tc>
          <w:tcPr>
            <w:tcW w:w="2365" w:type="dxa"/>
          </w:tcPr>
          <w:p w14:paraId="25BC29B6" w14:textId="0DB3FDE7" w:rsidR="00395AC8" w:rsidRPr="003B04D3" w:rsidRDefault="003F7516" w:rsidP="003B04D3">
            <w:pPr>
              <w:jc w:val="right"/>
              <w:rPr>
                <w:rFonts w:asciiTheme="minorHAnsi" w:hAnsiTheme="minorHAnsi" w:cstheme="minorHAnsi"/>
              </w:rPr>
            </w:pPr>
            <w:r w:rsidRPr="003B04D3">
              <w:rPr>
                <w:rFonts w:asciiTheme="minorHAnsi" w:hAnsiTheme="minorHAnsi" w:cstheme="minorHAnsi"/>
              </w:rPr>
              <w:t>0.2855645942959</w:t>
            </w:r>
          </w:p>
        </w:tc>
      </w:tr>
      <w:tr w:rsidR="003B04D3" w:rsidRPr="003B04D3" w14:paraId="2691FE3E" w14:textId="77777777" w:rsidTr="00951A14">
        <w:tc>
          <w:tcPr>
            <w:tcW w:w="710" w:type="dxa"/>
          </w:tcPr>
          <w:p w14:paraId="0DC7CF0B" w14:textId="77777777" w:rsidR="00395AC8" w:rsidRPr="003B04D3" w:rsidRDefault="00395AC8" w:rsidP="003B04D3">
            <w:pPr>
              <w:jc w:val="right"/>
              <w:rPr>
                <w:rFonts w:asciiTheme="minorHAnsi" w:hAnsiTheme="minorHAnsi" w:cstheme="minorHAnsi"/>
              </w:rPr>
            </w:pPr>
            <w:r w:rsidRPr="003B04D3">
              <w:rPr>
                <w:rFonts w:asciiTheme="minorHAnsi" w:hAnsiTheme="minorHAnsi" w:cstheme="minorHAnsi"/>
              </w:rPr>
              <w:t>1.5</w:t>
            </w:r>
          </w:p>
        </w:tc>
        <w:tc>
          <w:tcPr>
            <w:tcW w:w="3024" w:type="dxa"/>
          </w:tcPr>
          <w:p w14:paraId="455E95C3" w14:textId="04E98FBC" w:rsidR="00395AC8" w:rsidRPr="003B04D3" w:rsidRDefault="00951A14" w:rsidP="003B04D3">
            <w:pPr>
              <w:jc w:val="right"/>
              <w:rPr>
                <w:rFonts w:asciiTheme="minorHAnsi" w:hAnsiTheme="minorHAnsi" w:cstheme="minorHAnsi"/>
              </w:rPr>
            </w:pPr>
            <w:r w:rsidRPr="003B04D3">
              <w:rPr>
                <w:rFonts w:asciiTheme="minorHAnsi" w:hAnsiTheme="minorHAnsi" w:cstheme="minorHAnsi"/>
              </w:rPr>
              <w:t>48.0040840591172</w:t>
            </w:r>
          </w:p>
        </w:tc>
        <w:tc>
          <w:tcPr>
            <w:tcW w:w="1280" w:type="dxa"/>
          </w:tcPr>
          <w:p w14:paraId="58A43F97" w14:textId="3428B352" w:rsidR="00395AC8" w:rsidRPr="003B04D3" w:rsidRDefault="003F7516" w:rsidP="003B04D3">
            <w:pPr>
              <w:jc w:val="right"/>
              <w:rPr>
                <w:rFonts w:asciiTheme="minorHAnsi" w:hAnsiTheme="minorHAnsi" w:cstheme="minorHAnsi"/>
              </w:rPr>
            </w:pPr>
            <w:r w:rsidRPr="003B04D3">
              <w:rPr>
                <w:rFonts w:asciiTheme="minorHAnsi" w:hAnsiTheme="minorHAnsi" w:cstheme="minorHAnsi"/>
              </w:rPr>
              <w:t>47.9740095148468</w:t>
            </w:r>
          </w:p>
        </w:tc>
        <w:tc>
          <w:tcPr>
            <w:tcW w:w="3056" w:type="dxa"/>
          </w:tcPr>
          <w:p w14:paraId="30287752" w14:textId="2F447AEF" w:rsidR="00395AC8" w:rsidRPr="003B04D3" w:rsidRDefault="00951A14" w:rsidP="003B04D3">
            <w:pPr>
              <w:jc w:val="right"/>
              <w:rPr>
                <w:rFonts w:asciiTheme="minorHAnsi" w:hAnsiTheme="minorHAnsi" w:cstheme="minorHAnsi"/>
              </w:rPr>
            </w:pPr>
            <w:r w:rsidRPr="003B04D3">
              <w:rPr>
                <w:rFonts w:asciiTheme="minorHAnsi" w:hAnsiTheme="minorHAnsi" w:cstheme="minorHAnsi"/>
              </w:rPr>
              <w:t>0.33322695370953964</w:t>
            </w:r>
          </w:p>
        </w:tc>
        <w:tc>
          <w:tcPr>
            <w:tcW w:w="2365" w:type="dxa"/>
          </w:tcPr>
          <w:p w14:paraId="1B765B1C" w14:textId="0F1AAEE3" w:rsidR="00395AC8" w:rsidRPr="003B04D3" w:rsidRDefault="003F7516" w:rsidP="003B04D3">
            <w:pPr>
              <w:jc w:val="right"/>
              <w:rPr>
                <w:rFonts w:asciiTheme="minorHAnsi" w:hAnsiTheme="minorHAnsi" w:cstheme="minorHAnsi"/>
              </w:rPr>
            </w:pPr>
            <w:r w:rsidRPr="003B04D3">
              <w:rPr>
                <w:rFonts w:asciiTheme="minorHAnsi" w:hAnsiTheme="minorHAnsi" w:cstheme="minorHAnsi"/>
              </w:rPr>
              <w:t>0.3328599928098</w:t>
            </w:r>
          </w:p>
        </w:tc>
      </w:tr>
    </w:tbl>
    <w:p w14:paraId="49D3456C" w14:textId="77777777" w:rsidR="00395AC8" w:rsidRPr="003B04D3" w:rsidRDefault="00395AC8" w:rsidP="003B04D3">
      <w:pPr>
        <w:rPr>
          <w:rFonts w:asciiTheme="minorHAnsi" w:hAnsiTheme="minorHAnsi" w:cstheme="minorHAnsi"/>
        </w:rPr>
      </w:pPr>
    </w:p>
    <w:p w14:paraId="30B0D41E" w14:textId="24B2641E" w:rsidR="00395AC8" w:rsidRPr="003B04D3" w:rsidRDefault="00F04336" w:rsidP="003B04D3">
      <w:pPr>
        <w:rPr>
          <w:rFonts w:asciiTheme="minorHAnsi" w:hAnsiTheme="minorHAnsi" w:cstheme="minorHAnsi"/>
        </w:rPr>
      </w:pPr>
      <w:r w:rsidRPr="003B04D3">
        <w:rPr>
          <w:rFonts w:asciiTheme="minorHAnsi" w:hAnsiTheme="minorHAnsi" w:cstheme="minorHAnsi"/>
        </w:rPr>
        <w:tab/>
        <w:t>The results for the simulations are to be expected. In the first graph of figure 10, E[n] vs rho,</w:t>
      </w:r>
      <w:r w:rsidR="00661536" w:rsidRPr="003B04D3">
        <w:rPr>
          <w:rFonts w:asciiTheme="minorHAnsi" w:hAnsiTheme="minorHAnsi" w:cstheme="minorHAnsi"/>
        </w:rPr>
        <w:t xml:space="preserve"> when K = 10 the average number of packets in the buffer/queue is a smooth curve because the queue is only a size of 10 and therefore as rho increases the E[n] approaches 10. Once K is increased to 25, the average number of packets in the buffer/queue curve rises at a faster rate for larger values of rho and eventually approaches the max buffer size number of 25. And finally, when K = 50, the curve of E[n] rises exponentially for values of rho and approaches </w:t>
      </w:r>
      <w:r w:rsidR="003B04D3" w:rsidRPr="003B04D3">
        <w:rPr>
          <w:rFonts w:asciiTheme="minorHAnsi" w:hAnsiTheme="minorHAnsi" w:cstheme="minorHAnsi"/>
        </w:rPr>
        <w:t>its</w:t>
      </w:r>
      <w:r w:rsidR="00661536" w:rsidRPr="003B04D3">
        <w:rPr>
          <w:rFonts w:asciiTheme="minorHAnsi" w:hAnsiTheme="minorHAnsi" w:cstheme="minorHAnsi"/>
        </w:rPr>
        <w:t xml:space="preserve"> max size. This is because, the average number of packets per second generated is derived from the rho value and as it rises, the packets generated per second rises while the service time is still the same. </w:t>
      </w:r>
      <w:r w:rsidR="003B04D3" w:rsidRPr="003B04D3">
        <w:rPr>
          <w:rFonts w:asciiTheme="minorHAnsi" w:hAnsiTheme="minorHAnsi" w:cstheme="minorHAnsi"/>
        </w:rPr>
        <w:t>Therefore,</w:t>
      </w:r>
      <w:r w:rsidR="00661536" w:rsidRPr="003B04D3">
        <w:rPr>
          <w:rFonts w:asciiTheme="minorHAnsi" w:hAnsiTheme="minorHAnsi" w:cstheme="minorHAnsi"/>
        </w:rPr>
        <w:t xml:space="preserve"> at larger rho values the number of packets in the queue will rise too. And this also explains the curves for the P</w:t>
      </w:r>
      <w:r w:rsidR="00661536" w:rsidRPr="003B04D3">
        <w:rPr>
          <w:rFonts w:asciiTheme="minorHAnsi" w:hAnsiTheme="minorHAnsi" w:cstheme="minorHAnsi"/>
          <w:vertAlign w:val="subscript"/>
        </w:rPr>
        <w:t>LOSS</w:t>
      </w:r>
      <w:r w:rsidR="00661536" w:rsidRPr="003B04D3">
        <w:rPr>
          <w:rFonts w:asciiTheme="minorHAnsi" w:hAnsiTheme="minorHAnsi" w:cstheme="minorHAnsi"/>
        </w:rPr>
        <w:t xml:space="preserve"> vs rho graph. As the </w:t>
      </w:r>
      <w:r w:rsidR="003B04D3" w:rsidRPr="003B04D3">
        <w:rPr>
          <w:rFonts w:asciiTheme="minorHAnsi" w:hAnsiTheme="minorHAnsi" w:cstheme="minorHAnsi"/>
        </w:rPr>
        <w:t xml:space="preserve">rho value increases, the number of packets that are lost from the queue being full will increase exponentially as well. </w:t>
      </w:r>
    </w:p>
    <w:sectPr w:rsidR="00395AC8" w:rsidRPr="003B04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8BEFF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F832A6E"/>
    <w:multiLevelType w:val="hybridMultilevel"/>
    <w:tmpl w:val="BB4CC4AE"/>
    <w:lvl w:ilvl="0" w:tplc="2DA2EDC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207832188">
    <w:abstractNumId w:val="0"/>
  </w:num>
  <w:num w:numId="2" w16cid:durableId="395706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80"/>
    <w:rsid w:val="000257F5"/>
    <w:rsid w:val="00042BAC"/>
    <w:rsid w:val="00046E8C"/>
    <w:rsid w:val="00046F9B"/>
    <w:rsid w:val="000527F9"/>
    <w:rsid w:val="001167A8"/>
    <w:rsid w:val="00117C5E"/>
    <w:rsid w:val="0016464D"/>
    <w:rsid w:val="001A3858"/>
    <w:rsid w:val="001D1780"/>
    <w:rsid w:val="001E1943"/>
    <w:rsid w:val="00395AC8"/>
    <w:rsid w:val="003B04D3"/>
    <w:rsid w:val="003F5164"/>
    <w:rsid w:val="003F7516"/>
    <w:rsid w:val="00423C75"/>
    <w:rsid w:val="0043639B"/>
    <w:rsid w:val="00440DB4"/>
    <w:rsid w:val="00503801"/>
    <w:rsid w:val="0051280D"/>
    <w:rsid w:val="00621092"/>
    <w:rsid w:val="006228CB"/>
    <w:rsid w:val="00661536"/>
    <w:rsid w:val="007978D1"/>
    <w:rsid w:val="00847984"/>
    <w:rsid w:val="008D1CDF"/>
    <w:rsid w:val="008D248E"/>
    <w:rsid w:val="009322B7"/>
    <w:rsid w:val="00951A14"/>
    <w:rsid w:val="0096519E"/>
    <w:rsid w:val="009C2730"/>
    <w:rsid w:val="00A21621"/>
    <w:rsid w:val="00A30F2A"/>
    <w:rsid w:val="00A52637"/>
    <w:rsid w:val="00A60D76"/>
    <w:rsid w:val="00A76003"/>
    <w:rsid w:val="00AD71E9"/>
    <w:rsid w:val="00B74750"/>
    <w:rsid w:val="00BD0188"/>
    <w:rsid w:val="00C57492"/>
    <w:rsid w:val="00C66A0F"/>
    <w:rsid w:val="00D15252"/>
    <w:rsid w:val="00D95D0F"/>
    <w:rsid w:val="00DB7C3C"/>
    <w:rsid w:val="00E02F5B"/>
    <w:rsid w:val="00E8161B"/>
    <w:rsid w:val="00EE371D"/>
    <w:rsid w:val="00F04336"/>
    <w:rsid w:val="00F20556"/>
    <w:rsid w:val="00F53A77"/>
    <w:rsid w:val="00FA5844"/>
    <w:rsid w:val="00FC13B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C561"/>
  <w15:chartTrackingRefBased/>
  <w15:docId w15:val="{461649DD-DB1C-4B25-8557-2EE67C0D6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780"/>
    <w:pPr>
      <w:spacing w:after="0" w:line="240" w:lineRule="auto"/>
    </w:pPr>
    <w:rPr>
      <w:rFonts w:ascii="Cambria" w:eastAsia="Cambria" w:hAnsi="Cambria" w:cs="Times New Roman"/>
      <w:sz w:val="24"/>
      <w:szCs w:val="24"/>
      <w:lang w:val="en-US" w:eastAsia="en-US"/>
    </w:rPr>
  </w:style>
  <w:style w:type="paragraph" w:styleId="Heading1">
    <w:name w:val="heading 1"/>
    <w:basedOn w:val="Normal"/>
    <w:next w:val="Normal"/>
    <w:link w:val="Heading1Char"/>
    <w:uiPriority w:val="9"/>
    <w:qFormat/>
    <w:rsid w:val="001D17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17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page"/>
    <w:basedOn w:val="Normal"/>
    <w:rsid w:val="001D1780"/>
    <w:pPr>
      <w:spacing w:before="240" w:after="240"/>
      <w:jc w:val="both"/>
    </w:pPr>
    <w:rPr>
      <w:rFonts w:ascii="Times New Roman" w:eastAsia="Times New Roman" w:hAnsi="Times New Roman"/>
      <w:lang w:eastAsia="ja-JP"/>
    </w:rPr>
  </w:style>
  <w:style w:type="character" w:customStyle="1" w:styleId="Heading1Char">
    <w:name w:val="Heading 1 Char"/>
    <w:basedOn w:val="DefaultParagraphFont"/>
    <w:link w:val="Heading1"/>
    <w:uiPriority w:val="9"/>
    <w:rsid w:val="001D1780"/>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1D1780"/>
    <w:pPr>
      <w:spacing w:line="259" w:lineRule="auto"/>
      <w:outlineLvl w:val="9"/>
    </w:pPr>
  </w:style>
  <w:style w:type="paragraph" w:styleId="TOC1">
    <w:name w:val="toc 1"/>
    <w:basedOn w:val="Normal"/>
    <w:next w:val="Normal"/>
    <w:autoRedefine/>
    <w:uiPriority w:val="39"/>
    <w:unhideWhenUsed/>
    <w:rsid w:val="001D1780"/>
    <w:pPr>
      <w:spacing w:after="100"/>
    </w:pPr>
  </w:style>
  <w:style w:type="character" w:styleId="Hyperlink">
    <w:name w:val="Hyperlink"/>
    <w:basedOn w:val="DefaultParagraphFont"/>
    <w:uiPriority w:val="99"/>
    <w:unhideWhenUsed/>
    <w:rsid w:val="001D1780"/>
    <w:rPr>
      <w:color w:val="0563C1" w:themeColor="hyperlink"/>
      <w:u w:val="single"/>
    </w:rPr>
  </w:style>
  <w:style w:type="character" w:customStyle="1" w:styleId="Heading2Char">
    <w:name w:val="Heading 2 Char"/>
    <w:basedOn w:val="DefaultParagraphFont"/>
    <w:link w:val="Heading2"/>
    <w:uiPriority w:val="9"/>
    <w:rsid w:val="001D1780"/>
    <w:rPr>
      <w:rFonts w:asciiTheme="majorHAnsi" w:eastAsiaTheme="majorEastAsia" w:hAnsiTheme="majorHAnsi" w:cstheme="majorBidi"/>
      <w:color w:val="2F5496" w:themeColor="accent1" w:themeShade="BF"/>
      <w:sz w:val="26"/>
      <w:szCs w:val="26"/>
      <w:lang w:val="en-US" w:eastAsia="en-US"/>
    </w:rPr>
  </w:style>
  <w:style w:type="paragraph" w:styleId="TOC2">
    <w:name w:val="toc 2"/>
    <w:basedOn w:val="Normal"/>
    <w:next w:val="Normal"/>
    <w:autoRedefine/>
    <w:uiPriority w:val="39"/>
    <w:unhideWhenUsed/>
    <w:rsid w:val="001D1780"/>
    <w:pPr>
      <w:spacing w:after="100"/>
      <w:ind w:left="240"/>
    </w:pPr>
  </w:style>
  <w:style w:type="character" w:customStyle="1" w:styleId="markedcontent">
    <w:name w:val="markedcontent"/>
    <w:basedOn w:val="DefaultParagraphFont"/>
    <w:rsid w:val="001D1780"/>
  </w:style>
  <w:style w:type="table" w:styleId="TableGrid">
    <w:name w:val="Table Grid"/>
    <w:basedOn w:val="TableNormal"/>
    <w:uiPriority w:val="39"/>
    <w:rsid w:val="0051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9C2730"/>
    <w:pPr>
      <w:numPr>
        <w:numId w:val="1"/>
      </w:numPr>
      <w:contextualSpacing/>
    </w:pPr>
  </w:style>
  <w:style w:type="paragraph" w:styleId="ListParagraph">
    <w:name w:val="List Paragraph"/>
    <w:basedOn w:val="Normal"/>
    <w:uiPriority w:val="34"/>
    <w:qFormat/>
    <w:rsid w:val="009C2730"/>
    <w:pPr>
      <w:ind w:left="720"/>
      <w:contextualSpacing/>
    </w:pPr>
  </w:style>
  <w:style w:type="paragraph" w:styleId="Caption">
    <w:name w:val="caption"/>
    <w:basedOn w:val="Normal"/>
    <w:next w:val="Normal"/>
    <w:uiPriority w:val="35"/>
    <w:unhideWhenUsed/>
    <w:qFormat/>
    <w:rsid w:val="00621092"/>
    <w:pPr>
      <w:spacing w:after="200"/>
    </w:pPr>
    <w:rPr>
      <w:i/>
      <w:iCs/>
      <w:color w:val="44546A" w:themeColor="text2"/>
      <w:sz w:val="18"/>
      <w:szCs w:val="18"/>
    </w:rPr>
  </w:style>
  <w:style w:type="character" w:styleId="PlaceholderText">
    <w:name w:val="Placeholder Text"/>
    <w:basedOn w:val="DefaultParagraphFont"/>
    <w:uiPriority w:val="99"/>
    <w:semiHidden/>
    <w:rsid w:val="008D1C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806315">
      <w:bodyDiv w:val="1"/>
      <w:marLeft w:val="0"/>
      <w:marRight w:val="0"/>
      <w:marTop w:val="0"/>
      <w:marBottom w:val="0"/>
      <w:divBdr>
        <w:top w:val="none" w:sz="0" w:space="0" w:color="auto"/>
        <w:left w:val="none" w:sz="0" w:space="0" w:color="auto"/>
        <w:bottom w:val="none" w:sz="0" w:space="0" w:color="auto"/>
        <w:right w:val="none" w:sz="0" w:space="0" w:color="auto"/>
      </w:divBdr>
      <w:divsChild>
        <w:div w:id="1256017477">
          <w:marLeft w:val="0"/>
          <w:marRight w:val="0"/>
          <w:marTop w:val="0"/>
          <w:marBottom w:val="0"/>
          <w:divBdr>
            <w:top w:val="none" w:sz="0" w:space="0" w:color="auto"/>
            <w:left w:val="none" w:sz="0" w:space="0" w:color="auto"/>
            <w:bottom w:val="none" w:sz="0" w:space="0" w:color="auto"/>
            <w:right w:val="none" w:sz="0" w:space="0" w:color="auto"/>
          </w:divBdr>
          <w:divsChild>
            <w:div w:id="5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2C0A2-0F85-4A14-B6E1-14A469244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Deng</dc:creator>
  <cp:keywords/>
  <dc:description/>
  <cp:lastModifiedBy>William Zechao Gao</cp:lastModifiedBy>
  <cp:revision>13</cp:revision>
  <cp:lastPrinted>2022-10-15T02:20:00Z</cp:lastPrinted>
  <dcterms:created xsi:type="dcterms:W3CDTF">2022-10-12T17:44:00Z</dcterms:created>
  <dcterms:modified xsi:type="dcterms:W3CDTF">2022-10-15T02:21:00Z</dcterms:modified>
</cp:coreProperties>
</file>