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p0om33ccliy" w:id="0"/>
      <w:bookmarkEnd w:id="0"/>
      <w:r w:rsidDel="00000000" w:rsidR="00000000" w:rsidRPr="00000000">
        <w:rPr>
          <w:rtl w:val="0"/>
        </w:rPr>
        <w:t xml:space="preserve"> Acta de reunión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Acta de reunión no.: 3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Tema: Planning Sprint 3.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Fecha de reunión: 19/11/2018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Lugar de la reunión: Presencial (A1 5° piso)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Asistentes: Estipulado en la lista.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Descripción: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La reunión se lleva a cabo para decidir qué temas abordar en el último sprint del proyecto (Sprint 3). Se decide Refinar la programación del sprint 2  y tomar las 2 historias esenciales que están relacionadas con moodle (Historia 1 y 2).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96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500"/>
        <w:gridCol w:w="1500"/>
        <w:tblGridChange w:id="0">
          <w:tblGrid>
            <w:gridCol w:w="1965"/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Planning Lista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Luis Reyes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Diego Peredo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Tomas Martinez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Lucas Orosco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Tomas Sepulveda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Gabriel Diaz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Juan Jose Decomba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Diego Tapia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Sergio Cordova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Yerko Herrera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Nicolás Córdova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Juan Oliva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René Catalán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Daniel Montecinos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Nicholas Howard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Daryel Amaya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Dominique Inzunza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Alejandro Mery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8e7c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Pamela Alcántara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8e7c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Bryan Silva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8e7c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Vicente Villegas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8e7c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Franco Vega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8e7c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Dominique Inzunza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8e7c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Matías Araos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8e7c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Robert Arévalo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8e7c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Daryel Amaya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8e7c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Felipe Mahana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8e7c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René Catalán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Felipe Rodríguez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Antonio Sepúlveda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Sebastián Cortés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Daniel Roa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Luis Ancavil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Matías Tejos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Gonzalo Galáz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Camilo Pérez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Bastián Cornejo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Ricardo Sanhueza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Tiare Ojeda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Alberto Calvo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Mario Valverde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Gonzalo Olatte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Hugo Mercado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