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E7EB5" w14:textId="3B084708" w:rsidR="00880644" w:rsidRPr="00CF25F1" w:rsidRDefault="00880644" w:rsidP="0036548A"/>
    <w:p w14:paraId="6BDFDE63" w14:textId="77777777" w:rsidR="0036548A" w:rsidRPr="00CF25F1" w:rsidRDefault="0036548A" w:rsidP="0036548A"/>
    <w:p w14:paraId="2E6EF419" w14:textId="77777777" w:rsidR="0036548A" w:rsidRPr="00CF25F1" w:rsidRDefault="0036548A" w:rsidP="0036548A"/>
    <w:p w14:paraId="75805A57" w14:textId="77777777" w:rsidR="00997F52" w:rsidRDefault="00997F52" w:rsidP="00997F52">
      <w:pPr>
        <w:rPr>
          <w:rFonts w:ascii="Times New Roman" w:hAnsi="Times New Roman"/>
        </w:rPr>
      </w:pPr>
      <w:r>
        <w:rPr>
          <w:rFonts w:cs="Calibri"/>
          <w:b/>
          <w:bCs/>
          <w:sz w:val="120"/>
          <w:szCs w:val="120"/>
        </w:rPr>
        <w:t>ReaFID</w:t>
      </w:r>
    </w:p>
    <w:p w14:paraId="76FF9642" w14:textId="77777777" w:rsidR="00997F52" w:rsidRDefault="00997F52" w:rsidP="00997F52">
      <w:pPr>
        <w:rPr>
          <w:rFonts w:ascii="Times New Roman" w:hAnsi="Times New Roman"/>
        </w:rPr>
      </w:pPr>
      <w:r>
        <w:rPr>
          <w:rFonts w:cs="Calibri"/>
          <w:b/>
          <w:bCs/>
          <w:sz w:val="60"/>
          <w:szCs w:val="60"/>
        </w:rPr>
        <w:t>Ein RFID Reaktionsspiel auf Basis eines Arduinos</w:t>
      </w:r>
    </w:p>
    <w:p w14:paraId="48181B51" w14:textId="00EDB857" w:rsidR="00C63675" w:rsidRPr="00C63675" w:rsidRDefault="00C63675" w:rsidP="00C63675">
      <w:pPr>
        <w:jc w:val="left"/>
        <w:rPr>
          <w:b/>
          <w:sz w:val="40"/>
          <w:szCs w:val="40"/>
        </w:rPr>
      </w:pPr>
    </w:p>
    <w:p w14:paraId="2A3F5E4A" w14:textId="71AE1088" w:rsidR="0036548A" w:rsidRPr="00CF25F1" w:rsidRDefault="00A00556" w:rsidP="00C63675">
      <w:pPr>
        <w:jc w:val="left"/>
      </w:pPr>
      <w:r>
        <w:rPr>
          <w:noProof/>
          <w:lang w:eastAsia="de-CH"/>
        </w:rPr>
        <w:drawing>
          <wp:anchor distT="0" distB="0" distL="114300" distR="114300" simplePos="0" relativeHeight="251658240" behindDoc="1" locked="0" layoutInCell="1" allowOverlap="1" wp14:anchorId="7C8B4C35" wp14:editId="36D5A561">
            <wp:simplePos x="0" y="0"/>
            <wp:positionH relativeFrom="column">
              <wp:posOffset>-1286324</wp:posOffset>
            </wp:positionH>
            <wp:positionV relativeFrom="paragraph">
              <wp:posOffset>-4215</wp:posOffset>
            </wp:positionV>
            <wp:extent cx="8713470" cy="4109085"/>
            <wp:effectExtent l="0" t="0" r="0" b="5715"/>
            <wp:wrapNone/>
            <wp:docPr id="1" name="Picture 1" descr="F:\rootkit-docu\Screenshot - 06292014 - 12:4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otkit-docu\Screenshot - 06292014 - 12:40:11 PM.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t="8809" b="31167"/>
                    <a:stretch/>
                  </pic:blipFill>
                  <pic:spPr bwMode="auto">
                    <a:xfrm>
                      <a:off x="0" y="0"/>
                      <a:ext cx="8713470" cy="4109085"/>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B5FFD" w14:textId="77777777" w:rsidR="00C63675" w:rsidRDefault="00C63675" w:rsidP="00FF1C30">
      <w:pPr>
        <w:tabs>
          <w:tab w:val="right" w:pos="9072"/>
        </w:tabs>
        <w:rPr>
          <w:b/>
          <w:sz w:val="28"/>
        </w:rPr>
      </w:pPr>
    </w:p>
    <w:p w14:paraId="1FF472D7" w14:textId="77777777" w:rsidR="00A00556" w:rsidRDefault="00A00556" w:rsidP="00FF1C30">
      <w:pPr>
        <w:tabs>
          <w:tab w:val="right" w:pos="9072"/>
        </w:tabs>
        <w:rPr>
          <w:b/>
          <w:sz w:val="28"/>
        </w:rPr>
      </w:pPr>
    </w:p>
    <w:p w14:paraId="7FE65B1F" w14:textId="77777777" w:rsidR="00A00556" w:rsidRDefault="00A00556" w:rsidP="00FF1C30">
      <w:pPr>
        <w:tabs>
          <w:tab w:val="right" w:pos="9072"/>
        </w:tabs>
        <w:rPr>
          <w:b/>
          <w:sz w:val="28"/>
        </w:rPr>
      </w:pPr>
    </w:p>
    <w:p w14:paraId="756E5CED" w14:textId="77777777" w:rsidR="00C63675" w:rsidRDefault="00C63675" w:rsidP="00FF1C30">
      <w:pPr>
        <w:tabs>
          <w:tab w:val="right" w:pos="9072"/>
        </w:tabs>
        <w:rPr>
          <w:b/>
          <w:sz w:val="28"/>
        </w:rPr>
      </w:pPr>
    </w:p>
    <w:p w14:paraId="66EF3CE5" w14:textId="77777777" w:rsidR="00A00556" w:rsidRDefault="00A00556" w:rsidP="00FF1C30">
      <w:pPr>
        <w:tabs>
          <w:tab w:val="right" w:pos="9072"/>
        </w:tabs>
        <w:rPr>
          <w:b/>
          <w:sz w:val="28"/>
        </w:rPr>
      </w:pPr>
    </w:p>
    <w:p w14:paraId="03000126" w14:textId="77777777" w:rsidR="00A00556" w:rsidRDefault="00A00556" w:rsidP="00FF1C30">
      <w:pPr>
        <w:tabs>
          <w:tab w:val="right" w:pos="9072"/>
        </w:tabs>
        <w:rPr>
          <w:b/>
          <w:sz w:val="28"/>
        </w:rPr>
      </w:pPr>
    </w:p>
    <w:p w14:paraId="3238CE1F" w14:textId="77777777" w:rsidR="00A00556" w:rsidRDefault="00A00556" w:rsidP="00FF1C30">
      <w:pPr>
        <w:tabs>
          <w:tab w:val="right" w:pos="9072"/>
        </w:tabs>
        <w:rPr>
          <w:b/>
          <w:sz w:val="28"/>
        </w:rPr>
      </w:pPr>
    </w:p>
    <w:p w14:paraId="48484166" w14:textId="77777777" w:rsidR="00A00556" w:rsidRDefault="00A00556" w:rsidP="00FF1C30">
      <w:pPr>
        <w:tabs>
          <w:tab w:val="right" w:pos="9072"/>
        </w:tabs>
        <w:rPr>
          <w:b/>
          <w:sz w:val="28"/>
        </w:rPr>
      </w:pPr>
    </w:p>
    <w:p w14:paraId="1701B123" w14:textId="77777777" w:rsidR="00A00556" w:rsidRDefault="00A00556" w:rsidP="00FF1C30">
      <w:pPr>
        <w:tabs>
          <w:tab w:val="right" w:pos="9072"/>
        </w:tabs>
        <w:rPr>
          <w:b/>
          <w:sz w:val="28"/>
        </w:rPr>
      </w:pPr>
    </w:p>
    <w:p w14:paraId="36F53F57" w14:textId="77777777" w:rsidR="00A00556" w:rsidRDefault="00A00556" w:rsidP="00FF1C30">
      <w:pPr>
        <w:tabs>
          <w:tab w:val="right" w:pos="9072"/>
        </w:tabs>
        <w:rPr>
          <w:b/>
          <w:sz w:val="28"/>
        </w:rPr>
      </w:pPr>
    </w:p>
    <w:p w14:paraId="798BCC36" w14:textId="77777777" w:rsidR="00A00556" w:rsidRDefault="00A00556" w:rsidP="00FF1C30">
      <w:pPr>
        <w:tabs>
          <w:tab w:val="right" w:pos="9072"/>
        </w:tabs>
        <w:rPr>
          <w:b/>
          <w:sz w:val="28"/>
        </w:rPr>
      </w:pPr>
    </w:p>
    <w:p w14:paraId="03262B22" w14:textId="77777777" w:rsidR="00A00556" w:rsidRDefault="00A00556" w:rsidP="00FF1C30">
      <w:pPr>
        <w:tabs>
          <w:tab w:val="right" w:pos="9072"/>
        </w:tabs>
        <w:rPr>
          <w:b/>
          <w:sz w:val="28"/>
        </w:rPr>
      </w:pPr>
    </w:p>
    <w:p w14:paraId="6A516009" w14:textId="77777777" w:rsidR="00A00556" w:rsidRDefault="00A00556" w:rsidP="00FF1C30">
      <w:pPr>
        <w:tabs>
          <w:tab w:val="right" w:pos="9072"/>
        </w:tabs>
        <w:rPr>
          <w:b/>
          <w:sz w:val="28"/>
        </w:rPr>
      </w:pPr>
    </w:p>
    <w:p w14:paraId="4EDE2B50" w14:textId="77777777" w:rsidR="00A00556" w:rsidRDefault="00A00556" w:rsidP="00FF1C30">
      <w:pPr>
        <w:tabs>
          <w:tab w:val="right" w:pos="9072"/>
        </w:tabs>
        <w:rPr>
          <w:b/>
          <w:sz w:val="28"/>
        </w:rPr>
      </w:pPr>
    </w:p>
    <w:p w14:paraId="12763496" w14:textId="58187F34" w:rsidR="00BB6ACF" w:rsidRPr="00CF25F1" w:rsidRDefault="00997F52" w:rsidP="00FF1C30">
      <w:pPr>
        <w:tabs>
          <w:tab w:val="right" w:pos="9072"/>
        </w:tabs>
        <w:rPr>
          <w:b/>
          <w:sz w:val="28"/>
        </w:rPr>
      </w:pPr>
      <w:r>
        <w:rPr>
          <w:rFonts w:cs="Calibri"/>
          <w:b/>
          <w:bCs/>
          <w:sz w:val="28"/>
          <w:szCs w:val="28"/>
        </w:rPr>
        <w:t>Semesterarbeit</w:t>
      </w:r>
      <w:r w:rsidR="00FF1C30" w:rsidRPr="00CF25F1">
        <w:rPr>
          <w:b/>
          <w:sz w:val="28"/>
        </w:rPr>
        <w:tab/>
      </w:r>
      <w:r w:rsidR="00880644" w:rsidRPr="00CF25F1">
        <w:rPr>
          <w:b/>
          <w:sz w:val="28"/>
        </w:rPr>
        <w:t>Désirée Sacher, ZHAW</w:t>
      </w:r>
    </w:p>
    <w:p w14:paraId="41DC861B" w14:textId="3ED4DE0F" w:rsidR="006F4851" w:rsidRPr="00B5297C" w:rsidRDefault="006F4851" w:rsidP="00B5297C">
      <w:pPr>
        <w:tabs>
          <w:tab w:val="right" w:pos="9072"/>
        </w:tabs>
      </w:pPr>
      <w:r>
        <w:t>6</w:t>
      </w:r>
      <w:r w:rsidR="00FF1C30" w:rsidRPr="00CF25F1">
        <w:t xml:space="preserve">. </w:t>
      </w:r>
      <w:r w:rsidR="00997F52">
        <w:t xml:space="preserve">/7. </w:t>
      </w:r>
      <w:r w:rsidR="00FF1C30" w:rsidRPr="00CF25F1">
        <w:t>Semester</w:t>
      </w:r>
      <w:r w:rsidR="005A1893" w:rsidRPr="00CF25F1">
        <w:tab/>
      </w:r>
      <w:r w:rsidR="00061C46">
        <w:t>29</w:t>
      </w:r>
      <w:r w:rsidR="00F168BF">
        <w:t>. Juni</w:t>
      </w:r>
      <w:r w:rsidR="005A1893" w:rsidRPr="00CF25F1">
        <w:t xml:space="preserve"> 2014</w:t>
      </w:r>
      <w:bookmarkStart w:id="0" w:name="_Toc379647226"/>
      <w:r>
        <w:rPr>
          <w:rFonts w:ascii="Cambria" w:hAnsi="Cambria"/>
          <w:b/>
          <w:color w:val="365F91" w:themeColor="accent1" w:themeShade="BF"/>
          <w:sz w:val="36"/>
        </w:rPr>
        <w:br w:type="page"/>
      </w:r>
    </w:p>
    <w:p w14:paraId="0757BC12" w14:textId="77777777" w:rsidR="00997F52" w:rsidRDefault="00997F52" w:rsidP="002B5D1C">
      <w:pPr>
        <w:spacing w:before="720" w:after="240"/>
        <w:rPr>
          <w:rFonts w:ascii="Cambria" w:hAnsi="Cambria"/>
          <w:b/>
          <w:color w:val="365F91" w:themeColor="accent1" w:themeShade="BF"/>
          <w:sz w:val="36"/>
        </w:rPr>
      </w:pPr>
      <w:r>
        <w:rPr>
          <w:rFonts w:ascii="Cambria" w:hAnsi="Cambria"/>
          <w:b/>
          <w:color w:val="365F91" w:themeColor="accent1" w:themeShade="BF"/>
          <w:sz w:val="36"/>
        </w:rPr>
        <w:lastRenderedPageBreak/>
        <w:t>Danksagung</w:t>
      </w:r>
    </w:p>
    <w:p w14:paraId="7EBE2603" w14:textId="1E05A249" w:rsidR="00056FBA" w:rsidRDefault="00056FBA" w:rsidP="00056FBA">
      <w:r>
        <w:t xml:space="preserve">Ich möchte mich in erster Linie bei meinem Lebenspartner Patrick bedanken, für seine Geduld und Unterstützung in jeder Lage. Er hat mir nicht nur den Rücken gestärkt und mich im Haushalt entlastet, wir konnten auch Design Entscheide diskutieren und argumentieren, was ich immer als spannend empfinde. </w:t>
      </w:r>
    </w:p>
    <w:p w14:paraId="592F88C9" w14:textId="620E38FE" w:rsidR="00056FBA" w:rsidRDefault="00056FBA" w:rsidP="00056FBA">
      <w:r>
        <w:t>Auch danken möchte ich Alain Lafon für das entgegen gebrachte Vertrauen in der Anfangsphase bis zur Finalisierung der Aufgabenstellung und seine Ratschläge, in Bezug auf Entwicklungsumgebung und Toolkits für RFID/Arduino und Python.</w:t>
      </w:r>
    </w:p>
    <w:p w14:paraId="4AA386DA" w14:textId="4BD8582C" w:rsidR="00C55AE5" w:rsidRDefault="00C55AE5" w:rsidP="00056FBA">
      <w:r>
        <w:t>Valentin Zahnd, Informatik Student in Winterthur, möchte ich danken für das teilen seiner Erfahrungen mit Python und Hinweisen, welche die Suche nach Problemlösungen um einiges beschleunigt haben.</w:t>
      </w:r>
    </w:p>
    <w:p w14:paraId="5CFC9C8A" w14:textId="4F8EE70D" w:rsidR="00056FBA" w:rsidRDefault="00056FBA" w:rsidP="00056FBA">
      <w:r>
        <w:t>Zu guter letzt danke ich allen Entwicklern, welche vor mir schon auf die gleichen Probleme gestossen sind und sie im Internet entsprechend dokumentiert haben. Ihr habt mein Vorankommen massgeblich unterstützt.</w:t>
      </w:r>
    </w:p>
    <w:p w14:paraId="1C824F54" w14:textId="77777777" w:rsidR="00997F52" w:rsidRDefault="00997F52">
      <w:pPr>
        <w:spacing w:before="0" w:after="0" w:line="240" w:lineRule="auto"/>
        <w:jc w:val="left"/>
        <w:rPr>
          <w:rFonts w:ascii="Cambria" w:hAnsi="Cambria"/>
          <w:b/>
          <w:color w:val="365F91" w:themeColor="accent1" w:themeShade="BF"/>
          <w:sz w:val="36"/>
        </w:rPr>
      </w:pPr>
      <w:r>
        <w:rPr>
          <w:rFonts w:ascii="Cambria" w:hAnsi="Cambria"/>
          <w:b/>
          <w:color w:val="365F91" w:themeColor="accent1" w:themeShade="BF"/>
          <w:sz w:val="36"/>
        </w:rPr>
        <w:br w:type="page"/>
      </w:r>
    </w:p>
    <w:p w14:paraId="44119B4A" w14:textId="065596AE" w:rsidR="002B5D1C" w:rsidRPr="00CF25F1" w:rsidRDefault="002B5D1C" w:rsidP="002B5D1C">
      <w:pPr>
        <w:spacing w:before="720" w:after="240"/>
        <w:rPr>
          <w:rFonts w:ascii="Cambria" w:hAnsi="Cambria"/>
          <w:b/>
          <w:color w:val="365F91" w:themeColor="accent1" w:themeShade="BF"/>
          <w:sz w:val="36"/>
        </w:rPr>
      </w:pPr>
      <w:r w:rsidRPr="00CF25F1">
        <w:rPr>
          <w:rFonts w:ascii="Cambria" w:hAnsi="Cambria"/>
          <w:b/>
          <w:color w:val="365F91" w:themeColor="accent1" w:themeShade="BF"/>
          <w:sz w:val="36"/>
        </w:rPr>
        <w:lastRenderedPageBreak/>
        <w:t>Inhaltsverzeichnis</w:t>
      </w:r>
    </w:p>
    <w:bookmarkStart w:id="1" w:name="_GoBack"/>
    <w:bookmarkEnd w:id="1"/>
    <w:p w14:paraId="5ED294C7" w14:textId="77777777" w:rsidR="00C40B18" w:rsidRDefault="006723BB">
      <w:pPr>
        <w:pStyle w:val="TOC1"/>
        <w:rPr>
          <w:rFonts w:asciiTheme="minorHAnsi" w:eastAsiaTheme="minorEastAsia" w:hAnsiTheme="minorHAnsi" w:cstheme="minorBidi"/>
          <w:noProof/>
          <w:lang w:eastAsia="de-CH"/>
        </w:rPr>
      </w:pPr>
      <w:r w:rsidRPr="00CF25F1">
        <w:fldChar w:fldCharType="begin"/>
      </w:r>
      <w:r w:rsidRPr="00CF25F1">
        <w:instrText xml:space="preserve"> TOC \o "1-5" \h \z \u </w:instrText>
      </w:r>
      <w:r w:rsidRPr="00CF25F1">
        <w:fldChar w:fldCharType="separate"/>
      </w:r>
      <w:hyperlink w:anchor="_Toc397956646" w:history="1">
        <w:r w:rsidR="00C40B18" w:rsidRPr="00E54B9C">
          <w:rPr>
            <w:rStyle w:val="Hyperlink"/>
            <w:noProof/>
          </w:rPr>
          <w:t>Verzeichnisse</w:t>
        </w:r>
        <w:r w:rsidR="00C40B18">
          <w:rPr>
            <w:noProof/>
            <w:webHidden/>
          </w:rPr>
          <w:tab/>
        </w:r>
        <w:r w:rsidR="00C40B18">
          <w:rPr>
            <w:noProof/>
            <w:webHidden/>
          </w:rPr>
          <w:fldChar w:fldCharType="begin"/>
        </w:r>
        <w:r w:rsidR="00C40B18">
          <w:rPr>
            <w:noProof/>
            <w:webHidden/>
          </w:rPr>
          <w:instrText xml:space="preserve"> PAGEREF _Toc397956646 \h </w:instrText>
        </w:r>
        <w:r w:rsidR="00C40B18">
          <w:rPr>
            <w:noProof/>
            <w:webHidden/>
          </w:rPr>
        </w:r>
        <w:r w:rsidR="00C40B18">
          <w:rPr>
            <w:noProof/>
            <w:webHidden/>
          </w:rPr>
          <w:fldChar w:fldCharType="separate"/>
        </w:r>
        <w:r w:rsidR="00C40B18">
          <w:rPr>
            <w:noProof/>
            <w:webHidden/>
          </w:rPr>
          <w:t>5</w:t>
        </w:r>
        <w:r w:rsidR="00C40B18">
          <w:rPr>
            <w:noProof/>
            <w:webHidden/>
          </w:rPr>
          <w:fldChar w:fldCharType="end"/>
        </w:r>
      </w:hyperlink>
    </w:p>
    <w:p w14:paraId="4FA28BB4" w14:textId="77777777" w:rsidR="00C40B18" w:rsidRDefault="00C40B18">
      <w:pPr>
        <w:pStyle w:val="TOC2"/>
        <w:rPr>
          <w:rFonts w:asciiTheme="minorHAnsi" w:eastAsiaTheme="minorEastAsia" w:hAnsiTheme="minorHAnsi" w:cstheme="minorBidi"/>
          <w:noProof/>
          <w:lang w:eastAsia="de-CH"/>
        </w:rPr>
      </w:pPr>
      <w:hyperlink w:anchor="_Toc397956647" w:history="1">
        <w:r w:rsidRPr="00E54B9C">
          <w:rPr>
            <w:rStyle w:val="Hyperlink"/>
            <w:noProof/>
          </w:rPr>
          <w:t>Abbildungsverzeichnis</w:t>
        </w:r>
        <w:r>
          <w:rPr>
            <w:noProof/>
            <w:webHidden/>
          </w:rPr>
          <w:tab/>
        </w:r>
        <w:r>
          <w:rPr>
            <w:noProof/>
            <w:webHidden/>
          </w:rPr>
          <w:fldChar w:fldCharType="begin"/>
        </w:r>
        <w:r>
          <w:rPr>
            <w:noProof/>
            <w:webHidden/>
          </w:rPr>
          <w:instrText xml:space="preserve"> PAGEREF _Toc397956647 \h </w:instrText>
        </w:r>
        <w:r>
          <w:rPr>
            <w:noProof/>
            <w:webHidden/>
          </w:rPr>
        </w:r>
        <w:r>
          <w:rPr>
            <w:noProof/>
            <w:webHidden/>
          </w:rPr>
          <w:fldChar w:fldCharType="separate"/>
        </w:r>
        <w:r>
          <w:rPr>
            <w:noProof/>
            <w:webHidden/>
          </w:rPr>
          <w:t>5</w:t>
        </w:r>
        <w:r>
          <w:rPr>
            <w:noProof/>
            <w:webHidden/>
          </w:rPr>
          <w:fldChar w:fldCharType="end"/>
        </w:r>
      </w:hyperlink>
    </w:p>
    <w:p w14:paraId="29D66A6F" w14:textId="77777777" w:rsidR="00C40B18" w:rsidRDefault="00C40B18">
      <w:pPr>
        <w:pStyle w:val="TOC2"/>
        <w:rPr>
          <w:rFonts w:asciiTheme="minorHAnsi" w:eastAsiaTheme="minorEastAsia" w:hAnsiTheme="minorHAnsi" w:cstheme="minorBidi"/>
          <w:noProof/>
          <w:lang w:eastAsia="de-CH"/>
        </w:rPr>
      </w:pPr>
      <w:hyperlink w:anchor="_Toc397956648" w:history="1">
        <w:r w:rsidRPr="00E54B9C">
          <w:rPr>
            <w:rStyle w:val="Hyperlink"/>
            <w:noProof/>
          </w:rPr>
          <w:t>Tabellenverzeichnis</w:t>
        </w:r>
        <w:r>
          <w:rPr>
            <w:noProof/>
            <w:webHidden/>
          </w:rPr>
          <w:tab/>
        </w:r>
        <w:r>
          <w:rPr>
            <w:noProof/>
            <w:webHidden/>
          </w:rPr>
          <w:fldChar w:fldCharType="begin"/>
        </w:r>
        <w:r>
          <w:rPr>
            <w:noProof/>
            <w:webHidden/>
          </w:rPr>
          <w:instrText xml:space="preserve"> PAGEREF _Toc397956648 \h </w:instrText>
        </w:r>
        <w:r>
          <w:rPr>
            <w:noProof/>
            <w:webHidden/>
          </w:rPr>
        </w:r>
        <w:r>
          <w:rPr>
            <w:noProof/>
            <w:webHidden/>
          </w:rPr>
          <w:fldChar w:fldCharType="separate"/>
        </w:r>
        <w:r>
          <w:rPr>
            <w:noProof/>
            <w:webHidden/>
          </w:rPr>
          <w:t>5</w:t>
        </w:r>
        <w:r>
          <w:rPr>
            <w:noProof/>
            <w:webHidden/>
          </w:rPr>
          <w:fldChar w:fldCharType="end"/>
        </w:r>
      </w:hyperlink>
    </w:p>
    <w:p w14:paraId="21BDE956" w14:textId="77777777" w:rsidR="00C40B18" w:rsidRDefault="00C40B18">
      <w:pPr>
        <w:pStyle w:val="TOC1"/>
        <w:rPr>
          <w:rFonts w:asciiTheme="minorHAnsi" w:eastAsiaTheme="minorEastAsia" w:hAnsiTheme="minorHAnsi" w:cstheme="minorBidi"/>
          <w:noProof/>
          <w:lang w:eastAsia="de-CH"/>
        </w:rPr>
      </w:pPr>
      <w:hyperlink w:anchor="_Toc397956649" w:history="1">
        <w:r w:rsidRPr="00E54B9C">
          <w:rPr>
            <w:rStyle w:val="Hyperlink"/>
            <w:noProof/>
          </w:rPr>
          <w:t>Zusammenfassung</w:t>
        </w:r>
        <w:r>
          <w:rPr>
            <w:noProof/>
            <w:webHidden/>
          </w:rPr>
          <w:tab/>
        </w:r>
        <w:r>
          <w:rPr>
            <w:noProof/>
            <w:webHidden/>
          </w:rPr>
          <w:fldChar w:fldCharType="begin"/>
        </w:r>
        <w:r>
          <w:rPr>
            <w:noProof/>
            <w:webHidden/>
          </w:rPr>
          <w:instrText xml:space="preserve"> PAGEREF _Toc397956649 \h </w:instrText>
        </w:r>
        <w:r>
          <w:rPr>
            <w:noProof/>
            <w:webHidden/>
          </w:rPr>
        </w:r>
        <w:r>
          <w:rPr>
            <w:noProof/>
            <w:webHidden/>
          </w:rPr>
          <w:fldChar w:fldCharType="separate"/>
        </w:r>
        <w:r>
          <w:rPr>
            <w:noProof/>
            <w:webHidden/>
          </w:rPr>
          <w:t>6</w:t>
        </w:r>
        <w:r>
          <w:rPr>
            <w:noProof/>
            <w:webHidden/>
          </w:rPr>
          <w:fldChar w:fldCharType="end"/>
        </w:r>
      </w:hyperlink>
    </w:p>
    <w:p w14:paraId="0DAD46E3" w14:textId="77777777" w:rsidR="00C40B18" w:rsidRDefault="00C40B18">
      <w:pPr>
        <w:pStyle w:val="TOC1"/>
        <w:rPr>
          <w:rFonts w:asciiTheme="minorHAnsi" w:eastAsiaTheme="minorEastAsia" w:hAnsiTheme="minorHAnsi" w:cstheme="minorBidi"/>
          <w:noProof/>
          <w:lang w:eastAsia="de-CH"/>
        </w:rPr>
      </w:pPr>
      <w:hyperlink w:anchor="_Toc397956650" w:history="1">
        <w:r w:rsidRPr="00E54B9C">
          <w:rPr>
            <w:rStyle w:val="Hyperlink"/>
            <w:noProof/>
          </w:rPr>
          <w:t>1.</w:t>
        </w:r>
        <w:r>
          <w:rPr>
            <w:rFonts w:asciiTheme="minorHAnsi" w:eastAsiaTheme="minorEastAsia" w:hAnsiTheme="minorHAnsi" w:cstheme="minorBidi"/>
            <w:noProof/>
            <w:lang w:eastAsia="de-CH"/>
          </w:rPr>
          <w:tab/>
        </w:r>
        <w:r w:rsidRPr="00E54B9C">
          <w:rPr>
            <w:rStyle w:val="Hyperlink"/>
            <w:noProof/>
          </w:rPr>
          <w:t>Einleitung</w:t>
        </w:r>
        <w:r>
          <w:rPr>
            <w:noProof/>
            <w:webHidden/>
          </w:rPr>
          <w:tab/>
        </w:r>
        <w:r>
          <w:rPr>
            <w:noProof/>
            <w:webHidden/>
          </w:rPr>
          <w:fldChar w:fldCharType="begin"/>
        </w:r>
        <w:r>
          <w:rPr>
            <w:noProof/>
            <w:webHidden/>
          </w:rPr>
          <w:instrText xml:space="preserve"> PAGEREF _Toc397956650 \h </w:instrText>
        </w:r>
        <w:r>
          <w:rPr>
            <w:noProof/>
            <w:webHidden/>
          </w:rPr>
        </w:r>
        <w:r>
          <w:rPr>
            <w:noProof/>
            <w:webHidden/>
          </w:rPr>
          <w:fldChar w:fldCharType="separate"/>
        </w:r>
        <w:r>
          <w:rPr>
            <w:noProof/>
            <w:webHidden/>
          </w:rPr>
          <w:t>7</w:t>
        </w:r>
        <w:r>
          <w:rPr>
            <w:noProof/>
            <w:webHidden/>
          </w:rPr>
          <w:fldChar w:fldCharType="end"/>
        </w:r>
      </w:hyperlink>
    </w:p>
    <w:p w14:paraId="4B85203F" w14:textId="77777777" w:rsidR="00C40B18" w:rsidRDefault="00C40B18">
      <w:pPr>
        <w:pStyle w:val="TOC1"/>
        <w:rPr>
          <w:rFonts w:asciiTheme="minorHAnsi" w:eastAsiaTheme="minorEastAsia" w:hAnsiTheme="minorHAnsi" w:cstheme="minorBidi"/>
          <w:noProof/>
          <w:lang w:eastAsia="de-CH"/>
        </w:rPr>
      </w:pPr>
      <w:hyperlink w:anchor="_Toc397956651" w:history="1">
        <w:r w:rsidRPr="00E54B9C">
          <w:rPr>
            <w:rStyle w:val="Hyperlink"/>
            <w:noProof/>
          </w:rPr>
          <w:t>2.</w:t>
        </w:r>
        <w:r>
          <w:rPr>
            <w:rFonts w:asciiTheme="minorHAnsi" w:eastAsiaTheme="minorEastAsia" w:hAnsiTheme="minorHAnsi" w:cstheme="minorBidi"/>
            <w:noProof/>
            <w:lang w:eastAsia="de-CH"/>
          </w:rPr>
          <w:tab/>
        </w:r>
        <w:r w:rsidRPr="00E54B9C">
          <w:rPr>
            <w:rStyle w:val="Hyperlink"/>
            <w:noProof/>
          </w:rPr>
          <w:t>Umsetzung der Seminararbeit</w:t>
        </w:r>
        <w:r>
          <w:rPr>
            <w:noProof/>
            <w:webHidden/>
          </w:rPr>
          <w:tab/>
        </w:r>
        <w:r>
          <w:rPr>
            <w:noProof/>
            <w:webHidden/>
          </w:rPr>
          <w:fldChar w:fldCharType="begin"/>
        </w:r>
        <w:r>
          <w:rPr>
            <w:noProof/>
            <w:webHidden/>
          </w:rPr>
          <w:instrText xml:space="preserve"> PAGEREF _Toc397956651 \h </w:instrText>
        </w:r>
        <w:r>
          <w:rPr>
            <w:noProof/>
            <w:webHidden/>
          </w:rPr>
        </w:r>
        <w:r>
          <w:rPr>
            <w:noProof/>
            <w:webHidden/>
          </w:rPr>
          <w:fldChar w:fldCharType="separate"/>
        </w:r>
        <w:r>
          <w:rPr>
            <w:noProof/>
            <w:webHidden/>
          </w:rPr>
          <w:t>8</w:t>
        </w:r>
        <w:r>
          <w:rPr>
            <w:noProof/>
            <w:webHidden/>
          </w:rPr>
          <w:fldChar w:fldCharType="end"/>
        </w:r>
      </w:hyperlink>
    </w:p>
    <w:p w14:paraId="4D32EA0D" w14:textId="77777777" w:rsidR="00C40B18" w:rsidRDefault="00C40B18">
      <w:pPr>
        <w:pStyle w:val="TOC2"/>
        <w:rPr>
          <w:rFonts w:asciiTheme="minorHAnsi" w:eastAsiaTheme="minorEastAsia" w:hAnsiTheme="minorHAnsi" w:cstheme="minorBidi"/>
          <w:noProof/>
          <w:lang w:eastAsia="de-CH"/>
        </w:rPr>
      </w:pPr>
      <w:hyperlink w:anchor="_Toc397956652" w:history="1">
        <w:r w:rsidRPr="00E54B9C">
          <w:rPr>
            <w:rStyle w:val="Hyperlink"/>
            <w:noProof/>
          </w:rPr>
          <w:t>2.1.</w:t>
        </w:r>
        <w:r>
          <w:rPr>
            <w:rFonts w:asciiTheme="minorHAnsi" w:eastAsiaTheme="minorEastAsia" w:hAnsiTheme="minorHAnsi" w:cstheme="minorBidi"/>
            <w:noProof/>
            <w:lang w:eastAsia="de-CH"/>
          </w:rPr>
          <w:tab/>
        </w:r>
        <w:r w:rsidRPr="00E54B9C">
          <w:rPr>
            <w:rStyle w:val="Hyperlink"/>
            <w:noProof/>
          </w:rPr>
          <w:t>Aufgabenstellung</w:t>
        </w:r>
        <w:r>
          <w:rPr>
            <w:noProof/>
            <w:webHidden/>
          </w:rPr>
          <w:tab/>
        </w:r>
        <w:r>
          <w:rPr>
            <w:noProof/>
            <w:webHidden/>
          </w:rPr>
          <w:fldChar w:fldCharType="begin"/>
        </w:r>
        <w:r>
          <w:rPr>
            <w:noProof/>
            <w:webHidden/>
          </w:rPr>
          <w:instrText xml:space="preserve"> PAGEREF _Toc397956652 \h </w:instrText>
        </w:r>
        <w:r>
          <w:rPr>
            <w:noProof/>
            <w:webHidden/>
          </w:rPr>
        </w:r>
        <w:r>
          <w:rPr>
            <w:noProof/>
            <w:webHidden/>
          </w:rPr>
          <w:fldChar w:fldCharType="separate"/>
        </w:r>
        <w:r>
          <w:rPr>
            <w:noProof/>
            <w:webHidden/>
          </w:rPr>
          <w:t>8</w:t>
        </w:r>
        <w:r>
          <w:rPr>
            <w:noProof/>
            <w:webHidden/>
          </w:rPr>
          <w:fldChar w:fldCharType="end"/>
        </w:r>
      </w:hyperlink>
    </w:p>
    <w:p w14:paraId="3549D468" w14:textId="77777777" w:rsidR="00C40B18" w:rsidRDefault="00C40B18">
      <w:pPr>
        <w:pStyle w:val="TOC2"/>
        <w:rPr>
          <w:rFonts w:asciiTheme="minorHAnsi" w:eastAsiaTheme="minorEastAsia" w:hAnsiTheme="minorHAnsi" w:cstheme="minorBidi"/>
          <w:noProof/>
          <w:lang w:eastAsia="de-CH"/>
        </w:rPr>
      </w:pPr>
      <w:hyperlink w:anchor="_Toc397956653" w:history="1">
        <w:r w:rsidRPr="00E54B9C">
          <w:rPr>
            <w:rStyle w:val="Hyperlink"/>
            <w:noProof/>
          </w:rPr>
          <w:t>2.2.</w:t>
        </w:r>
        <w:r>
          <w:rPr>
            <w:rFonts w:asciiTheme="minorHAnsi" w:eastAsiaTheme="minorEastAsia" w:hAnsiTheme="minorHAnsi" w:cstheme="minorBidi"/>
            <w:noProof/>
            <w:lang w:eastAsia="de-CH"/>
          </w:rPr>
          <w:tab/>
        </w:r>
        <w:r w:rsidRPr="00E54B9C">
          <w:rPr>
            <w:rStyle w:val="Hyperlink"/>
            <w:noProof/>
          </w:rPr>
          <w:t>Arbeitsplanung</w:t>
        </w:r>
        <w:r>
          <w:rPr>
            <w:noProof/>
            <w:webHidden/>
          </w:rPr>
          <w:tab/>
        </w:r>
        <w:r>
          <w:rPr>
            <w:noProof/>
            <w:webHidden/>
          </w:rPr>
          <w:fldChar w:fldCharType="begin"/>
        </w:r>
        <w:r>
          <w:rPr>
            <w:noProof/>
            <w:webHidden/>
          </w:rPr>
          <w:instrText xml:space="preserve"> PAGEREF _Toc397956653 \h </w:instrText>
        </w:r>
        <w:r>
          <w:rPr>
            <w:noProof/>
            <w:webHidden/>
          </w:rPr>
        </w:r>
        <w:r>
          <w:rPr>
            <w:noProof/>
            <w:webHidden/>
          </w:rPr>
          <w:fldChar w:fldCharType="separate"/>
        </w:r>
        <w:r>
          <w:rPr>
            <w:noProof/>
            <w:webHidden/>
          </w:rPr>
          <w:t>8</w:t>
        </w:r>
        <w:r>
          <w:rPr>
            <w:noProof/>
            <w:webHidden/>
          </w:rPr>
          <w:fldChar w:fldCharType="end"/>
        </w:r>
      </w:hyperlink>
    </w:p>
    <w:p w14:paraId="6C6671E5" w14:textId="77777777" w:rsidR="00C40B18" w:rsidRDefault="00C40B18">
      <w:pPr>
        <w:pStyle w:val="TOC2"/>
        <w:rPr>
          <w:rFonts w:asciiTheme="minorHAnsi" w:eastAsiaTheme="minorEastAsia" w:hAnsiTheme="minorHAnsi" w:cstheme="minorBidi"/>
          <w:noProof/>
          <w:lang w:eastAsia="de-CH"/>
        </w:rPr>
      </w:pPr>
      <w:hyperlink w:anchor="_Toc397956654" w:history="1">
        <w:r w:rsidRPr="00E54B9C">
          <w:rPr>
            <w:rStyle w:val="Hyperlink"/>
            <w:noProof/>
          </w:rPr>
          <w:t>2.3.</w:t>
        </w:r>
        <w:r>
          <w:rPr>
            <w:rFonts w:asciiTheme="minorHAnsi" w:eastAsiaTheme="minorEastAsia" w:hAnsiTheme="minorHAnsi" w:cstheme="minorBidi"/>
            <w:noProof/>
            <w:lang w:eastAsia="de-CH"/>
          </w:rPr>
          <w:tab/>
        </w:r>
        <w:r w:rsidRPr="00E54B9C">
          <w:rPr>
            <w:rStyle w:val="Hyperlink"/>
            <w:noProof/>
          </w:rPr>
          <w:t>Seminarumsetzung</w:t>
        </w:r>
        <w:r>
          <w:rPr>
            <w:noProof/>
            <w:webHidden/>
          </w:rPr>
          <w:tab/>
        </w:r>
        <w:r>
          <w:rPr>
            <w:noProof/>
            <w:webHidden/>
          </w:rPr>
          <w:fldChar w:fldCharType="begin"/>
        </w:r>
        <w:r>
          <w:rPr>
            <w:noProof/>
            <w:webHidden/>
          </w:rPr>
          <w:instrText xml:space="preserve"> PAGEREF _Toc397956654 \h </w:instrText>
        </w:r>
        <w:r>
          <w:rPr>
            <w:noProof/>
            <w:webHidden/>
          </w:rPr>
        </w:r>
        <w:r>
          <w:rPr>
            <w:noProof/>
            <w:webHidden/>
          </w:rPr>
          <w:fldChar w:fldCharType="separate"/>
        </w:r>
        <w:r>
          <w:rPr>
            <w:noProof/>
            <w:webHidden/>
          </w:rPr>
          <w:t>9</w:t>
        </w:r>
        <w:r>
          <w:rPr>
            <w:noProof/>
            <w:webHidden/>
          </w:rPr>
          <w:fldChar w:fldCharType="end"/>
        </w:r>
      </w:hyperlink>
    </w:p>
    <w:p w14:paraId="312C4F69" w14:textId="77777777" w:rsidR="00C40B18" w:rsidRDefault="00C40B18">
      <w:pPr>
        <w:pStyle w:val="TOC1"/>
        <w:rPr>
          <w:rFonts w:asciiTheme="minorHAnsi" w:eastAsiaTheme="minorEastAsia" w:hAnsiTheme="minorHAnsi" w:cstheme="minorBidi"/>
          <w:noProof/>
          <w:lang w:eastAsia="de-CH"/>
        </w:rPr>
      </w:pPr>
      <w:hyperlink w:anchor="_Toc397956655" w:history="1">
        <w:r w:rsidRPr="00E54B9C">
          <w:rPr>
            <w:rStyle w:val="Hyperlink"/>
            <w:noProof/>
          </w:rPr>
          <w:t>3.</w:t>
        </w:r>
        <w:r>
          <w:rPr>
            <w:rFonts w:asciiTheme="minorHAnsi" w:eastAsiaTheme="minorEastAsia" w:hAnsiTheme="minorHAnsi" w:cstheme="minorBidi"/>
            <w:noProof/>
            <w:lang w:eastAsia="de-CH"/>
          </w:rPr>
          <w:tab/>
        </w:r>
        <w:r w:rsidRPr="00E54B9C">
          <w:rPr>
            <w:rStyle w:val="Hyperlink"/>
            <w:noProof/>
          </w:rPr>
          <w:t>Definitionen</w:t>
        </w:r>
        <w:r>
          <w:rPr>
            <w:noProof/>
            <w:webHidden/>
          </w:rPr>
          <w:tab/>
        </w:r>
        <w:r>
          <w:rPr>
            <w:noProof/>
            <w:webHidden/>
          </w:rPr>
          <w:fldChar w:fldCharType="begin"/>
        </w:r>
        <w:r>
          <w:rPr>
            <w:noProof/>
            <w:webHidden/>
          </w:rPr>
          <w:instrText xml:space="preserve"> PAGEREF _Toc397956655 \h </w:instrText>
        </w:r>
        <w:r>
          <w:rPr>
            <w:noProof/>
            <w:webHidden/>
          </w:rPr>
        </w:r>
        <w:r>
          <w:rPr>
            <w:noProof/>
            <w:webHidden/>
          </w:rPr>
          <w:fldChar w:fldCharType="separate"/>
        </w:r>
        <w:r>
          <w:rPr>
            <w:noProof/>
            <w:webHidden/>
          </w:rPr>
          <w:t>11</w:t>
        </w:r>
        <w:r>
          <w:rPr>
            <w:noProof/>
            <w:webHidden/>
          </w:rPr>
          <w:fldChar w:fldCharType="end"/>
        </w:r>
      </w:hyperlink>
    </w:p>
    <w:p w14:paraId="0BEF344F" w14:textId="77777777" w:rsidR="00C40B18" w:rsidRDefault="00C40B18">
      <w:pPr>
        <w:pStyle w:val="TOC2"/>
        <w:rPr>
          <w:rFonts w:asciiTheme="minorHAnsi" w:eastAsiaTheme="minorEastAsia" w:hAnsiTheme="minorHAnsi" w:cstheme="minorBidi"/>
          <w:noProof/>
          <w:lang w:eastAsia="de-CH"/>
        </w:rPr>
      </w:pPr>
      <w:hyperlink w:anchor="_Toc397956656" w:history="1">
        <w:r w:rsidRPr="00E54B9C">
          <w:rPr>
            <w:rStyle w:val="Hyperlink"/>
            <w:noProof/>
          </w:rPr>
          <w:t>3.1.</w:t>
        </w:r>
        <w:r>
          <w:rPr>
            <w:rFonts w:asciiTheme="minorHAnsi" w:eastAsiaTheme="minorEastAsia" w:hAnsiTheme="minorHAnsi" w:cstheme="minorBidi"/>
            <w:noProof/>
            <w:lang w:eastAsia="de-CH"/>
          </w:rPr>
          <w:tab/>
        </w:r>
        <w:r w:rsidRPr="00E54B9C">
          <w:rPr>
            <w:rStyle w:val="Hyperlink"/>
            <w:noProof/>
          </w:rPr>
          <w:t>RFID</w:t>
        </w:r>
        <w:r>
          <w:rPr>
            <w:noProof/>
            <w:webHidden/>
          </w:rPr>
          <w:tab/>
        </w:r>
        <w:r>
          <w:rPr>
            <w:noProof/>
            <w:webHidden/>
          </w:rPr>
          <w:fldChar w:fldCharType="begin"/>
        </w:r>
        <w:r>
          <w:rPr>
            <w:noProof/>
            <w:webHidden/>
          </w:rPr>
          <w:instrText xml:space="preserve"> PAGEREF _Toc397956656 \h </w:instrText>
        </w:r>
        <w:r>
          <w:rPr>
            <w:noProof/>
            <w:webHidden/>
          </w:rPr>
        </w:r>
        <w:r>
          <w:rPr>
            <w:noProof/>
            <w:webHidden/>
          </w:rPr>
          <w:fldChar w:fldCharType="separate"/>
        </w:r>
        <w:r>
          <w:rPr>
            <w:noProof/>
            <w:webHidden/>
          </w:rPr>
          <w:t>11</w:t>
        </w:r>
        <w:r>
          <w:rPr>
            <w:noProof/>
            <w:webHidden/>
          </w:rPr>
          <w:fldChar w:fldCharType="end"/>
        </w:r>
      </w:hyperlink>
    </w:p>
    <w:p w14:paraId="72B660E9" w14:textId="77777777" w:rsidR="00C40B18" w:rsidRDefault="00C40B18">
      <w:pPr>
        <w:pStyle w:val="TOC3"/>
        <w:rPr>
          <w:rFonts w:asciiTheme="minorHAnsi" w:eastAsiaTheme="minorEastAsia" w:hAnsiTheme="minorHAnsi" w:cstheme="minorBidi"/>
          <w:noProof/>
          <w:lang w:eastAsia="de-CH"/>
        </w:rPr>
      </w:pPr>
      <w:hyperlink w:anchor="_Toc397956657" w:history="1">
        <w:r w:rsidRPr="00E54B9C">
          <w:rPr>
            <w:rStyle w:val="Hyperlink"/>
            <w:noProof/>
          </w:rPr>
          <w:t>3.1.1.</w:t>
        </w:r>
        <w:r>
          <w:rPr>
            <w:rFonts w:asciiTheme="minorHAnsi" w:eastAsiaTheme="minorEastAsia" w:hAnsiTheme="minorHAnsi" w:cstheme="minorBidi"/>
            <w:noProof/>
            <w:lang w:eastAsia="de-CH"/>
          </w:rPr>
          <w:tab/>
        </w:r>
        <w:r w:rsidRPr="00E54B9C">
          <w:rPr>
            <w:rStyle w:val="Hyperlink"/>
            <w:noProof/>
          </w:rPr>
          <w:t>RFID Technologie und Einsatzgebiete</w:t>
        </w:r>
        <w:r>
          <w:rPr>
            <w:noProof/>
            <w:webHidden/>
          </w:rPr>
          <w:tab/>
        </w:r>
        <w:r>
          <w:rPr>
            <w:noProof/>
            <w:webHidden/>
          </w:rPr>
          <w:fldChar w:fldCharType="begin"/>
        </w:r>
        <w:r>
          <w:rPr>
            <w:noProof/>
            <w:webHidden/>
          </w:rPr>
          <w:instrText xml:space="preserve"> PAGEREF _Toc397956657 \h </w:instrText>
        </w:r>
        <w:r>
          <w:rPr>
            <w:noProof/>
            <w:webHidden/>
          </w:rPr>
        </w:r>
        <w:r>
          <w:rPr>
            <w:noProof/>
            <w:webHidden/>
          </w:rPr>
          <w:fldChar w:fldCharType="separate"/>
        </w:r>
        <w:r>
          <w:rPr>
            <w:noProof/>
            <w:webHidden/>
          </w:rPr>
          <w:t>11</w:t>
        </w:r>
        <w:r>
          <w:rPr>
            <w:noProof/>
            <w:webHidden/>
          </w:rPr>
          <w:fldChar w:fldCharType="end"/>
        </w:r>
      </w:hyperlink>
    </w:p>
    <w:p w14:paraId="59B0BCE9" w14:textId="77777777" w:rsidR="00C40B18" w:rsidRDefault="00C40B18">
      <w:pPr>
        <w:pStyle w:val="TOC3"/>
        <w:rPr>
          <w:rFonts w:asciiTheme="minorHAnsi" w:eastAsiaTheme="minorEastAsia" w:hAnsiTheme="minorHAnsi" w:cstheme="minorBidi"/>
          <w:noProof/>
          <w:lang w:eastAsia="de-CH"/>
        </w:rPr>
      </w:pPr>
      <w:hyperlink w:anchor="_Toc397956658" w:history="1">
        <w:r w:rsidRPr="00E54B9C">
          <w:rPr>
            <w:rStyle w:val="Hyperlink"/>
            <w:noProof/>
          </w:rPr>
          <w:t>3.1.2.</w:t>
        </w:r>
        <w:r>
          <w:rPr>
            <w:rFonts w:asciiTheme="minorHAnsi" w:eastAsiaTheme="minorEastAsia" w:hAnsiTheme="minorHAnsi" w:cstheme="minorBidi"/>
            <w:noProof/>
            <w:lang w:eastAsia="de-CH"/>
          </w:rPr>
          <w:tab/>
        </w:r>
        <w:r w:rsidRPr="00E54B9C">
          <w:rPr>
            <w:rStyle w:val="Hyperlink"/>
            <w:noProof/>
          </w:rPr>
          <w:t>Mifare Standard</w:t>
        </w:r>
        <w:r>
          <w:rPr>
            <w:noProof/>
            <w:webHidden/>
          </w:rPr>
          <w:tab/>
        </w:r>
        <w:r>
          <w:rPr>
            <w:noProof/>
            <w:webHidden/>
          </w:rPr>
          <w:fldChar w:fldCharType="begin"/>
        </w:r>
        <w:r>
          <w:rPr>
            <w:noProof/>
            <w:webHidden/>
          </w:rPr>
          <w:instrText xml:space="preserve"> PAGEREF _Toc397956658 \h </w:instrText>
        </w:r>
        <w:r>
          <w:rPr>
            <w:noProof/>
            <w:webHidden/>
          </w:rPr>
        </w:r>
        <w:r>
          <w:rPr>
            <w:noProof/>
            <w:webHidden/>
          </w:rPr>
          <w:fldChar w:fldCharType="separate"/>
        </w:r>
        <w:r>
          <w:rPr>
            <w:noProof/>
            <w:webHidden/>
          </w:rPr>
          <w:t>12</w:t>
        </w:r>
        <w:r>
          <w:rPr>
            <w:noProof/>
            <w:webHidden/>
          </w:rPr>
          <w:fldChar w:fldCharType="end"/>
        </w:r>
      </w:hyperlink>
    </w:p>
    <w:p w14:paraId="6C4C10A2" w14:textId="77777777" w:rsidR="00C40B18" w:rsidRDefault="00C40B18">
      <w:pPr>
        <w:pStyle w:val="TOC2"/>
        <w:rPr>
          <w:rFonts w:asciiTheme="minorHAnsi" w:eastAsiaTheme="minorEastAsia" w:hAnsiTheme="minorHAnsi" w:cstheme="minorBidi"/>
          <w:noProof/>
          <w:lang w:eastAsia="de-CH"/>
        </w:rPr>
      </w:pPr>
      <w:hyperlink w:anchor="_Toc397956659" w:history="1">
        <w:r w:rsidRPr="00E54B9C">
          <w:rPr>
            <w:rStyle w:val="Hyperlink"/>
            <w:noProof/>
          </w:rPr>
          <w:t>3.2.</w:t>
        </w:r>
        <w:r>
          <w:rPr>
            <w:rFonts w:asciiTheme="minorHAnsi" w:eastAsiaTheme="minorEastAsia" w:hAnsiTheme="minorHAnsi" w:cstheme="minorBidi"/>
            <w:noProof/>
            <w:lang w:eastAsia="de-CH"/>
          </w:rPr>
          <w:tab/>
        </w:r>
        <w:r w:rsidRPr="00E54B9C">
          <w:rPr>
            <w:rStyle w:val="Hyperlink"/>
            <w:noProof/>
          </w:rPr>
          <w:t>Arduino</w:t>
        </w:r>
        <w:r>
          <w:rPr>
            <w:noProof/>
            <w:webHidden/>
          </w:rPr>
          <w:tab/>
        </w:r>
        <w:r>
          <w:rPr>
            <w:noProof/>
            <w:webHidden/>
          </w:rPr>
          <w:fldChar w:fldCharType="begin"/>
        </w:r>
        <w:r>
          <w:rPr>
            <w:noProof/>
            <w:webHidden/>
          </w:rPr>
          <w:instrText xml:space="preserve"> PAGEREF _Toc397956659 \h </w:instrText>
        </w:r>
        <w:r>
          <w:rPr>
            <w:noProof/>
            <w:webHidden/>
          </w:rPr>
        </w:r>
        <w:r>
          <w:rPr>
            <w:noProof/>
            <w:webHidden/>
          </w:rPr>
          <w:fldChar w:fldCharType="separate"/>
        </w:r>
        <w:r>
          <w:rPr>
            <w:noProof/>
            <w:webHidden/>
          </w:rPr>
          <w:t>13</w:t>
        </w:r>
        <w:r>
          <w:rPr>
            <w:noProof/>
            <w:webHidden/>
          </w:rPr>
          <w:fldChar w:fldCharType="end"/>
        </w:r>
      </w:hyperlink>
    </w:p>
    <w:p w14:paraId="3D26F676" w14:textId="77777777" w:rsidR="00C40B18" w:rsidRDefault="00C40B18">
      <w:pPr>
        <w:pStyle w:val="TOC2"/>
        <w:rPr>
          <w:rFonts w:asciiTheme="minorHAnsi" w:eastAsiaTheme="minorEastAsia" w:hAnsiTheme="minorHAnsi" w:cstheme="minorBidi"/>
          <w:noProof/>
          <w:lang w:eastAsia="de-CH"/>
        </w:rPr>
      </w:pPr>
      <w:hyperlink w:anchor="_Toc397956660" w:history="1">
        <w:r w:rsidRPr="00E54B9C">
          <w:rPr>
            <w:rStyle w:val="Hyperlink"/>
            <w:noProof/>
          </w:rPr>
          <w:t>3.3.</w:t>
        </w:r>
        <w:r>
          <w:rPr>
            <w:rFonts w:asciiTheme="minorHAnsi" w:eastAsiaTheme="minorEastAsia" w:hAnsiTheme="minorHAnsi" w:cstheme="minorBidi"/>
            <w:noProof/>
            <w:lang w:eastAsia="de-CH"/>
          </w:rPr>
          <w:tab/>
        </w:r>
        <w:r w:rsidRPr="00E54B9C">
          <w:rPr>
            <w:rStyle w:val="Hyperlink"/>
            <w:noProof/>
          </w:rPr>
          <w:t>Python</w:t>
        </w:r>
        <w:r>
          <w:rPr>
            <w:noProof/>
            <w:webHidden/>
          </w:rPr>
          <w:tab/>
        </w:r>
        <w:r>
          <w:rPr>
            <w:noProof/>
            <w:webHidden/>
          </w:rPr>
          <w:fldChar w:fldCharType="begin"/>
        </w:r>
        <w:r>
          <w:rPr>
            <w:noProof/>
            <w:webHidden/>
          </w:rPr>
          <w:instrText xml:space="preserve"> PAGEREF _Toc397956660 \h </w:instrText>
        </w:r>
        <w:r>
          <w:rPr>
            <w:noProof/>
            <w:webHidden/>
          </w:rPr>
        </w:r>
        <w:r>
          <w:rPr>
            <w:noProof/>
            <w:webHidden/>
          </w:rPr>
          <w:fldChar w:fldCharType="separate"/>
        </w:r>
        <w:r>
          <w:rPr>
            <w:noProof/>
            <w:webHidden/>
          </w:rPr>
          <w:t>14</w:t>
        </w:r>
        <w:r>
          <w:rPr>
            <w:noProof/>
            <w:webHidden/>
          </w:rPr>
          <w:fldChar w:fldCharType="end"/>
        </w:r>
      </w:hyperlink>
    </w:p>
    <w:p w14:paraId="1AC9DE04" w14:textId="77777777" w:rsidR="00C40B18" w:rsidRDefault="00C40B18">
      <w:pPr>
        <w:pStyle w:val="TOC1"/>
        <w:rPr>
          <w:rFonts w:asciiTheme="minorHAnsi" w:eastAsiaTheme="minorEastAsia" w:hAnsiTheme="minorHAnsi" w:cstheme="minorBidi"/>
          <w:noProof/>
          <w:lang w:eastAsia="de-CH"/>
        </w:rPr>
      </w:pPr>
      <w:hyperlink w:anchor="_Toc397956661" w:history="1">
        <w:r w:rsidRPr="00E54B9C">
          <w:rPr>
            <w:rStyle w:val="Hyperlink"/>
            <w:noProof/>
          </w:rPr>
          <w:t>4.</w:t>
        </w:r>
        <w:r>
          <w:rPr>
            <w:rFonts w:asciiTheme="minorHAnsi" w:eastAsiaTheme="minorEastAsia" w:hAnsiTheme="minorHAnsi" w:cstheme="minorBidi"/>
            <w:noProof/>
            <w:lang w:eastAsia="de-CH"/>
          </w:rPr>
          <w:tab/>
        </w:r>
        <w:r w:rsidRPr="00E54B9C">
          <w:rPr>
            <w:rStyle w:val="Hyperlink"/>
            <w:noProof/>
          </w:rPr>
          <w:t>Eigener Beitrag: ReaFID – Reaktionsspiel auf Basis von RFID und Arduino</w:t>
        </w:r>
        <w:r>
          <w:rPr>
            <w:noProof/>
            <w:webHidden/>
          </w:rPr>
          <w:tab/>
        </w:r>
        <w:r>
          <w:rPr>
            <w:noProof/>
            <w:webHidden/>
          </w:rPr>
          <w:fldChar w:fldCharType="begin"/>
        </w:r>
        <w:r>
          <w:rPr>
            <w:noProof/>
            <w:webHidden/>
          </w:rPr>
          <w:instrText xml:space="preserve"> PAGEREF _Toc397956661 \h </w:instrText>
        </w:r>
        <w:r>
          <w:rPr>
            <w:noProof/>
            <w:webHidden/>
          </w:rPr>
        </w:r>
        <w:r>
          <w:rPr>
            <w:noProof/>
            <w:webHidden/>
          </w:rPr>
          <w:fldChar w:fldCharType="separate"/>
        </w:r>
        <w:r>
          <w:rPr>
            <w:noProof/>
            <w:webHidden/>
          </w:rPr>
          <w:t>15</w:t>
        </w:r>
        <w:r>
          <w:rPr>
            <w:noProof/>
            <w:webHidden/>
          </w:rPr>
          <w:fldChar w:fldCharType="end"/>
        </w:r>
      </w:hyperlink>
    </w:p>
    <w:p w14:paraId="4D570E6D" w14:textId="77777777" w:rsidR="00C40B18" w:rsidRDefault="00C40B18">
      <w:pPr>
        <w:pStyle w:val="TOC2"/>
        <w:rPr>
          <w:rFonts w:asciiTheme="minorHAnsi" w:eastAsiaTheme="minorEastAsia" w:hAnsiTheme="minorHAnsi" w:cstheme="minorBidi"/>
          <w:noProof/>
          <w:lang w:eastAsia="de-CH"/>
        </w:rPr>
      </w:pPr>
      <w:hyperlink w:anchor="_Toc397956662" w:history="1">
        <w:r w:rsidRPr="00E54B9C">
          <w:rPr>
            <w:rStyle w:val="Hyperlink"/>
            <w:noProof/>
          </w:rPr>
          <w:t>4.1.</w:t>
        </w:r>
        <w:r>
          <w:rPr>
            <w:rFonts w:asciiTheme="minorHAnsi" w:eastAsiaTheme="minorEastAsia" w:hAnsiTheme="minorHAnsi" w:cstheme="minorBidi"/>
            <w:noProof/>
            <w:lang w:eastAsia="de-CH"/>
          </w:rPr>
          <w:tab/>
        </w:r>
        <w:r w:rsidRPr="00E54B9C">
          <w:rPr>
            <w:rStyle w:val="Hyperlink"/>
            <w:noProof/>
          </w:rPr>
          <w:t>Das Spiel</w:t>
        </w:r>
        <w:r>
          <w:rPr>
            <w:noProof/>
            <w:webHidden/>
          </w:rPr>
          <w:tab/>
        </w:r>
        <w:r>
          <w:rPr>
            <w:noProof/>
            <w:webHidden/>
          </w:rPr>
          <w:fldChar w:fldCharType="begin"/>
        </w:r>
        <w:r>
          <w:rPr>
            <w:noProof/>
            <w:webHidden/>
          </w:rPr>
          <w:instrText xml:space="preserve"> PAGEREF _Toc397956662 \h </w:instrText>
        </w:r>
        <w:r>
          <w:rPr>
            <w:noProof/>
            <w:webHidden/>
          </w:rPr>
        </w:r>
        <w:r>
          <w:rPr>
            <w:noProof/>
            <w:webHidden/>
          </w:rPr>
          <w:fldChar w:fldCharType="separate"/>
        </w:r>
        <w:r>
          <w:rPr>
            <w:noProof/>
            <w:webHidden/>
          </w:rPr>
          <w:t>15</w:t>
        </w:r>
        <w:r>
          <w:rPr>
            <w:noProof/>
            <w:webHidden/>
          </w:rPr>
          <w:fldChar w:fldCharType="end"/>
        </w:r>
      </w:hyperlink>
    </w:p>
    <w:p w14:paraId="1FD156AC" w14:textId="77777777" w:rsidR="00C40B18" w:rsidRDefault="00C40B18">
      <w:pPr>
        <w:pStyle w:val="TOC2"/>
        <w:rPr>
          <w:rFonts w:asciiTheme="minorHAnsi" w:eastAsiaTheme="minorEastAsia" w:hAnsiTheme="minorHAnsi" w:cstheme="minorBidi"/>
          <w:noProof/>
          <w:lang w:eastAsia="de-CH"/>
        </w:rPr>
      </w:pPr>
      <w:hyperlink w:anchor="_Toc397956663" w:history="1">
        <w:r w:rsidRPr="00E54B9C">
          <w:rPr>
            <w:rStyle w:val="Hyperlink"/>
            <w:noProof/>
          </w:rPr>
          <w:t>4.2.</w:t>
        </w:r>
        <w:r>
          <w:rPr>
            <w:rFonts w:asciiTheme="minorHAnsi" w:eastAsiaTheme="minorEastAsia" w:hAnsiTheme="minorHAnsi" w:cstheme="minorBidi"/>
            <w:noProof/>
            <w:lang w:eastAsia="de-CH"/>
          </w:rPr>
          <w:tab/>
        </w:r>
        <w:r w:rsidRPr="00E54B9C">
          <w:rPr>
            <w:rStyle w:val="Hyperlink"/>
            <w:noProof/>
          </w:rPr>
          <w:t>Ausgangslage</w:t>
        </w:r>
        <w:r>
          <w:rPr>
            <w:noProof/>
            <w:webHidden/>
          </w:rPr>
          <w:tab/>
        </w:r>
        <w:r>
          <w:rPr>
            <w:noProof/>
            <w:webHidden/>
          </w:rPr>
          <w:fldChar w:fldCharType="begin"/>
        </w:r>
        <w:r>
          <w:rPr>
            <w:noProof/>
            <w:webHidden/>
          </w:rPr>
          <w:instrText xml:space="preserve"> PAGEREF _Toc397956663 \h </w:instrText>
        </w:r>
        <w:r>
          <w:rPr>
            <w:noProof/>
            <w:webHidden/>
          </w:rPr>
        </w:r>
        <w:r>
          <w:rPr>
            <w:noProof/>
            <w:webHidden/>
          </w:rPr>
          <w:fldChar w:fldCharType="separate"/>
        </w:r>
        <w:r>
          <w:rPr>
            <w:noProof/>
            <w:webHidden/>
          </w:rPr>
          <w:t>16</w:t>
        </w:r>
        <w:r>
          <w:rPr>
            <w:noProof/>
            <w:webHidden/>
          </w:rPr>
          <w:fldChar w:fldCharType="end"/>
        </w:r>
      </w:hyperlink>
    </w:p>
    <w:p w14:paraId="3CF6CD9D" w14:textId="77777777" w:rsidR="00C40B18" w:rsidRDefault="00C40B18">
      <w:pPr>
        <w:pStyle w:val="TOC2"/>
        <w:rPr>
          <w:rFonts w:asciiTheme="minorHAnsi" w:eastAsiaTheme="minorEastAsia" w:hAnsiTheme="minorHAnsi" w:cstheme="minorBidi"/>
          <w:noProof/>
          <w:lang w:eastAsia="de-CH"/>
        </w:rPr>
      </w:pPr>
      <w:hyperlink w:anchor="_Toc397956664" w:history="1">
        <w:r w:rsidRPr="00E54B9C">
          <w:rPr>
            <w:rStyle w:val="Hyperlink"/>
            <w:noProof/>
          </w:rPr>
          <w:t>4.3.</w:t>
        </w:r>
        <w:r>
          <w:rPr>
            <w:rFonts w:asciiTheme="minorHAnsi" w:eastAsiaTheme="minorEastAsia" w:hAnsiTheme="minorHAnsi" w:cstheme="minorBidi"/>
            <w:noProof/>
            <w:lang w:eastAsia="de-CH"/>
          </w:rPr>
          <w:tab/>
        </w:r>
        <w:r w:rsidRPr="00E54B9C">
          <w:rPr>
            <w:rStyle w:val="Hyperlink"/>
            <w:noProof/>
          </w:rPr>
          <w:t>System Architektur</w:t>
        </w:r>
        <w:r>
          <w:rPr>
            <w:noProof/>
            <w:webHidden/>
          </w:rPr>
          <w:tab/>
        </w:r>
        <w:r>
          <w:rPr>
            <w:noProof/>
            <w:webHidden/>
          </w:rPr>
          <w:fldChar w:fldCharType="begin"/>
        </w:r>
        <w:r>
          <w:rPr>
            <w:noProof/>
            <w:webHidden/>
          </w:rPr>
          <w:instrText xml:space="preserve"> PAGEREF _Toc397956664 \h </w:instrText>
        </w:r>
        <w:r>
          <w:rPr>
            <w:noProof/>
            <w:webHidden/>
          </w:rPr>
        </w:r>
        <w:r>
          <w:rPr>
            <w:noProof/>
            <w:webHidden/>
          </w:rPr>
          <w:fldChar w:fldCharType="separate"/>
        </w:r>
        <w:r>
          <w:rPr>
            <w:noProof/>
            <w:webHidden/>
          </w:rPr>
          <w:t>16</w:t>
        </w:r>
        <w:r>
          <w:rPr>
            <w:noProof/>
            <w:webHidden/>
          </w:rPr>
          <w:fldChar w:fldCharType="end"/>
        </w:r>
      </w:hyperlink>
    </w:p>
    <w:p w14:paraId="633AE4A9" w14:textId="77777777" w:rsidR="00C40B18" w:rsidRDefault="00C40B18">
      <w:pPr>
        <w:pStyle w:val="TOC2"/>
        <w:rPr>
          <w:rFonts w:asciiTheme="minorHAnsi" w:eastAsiaTheme="minorEastAsia" w:hAnsiTheme="minorHAnsi" w:cstheme="minorBidi"/>
          <w:noProof/>
          <w:lang w:eastAsia="de-CH"/>
        </w:rPr>
      </w:pPr>
      <w:hyperlink w:anchor="_Toc397956665" w:history="1">
        <w:r w:rsidRPr="00E54B9C">
          <w:rPr>
            <w:rStyle w:val="Hyperlink"/>
            <w:noProof/>
          </w:rPr>
          <w:t>4.4.</w:t>
        </w:r>
        <w:r>
          <w:rPr>
            <w:rFonts w:asciiTheme="minorHAnsi" w:eastAsiaTheme="minorEastAsia" w:hAnsiTheme="minorHAnsi" w:cstheme="minorBidi"/>
            <w:noProof/>
            <w:lang w:eastAsia="de-CH"/>
          </w:rPr>
          <w:tab/>
        </w:r>
        <w:r w:rsidRPr="00E54B9C">
          <w:rPr>
            <w:rStyle w:val="Hyperlink"/>
            <w:noProof/>
          </w:rPr>
          <w:t>GUI Architektur</w:t>
        </w:r>
        <w:r>
          <w:rPr>
            <w:noProof/>
            <w:webHidden/>
          </w:rPr>
          <w:tab/>
        </w:r>
        <w:r>
          <w:rPr>
            <w:noProof/>
            <w:webHidden/>
          </w:rPr>
          <w:fldChar w:fldCharType="begin"/>
        </w:r>
        <w:r>
          <w:rPr>
            <w:noProof/>
            <w:webHidden/>
          </w:rPr>
          <w:instrText xml:space="preserve"> PAGEREF _Toc397956665 \h </w:instrText>
        </w:r>
        <w:r>
          <w:rPr>
            <w:noProof/>
            <w:webHidden/>
          </w:rPr>
        </w:r>
        <w:r>
          <w:rPr>
            <w:noProof/>
            <w:webHidden/>
          </w:rPr>
          <w:fldChar w:fldCharType="separate"/>
        </w:r>
        <w:r>
          <w:rPr>
            <w:noProof/>
            <w:webHidden/>
          </w:rPr>
          <w:t>17</w:t>
        </w:r>
        <w:r>
          <w:rPr>
            <w:noProof/>
            <w:webHidden/>
          </w:rPr>
          <w:fldChar w:fldCharType="end"/>
        </w:r>
      </w:hyperlink>
    </w:p>
    <w:p w14:paraId="6563256C" w14:textId="77777777" w:rsidR="00C40B18" w:rsidRDefault="00C40B18">
      <w:pPr>
        <w:pStyle w:val="TOC2"/>
        <w:rPr>
          <w:rFonts w:asciiTheme="minorHAnsi" w:eastAsiaTheme="minorEastAsia" w:hAnsiTheme="minorHAnsi" w:cstheme="minorBidi"/>
          <w:noProof/>
          <w:lang w:eastAsia="de-CH"/>
        </w:rPr>
      </w:pPr>
      <w:hyperlink w:anchor="_Toc397956666" w:history="1">
        <w:r w:rsidRPr="00E54B9C">
          <w:rPr>
            <w:rStyle w:val="Hyperlink"/>
            <w:noProof/>
          </w:rPr>
          <w:t>4.5.</w:t>
        </w:r>
        <w:r>
          <w:rPr>
            <w:rFonts w:asciiTheme="minorHAnsi" w:eastAsiaTheme="minorEastAsia" w:hAnsiTheme="minorHAnsi" w:cstheme="minorBidi"/>
            <w:noProof/>
            <w:lang w:eastAsia="de-CH"/>
          </w:rPr>
          <w:tab/>
        </w:r>
        <w:r w:rsidRPr="00E54B9C">
          <w:rPr>
            <w:rStyle w:val="Hyperlink"/>
            <w:noProof/>
          </w:rPr>
          <w:t>Software Architektur</w:t>
        </w:r>
        <w:r>
          <w:rPr>
            <w:noProof/>
            <w:webHidden/>
          </w:rPr>
          <w:tab/>
        </w:r>
        <w:r>
          <w:rPr>
            <w:noProof/>
            <w:webHidden/>
          </w:rPr>
          <w:fldChar w:fldCharType="begin"/>
        </w:r>
        <w:r>
          <w:rPr>
            <w:noProof/>
            <w:webHidden/>
          </w:rPr>
          <w:instrText xml:space="preserve"> PAGEREF _Toc397956666 \h </w:instrText>
        </w:r>
        <w:r>
          <w:rPr>
            <w:noProof/>
            <w:webHidden/>
          </w:rPr>
        </w:r>
        <w:r>
          <w:rPr>
            <w:noProof/>
            <w:webHidden/>
          </w:rPr>
          <w:fldChar w:fldCharType="separate"/>
        </w:r>
        <w:r>
          <w:rPr>
            <w:noProof/>
            <w:webHidden/>
          </w:rPr>
          <w:t>18</w:t>
        </w:r>
        <w:r>
          <w:rPr>
            <w:noProof/>
            <w:webHidden/>
          </w:rPr>
          <w:fldChar w:fldCharType="end"/>
        </w:r>
      </w:hyperlink>
    </w:p>
    <w:p w14:paraId="279F8E02" w14:textId="77777777" w:rsidR="00C40B18" w:rsidRDefault="00C40B18">
      <w:pPr>
        <w:pStyle w:val="TOC3"/>
        <w:rPr>
          <w:rFonts w:asciiTheme="minorHAnsi" w:eastAsiaTheme="minorEastAsia" w:hAnsiTheme="minorHAnsi" w:cstheme="minorBidi"/>
          <w:noProof/>
          <w:lang w:eastAsia="de-CH"/>
        </w:rPr>
      </w:pPr>
      <w:hyperlink w:anchor="_Toc397956667" w:history="1">
        <w:r w:rsidRPr="00E54B9C">
          <w:rPr>
            <w:rStyle w:val="Hyperlink"/>
            <w:noProof/>
          </w:rPr>
          <w:t>4.5.1.</w:t>
        </w:r>
        <w:r>
          <w:rPr>
            <w:rFonts w:asciiTheme="minorHAnsi" w:eastAsiaTheme="minorEastAsia" w:hAnsiTheme="minorHAnsi" w:cstheme="minorBidi"/>
            <w:noProof/>
            <w:lang w:eastAsia="de-CH"/>
          </w:rPr>
          <w:tab/>
        </w:r>
        <w:r w:rsidRPr="00E54B9C">
          <w:rPr>
            <w:rStyle w:val="Hyperlink"/>
            <w:noProof/>
          </w:rPr>
          <w:t>Pattern</w:t>
        </w:r>
        <w:r>
          <w:rPr>
            <w:noProof/>
            <w:webHidden/>
          </w:rPr>
          <w:tab/>
        </w:r>
        <w:r>
          <w:rPr>
            <w:noProof/>
            <w:webHidden/>
          </w:rPr>
          <w:fldChar w:fldCharType="begin"/>
        </w:r>
        <w:r>
          <w:rPr>
            <w:noProof/>
            <w:webHidden/>
          </w:rPr>
          <w:instrText xml:space="preserve"> PAGEREF _Toc397956667 \h </w:instrText>
        </w:r>
        <w:r>
          <w:rPr>
            <w:noProof/>
            <w:webHidden/>
          </w:rPr>
        </w:r>
        <w:r>
          <w:rPr>
            <w:noProof/>
            <w:webHidden/>
          </w:rPr>
          <w:fldChar w:fldCharType="separate"/>
        </w:r>
        <w:r>
          <w:rPr>
            <w:noProof/>
            <w:webHidden/>
          </w:rPr>
          <w:t>18</w:t>
        </w:r>
        <w:r>
          <w:rPr>
            <w:noProof/>
            <w:webHidden/>
          </w:rPr>
          <w:fldChar w:fldCharType="end"/>
        </w:r>
      </w:hyperlink>
    </w:p>
    <w:p w14:paraId="2F179A2D" w14:textId="77777777" w:rsidR="00C40B18" w:rsidRDefault="00C40B18">
      <w:pPr>
        <w:pStyle w:val="TOC4"/>
        <w:rPr>
          <w:rFonts w:asciiTheme="minorHAnsi" w:eastAsiaTheme="minorEastAsia" w:hAnsiTheme="minorHAnsi" w:cstheme="minorBidi"/>
          <w:noProof/>
          <w:lang w:eastAsia="de-CH"/>
        </w:rPr>
      </w:pPr>
      <w:hyperlink w:anchor="_Toc397956668" w:history="1">
        <w:r w:rsidRPr="00E54B9C">
          <w:rPr>
            <w:rStyle w:val="Hyperlink"/>
            <w:noProof/>
          </w:rPr>
          <w:t>4.5.1.1.</w:t>
        </w:r>
        <w:r>
          <w:rPr>
            <w:rFonts w:asciiTheme="minorHAnsi" w:eastAsiaTheme="minorEastAsia" w:hAnsiTheme="minorHAnsi" w:cstheme="minorBidi"/>
            <w:noProof/>
            <w:lang w:eastAsia="de-CH"/>
          </w:rPr>
          <w:tab/>
        </w:r>
        <w:r w:rsidRPr="00E54B9C">
          <w:rPr>
            <w:rStyle w:val="Hyperlink"/>
            <w:noProof/>
          </w:rPr>
          <w:t>MVC – Model View Control</w:t>
        </w:r>
        <w:r>
          <w:rPr>
            <w:noProof/>
            <w:webHidden/>
          </w:rPr>
          <w:tab/>
        </w:r>
        <w:r>
          <w:rPr>
            <w:noProof/>
            <w:webHidden/>
          </w:rPr>
          <w:fldChar w:fldCharType="begin"/>
        </w:r>
        <w:r>
          <w:rPr>
            <w:noProof/>
            <w:webHidden/>
          </w:rPr>
          <w:instrText xml:space="preserve"> PAGEREF _Toc397956668 \h </w:instrText>
        </w:r>
        <w:r>
          <w:rPr>
            <w:noProof/>
            <w:webHidden/>
          </w:rPr>
        </w:r>
        <w:r>
          <w:rPr>
            <w:noProof/>
            <w:webHidden/>
          </w:rPr>
          <w:fldChar w:fldCharType="separate"/>
        </w:r>
        <w:r>
          <w:rPr>
            <w:noProof/>
            <w:webHidden/>
          </w:rPr>
          <w:t>18</w:t>
        </w:r>
        <w:r>
          <w:rPr>
            <w:noProof/>
            <w:webHidden/>
          </w:rPr>
          <w:fldChar w:fldCharType="end"/>
        </w:r>
      </w:hyperlink>
    </w:p>
    <w:p w14:paraId="378273B6" w14:textId="77777777" w:rsidR="00C40B18" w:rsidRDefault="00C40B18">
      <w:pPr>
        <w:pStyle w:val="TOC4"/>
        <w:rPr>
          <w:rFonts w:asciiTheme="minorHAnsi" w:eastAsiaTheme="minorEastAsia" w:hAnsiTheme="minorHAnsi" w:cstheme="minorBidi"/>
          <w:noProof/>
          <w:lang w:eastAsia="de-CH"/>
        </w:rPr>
      </w:pPr>
      <w:hyperlink w:anchor="_Toc397956669" w:history="1">
        <w:r w:rsidRPr="00E54B9C">
          <w:rPr>
            <w:rStyle w:val="Hyperlink"/>
            <w:noProof/>
          </w:rPr>
          <w:t>4.5.1.2.</w:t>
        </w:r>
        <w:r>
          <w:rPr>
            <w:rFonts w:asciiTheme="minorHAnsi" w:eastAsiaTheme="minorEastAsia" w:hAnsiTheme="minorHAnsi" w:cstheme="minorBidi"/>
            <w:noProof/>
            <w:lang w:eastAsia="de-CH"/>
          </w:rPr>
          <w:tab/>
        </w:r>
        <w:r w:rsidRPr="00E54B9C">
          <w:rPr>
            <w:rStyle w:val="Hyperlink"/>
            <w:noProof/>
          </w:rPr>
          <w:t>Singleton Pattern</w:t>
        </w:r>
        <w:r>
          <w:rPr>
            <w:noProof/>
            <w:webHidden/>
          </w:rPr>
          <w:tab/>
        </w:r>
        <w:r>
          <w:rPr>
            <w:noProof/>
            <w:webHidden/>
          </w:rPr>
          <w:fldChar w:fldCharType="begin"/>
        </w:r>
        <w:r>
          <w:rPr>
            <w:noProof/>
            <w:webHidden/>
          </w:rPr>
          <w:instrText xml:space="preserve"> PAGEREF _Toc397956669 \h </w:instrText>
        </w:r>
        <w:r>
          <w:rPr>
            <w:noProof/>
            <w:webHidden/>
          </w:rPr>
        </w:r>
        <w:r>
          <w:rPr>
            <w:noProof/>
            <w:webHidden/>
          </w:rPr>
          <w:fldChar w:fldCharType="separate"/>
        </w:r>
        <w:r>
          <w:rPr>
            <w:noProof/>
            <w:webHidden/>
          </w:rPr>
          <w:t>18</w:t>
        </w:r>
        <w:r>
          <w:rPr>
            <w:noProof/>
            <w:webHidden/>
          </w:rPr>
          <w:fldChar w:fldCharType="end"/>
        </w:r>
      </w:hyperlink>
    </w:p>
    <w:p w14:paraId="229DCBE9" w14:textId="77777777" w:rsidR="00C40B18" w:rsidRDefault="00C40B18">
      <w:pPr>
        <w:pStyle w:val="TOC4"/>
        <w:rPr>
          <w:rFonts w:asciiTheme="minorHAnsi" w:eastAsiaTheme="minorEastAsia" w:hAnsiTheme="minorHAnsi" w:cstheme="minorBidi"/>
          <w:noProof/>
          <w:lang w:eastAsia="de-CH"/>
        </w:rPr>
      </w:pPr>
      <w:hyperlink w:anchor="_Toc397956670" w:history="1">
        <w:r w:rsidRPr="00E54B9C">
          <w:rPr>
            <w:rStyle w:val="Hyperlink"/>
            <w:noProof/>
          </w:rPr>
          <w:t>4.5.1.3.</w:t>
        </w:r>
        <w:r>
          <w:rPr>
            <w:rFonts w:asciiTheme="minorHAnsi" w:eastAsiaTheme="minorEastAsia" w:hAnsiTheme="minorHAnsi" w:cstheme="minorBidi"/>
            <w:noProof/>
            <w:lang w:eastAsia="de-CH"/>
          </w:rPr>
          <w:tab/>
        </w:r>
        <w:r w:rsidRPr="00E54B9C">
          <w:rPr>
            <w:rStyle w:val="Hyperlink"/>
            <w:noProof/>
          </w:rPr>
          <w:t>Factory Pattern</w:t>
        </w:r>
        <w:r>
          <w:rPr>
            <w:noProof/>
            <w:webHidden/>
          </w:rPr>
          <w:tab/>
        </w:r>
        <w:r>
          <w:rPr>
            <w:noProof/>
            <w:webHidden/>
          </w:rPr>
          <w:fldChar w:fldCharType="begin"/>
        </w:r>
        <w:r>
          <w:rPr>
            <w:noProof/>
            <w:webHidden/>
          </w:rPr>
          <w:instrText xml:space="preserve"> PAGEREF _Toc397956670 \h </w:instrText>
        </w:r>
        <w:r>
          <w:rPr>
            <w:noProof/>
            <w:webHidden/>
          </w:rPr>
        </w:r>
        <w:r>
          <w:rPr>
            <w:noProof/>
            <w:webHidden/>
          </w:rPr>
          <w:fldChar w:fldCharType="separate"/>
        </w:r>
        <w:r>
          <w:rPr>
            <w:noProof/>
            <w:webHidden/>
          </w:rPr>
          <w:t>19</w:t>
        </w:r>
        <w:r>
          <w:rPr>
            <w:noProof/>
            <w:webHidden/>
          </w:rPr>
          <w:fldChar w:fldCharType="end"/>
        </w:r>
      </w:hyperlink>
    </w:p>
    <w:p w14:paraId="1AA4655D" w14:textId="77777777" w:rsidR="00C40B18" w:rsidRDefault="00C40B18">
      <w:pPr>
        <w:pStyle w:val="TOC4"/>
        <w:rPr>
          <w:rFonts w:asciiTheme="minorHAnsi" w:eastAsiaTheme="minorEastAsia" w:hAnsiTheme="minorHAnsi" w:cstheme="minorBidi"/>
          <w:noProof/>
          <w:lang w:eastAsia="de-CH"/>
        </w:rPr>
      </w:pPr>
      <w:hyperlink w:anchor="_Toc397956671" w:history="1">
        <w:r w:rsidRPr="00E54B9C">
          <w:rPr>
            <w:rStyle w:val="Hyperlink"/>
            <w:noProof/>
          </w:rPr>
          <w:t>4.5.1.4.</w:t>
        </w:r>
        <w:r>
          <w:rPr>
            <w:rFonts w:asciiTheme="minorHAnsi" w:eastAsiaTheme="minorEastAsia" w:hAnsiTheme="minorHAnsi" w:cstheme="minorBidi"/>
            <w:noProof/>
            <w:lang w:eastAsia="de-CH"/>
          </w:rPr>
          <w:tab/>
        </w:r>
        <w:r w:rsidRPr="00E54B9C">
          <w:rPr>
            <w:rStyle w:val="Hyperlink"/>
            <w:noProof/>
          </w:rPr>
          <w:t>Strategy Pattern</w:t>
        </w:r>
        <w:r>
          <w:rPr>
            <w:noProof/>
            <w:webHidden/>
          </w:rPr>
          <w:tab/>
        </w:r>
        <w:r>
          <w:rPr>
            <w:noProof/>
            <w:webHidden/>
          </w:rPr>
          <w:fldChar w:fldCharType="begin"/>
        </w:r>
        <w:r>
          <w:rPr>
            <w:noProof/>
            <w:webHidden/>
          </w:rPr>
          <w:instrText xml:space="preserve"> PAGEREF _Toc397956671 \h </w:instrText>
        </w:r>
        <w:r>
          <w:rPr>
            <w:noProof/>
            <w:webHidden/>
          </w:rPr>
        </w:r>
        <w:r>
          <w:rPr>
            <w:noProof/>
            <w:webHidden/>
          </w:rPr>
          <w:fldChar w:fldCharType="separate"/>
        </w:r>
        <w:r>
          <w:rPr>
            <w:noProof/>
            <w:webHidden/>
          </w:rPr>
          <w:t>20</w:t>
        </w:r>
        <w:r>
          <w:rPr>
            <w:noProof/>
            <w:webHidden/>
          </w:rPr>
          <w:fldChar w:fldCharType="end"/>
        </w:r>
      </w:hyperlink>
    </w:p>
    <w:p w14:paraId="2FD171B6" w14:textId="77777777" w:rsidR="00C40B18" w:rsidRDefault="00C40B18">
      <w:pPr>
        <w:pStyle w:val="TOC3"/>
        <w:rPr>
          <w:rFonts w:asciiTheme="minorHAnsi" w:eastAsiaTheme="minorEastAsia" w:hAnsiTheme="minorHAnsi" w:cstheme="minorBidi"/>
          <w:noProof/>
          <w:lang w:eastAsia="de-CH"/>
        </w:rPr>
      </w:pPr>
      <w:hyperlink w:anchor="_Toc397956672" w:history="1">
        <w:r w:rsidRPr="00E54B9C">
          <w:rPr>
            <w:rStyle w:val="Hyperlink"/>
            <w:noProof/>
          </w:rPr>
          <w:t>4.5.2.</w:t>
        </w:r>
        <w:r>
          <w:rPr>
            <w:rFonts w:asciiTheme="minorHAnsi" w:eastAsiaTheme="minorEastAsia" w:hAnsiTheme="minorHAnsi" w:cstheme="minorBidi"/>
            <w:noProof/>
            <w:lang w:eastAsia="de-CH"/>
          </w:rPr>
          <w:tab/>
        </w:r>
        <w:r w:rsidRPr="00E54B9C">
          <w:rPr>
            <w:rStyle w:val="Hyperlink"/>
            <w:noProof/>
          </w:rPr>
          <w:t>Use Cases</w:t>
        </w:r>
        <w:r>
          <w:rPr>
            <w:noProof/>
            <w:webHidden/>
          </w:rPr>
          <w:tab/>
        </w:r>
        <w:r>
          <w:rPr>
            <w:noProof/>
            <w:webHidden/>
          </w:rPr>
          <w:fldChar w:fldCharType="begin"/>
        </w:r>
        <w:r>
          <w:rPr>
            <w:noProof/>
            <w:webHidden/>
          </w:rPr>
          <w:instrText xml:space="preserve"> PAGEREF _Toc397956672 \h </w:instrText>
        </w:r>
        <w:r>
          <w:rPr>
            <w:noProof/>
            <w:webHidden/>
          </w:rPr>
        </w:r>
        <w:r>
          <w:rPr>
            <w:noProof/>
            <w:webHidden/>
          </w:rPr>
          <w:fldChar w:fldCharType="separate"/>
        </w:r>
        <w:r>
          <w:rPr>
            <w:noProof/>
            <w:webHidden/>
          </w:rPr>
          <w:t>21</w:t>
        </w:r>
        <w:r>
          <w:rPr>
            <w:noProof/>
            <w:webHidden/>
          </w:rPr>
          <w:fldChar w:fldCharType="end"/>
        </w:r>
      </w:hyperlink>
    </w:p>
    <w:p w14:paraId="11040D31" w14:textId="77777777" w:rsidR="00C40B18" w:rsidRDefault="00C40B18">
      <w:pPr>
        <w:pStyle w:val="TOC4"/>
        <w:rPr>
          <w:rFonts w:asciiTheme="minorHAnsi" w:eastAsiaTheme="minorEastAsia" w:hAnsiTheme="minorHAnsi" w:cstheme="minorBidi"/>
          <w:noProof/>
          <w:lang w:eastAsia="de-CH"/>
        </w:rPr>
      </w:pPr>
      <w:hyperlink w:anchor="_Toc397956673" w:history="1">
        <w:r w:rsidRPr="00E54B9C">
          <w:rPr>
            <w:rStyle w:val="Hyperlink"/>
            <w:noProof/>
          </w:rPr>
          <w:t>4.5.2.1.</w:t>
        </w:r>
        <w:r>
          <w:rPr>
            <w:rFonts w:asciiTheme="minorHAnsi" w:eastAsiaTheme="minorEastAsia" w:hAnsiTheme="minorHAnsi" w:cstheme="minorBidi"/>
            <w:noProof/>
            <w:lang w:eastAsia="de-CH"/>
          </w:rPr>
          <w:tab/>
        </w:r>
        <w:r w:rsidRPr="00E54B9C">
          <w:rPr>
            <w:rStyle w:val="Hyperlink"/>
            <w:noProof/>
          </w:rPr>
          <w:t>Aktualisieren von Karte während des Spiels</w:t>
        </w:r>
        <w:r>
          <w:rPr>
            <w:noProof/>
            <w:webHidden/>
          </w:rPr>
          <w:tab/>
        </w:r>
        <w:r>
          <w:rPr>
            <w:noProof/>
            <w:webHidden/>
          </w:rPr>
          <w:fldChar w:fldCharType="begin"/>
        </w:r>
        <w:r>
          <w:rPr>
            <w:noProof/>
            <w:webHidden/>
          </w:rPr>
          <w:instrText xml:space="preserve"> PAGEREF _Toc397956673 \h </w:instrText>
        </w:r>
        <w:r>
          <w:rPr>
            <w:noProof/>
            <w:webHidden/>
          </w:rPr>
        </w:r>
        <w:r>
          <w:rPr>
            <w:noProof/>
            <w:webHidden/>
          </w:rPr>
          <w:fldChar w:fldCharType="separate"/>
        </w:r>
        <w:r>
          <w:rPr>
            <w:noProof/>
            <w:webHidden/>
          </w:rPr>
          <w:t>21</w:t>
        </w:r>
        <w:r>
          <w:rPr>
            <w:noProof/>
            <w:webHidden/>
          </w:rPr>
          <w:fldChar w:fldCharType="end"/>
        </w:r>
      </w:hyperlink>
    </w:p>
    <w:p w14:paraId="637ABB82" w14:textId="77777777" w:rsidR="00C40B18" w:rsidRDefault="00C40B18">
      <w:pPr>
        <w:pStyle w:val="TOC4"/>
        <w:rPr>
          <w:rFonts w:asciiTheme="minorHAnsi" w:eastAsiaTheme="minorEastAsia" w:hAnsiTheme="minorHAnsi" w:cstheme="minorBidi"/>
          <w:noProof/>
          <w:lang w:eastAsia="de-CH"/>
        </w:rPr>
      </w:pPr>
      <w:hyperlink w:anchor="_Toc397956674" w:history="1">
        <w:r w:rsidRPr="00E54B9C">
          <w:rPr>
            <w:rStyle w:val="Hyperlink"/>
            <w:noProof/>
          </w:rPr>
          <w:t>4.5.2.2.</w:t>
        </w:r>
        <w:r>
          <w:rPr>
            <w:rFonts w:asciiTheme="minorHAnsi" w:eastAsiaTheme="minorEastAsia" w:hAnsiTheme="minorHAnsi" w:cstheme="minorBidi"/>
            <w:noProof/>
            <w:lang w:eastAsia="de-CH"/>
          </w:rPr>
          <w:tab/>
        </w:r>
        <w:r w:rsidRPr="00E54B9C">
          <w:rPr>
            <w:rStyle w:val="Hyperlink"/>
            <w:noProof/>
          </w:rPr>
          <w:t>Hinzufügen einer Karte im Karten Manager</w:t>
        </w:r>
        <w:r>
          <w:rPr>
            <w:noProof/>
            <w:webHidden/>
          </w:rPr>
          <w:tab/>
        </w:r>
        <w:r>
          <w:rPr>
            <w:noProof/>
            <w:webHidden/>
          </w:rPr>
          <w:fldChar w:fldCharType="begin"/>
        </w:r>
        <w:r>
          <w:rPr>
            <w:noProof/>
            <w:webHidden/>
          </w:rPr>
          <w:instrText xml:space="preserve"> PAGEREF _Toc397956674 \h </w:instrText>
        </w:r>
        <w:r>
          <w:rPr>
            <w:noProof/>
            <w:webHidden/>
          </w:rPr>
        </w:r>
        <w:r>
          <w:rPr>
            <w:noProof/>
            <w:webHidden/>
          </w:rPr>
          <w:fldChar w:fldCharType="separate"/>
        </w:r>
        <w:r>
          <w:rPr>
            <w:noProof/>
            <w:webHidden/>
          </w:rPr>
          <w:t>23</w:t>
        </w:r>
        <w:r>
          <w:rPr>
            <w:noProof/>
            <w:webHidden/>
          </w:rPr>
          <w:fldChar w:fldCharType="end"/>
        </w:r>
      </w:hyperlink>
    </w:p>
    <w:p w14:paraId="76785898" w14:textId="77777777" w:rsidR="00C40B18" w:rsidRDefault="00C40B18">
      <w:pPr>
        <w:pStyle w:val="TOC4"/>
        <w:rPr>
          <w:rFonts w:asciiTheme="minorHAnsi" w:eastAsiaTheme="minorEastAsia" w:hAnsiTheme="minorHAnsi" w:cstheme="minorBidi"/>
          <w:noProof/>
          <w:lang w:eastAsia="de-CH"/>
        </w:rPr>
      </w:pPr>
      <w:hyperlink w:anchor="_Toc397956675" w:history="1">
        <w:r w:rsidRPr="00E54B9C">
          <w:rPr>
            <w:rStyle w:val="Hyperlink"/>
            <w:noProof/>
          </w:rPr>
          <w:t>4.5.2.3.</w:t>
        </w:r>
        <w:r>
          <w:rPr>
            <w:rFonts w:asciiTheme="minorHAnsi" w:eastAsiaTheme="minorEastAsia" w:hAnsiTheme="minorHAnsi" w:cstheme="minorBidi"/>
            <w:noProof/>
            <w:lang w:eastAsia="de-CH"/>
          </w:rPr>
          <w:tab/>
        </w:r>
        <w:r w:rsidRPr="00E54B9C">
          <w:rPr>
            <w:rStyle w:val="Hyperlink"/>
            <w:noProof/>
          </w:rPr>
          <w:t>Konfiguration der Seriellen Verbindung</w:t>
        </w:r>
        <w:r>
          <w:rPr>
            <w:noProof/>
            <w:webHidden/>
          </w:rPr>
          <w:tab/>
        </w:r>
        <w:r>
          <w:rPr>
            <w:noProof/>
            <w:webHidden/>
          </w:rPr>
          <w:fldChar w:fldCharType="begin"/>
        </w:r>
        <w:r>
          <w:rPr>
            <w:noProof/>
            <w:webHidden/>
          </w:rPr>
          <w:instrText xml:space="preserve"> PAGEREF _Toc397956675 \h </w:instrText>
        </w:r>
        <w:r>
          <w:rPr>
            <w:noProof/>
            <w:webHidden/>
          </w:rPr>
        </w:r>
        <w:r>
          <w:rPr>
            <w:noProof/>
            <w:webHidden/>
          </w:rPr>
          <w:fldChar w:fldCharType="separate"/>
        </w:r>
        <w:r>
          <w:rPr>
            <w:noProof/>
            <w:webHidden/>
          </w:rPr>
          <w:t>24</w:t>
        </w:r>
        <w:r>
          <w:rPr>
            <w:noProof/>
            <w:webHidden/>
          </w:rPr>
          <w:fldChar w:fldCharType="end"/>
        </w:r>
      </w:hyperlink>
    </w:p>
    <w:p w14:paraId="01EBAE6B" w14:textId="77777777" w:rsidR="00C40B18" w:rsidRDefault="00C40B18">
      <w:pPr>
        <w:pStyle w:val="TOC4"/>
        <w:rPr>
          <w:rFonts w:asciiTheme="minorHAnsi" w:eastAsiaTheme="minorEastAsia" w:hAnsiTheme="minorHAnsi" w:cstheme="minorBidi"/>
          <w:noProof/>
          <w:lang w:eastAsia="de-CH"/>
        </w:rPr>
      </w:pPr>
      <w:hyperlink w:anchor="_Toc397956676" w:history="1">
        <w:r w:rsidRPr="00E54B9C">
          <w:rPr>
            <w:rStyle w:val="Hyperlink"/>
            <w:noProof/>
          </w:rPr>
          <w:t>4.5.2.4.</w:t>
        </w:r>
        <w:r>
          <w:rPr>
            <w:rFonts w:asciiTheme="minorHAnsi" w:eastAsiaTheme="minorEastAsia" w:hAnsiTheme="minorHAnsi" w:cstheme="minorBidi"/>
            <w:noProof/>
            <w:lang w:eastAsia="de-CH"/>
          </w:rPr>
          <w:tab/>
        </w:r>
        <w:r w:rsidRPr="00E54B9C">
          <w:rPr>
            <w:rStyle w:val="Hyperlink"/>
            <w:noProof/>
          </w:rPr>
          <w:t>Konfiguration Spiel Modus</w:t>
        </w:r>
        <w:r>
          <w:rPr>
            <w:noProof/>
            <w:webHidden/>
          </w:rPr>
          <w:tab/>
        </w:r>
        <w:r>
          <w:rPr>
            <w:noProof/>
            <w:webHidden/>
          </w:rPr>
          <w:fldChar w:fldCharType="begin"/>
        </w:r>
        <w:r>
          <w:rPr>
            <w:noProof/>
            <w:webHidden/>
          </w:rPr>
          <w:instrText xml:space="preserve"> PAGEREF _Toc397956676 \h </w:instrText>
        </w:r>
        <w:r>
          <w:rPr>
            <w:noProof/>
            <w:webHidden/>
          </w:rPr>
        </w:r>
        <w:r>
          <w:rPr>
            <w:noProof/>
            <w:webHidden/>
          </w:rPr>
          <w:fldChar w:fldCharType="separate"/>
        </w:r>
        <w:r>
          <w:rPr>
            <w:noProof/>
            <w:webHidden/>
          </w:rPr>
          <w:t>26</w:t>
        </w:r>
        <w:r>
          <w:rPr>
            <w:noProof/>
            <w:webHidden/>
          </w:rPr>
          <w:fldChar w:fldCharType="end"/>
        </w:r>
      </w:hyperlink>
    </w:p>
    <w:p w14:paraId="498EE143" w14:textId="77777777" w:rsidR="00C40B18" w:rsidRDefault="00C40B18">
      <w:pPr>
        <w:pStyle w:val="TOC2"/>
        <w:rPr>
          <w:rFonts w:asciiTheme="minorHAnsi" w:eastAsiaTheme="minorEastAsia" w:hAnsiTheme="minorHAnsi" w:cstheme="minorBidi"/>
          <w:noProof/>
          <w:lang w:eastAsia="de-CH"/>
        </w:rPr>
      </w:pPr>
      <w:hyperlink w:anchor="_Toc397956677" w:history="1">
        <w:r w:rsidRPr="00E54B9C">
          <w:rPr>
            <w:rStyle w:val="Hyperlink"/>
            <w:noProof/>
          </w:rPr>
          <w:t>4.6.</w:t>
        </w:r>
        <w:r>
          <w:rPr>
            <w:rFonts w:asciiTheme="minorHAnsi" w:eastAsiaTheme="minorEastAsia" w:hAnsiTheme="minorHAnsi" w:cstheme="minorBidi"/>
            <w:noProof/>
            <w:lang w:eastAsia="de-CH"/>
          </w:rPr>
          <w:tab/>
        </w:r>
        <w:r w:rsidRPr="00E54B9C">
          <w:rPr>
            <w:rStyle w:val="Hyperlink"/>
            <w:noProof/>
          </w:rPr>
          <w:t>Implementierungsdetails</w:t>
        </w:r>
        <w:r>
          <w:rPr>
            <w:noProof/>
            <w:webHidden/>
          </w:rPr>
          <w:tab/>
        </w:r>
        <w:r>
          <w:rPr>
            <w:noProof/>
            <w:webHidden/>
          </w:rPr>
          <w:fldChar w:fldCharType="begin"/>
        </w:r>
        <w:r>
          <w:rPr>
            <w:noProof/>
            <w:webHidden/>
          </w:rPr>
          <w:instrText xml:space="preserve"> PAGEREF _Toc397956677 \h </w:instrText>
        </w:r>
        <w:r>
          <w:rPr>
            <w:noProof/>
            <w:webHidden/>
          </w:rPr>
        </w:r>
        <w:r>
          <w:rPr>
            <w:noProof/>
            <w:webHidden/>
          </w:rPr>
          <w:fldChar w:fldCharType="separate"/>
        </w:r>
        <w:r>
          <w:rPr>
            <w:noProof/>
            <w:webHidden/>
          </w:rPr>
          <w:t>28</w:t>
        </w:r>
        <w:r>
          <w:rPr>
            <w:noProof/>
            <w:webHidden/>
          </w:rPr>
          <w:fldChar w:fldCharType="end"/>
        </w:r>
      </w:hyperlink>
    </w:p>
    <w:p w14:paraId="0964AF7F" w14:textId="77777777" w:rsidR="00C40B18" w:rsidRDefault="00C40B18">
      <w:pPr>
        <w:pStyle w:val="TOC3"/>
        <w:rPr>
          <w:rFonts w:asciiTheme="minorHAnsi" w:eastAsiaTheme="minorEastAsia" w:hAnsiTheme="minorHAnsi" w:cstheme="minorBidi"/>
          <w:noProof/>
          <w:lang w:eastAsia="de-CH"/>
        </w:rPr>
      </w:pPr>
      <w:hyperlink w:anchor="_Toc397956678" w:history="1">
        <w:r w:rsidRPr="00E54B9C">
          <w:rPr>
            <w:rStyle w:val="Hyperlink"/>
            <w:noProof/>
          </w:rPr>
          <w:t>4.6.1.</w:t>
        </w:r>
        <w:r>
          <w:rPr>
            <w:rFonts w:asciiTheme="minorHAnsi" w:eastAsiaTheme="minorEastAsia" w:hAnsiTheme="minorHAnsi" w:cstheme="minorBidi"/>
            <w:noProof/>
            <w:lang w:eastAsia="de-CH"/>
          </w:rPr>
          <w:tab/>
        </w:r>
        <w:r w:rsidRPr="00E54B9C">
          <w:rPr>
            <w:rStyle w:val="Hyperlink"/>
            <w:noProof/>
          </w:rPr>
          <w:t>Zeitmessfunktion</w:t>
        </w:r>
        <w:r>
          <w:rPr>
            <w:noProof/>
            <w:webHidden/>
          </w:rPr>
          <w:tab/>
        </w:r>
        <w:r>
          <w:rPr>
            <w:noProof/>
            <w:webHidden/>
          </w:rPr>
          <w:fldChar w:fldCharType="begin"/>
        </w:r>
        <w:r>
          <w:rPr>
            <w:noProof/>
            <w:webHidden/>
          </w:rPr>
          <w:instrText xml:space="preserve"> PAGEREF _Toc397956678 \h </w:instrText>
        </w:r>
        <w:r>
          <w:rPr>
            <w:noProof/>
            <w:webHidden/>
          </w:rPr>
        </w:r>
        <w:r>
          <w:rPr>
            <w:noProof/>
            <w:webHidden/>
          </w:rPr>
          <w:fldChar w:fldCharType="separate"/>
        </w:r>
        <w:r>
          <w:rPr>
            <w:noProof/>
            <w:webHidden/>
          </w:rPr>
          <w:t>28</w:t>
        </w:r>
        <w:r>
          <w:rPr>
            <w:noProof/>
            <w:webHidden/>
          </w:rPr>
          <w:fldChar w:fldCharType="end"/>
        </w:r>
      </w:hyperlink>
    </w:p>
    <w:p w14:paraId="76AD51AE" w14:textId="77777777" w:rsidR="00C40B18" w:rsidRDefault="00C40B18">
      <w:pPr>
        <w:pStyle w:val="TOC3"/>
        <w:rPr>
          <w:rFonts w:asciiTheme="minorHAnsi" w:eastAsiaTheme="minorEastAsia" w:hAnsiTheme="minorHAnsi" w:cstheme="minorBidi"/>
          <w:noProof/>
          <w:lang w:eastAsia="de-CH"/>
        </w:rPr>
      </w:pPr>
      <w:hyperlink w:anchor="_Toc397956679" w:history="1">
        <w:r w:rsidRPr="00E54B9C">
          <w:rPr>
            <w:rStyle w:val="Hyperlink"/>
            <w:noProof/>
          </w:rPr>
          <w:t>4.6.2.</w:t>
        </w:r>
        <w:r>
          <w:rPr>
            <w:rFonts w:asciiTheme="minorHAnsi" w:eastAsiaTheme="minorEastAsia" w:hAnsiTheme="minorHAnsi" w:cstheme="minorBidi"/>
            <w:noProof/>
            <w:lang w:eastAsia="de-CH"/>
          </w:rPr>
          <w:tab/>
        </w:r>
        <w:r w:rsidRPr="00E54B9C">
          <w:rPr>
            <w:rStyle w:val="Hyperlink"/>
            <w:noProof/>
          </w:rPr>
          <w:t>Serielle Verbindung zum Arduino</w:t>
        </w:r>
        <w:r>
          <w:rPr>
            <w:noProof/>
            <w:webHidden/>
          </w:rPr>
          <w:tab/>
        </w:r>
        <w:r>
          <w:rPr>
            <w:noProof/>
            <w:webHidden/>
          </w:rPr>
          <w:fldChar w:fldCharType="begin"/>
        </w:r>
        <w:r>
          <w:rPr>
            <w:noProof/>
            <w:webHidden/>
          </w:rPr>
          <w:instrText xml:space="preserve"> PAGEREF _Toc397956679 \h </w:instrText>
        </w:r>
        <w:r>
          <w:rPr>
            <w:noProof/>
            <w:webHidden/>
          </w:rPr>
        </w:r>
        <w:r>
          <w:rPr>
            <w:noProof/>
            <w:webHidden/>
          </w:rPr>
          <w:fldChar w:fldCharType="separate"/>
        </w:r>
        <w:r>
          <w:rPr>
            <w:noProof/>
            <w:webHidden/>
          </w:rPr>
          <w:t>28</w:t>
        </w:r>
        <w:r>
          <w:rPr>
            <w:noProof/>
            <w:webHidden/>
          </w:rPr>
          <w:fldChar w:fldCharType="end"/>
        </w:r>
      </w:hyperlink>
    </w:p>
    <w:p w14:paraId="72238967" w14:textId="77777777" w:rsidR="00C40B18" w:rsidRDefault="00C40B18">
      <w:pPr>
        <w:pStyle w:val="TOC4"/>
        <w:rPr>
          <w:rFonts w:asciiTheme="minorHAnsi" w:eastAsiaTheme="minorEastAsia" w:hAnsiTheme="minorHAnsi" w:cstheme="minorBidi"/>
          <w:noProof/>
          <w:lang w:eastAsia="de-CH"/>
        </w:rPr>
      </w:pPr>
      <w:hyperlink w:anchor="_Toc397956680" w:history="1">
        <w:r w:rsidRPr="00E54B9C">
          <w:rPr>
            <w:rStyle w:val="Hyperlink"/>
            <w:noProof/>
          </w:rPr>
          <w:t>4.6.2.1.</w:t>
        </w:r>
        <w:r>
          <w:rPr>
            <w:rFonts w:asciiTheme="minorHAnsi" w:eastAsiaTheme="minorEastAsia" w:hAnsiTheme="minorHAnsi" w:cstheme="minorBidi"/>
            <w:noProof/>
            <w:lang w:eastAsia="de-CH"/>
          </w:rPr>
          <w:tab/>
        </w:r>
        <w:r w:rsidRPr="00E54B9C">
          <w:rPr>
            <w:rStyle w:val="Hyperlink"/>
            <w:noProof/>
          </w:rPr>
          <w:t>Implementation Arduino</w:t>
        </w:r>
        <w:r>
          <w:rPr>
            <w:noProof/>
            <w:webHidden/>
          </w:rPr>
          <w:tab/>
        </w:r>
        <w:r>
          <w:rPr>
            <w:noProof/>
            <w:webHidden/>
          </w:rPr>
          <w:fldChar w:fldCharType="begin"/>
        </w:r>
        <w:r>
          <w:rPr>
            <w:noProof/>
            <w:webHidden/>
          </w:rPr>
          <w:instrText xml:space="preserve"> PAGEREF _Toc397956680 \h </w:instrText>
        </w:r>
        <w:r>
          <w:rPr>
            <w:noProof/>
            <w:webHidden/>
          </w:rPr>
        </w:r>
        <w:r>
          <w:rPr>
            <w:noProof/>
            <w:webHidden/>
          </w:rPr>
          <w:fldChar w:fldCharType="separate"/>
        </w:r>
        <w:r>
          <w:rPr>
            <w:noProof/>
            <w:webHidden/>
          </w:rPr>
          <w:t>28</w:t>
        </w:r>
        <w:r>
          <w:rPr>
            <w:noProof/>
            <w:webHidden/>
          </w:rPr>
          <w:fldChar w:fldCharType="end"/>
        </w:r>
      </w:hyperlink>
    </w:p>
    <w:p w14:paraId="585B24BC" w14:textId="77777777" w:rsidR="00C40B18" w:rsidRDefault="00C40B18">
      <w:pPr>
        <w:pStyle w:val="TOC4"/>
        <w:rPr>
          <w:rFonts w:asciiTheme="minorHAnsi" w:eastAsiaTheme="minorEastAsia" w:hAnsiTheme="minorHAnsi" w:cstheme="minorBidi"/>
          <w:noProof/>
          <w:lang w:eastAsia="de-CH"/>
        </w:rPr>
      </w:pPr>
      <w:hyperlink w:anchor="_Toc397956681" w:history="1">
        <w:r w:rsidRPr="00E54B9C">
          <w:rPr>
            <w:rStyle w:val="Hyperlink"/>
            <w:noProof/>
          </w:rPr>
          <w:t>4.6.2.2.</w:t>
        </w:r>
        <w:r>
          <w:rPr>
            <w:rFonts w:asciiTheme="minorHAnsi" w:eastAsiaTheme="minorEastAsia" w:hAnsiTheme="minorHAnsi" w:cstheme="minorBidi"/>
            <w:noProof/>
            <w:lang w:eastAsia="de-CH"/>
          </w:rPr>
          <w:tab/>
        </w:r>
        <w:r w:rsidRPr="00E54B9C">
          <w:rPr>
            <w:rStyle w:val="Hyperlink"/>
            <w:noProof/>
          </w:rPr>
          <w:t>Implementation Python</w:t>
        </w:r>
        <w:r>
          <w:rPr>
            <w:noProof/>
            <w:webHidden/>
          </w:rPr>
          <w:tab/>
        </w:r>
        <w:r>
          <w:rPr>
            <w:noProof/>
            <w:webHidden/>
          </w:rPr>
          <w:fldChar w:fldCharType="begin"/>
        </w:r>
        <w:r>
          <w:rPr>
            <w:noProof/>
            <w:webHidden/>
          </w:rPr>
          <w:instrText xml:space="preserve"> PAGEREF _Toc397956681 \h </w:instrText>
        </w:r>
        <w:r>
          <w:rPr>
            <w:noProof/>
            <w:webHidden/>
          </w:rPr>
        </w:r>
        <w:r>
          <w:rPr>
            <w:noProof/>
            <w:webHidden/>
          </w:rPr>
          <w:fldChar w:fldCharType="separate"/>
        </w:r>
        <w:r>
          <w:rPr>
            <w:noProof/>
            <w:webHidden/>
          </w:rPr>
          <w:t>28</w:t>
        </w:r>
        <w:r>
          <w:rPr>
            <w:noProof/>
            <w:webHidden/>
          </w:rPr>
          <w:fldChar w:fldCharType="end"/>
        </w:r>
      </w:hyperlink>
    </w:p>
    <w:p w14:paraId="3B9D24ED" w14:textId="77777777" w:rsidR="00C40B18" w:rsidRDefault="00C40B18">
      <w:pPr>
        <w:pStyle w:val="TOC3"/>
        <w:rPr>
          <w:rFonts w:asciiTheme="minorHAnsi" w:eastAsiaTheme="minorEastAsia" w:hAnsiTheme="minorHAnsi" w:cstheme="minorBidi"/>
          <w:noProof/>
          <w:lang w:eastAsia="de-CH"/>
        </w:rPr>
      </w:pPr>
      <w:hyperlink w:anchor="_Toc397956682" w:history="1">
        <w:r w:rsidRPr="00E54B9C">
          <w:rPr>
            <w:rStyle w:val="Hyperlink"/>
            <w:noProof/>
          </w:rPr>
          <w:t>4.6.3.</w:t>
        </w:r>
        <w:r>
          <w:rPr>
            <w:rFonts w:asciiTheme="minorHAnsi" w:eastAsiaTheme="minorEastAsia" w:hAnsiTheme="minorHAnsi" w:cstheme="minorBidi"/>
            <w:noProof/>
            <w:lang w:eastAsia="de-CH"/>
          </w:rPr>
          <w:tab/>
        </w:r>
        <w:r w:rsidRPr="00E54B9C">
          <w:rPr>
            <w:rStyle w:val="Hyperlink"/>
            <w:noProof/>
          </w:rPr>
          <w:t>Serialisierung der Kartenkonfiguration</w:t>
        </w:r>
        <w:r>
          <w:rPr>
            <w:noProof/>
            <w:webHidden/>
          </w:rPr>
          <w:tab/>
        </w:r>
        <w:r>
          <w:rPr>
            <w:noProof/>
            <w:webHidden/>
          </w:rPr>
          <w:fldChar w:fldCharType="begin"/>
        </w:r>
        <w:r>
          <w:rPr>
            <w:noProof/>
            <w:webHidden/>
          </w:rPr>
          <w:instrText xml:space="preserve"> PAGEREF _Toc397956682 \h </w:instrText>
        </w:r>
        <w:r>
          <w:rPr>
            <w:noProof/>
            <w:webHidden/>
          </w:rPr>
        </w:r>
        <w:r>
          <w:rPr>
            <w:noProof/>
            <w:webHidden/>
          </w:rPr>
          <w:fldChar w:fldCharType="separate"/>
        </w:r>
        <w:r>
          <w:rPr>
            <w:noProof/>
            <w:webHidden/>
          </w:rPr>
          <w:t>29</w:t>
        </w:r>
        <w:r>
          <w:rPr>
            <w:noProof/>
            <w:webHidden/>
          </w:rPr>
          <w:fldChar w:fldCharType="end"/>
        </w:r>
      </w:hyperlink>
    </w:p>
    <w:p w14:paraId="169E6FC4" w14:textId="77777777" w:rsidR="00C40B18" w:rsidRDefault="00C40B18">
      <w:pPr>
        <w:pStyle w:val="TOC3"/>
        <w:rPr>
          <w:rFonts w:asciiTheme="minorHAnsi" w:eastAsiaTheme="minorEastAsia" w:hAnsiTheme="minorHAnsi" w:cstheme="minorBidi"/>
          <w:noProof/>
          <w:lang w:eastAsia="de-CH"/>
        </w:rPr>
      </w:pPr>
      <w:hyperlink w:anchor="_Toc397956683" w:history="1">
        <w:r w:rsidRPr="00E54B9C">
          <w:rPr>
            <w:rStyle w:val="Hyperlink"/>
            <w:noProof/>
          </w:rPr>
          <w:t>4.6.4.</w:t>
        </w:r>
        <w:r>
          <w:rPr>
            <w:rFonts w:asciiTheme="minorHAnsi" w:eastAsiaTheme="minorEastAsia" w:hAnsiTheme="minorHAnsi" w:cstheme="minorBidi"/>
            <w:noProof/>
            <w:lang w:eastAsia="de-CH"/>
          </w:rPr>
          <w:tab/>
        </w:r>
        <w:r w:rsidRPr="00E54B9C">
          <w:rPr>
            <w:rStyle w:val="Hyperlink"/>
            <w:noProof/>
          </w:rPr>
          <w:t>Entwickeln des GUI</w:t>
        </w:r>
        <w:r>
          <w:rPr>
            <w:noProof/>
            <w:webHidden/>
          </w:rPr>
          <w:tab/>
        </w:r>
        <w:r>
          <w:rPr>
            <w:noProof/>
            <w:webHidden/>
          </w:rPr>
          <w:fldChar w:fldCharType="begin"/>
        </w:r>
        <w:r>
          <w:rPr>
            <w:noProof/>
            <w:webHidden/>
          </w:rPr>
          <w:instrText xml:space="preserve"> PAGEREF _Toc397956683 \h </w:instrText>
        </w:r>
        <w:r>
          <w:rPr>
            <w:noProof/>
            <w:webHidden/>
          </w:rPr>
        </w:r>
        <w:r>
          <w:rPr>
            <w:noProof/>
            <w:webHidden/>
          </w:rPr>
          <w:fldChar w:fldCharType="separate"/>
        </w:r>
        <w:r>
          <w:rPr>
            <w:noProof/>
            <w:webHidden/>
          </w:rPr>
          <w:t>29</w:t>
        </w:r>
        <w:r>
          <w:rPr>
            <w:noProof/>
            <w:webHidden/>
          </w:rPr>
          <w:fldChar w:fldCharType="end"/>
        </w:r>
      </w:hyperlink>
    </w:p>
    <w:p w14:paraId="5732799C" w14:textId="77777777" w:rsidR="00C40B18" w:rsidRDefault="00C40B18">
      <w:pPr>
        <w:pStyle w:val="TOC4"/>
        <w:rPr>
          <w:rFonts w:asciiTheme="minorHAnsi" w:eastAsiaTheme="minorEastAsia" w:hAnsiTheme="minorHAnsi" w:cstheme="minorBidi"/>
          <w:noProof/>
          <w:lang w:eastAsia="de-CH"/>
        </w:rPr>
      </w:pPr>
      <w:hyperlink w:anchor="_Toc397956684" w:history="1">
        <w:r w:rsidRPr="00E54B9C">
          <w:rPr>
            <w:rStyle w:val="Hyperlink"/>
            <w:noProof/>
          </w:rPr>
          <w:t>4.6.4.1.</w:t>
        </w:r>
        <w:r>
          <w:rPr>
            <w:rFonts w:asciiTheme="minorHAnsi" w:eastAsiaTheme="minorEastAsia" w:hAnsiTheme="minorHAnsi" w:cstheme="minorBidi"/>
            <w:noProof/>
            <w:lang w:eastAsia="de-CH"/>
          </w:rPr>
          <w:tab/>
        </w:r>
        <w:r w:rsidRPr="00E54B9C">
          <w:rPr>
            <w:rStyle w:val="Hyperlink"/>
            <w:noProof/>
          </w:rPr>
          <w:t>Analyse</w:t>
        </w:r>
        <w:r>
          <w:rPr>
            <w:noProof/>
            <w:webHidden/>
          </w:rPr>
          <w:tab/>
        </w:r>
        <w:r>
          <w:rPr>
            <w:noProof/>
            <w:webHidden/>
          </w:rPr>
          <w:fldChar w:fldCharType="begin"/>
        </w:r>
        <w:r>
          <w:rPr>
            <w:noProof/>
            <w:webHidden/>
          </w:rPr>
          <w:instrText xml:space="preserve"> PAGEREF _Toc397956684 \h </w:instrText>
        </w:r>
        <w:r>
          <w:rPr>
            <w:noProof/>
            <w:webHidden/>
          </w:rPr>
        </w:r>
        <w:r>
          <w:rPr>
            <w:noProof/>
            <w:webHidden/>
          </w:rPr>
          <w:fldChar w:fldCharType="separate"/>
        </w:r>
        <w:r>
          <w:rPr>
            <w:noProof/>
            <w:webHidden/>
          </w:rPr>
          <w:t>29</w:t>
        </w:r>
        <w:r>
          <w:rPr>
            <w:noProof/>
            <w:webHidden/>
          </w:rPr>
          <w:fldChar w:fldCharType="end"/>
        </w:r>
      </w:hyperlink>
    </w:p>
    <w:p w14:paraId="4670337B" w14:textId="77777777" w:rsidR="00C40B18" w:rsidRDefault="00C40B18">
      <w:pPr>
        <w:pStyle w:val="TOC4"/>
        <w:rPr>
          <w:rFonts w:asciiTheme="minorHAnsi" w:eastAsiaTheme="minorEastAsia" w:hAnsiTheme="minorHAnsi" w:cstheme="minorBidi"/>
          <w:noProof/>
          <w:lang w:eastAsia="de-CH"/>
        </w:rPr>
      </w:pPr>
      <w:hyperlink w:anchor="_Toc397956685" w:history="1">
        <w:r w:rsidRPr="00E54B9C">
          <w:rPr>
            <w:rStyle w:val="Hyperlink"/>
            <w:noProof/>
          </w:rPr>
          <w:t>4.6.4.2.</w:t>
        </w:r>
        <w:r>
          <w:rPr>
            <w:rFonts w:asciiTheme="minorHAnsi" w:eastAsiaTheme="minorEastAsia" w:hAnsiTheme="minorHAnsi" w:cstheme="minorBidi"/>
            <w:noProof/>
            <w:lang w:eastAsia="de-CH"/>
          </w:rPr>
          <w:tab/>
        </w:r>
        <w:r w:rsidRPr="00E54B9C">
          <w:rPr>
            <w:rStyle w:val="Hyperlink"/>
            <w:noProof/>
          </w:rPr>
          <w:t>Struktur</w:t>
        </w:r>
        <w:r>
          <w:rPr>
            <w:noProof/>
            <w:webHidden/>
          </w:rPr>
          <w:tab/>
        </w:r>
        <w:r>
          <w:rPr>
            <w:noProof/>
            <w:webHidden/>
          </w:rPr>
          <w:fldChar w:fldCharType="begin"/>
        </w:r>
        <w:r>
          <w:rPr>
            <w:noProof/>
            <w:webHidden/>
          </w:rPr>
          <w:instrText xml:space="preserve"> PAGEREF _Toc397956685 \h </w:instrText>
        </w:r>
        <w:r>
          <w:rPr>
            <w:noProof/>
            <w:webHidden/>
          </w:rPr>
        </w:r>
        <w:r>
          <w:rPr>
            <w:noProof/>
            <w:webHidden/>
          </w:rPr>
          <w:fldChar w:fldCharType="separate"/>
        </w:r>
        <w:r>
          <w:rPr>
            <w:noProof/>
            <w:webHidden/>
          </w:rPr>
          <w:t>29</w:t>
        </w:r>
        <w:r>
          <w:rPr>
            <w:noProof/>
            <w:webHidden/>
          </w:rPr>
          <w:fldChar w:fldCharType="end"/>
        </w:r>
      </w:hyperlink>
    </w:p>
    <w:p w14:paraId="5973DF68" w14:textId="77777777" w:rsidR="00C40B18" w:rsidRDefault="00C40B18">
      <w:pPr>
        <w:pStyle w:val="TOC3"/>
        <w:rPr>
          <w:rFonts w:asciiTheme="minorHAnsi" w:eastAsiaTheme="minorEastAsia" w:hAnsiTheme="minorHAnsi" w:cstheme="minorBidi"/>
          <w:noProof/>
          <w:lang w:eastAsia="de-CH"/>
        </w:rPr>
      </w:pPr>
      <w:hyperlink w:anchor="_Toc397956686" w:history="1">
        <w:r w:rsidRPr="00E54B9C">
          <w:rPr>
            <w:rStyle w:val="Hyperlink"/>
            <w:noProof/>
          </w:rPr>
          <w:t>4.6.5.</w:t>
        </w:r>
        <w:r>
          <w:rPr>
            <w:rFonts w:asciiTheme="minorHAnsi" w:eastAsiaTheme="minorEastAsia" w:hAnsiTheme="minorHAnsi" w:cstheme="minorBidi"/>
            <w:noProof/>
            <w:lang w:eastAsia="de-CH"/>
          </w:rPr>
          <w:tab/>
        </w:r>
        <w:r w:rsidRPr="00E54B9C">
          <w:rPr>
            <w:rStyle w:val="Hyperlink"/>
            <w:noProof/>
          </w:rPr>
          <w:t>Entwickeln der Spiellogik</w:t>
        </w:r>
        <w:r>
          <w:rPr>
            <w:noProof/>
            <w:webHidden/>
          </w:rPr>
          <w:tab/>
        </w:r>
        <w:r>
          <w:rPr>
            <w:noProof/>
            <w:webHidden/>
          </w:rPr>
          <w:fldChar w:fldCharType="begin"/>
        </w:r>
        <w:r>
          <w:rPr>
            <w:noProof/>
            <w:webHidden/>
          </w:rPr>
          <w:instrText xml:space="preserve"> PAGEREF _Toc397956686 \h </w:instrText>
        </w:r>
        <w:r>
          <w:rPr>
            <w:noProof/>
            <w:webHidden/>
          </w:rPr>
        </w:r>
        <w:r>
          <w:rPr>
            <w:noProof/>
            <w:webHidden/>
          </w:rPr>
          <w:fldChar w:fldCharType="separate"/>
        </w:r>
        <w:r>
          <w:rPr>
            <w:noProof/>
            <w:webHidden/>
          </w:rPr>
          <w:t>30</w:t>
        </w:r>
        <w:r>
          <w:rPr>
            <w:noProof/>
            <w:webHidden/>
          </w:rPr>
          <w:fldChar w:fldCharType="end"/>
        </w:r>
      </w:hyperlink>
    </w:p>
    <w:p w14:paraId="4D4E7DEF" w14:textId="77777777" w:rsidR="00C40B18" w:rsidRDefault="00C40B18">
      <w:pPr>
        <w:pStyle w:val="TOC4"/>
        <w:rPr>
          <w:rFonts w:asciiTheme="minorHAnsi" w:eastAsiaTheme="minorEastAsia" w:hAnsiTheme="minorHAnsi" w:cstheme="minorBidi"/>
          <w:noProof/>
          <w:lang w:eastAsia="de-CH"/>
        </w:rPr>
      </w:pPr>
      <w:hyperlink w:anchor="_Toc397956687" w:history="1">
        <w:r w:rsidRPr="00E54B9C">
          <w:rPr>
            <w:rStyle w:val="Hyperlink"/>
            <w:noProof/>
          </w:rPr>
          <w:t>4.6.5.1.</w:t>
        </w:r>
        <w:r>
          <w:rPr>
            <w:rFonts w:asciiTheme="minorHAnsi" w:eastAsiaTheme="minorEastAsia" w:hAnsiTheme="minorHAnsi" w:cstheme="minorBidi"/>
            <w:noProof/>
            <w:lang w:eastAsia="de-CH"/>
          </w:rPr>
          <w:tab/>
        </w:r>
        <w:r w:rsidRPr="00E54B9C">
          <w:rPr>
            <w:rStyle w:val="Hyperlink"/>
            <w:noProof/>
          </w:rPr>
          <w:t>Managen der Karten</w:t>
        </w:r>
        <w:r>
          <w:rPr>
            <w:noProof/>
            <w:webHidden/>
          </w:rPr>
          <w:tab/>
        </w:r>
        <w:r>
          <w:rPr>
            <w:noProof/>
            <w:webHidden/>
          </w:rPr>
          <w:fldChar w:fldCharType="begin"/>
        </w:r>
        <w:r>
          <w:rPr>
            <w:noProof/>
            <w:webHidden/>
          </w:rPr>
          <w:instrText xml:space="preserve"> PAGEREF _Toc397956687 \h </w:instrText>
        </w:r>
        <w:r>
          <w:rPr>
            <w:noProof/>
            <w:webHidden/>
          </w:rPr>
        </w:r>
        <w:r>
          <w:rPr>
            <w:noProof/>
            <w:webHidden/>
          </w:rPr>
          <w:fldChar w:fldCharType="separate"/>
        </w:r>
        <w:r>
          <w:rPr>
            <w:noProof/>
            <w:webHidden/>
          </w:rPr>
          <w:t>30</w:t>
        </w:r>
        <w:r>
          <w:rPr>
            <w:noProof/>
            <w:webHidden/>
          </w:rPr>
          <w:fldChar w:fldCharType="end"/>
        </w:r>
      </w:hyperlink>
    </w:p>
    <w:p w14:paraId="57421BE7" w14:textId="77777777" w:rsidR="00C40B18" w:rsidRDefault="00C40B18">
      <w:pPr>
        <w:pStyle w:val="TOC4"/>
        <w:rPr>
          <w:rFonts w:asciiTheme="minorHAnsi" w:eastAsiaTheme="minorEastAsia" w:hAnsiTheme="minorHAnsi" w:cstheme="minorBidi"/>
          <w:noProof/>
          <w:lang w:eastAsia="de-CH"/>
        </w:rPr>
      </w:pPr>
      <w:hyperlink w:anchor="_Toc397956688" w:history="1">
        <w:r w:rsidRPr="00E54B9C">
          <w:rPr>
            <w:rStyle w:val="Hyperlink"/>
            <w:noProof/>
          </w:rPr>
          <w:t>4.6.5.2.</w:t>
        </w:r>
        <w:r>
          <w:rPr>
            <w:rFonts w:asciiTheme="minorHAnsi" w:eastAsiaTheme="minorEastAsia" w:hAnsiTheme="minorHAnsi" w:cstheme="minorBidi"/>
            <w:noProof/>
            <w:lang w:eastAsia="de-CH"/>
          </w:rPr>
          <w:tab/>
        </w:r>
        <w:r w:rsidRPr="00E54B9C">
          <w:rPr>
            <w:rStyle w:val="Hyperlink"/>
            <w:noProof/>
          </w:rPr>
          <w:t>Wahl der Spiellogik</w:t>
        </w:r>
        <w:r>
          <w:rPr>
            <w:noProof/>
            <w:webHidden/>
          </w:rPr>
          <w:tab/>
        </w:r>
        <w:r>
          <w:rPr>
            <w:noProof/>
            <w:webHidden/>
          </w:rPr>
          <w:fldChar w:fldCharType="begin"/>
        </w:r>
        <w:r>
          <w:rPr>
            <w:noProof/>
            <w:webHidden/>
          </w:rPr>
          <w:instrText xml:space="preserve"> PAGEREF _Toc397956688 \h </w:instrText>
        </w:r>
        <w:r>
          <w:rPr>
            <w:noProof/>
            <w:webHidden/>
          </w:rPr>
        </w:r>
        <w:r>
          <w:rPr>
            <w:noProof/>
            <w:webHidden/>
          </w:rPr>
          <w:fldChar w:fldCharType="separate"/>
        </w:r>
        <w:r>
          <w:rPr>
            <w:noProof/>
            <w:webHidden/>
          </w:rPr>
          <w:t>31</w:t>
        </w:r>
        <w:r>
          <w:rPr>
            <w:noProof/>
            <w:webHidden/>
          </w:rPr>
          <w:fldChar w:fldCharType="end"/>
        </w:r>
      </w:hyperlink>
    </w:p>
    <w:p w14:paraId="1E356435" w14:textId="77777777" w:rsidR="00C40B18" w:rsidRDefault="00C40B18">
      <w:pPr>
        <w:pStyle w:val="TOC2"/>
        <w:rPr>
          <w:rFonts w:asciiTheme="minorHAnsi" w:eastAsiaTheme="minorEastAsia" w:hAnsiTheme="minorHAnsi" w:cstheme="minorBidi"/>
          <w:noProof/>
          <w:lang w:eastAsia="de-CH"/>
        </w:rPr>
      </w:pPr>
      <w:hyperlink w:anchor="_Toc397956689" w:history="1">
        <w:r w:rsidRPr="00E54B9C">
          <w:rPr>
            <w:rStyle w:val="Hyperlink"/>
            <w:noProof/>
          </w:rPr>
          <w:t>4.7.</w:t>
        </w:r>
        <w:r>
          <w:rPr>
            <w:rFonts w:asciiTheme="minorHAnsi" w:eastAsiaTheme="minorEastAsia" w:hAnsiTheme="minorHAnsi" w:cstheme="minorBidi"/>
            <w:noProof/>
            <w:lang w:eastAsia="de-CH"/>
          </w:rPr>
          <w:tab/>
        </w:r>
        <w:r w:rsidRPr="00E54B9C">
          <w:rPr>
            <w:rStyle w:val="Hyperlink"/>
            <w:noProof/>
          </w:rPr>
          <w:t>Fazit</w:t>
        </w:r>
        <w:r>
          <w:rPr>
            <w:noProof/>
            <w:webHidden/>
          </w:rPr>
          <w:tab/>
        </w:r>
        <w:r>
          <w:rPr>
            <w:noProof/>
            <w:webHidden/>
          </w:rPr>
          <w:fldChar w:fldCharType="begin"/>
        </w:r>
        <w:r>
          <w:rPr>
            <w:noProof/>
            <w:webHidden/>
          </w:rPr>
          <w:instrText xml:space="preserve"> PAGEREF _Toc397956689 \h </w:instrText>
        </w:r>
        <w:r>
          <w:rPr>
            <w:noProof/>
            <w:webHidden/>
          </w:rPr>
        </w:r>
        <w:r>
          <w:rPr>
            <w:noProof/>
            <w:webHidden/>
          </w:rPr>
          <w:fldChar w:fldCharType="separate"/>
        </w:r>
        <w:r>
          <w:rPr>
            <w:noProof/>
            <w:webHidden/>
          </w:rPr>
          <w:t>32</w:t>
        </w:r>
        <w:r>
          <w:rPr>
            <w:noProof/>
            <w:webHidden/>
          </w:rPr>
          <w:fldChar w:fldCharType="end"/>
        </w:r>
      </w:hyperlink>
    </w:p>
    <w:p w14:paraId="0151FF54" w14:textId="77777777" w:rsidR="00C40B18" w:rsidRDefault="00C40B18">
      <w:pPr>
        <w:pStyle w:val="TOC2"/>
        <w:rPr>
          <w:rFonts w:asciiTheme="minorHAnsi" w:eastAsiaTheme="minorEastAsia" w:hAnsiTheme="minorHAnsi" w:cstheme="minorBidi"/>
          <w:noProof/>
          <w:lang w:eastAsia="de-CH"/>
        </w:rPr>
      </w:pPr>
      <w:hyperlink w:anchor="_Toc397956690" w:history="1">
        <w:r w:rsidRPr="00E54B9C">
          <w:rPr>
            <w:rStyle w:val="Hyperlink"/>
            <w:noProof/>
          </w:rPr>
          <w:t>4.8.</w:t>
        </w:r>
        <w:r>
          <w:rPr>
            <w:rFonts w:asciiTheme="minorHAnsi" w:eastAsiaTheme="minorEastAsia" w:hAnsiTheme="minorHAnsi" w:cstheme="minorBidi"/>
            <w:noProof/>
            <w:lang w:eastAsia="de-CH"/>
          </w:rPr>
          <w:tab/>
        </w:r>
        <w:r w:rsidRPr="00E54B9C">
          <w:rPr>
            <w:rStyle w:val="Hyperlink"/>
            <w:noProof/>
          </w:rPr>
          <w:t>Ausblick</w:t>
        </w:r>
        <w:r>
          <w:rPr>
            <w:noProof/>
            <w:webHidden/>
          </w:rPr>
          <w:tab/>
        </w:r>
        <w:r>
          <w:rPr>
            <w:noProof/>
            <w:webHidden/>
          </w:rPr>
          <w:fldChar w:fldCharType="begin"/>
        </w:r>
        <w:r>
          <w:rPr>
            <w:noProof/>
            <w:webHidden/>
          </w:rPr>
          <w:instrText xml:space="preserve"> PAGEREF _Toc397956690 \h </w:instrText>
        </w:r>
        <w:r>
          <w:rPr>
            <w:noProof/>
            <w:webHidden/>
          </w:rPr>
        </w:r>
        <w:r>
          <w:rPr>
            <w:noProof/>
            <w:webHidden/>
          </w:rPr>
          <w:fldChar w:fldCharType="separate"/>
        </w:r>
        <w:r>
          <w:rPr>
            <w:noProof/>
            <w:webHidden/>
          </w:rPr>
          <w:t>33</w:t>
        </w:r>
        <w:r>
          <w:rPr>
            <w:noProof/>
            <w:webHidden/>
          </w:rPr>
          <w:fldChar w:fldCharType="end"/>
        </w:r>
      </w:hyperlink>
    </w:p>
    <w:p w14:paraId="41BCE43A" w14:textId="77777777" w:rsidR="00C40B18" w:rsidRDefault="00C40B18">
      <w:pPr>
        <w:pStyle w:val="TOC1"/>
        <w:rPr>
          <w:rFonts w:asciiTheme="minorHAnsi" w:eastAsiaTheme="minorEastAsia" w:hAnsiTheme="minorHAnsi" w:cstheme="minorBidi"/>
          <w:noProof/>
          <w:lang w:eastAsia="de-CH"/>
        </w:rPr>
      </w:pPr>
      <w:hyperlink w:anchor="_Toc397956691" w:history="1">
        <w:r w:rsidRPr="00E54B9C">
          <w:rPr>
            <w:rStyle w:val="Hyperlink"/>
            <w:noProof/>
          </w:rPr>
          <w:t>5.</w:t>
        </w:r>
        <w:r>
          <w:rPr>
            <w:rFonts w:asciiTheme="minorHAnsi" w:eastAsiaTheme="minorEastAsia" w:hAnsiTheme="minorHAnsi" w:cstheme="minorBidi"/>
            <w:noProof/>
            <w:lang w:eastAsia="de-CH"/>
          </w:rPr>
          <w:tab/>
        </w:r>
        <w:r w:rsidRPr="00E54B9C">
          <w:rPr>
            <w:rStyle w:val="Hyperlink"/>
            <w:noProof/>
          </w:rPr>
          <w:t>Diskussion des eignen Beitrags</w:t>
        </w:r>
        <w:r>
          <w:rPr>
            <w:noProof/>
            <w:webHidden/>
          </w:rPr>
          <w:tab/>
        </w:r>
        <w:r>
          <w:rPr>
            <w:noProof/>
            <w:webHidden/>
          </w:rPr>
          <w:fldChar w:fldCharType="begin"/>
        </w:r>
        <w:r>
          <w:rPr>
            <w:noProof/>
            <w:webHidden/>
          </w:rPr>
          <w:instrText xml:space="preserve"> PAGEREF _Toc397956691 \h </w:instrText>
        </w:r>
        <w:r>
          <w:rPr>
            <w:noProof/>
            <w:webHidden/>
          </w:rPr>
        </w:r>
        <w:r>
          <w:rPr>
            <w:noProof/>
            <w:webHidden/>
          </w:rPr>
          <w:fldChar w:fldCharType="separate"/>
        </w:r>
        <w:r>
          <w:rPr>
            <w:noProof/>
            <w:webHidden/>
          </w:rPr>
          <w:t>34</w:t>
        </w:r>
        <w:r>
          <w:rPr>
            <w:noProof/>
            <w:webHidden/>
          </w:rPr>
          <w:fldChar w:fldCharType="end"/>
        </w:r>
      </w:hyperlink>
    </w:p>
    <w:p w14:paraId="068C4D15" w14:textId="77777777" w:rsidR="00C40B18" w:rsidRDefault="00C40B18">
      <w:pPr>
        <w:pStyle w:val="TOC2"/>
        <w:rPr>
          <w:rFonts w:asciiTheme="minorHAnsi" w:eastAsiaTheme="minorEastAsia" w:hAnsiTheme="minorHAnsi" w:cstheme="minorBidi"/>
          <w:noProof/>
          <w:lang w:eastAsia="de-CH"/>
        </w:rPr>
      </w:pPr>
      <w:hyperlink w:anchor="_Toc397956692" w:history="1">
        <w:r w:rsidRPr="00E54B9C">
          <w:rPr>
            <w:rStyle w:val="Hyperlink"/>
            <w:noProof/>
          </w:rPr>
          <w:t>5.1.</w:t>
        </w:r>
        <w:r>
          <w:rPr>
            <w:rFonts w:asciiTheme="minorHAnsi" w:eastAsiaTheme="minorEastAsia" w:hAnsiTheme="minorHAnsi" w:cstheme="minorBidi"/>
            <w:noProof/>
            <w:lang w:eastAsia="de-CH"/>
          </w:rPr>
          <w:tab/>
        </w:r>
        <w:r w:rsidRPr="00E54B9C">
          <w:rPr>
            <w:rStyle w:val="Hyperlink"/>
            <w:noProof/>
          </w:rPr>
          <w:t>Studieren der RFID Technologie und Bauen eines Reader mittels eines Arduinos und einem RFID Shield</w:t>
        </w:r>
        <w:r>
          <w:rPr>
            <w:noProof/>
            <w:webHidden/>
          </w:rPr>
          <w:tab/>
        </w:r>
        <w:r>
          <w:rPr>
            <w:noProof/>
            <w:webHidden/>
          </w:rPr>
          <w:fldChar w:fldCharType="begin"/>
        </w:r>
        <w:r>
          <w:rPr>
            <w:noProof/>
            <w:webHidden/>
          </w:rPr>
          <w:instrText xml:space="preserve"> PAGEREF _Toc397956692 \h </w:instrText>
        </w:r>
        <w:r>
          <w:rPr>
            <w:noProof/>
            <w:webHidden/>
          </w:rPr>
        </w:r>
        <w:r>
          <w:rPr>
            <w:noProof/>
            <w:webHidden/>
          </w:rPr>
          <w:fldChar w:fldCharType="separate"/>
        </w:r>
        <w:r>
          <w:rPr>
            <w:noProof/>
            <w:webHidden/>
          </w:rPr>
          <w:t>34</w:t>
        </w:r>
        <w:r>
          <w:rPr>
            <w:noProof/>
            <w:webHidden/>
          </w:rPr>
          <w:fldChar w:fldCharType="end"/>
        </w:r>
      </w:hyperlink>
    </w:p>
    <w:p w14:paraId="4F75CC8F" w14:textId="77777777" w:rsidR="00C40B18" w:rsidRDefault="00C40B18">
      <w:pPr>
        <w:pStyle w:val="TOC2"/>
        <w:rPr>
          <w:rFonts w:asciiTheme="minorHAnsi" w:eastAsiaTheme="minorEastAsia" w:hAnsiTheme="minorHAnsi" w:cstheme="minorBidi"/>
          <w:noProof/>
          <w:lang w:eastAsia="de-CH"/>
        </w:rPr>
      </w:pPr>
      <w:hyperlink w:anchor="_Toc397956693" w:history="1">
        <w:r w:rsidRPr="00E54B9C">
          <w:rPr>
            <w:rStyle w:val="Hyperlink"/>
            <w:noProof/>
          </w:rPr>
          <w:t>5.2.</w:t>
        </w:r>
        <w:r>
          <w:rPr>
            <w:rFonts w:asciiTheme="minorHAnsi" w:eastAsiaTheme="minorEastAsia" w:hAnsiTheme="minorHAnsi" w:cstheme="minorBidi"/>
            <w:noProof/>
            <w:lang w:eastAsia="de-CH"/>
          </w:rPr>
          <w:tab/>
        </w:r>
        <w:r w:rsidRPr="00E54B9C">
          <w:rPr>
            <w:rStyle w:val="Hyperlink"/>
            <w:noProof/>
          </w:rPr>
          <w:t>Dokumentieren von Herausforderungen beim Bauen eines RFID Readers</w:t>
        </w:r>
        <w:r>
          <w:rPr>
            <w:noProof/>
            <w:webHidden/>
          </w:rPr>
          <w:tab/>
        </w:r>
        <w:r>
          <w:rPr>
            <w:noProof/>
            <w:webHidden/>
          </w:rPr>
          <w:fldChar w:fldCharType="begin"/>
        </w:r>
        <w:r>
          <w:rPr>
            <w:noProof/>
            <w:webHidden/>
          </w:rPr>
          <w:instrText xml:space="preserve"> PAGEREF _Toc397956693 \h </w:instrText>
        </w:r>
        <w:r>
          <w:rPr>
            <w:noProof/>
            <w:webHidden/>
          </w:rPr>
        </w:r>
        <w:r>
          <w:rPr>
            <w:noProof/>
            <w:webHidden/>
          </w:rPr>
          <w:fldChar w:fldCharType="separate"/>
        </w:r>
        <w:r>
          <w:rPr>
            <w:noProof/>
            <w:webHidden/>
          </w:rPr>
          <w:t>34</w:t>
        </w:r>
        <w:r>
          <w:rPr>
            <w:noProof/>
            <w:webHidden/>
          </w:rPr>
          <w:fldChar w:fldCharType="end"/>
        </w:r>
      </w:hyperlink>
    </w:p>
    <w:p w14:paraId="7535710C" w14:textId="77777777" w:rsidR="00C40B18" w:rsidRDefault="00C40B18">
      <w:pPr>
        <w:pStyle w:val="TOC2"/>
        <w:rPr>
          <w:rFonts w:asciiTheme="minorHAnsi" w:eastAsiaTheme="minorEastAsia" w:hAnsiTheme="minorHAnsi" w:cstheme="minorBidi"/>
          <w:noProof/>
          <w:lang w:eastAsia="de-CH"/>
        </w:rPr>
      </w:pPr>
      <w:hyperlink w:anchor="_Toc397956694" w:history="1">
        <w:r w:rsidRPr="00E54B9C">
          <w:rPr>
            <w:rStyle w:val="Hyperlink"/>
            <w:noProof/>
          </w:rPr>
          <w:t>5.3.</w:t>
        </w:r>
        <w:r>
          <w:rPr>
            <w:rFonts w:asciiTheme="minorHAnsi" w:eastAsiaTheme="minorEastAsia" w:hAnsiTheme="minorHAnsi" w:cstheme="minorBidi"/>
            <w:noProof/>
            <w:lang w:eastAsia="de-CH"/>
          </w:rPr>
          <w:tab/>
        </w:r>
        <w:r w:rsidRPr="00E54B9C">
          <w:rPr>
            <w:rStyle w:val="Hyperlink"/>
            <w:noProof/>
          </w:rPr>
          <w:t>Machbarkeitsanalyse zum Auslesen unserer neuen Campus Card</w:t>
        </w:r>
        <w:r>
          <w:rPr>
            <w:noProof/>
            <w:webHidden/>
          </w:rPr>
          <w:tab/>
        </w:r>
        <w:r>
          <w:rPr>
            <w:noProof/>
            <w:webHidden/>
          </w:rPr>
          <w:fldChar w:fldCharType="begin"/>
        </w:r>
        <w:r>
          <w:rPr>
            <w:noProof/>
            <w:webHidden/>
          </w:rPr>
          <w:instrText xml:space="preserve"> PAGEREF _Toc397956694 \h </w:instrText>
        </w:r>
        <w:r>
          <w:rPr>
            <w:noProof/>
            <w:webHidden/>
          </w:rPr>
        </w:r>
        <w:r>
          <w:rPr>
            <w:noProof/>
            <w:webHidden/>
          </w:rPr>
          <w:fldChar w:fldCharType="separate"/>
        </w:r>
        <w:r>
          <w:rPr>
            <w:noProof/>
            <w:webHidden/>
          </w:rPr>
          <w:t>35</w:t>
        </w:r>
        <w:r>
          <w:rPr>
            <w:noProof/>
            <w:webHidden/>
          </w:rPr>
          <w:fldChar w:fldCharType="end"/>
        </w:r>
      </w:hyperlink>
    </w:p>
    <w:p w14:paraId="1E3ED72B" w14:textId="77777777" w:rsidR="00C40B18" w:rsidRDefault="00C40B18">
      <w:pPr>
        <w:pStyle w:val="TOC2"/>
        <w:rPr>
          <w:rFonts w:asciiTheme="minorHAnsi" w:eastAsiaTheme="minorEastAsia" w:hAnsiTheme="minorHAnsi" w:cstheme="minorBidi"/>
          <w:noProof/>
          <w:lang w:eastAsia="de-CH"/>
        </w:rPr>
      </w:pPr>
      <w:hyperlink w:anchor="_Toc397956695" w:history="1">
        <w:r w:rsidRPr="00E54B9C">
          <w:rPr>
            <w:rStyle w:val="Hyperlink"/>
            <w:noProof/>
          </w:rPr>
          <w:t>5.4.</w:t>
        </w:r>
        <w:r>
          <w:rPr>
            <w:rFonts w:asciiTheme="minorHAnsi" w:eastAsiaTheme="minorEastAsia" w:hAnsiTheme="minorHAnsi" w:cstheme="minorBidi"/>
            <w:noProof/>
            <w:lang w:eastAsia="de-CH"/>
          </w:rPr>
          <w:tab/>
        </w:r>
        <w:r w:rsidRPr="00E54B9C">
          <w:rPr>
            <w:rStyle w:val="Hyperlink"/>
            <w:noProof/>
          </w:rPr>
          <w:t>Spiel in Python und mit einem Arduino</w:t>
        </w:r>
        <w:r>
          <w:rPr>
            <w:noProof/>
            <w:webHidden/>
          </w:rPr>
          <w:tab/>
        </w:r>
        <w:r>
          <w:rPr>
            <w:noProof/>
            <w:webHidden/>
          </w:rPr>
          <w:fldChar w:fldCharType="begin"/>
        </w:r>
        <w:r>
          <w:rPr>
            <w:noProof/>
            <w:webHidden/>
          </w:rPr>
          <w:instrText xml:space="preserve"> PAGEREF _Toc397956695 \h </w:instrText>
        </w:r>
        <w:r>
          <w:rPr>
            <w:noProof/>
            <w:webHidden/>
          </w:rPr>
        </w:r>
        <w:r>
          <w:rPr>
            <w:noProof/>
            <w:webHidden/>
          </w:rPr>
          <w:fldChar w:fldCharType="separate"/>
        </w:r>
        <w:r>
          <w:rPr>
            <w:noProof/>
            <w:webHidden/>
          </w:rPr>
          <w:t>37</w:t>
        </w:r>
        <w:r>
          <w:rPr>
            <w:noProof/>
            <w:webHidden/>
          </w:rPr>
          <w:fldChar w:fldCharType="end"/>
        </w:r>
      </w:hyperlink>
    </w:p>
    <w:p w14:paraId="6BD13F32" w14:textId="77777777" w:rsidR="00C40B18" w:rsidRDefault="00C40B18">
      <w:pPr>
        <w:pStyle w:val="TOC1"/>
        <w:rPr>
          <w:rFonts w:asciiTheme="minorHAnsi" w:eastAsiaTheme="minorEastAsia" w:hAnsiTheme="minorHAnsi" w:cstheme="minorBidi"/>
          <w:noProof/>
          <w:lang w:eastAsia="de-CH"/>
        </w:rPr>
      </w:pPr>
      <w:hyperlink w:anchor="_Toc397956696" w:history="1">
        <w:r w:rsidRPr="00E54B9C">
          <w:rPr>
            <w:rStyle w:val="Hyperlink"/>
            <w:noProof/>
          </w:rPr>
          <w:t>6.</w:t>
        </w:r>
        <w:r>
          <w:rPr>
            <w:rFonts w:asciiTheme="minorHAnsi" w:eastAsiaTheme="minorEastAsia" w:hAnsiTheme="minorHAnsi" w:cstheme="minorBidi"/>
            <w:noProof/>
            <w:lang w:eastAsia="de-CH"/>
          </w:rPr>
          <w:tab/>
        </w:r>
        <w:r w:rsidRPr="00E54B9C">
          <w:rPr>
            <w:rStyle w:val="Hyperlink"/>
            <w:noProof/>
          </w:rPr>
          <w:t>Schlussfolgerungen</w:t>
        </w:r>
        <w:r>
          <w:rPr>
            <w:noProof/>
            <w:webHidden/>
          </w:rPr>
          <w:tab/>
        </w:r>
        <w:r>
          <w:rPr>
            <w:noProof/>
            <w:webHidden/>
          </w:rPr>
          <w:fldChar w:fldCharType="begin"/>
        </w:r>
        <w:r>
          <w:rPr>
            <w:noProof/>
            <w:webHidden/>
          </w:rPr>
          <w:instrText xml:space="preserve"> PAGEREF _Toc397956696 \h </w:instrText>
        </w:r>
        <w:r>
          <w:rPr>
            <w:noProof/>
            <w:webHidden/>
          </w:rPr>
        </w:r>
        <w:r>
          <w:rPr>
            <w:noProof/>
            <w:webHidden/>
          </w:rPr>
          <w:fldChar w:fldCharType="separate"/>
        </w:r>
        <w:r>
          <w:rPr>
            <w:noProof/>
            <w:webHidden/>
          </w:rPr>
          <w:t>38</w:t>
        </w:r>
        <w:r>
          <w:rPr>
            <w:noProof/>
            <w:webHidden/>
          </w:rPr>
          <w:fldChar w:fldCharType="end"/>
        </w:r>
      </w:hyperlink>
    </w:p>
    <w:p w14:paraId="5572524E" w14:textId="77777777" w:rsidR="00C40B18" w:rsidRDefault="00C40B18">
      <w:pPr>
        <w:pStyle w:val="TOC1"/>
        <w:rPr>
          <w:rFonts w:asciiTheme="minorHAnsi" w:eastAsiaTheme="minorEastAsia" w:hAnsiTheme="minorHAnsi" w:cstheme="minorBidi"/>
          <w:noProof/>
          <w:lang w:eastAsia="de-CH"/>
        </w:rPr>
      </w:pPr>
      <w:hyperlink w:anchor="_Toc397956697" w:history="1">
        <w:r w:rsidRPr="00E54B9C">
          <w:rPr>
            <w:rStyle w:val="Hyperlink"/>
            <w:noProof/>
          </w:rPr>
          <w:t>7.</w:t>
        </w:r>
        <w:r>
          <w:rPr>
            <w:rFonts w:asciiTheme="minorHAnsi" w:eastAsiaTheme="minorEastAsia" w:hAnsiTheme="minorHAnsi" w:cstheme="minorBidi"/>
            <w:noProof/>
            <w:lang w:eastAsia="de-CH"/>
          </w:rPr>
          <w:tab/>
        </w:r>
        <w:r w:rsidRPr="00E54B9C">
          <w:rPr>
            <w:rStyle w:val="Hyperlink"/>
            <w:noProof/>
          </w:rPr>
          <w:t>Literaturverzeichnis</w:t>
        </w:r>
        <w:r>
          <w:rPr>
            <w:noProof/>
            <w:webHidden/>
          </w:rPr>
          <w:tab/>
        </w:r>
        <w:r>
          <w:rPr>
            <w:noProof/>
            <w:webHidden/>
          </w:rPr>
          <w:fldChar w:fldCharType="begin"/>
        </w:r>
        <w:r>
          <w:rPr>
            <w:noProof/>
            <w:webHidden/>
          </w:rPr>
          <w:instrText xml:space="preserve"> PAGEREF _Toc397956697 \h </w:instrText>
        </w:r>
        <w:r>
          <w:rPr>
            <w:noProof/>
            <w:webHidden/>
          </w:rPr>
        </w:r>
        <w:r>
          <w:rPr>
            <w:noProof/>
            <w:webHidden/>
          </w:rPr>
          <w:fldChar w:fldCharType="separate"/>
        </w:r>
        <w:r>
          <w:rPr>
            <w:noProof/>
            <w:webHidden/>
          </w:rPr>
          <w:t>39</w:t>
        </w:r>
        <w:r>
          <w:rPr>
            <w:noProof/>
            <w:webHidden/>
          </w:rPr>
          <w:fldChar w:fldCharType="end"/>
        </w:r>
      </w:hyperlink>
    </w:p>
    <w:p w14:paraId="1DCC5EF8" w14:textId="77777777" w:rsidR="00C40B18" w:rsidRDefault="00C40B18">
      <w:pPr>
        <w:pStyle w:val="TOC1"/>
        <w:rPr>
          <w:rFonts w:asciiTheme="minorHAnsi" w:eastAsiaTheme="minorEastAsia" w:hAnsiTheme="minorHAnsi" w:cstheme="minorBidi"/>
          <w:noProof/>
          <w:lang w:eastAsia="de-CH"/>
        </w:rPr>
      </w:pPr>
      <w:hyperlink w:anchor="_Toc397956698" w:history="1">
        <w:r w:rsidRPr="00E54B9C">
          <w:rPr>
            <w:rStyle w:val="Hyperlink"/>
            <w:noProof/>
          </w:rPr>
          <w:t>8.</w:t>
        </w:r>
        <w:r>
          <w:rPr>
            <w:rFonts w:asciiTheme="minorHAnsi" w:eastAsiaTheme="minorEastAsia" w:hAnsiTheme="minorHAnsi" w:cstheme="minorBidi"/>
            <w:noProof/>
            <w:lang w:eastAsia="de-CH"/>
          </w:rPr>
          <w:tab/>
        </w:r>
        <w:r w:rsidRPr="00E54B9C">
          <w:rPr>
            <w:rStyle w:val="Hyperlink"/>
            <w:noProof/>
          </w:rPr>
          <w:t>Anhang</w:t>
        </w:r>
        <w:r>
          <w:rPr>
            <w:noProof/>
            <w:webHidden/>
          </w:rPr>
          <w:tab/>
        </w:r>
        <w:r>
          <w:rPr>
            <w:noProof/>
            <w:webHidden/>
          </w:rPr>
          <w:fldChar w:fldCharType="begin"/>
        </w:r>
        <w:r>
          <w:rPr>
            <w:noProof/>
            <w:webHidden/>
          </w:rPr>
          <w:instrText xml:space="preserve"> PAGEREF _Toc397956698 \h </w:instrText>
        </w:r>
        <w:r>
          <w:rPr>
            <w:noProof/>
            <w:webHidden/>
          </w:rPr>
        </w:r>
        <w:r>
          <w:rPr>
            <w:noProof/>
            <w:webHidden/>
          </w:rPr>
          <w:fldChar w:fldCharType="separate"/>
        </w:r>
        <w:r>
          <w:rPr>
            <w:noProof/>
            <w:webHidden/>
          </w:rPr>
          <w:t>40</w:t>
        </w:r>
        <w:r>
          <w:rPr>
            <w:noProof/>
            <w:webHidden/>
          </w:rPr>
          <w:fldChar w:fldCharType="end"/>
        </w:r>
      </w:hyperlink>
    </w:p>
    <w:p w14:paraId="44640166" w14:textId="77777777" w:rsidR="00C40B18" w:rsidRDefault="00C40B18">
      <w:pPr>
        <w:pStyle w:val="TOC2"/>
        <w:rPr>
          <w:rFonts w:asciiTheme="minorHAnsi" w:eastAsiaTheme="minorEastAsia" w:hAnsiTheme="minorHAnsi" w:cstheme="minorBidi"/>
          <w:noProof/>
          <w:lang w:eastAsia="de-CH"/>
        </w:rPr>
      </w:pPr>
      <w:hyperlink w:anchor="_Toc397956699" w:history="1">
        <w:r w:rsidRPr="00E54B9C">
          <w:rPr>
            <w:rStyle w:val="Hyperlink"/>
            <w:noProof/>
          </w:rPr>
          <w:t>8.1.</w:t>
        </w:r>
        <w:r>
          <w:rPr>
            <w:rFonts w:asciiTheme="minorHAnsi" w:eastAsiaTheme="minorEastAsia" w:hAnsiTheme="minorHAnsi" w:cstheme="minorBidi"/>
            <w:noProof/>
            <w:lang w:eastAsia="de-CH"/>
          </w:rPr>
          <w:tab/>
        </w:r>
        <w:r w:rsidRPr="00E54B9C">
          <w:rPr>
            <w:rStyle w:val="Hyperlink"/>
            <w:noProof/>
          </w:rPr>
          <w:t>Glossar</w:t>
        </w:r>
        <w:r>
          <w:rPr>
            <w:noProof/>
            <w:webHidden/>
          </w:rPr>
          <w:tab/>
        </w:r>
        <w:r>
          <w:rPr>
            <w:noProof/>
            <w:webHidden/>
          </w:rPr>
          <w:fldChar w:fldCharType="begin"/>
        </w:r>
        <w:r>
          <w:rPr>
            <w:noProof/>
            <w:webHidden/>
          </w:rPr>
          <w:instrText xml:space="preserve"> PAGEREF _Toc397956699 \h </w:instrText>
        </w:r>
        <w:r>
          <w:rPr>
            <w:noProof/>
            <w:webHidden/>
          </w:rPr>
        </w:r>
        <w:r>
          <w:rPr>
            <w:noProof/>
            <w:webHidden/>
          </w:rPr>
          <w:fldChar w:fldCharType="separate"/>
        </w:r>
        <w:r>
          <w:rPr>
            <w:noProof/>
            <w:webHidden/>
          </w:rPr>
          <w:t>40</w:t>
        </w:r>
        <w:r>
          <w:rPr>
            <w:noProof/>
            <w:webHidden/>
          </w:rPr>
          <w:fldChar w:fldCharType="end"/>
        </w:r>
      </w:hyperlink>
    </w:p>
    <w:p w14:paraId="420ED2F4" w14:textId="77777777" w:rsidR="005279A3" w:rsidRPr="00CF25F1" w:rsidRDefault="006723BB" w:rsidP="00D81415">
      <w:pPr>
        <w:spacing w:before="0" w:after="0" w:line="240" w:lineRule="auto"/>
        <w:jc w:val="left"/>
      </w:pPr>
      <w:r w:rsidRPr="00CF25F1">
        <w:fldChar w:fldCharType="end"/>
      </w:r>
      <w:r w:rsidR="005279A3" w:rsidRPr="00CF25F1">
        <w:br w:type="page"/>
      </w:r>
    </w:p>
    <w:p w14:paraId="5BC68FD4" w14:textId="77777777" w:rsidR="00997F52" w:rsidRDefault="00997F52" w:rsidP="00997F52">
      <w:pPr>
        <w:pStyle w:val="Heading1"/>
        <w:numPr>
          <w:ilvl w:val="0"/>
          <w:numId w:val="0"/>
        </w:numPr>
      </w:pPr>
      <w:bookmarkStart w:id="2" w:name="_Toc397956646"/>
      <w:r>
        <w:lastRenderedPageBreak/>
        <w:t>Verzeichnisse</w:t>
      </w:r>
      <w:bookmarkEnd w:id="2"/>
    </w:p>
    <w:p w14:paraId="014D535F" w14:textId="268D4CB7" w:rsidR="00997F52" w:rsidRDefault="00997F52" w:rsidP="00997F52">
      <w:pPr>
        <w:pStyle w:val="Heading2"/>
        <w:numPr>
          <w:ilvl w:val="0"/>
          <w:numId w:val="0"/>
        </w:numPr>
      </w:pPr>
      <w:bookmarkStart w:id="3" w:name="_Toc397956647"/>
      <w:r>
        <w:t>Abbildungsverzeichnis</w:t>
      </w:r>
      <w:bookmarkEnd w:id="3"/>
    </w:p>
    <w:p w14:paraId="6F5C583E" w14:textId="77777777" w:rsidR="00134687" w:rsidRDefault="00134687">
      <w:pPr>
        <w:pStyle w:val="TableofFigures"/>
        <w:tabs>
          <w:tab w:val="right" w:leader="dot" w:pos="9062"/>
        </w:tabs>
        <w:rPr>
          <w:rFonts w:asciiTheme="minorHAnsi" w:eastAsiaTheme="minorEastAsia" w:hAnsiTheme="minorHAnsi" w:cstheme="minorBidi"/>
          <w:noProof/>
          <w:lang w:eastAsia="de-CH"/>
        </w:rPr>
      </w:pPr>
      <w:r>
        <w:fldChar w:fldCharType="begin"/>
      </w:r>
      <w:r>
        <w:instrText xml:space="preserve"> TOC \h \z \c "Abbildung" </w:instrText>
      </w:r>
      <w:r>
        <w:fldChar w:fldCharType="separate"/>
      </w:r>
      <w:hyperlink w:anchor="_Toc397784528" w:history="1">
        <w:r w:rsidRPr="003758EC">
          <w:rPr>
            <w:rStyle w:val="Hyperlink"/>
            <w:noProof/>
          </w:rPr>
          <w:t>Abbildung 1: Aufgabenstellung</w:t>
        </w:r>
        <w:r>
          <w:rPr>
            <w:noProof/>
            <w:webHidden/>
          </w:rPr>
          <w:tab/>
        </w:r>
        <w:r>
          <w:rPr>
            <w:noProof/>
            <w:webHidden/>
          </w:rPr>
          <w:fldChar w:fldCharType="begin"/>
        </w:r>
        <w:r>
          <w:rPr>
            <w:noProof/>
            <w:webHidden/>
          </w:rPr>
          <w:instrText xml:space="preserve"> PAGEREF _Toc397784528 \h </w:instrText>
        </w:r>
        <w:r>
          <w:rPr>
            <w:noProof/>
            <w:webHidden/>
          </w:rPr>
        </w:r>
        <w:r>
          <w:rPr>
            <w:noProof/>
            <w:webHidden/>
          </w:rPr>
          <w:fldChar w:fldCharType="separate"/>
        </w:r>
        <w:r w:rsidR="00C57CA5">
          <w:rPr>
            <w:noProof/>
            <w:webHidden/>
          </w:rPr>
          <w:t>8</w:t>
        </w:r>
        <w:r>
          <w:rPr>
            <w:noProof/>
            <w:webHidden/>
          </w:rPr>
          <w:fldChar w:fldCharType="end"/>
        </w:r>
      </w:hyperlink>
    </w:p>
    <w:p w14:paraId="44B23DA1"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29" w:history="1">
        <w:r w:rsidR="00134687" w:rsidRPr="003758EC">
          <w:rPr>
            <w:rStyle w:val="Hyperlink"/>
            <w:noProof/>
          </w:rPr>
          <w:t>Abbildung 2: Übersicht RFID Typen, aus dem RFID Handbuch - Finkenzeller, Abbildung 2.18</w:t>
        </w:r>
        <w:r w:rsidR="00134687">
          <w:rPr>
            <w:noProof/>
            <w:webHidden/>
          </w:rPr>
          <w:tab/>
        </w:r>
        <w:r w:rsidR="00134687">
          <w:rPr>
            <w:noProof/>
            <w:webHidden/>
          </w:rPr>
          <w:fldChar w:fldCharType="begin"/>
        </w:r>
        <w:r w:rsidR="00134687">
          <w:rPr>
            <w:noProof/>
            <w:webHidden/>
          </w:rPr>
          <w:instrText xml:space="preserve"> PAGEREF _Toc397784529 \h </w:instrText>
        </w:r>
        <w:r w:rsidR="00134687">
          <w:rPr>
            <w:noProof/>
            <w:webHidden/>
          </w:rPr>
        </w:r>
        <w:r w:rsidR="00134687">
          <w:rPr>
            <w:noProof/>
            <w:webHidden/>
          </w:rPr>
          <w:fldChar w:fldCharType="separate"/>
        </w:r>
        <w:r w:rsidR="00C57CA5">
          <w:rPr>
            <w:noProof/>
            <w:webHidden/>
          </w:rPr>
          <w:t>11</w:t>
        </w:r>
        <w:r w:rsidR="00134687">
          <w:rPr>
            <w:noProof/>
            <w:webHidden/>
          </w:rPr>
          <w:fldChar w:fldCharType="end"/>
        </w:r>
      </w:hyperlink>
    </w:p>
    <w:p w14:paraId="04F3341D"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0" w:history="1">
        <w:r w:rsidR="00134687" w:rsidRPr="003758EC">
          <w:rPr>
            <w:rStyle w:val="Hyperlink"/>
            <w:noProof/>
          </w:rPr>
          <w:t>Abbildung 3: RFID Kommunikationsprotokoll nach ISO 14443</w:t>
        </w:r>
        <w:r w:rsidR="00134687">
          <w:rPr>
            <w:noProof/>
            <w:webHidden/>
          </w:rPr>
          <w:tab/>
        </w:r>
        <w:r w:rsidR="00134687">
          <w:rPr>
            <w:noProof/>
            <w:webHidden/>
          </w:rPr>
          <w:fldChar w:fldCharType="begin"/>
        </w:r>
        <w:r w:rsidR="00134687">
          <w:rPr>
            <w:noProof/>
            <w:webHidden/>
          </w:rPr>
          <w:instrText xml:space="preserve"> PAGEREF _Toc397784530 \h </w:instrText>
        </w:r>
        <w:r w:rsidR="00134687">
          <w:rPr>
            <w:noProof/>
            <w:webHidden/>
          </w:rPr>
        </w:r>
        <w:r w:rsidR="00134687">
          <w:rPr>
            <w:noProof/>
            <w:webHidden/>
          </w:rPr>
          <w:fldChar w:fldCharType="separate"/>
        </w:r>
        <w:r w:rsidR="00C57CA5">
          <w:rPr>
            <w:noProof/>
            <w:webHidden/>
          </w:rPr>
          <w:t>12</w:t>
        </w:r>
        <w:r w:rsidR="00134687">
          <w:rPr>
            <w:noProof/>
            <w:webHidden/>
          </w:rPr>
          <w:fldChar w:fldCharType="end"/>
        </w:r>
      </w:hyperlink>
    </w:p>
    <w:p w14:paraId="01230239"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1" w:history="1">
        <w:r w:rsidR="00134687" w:rsidRPr="003758EC">
          <w:rPr>
            <w:rStyle w:val="Hyperlink"/>
            <w:noProof/>
          </w:rPr>
          <w:t>Abbildung 4: Arduino UNO Version 3</w:t>
        </w:r>
        <w:r w:rsidR="00134687">
          <w:rPr>
            <w:noProof/>
            <w:webHidden/>
          </w:rPr>
          <w:tab/>
        </w:r>
        <w:r w:rsidR="00134687">
          <w:rPr>
            <w:noProof/>
            <w:webHidden/>
          </w:rPr>
          <w:fldChar w:fldCharType="begin"/>
        </w:r>
        <w:r w:rsidR="00134687">
          <w:rPr>
            <w:noProof/>
            <w:webHidden/>
          </w:rPr>
          <w:instrText xml:space="preserve"> PAGEREF _Toc397784531 \h </w:instrText>
        </w:r>
        <w:r w:rsidR="00134687">
          <w:rPr>
            <w:noProof/>
            <w:webHidden/>
          </w:rPr>
        </w:r>
        <w:r w:rsidR="00134687">
          <w:rPr>
            <w:noProof/>
            <w:webHidden/>
          </w:rPr>
          <w:fldChar w:fldCharType="separate"/>
        </w:r>
        <w:r w:rsidR="00C57CA5">
          <w:rPr>
            <w:noProof/>
            <w:webHidden/>
          </w:rPr>
          <w:t>13</w:t>
        </w:r>
        <w:r w:rsidR="00134687">
          <w:rPr>
            <w:noProof/>
            <w:webHidden/>
          </w:rPr>
          <w:fldChar w:fldCharType="end"/>
        </w:r>
      </w:hyperlink>
    </w:p>
    <w:p w14:paraId="3718F556"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2" w:history="1">
        <w:r w:rsidR="00134687" w:rsidRPr="003758EC">
          <w:rPr>
            <w:rStyle w:val="Hyperlink"/>
            <w:noProof/>
          </w:rPr>
          <w:t>Abbildung 5: Arduino UNO mit einem XBee RFID Shield</w:t>
        </w:r>
        <w:r w:rsidR="00134687">
          <w:rPr>
            <w:noProof/>
            <w:webHidden/>
          </w:rPr>
          <w:tab/>
        </w:r>
        <w:r w:rsidR="00134687">
          <w:rPr>
            <w:noProof/>
            <w:webHidden/>
          </w:rPr>
          <w:fldChar w:fldCharType="begin"/>
        </w:r>
        <w:r w:rsidR="00134687">
          <w:rPr>
            <w:noProof/>
            <w:webHidden/>
          </w:rPr>
          <w:instrText xml:space="preserve"> PAGEREF _Toc397784532 \h </w:instrText>
        </w:r>
        <w:r w:rsidR="00134687">
          <w:rPr>
            <w:noProof/>
            <w:webHidden/>
          </w:rPr>
        </w:r>
        <w:r w:rsidR="00134687">
          <w:rPr>
            <w:noProof/>
            <w:webHidden/>
          </w:rPr>
          <w:fldChar w:fldCharType="separate"/>
        </w:r>
        <w:r w:rsidR="00C57CA5">
          <w:rPr>
            <w:noProof/>
            <w:webHidden/>
          </w:rPr>
          <w:t>13</w:t>
        </w:r>
        <w:r w:rsidR="00134687">
          <w:rPr>
            <w:noProof/>
            <w:webHidden/>
          </w:rPr>
          <w:fldChar w:fldCharType="end"/>
        </w:r>
      </w:hyperlink>
    </w:p>
    <w:p w14:paraId="5388B9A9"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3" w:history="1">
        <w:r w:rsidR="00134687" w:rsidRPr="003758EC">
          <w:rPr>
            <w:rStyle w:val="Hyperlink"/>
            <w:noProof/>
          </w:rPr>
          <w:t>Abbildung 6: UML RFIDReaderClass</w:t>
        </w:r>
        <w:r w:rsidR="00134687">
          <w:rPr>
            <w:noProof/>
            <w:webHidden/>
          </w:rPr>
          <w:tab/>
        </w:r>
        <w:r w:rsidR="00134687">
          <w:rPr>
            <w:noProof/>
            <w:webHidden/>
          </w:rPr>
          <w:fldChar w:fldCharType="begin"/>
        </w:r>
        <w:r w:rsidR="00134687">
          <w:rPr>
            <w:noProof/>
            <w:webHidden/>
          </w:rPr>
          <w:instrText xml:space="preserve"> PAGEREF _Toc397784533 \h </w:instrText>
        </w:r>
        <w:r w:rsidR="00134687">
          <w:rPr>
            <w:noProof/>
            <w:webHidden/>
          </w:rPr>
        </w:r>
        <w:r w:rsidR="00134687">
          <w:rPr>
            <w:noProof/>
            <w:webHidden/>
          </w:rPr>
          <w:fldChar w:fldCharType="separate"/>
        </w:r>
        <w:r w:rsidR="00C57CA5">
          <w:rPr>
            <w:noProof/>
            <w:webHidden/>
          </w:rPr>
          <w:t>16</w:t>
        </w:r>
        <w:r w:rsidR="00134687">
          <w:rPr>
            <w:noProof/>
            <w:webHidden/>
          </w:rPr>
          <w:fldChar w:fldCharType="end"/>
        </w:r>
      </w:hyperlink>
    </w:p>
    <w:p w14:paraId="3F477065"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4" w:history="1">
        <w:r w:rsidR="00134687" w:rsidRPr="003758EC">
          <w:rPr>
            <w:rStyle w:val="Hyperlink"/>
            <w:noProof/>
          </w:rPr>
          <w:t>Abbildung 7: UML Karten Factory</w:t>
        </w:r>
        <w:r w:rsidR="00134687">
          <w:rPr>
            <w:noProof/>
            <w:webHidden/>
          </w:rPr>
          <w:tab/>
        </w:r>
        <w:r w:rsidR="00134687">
          <w:rPr>
            <w:noProof/>
            <w:webHidden/>
          </w:rPr>
          <w:fldChar w:fldCharType="begin"/>
        </w:r>
        <w:r w:rsidR="00134687">
          <w:rPr>
            <w:noProof/>
            <w:webHidden/>
          </w:rPr>
          <w:instrText xml:space="preserve"> PAGEREF _Toc397784534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32AFB107"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5" w:history="1">
        <w:r w:rsidR="00134687" w:rsidRPr="003758EC">
          <w:rPr>
            <w:rStyle w:val="Hyperlink"/>
            <w:noProof/>
          </w:rPr>
          <w:t>Abbildung 8: UML CardManager</w:t>
        </w:r>
        <w:r w:rsidR="00134687">
          <w:rPr>
            <w:noProof/>
            <w:webHidden/>
          </w:rPr>
          <w:tab/>
        </w:r>
        <w:r w:rsidR="00134687">
          <w:rPr>
            <w:noProof/>
            <w:webHidden/>
          </w:rPr>
          <w:fldChar w:fldCharType="begin"/>
        </w:r>
        <w:r w:rsidR="00134687">
          <w:rPr>
            <w:noProof/>
            <w:webHidden/>
          </w:rPr>
          <w:instrText xml:space="preserve"> PAGEREF _Toc397784535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19272752"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6" w:history="1">
        <w:r w:rsidR="00134687" w:rsidRPr="003758EC">
          <w:rPr>
            <w:rStyle w:val="Hyperlink"/>
            <w:noProof/>
          </w:rPr>
          <w:t>Abbildung 9: UML timeMeasureClass</w:t>
        </w:r>
        <w:r w:rsidR="00134687">
          <w:rPr>
            <w:noProof/>
            <w:webHidden/>
          </w:rPr>
          <w:tab/>
        </w:r>
        <w:r w:rsidR="00134687">
          <w:rPr>
            <w:noProof/>
            <w:webHidden/>
          </w:rPr>
          <w:fldChar w:fldCharType="begin"/>
        </w:r>
        <w:r w:rsidR="00134687">
          <w:rPr>
            <w:noProof/>
            <w:webHidden/>
          </w:rPr>
          <w:instrText xml:space="preserve"> PAGEREF _Toc397784536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0E1C3D19"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7" w:history="1">
        <w:r w:rsidR="00134687" w:rsidRPr="003758EC">
          <w:rPr>
            <w:rStyle w:val="Hyperlink"/>
            <w:noProof/>
          </w:rPr>
          <w:t>Abbildung 10: UML GamePlayManager</w:t>
        </w:r>
        <w:r w:rsidR="00134687">
          <w:rPr>
            <w:noProof/>
            <w:webHidden/>
          </w:rPr>
          <w:tab/>
        </w:r>
        <w:r w:rsidR="00134687">
          <w:rPr>
            <w:noProof/>
            <w:webHidden/>
          </w:rPr>
          <w:fldChar w:fldCharType="begin"/>
        </w:r>
        <w:r w:rsidR="00134687">
          <w:rPr>
            <w:noProof/>
            <w:webHidden/>
          </w:rPr>
          <w:instrText xml:space="preserve"> PAGEREF _Toc397784537 \h </w:instrText>
        </w:r>
        <w:r w:rsidR="00134687">
          <w:rPr>
            <w:noProof/>
            <w:webHidden/>
          </w:rPr>
        </w:r>
        <w:r w:rsidR="00134687">
          <w:rPr>
            <w:noProof/>
            <w:webHidden/>
          </w:rPr>
          <w:fldChar w:fldCharType="separate"/>
        </w:r>
        <w:r w:rsidR="00C57CA5">
          <w:rPr>
            <w:noProof/>
            <w:webHidden/>
          </w:rPr>
          <w:t>18</w:t>
        </w:r>
        <w:r w:rsidR="00134687">
          <w:rPr>
            <w:noProof/>
            <w:webHidden/>
          </w:rPr>
          <w:fldChar w:fldCharType="end"/>
        </w:r>
      </w:hyperlink>
    </w:p>
    <w:p w14:paraId="6C60A66C"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8" w:history="1">
        <w:r w:rsidR="00134687" w:rsidRPr="003758EC">
          <w:rPr>
            <w:rStyle w:val="Hyperlink"/>
            <w:noProof/>
          </w:rPr>
          <w:t>Abbildung 11: UML GamePlayStrategy</w:t>
        </w:r>
        <w:r w:rsidR="00134687">
          <w:rPr>
            <w:noProof/>
            <w:webHidden/>
          </w:rPr>
          <w:tab/>
        </w:r>
        <w:r w:rsidR="00134687">
          <w:rPr>
            <w:noProof/>
            <w:webHidden/>
          </w:rPr>
          <w:fldChar w:fldCharType="begin"/>
        </w:r>
        <w:r w:rsidR="00134687">
          <w:rPr>
            <w:noProof/>
            <w:webHidden/>
          </w:rPr>
          <w:instrText xml:space="preserve"> PAGEREF _Toc397784538 \h </w:instrText>
        </w:r>
        <w:r w:rsidR="00134687">
          <w:rPr>
            <w:noProof/>
            <w:webHidden/>
          </w:rPr>
        </w:r>
        <w:r w:rsidR="00134687">
          <w:rPr>
            <w:noProof/>
            <w:webHidden/>
          </w:rPr>
          <w:fldChar w:fldCharType="separate"/>
        </w:r>
        <w:r w:rsidR="00C57CA5">
          <w:rPr>
            <w:noProof/>
            <w:webHidden/>
          </w:rPr>
          <w:t>18</w:t>
        </w:r>
        <w:r w:rsidR="00134687">
          <w:rPr>
            <w:noProof/>
            <w:webHidden/>
          </w:rPr>
          <w:fldChar w:fldCharType="end"/>
        </w:r>
      </w:hyperlink>
    </w:p>
    <w:p w14:paraId="52DD5BDE"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39" w:history="1">
        <w:r w:rsidR="00134687" w:rsidRPr="003758EC">
          <w:rPr>
            <w:rStyle w:val="Hyperlink"/>
            <w:noProof/>
          </w:rPr>
          <w:t>Abbildung 12: UML MainGUI</w:t>
        </w:r>
        <w:r w:rsidR="00134687">
          <w:rPr>
            <w:noProof/>
            <w:webHidden/>
          </w:rPr>
          <w:tab/>
        </w:r>
        <w:r w:rsidR="00134687">
          <w:rPr>
            <w:noProof/>
            <w:webHidden/>
          </w:rPr>
          <w:fldChar w:fldCharType="begin"/>
        </w:r>
        <w:r w:rsidR="00134687">
          <w:rPr>
            <w:noProof/>
            <w:webHidden/>
          </w:rPr>
          <w:instrText xml:space="preserve"> PAGEREF _Toc397784539 \h </w:instrText>
        </w:r>
        <w:r w:rsidR="00134687">
          <w:rPr>
            <w:noProof/>
            <w:webHidden/>
          </w:rPr>
        </w:r>
        <w:r w:rsidR="00134687">
          <w:rPr>
            <w:noProof/>
            <w:webHidden/>
          </w:rPr>
          <w:fldChar w:fldCharType="separate"/>
        </w:r>
        <w:r w:rsidR="00C57CA5">
          <w:rPr>
            <w:noProof/>
            <w:webHidden/>
          </w:rPr>
          <w:t>19</w:t>
        </w:r>
        <w:r w:rsidR="00134687">
          <w:rPr>
            <w:noProof/>
            <w:webHidden/>
          </w:rPr>
          <w:fldChar w:fldCharType="end"/>
        </w:r>
      </w:hyperlink>
    </w:p>
    <w:p w14:paraId="111A3D60"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0" w:history="1">
        <w:r w:rsidR="00134687" w:rsidRPr="003758EC">
          <w:rPr>
            <w:rStyle w:val="Hyperlink"/>
            <w:noProof/>
          </w:rPr>
          <w:t>Abbildung 13: UML Dialog GUIs</w:t>
        </w:r>
        <w:r w:rsidR="00134687">
          <w:rPr>
            <w:noProof/>
            <w:webHidden/>
          </w:rPr>
          <w:tab/>
        </w:r>
        <w:r w:rsidR="00134687">
          <w:rPr>
            <w:noProof/>
            <w:webHidden/>
          </w:rPr>
          <w:fldChar w:fldCharType="begin"/>
        </w:r>
        <w:r w:rsidR="00134687">
          <w:rPr>
            <w:noProof/>
            <w:webHidden/>
          </w:rPr>
          <w:instrText xml:space="preserve"> PAGEREF _Toc397784540 \h </w:instrText>
        </w:r>
        <w:r w:rsidR="00134687">
          <w:rPr>
            <w:noProof/>
            <w:webHidden/>
          </w:rPr>
        </w:r>
        <w:r w:rsidR="00134687">
          <w:rPr>
            <w:noProof/>
            <w:webHidden/>
          </w:rPr>
          <w:fldChar w:fldCharType="separate"/>
        </w:r>
        <w:r w:rsidR="00C57CA5">
          <w:rPr>
            <w:noProof/>
            <w:webHidden/>
          </w:rPr>
          <w:t>20</w:t>
        </w:r>
        <w:r w:rsidR="00134687">
          <w:rPr>
            <w:noProof/>
            <w:webHidden/>
          </w:rPr>
          <w:fldChar w:fldCharType="end"/>
        </w:r>
      </w:hyperlink>
    </w:p>
    <w:p w14:paraId="36B14AAA"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1" w:history="1">
        <w:r w:rsidR="00134687" w:rsidRPr="003758EC">
          <w:rPr>
            <w:rStyle w:val="Hyperlink"/>
            <w:noProof/>
          </w:rPr>
          <w:t>Abbildung 14: Flow Chart Bedienung Spiel Start</w:t>
        </w:r>
        <w:r w:rsidR="00134687">
          <w:rPr>
            <w:noProof/>
            <w:webHidden/>
          </w:rPr>
          <w:tab/>
        </w:r>
        <w:r w:rsidR="00134687">
          <w:rPr>
            <w:noProof/>
            <w:webHidden/>
          </w:rPr>
          <w:fldChar w:fldCharType="begin"/>
        </w:r>
        <w:r w:rsidR="00134687">
          <w:rPr>
            <w:noProof/>
            <w:webHidden/>
          </w:rPr>
          <w:instrText xml:space="preserve"> PAGEREF _Toc397784541 \h </w:instrText>
        </w:r>
        <w:r w:rsidR="00134687">
          <w:rPr>
            <w:noProof/>
            <w:webHidden/>
          </w:rPr>
        </w:r>
        <w:r w:rsidR="00134687">
          <w:rPr>
            <w:noProof/>
            <w:webHidden/>
          </w:rPr>
          <w:fldChar w:fldCharType="separate"/>
        </w:r>
        <w:r w:rsidR="00C57CA5">
          <w:rPr>
            <w:noProof/>
            <w:webHidden/>
          </w:rPr>
          <w:t>21</w:t>
        </w:r>
        <w:r w:rsidR="00134687">
          <w:rPr>
            <w:noProof/>
            <w:webHidden/>
          </w:rPr>
          <w:fldChar w:fldCharType="end"/>
        </w:r>
      </w:hyperlink>
    </w:p>
    <w:p w14:paraId="4A8A3DD7"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2" w:history="1">
        <w:r w:rsidR="00134687" w:rsidRPr="003758EC">
          <w:rPr>
            <w:rStyle w:val="Hyperlink"/>
            <w:noProof/>
          </w:rPr>
          <w:t>Abbildung 15: Flow Chart Bedienung Kartenkonfiguration</w:t>
        </w:r>
        <w:r w:rsidR="00134687">
          <w:rPr>
            <w:noProof/>
            <w:webHidden/>
          </w:rPr>
          <w:tab/>
        </w:r>
        <w:r w:rsidR="00134687">
          <w:rPr>
            <w:noProof/>
            <w:webHidden/>
          </w:rPr>
          <w:fldChar w:fldCharType="begin"/>
        </w:r>
        <w:r w:rsidR="00134687">
          <w:rPr>
            <w:noProof/>
            <w:webHidden/>
          </w:rPr>
          <w:instrText xml:space="preserve"> PAGEREF _Toc397784542 \h </w:instrText>
        </w:r>
        <w:r w:rsidR="00134687">
          <w:rPr>
            <w:noProof/>
            <w:webHidden/>
          </w:rPr>
        </w:r>
        <w:r w:rsidR="00134687">
          <w:rPr>
            <w:noProof/>
            <w:webHidden/>
          </w:rPr>
          <w:fldChar w:fldCharType="separate"/>
        </w:r>
        <w:r w:rsidR="00C57CA5">
          <w:rPr>
            <w:noProof/>
            <w:webHidden/>
          </w:rPr>
          <w:t>22</w:t>
        </w:r>
        <w:r w:rsidR="00134687">
          <w:rPr>
            <w:noProof/>
            <w:webHidden/>
          </w:rPr>
          <w:fldChar w:fldCharType="end"/>
        </w:r>
      </w:hyperlink>
    </w:p>
    <w:p w14:paraId="34733207"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3" w:history="1">
        <w:r w:rsidR="00134687" w:rsidRPr="003758EC">
          <w:rPr>
            <w:rStyle w:val="Hyperlink"/>
            <w:noProof/>
          </w:rPr>
          <w:t>Abbildung 16: Flow Chart Bedienung Konfiguration Serielle Verbindung</w:t>
        </w:r>
        <w:r w:rsidR="00134687">
          <w:rPr>
            <w:noProof/>
            <w:webHidden/>
          </w:rPr>
          <w:tab/>
        </w:r>
        <w:r w:rsidR="00134687">
          <w:rPr>
            <w:noProof/>
            <w:webHidden/>
          </w:rPr>
          <w:fldChar w:fldCharType="begin"/>
        </w:r>
        <w:r w:rsidR="00134687">
          <w:rPr>
            <w:noProof/>
            <w:webHidden/>
          </w:rPr>
          <w:instrText xml:space="preserve"> PAGEREF _Toc397784543 \h </w:instrText>
        </w:r>
        <w:r w:rsidR="00134687">
          <w:rPr>
            <w:noProof/>
            <w:webHidden/>
          </w:rPr>
        </w:r>
        <w:r w:rsidR="00134687">
          <w:rPr>
            <w:noProof/>
            <w:webHidden/>
          </w:rPr>
          <w:fldChar w:fldCharType="separate"/>
        </w:r>
        <w:r w:rsidR="00C57CA5">
          <w:rPr>
            <w:noProof/>
            <w:webHidden/>
          </w:rPr>
          <w:t>23</w:t>
        </w:r>
        <w:r w:rsidR="00134687">
          <w:rPr>
            <w:noProof/>
            <w:webHidden/>
          </w:rPr>
          <w:fldChar w:fldCharType="end"/>
        </w:r>
      </w:hyperlink>
    </w:p>
    <w:p w14:paraId="425316FA"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4" w:history="1">
        <w:r w:rsidR="00134687" w:rsidRPr="003758EC">
          <w:rPr>
            <w:rStyle w:val="Hyperlink"/>
            <w:noProof/>
          </w:rPr>
          <w:t>Abbildung 17: Flow Chart Bedienung Spielmoduswahl</w:t>
        </w:r>
        <w:r w:rsidR="00134687">
          <w:rPr>
            <w:noProof/>
            <w:webHidden/>
          </w:rPr>
          <w:tab/>
        </w:r>
        <w:r w:rsidR="00134687">
          <w:rPr>
            <w:noProof/>
            <w:webHidden/>
          </w:rPr>
          <w:fldChar w:fldCharType="begin"/>
        </w:r>
        <w:r w:rsidR="00134687">
          <w:rPr>
            <w:noProof/>
            <w:webHidden/>
          </w:rPr>
          <w:instrText xml:space="preserve"> PAGEREF _Toc397784544 \h </w:instrText>
        </w:r>
        <w:r w:rsidR="00134687">
          <w:rPr>
            <w:noProof/>
            <w:webHidden/>
          </w:rPr>
        </w:r>
        <w:r w:rsidR="00134687">
          <w:rPr>
            <w:noProof/>
            <w:webHidden/>
          </w:rPr>
          <w:fldChar w:fldCharType="separate"/>
        </w:r>
        <w:r w:rsidR="00C57CA5">
          <w:rPr>
            <w:noProof/>
            <w:webHidden/>
          </w:rPr>
          <w:t>24</w:t>
        </w:r>
        <w:r w:rsidR="00134687">
          <w:rPr>
            <w:noProof/>
            <w:webHidden/>
          </w:rPr>
          <w:fldChar w:fldCharType="end"/>
        </w:r>
      </w:hyperlink>
    </w:p>
    <w:p w14:paraId="08A545E5"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5" w:history="1">
        <w:r w:rsidR="00134687" w:rsidRPr="003758EC">
          <w:rPr>
            <w:rStyle w:val="Hyperlink"/>
            <w:noProof/>
          </w:rPr>
          <w:t>Abbildung 18: Kartentypen im Angebot von InterCard</w:t>
        </w:r>
        <w:r w:rsidR="00134687">
          <w:rPr>
            <w:noProof/>
            <w:webHidden/>
          </w:rPr>
          <w:tab/>
        </w:r>
        <w:r w:rsidR="00134687">
          <w:rPr>
            <w:noProof/>
            <w:webHidden/>
          </w:rPr>
          <w:fldChar w:fldCharType="begin"/>
        </w:r>
        <w:r w:rsidR="00134687">
          <w:rPr>
            <w:noProof/>
            <w:webHidden/>
          </w:rPr>
          <w:instrText xml:space="preserve"> PAGEREF _Toc397784545 \h </w:instrText>
        </w:r>
        <w:r w:rsidR="00134687">
          <w:rPr>
            <w:noProof/>
            <w:webHidden/>
          </w:rPr>
        </w:r>
        <w:r w:rsidR="00134687">
          <w:rPr>
            <w:noProof/>
            <w:webHidden/>
          </w:rPr>
          <w:fldChar w:fldCharType="separate"/>
        </w:r>
        <w:r w:rsidR="00C57CA5">
          <w:rPr>
            <w:noProof/>
            <w:webHidden/>
          </w:rPr>
          <w:t>29</w:t>
        </w:r>
        <w:r w:rsidR="00134687">
          <w:rPr>
            <w:noProof/>
            <w:webHidden/>
          </w:rPr>
          <w:fldChar w:fldCharType="end"/>
        </w:r>
      </w:hyperlink>
    </w:p>
    <w:p w14:paraId="3C2CD213" w14:textId="77777777" w:rsidR="00134687" w:rsidRPr="00134687" w:rsidRDefault="00134687" w:rsidP="00134687">
      <w:r>
        <w:fldChar w:fldCharType="end"/>
      </w:r>
    </w:p>
    <w:p w14:paraId="792BF61A" w14:textId="15C4D955" w:rsidR="00997F52" w:rsidRDefault="00997F52" w:rsidP="00997F52">
      <w:pPr>
        <w:pStyle w:val="Heading2"/>
        <w:numPr>
          <w:ilvl w:val="0"/>
          <w:numId w:val="0"/>
        </w:numPr>
      </w:pPr>
      <w:bookmarkStart w:id="4" w:name="_Toc397956648"/>
      <w:r>
        <w:t>Tabellenverzeichnis</w:t>
      </w:r>
      <w:bookmarkEnd w:id="4"/>
    </w:p>
    <w:p w14:paraId="2B32CA51" w14:textId="77777777" w:rsidR="00134687" w:rsidRDefault="00134687">
      <w:pPr>
        <w:pStyle w:val="TableofFigures"/>
        <w:tabs>
          <w:tab w:val="right" w:leader="dot" w:pos="9062"/>
        </w:tabs>
        <w:rPr>
          <w:rFonts w:asciiTheme="minorHAnsi" w:eastAsiaTheme="minorEastAsia" w:hAnsiTheme="minorHAnsi" w:cstheme="minorBidi"/>
          <w:noProof/>
          <w:lang w:eastAsia="de-CH"/>
        </w:rPr>
      </w:pPr>
      <w:r>
        <w:fldChar w:fldCharType="begin"/>
      </w:r>
      <w:r>
        <w:instrText xml:space="preserve"> TOC \h \z \c "Tabelle" </w:instrText>
      </w:r>
      <w:r>
        <w:fldChar w:fldCharType="separate"/>
      </w:r>
      <w:hyperlink w:anchor="_Toc397784546" w:history="1">
        <w:r w:rsidRPr="00AB2B18">
          <w:rPr>
            <w:rStyle w:val="Hyperlink"/>
            <w:noProof/>
          </w:rPr>
          <w:t>Tabelle 1: Phase 1 des Projekts</w:t>
        </w:r>
        <w:r>
          <w:rPr>
            <w:noProof/>
            <w:webHidden/>
          </w:rPr>
          <w:tab/>
        </w:r>
        <w:r>
          <w:rPr>
            <w:noProof/>
            <w:webHidden/>
          </w:rPr>
          <w:fldChar w:fldCharType="begin"/>
        </w:r>
        <w:r>
          <w:rPr>
            <w:noProof/>
            <w:webHidden/>
          </w:rPr>
          <w:instrText xml:space="preserve"> PAGEREF _Toc397784546 \h </w:instrText>
        </w:r>
        <w:r>
          <w:rPr>
            <w:noProof/>
            <w:webHidden/>
          </w:rPr>
        </w:r>
        <w:r>
          <w:rPr>
            <w:noProof/>
            <w:webHidden/>
          </w:rPr>
          <w:fldChar w:fldCharType="separate"/>
        </w:r>
        <w:r w:rsidR="00C57CA5">
          <w:rPr>
            <w:noProof/>
            <w:webHidden/>
          </w:rPr>
          <w:t>8</w:t>
        </w:r>
        <w:r>
          <w:rPr>
            <w:noProof/>
            <w:webHidden/>
          </w:rPr>
          <w:fldChar w:fldCharType="end"/>
        </w:r>
      </w:hyperlink>
    </w:p>
    <w:p w14:paraId="56885A9E"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7" w:history="1">
        <w:r w:rsidR="00134687" w:rsidRPr="00AB2B18">
          <w:rPr>
            <w:rStyle w:val="Hyperlink"/>
            <w:noProof/>
          </w:rPr>
          <w:t>Tabelle 2: Phase 2 des Projekts</w:t>
        </w:r>
        <w:r w:rsidR="00134687">
          <w:rPr>
            <w:noProof/>
            <w:webHidden/>
          </w:rPr>
          <w:tab/>
        </w:r>
        <w:r w:rsidR="00134687">
          <w:rPr>
            <w:noProof/>
            <w:webHidden/>
          </w:rPr>
          <w:fldChar w:fldCharType="begin"/>
        </w:r>
        <w:r w:rsidR="00134687">
          <w:rPr>
            <w:noProof/>
            <w:webHidden/>
          </w:rPr>
          <w:instrText xml:space="preserve"> PAGEREF _Toc397784547 \h </w:instrText>
        </w:r>
        <w:r w:rsidR="00134687">
          <w:rPr>
            <w:noProof/>
            <w:webHidden/>
          </w:rPr>
        </w:r>
        <w:r w:rsidR="00134687">
          <w:rPr>
            <w:noProof/>
            <w:webHidden/>
          </w:rPr>
          <w:fldChar w:fldCharType="separate"/>
        </w:r>
        <w:r w:rsidR="00C57CA5">
          <w:rPr>
            <w:noProof/>
            <w:webHidden/>
          </w:rPr>
          <w:t>9</w:t>
        </w:r>
        <w:r w:rsidR="00134687">
          <w:rPr>
            <w:noProof/>
            <w:webHidden/>
          </w:rPr>
          <w:fldChar w:fldCharType="end"/>
        </w:r>
      </w:hyperlink>
    </w:p>
    <w:p w14:paraId="48094D65"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8" w:history="1">
        <w:r w:rsidR="00134687" w:rsidRPr="00AB2B18">
          <w:rPr>
            <w:rStyle w:val="Hyperlink"/>
            <w:noProof/>
          </w:rPr>
          <w:t>Tabelle 3: Projekttermine</w:t>
        </w:r>
        <w:r w:rsidR="00134687">
          <w:rPr>
            <w:noProof/>
            <w:webHidden/>
          </w:rPr>
          <w:tab/>
        </w:r>
        <w:r w:rsidR="00134687">
          <w:rPr>
            <w:noProof/>
            <w:webHidden/>
          </w:rPr>
          <w:fldChar w:fldCharType="begin"/>
        </w:r>
        <w:r w:rsidR="00134687">
          <w:rPr>
            <w:noProof/>
            <w:webHidden/>
          </w:rPr>
          <w:instrText xml:space="preserve"> PAGEREF _Toc397784548 \h </w:instrText>
        </w:r>
        <w:r w:rsidR="00134687">
          <w:rPr>
            <w:noProof/>
            <w:webHidden/>
          </w:rPr>
        </w:r>
        <w:r w:rsidR="00134687">
          <w:rPr>
            <w:noProof/>
            <w:webHidden/>
          </w:rPr>
          <w:fldChar w:fldCharType="separate"/>
        </w:r>
        <w:r w:rsidR="00C57CA5">
          <w:rPr>
            <w:noProof/>
            <w:webHidden/>
          </w:rPr>
          <w:t>10</w:t>
        </w:r>
        <w:r w:rsidR="00134687">
          <w:rPr>
            <w:noProof/>
            <w:webHidden/>
          </w:rPr>
          <w:fldChar w:fldCharType="end"/>
        </w:r>
      </w:hyperlink>
    </w:p>
    <w:p w14:paraId="27EAE80C"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49" w:history="1">
        <w:r w:rsidR="00134687" w:rsidRPr="00AB2B18">
          <w:rPr>
            <w:rStyle w:val="Hyperlink"/>
            <w:noProof/>
          </w:rPr>
          <w:t>Tabelle 4: Weiterentwicklungsmöglichkeiten</w:t>
        </w:r>
        <w:r w:rsidR="00134687">
          <w:rPr>
            <w:noProof/>
            <w:webHidden/>
          </w:rPr>
          <w:tab/>
        </w:r>
        <w:r w:rsidR="00134687">
          <w:rPr>
            <w:noProof/>
            <w:webHidden/>
          </w:rPr>
          <w:fldChar w:fldCharType="begin"/>
        </w:r>
        <w:r w:rsidR="00134687">
          <w:rPr>
            <w:noProof/>
            <w:webHidden/>
          </w:rPr>
          <w:instrText xml:space="preserve"> PAGEREF _Toc397784549 \h </w:instrText>
        </w:r>
        <w:r w:rsidR="00134687">
          <w:rPr>
            <w:noProof/>
            <w:webHidden/>
          </w:rPr>
        </w:r>
        <w:r w:rsidR="00134687">
          <w:rPr>
            <w:noProof/>
            <w:webHidden/>
          </w:rPr>
          <w:fldChar w:fldCharType="separate"/>
        </w:r>
        <w:r w:rsidR="00C57CA5">
          <w:rPr>
            <w:noProof/>
            <w:webHidden/>
          </w:rPr>
          <w:t>25</w:t>
        </w:r>
        <w:r w:rsidR="00134687">
          <w:rPr>
            <w:noProof/>
            <w:webHidden/>
          </w:rPr>
          <w:fldChar w:fldCharType="end"/>
        </w:r>
      </w:hyperlink>
    </w:p>
    <w:p w14:paraId="79D4CB5B"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50" w:history="1">
        <w:r w:rsidR="00134687" w:rsidRPr="00AB2B18">
          <w:rPr>
            <w:rStyle w:val="Hyperlink"/>
            <w:noProof/>
          </w:rPr>
          <w:t>Tabelle 5: Literaturverzeichnis</w:t>
        </w:r>
        <w:r w:rsidR="00134687">
          <w:rPr>
            <w:noProof/>
            <w:webHidden/>
          </w:rPr>
          <w:tab/>
        </w:r>
        <w:r w:rsidR="00134687">
          <w:rPr>
            <w:noProof/>
            <w:webHidden/>
          </w:rPr>
          <w:fldChar w:fldCharType="begin"/>
        </w:r>
        <w:r w:rsidR="00134687">
          <w:rPr>
            <w:noProof/>
            <w:webHidden/>
          </w:rPr>
          <w:instrText xml:space="preserve"> PAGEREF _Toc397784550 \h </w:instrText>
        </w:r>
        <w:r w:rsidR="00134687">
          <w:rPr>
            <w:noProof/>
            <w:webHidden/>
          </w:rPr>
        </w:r>
        <w:r w:rsidR="00134687">
          <w:rPr>
            <w:noProof/>
            <w:webHidden/>
          </w:rPr>
          <w:fldChar w:fldCharType="separate"/>
        </w:r>
        <w:r w:rsidR="00C57CA5">
          <w:rPr>
            <w:noProof/>
            <w:webHidden/>
          </w:rPr>
          <w:t>31</w:t>
        </w:r>
        <w:r w:rsidR="00134687">
          <w:rPr>
            <w:noProof/>
            <w:webHidden/>
          </w:rPr>
          <w:fldChar w:fldCharType="end"/>
        </w:r>
      </w:hyperlink>
    </w:p>
    <w:p w14:paraId="738A4855" w14:textId="77777777" w:rsidR="00134687" w:rsidRDefault="00D91A9E">
      <w:pPr>
        <w:pStyle w:val="TableofFigures"/>
        <w:tabs>
          <w:tab w:val="right" w:leader="dot" w:pos="9062"/>
        </w:tabs>
        <w:rPr>
          <w:rFonts w:asciiTheme="minorHAnsi" w:eastAsiaTheme="minorEastAsia" w:hAnsiTheme="minorHAnsi" w:cstheme="minorBidi"/>
          <w:noProof/>
          <w:lang w:eastAsia="de-CH"/>
        </w:rPr>
      </w:pPr>
      <w:hyperlink w:anchor="_Toc397784551" w:history="1">
        <w:r w:rsidR="00134687" w:rsidRPr="00AB2B18">
          <w:rPr>
            <w:rStyle w:val="Hyperlink"/>
            <w:noProof/>
          </w:rPr>
          <w:t>Tabelle 6: Glossar</w:t>
        </w:r>
        <w:r w:rsidR="00134687">
          <w:rPr>
            <w:noProof/>
            <w:webHidden/>
          </w:rPr>
          <w:tab/>
        </w:r>
        <w:r w:rsidR="00134687">
          <w:rPr>
            <w:noProof/>
            <w:webHidden/>
          </w:rPr>
          <w:fldChar w:fldCharType="begin"/>
        </w:r>
        <w:r w:rsidR="00134687">
          <w:rPr>
            <w:noProof/>
            <w:webHidden/>
          </w:rPr>
          <w:instrText xml:space="preserve"> PAGEREF _Toc397784551 \h </w:instrText>
        </w:r>
        <w:r w:rsidR="00134687">
          <w:rPr>
            <w:noProof/>
            <w:webHidden/>
          </w:rPr>
        </w:r>
        <w:r w:rsidR="00134687">
          <w:rPr>
            <w:noProof/>
            <w:webHidden/>
          </w:rPr>
          <w:fldChar w:fldCharType="separate"/>
        </w:r>
        <w:r w:rsidR="00C57CA5">
          <w:rPr>
            <w:noProof/>
            <w:webHidden/>
          </w:rPr>
          <w:t>32</w:t>
        </w:r>
        <w:r w:rsidR="00134687">
          <w:rPr>
            <w:noProof/>
            <w:webHidden/>
          </w:rPr>
          <w:fldChar w:fldCharType="end"/>
        </w:r>
      </w:hyperlink>
    </w:p>
    <w:p w14:paraId="47772A33" w14:textId="77777777" w:rsidR="00134687" w:rsidRPr="00134687" w:rsidRDefault="00134687" w:rsidP="00134687">
      <w:r>
        <w:fldChar w:fldCharType="end"/>
      </w:r>
    </w:p>
    <w:p w14:paraId="3F312789" w14:textId="6B88A8C8" w:rsidR="00997F52" w:rsidRDefault="00997F52">
      <w:pPr>
        <w:spacing w:before="0" w:after="0" w:line="240" w:lineRule="auto"/>
        <w:jc w:val="left"/>
        <w:rPr>
          <w:color w:val="365F91" w:themeColor="accent1" w:themeShade="BF"/>
        </w:rPr>
      </w:pPr>
      <w:r>
        <w:rPr>
          <w:color w:val="365F91" w:themeColor="accent1" w:themeShade="BF"/>
        </w:rPr>
        <w:br w:type="page"/>
      </w:r>
    </w:p>
    <w:p w14:paraId="69A61EDE" w14:textId="24FB1D5E" w:rsidR="00997F52" w:rsidRDefault="00997F52" w:rsidP="00997F52">
      <w:pPr>
        <w:pStyle w:val="Heading1"/>
        <w:numPr>
          <w:ilvl w:val="0"/>
          <w:numId w:val="0"/>
        </w:numPr>
      </w:pPr>
      <w:bookmarkStart w:id="5" w:name="_Toc397956649"/>
      <w:r>
        <w:lastRenderedPageBreak/>
        <w:t>Zusammenfassung</w:t>
      </w:r>
      <w:bookmarkEnd w:id="5"/>
    </w:p>
    <w:p w14:paraId="3025EF41" w14:textId="047CAA8C" w:rsidR="00D67903" w:rsidRDefault="00D67903" w:rsidP="00D67903">
      <w:r>
        <w:t>Das ursprüngliche Ziel dieser Arbeit war das Einblicke zu erhalten, wie gut unsere Studentenausweise abgesichert sind. Durch administrative Einschränkungen wurde in der Anfangsphase des Projekts das Ziel verändert und stattdessen ein Reaktionsspiel mit Hilfe eines RFID Readers, einem Arduino und der Programmiersprache Python implementiert. Alle drei Komponenten waren für den Studierenden neue Technologien für welche Interesse bestand, sich einzuarbeiten.</w:t>
      </w:r>
    </w:p>
    <w:p w14:paraId="4B8D3D7C" w14:textId="34ADD6CC" w:rsidR="00D67903" w:rsidRDefault="00D67903" w:rsidP="00D67903">
      <w:r>
        <w:t>Realisiert wurde ein Spiel, bei welchem mit Hilfe des RFID Sensors die Reaktionsgeschwindigkeit getestet wird. Für die Programmierung wurden diverse Design Patterns verwendet und implementiert.</w:t>
      </w:r>
    </w:p>
    <w:p w14:paraId="5D5C3017" w14:textId="45737FF6" w:rsidR="00D67903" w:rsidRDefault="00D67903" w:rsidP="00D67903">
      <w:r>
        <w:t>Diese Arbeit enthält Erläuterungen zu den eingesetzten Technologien, welche dem technischen Verständnis dienen können. Herausforderungen und Schwiergkeiten sind dokumentiert, welche meist technischer Natur waren und mit Hilfe von Suchmaschinen und vertiefter Einarbeitung gelöst werden konnten.</w:t>
      </w:r>
    </w:p>
    <w:p w14:paraId="3A32AF15" w14:textId="6A4CFA19" w:rsidR="00D67903" w:rsidRDefault="00D67903" w:rsidP="00D67903">
      <w:r>
        <w:t>Design Entscheide sind in dieser Dokumentation ebenso festgehalten, da schon von Anfang an die mögliche Erweiterungsfähigkeit berücksichtigt und diese entsprechend priorisiert wurden.</w:t>
      </w:r>
    </w:p>
    <w:p w14:paraId="35E39234" w14:textId="766CAEBA" w:rsidR="00D0363E" w:rsidRPr="00D67903" w:rsidRDefault="00D0363E" w:rsidP="00D67903">
      <w:r>
        <w:t>Zum Abschluss wird nochmals auf die konkreten Aufgabenstellungen der Seminararbeit eingegangen, wobei nach dem DRY Prinzip zum Teil auf die entsprechenden Kapitel verwiesen wurde.</w:t>
      </w:r>
    </w:p>
    <w:p w14:paraId="1CFCC715" w14:textId="77777777" w:rsidR="00997F52" w:rsidRDefault="00997F52">
      <w:pPr>
        <w:spacing w:before="0" w:after="0" w:line="240" w:lineRule="auto"/>
        <w:jc w:val="left"/>
        <w:rPr>
          <w:rFonts w:ascii="Cambria" w:eastAsia="Times New Roman" w:hAnsi="Cambria"/>
          <w:b/>
          <w:bCs/>
          <w:color w:val="365F91" w:themeColor="accent1" w:themeShade="BF"/>
          <w:sz w:val="36"/>
          <w:szCs w:val="28"/>
        </w:rPr>
      </w:pPr>
      <w:r>
        <w:rPr>
          <w:color w:val="365F91" w:themeColor="accent1" w:themeShade="BF"/>
        </w:rPr>
        <w:br w:type="page"/>
      </w:r>
    </w:p>
    <w:p w14:paraId="4DBFA139" w14:textId="76790D36" w:rsidR="00BB6ACF" w:rsidRDefault="00BB6ACF" w:rsidP="005279A3">
      <w:pPr>
        <w:pStyle w:val="Heading1"/>
        <w:rPr>
          <w:color w:val="365F91" w:themeColor="accent1" w:themeShade="BF"/>
        </w:rPr>
      </w:pPr>
      <w:bookmarkStart w:id="6" w:name="_Toc397956650"/>
      <w:r w:rsidRPr="00CF25F1">
        <w:rPr>
          <w:color w:val="365F91" w:themeColor="accent1" w:themeShade="BF"/>
        </w:rPr>
        <w:lastRenderedPageBreak/>
        <w:t>Einleitung</w:t>
      </w:r>
      <w:bookmarkEnd w:id="0"/>
      <w:bookmarkEnd w:id="6"/>
    </w:p>
    <w:p w14:paraId="273D0CC9" w14:textId="77777777" w:rsidR="00997F52" w:rsidRDefault="00997F52" w:rsidP="00997F52">
      <w:pPr>
        <w:rPr>
          <w:rFonts w:cs="Calibri"/>
        </w:rPr>
      </w:pPr>
      <w:r>
        <w:rPr>
          <w:rFonts w:cs="Calibri"/>
        </w:rPr>
        <w:t xml:space="preserve">Diese Arbeit soll als Möglichkeit dienen, sich mit der RFID Technologie auseinanderzusetzen. Da die RFID Technologie, speziell der in Europa verbreitete Mifare Standard, in den letzten Jahren häufig an Hackerkonferenzen thematisiert wurden, sind dessen Schwachstellen in der Impementation ausreichend bekannt.  </w:t>
      </w:r>
    </w:p>
    <w:p w14:paraId="6C2043B3" w14:textId="77777777" w:rsidR="00997F52" w:rsidRDefault="00997F52" w:rsidP="00997F52">
      <w:pPr>
        <w:rPr>
          <w:rFonts w:cs="Calibri"/>
        </w:rPr>
      </w:pPr>
      <w:r>
        <w:rPr>
          <w:rFonts w:cs="Calibri"/>
        </w:rPr>
        <w:t xml:space="preserve">Ursprünglich war geplant, die von InterCard hergestellten Studentenausweise der ZHAW genauer zu analyiseren, allerdings wurde diesem Vorhaben von den Sicherheitsbeauftragen der ZHAW einige Hürden in Form von NDAs in den Weg gestellt, welche eine sinnvolle Auseinandersetzung inklusive der Dokumentation  der Befunde erschwert hätten.  </w:t>
      </w:r>
    </w:p>
    <w:p w14:paraId="2CD20B36" w14:textId="77777777" w:rsidR="00997F52" w:rsidRDefault="00997F52" w:rsidP="00997F52">
      <w:pPr>
        <w:rPr>
          <w:rFonts w:cs="Calibri"/>
        </w:rPr>
      </w:pPr>
      <w:r>
        <w:rPr>
          <w:rFonts w:cs="Calibri"/>
        </w:rPr>
        <w:t>Stattdessen wurde auf Basis von einem Arduino und einem RFID Shield ein Spiel entwickelt, welches die Technologie kreativ nutzt. Der ursprüngliche Fokus von „Hacken“ und „Reverse Engineeren“ der Technologie wurde verlegt auf das Entwerfen und Programmieren eines Spiels in einer bis jetzt dem Autor unbekannten Sprache. Da die RFID Technologie in beiden Projektzielen verwendet wird, kann trotzdem das Wissen über die Technologie angeeignet und entwickelt werden.</w:t>
      </w:r>
    </w:p>
    <w:p w14:paraId="1104E0B9" w14:textId="77777777" w:rsidR="00997F52" w:rsidRDefault="00997F52" w:rsidP="00997F52">
      <w:pPr>
        <w:rPr>
          <w:rFonts w:cs="Calibri"/>
        </w:rPr>
      </w:pPr>
      <w:r>
        <w:rPr>
          <w:rFonts w:cs="Calibri"/>
        </w:rPr>
        <w:t xml:space="preserve">Ziel dieser Arbeit  ist entsprechend ein Spiel auf Basis der RFID Technologie mit Hilfe eines Arduinos. Zur Programmierung des Spiels wurde Python verwendet. Die Spiellogik wurde selbst entwickelt.  </w:t>
      </w:r>
    </w:p>
    <w:p w14:paraId="0724BB96" w14:textId="77777777" w:rsidR="00997F52" w:rsidRPr="00997F52" w:rsidRDefault="00997F52" w:rsidP="00997F52"/>
    <w:p w14:paraId="55B055E4" w14:textId="77777777" w:rsidR="00895396" w:rsidRPr="00CF25F1" w:rsidRDefault="00325F4F">
      <w:pPr>
        <w:spacing w:after="0" w:line="240" w:lineRule="auto"/>
      </w:pPr>
      <w:r w:rsidRPr="00CF25F1">
        <w:br w:type="page"/>
      </w:r>
    </w:p>
    <w:p w14:paraId="68DBEE48" w14:textId="77777777" w:rsidR="00895396" w:rsidRPr="00CF25F1" w:rsidRDefault="00E81B75" w:rsidP="00E62855">
      <w:pPr>
        <w:pStyle w:val="Heading1"/>
      </w:pPr>
      <w:bookmarkStart w:id="7" w:name="_Toc397956651"/>
      <w:r w:rsidRPr="00CF25F1">
        <w:lastRenderedPageBreak/>
        <w:t>Umsetzung der Seminararbeit</w:t>
      </w:r>
      <w:bookmarkEnd w:id="7"/>
    </w:p>
    <w:p w14:paraId="585133EB" w14:textId="77777777" w:rsidR="00EA0221" w:rsidRDefault="00EA0221" w:rsidP="00AB426E">
      <w:pPr>
        <w:pStyle w:val="Heading2"/>
      </w:pPr>
      <w:bookmarkStart w:id="8" w:name="_Toc379647228"/>
      <w:bookmarkStart w:id="9" w:name="_Toc397956652"/>
      <w:r w:rsidRPr="00CF25F1">
        <w:t>Aufgabenstellung</w:t>
      </w:r>
      <w:bookmarkEnd w:id="9"/>
    </w:p>
    <w:p w14:paraId="35EFBF13" w14:textId="77777777" w:rsidR="00B5297C" w:rsidRDefault="00A11C31" w:rsidP="00B5297C">
      <w:r>
        <w:t>Die Aufgabenstellung wurde im EBS wie folgt definiert:</w:t>
      </w:r>
    </w:p>
    <w:p w14:paraId="5CBE29C0" w14:textId="77777777" w:rsidR="00B5297C" w:rsidRPr="00B5297C" w:rsidRDefault="00B5297C" w:rsidP="00B5297C">
      <w:pPr>
        <w:rPr>
          <w:sz w:val="2"/>
          <w:szCs w:val="2"/>
        </w:rPr>
      </w:pPr>
    </w:p>
    <w:p w14:paraId="791F5741" w14:textId="039A1345" w:rsidR="003A2576" w:rsidRDefault="00997F52" w:rsidP="00B5297C">
      <w:pPr>
        <w:jc w:val="center"/>
      </w:pPr>
      <w:r>
        <w:rPr>
          <w:rFonts w:cs="Calibri"/>
          <w:noProof/>
          <w:lang w:eastAsia="de-CH"/>
        </w:rPr>
        <w:drawing>
          <wp:inline distT="0" distB="0" distL="0" distR="0" wp14:anchorId="48E1EFAB" wp14:editId="1EB45667">
            <wp:extent cx="54102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371725"/>
                    </a:xfrm>
                    <a:prstGeom prst="rect">
                      <a:avLst/>
                    </a:prstGeom>
                    <a:noFill/>
                    <a:ln>
                      <a:noFill/>
                    </a:ln>
                  </pic:spPr>
                </pic:pic>
              </a:graphicData>
            </a:graphic>
          </wp:inline>
        </w:drawing>
      </w:r>
    </w:p>
    <w:p w14:paraId="42635BBD" w14:textId="09C055A6" w:rsidR="00A11C31" w:rsidRPr="00A11C31" w:rsidRDefault="003A2576" w:rsidP="00B5297C">
      <w:pPr>
        <w:pStyle w:val="Caption"/>
        <w:spacing w:before="240" w:after="360"/>
        <w:jc w:val="center"/>
      </w:pPr>
      <w:bookmarkStart w:id="10" w:name="_Toc391829636"/>
      <w:bookmarkStart w:id="11" w:name="_Toc397784528"/>
      <w:r>
        <w:t xml:space="preserve">Abbildung </w:t>
      </w:r>
      <w:fldSimple w:instr=" SEQ Abbildung \* ARABIC ">
        <w:r w:rsidR="00990A5E">
          <w:rPr>
            <w:noProof/>
          </w:rPr>
          <w:t>1</w:t>
        </w:r>
      </w:fldSimple>
      <w:r>
        <w:t>: Aufgabenstellung</w:t>
      </w:r>
      <w:bookmarkEnd w:id="10"/>
      <w:bookmarkEnd w:id="11"/>
    </w:p>
    <w:p w14:paraId="78C336B3" w14:textId="77777777" w:rsidR="00895396" w:rsidRDefault="00EA0221" w:rsidP="009D10B2">
      <w:pPr>
        <w:pStyle w:val="Heading2"/>
      </w:pPr>
      <w:bookmarkStart w:id="12" w:name="_Toc397956653"/>
      <w:bookmarkEnd w:id="8"/>
      <w:r w:rsidRPr="00CF25F1">
        <w:t>Arbeitsplanung</w:t>
      </w:r>
      <w:bookmarkEnd w:id="12"/>
    </w:p>
    <w:p w14:paraId="39181967" w14:textId="77777777" w:rsidR="00997F52" w:rsidRDefault="00997F52" w:rsidP="00997F52">
      <w:pPr>
        <w:rPr>
          <w:rFonts w:cs="Calibri"/>
        </w:rPr>
      </w:pPr>
      <w:r>
        <w:rPr>
          <w:rFonts w:cs="Calibri"/>
        </w:rPr>
        <w:t xml:space="preserve">In der ersten Phase wurden die Arbeiten in Stories aufgeteilt und der Aufwand wurde geschätzt. In dieser Phase konnte auch geklärt werden, dass das ursprüngliche Ziel (Auslesen eines Schulausweises) aus rechtlichen Gründen nicht sinnvoll als Semesterarbeit umsetzbar ist. Zum Design Review wurde entsprechend entschieden, dass stattdessen das Alternative Projektziel „Programmieren eines Reaktionsspiels mit Hilfe der RFID Technologie“ verfolgt wird. Aus diesem Grund fand zu diesem Zeitpunkt eine neue Arbeitsplanung über die restliche Zeit hinweg statt, welche hier in der Phase 2 festgehalten ist. Bis zu Projektende wurden 3 Sprints geplant und die Arbeitsschritte auf diese verteilt.  </w:t>
      </w:r>
    </w:p>
    <w:p w14:paraId="6C935A82" w14:textId="77777777" w:rsidR="00997F52" w:rsidRDefault="00997F52" w:rsidP="00997F52">
      <w:pPr>
        <w:rPr>
          <w:rFonts w:cs="Calibri"/>
        </w:rPr>
      </w:pPr>
      <w:r>
        <w:rPr>
          <w:rFonts w:cs="Calibri"/>
        </w:rPr>
        <w:t>Die  Aufwände wurden  dabei  jeweils  in  2-Stundenblöcke (analog zur Pomodoro-Technik) unterteilt und über die zur Verfügung stehenden Wochen der Semesterarbeit verteilt.  Der Fortschritt wurde in Jira festgehalten.</w:t>
      </w:r>
    </w:p>
    <w:p w14:paraId="5506D7D7" w14:textId="26F53A21" w:rsidR="00134687" w:rsidRDefault="00134687" w:rsidP="00134687">
      <w:pPr>
        <w:pStyle w:val="Caption"/>
        <w:keepNext/>
      </w:pPr>
      <w:bookmarkStart w:id="13" w:name="_Toc397784546"/>
      <w:r>
        <w:t xml:space="preserve">Tabelle </w:t>
      </w:r>
      <w:fldSimple w:instr=" SEQ Tabelle \* ARABIC ">
        <w:r w:rsidR="00C57CA5">
          <w:rPr>
            <w:noProof/>
          </w:rPr>
          <w:t>1</w:t>
        </w:r>
      </w:fldSimple>
      <w:r>
        <w:t>:</w:t>
      </w:r>
      <w:r w:rsidRPr="005A038A">
        <w:t xml:space="preserve"> Phase 1 des Projekts</w:t>
      </w:r>
      <w:bookmarkEnd w:id="13"/>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64ED9E31" w14:textId="77777777" w:rsidTr="00997F52">
        <w:tc>
          <w:tcPr>
            <w:tcW w:w="940" w:type="dxa"/>
            <w:tcBorders>
              <w:top w:val="single" w:sz="8" w:space="0" w:color="5B9BD5"/>
              <w:left w:val="nil"/>
              <w:bottom w:val="single" w:sz="8" w:space="0" w:color="5B9BD5"/>
              <w:right w:val="nil"/>
            </w:tcBorders>
          </w:tcPr>
          <w:p w14:paraId="759D9A28" w14:textId="26626D6A"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5D69A013" w14:textId="290C2FBC"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7A9C0F0F" w14:textId="539009ED"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5E14F451" w14:textId="57D99FA4"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0FB5FEA2" w14:textId="77777777" w:rsidTr="00997F52">
        <w:tc>
          <w:tcPr>
            <w:tcW w:w="940" w:type="dxa"/>
            <w:tcBorders>
              <w:top w:val="nil"/>
              <w:left w:val="nil"/>
              <w:bottom w:val="nil"/>
              <w:right w:val="nil"/>
            </w:tcBorders>
            <w:shd w:val="clear" w:color="auto" w:fill="D6E6F4"/>
          </w:tcPr>
          <w:p w14:paraId="00EC69C0" w14:textId="6BEFB899"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3CF4D516" w14:textId="6689ACFB" w:rsidR="00997F52" w:rsidRDefault="00997F52" w:rsidP="00997F52">
            <w:pPr>
              <w:rPr>
                <w:rFonts w:cs="Calibri"/>
                <w:color w:val="2E74B5"/>
              </w:rPr>
            </w:pPr>
            <w:r>
              <w:rPr>
                <w:rFonts w:cs="Calibri"/>
                <w:color w:val="2E74B5"/>
              </w:rPr>
              <w:t>RFID-1</w:t>
            </w:r>
          </w:p>
        </w:tc>
        <w:tc>
          <w:tcPr>
            <w:tcW w:w="5240" w:type="dxa"/>
            <w:tcBorders>
              <w:top w:val="nil"/>
              <w:left w:val="nil"/>
              <w:bottom w:val="nil"/>
              <w:right w:val="nil"/>
            </w:tcBorders>
            <w:shd w:val="clear" w:color="auto" w:fill="D6E6F4"/>
          </w:tcPr>
          <w:p w14:paraId="5DC97DBD" w14:textId="4ABE0C7F" w:rsidR="00997F52" w:rsidRDefault="00997F52" w:rsidP="00997F52">
            <w:pPr>
              <w:rPr>
                <w:rFonts w:cs="Calibri"/>
                <w:color w:val="2E74B5"/>
              </w:rPr>
            </w:pPr>
            <w:r>
              <w:rPr>
                <w:rFonts w:cs="Calibri"/>
                <w:color w:val="2E74B5"/>
              </w:rPr>
              <w:t>Setup Projekt</w:t>
            </w:r>
          </w:p>
        </w:tc>
        <w:tc>
          <w:tcPr>
            <w:tcW w:w="1300" w:type="dxa"/>
            <w:tcBorders>
              <w:top w:val="nil"/>
              <w:left w:val="nil"/>
              <w:bottom w:val="nil"/>
              <w:right w:val="nil"/>
            </w:tcBorders>
            <w:shd w:val="clear" w:color="auto" w:fill="D6E6F4"/>
          </w:tcPr>
          <w:p w14:paraId="3EB70E8D" w14:textId="77F252E1" w:rsidR="00997F52" w:rsidRDefault="00997F52" w:rsidP="00997F52">
            <w:pPr>
              <w:rPr>
                <w:rFonts w:cs="Calibri"/>
                <w:color w:val="2E74B5"/>
              </w:rPr>
            </w:pPr>
            <w:r>
              <w:rPr>
                <w:rFonts w:cs="Calibri"/>
                <w:color w:val="2E74B5"/>
              </w:rPr>
              <w:t>3</w:t>
            </w:r>
          </w:p>
        </w:tc>
      </w:tr>
      <w:tr w:rsidR="00997F52" w14:paraId="4B74D749" w14:textId="77777777" w:rsidTr="00997F52">
        <w:tc>
          <w:tcPr>
            <w:tcW w:w="940" w:type="dxa"/>
            <w:tcBorders>
              <w:top w:val="nil"/>
              <w:left w:val="nil"/>
              <w:bottom w:val="nil"/>
              <w:right w:val="nil"/>
            </w:tcBorders>
          </w:tcPr>
          <w:p w14:paraId="29A70156" w14:textId="19C9D1F5"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0046B7FE" w14:textId="6E886929" w:rsidR="00997F52" w:rsidRDefault="00997F52" w:rsidP="00997F52">
            <w:pPr>
              <w:rPr>
                <w:rFonts w:cs="Calibri"/>
                <w:color w:val="2E74B5"/>
              </w:rPr>
            </w:pPr>
            <w:r>
              <w:rPr>
                <w:rFonts w:cs="Calibri"/>
                <w:color w:val="2E74B5"/>
              </w:rPr>
              <w:t>RFID-2</w:t>
            </w:r>
          </w:p>
        </w:tc>
        <w:tc>
          <w:tcPr>
            <w:tcW w:w="5240" w:type="dxa"/>
            <w:tcBorders>
              <w:top w:val="nil"/>
              <w:left w:val="nil"/>
              <w:bottom w:val="nil"/>
              <w:right w:val="nil"/>
            </w:tcBorders>
          </w:tcPr>
          <w:p w14:paraId="79D70CCF" w14:textId="02373CD7" w:rsidR="00997F52" w:rsidRDefault="00997F52" w:rsidP="00997F52">
            <w:pPr>
              <w:rPr>
                <w:rFonts w:cs="Calibri"/>
                <w:color w:val="2E74B5"/>
              </w:rPr>
            </w:pPr>
            <w:r>
              <w:rPr>
                <w:rFonts w:cs="Calibri"/>
                <w:color w:val="2E74B5"/>
              </w:rPr>
              <w:t>Learn Python (Code Academy)</w:t>
            </w:r>
          </w:p>
        </w:tc>
        <w:tc>
          <w:tcPr>
            <w:tcW w:w="1300" w:type="dxa"/>
            <w:tcBorders>
              <w:top w:val="nil"/>
              <w:left w:val="nil"/>
              <w:bottom w:val="nil"/>
              <w:right w:val="nil"/>
            </w:tcBorders>
          </w:tcPr>
          <w:p w14:paraId="6564148A" w14:textId="1C25A9CC" w:rsidR="00997F52" w:rsidRDefault="00997F52" w:rsidP="00997F52">
            <w:pPr>
              <w:rPr>
                <w:rFonts w:cs="Calibri"/>
                <w:color w:val="2E74B5"/>
              </w:rPr>
            </w:pPr>
            <w:r>
              <w:rPr>
                <w:rFonts w:cs="Calibri"/>
                <w:color w:val="2E74B5"/>
              </w:rPr>
              <w:t>8</w:t>
            </w:r>
          </w:p>
        </w:tc>
      </w:tr>
      <w:tr w:rsidR="00997F52" w14:paraId="38A6B140" w14:textId="77777777" w:rsidTr="00997F52">
        <w:tc>
          <w:tcPr>
            <w:tcW w:w="940" w:type="dxa"/>
            <w:tcBorders>
              <w:top w:val="nil"/>
              <w:left w:val="nil"/>
              <w:bottom w:val="nil"/>
              <w:right w:val="nil"/>
            </w:tcBorders>
            <w:shd w:val="clear" w:color="auto" w:fill="D6E6F4"/>
          </w:tcPr>
          <w:p w14:paraId="666EFDDE" w14:textId="0FBA5D3E"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753F0CB3" w14:textId="7B97D41C" w:rsidR="00997F52" w:rsidRDefault="00997F52" w:rsidP="00997F52">
            <w:pPr>
              <w:rPr>
                <w:rFonts w:cs="Calibri"/>
                <w:color w:val="2E74B5"/>
              </w:rPr>
            </w:pPr>
            <w:r>
              <w:rPr>
                <w:rFonts w:cs="Calibri"/>
                <w:color w:val="2E74B5"/>
              </w:rPr>
              <w:t>RFID-3</w:t>
            </w:r>
          </w:p>
        </w:tc>
        <w:tc>
          <w:tcPr>
            <w:tcW w:w="5240" w:type="dxa"/>
            <w:tcBorders>
              <w:top w:val="nil"/>
              <w:left w:val="nil"/>
              <w:bottom w:val="nil"/>
              <w:right w:val="nil"/>
            </w:tcBorders>
            <w:shd w:val="clear" w:color="auto" w:fill="D6E6F4"/>
          </w:tcPr>
          <w:p w14:paraId="6D8F9AF5" w14:textId="0AB1260B" w:rsidR="00997F52" w:rsidRDefault="00997F52" w:rsidP="00997F52">
            <w:pPr>
              <w:rPr>
                <w:rFonts w:cs="Calibri"/>
                <w:color w:val="2E74B5"/>
              </w:rPr>
            </w:pPr>
            <w:r>
              <w:rPr>
                <w:rFonts w:cs="Calibri"/>
                <w:color w:val="2E74B5"/>
              </w:rPr>
              <w:t>RFID einlesen Technologie</w:t>
            </w:r>
          </w:p>
        </w:tc>
        <w:tc>
          <w:tcPr>
            <w:tcW w:w="1300" w:type="dxa"/>
            <w:tcBorders>
              <w:top w:val="nil"/>
              <w:left w:val="nil"/>
              <w:bottom w:val="nil"/>
              <w:right w:val="nil"/>
            </w:tcBorders>
            <w:shd w:val="clear" w:color="auto" w:fill="D6E6F4"/>
          </w:tcPr>
          <w:p w14:paraId="4C3C1962" w14:textId="490D2ED1" w:rsidR="00997F52" w:rsidRDefault="00997F52" w:rsidP="00997F52">
            <w:pPr>
              <w:rPr>
                <w:rFonts w:cs="Calibri"/>
                <w:color w:val="2E74B5"/>
              </w:rPr>
            </w:pPr>
            <w:r>
              <w:rPr>
                <w:rFonts w:cs="Calibri"/>
                <w:color w:val="2E74B5"/>
              </w:rPr>
              <w:t>8</w:t>
            </w:r>
          </w:p>
        </w:tc>
      </w:tr>
      <w:tr w:rsidR="00997F52" w14:paraId="3AA9452E" w14:textId="77777777" w:rsidTr="00997F52">
        <w:tc>
          <w:tcPr>
            <w:tcW w:w="940" w:type="dxa"/>
            <w:tcBorders>
              <w:top w:val="nil"/>
              <w:left w:val="nil"/>
              <w:bottom w:val="nil"/>
              <w:right w:val="nil"/>
            </w:tcBorders>
          </w:tcPr>
          <w:p w14:paraId="5DF93327" w14:textId="6F660B04" w:rsidR="00997F52" w:rsidRPr="00997F52" w:rsidRDefault="00997F52" w:rsidP="00997F52">
            <w:pPr>
              <w:rPr>
                <w:rFonts w:ascii="Times New Roman" w:hAnsi="Times New Roman"/>
                <w:color w:val="2E74B5"/>
              </w:rPr>
            </w:pPr>
            <w:r>
              <w:rPr>
                <w:rFonts w:cs="Calibri"/>
                <w:color w:val="2E74B5"/>
              </w:rPr>
              <w:lastRenderedPageBreak/>
              <w:t>2</w:t>
            </w:r>
          </w:p>
        </w:tc>
        <w:tc>
          <w:tcPr>
            <w:tcW w:w="1440" w:type="dxa"/>
            <w:tcBorders>
              <w:top w:val="nil"/>
              <w:left w:val="nil"/>
              <w:bottom w:val="nil"/>
              <w:right w:val="nil"/>
            </w:tcBorders>
          </w:tcPr>
          <w:p w14:paraId="086E4993" w14:textId="38C18BB2" w:rsidR="00997F52" w:rsidRDefault="00997F52" w:rsidP="00997F52">
            <w:pPr>
              <w:rPr>
                <w:rFonts w:cs="Calibri"/>
                <w:color w:val="2E74B5"/>
              </w:rPr>
            </w:pPr>
            <w:r>
              <w:rPr>
                <w:rFonts w:cs="Calibri"/>
                <w:color w:val="2E74B5"/>
              </w:rPr>
              <w:t>RFID-4</w:t>
            </w:r>
          </w:p>
        </w:tc>
        <w:tc>
          <w:tcPr>
            <w:tcW w:w="5240" w:type="dxa"/>
            <w:tcBorders>
              <w:top w:val="nil"/>
              <w:left w:val="nil"/>
              <w:bottom w:val="nil"/>
              <w:right w:val="nil"/>
            </w:tcBorders>
          </w:tcPr>
          <w:p w14:paraId="1EE1B80D" w14:textId="7B51A16F" w:rsidR="00997F52" w:rsidRDefault="00997F52" w:rsidP="00997F52">
            <w:pPr>
              <w:rPr>
                <w:rFonts w:cs="Calibri"/>
                <w:color w:val="2E74B5"/>
              </w:rPr>
            </w:pPr>
            <w:r>
              <w:rPr>
                <w:rFonts w:cs="Calibri"/>
                <w:color w:val="2E74B5"/>
              </w:rPr>
              <w:t>Unterschiede der Arduino RFID Reader ausfindig machen</w:t>
            </w:r>
          </w:p>
        </w:tc>
        <w:tc>
          <w:tcPr>
            <w:tcW w:w="1300" w:type="dxa"/>
            <w:tcBorders>
              <w:top w:val="nil"/>
              <w:left w:val="nil"/>
              <w:bottom w:val="nil"/>
              <w:right w:val="nil"/>
            </w:tcBorders>
          </w:tcPr>
          <w:p w14:paraId="4BE210BF" w14:textId="05AB17BD" w:rsidR="00997F52" w:rsidRDefault="00997F52" w:rsidP="00997F52">
            <w:pPr>
              <w:rPr>
                <w:rFonts w:cs="Calibri"/>
                <w:color w:val="2E74B5"/>
              </w:rPr>
            </w:pPr>
            <w:r>
              <w:rPr>
                <w:rFonts w:cs="Calibri"/>
                <w:color w:val="2E74B5"/>
              </w:rPr>
              <w:t>6</w:t>
            </w:r>
          </w:p>
        </w:tc>
      </w:tr>
      <w:tr w:rsidR="00997F52" w14:paraId="40E26466" w14:textId="77777777" w:rsidTr="00997F52">
        <w:tc>
          <w:tcPr>
            <w:tcW w:w="940" w:type="dxa"/>
            <w:tcBorders>
              <w:top w:val="nil"/>
              <w:left w:val="nil"/>
              <w:bottom w:val="nil"/>
              <w:right w:val="nil"/>
            </w:tcBorders>
            <w:shd w:val="clear" w:color="auto" w:fill="D6E6F4"/>
          </w:tcPr>
          <w:p w14:paraId="613A8751" w14:textId="45A56340"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shd w:val="clear" w:color="auto" w:fill="D6E6F4"/>
          </w:tcPr>
          <w:p w14:paraId="6F51FF1F" w14:textId="74DD738D" w:rsidR="00997F52" w:rsidRDefault="00997F52" w:rsidP="00997F52">
            <w:pPr>
              <w:rPr>
                <w:rFonts w:cs="Calibri"/>
                <w:color w:val="2E74B5"/>
              </w:rPr>
            </w:pPr>
            <w:r>
              <w:rPr>
                <w:rFonts w:cs="Calibri"/>
                <w:color w:val="2E74B5"/>
              </w:rPr>
              <w:t>RFID-5</w:t>
            </w:r>
          </w:p>
        </w:tc>
        <w:tc>
          <w:tcPr>
            <w:tcW w:w="5240" w:type="dxa"/>
            <w:tcBorders>
              <w:top w:val="nil"/>
              <w:left w:val="nil"/>
              <w:bottom w:val="nil"/>
              <w:right w:val="nil"/>
            </w:tcBorders>
            <w:shd w:val="clear" w:color="auto" w:fill="D6E6F4"/>
          </w:tcPr>
          <w:p w14:paraId="3E9BC692" w14:textId="6EA6D83D" w:rsidR="00997F52" w:rsidRDefault="00997F52" w:rsidP="00997F52">
            <w:pPr>
              <w:rPr>
                <w:rFonts w:cs="Calibri"/>
                <w:color w:val="2E74B5"/>
              </w:rPr>
            </w:pPr>
            <w:r>
              <w:rPr>
                <w:rFonts w:cs="Calibri"/>
                <w:color w:val="2E74B5"/>
              </w:rPr>
              <w:t>Bestimmen genauer Typ Karte</w:t>
            </w:r>
          </w:p>
        </w:tc>
        <w:tc>
          <w:tcPr>
            <w:tcW w:w="1300" w:type="dxa"/>
            <w:tcBorders>
              <w:top w:val="nil"/>
              <w:left w:val="nil"/>
              <w:bottom w:val="nil"/>
              <w:right w:val="nil"/>
            </w:tcBorders>
            <w:shd w:val="clear" w:color="auto" w:fill="D6E6F4"/>
          </w:tcPr>
          <w:p w14:paraId="7FDC48D1" w14:textId="11C28B48" w:rsidR="00997F52" w:rsidRDefault="00997F52" w:rsidP="00997F52">
            <w:pPr>
              <w:rPr>
                <w:rFonts w:cs="Calibri"/>
                <w:color w:val="2E74B5"/>
              </w:rPr>
            </w:pPr>
            <w:r>
              <w:rPr>
                <w:rFonts w:cs="Calibri"/>
                <w:color w:val="2E74B5"/>
              </w:rPr>
              <w:t>4</w:t>
            </w:r>
          </w:p>
        </w:tc>
      </w:tr>
      <w:tr w:rsidR="00997F52" w14:paraId="0D038176" w14:textId="77777777" w:rsidTr="00997F52">
        <w:tc>
          <w:tcPr>
            <w:tcW w:w="940" w:type="dxa"/>
            <w:tcBorders>
              <w:top w:val="nil"/>
              <w:left w:val="nil"/>
              <w:bottom w:val="single" w:sz="8" w:space="0" w:color="5B9BD5"/>
              <w:right w:val="nil"/>
            </w:tcBorders>
          </w:tcPr>
          <w:p w14:paraId="53AEB95D" w14:textId="0E03C76B"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615A1D6" w14:textId="42060E3E" w:rsidR="00997F52" w:rsidRDefault="00997F52" w:rsidP="00997F52">
            <w:pPr>
              <w:rPr>
                <w:rFonts w:cs="Calibri"/>
                <w:color w:val="2E74B5"/>
              </w:rPr>
            </w:pPr>
            <w:r>
              <w:rPr>
                <w:rFonts w:cs="Calibri"/>
                <w:color w:val="2E74B5"/>
              </w:rPr>
              <w:t>RFID-6</w:t>
            </w:r>
          </w:p>
        </w:tc>
        <w:tc>
          <w:tcPr>
            <w:tcW w:w="5240" w:type="dxa"/>
            <w:tcBorders>
              <w:top w:val="nil"/>
              <w:left w:val="nil"/>
              <w:bottom w:val="single" w:sz="8" w:space="0" w:color="5B9BD5"/>
              <w:right w:val="nil"/>
            </w:tcBorders>
          </w:tcPr>
          <w:p w14:paraId="1F3B1B53" w14:textId="79B214B1" w:rsidR="00997F52" w:rsidRDefault="00997F52" w:rsidP="00997F52">
            <w:pPr>
              <w:rPr>
                <w:rFonts w:cs="Calibri"/>
                <w:color w:val="2E74B5"/>
              </w:rPr>
            </w:pPr>
            <w:r>
              <w:rPr>
                <w:rFonts w:cs="Calibri"/>
                <w:color w:val="2E74B5"/>
              </w:rPr>
              <w:t>Erstellen des Auslesenscript &amp; auslesen</w:t>
            </w:r>
          </w:p>
        </w:tc>
        <w:tc>
          <w:tcPr>
            <w:tcW w:w="1300" w:type="dxa"/>
            <w:tcBorders>
              <w:top w:val="nil"/>
              <w:left w:val="nil"/>
              <w:bottom w:val="single" w:sz="8" w:space="0" w:color="5B9BD5"/>
              <w:right w:val="nil"/>
            </w:tcBorders>
          </w:tcPr>
          <w:p w14:paraId="006A6724" w14:textId="3FD0BB11" w:rsidR="00997F52" w:rsidRDefault="00997F52" w:rsidP="00997F52">
            <w:pPr>
              <w:rPr>
                <w:rFonts w:cs="Calibri"/>
                <w:color w:val="2E74B5"/>
              </w:rPr>
            </w:pPr>
            <w:r>
              <w:rPr>
                <w:rFonts w:cs="Calibri"/>
                <w:color w:val="2E74B5"/>
              </w:rPr>
              <w:t>12</w:t>
            </w:r>
          </w:p>
        </w:tc>
      </w:tr>
    </w:tbl>
    <w:p w14:paraId="5A8A33E1" w14:textId="77777777" w:rsidR="00997F52" w:rsidRDefault="00997F52" w:rsidP="00997F52">
      <w:pPr>
        <w:jc w:val="center"/>
        <w:rPr>
          <w:rFonts w:ascii="Times New Roman" w:hAnsi="Times New Roman"/>
          <w:b/>
          <w:bCs/>
          <w:color w:val="4F81BD"/>
          <w:sz w:val="2"/>
          <w:szCs w:val="2"/>
        </w:rPr>
      </w:pPr>
    </w:p>
    <w:p w14:paraId="117033E3" w14:textId="77777777" w:rsidR="00997F52" w:rsidRDefault="00997F52" w:rsidP="00997F52">
      <w:pPr>
        <w:rPr>
          <w:rFonts w:ascii="Times New Roman" w:hAnsi="Times New Roman"/>
        </w:rPr>
      </w:pPr>
    </w:p>
    <w:p w14:paraId="66E3CF32" w14:textId="48B67641" w:rsidR="00134687" w:rsidRDefault="00134687" w:rsidP="00134687">
      <w:pPr>
        <w:pStyle w:val="Caption"/>
        <w:keepNext/>
      </w:pPr>
      <w:bookmarkStart w:id="14" w:name="_Toc397784547"/>
      <w:r>
        <w:t xml:space="preserve">Tabelle </w:t>
      </w:r>
      <w:r w:rsidR="00B018C9">
        <w:fldChar w:fldCharType="begin"/>
      </w:r>
      <w:r w:rsidR="00B018C9">
        <w:instrText xml:space="preserve"> SEQ Tabelle \* ARABIC </w:instrText>
      </w:r>
      <w:r w:rsidR="00B018C9">
        <w:fldChar w:fldCharType="separate"/>
      </w:r>
      <w:r w:rsidR="00C57CA5">
        <w:rPr>
          <w:noProof/>
        </w:rPr>
        <w:t>2</w:t>
      </w:r>
      <w:r w:rsidR="00B018C9">
        <w:rPr>
          <w:noProof/>
        </w:rPr>
        <w:fldChar w:fldCharType="end"/>
      </w:r>
      <w:r>
        <w:t xml:space="preserve">: </w:t>
      </w:r>
      <w:r w:rsidRPr="000A50D7">
        <w:t>Phase 2 des Projekts</w:t>
      </w:r>
      <w:bookmarkEnd w:id="14"/>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2C94EE02" w14:textId="77777777" w:rsidTr="00997F52">
        <w:tc>
          <w:tcPr>
            <w:tcW w:w="940" w:type="dxa"/>
            <w:tcBorders>
              <w:top w:val="single" w:sz="8" w:space="0" w:color="5B9BD5"/>
              <w:left w:val="nil"/>
              <w:bottom w:val="single" w:sz="8" w:space="0" w:color="5B9BD5"/>
              <w:right w:val="nil"/>
            </w:tcBorders>
          </w:tcPr>
          <w:p w14:paraId="7CF31928" w14:textId="32F84A23"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7B2E6676" w14:textId="7A40EB6A"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14D459E9" w14:textId="27944562"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12F06D11" w14:textId="7E368E73"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3A8EE9B6" w14:textId="77777777" w:rsidTr="00997F52">
        <w:tc>
          <w:tcPr>
            <w:tcW w:w="940" w:type="dxa"/>
            <w:tcBorders>
              <w:top w:val="nil"/>
              <w:left w:val="nil"/>
              <w:bottom w:val="nil"/>
              <w:right w:val="nil"/>
            </w:tcBorders>
            <w:shd w:val="clear" w:color="auto" w:fill="D6E6F4"/>
          </w:tcPr>
          <w:p w14:paraId="66A2D5D5" w14:textId="7E3711F6"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A742433" w14:textId="21B8F43E" w:rsidR="00997F52" w:rsidRDefault="00997F52" w:rsidP="00997F52">
            <w:pPr>
              <w:rPr>
                <w:rFonts w:cs="Calibri"/>
                <w:color w:val="2E74B5"/>
              </w:rPr>
            </w:pPr>
            <w:r>
              <w:rPr>
                <w:rFonts w:cs="Calibri"/>
                <w:color w:val="2E74B5"/>
              </w:rPr>
              <w:t>RFID-7</w:t>
            </w:r>
          </w:p>
        </w:tc>
        <w:tc>
          <w:tcPr>
            <w:tcW w:w="5240" w:type="dxa"/>
            <w:tcBorders>
              <w:top w:val="nil"/>
              <w:left w:val="nil"/>
              <w:bottom w:val="nil"/>
              <w:right w:val="nil"/>
            </w:tcBorders>
            <w:shd w:val="clear" w:color="auto" w:fill="D6E6F4"/>
          </w:tcPr>
          <w:p w14:paraId="1F40CC94" w14:textId="4BE53FF6" w:rsidR="00997F52" w:rsidRDefault="00997F52" w:rsidP="00997F52">
            <w:pPr>
              <w:rPr>
                <w:rFonts w:cs="Calibri"/>
                <w:color w:val="2E74B5"/>
              </w:rPr>
            </w:pPr>
            <w:r>
              <w:rPr>
                <w:rFonts w:cs="Calibri"/>
                <w:color w:val="2E74B5"/>
              </w:rPr>
              <w:t>ReaFID-Funktion – konfigurieren von Karten</w:t>
            </w:r>
          </w:p>
        </w:tc>
        <w:tc>
          <w:tcPr>
            <w:tcW w:w="1300" w:type="dxa"/>
            <w:tcBorders>
              <w:top w:val="nil"/>
              <w:left w:val="nil"/>
              <w:bottom w:val="nil"/>
              <w:right w:val="nil"/>
            </w:tcBorders>
            <w:shd w:val="clear" w:color="auto" w:fill="D6E6F4"/>
          </w:tcPr>
          <w:p w14:paraId="38EEC1D5" w14:textId="34D38DEB" w:rsidR="00997F52" w:rsidRDefault="00997F52" w:rsidP="00997F52">
            <w:pPr>
              <w:rPr>
                <w:rFonts w:cs="Calibri"/>
                <w:color w:val="2E74B5"/>
              </w:rPr>
            </w:pPr>
            <w:r>
              <w:rPr>
                <w:rFonts w:cs="Calibri"/>
                <w:color w:val="2E74B5"/>
              </w:rPr>
              <w:t>8</w:t>
            </w:r>
          </w:p>
        </w:tc>
      </w:tr>
      <w:tr w:rsidR="00997F52" w14:paraId="7F18C0ED" w14:textId="77777777" w:rsidTr="00997F52">
        <w:tc>
          <w:tcPr>
            <w:tcW w:w="940" w:type="dxa"/>
            <w:tcBorders>
              <w:top w:val="nil"/>
              <w:left w:val="nil"/>
              <w:bottom w:val="nil"/>
              <w:right w:val="nil"/>
            </w:tcBorders>
          </w:tcPr>
          <w:p w14:paraId="4050DFE9" w14:textId="261DD35F"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25D3A751" w14:textId="6142A898" w:rsidR="00997F52" w:rsidRDefault="00997F52" w:rsidP="00997F52">
            <w:pPr>
              <w:rPr>
                <w:rFonts w:cs="Calibri"/>
                <w:color w:val="2E74B5"/>
              </w:rPr>
            </w:pPr>
            <w:r>
              <w:rPr>
                <w:rFonts w:cs="Calibri"/>
                <w:color w:val="2E74B5"/>
              </w:rPr>
              <w:t>RFID-8</w:t>
            </w:r>
          </w:p>
        </w:tc>
        <w:tc>
          <w:tcPr>
            <w:tcW w:w="5240" w:type="dxa"/>
            <w:tcBorders>
              <w:top w:val="nil"/>
              <w:left w:val="nil"/>
              <w:bottom w:val="nil"/>
              <w:right w:val="nil"/>
            </w:tcBorders>
          </w:tcPr>
          <w:p w14:paraId="36CA8F08" w14:textId="2EFC16D3" w:rsidR="00997F52" w:rsidRDefault="00997F52" w:rsidP="00997F52">
            <w:pPr>
              <w:rPr>
                <w:rFonts w:cs="Calibri"/>
                <w:color w:val="2E74B5"/>
              </w:rPr>
            </w:pPr>
            <w:r>
              <w:rPr>
                <w:rFonts w:cs="Calibri"/>
                <w:color w:val="2E74B5"/>
              </w:rPr>
              <w:t>ReaFID Funktion – lesen von Karten</w:t>
            </w:r>
          </w:p>
        </w:tc>
        <w:tc>
          <w:tcPr>
            <w:tcW w:w="1300" w:type="dxa"/>
            <w:tcBorders>
              <w:top w:val="nil"/>
              <w:left w:val="nil"/>
              <w:bottom w:val="nil"/>
              <w:right w:val="nil"/>
            </w:tcBorders>
          </w:tcPr>
          <w:p w14:paraId="45D45DA1" w14:textId="18047632" w:rsidR="00997F52" w:rsidRDefault="00997F52" w:rsidP="00997F52">
            <w:pPr>
              <w:rPr>
                <w:rFonts w:cs="Calibri"/>
                <w:color w:val="2E74B5"/>
              </w:rPr>
            </w:pPr>
            <w:r>
              <w:rPr>
                <w:rFonts w:cs="Calibri"/>
                <w:color w:val="2E74B5"/>
              </w:rPr>
              <w:t>8</w:t>
            </w:r>
          </w:p>
        </w:tc>
      </w:tr>
      <w:tr w:rsidR="00997F52" w14:paraId="66EC6262" w14:textId="77777777" w:rsidTr="00997F52">
        <w:tc>
          <w:tcPr>
            <w:tcW w:w="940" w:type="dxa"/>
            <w:tcBorders>
              <w:top w:val="nil"/>
              <w:left w:val="nil"/>
              <w:bottom w:val="nil"/>
              <w:right w:val="nil"/>
            </w:tcBorders>
            <w:shd w:val="clear" w:color="auto" w:fill="D6E6F4"/>
          </w:tcPr>
          <w:p w14:paraId="7F59B179" w14:textId="7AADDF4A"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7175A32" w14:textId="7B5C05A0" w:rsidR="00997F52" w:rsidRDefault="00997F52" w:rsidP="00997F52">
            <w:pPr>
              <w:rPr>
                <w:rFonts w:cs="Calibri"/>
                <w:color w:val="2E74B5"/>
              </w:rPr>
            </w:pPr>
            <w:r>
              <w:rPr>
                <w:rFonts w:cs="Calibri"/>
                <w:color w:val="2E74B5"/>
              </w:rPr>
              <w:t>RFID-9</w:t>
            </w:r>
          </w:p>
        </w:tc>
        <w:tc>
          <w:tcPr>
            <w:tcW w:w="5240" w:type="dxa"/>
            <w:tcBorders>
              <w:top w:val="nil"/>
              <w:left w:val="nil"/>
              <w:bottom w:val="nil"/>
              <w:right w:val="nil"/>
            </w:tcBorders>
            <w:shd w:val="clear" w:color="auto" w:fill="D6E6F4"/>
          </w:tcPr>
          <w:p w14:paraId="3AD2BF57" w14:textId="7BC019CF" w:rsidR="00997F52" w:rsidRDefault="00997F52" w:rsidP="00997F52">
            <w:pPr>
              <w:rPr>
                <w:rFonts w:cs="Calibri"/>
                <w:color w:val="2E74B5"/>
              </w:rPr>
            </w:pPr>
            <w:r>
              <w:rPr>
                <w:rFonts w:cs="Calibri"/>
                <w:color w:val="2E74B5"/>
              </w:rPr>
              <w:t>ReaFID Spiel Funktion - Zeitstoppen</w:t>
            </w:r>
          </w:p>
        </w:tc>
        <w:tc>
          <w:tcPr>
            <w:tcW w:w="1300" w:type="dxa"/>
            <w:tcBorders>
              <w:top w:val="nil"/>
              <w:left w:val="nil"/>
              <w:bottom w:val="nil"/>
              <w:right w:val="nil"/>
            </w:tcBorders>
            <w:shd w:val="clear" w:color="auto" w:fill="D6E6F4"/>
          </w:tcPr>
          <w:p w14:paraId="0F345D4F" w14:textId="13AB1A54" w:rsidR="00997F52" w:rsidRDefault="00997F52" w:rsidP="00997F52">
            <w:pPr>
              <w:rPr>
                <w:rFonts w:cs="Calibri"/>
                <w:color w:val="2E74B5"/>
              </w:rPr>
            </w:pPr>
            <w:r>
              <w:rPr>
                <w:rFonts w:cs="Calibri"/>
                <w:color w:val="2E74B5"/>
              </w:rPr>
              <w:t>5</w:t>
            </w:r>
          </w:p>
        </w:tc>
      </w:tr>
      <w:tr w:rsidR="00997F52" w14:paraId="22815502" w14:textId="77777777" w:rsidTr="00997F52">
        <w:tc>
          <w:tcPr>
            <w:tcW w:w="940" w:type="dxa"/>
            <w:tcBorders>
              <w:top w:val="nil"/>
              <w:left w:val="nil"/>
              <w:bottom w:val="nil"/>
              <w:right w:val="nil"/>
            </w:tcBorders>
          </w:tcPr>
          <w:p w14:paraId="00330C04" w14:textId="1F803324"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32661958" w14:textId="1436AD92" w:rsidR="00997F52" w:rsidRDefault="00997F52" w:rsidP="00997F52">
            <w:pPr>
              <w:rPr>
                <w:rFonts w:cs="Calibri"/>
                <w:color w:val="2E74B5"/>
              </w:rPr>
            </w:pPr>
            <w:r>
              <w:rPr>
                <w:rFonts w:cs="Calibri"/>
                <w:color w:val="2E74B5"/>
              </w:rPr>
              <w:t>RFID-12</w:t>
            </w:r>
          </w:p>
        </w:tc>
        <w:tc>
          <w:tcPr>
            <w:tcW w:w="5240" w:type="dxa"/>
            <w:tcBorders>
              <w:top w:val="nil"/>
              <w:left w:val="nil"/>
              <w:bottom w:val="nil"/>
              <w:right w:val="nil"/>
            </w:tcBorders>
          </w:tcPr>
          <w:p w14:paraId="6A78FE29" w14:textId="10AD6414" w:rsidR="00997F52" w:rsidRDefault="00997F52" w:rsidP="00997F52">
            <w:pPr>
              <w:rPr>
                <w:rFonts w:cs="Calibri"/>
                <w:color w:val="2E74B5"/>
              </w:rPr>
            </w:pPr>
            <w:r>
              <w:rPr>
                <w:rFonts w:cs="Calibri"/>
                <w:color w:val="2E74B5"/>
              </w:rPr>
              <w:t>ReaFID Dokumentation</w:t>
            </w:r>
          </w:p>
        </w:tc>
        <w:tc>
          <w:tcPr>
            <w:tcW w:w="1300" w:type="dxa"/>
            <w:tcBorders>
              <w:top w:val="nil"/>
              <w:left w:val="nil"/>
              <w:bottom w:val="nil"/>
              <w:right w:val="nil"/>
            </w:tcBorders>
          </w:tcPr>
          <w:p w14:paraId="37646B9E" w14:textId="66E502EB" w:rsidR="00997F52" w:rsidRDefault="00997F52" w:rsidP="00997F52">
            <w:pPr>
              <w:rPr>
                <w:rFonts w:cs="Calibri"/>
                <w:color w:val="2E74B5"/>
              </w:rPr>
            </w:pPr>
            <w:r>
              <w:rPr>
                <w:rFonts w:cs="Calibri"/>
                <w:color w:val="2E74B5"/>
              </w:rPr>
              <w:t>10</w:t>
            </w:r>
          </w:p>
        </w:tc>
      </w:tr>
      <w:tr w:rsidR="00997F52" w14:paraId="4BE6C31E" w14:textId="77777777" w:rsidTr="00997F52">
        <w:tc>
          <w:tcPr>
            <w:tcW w:w="940" w:type="dxa"/>
            <w:tcBorders>
              <w:top w:val="nil"/>
              <w:left w:val="nil"/>
              <w:bottom w:val="nil"/>
              <w:right w:val="nil"/>
            </w:tcBorders>
            <w:shd w:val="clear" w:color="auto" w:fill="D6E6F4"/>
          </w:tcPr>
          <w:p w14:paraId="5B28B8EA" w14:textId="758A41A5"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05B9D2A2" w14:textId="5405569E" w:rsidR="00997F52" w:rsidRDefault="00997F52" w:rsidP="00997F52">
            <w:pPr>
              <w:rPr>
                <w:rFonts w:cs="Calibri"/>
                <w:color w:val="2E74B5"/>
              </w:rPr>
            </w:pPr>
            <w:r>
              <w:rPr>
                <w:rFonts w:cs="Calibri"/>
                <w:color w:val="2E74B5"/>
              </w:rPr>
              <w:t>RFID-20</w:t>
            </w:r>
          </w:p>
        </w:tc>
        <w:tc>
          <w:tcPr>
            <w:tcW w:w="5240" w:type="dxa"/>
            <w:tcBorders>
              <w:top w:val="nil"/>
              <w:left w:val="nil"/>
              <w:bottom w:val="nil"/>
              <w:right w:val="nil"/>
            </w:tcBorders>
            <w:shd w:val="clear" w:color="auto" w:fill="D6E6F4"/>
          </w:tcPr>
          <w:p w14:paraId="5293F0AD" w14:textId="790A64B0" w:rsidR="00997F52" w:rsidRDefault="00997F52" w:rsidP="00997F52">
            <w:pPr>
              <w:rPr>
                <w:rFonts w:cs="Calibri"/>
                <w:color w:val="2E74B5"/>
              </w:rPr>
            </w:pPr>
            <w:r>
              <w:rPr>
                <w:rFonts w:cs="Calibri"/>
                <w:color w:val="2E74B5"/>
              </w:rPr>
              <w:t>ReaFID Project Management/Admine 1</w:t>
            </w:r>
          </w:p>
        </w:tc>
        <w:tc>
          <w:tcPr>
            <w:tcW w:w="1300" w:type="dxa"/>
            <w:tcBorders>
              <w:top w:val="nil"/>
              <w:left w:val="nil"/>
              <w:bottom w:val="nil"/>
              <w:right w:val="nil"/>
            </w:tcBorders>
            <w:shd w:val="clear" w:color="auto" w:fill="D6E6F4"/>
          </w:tcPr>
          <w:p w14:paraId="5A6E1349" w14:textId="1EC5A60E" w:rsidR="00997F52" w:rsidRDefault="00997F52" w:rsidP="00997F52">
            <w:pPr>
              <w:rPr>
                <w:rFonts w:cs="Calibri"/>
                <w:color w:val="2E74B5"/>
              </w:rPr>
            </w:pPr>
            <w:r>
              <w:rPr>
                <w:rFonts w:cs="Calibri"/>
                <w:color w:val="2E74B5"/>
              </w:rPr>
              <w:t>1</w:t>
            </w:r>
          </w:p>
        </w:tc>
      </w:tr>
      <w:tr w:rsidR="00997F52" w14:paraId="48119E7C" w14:textId="77777777" w:rsidTr="00997F52">
        <w:tc>
          <w:tcPr>
            <w:tcW w:w="940" w:type="dxa"/>
            <w:tcBorders>
              <w:top w:val="nil"/>
              <w:left w:val="nil"/>
              <w:bottom w:val="nil"/>
              <w:right w:val="nil"/>
            </w:tcBorders>
          </w:tcPr>
          <w:p w14:paraId="75BAC231" w14:textId="5B45C3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05744114" w14:textId="1E658ABD" w:rsidR="00997F52" w:rsidRDefault="00997F52" w:rsidP="00997F52">
            <w:pPr>
              <w:rPr>
                <w:rFonts w:cs="Calibri"/>
                <w:color w:val="2E74B5"/>
              </w:rPr>
            </w:pPr>
            <w:r>
              <w:rPr>
                <w:rFonts w:cs="Calibri"/>
                <w:color w:val="2E74B5"/>
              </w:rPr>
              <w:t>RFID-10</w:t>
            </w:r>
          </w:p>
        </w:tc>
        <w:tc>
          <w:tcPr>
            <w:tcW w:w="5240" w:type="dxa"/>
            <w:tcBorders>
              <w:top w:val="nil"/>
              <w:left w:val="nil"/>
              <w:bottom w:val="nil"/>
              <w:right w:val="nil"/>
            </w:tcBorders>
          </w:tcPr>
          <w:p w14:paraId="61560921" w14:textId="5F32C1F0" w:rsidR="00997F52" w:rsidRDefault="00997F52" w:rsidP="00997F52">
            <w:pPr>
              <w:rPr>
                <w:rFonts w:cs="Calibri"/>
                <w:color w:val="2E74B5"/>
              </w:rPr>
            </w:pPr>
            <w:r>
              <w:rPr>
                <w:rFonts w:cs="Calibri"/>
                <w:color w:val="2E74B5"/>
              </w:rPr>
              <w:t>ReaFID Spiel GUI – Spieloberfläche Hauptfenster</w:t>
            </w:r>
          </w:p>
        </w:tc>
        <w:tc>
          <w:tcPr>
            <w:tcW w:w="1300" w:type="dxa"/>
            <w:tcBorders>
              <w:top w:val="nil"/>
              <w:left w:val="nil"/>
              <w:bottom w:val="nil"/>
              <w:right w:val="nil"/>
            </w:tcBorders>
          </w:tcPr>
          <w:p w14:paraId="42300A8D" w14:textId="39470B53" w:rsidR="00997F52" w:rsidRDefault="00997F52" w:rsidP="00997F52">
            <w:pPr>
              <w:rPr>
                <w:rFonts w:cs="Calibri"/>
                <w:color w:val="2E74B5"/>
              </w:rPr>
            </w:pPr>
            <w:r>
              <w:rPr>
                <w:rFonts w:cs="Calibri"/>
                <w:color w:val="2E74B5"/>
              </w:rPr>
              <w:t>15</w:t>
            </w:r>
          </w:p>
        </w:tc>
      </w:tr>
      <w:tr w:rsidR="00997F52" w14:paraId="263B6CBA" w14:textId="77777777" w:rsidTr="00997F52">
        <w:tc>
          <w:tcPr>
            <w:tcW w:w="940" w:type="dxa"/>
            <w:tcBorders>
              <w:top w:val="nil"/>
              <w:left w:val="nil"/>
              <w:bottom w:val="nil"/>
              <w:right w:val="nil"/>
            </w:tcBorders>
            <w:shd w:val="clear" w:color="auto" w:fill="D6E6F4"/>
          </w:tcPr>
          <w:p w14:paraId="1AC78A5D" w14:textId="28C7F7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34D6F4C6" w14:textId="1A6A5022" w:rsidR="00997F52" w:rsidRDefault="00997F52" w:rsidP="00997F52">
            <w:pPr>
              <w:rPr>
                <w:rFonts w:cs="Calibri"/>
                <w:color w:val="2E74B5"/>
              </w:rPr>
            </w:pPr>
            <w:r>
              <w:rPr>
                <w:rFonts w:cs="Calibri"/>
                <w:color w:val="2E74B5"/>
              </w:rPr>
              <w:t>RFID-11</w:t>
            </w:r>
          </w:p>
        </w:tc>
        <w:tc>
          <w:tcPr>
            <w:tcW w:w="5240" w:type="dxa"/>
            <w:tcBorders>
              <w:top w:val="nil"/>
              <w:left w:val="nil"/>
              <w:bottom w:val="nil"/>
              <w:right w:val="nil"/>
            </w:tcBorders>
            <w:shd w:val="clear" w:color="auto" w:fill="D6E6F4"/>
          </w:tcPr>
          <w:p w14:paraId="0108617D" w14:textId="00033D8B" w:rsidR="00997F52" w:rsidRDefault="00997F52" w:rsidP="00997F52">
            <w:pPr>
              <w:rPr>
                <w:rFonts w:cs="Calibri"/>
                <w:color w:val="2E74B5"/>
              </w:rPr>
            </w:pPr>
            <w:r>
              <w:rPr>
                <w:rFonts w:cs="Calibri"/>
                <w:color w:val="2E74B5"/>
              </w:rPr>
              <w:t>ReaFID Spiel GUI – Abbrechen/Stoppen Spiel</w:t>
            </w:r>
          </w:p>
        </w:tc>
        <w:tc>
          <w:tcPr>
            <w:tcW w:w="1300" w:type="dxa"/>
            <w:tcBorders>
              <w:top w:val="nil"/>
              <w:left w:val="nil"/>
              <w:bottom w:val="nil"/>
              <w:right w:val="nil"/>
            </w:tcBorders>
            <w:shd w:val="clear" w:color="auto" w:fill="D6E6F4"/>
          </w:tcPr>
          <w:p w14:paraId="7DB1BA0C" w14:textId="175CB984" w:rsidR="00997F52" w:rsidRDefault="00997F52" w:rsidP="00997F52">
            <w:pPr>
              <w:rPr>
                <w:rFonts w:cs="Calibri"/>
                <w:color w:val="2E74B5"/>
              </w:rPr>
            </w:pPr>
            <w:r>
              <w:rPr>
                <w:rFonts w:cs="Calibri"/>
                <w:color w:val="2E74B5"/>
              </w:rPr>
              <w:t>5</w:t>
            </w:r>
          </w:p>
        </w:tc>
      </w:tr>
      <w:tr w:rsidR="00997F52" w14:paraId="671D39BF" w14:textId="77777777" w:rsidTr="00997F52">
        <w:tc>
          <w:tcPr>
            <w:tcW w:w="940" w:type="dxa"/>
            <w:tcBorders>
              <w:top w:val="nil"/>
              <w:left w:val="nil"/>
              <w:bottom w:val="nil"/>
              <w:right w:val="nil"/>
            </w:tcBorders>
          </w:tcPr>
          <w:p w14:paraId="76AE4945" w14:textId="66BC5E11"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8977314" w14:textId="6371AF61" w:rsidR="00997F52" w:rsidRDefault="00997F52" w:rsidP="00997F52">
            <w:pPr>
              <w:rPr>
                <w:rFonts w:cs="Calibri"/>
                <w:color w:val="2E74B5"/>
              </w:rPr>
            </w:pPr>
            <w:r>
              <w:rPr>
                <w:rFonts w:cs="Calibri"/>
                <w:color w:val="2E74B5"/>
              </w:rPr>
              <w:t>RFID-13</w:t>
            </w:r>
          </w:p>
        </w:tc>
        <w:tc>
          <w:tcPr>
            <w:tcW w:w="5240" w:type="dxa"/>
            <w:tcBorders>
              <w:top w:val="nil"/>
              <w:left w:val="nil"/>
              <w:bottom w:val="nil"/>
              <w:right w:val="nil"/>
            </w:tcBorders>
          </w:tcPr>
          <w:p w14:paraId="51DC8B64" w14:textId="1B620A16" w:rsidR="00997F52" w:rsidRDefault="00997F52" w:rsidP="00997F52">
            <w:pPr>
              <w:rPr>
                <w:rFonts w:cs="Calibri"/>
                <w:color w:val="2E74B5"/>
              </w:rPr>
            </w:pPr>
            <w:r>
              <w:rPr>
                <w:rFonts w:cs="Calibri"/>
                <w:color w:val="2E74B5"/>
              </w:rPr>
              <w:t>ReaFID Dokumentation 2</w:t>
            </w:r>
          </w:p>
        </w:tc>
        <w:tc>
          <w:tcPr>
            <w:tcW w:w="1300" w:type="dxa"/>
            <w:tcBorders>
              <w:top w:val="nil"/>
              <w:left w:val="nil"/>
              <w:bottom w:val="nil"/>
              <w:right w:val="nil"/>
            </w:tcBorders>
          </w:tcPr>
          <w:p w14:paraId="64713C25" w14:textId="1B29AC69" w:rsidR="00997F52" w:rsidRDefault="00997F52" w:rsidP="00997F52">
            <w:pPr>
              <w:rPr>
                <w:rFonts w:cs="Calibri"/>
                <w:color w:val="2E74B5"/>
              </w:rPr>
            </w:pPr>
            <w:r>
              <w:rPr>
                <w:rFonts w:cs="Calibri"/>
                <w:color w:val="2E74B5"/>
              </w:rPr>
              <w:t>10</w:t>
            </w:r>
          </w:p>
        </w:tc>
      </w:tr>
      <w:tr w:rsidR="00997F52" w14:paraId="294C3A56" w14:textId="77777777" w:rsidTr="00997F52">
        <w:tc>
          <w:tcPr>
            <w:tcW w:w="940" w:type="dxa"/>
            <w:tcBorders>
              <w:top w:val="nil"/>
              <w:left w:val="nil"/>
              <w:bottom w:val="nil"/>
              <w:right w:val="nil"/>
            </w:tcBorders>
            <w:shd w:val="clear" w:color="auto" w:fill="D6E6F4"/>
          </w:tcPr>
          <w:p w14:paraId="32EF240D" w14:textId="4190BCF9"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07FC932E" w14:textId="68AE70AD" w:rsidR="00997F52" w:rsidRDefault="00997F52" w:rsidP="00997F52">
            <w:pPr>
              <w:rPr>
                <w:rFonts w:cs="Calibri"/>
                <w:color w:val="2E74B5"/>
              </w:rPr>
            </w:pPr>
            <w:r>
              <w:rPr>
                <w:rFonts w:cs="Calibri"/>
                <w:color w:val="2E74B5"/>
              </w:rPr>
              <w:t>RFID-21</w:t>
            </w:r>
          </w:p>
        </w:tc>
        <w:tc>
          <w:tcPr>
            <w:tcW w:w="5240" w:type="dxa"/>
            <w:tcBorders>
              <w:top w:val="nil"/>
              <w:left w:val="nil"/>
              <w:bottom w:val="nil"/>
              <w:right w:val="nil"/>
            </w:tcBorders>
            <w:shd w:val="clear" w:color="auto" w:fill="D6E6F4"/>
          </w:tcPr>
          <w:p w14:paraId="444829BB" w14:textId="443884BF" w:rsidR="00997F52" w:rsidRDefault="00997F52" w:rsidP="00997F52">
            <w:pPr>
              <w:rPr>
                <w:rFonts w:cs="Calibri"/>
                <w:color w:val="2E74B5"/>
              </w:rPr>
            </w:pPr>
            <w:r>
              <w:rPr>
                <w:rFonts w:cs="Calibri"/>
                <w:color w:val="2E74B5"/>
              </w:rPr>
              <w:t>ReaFID Project Management/Admin 2</w:t>
            </w:r>
          </w:p>
        </w:tc>
        <w:tc>
          <w:tcPr>
            <w:tcW w:w="1300" w:type="dxa"/>
            <w:tcBorders>
              <w:top w:val="nil"/>
              <w:left w:val="nil"/>
              <w:bottom w:val="nil"/>
              <w:right w:val="nil"/>
            </w:tcBorders>
            <w:shd w:val="clear" w:color="auto" w:fill="D6E6F4"/>
          </w:tcPr>
          <w:p w14:paraId="040AB19B" w14:textId="47496BE0" w:rsidR="00997F52" w:rsidRDefault="00997F52" w:rsidP="00997F52">
            <w:pPr>
              <w:rPr>
                <w:rFonts w:cs="Calibri"/>
                <w:color w:val="2E74B5"/>
              </w:rPr>
            </w:pPr>
            <w:r>
              <w:rPr>
                <w:rFonts w:cs="Calibri"/>
                <w:color w:val="2E74B5"/>
              </w:rPr>
              <w:t>2</w:t>
            </w:r>
          </w:p>
        </w:tc>
      </w:tr>
      <w:tr w:rsidR="00997F52" w14:paraId="2E2314E1" w14:textId="77777777" w:rsidTr="00997F52">
        <w:tc>
          <w:tcPr>
            <w:tcW w:w="940" w:type="dxa"/>
            <w:tcBorders>
              <w:top w:val="nil"/>
              <w:left w:val="nil"/>
              <w:bottom w:val="nil"/>
              <w:right w:val="nil"/>
            </w:tcBorders>
          </w:tcPr>
          <w:p w14:paraId="3D659E59" w14:textId="457A62C6"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7114FF73" w14:textId="032C2DDC" w:rsidR="00997F52" w:rsidRDefault="00997F52" w:rsidP="00997F52">
            <w:pPr>
              <w:rPr>
                <w:rFonts w:cs="Calibri"/>
                <w:color w:val="2E74B5"/>
              </w:rPr>
            </w:pPr>
            <w:r>
              <w:rPr>
                <w:rFonts w:cs="Calibri"/>
                <w:color w:val="2E74B5"/>
              </w:rPr>
              <w:t>RFID-14</w:t>
            </w:r>
          </w:p>
        </w:tc>
        <w:tc>
          <w:tcPr>
            <w:tcW w:w="5240" w:type="dxa"/>
            <w:tcBorders>
              <w:top w:val="nil"/>
              <w:left w:val="nil"/>
              <w:bottom w:val="nil"/>
              <w:right w:val="nil"/>
            </w:tcBorders>
          </w:tcPr>
          <w:p w14:paraId="7B4AA4F7" w14:textId="50E801ED" w:rsidR="00997F52" w:rsidRDefault="00997F52" w:rsidP="00997F52">
            <w:pPr>
              <w:rPr>
                <w:rFonts w:cs="Calibri"/>
                <w:color w:val="2E74B5"/>
              </w:rPr>
            </w:pPr>
            <w:r>
              <w:rPr>
                <w:rFonts w:cs="Calibri"/>
                <w:color w:val="2E74B5"/>
              </w:rPr>
              <w:t>ReaFID Dokumentation 3</w:t>
            </w:r>
          </w:p>
        </w:tc>
        <w:tc>
          <w:tcPr>
            <w:tcW w:w="1300" w:type="dxa"/>
            <w:tcBorders>
              <w:top w:val="nil"/>
              <w:left w:val="nil"/>
              <w:bottom w:val="nil"/>
              <w:right w:val="nil"/>
            </w:tcBorders>
          </w:tcPr>
          <w:p w14:paraId="2A8E3F67" w14:textId="6F9EB2FE" w:rsidR="00997F52" w:rsidRDefault="00997F52" w:rsidP="00997F52">
            <w:pPr>
              <w:rPr>
                <w:rFonts w:cs="Calibri"/>
                <w:color w:val="2E74B5"/>
              </w:rPr>
            </w:pPr>
            <w:r>
              <w:rPr>
                <w:rFonts w:cs="Calibri"/>
                <w:color w:val="2E74B5"/>
              </w:rPr>
              <w:t>20</w:t>
            </w:r>
          </w:p>
        </w:tc>
      </w:tr>
      <w:tr w:rsidR="00997F52" w14:paraId="317964DF" w14:textId="77777777" w:rsidTr="00997F52">
        <w:tc>
          <w:tcPr>
            <w:tcW w:w="940" w:type="dxa"/>
            <w:tcBorders>
              <w:top w:val="nil"/>
              <w:left w:val="nil"/>
              <w:bottom w:val="nil"/>
              <w:right w:val="nil"/>
            </w:tcBorders>
            <w:shd w:val="clear" w:color="auto" w:fill="D6E6F4"/>
          </w:tcPr>
          <w:p w14:paraId="708BF8CE" w14:textId="3645BF92"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7138374" w14:textId="2CD32346" w:rsidR="00997F52" w:rsidRDefault="00997F52" w:rsidP="00997F52">
            <w:pPr>
              <w:rPr>
                <w:rFonts w:cs="Calibri"/>
                <w:color w:val="2E74B5"/>
              </w:rPr>
            </w:pPr>
            <w:r>
              <w:rPr>
                <w:rFonts w:cs="Calibri"/>
                <w:color w:val="2E74B5"/>
              </w:rPr>
              <w:t>RFID-22</w:t>
            </w:r>
          </w:p>
        </w:tc>
        <w:tc>
          <w:tcPr>
            <w:tcW w:w="5240" w:type="dxa"/>
            <w:tcBorders>
              <w:top w:val="nil"/>
              <w:left w:val="nil"/>
              <w:bottom w:val="nil"/>
              <w:right w:val="nil"/>
            </w:tcBorders>
            <w:shd w:val="clear" w:color="auto" w:fill="D6E6F4"/>
          </w:tcPr>
          <w:p w14:paraId="5637CA80" w14:textId="1852E7AA" w:rsidR="00997F52" w:rsidRDefault="00997F52" w:rsidP="00997F52">
            <w:pPr>
              <w:rPr>
                <w:rFonts w:cs="Calibri"/>
                <w:color w:val="2E74B5"/>
              </w:rPr>
            </w:pPr>
            <w:r>
              <w:rPr>
                <w:rFonts w:cs="Calibri"/>
                <w:color w:val="2E74B5"/>
              </w:rPr>
              <w:t>ReaFID Project Management/Admin 1</w:t>
            </w:r>
          </w:p>
        </w:tc>
        <w:tc>
          <w:tcPr>
            <w:tcW w:w="1300" w:type="dxa"/>
            <w:tcBorders>
              <w:top w:val="nil"/>
              <w:left w:val="nil"/>
              <w:bottom w:val="nil"/>
              <w:right w:val="nil"/>
            </w:tcBorders>
            <w:shd w:val="clear" w:color="auto" w:fill="D6E6F4"/>
          </w:tcPr>
          <w:p w14:paraId="4F3B5003" w14:textId="3F8E2798" w:rsidR="00997F52" w:rsidRDefault="00997F52" w:rsidP="00997F52">
            <w:pPr>
              <w:rPr>
                <w:rFonts w:cs="Calibri"/>
                <w:color w:val="2E74B5"/>
              </w:rPr>
            </w:pPr>
            <w:r>
              <w:rPr>
                <w:rFonts w:cs="Calibri"/>
                <w:color w:val="2E74B5"/>
              </w:rPr>
              <w:t>1</w:t>
            </w:r>
          </w:p>
        </w:tc>
      </w:tr>
      <w:tr w:rsidR="00997F52" w14:paraId="04AFD581" w14:textId="77777777" w:rsidTr="00997F52">
        <w:tc>
          <w:tcPr>
            <w:tcW w:w="940" w:type="dxa"/>
            <w:tcBorders>
              <w:top w:val="nil"/>
              <w:left w:val="nil"/>
              <w:bottom w:val="nil"/>
              <w:right w:val="nil"/>
            </w:tcBorders>
          </w:tcPr>
          <w:p w14:paraId="6C741226" w14:textId="4B91CCF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7C261C43" w14:textId="3370AB92" w:rsidR="00997F52" w:rsidRDefault="00997F52" w:rsidP="00997F52">
            <w:pPr>
              <w:rPr>
                <w:rFonts w:cs="Calibri"/>
                <w:color w:val="2E74B5"/>
              </w:rPr>
            </w:pPr>
            <w:r>
              <w:rPr>
                <w:rFonts w:cs="Calibri"/>
                <w:color w:val="2E74B5"/>
              </w:rPr>
              <w:t>RFID-15</w:t>
            </w:r>
          </w:p>
        </w:tc>
        <w:tc>
          <w:tcPr>
            <w:tcW w:w="5240" w:type="dxa"/>
            <w:tcBorders>
              <w:top w:val="nil"/>
              <w:left w:val="nil"/>
              <w:bottom w:val="nil"/>
              <w:right w:val="nil"/>
            </w:tcBorders>
          </w:tcPr>
          <w:p w14:paraId="5EF8DFCA" w14:textId="0472CE58" w:rsidR="00997F52" w:rsidRDefault="00997F52" w:rsidP="00997F52">
            <w:pPr>
              <w:rPr>
                <w:rFonts w:cs="Calibri"/>
                <w:color w:val="2E74B5"/>
              </w:rPr>
            </w:pPr>
            <w:r>
              <w:rPr>
                <w:rFonts w:cs="Calibri"/>
                <w:color w:val="2E74B5"/>
              </w:rPr>
              <w:t>ReaFID GUI – Topscorer Liste</w:t>
            </w:r>
          </w:p>
        </w:tc>
        <w:tc>
          <w:tcPr>
            <w:tcW w:w="1300" w:type="dxa"/>
            <w:tcBorders>
              <w:top w:val="nil"/>
              <w:left w:val="nil"/>
              <w:bottom w:val="nil"/>
              <w:right w:val="nil"/>
            </w:tcBorders>
          </w:tcPr>
          <w:p w14:paraId="12CAAF32" w14:textId="4362B254" w:rsidR="00997F52" w:rsidRDefault="00997F52" w:rsidP="00997F52">
            <w:pPr>
              <w:rPr>
                <w:rFonts w:cs="Calibri"/>
                <w:color w:val="2E74B5"/>
              </w:rPr>
            </w:pPr>
            <w:r>
              <w:rPr>
                <w:rFonts w:cs="Calibri"/>
                <w:color w:val="2E74B5"/>
              </w:rPr>
              <w:t>8</w:t>
            </w:r>
          </w:p>
        </w:tc>
      </w:tr>
      <w:tr w:rsidR="00997F52" w14:paraId="4AF04F97" w14:textId="77777777" w:rsidTr="00997F52">
        <w:tc>
          <w:tcPr>
            <w:tcW w:w="940" w:type="dxa"/>
            <w:tcBorders>
              <w:top w:val="nil"/>
              <w:left w:val="nil"/>
              <w:bottom w:val="nil"/>
              <w:right w:val="nil"/>
            </w:tcBorders>
            <w:shd w:val="clear" w:color="auto" w:fill="D6E6F4"/>
          </w:tcPr>
          <w:p w14:paraId="1E42170B" w14:textId="3C60085F"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45CF1E9D" w14:textId="4B2E05C5" w:rsidR="00997F52" w:rsidRDefault="00997F52" w:rsidP="00997F52">
            <w:pPr>
              <w:rPr>
                <w:rFonts w:cs="Calibri"/>
                <w:color w:val="2E74B5"/>
              </w:rPr>
            </w:pPr>
            <w:r>
              <w:rPr>
                <w:rFonts w:cs="Calibri"/>
                <w:color w:val="2E74B5"/>
              </w:rPr>
              <w:t>RFID-16</w:t>
            </w:r>
          </w:p>
        </w:tc>
        <w:tc>
          <w:tcPr>
            <w:tcW w:w="5240" w:type="dxa"/>
            <w:tcBorders>
              <w:top w:val="nil"/>
              <w:left w:val="nil"/>
              <w:bottom w:val="nil"/>
              <w:right w:val="nil"/>
            </w:tcBorders>
            <w:shd w:val="clear" w:color="auto" w:fill="D6E6F4"/>
          </w:tcPr>
          <w:p w14:paraId="77335F03" w14:textId="7E1AA6B6" w:rsidR="00997F52" w:rsidRDefault="00997F52" w:rsidP="00997F52">
            <w:pPr>
              <w:rPr>
                <w:rFonts w:cs="Calibri"/>
                <w:color w:val="2E74B5"/>
              </w:rPr>
            </w:pPr>
            <w:r>
              <w:rPr>
                <w:rFonts w:cs="Calibri"/>
                <w:color w:val="2E74B5"/>
              </w:rPr>
              <w:t>ReaFID GUI – Spieloberfläche Kartekonfiguration</w:t>
            </w:r>
          </w:p>
        </w:tc>
        <w:tc>
          <w:tcPr>
            <w:tcW w:w="1300" w:type="dxa"/>
            <w:tcBorders>
              <w:top w:val="nil"/>
              <w:left w:val="nil"/>
              <w:bottom w:val="nil"/>
              <w:right w:val="nil"/>
            </w:tcBorders>
            <w:shd w:val="clear" w:color="auto" w:fill="D6E6F4"/>
          </w:tcPr>
          <w:p w14:paraId="5129C827" w14:textId="5F7A876E" w:rsidR="00997F52" w:rsidRDefault="00997F52" w:rsidP="00997F52">
            <w:pPr>
              <w:rPr>
                <w:rFonts w:cs="Calibri"/>
                <w:color w:val="2E74B5"/>
              </w:rPr>
            </w:pPr>
            <w:r>
              <w:rPr>
                <w:rFonts w:cs="Calibri"/>
                <w:color w:val="2E74B5"/>
              </w:rPr>
              <w:t>12</w:t>
            </w:r>
          </w:p>
        </w:tc>
      </w:tr>
      <w:tr w:rsidR="00997F52" w14:paraId="6947A241" w14:textId="77777777" w:rsidTr="00997F52">
        <w:tc>
          <w:tcPr>
            <w:tcW w:w="940" w:type="dxa"/>
            <w:tcBorders>
              <w:top w:val="nil"/>
              <w:left w:val="nil"/>
              <w:bottom w:val="nil"/>
              <w:right w:val="nil"/>
            </w:tcBorders>
          </w:tcPr>
          <w:p w14:paraId="704133A4" w14:textId="7AAA75C7"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5AAFB680" w14:textId="787545EE" w:rsidR="00997F52" w:rsidRDefault="00997F52" w:rsidP="00997F52">
            <w:pPr>
              <w:rPr>
                <w:rFonts w:cs="Calibri"/>
                <w:color w:val="2E74B5"/>
              </w:rPr>
            </w:pPr>
            <w:r>
              <w:rPr>
                <w:rFonts w:cs="Calibri"/>
                <w:color w:val="2E74B5"/>
              </w:rPr>
              <w:t>RFID-17</w:t>
            </w:r>
          </w:p>
        </w:tc>
        <w:tc>
          <w:tcPr>
            <w:tcW w:w="5240" w:type="dxa"/>
            <w:tcBorders>
              <w:top w:val="nil"/>
              <w:left w:val="nil"/>
              <w:bottom w:val="nil"/>
              <w:right w:val="nil"/>
            </w:tcBorders>
          </w:tcPr>
          <w:p w14:paraId="7048F1DE" w14:textId="5795C032" w:rsidR="00997F52" w:rsidRDefault="00997F52" w:rsidP="00997F52">
            <w:pPr>
              <w:rPr>
                <w:rFonts w:cs="Calibri"/>
                <w:color w:val="2E74B5"/>
              </w:rPr>
            </w:pPr>
            <w:r>
              <w:rPr>
                <w:rFonts w:cs="Calibri"/>
                <w:color w:val="2E74B5"/>
              </w:rPr>
              <w:t>ReaFID GUI – Anzeige Auslesen Karte</w:t>
            </w:r>
          </w:p>
        </w:tc>
        <w:tc>
          <w:tcPr>
            <w:tcW w:w="1300" w:type="dxa"/>
            <w:tcBorders>
              <w:top w:val="nil"/>
              <w:left w:val="nil"/>
              <w:bottom w:val="nil"/>
              <w:right w:val="nil"/>
            </w:tcBorders>
          </w:tcPr>
          <w:p w14:paraId="28A8A827" w14:textId="26FB1409" w:rsidR="00997F52" w:rsidRDefault="00997F52" w:rsidP="00997F52">
            <w:pPr>
              <w:rPr>
                <w:rFonts w:cs="Calibri"/>
                <w:color w:val="2E74B5"/>
              </w:rPr>
            </w:pPr>
            <w:r>
              <w:rPr>
                <w:rFonts w:cs="Calibri"/>
                <w:color w:val="2E74B5"/>
              </w:rPr>
              <w:t>6</w:t>
            </w:r>
          </w:p>
        </w:tc>
      </w:tr>
      <w:tr w:rsidR="00997F52" w14:paraId="36FF2519" w14:textId="77777777" w:rsidTr="00997F52">
        <w:tc>
          <w:tcPr>
            <w:tcW w:w="940" w:type="dxa"/>
            <w:tcBorders>
              <w:top w:val="nil"/>
              <w:left w:val="nil"/>
              <w:bottom w:val="nil"/>
              <w:right w:val="nil"/>
            </w:tcBorders>
            <w:shd w:val="clear" w:color="auto" w:fill="D6E6F4"/>
          </w:tcPr>
          <w:p w14:paraId="37C5F31B" w14:textId="093C56E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BCF485C" w14:textId="6ADE3674" w:rsidR="00997F52" w:rsidRDefault="00997F52" w:rsidP="00997F52">
            <w:pPr>
              <w:rPr>
                <w:rFonts w:cs="Calibri"/>
                <w:color w:val="2E74B5"/>
              </w:rPr>
            </w:pPr>
            <w:r>
              <w:rPr>
                <w:rFonts w:cs="Calibri"/>
                <w:color w:val="2E74B5"/>
              </w:rPr>
              <w:t>RFID-18</w:t>
            </w:r>
          </w:p>
        </w:tc>
        <w:tc>
          <w:tcPr>
            <w:tcW w:w="5240" w:type="dxa"/>
            <w:tcBorders>
              <w:top w:val="nil"/>
              <w:left w:val="nil"/>
              <w:bottom w:val="nil"/>
              <w:right w:val="nil"/>
            </w:tcBorders>
            <w:shd w:val="clear" w:color="auto" w:fill="D6E6F4"/>
          </w:tcPr>
          <w:p w14:paraId="0D4DE17B" w14:textId="334EB809" w:rsidR="00997F52" w:rsidRPr="00997F52" w:rsidRDefault="00997F52" w:rsidP="00997F52">
            <w:pPr>
              <w:rPr>
                <w:rFonts w:cs="Calibri"/>
                <w:color w:val="2E74B5"/>
                <w:lang w:val="en-US"/>
              </w:rPr>
            </w:pPr>
            <w:proofErr w:type="spellStart"/>
            <w:r w:rsidRPr="00997F52">
              <w:rPr>
                <w:rFonts w:cs="Calibri"/>
                <w:color w:val="2E74B5"/>
                <w:lang w:val="en-US"/>
              </w:rPr>
              <w:t>ReaFID</w:t>
            </w:r>
            <w:proofErr w:type="spellEnd"/>
            <w:r w:rsidRPr="00997F52">
              <w:rPr>
                <w:rFonts w:cs="Calibri"/>
                <w:color w:val="2E74B5"/>
                <w:lang w:val="en-US"/>
              </w:rPr>
              <w:t xml:space="preserve"> GUI – </w:t>
            </w:r>
            <w:proofErr w:type="spellStart"/>
            <w:r w:rsidRPr="00997F52">
              <w:rPr>
                <w:rFonts w:cs="Calibri"/>
                <w:color w:val="2E74B5"/>
                <w:lang w:val="en-US"/>
              </w:rPr>
              <w:t>Menüpunkt</w:t>
            </w:r>
            <w:proofErr w:type="spellEnd"/>
            <w:r w:rsidRPr="00997F52">
              <w:rPr>
                <w:rFonts w:cs="Calibri"/>
                <w:color w:val="2E74B5"/>
                <w:lang w:val="en-US"/>
              </w:rPr>
              <w:t xml:space="preserve"> Select Modus</w:t>
            </w:r>
          </w:p>
        </w:tc>
        <w:tc>
          <w:tcPr>
            <w:tcW w:w="1300" w:type="dxa"/>
            <w:tcBorders>
              <w:top w:val="nil"/>
              <w:left w:val="nil"/>
              <w:bottom w:val="nil"/>
              <w:right w:val="nil"/>
            </w:tcBorders>
            <w:shd w:val="clear" w:color="auto" w:fill="D6E6F4"/>
          </w:tcPr>
          <w:p w14:paraId="66C1E1C5" w14:textId="6DF6EFC2" w:rsidR="00997F52" w:rsidRDefault="00997F52" w:rsidP="00997F52">
            <w:pPr>
              <w:rPr>
                <w:rFonts w:cs="Calibri"/>
                <w:color w:val="2E74B5"/>
              </w:rPr>
            </w:pPr>
            <w:r>
              <w:rPr>
                <w:rFonts w:cs="Calibri"/>
                <w:color w:val="2E74B5"/>
              </w:rPr>
              <w:t>4</w:t>
            </w:r>
          </w:p>
        </w:tc>
      </w:tr>
      <w:tr w:rsidR="00997F52" w14:paraId="6AB25AC2" w14:textId="77777777" w:rsidTr="00997F52">
        <w:tc>
          <w:tcPr>
            <w:tcW w:w="940" w:type="dxa"/>
            <w:tcBorders>
              <w:top w:val="nil"/>
              <w:left w:val="nil"/>
              <w:bottom w:val="single" w:sz="8" w:space="0" w:color="5B9BD5"/>
              <w:right w:val="nil"/>
            </w:tcBorders>
          </w:tcPr>
          <w:p w14:paraId="0D9A9DDA" w14:textId="3558D20C"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2CECCE48" w14:textId="2B7EF7D8" w:rsidR="00997F52" w:rsidRDefault="00997F52" w:rsidP="00997F52">
            <w:pPr>
              <w:rPr>
                <w:rFonts w:cs="Calibri"/>
                <w:color w:val="2E74B5"/>
              </w:rPr>
            </w:pPr>
            <w:r>
              <w:rPr>
                <w:rFonts w:cs="Calibri"/>
                <w:color w:val="2E74B5"/>
              </w:rPr>
              <w:t>RFID-19</w:t>
            </w:r>
          </w:p>
        </w:tc>
        <w:tc>
          <w:tcPr>
            <w:tcW w:w="5240" w:type="dxa"/>
            <w:tcBorders>
              <w:top w:val="nil"/>
              <w:left w:val="nil"/>
              <w:bottom w:val="single" w:sz="8" w:space="0" w:color="5B9BD5"/>
              <w:right w:val="nil"/>
            </w:tcBorders>
          </w:tcPr>
          <w:p w14:paraId="3C8CB086" w14:textId="58EFFCC3" w:rsidR="00997F52" w:rsidRDefault="00997F52" w:rsidP="00997F52">
            <w:pPr>
              <w:rPr>
                <w:rFonts w:cs="Calibri"/>
                <w:color w:val="2E74B5"/>
              </w:rPr>
            </w:pPr>
            <w:r>
              <w:rPr>
                <w:rFonts w:cs="Calibri"/>
                <w:color w:val="2E74B5"/>
              </w:rPr>
              <w:t>ReaFID Spiel Advanced Mode erstellen</w:t>
            </w:r>
          </w:p>
        </w:tc>
        <w:tc>
          <w:tcPr>
            <w:tcW w:w="1300" w:type="dxa"/>
            <w:tcBorders>
              <w:top w:val="nil"/>
              <w:left w:val="nil"/>
              <w:bottom w:val="single" w:sz="8" w:space="0" w:color="5B9BD5"/>
              <w:right w:val="nil"/>
            </w:tcBorders>
          </w:tcPr>
          <w:p w14:paraId="0F19C54A" w14:textId="09C0B948" w:rsidR="00997F52" w:rsidRDefault="00997F52" w:rsidP="00997F52">
            <w:pPr>
              <w:rPr>
                <w:rFonts w:cs="Calibri"/>
                <w:color w:val="2E74B5"/>
              </w:rPr>
            </w:pPr>
            <w:r>
              <w:rPr>
                <w:rFonts w:cs="Calibri"/>
                <w:color w:val="2E74B5"/>
              </w:rPr>
              <w:t>20</w:t>
            </w:r>
          </w:p>
        </w:tc>
      </w:tr>
    </w:tbl>
    <w:p w14:paraId="5750AB21" w14:textId="77777777" w:rsidR="00997F52" w:rsidRDefault="00997F52" w:rsidP="00997F52">
      <w:pPr>
        <w:jc w:val="center"/>
        <w:rPr>
          <w:rFonts w:ascii="Times New Roman" w:hAnsi="Times New Roman"/>
          <w:b/>
          <w:bCs/>
          <w:color w:val="4F81BD"/>
          <w:sz w:val="2"/>
          <w:szCs w:val="2"/>
        </w:rPr>
      </w:pPr>
    </w:p>
    <w:p w14:paraId="35EC52A1" w14:textId="77777777" w:rsidR="00997F52" w:rsidRPr="00997F52" w:rsidRDefault="00997F52" w:rsidP="00997F52"/>
    <w:p w14:paraId="676982C7" w14:textId="77777777" w:rsidR="003700A9" w:rsidRDefault="003700A9" w:rsidP="003700A9">
      <w:pPr>
        <w:pStyle w:val="Heading2"/>
      </w:pPr>
      <w:bookmarkStart w:id="15" w:name="_Toc397956654"/>
      <w:r w:rsidRPr="00CF25F1">
        <w:t>Seminarumsetzung</w:t>
      </w:r>
      <w:bookmarkEnd w:id="15"/>
    </w:p>
    <w:p w14:paraId="4A583A48" w14:textId="77777777" w:rsidR="00997F52" w:rsidRDefault="00997F52" w:rsidP="00997F52">
      <w:pPr>
        <w:rPr>
          <w:rFonts w:cs="Calibri"/>
        </w:rPr>
      </w:pPr>
      <w:r>
        <w:rPr>
          <w:rFonts w:cs="Calibri"/>
        </w:rPr>
        <w:t>Für das Projekt galten folgende Termine:</w:t>
      </w:r>
    </w:p>
    <w:p w14:paraId="7A042146" w14:textId="2D48CE1E" w:rsidR="00134687" w:rsidRDefault="00134687" w:rsidP="00134687">
      <w:pPr>
        <w:pStyle w:val="Caption"/>
        <w:keepNext/>
      </w:pPr>
      <w:bookmarkStart w:id="16" w:name="_Toc397784548"/>
      <w:r>
        <w:lastRenderedPageBreak/>
        <w:t xml:space="preserve">Tabelle </w:t>
      </w:r>
      <w:fldSimple w:instr=" SEQ Tabelle \* ARABIC ">
        <w:r w:rsidR="00C57CA5">
          <w:rPr>
            <w:noProof/>
          </w:rPr>
          <w:t>3</w:t>
        </w:r>
      </w:fldSimple>
      <w:r>
        <w:t>: Projektt</w:t>
      </w:r>
      <w:r w:rsidRPr="00C53641">
        <w:t>ermine</w:t>
      </w:r>
      <w:bookmarkEnd w:id="16"/>
    </w:p>
    <w:tbl>
      <w:tblPr>
        <w:tblW w:w="0" w:type="auto"/>
        <w:tblBorders>
          <w:top w:val="single" w:sz="8" w:space="0" w:color="auto"/>
          <w:bottom w:val="single" w:sz="8" w:space="0" w:color="auto"/>
        </w:tblBorders>
        <w:tblLayout w:type="fixed"/>
        <w:tblLook w:val="0000" w:firstRow="0" w:lastRow="0" w:firstColumn="0" w:lastColumn="0" w:noHBand="0" w:noVBand="0"/>
      </w:tblPr>
      <w:tblGrid>
        <w:gridCol w:w="1300"/>
        <w:gridCol w:w="2520"/>
        <w:gridCol w:w="5360"/>
      </w:tblGrid>
      <w:tr w:rsidR="00997F52" w14:paraId="4F002193" w14:textId="77777777" w:rsidTr="00997F52">
        <w:tc>
          <w:tcPr>
            <w:tcW w:w="1300" w:type="dxa"/>
            <w:tcBorders>
              <w:top w:val="single" w:sz="8" w:space="0" w:color="5B9BD5"/>
              <w:left w:val="nil"/>
              <w:bottom w:val="single" w:sz="8" w:space="0" w:color="5B9BD5"/>
              <w:right w:val="nil"/>
            </w:tcBorders>
          </w:tcPr>
          <w:p w14:paraId="3AFF013C" w14:textId="08BE794C" w:rsidR="00997F52" w:rsidRPr="00997F52" w:rsidRDefault="00997F52" w:rsidP="00997F52">
            <w:pPr>
              <w:rPr>
                <w:rFonts w:ascii="Times New Roman" w:hAnsi="Times New Roman"/>
                <w:color w:val="2E74B5"/>
              </w:rPr>
            </w:pPr>
            <w:r>
              <w:rPr>
                <w:rFonts w:cs="Calibri"/>
                <w:b/>
                <w:bCs/>
                <w:color w:val="2E74B5"/>
              </w:rPr>
              <w:t>Nr.</w:t>
            </w:r>
          </w:p>
        </w:tc>
        <w:tc>
          <w:tcPr>
            <w:tcW w:w="2520" w:type="dxa"/>
            <w:tcBorders>
              <w:top w:val="single" w:sz="8" w:space="0" w:color="5B9BD5"/>
              <w:left w:val="nil"/>
              <w:bottom w:val="single" w:sz="8" w:space="0" w:color="5B9BD5"/>
              <w:right w:val="nil"/>
            </w:tcBorders>
          </w:tcPr>
          <w:p w14:paraId="04270C13" w14:textId="0E401202" w:rsidR="00997F52" w:rsidRPr="00997F52" w:rsidRDefault="00997F52" w:rsidP="00997F52">
            <w:pPr>
              <w:rPr>
                <w:rFonts w:ascii="Times New Roman" w:hAnsi="Times New Roman"/>
                <w:color w:val="2E74B5"/>
              </w:rPr>
            </w:pPr>
            <w:r>
              <w:rPr>
                <w:rFonts w:cs="Calibri"/>
                <w:b/>
                <w:bCs/>
                <w:color w:val="2E74B5"/>
              </w:rPr>
              <w:t>Termin</w:t>
            </w:r>
          </w:p>
        </w:tc>
        <w:tc>
          <w:tcPr>
            <w:tcW w:w="5360" w:type="dxa"/>
            <w:tcBorders>
              <w:top w:val="single" w:sz="8" w:space="0" w:color="5B9BD5"/>
              <w:left w:val="nil"/>
              <w:bottom w:val="single" w:sz="8" w:space="0" w:color="5B9BD5"/>
              <w:right w:val="nil"/>
            </w:tcBorders>
          </w:tcPr>
          <w:p w14:paraId="46D75C63" w14:textId="4AFF8F72" w:rsidR="00997F52" w:rsidRPr="00997F52" w:rsidRDefault="00997F52" w:rsidP="00997F52">
            <w:pPr>
              <w:rPr>
                <w:rFonts w:ascii="Times New Roman" w:hAnsi="Times New Roman"/>
                <w:color w:val="2E74B5"/>
              </w:rPr>
            </w:pPr>
            <w:r>
              <w:rPr>
                <w:rFonts w:cs="Calibri"/>
                <w:b/>
                <w:bCs/>
                <w:color w:val="2E74B5"/>
              </w:rPr>
              <w:t>Beschreibung</w:t>
            </w:r>
          </w:p>
        </w:tc>
      </w:tr>
      <w:tr w:rsidR="00997F52" w14:paraId="563E0A62" w14:textId="77777777" w:rsidTr="00997F52">
        <w:tc>
          <w:tcPr>
            <w:tcW w:w="1300" w:type="dxa"/>
            <w:tcBorders>
              <w:top w:val="nil"/>
              <w:left w:val="nil"/>
              <w:bottom w:val="nil"/>
              <w:right w:val="nil"/>
            </w:tcBorders>
            <w:shd w:val="clear" w:color="auto" w:fill="D6E6F4"/>
          </w:tcPr>
          <w:p w14:paraId="61515132" w14:textId="4ED736DE" w:rsidR="00997F52" w:rsidRPr="00997F52" w:rsidRDefault="00997F52" w:rsidP="00997F52">
            <w:pPr>
              <w:rPr>
                <w:rFonts w:ascii="Times New Roman" w:hAnsi="Times New Roman"/>
                <w:color w:val="2E74B5"/>
              </w:rPr>
            </w:pPr>
            <w:r>
              <w:rPr>
                <w:rFonts w:cs="Calibri"/>
                <w:b/>
                <w:bCs/>
                <w:color w:val="2E74B5"/>
              </w:rPr>
              <w:t>1</w:t>
            </w:r>
          </w:p>
        </w:tc>
        <w:tc>
          <w:tcPr>
            <w:tcW w:w="2520" w:type="dxa"/>
            <w:tcBorders>
              <w:top w:val="nil"/>
              <w:left w:val="nil"/>
              <w:bottom w:val="nil"/>
              <w:right w:val="nil"/>
            </w:tcBorders>
            <w:shd w:val="clear" w:color="auto" w:fill="D6E6F4"/>
          </w:tcPr>
          <w:p w14:paraId="59BBAB4A" w14:textId="3160B0A6" w:rsidR="00997F52" w:rsidRDefault="00997F52" w:rsidP="00997F52">
            <w:pPr>
              <w:rPr>
                <w:rFonts w:cs="Calibri"/>
                <w:color w:val="2E74B5"/>
              </w:rPr>
            </w:pPr>
            <w:r>
              <w:rPr>
                <w:rFonts w:cs="Calibri"/>
                <w:color w:val="2E74B5"/>
              </w:rPr>
              <w:t>24.03.14</w:t>
            </w:r>
          </w:p>
        </w:tc>
        <w:tc>
          <w:tcPr>
            <w:tcW w:w="5360" w:type="dxa"/>
            <w:tcBorders>
              <w:top w:val="nil"/>
              <w:left w:val="nil"/>
              <w:bottom w:val="nil"/>
              <w:right w:val="nil"/>
            </w:tcBorders>
            <w:shd w:val="clear" w:color="auto" w:fill="D6E6F4"/>
          </w:tcPr>
          <w:p w14:paraId="18B0EB42" w14:textId="6565AD83" w:rsidR="00997F52" w:rsidRDefault="00997F52" w:rsidP="00997F52">
            <w:pPr>
              <w:rPr>
                <w:rFonts w:cs="Calibri"/>
                <w:color w:val="2E74B5"/>
              </w:rPr>
            </w:pPr>
            <w:r>
              <w:rPr>
                <w:rFonts w:cs="Calibri"/>
                <w:color w:val="2E74B5"/>
              </w:rPr>
              <w:t>Kick Off</w:t>
            </w:r>
          </w:p>
        </w:tc>
      </w:tr>
      <w:tr w:rsidR="00997F52" w14:paraId="46A3485C" w14:textId="77777777" w:rsidTr="00997F52">
        <w:tc>
          <w:tcPr>
            <w:tcW w:w="1300" w:type="dxa"/>
            <w:tcBorders>
              <w:top w:val="nil"/>
              <w:left w:val="nil"/>
              <w:bottom w:val="nil"/>
              <w:right w:val="nil"/>
            </w:tcBorders>
          </w:tcPr>
          <w:p w14:paraId="0524B8DF" w14:textId="7FD75792"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tcPr>
          <w:p w14:paraId="42B2F78E" w14:textId="03477B32" w:rsidR="00997F52" w:rsidRDefault="00997F52" w:rsidP="00997F52">
            <w:pPr>
              <w:rPr>
                <w:rFonts w:cs="Calibri"/>
                <w:color w:val="2E74B5"/>
              </w:rPr>
            </w:pPr>
            <w:r>
              <w:rPr>
                <w:rFonts w:cs="Calibri"/>
                <w:color w:val="2E74B5"/>
              </w:rPr>
              <w:t>29.04.14</w:t>
            </w:r>
          </w:p>
        </w:tc>
        <w:tc>
          <w:tcPr>
            <w:tcW w:w="5360" w:type="dxa"/>
            <w:tcBorders>
              <w:top w:val="nil"/>
              <w:left w:val="nil"/>
              <w:bottom w:val="nil"/>
              <w:right w:val="nil"/>
            </w:tcBorders>
          </w:tcPr>
          <w:p w14:paraId="4DF4E288" w14:textId="1019F4F6" w:rsidR="00997F52" w:rsidRDefault="00997F52" w:rsidP="00997F52">
            <w:pPr>
              <w:rPr>
                <w:rFonts w:cs="Calibri"/>
                <w:color w:val="2E74B5"/>
              </w:rPr>
            </w:pPr>
            <w:r>
              <w:rPr>
                <w:rFonts w:cs="Calibri"/>
                <w:color w:val="2E74B5"/>
              </w:rPr>
              <w:t>Präsentationstermin Security BSides London 2014</w:t>
            </w:r>
          </w:p>
        </w:tc>
      </w:tr>
      <w:tr w:rsidR="00997F52" w14:paraId="4601B9DF" w14:textId="77777777" w:rsidTr="00997F52">
        <w:tc>
          <w:tcPr>
            <w:tcW w:w="1300" w:type="dxa"/>
            <w:tcBorders>
              <w:top w:val="nil"/>
              <w:left w:val="nil"/>
              <w:bottom w:val="nil"/>
              <w:right w:val="nil"/>
            </w:tcBorders>
            <w:shd w:val="clear" w:color="auto" w:fill="D6E6F4"/>
          </w:tcPr>
          <w:p w14:paraId="1FB3D926" w14:textId="48B66446"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shd w:val="clear" w:color="auto" w:fill="D6E6F4"/>
          </w:tcPr>
          <w:p w14:paraId="3E48982B" w14:textId="1831BCBB" w:rsidR="00997F52" w:rsidRDefault="00997F52" w:rsidP="00997F52">
            <w:pPr>
              <w:rPr>
                <w:rFonts w:cs="Calibri"/>
                <w:color w:val="2E74B5"/>
              </w:rPr>
            </w:pPr>
            <w:r>
              <w:rPr>
                <w:rFonts w:cs="Calibri"/>
                <w:color w:val="2E74B5"/>
              </w:rPr>
              <w:t>11.07.14</w:t>
            </w:r>
          </w:p>
        </w:tc>
        <w:tc>
          <w:tcPr>
            <w:tcW w:w="5360" w:type="dxa"/>
            <w:tcBorders>
              <w:top w:val="nil"/>
              <w:left w:val="nil"/>
              <w:bottom w:val="nil"/>
              <w:right w:val="nil"/>
            </w:tcBorders>
            <w:shd w:val="clear" w:color="auto" w:fill="D6E6F4"/>
          </w:tcPr>
          <w:p w14:paraId="320D5EFC" w14:textId="4722099B" w:rsidR="00997F52" w:rsidRDefault="00997F52" w:rsidP="00997F52">
            <w:pPr>
              <w:rPr>
                <w:rFonts w:cs="Calibri"/>
                <w:color w:val="2E74B5"/>
              </w:rPr>
            </w:pPr>
            <w:r>
              <w:rPr>
                <w:rFonts w:cs="Calibri"/>
                <w:color w:val="2E74B5"/>
              </w:rPr>
              <w:t>Design Review</w:t>
            </w:r>
          </w:p>
        </w:tc>
      </w:tr>
      <w:tr w:rsidR="00997F52" w14:paraId="0CFC67CA" w14:textId="77777777" w:rsidTr="00997F52">
        <w:tc>
          <w:tcPr>
            <w:tcW w:w="1300" w:type="dxa"/>
            <w:tcBorders>
              <w:top w:val="nil"/>
              <w:left w:val="nil"/>
              <w:bottom w:val="nil"/>
              <w:right w:val="nil"/>
            </w:tcBorders>
          </w:tcPr>
          <w:p w14:paraId="1ED7FCCA" w14:textId="4BF56778" w:rsidR="00997F52" w:rsidRPr="00997F52" w:rsidRDefault="00997F52" w:rsidP="00997F52">
            <w:pPr>
              <w:rPr>
                <w:rFonts w:ascii="Times New Roman" w:hAnsi="Times New Roman"/>
                <w:color w:val="2E74B5"/>
              </w:rPr>
            </w:pPr>
            <w:r>
              <w:rPr>
                <w:rFonts w:cs="Calibri"/>
                <w:b/>
                <w:bCs/>
                <w:color w:val="2E74B5"/>
              </w:rPr>
              <w:t>3</w:t>
            </w:r>
          </w:p>
        </w:tc>
        <w:tc>
          <w:tcPr>
            <w:tcW w:w="2520" w:type="dxa"/>
            <w:tcBorders>
              <w:top w:val="nil"/>
              <w:left w:val="nil"/>
              <w:bottom w:val="nil"/>
              <w:right w:val="nil"/>
            </w:tcBorders>
          </w:tcPr>
          <w:p w14:paraId="0DFAFDEA" w14:textId="208F3E6A" w:rsidR="00997F52" w:rsidRDefault="00997F52" w:rsidP="00997F52">
            <w:pPr>
              <w:rPr>
                <w:rFonts w:cs="Calibri"/>
                <w:color w:val="2E74B5"/>
              </w:rPr>
            </w:pPr>
            <w:r>
              <w:rPr>
                <w:rFonts w:cs="Calibri"/>
                <w:color w:val="2E74B5"/>
              </w:rPr>
              <w:t>12.09.14</w:t>
            </w:r>
          </w:p>
        </w:tc>
        <w:tc>
          <w:tcPr>
            <w:tcW w:w="5360" w:type="dxa"/>
            <w:tcBorders>
              <w:top w:val="nil"/>
              <w:left w:val="nil"/>
              <w:bottom w:val="nil"/>
              <w:right w:val="nil"/>
            </w:tcBorders>
          </w:tcPr>
          <w:p w14:paraId="1A857594" w14:textId="325A2E7E" w:rsidR="00997F52" w:rsidRDefault="00997F52" w:rsidP="00997F52">
            <w:pPr>
              <w:rPr>
                <w:rFonts w:cs="Calibri"/>
                <w:color w:val="2E74B5"/>
              </w:rPr>
            </w:pPr>
            <w:r>
              <w:rPr>
                <w:rFonts w:cs="Calibri"/>
                <w:color w:val="2E74B5"/>
              </w:rPr>
              <w:t>Abgabetermin</w:t>
            </w:r>
          </w:p>
        </w:tc>
      </w:tr>
      <w:tr w:rsidR="00997F52" w14:paraId="0C7D5ACE" w14:textId="77777777" w:rsidTr="00997F52">
        <w:tc>
          <w:tcPr>
            <w:tcW w:w="1300" w:type="dxa"/>
            <w:tcBorders>
              <w:top w:val="nil"/>
              <w:left w:val="nil"/>
              <w:bottom w:val="nil"/>
              <w:right w:val="nil"/>
            </w:tcBorders>
            <w:shd w:val="clear" w:color="auto" w:fill="D6E6F4"/>
          </w:tcPr>
          <w:p w14:paraId="3F221177" w14:textId="3101C729" w:rsidR="00997F52" w:rsidRPr="00997F52" w:rsidRDefault="00997F52" w:rsidP="00997F52">
            <w:pPr>
              <w:rPr>
                <w:rFonts w:ascii="Times New Roman" w:hAnsi="Times New Roman"/>
                <w:color w:val="2E74B5"/>
              </w:rPr>
            </w:pPr>
            <w:r>
              <w:rPr>
                <w:rFonts w:cs="Calibri"/>
                <w:b/>
                <w:bCs/>
                <w:color w:val="2E74B5"/>
              </w:rPr>
              <w:t>4</w:t>
            </w:r>
          </w:p>
        </w:tc>
        <w:tc>
          <w:tcPr>
            <w:tcW w:w="2520" w:type="dxa"/>
            <w:tcBorders>
              <w:top w:val="nil"/>
              <w:left w:val="nil"/>
              <w:bottom w:val="nil"/>
              <w:right w:val="nil"/>
            </w:tcBorders>
            <w:shd w:val="clear" w:color="auto" w:fill="D6E6F4"/>
          </w:tcPr>
          <w:p w14:paraId="6725B69E" w14:textId="2C422CF6" w:rsidR="00997F52" w:rsidRDefault="00997F52" w:rsidP="00997F52">
            <w:pPr>
              <w:rPr>
                <w:rFonts w:cs="Calibri"/>
                <w:color w:val="2E74B5"/>
              </w:rPr>
            </w:pPr>
            <w:r>
              <w:rPr>
                <w:rFonts w:cs="Calibri"/>
                <w:color w:val="2E74B5"/>
              </w:rPr>
              <w:t>05.11.14</w:t>
            </w:r>
          </w:p>
        </w:tc>
        <w:tc>
          <w:tcPr>
            <w:tcW w:w="5360" w:type="dxa"/>
            <w:tcBorders>
              <w:top w:val="nil"/>
              <w:left w:val="nil"/>
              <w:bottom w:val="nil"/>
              <w:right w:val="nil"/>
            </w:tcBorders>
            <w:shd w:val="clear" w:color="auto" w:fill="D6E6F4"/>
          </w:tcPr>
          <w:p w14:paraId="06808BBC" w14:textId="01C3B4A2" w:rsidR="00997F52" w:rsidRDefault="00997F52" w:rsidP="00997F52">
            <w:pPr>
              <w:rPr>
                <w:rFonts w:cs="Calibri"/>
                <w:color w:val="2E74B5"/>
              </w:rPr>
            </w:pPr>
            <w:r>
              <w:rPr>
                <w:rFonts w:cs="Calibri"/>
                <w:color w:val="2E74B5"/>
              </w:rPr>
              <w:t>Präsentationstermin</w:t>
            </w:r>
          </w:p>
        </w:tc>
      </w:tr>
      <w:tr w:rsidR="00997F52" w14:paraId="228590EE" w14:textId="77777777" w:rsidTr="00997F52">
        <w:tc>
          <w:tcPr>
            <w:tcW w:w="1300" w:type="dxa"/>
            <w:tcBorders>
              <w:top w:val="nil"/>
              <w:left w:val="nil"/>
              <w:bottom w:val="nil"/>
              <w:right w:val="nil"/>
            </w:tcBorders>
          </w:tcPr>
          <w:p w14:paraId="72623820" w14:textId="600B102C" w:rsidR="00997F52" w:rsidRPr="00997F52" w:rsidRDefault="00997F52" w:rsidP="00997F52">
            <w:pPr>
              <w:rPr>
                <w:rFonts w:ascii="Times New Roman" w:hAnsi="Times New Roman"/>
                <w:color w:val="2E74B5"/>
              </w:rPr>
            </w:pPr>
            <w:r>
              <w:rPr>
                <w:rFonts w:cs="Calibri"/>
                <w:b/>
                <w:bCs/>
                <w:color w:val="2E74B5"/>
              </w:rPr>
              <w:t>5</w:t>
            </w:r>
          </w:p>
        </w:tc>
        <w:tc>
          <w:tcPr>
            <w:tcW w:w="2520" w:type="dxa"/>
            <w:tcBorders>
              <w:top w:val="nil"/>
              <w:left w:val="nil"/>
              <w:bottom w:val="nil"/>
              <w:right w:val="nil"/>
            </w:tcBorders>
          </w:tcPr>
          <w:p w14:paraId="3043C1DE" w14:textId="23784DBD" w:rsidR="00997F52" w:rsidRDefault="00997F52" w:rsidP="00997F52">
            <w:pPr>
              <w:rPr>
                <w:rFonts w:cs="Calibri"/>
                <w:color w:val="2E74B5"/>
              </w:rPr>
            </w:pPr>
            <w:r>
              <w:rPr>
                <w:rFonts w:cs="Calibri"/>
                <w:color w:val="2E74B5"/>
              </w:rPr>
              <w:t>17.02.14 – 09.03.14</w:t>
            </w:r>
          </w:p>
        </w:tc>
        <w:tc>
          <w:tcPr>
            <w:tcW w:w="5360" w:type="dxa"/>
            <w:tcBorders>
              <w:top w:val="nil"/>
              <w:left w:val="nil"/>
              <w:bottom w:val="nil"/>
              <w:right w:val="nil"/>
            </w:tcBorders>
          </w:tcPr>
          <w:p w14:paraId="38EACB49" w14:textId="594B18C3" w:rsidR="00997F52" w:rsidRDefault="00997F52" w:rsidP="00997F52">
            <w:pPr>
              <w:rPr>
                <w:rFonts w:cs="Calibri"/>
                <w:color w:val="2E74B5"/>
              </w:rPr>
            </w:pPr>
            <w:r>
              <w:rPr>
                <w:rFonts w:cs="Calibri"/>
                <w:color w:val="2E74B5"/>
              </w:rPr>
              <w:t>Sprint 1</w:t>
            </w:r>
          </w:p>
        </w:tc>
      </w:tr>
      <w:tr w:rsidR="00997F52" w14:paraId="78B8BDEC" w14:textId="77777777" w:rsidTr="00997F52">
        <w:tc>
          <w:tcPr>
            <w:tcW w:w="1300" w:type="dxa"/>
            <w:tcBorders>
              <w:top w:val="nil"/>
              <w:left w:val="nil"/>
              <w:bottom w:val="nil"/>
              <w:right w:val="nil"/>
            </w:tcBorders>
            <w:shd w:val="clear" w:color="auto" w:fill="D6E6F4"/>
          </w:tcPr>
          <w:p w14:paraId="50821911" w14:textId="603B93CA" w:rsidR="00997F52" w:rsidRPr="00997F52" w:rsidRDefault="00997F52" w:rsidP="00997F52">
            <w:pPr>
              <w:rPr>
                <w:rFonts w:ascii="Times New Roman" w:hAnsi="Times New Roman"/>
                <w:color w:val="2E74B5"/>
              </w:rPr>
            </w:pPr>
            <w:r>
              <w:rPr>
                <w:rFonts w:cs="Calibri"/>
                <w:b/>
                <w:bCs/>
                <w:color w:val="2E74B5"/>
              </w:rPr>
              <w:t>6</w:t>
            </w:r>
          </w:p>
        </w:tc>
        <w:tc>
          <w:tcPr>
            <w:tcW w:w="2520" w:type="dxa"/>
            <w:tcBorders>
              <w:top w:val="nil"/>
              <w:left w:val="nil"/>
              <w:bottom w:val="nil"/>
              <w:right w:val="nil"/>
            </w:tcBorders>
            <w:shd w:val="clear" w:color="auto" w:fill="D6E6F4"/>
          </w:tcPr>
          <w:p w14:paraId="20982ED2" w14:textId="68A1A1F1" w:rsidR="00997F52" w:rsidRDefault="00997F52" w:rsidP="00997F52">
            <w:pPr>
              <w:rPr>
                <w:rFonts w:cs="Calibri"/>
                <w:color w:val="2E74B5"/>
              </w:rPr>
            </w:pPr>
            <w:r>
              <w:rPr>
                <w:rFonts w:cs="Calibri"/>
                <w:color w:val="2E74B5"/>
              </w:rPr>
              <w:t>12.03.14 – 30.03.14</w:t>
            </w:r>
          </w:p>
        </w:tc>
        <w:tc>
          <w:tcPr>
            <w:tcW w:w="5360" w:type="dxa"/>
            <w:tcBorders>
              <w:top w:val="nil"/>
              <w:left w:val="nil"/>
              <w:bottom w:val="nil"/>
              <w:right w:val="nil"/>
            </w:tcBorders>
            <w:shd w:val="clear" w:color="auto" w:fill="D6E6F4"/>
          </w:tcPr>
          <w:p w14:paraId="4D0CA23C" w14:textId="1BCE9A88" w:rsidR="00997F52" w:rsidRDefault="00997F52" w:rsidP="00997F52">
            <w:pPr>
              <w:rPr>
                <w:rFonts w:cs="Calibri"/>
                <w:color w:val="2E74B5"/>
              </w:rPr>
            </w:pPr>
            <w:r>
              <w:rPr>
                <w:rFonts w:cs="Calibri"/>
                <w:color w:val="2E74B5"/>
              </w:rPr>
              <w:t>Sprint 2</w:t>
            </w:r>
          </w:p>
        </w:tc>
      </w:tr>
      <w:tr w:rsidR="00997F52" w14:paraId="533F59FA" w14:textId="77777777" w:rsidTr="00997F52">
        <w:tc>
          <w:tcPr>
            <w:tcW w:w="1300" w:type="dxa"/>
            <w:tcBorders>
              <w:top w:val="nil"/>
              <w:left w:val="nil"/>
              <w:bottom w:val="nil"/>
              <w:right w:val="nil"/>
            </w:tcBorders>
          </w:tcPr>
          <w:p w14:paraId="56B63312" w14:textId="2C4EEB09" w:rsidR="00997F52" w:rsidRPr="00997F52" w:rsidRDefault="00997F52" w:rsidP="00997F52">
            <w:pPr>
              <w:rPr>
                <w:rFonts w:ascii="Times New Roman" w:hAnsi="Times New Roman"/>
                <w:color w:val="2E74B5"/>
              </w:rPr>
            </w:pPr>
            <w:r>
              <w:rPr>
                <w:rFonts w:cs="Calibri"/>
                <w:b/>
                <w:bCs/>
                <w:color w:val="2E74B5"/>
              </w:rPr>
              <w:t>7</w:t>
            </w:r>
          </w:p>
        </w:tc>
        <w:tc>
          <w:tcPr>
            <w:tcW w:w="2520" w:type="dxa"/>
            <w:tcBorders>
              <w:top w:val="nil"/>
              <w:left w:val="nil"/>
              <w:bottom w:val="nil"/>
              <w:right w:val="nil"/>
            </w:tcBorders>
          </w:tcPr>
          <w:p w14:paraId="680CB611" w14:textId="6A9B8A9D" w:rsidR="00997F52" w:rsidRDefault="00997F52" w:rsidP="00997F52">
            <w:pPr>
              <w:rPr>
                <w:rFonts w:cs="Calibri"/>
                <w:color w:val="2E74B5"/>
              </w:rPr>
            </w:pPr>
            <w:r>
              <w:rPr>
                <w:rFonts w:cs="Calibri"/>
                <w:color w:val="2E74B5"/>
              </w:rPr>
              <w:t>14.07.14 – 03.08.14</w:t>
            </w:r>
          </w:p>
        </w:tc>
        <w:tc>
          <w:tcPr>
            <w:tcW w:w="5360" w:type="dxa"/>
            <w:tcBorders>
              <w:top w:val="nil"/>
              <w:left w:val="nil"/>
              <w:bottom w:val="nil"/>
              <w:right w:val="nil"/>
            </w:tcBorders>
          </w:tcPr>
          <w:p w14:paraId="1A6C993C" w14:textId="6C219AC6" w:rsidR="00997F52" w:rsidRDefault="00997F52" w:rsidP="00997F52">
            <w:pPr>
              <w:rPr>
                <w:rFonts w:cs="Calibri"/>
                <w:color w:val="2E74B5"/>
              </w:rPr>
            </w:pPr>
            <w:r>
              <w:rPr>
                <w:rFonts w:cs="Calibri"/>
                <w:color w:val="2E74B5"/>
              </w:rPr>
              <w:t>Sprint 3</w:t>
            </w:r>
          </w:p>
        </w:tc>
      </w:tr>
      <w:tr w:rsidR="00997F52" w14:paraId="1C7DEC05" w14:textId="77777777" w:rsidTr="00997F52">
        <w:tc>
          <w:tcPr>
            <w:tcW w:w="1300" w:type="dxa"/>
            <w:tcBorders>
              <w:top w:val="nil"/>
              <w:left w:val="nil"/>
              <w:bottom w:val="nil"/>
              <w:right w:val="nil"/>
            </w:tcBorders>
            <w:shd w:val="clear" w:color="auto" w:fill="D6E6F4"/>
          </w:tcPr>
          <w:p w14:paraId="7FF53113" w14:textId="4D9F89E7" w:rsidR="00997F52" w:rsidRPr="00997F52" w:rsidRDefault="00997F52" w:rsidP="00997F52">
            <w:pPr>
              <w:rPr>
                <w:rFonts w:ascii="Times New Roman" w:hAnsi="Times New Roman"/>
                <w:color w:val="2E74B5"/>
              </w:rPr>
            </w:pPr>
            <w:r>
              <w:rPr>
                <w:rFonts w:cs="Calibri"/>
                <w:b/>
                <w:bCs/>
                <w:color w:val="2E74B5"/>
              </w:rPr>
              <w:t>8</w:t>
            </w:r>
          </w:p>
        </w:tc>
        <w:tc>
          <w:tcPr>
            <w:tcW w:w="2520" w:type="dxa"/>
            <w:tcBorders>
              <w:top w:val="nil"/>
              <w:left w:val="nil"/>
              <w:bottom w:val="nil"/>
              <w:right w:val="nil"/>
            </w:tcBorders>
            <w:shd w:val="clear" w:color="auto" w:fill="D6E6F4"/>
          </w:tcPr>
          <w:p w14:paraId="574019F7" w14:textId="7C7A4273" w:rsidR="00997F52" w:rsidRDefault="00997F52" w:rsidP="00997F52">
            <w:pPr>
              <w:rPr>
                <w:rFonts w:cs="Calibri"/>
                <w:color w:val="2E74B5"/>
              </w:rPr>
            </w:pPr>
            <w:r>
              <w:rPr>
                <w:rFonts w:cs="Calibri"/>
                <w:color w:val="2E74B5"/>
              </w:rPr>
              <w:t>04.08.14 – 24.08.14</w:t>
            </w:r>
          </w:p>
        </w:tc>
        <w:tc>
          <w:tcPr>
            <w:tcW w:w="5360" w:type="dxa"/>
            <w:tcBorders>
              <w:top w:val="nil"/>
              <w:left w:val="nil"/>
              <w:bottom w:val="nil"/>
              <w:right w:val="nil"/>
            </w:tcBorders>
            <w:shd w:val="clear" w:color="auto" w:fill="D6E6F4"/>
          </w:tcPr>
          <w:p w14:paraId="61127777" w14:textId="79542651" w:rsidR="00997F52" w:rsidRDefault="00997F52" w:rsidP="00997F52">
            <w:pPr>
              <w:rPr>
                <w:rFonts w:cs="Calibri"/>
                <w:color w:val="2E74B5"/>
              </w:rPr>
            </w:pPr>
            <w:r>
              <w:rPr>
                <w:rFonts w:cs="Calibri"/>
                <w:color w:val="2E74B5"/>
              </w:rPr>
              <w:t>Sprint 4</w:t>
            </w:r>
          </w:p>
        </w:tc>
      </w:tr>
      <w:tr w:rsidR="00997F52" w14:paraId="16177EE3" w14:textId="77777777" w:rsidTr="00997F52">
        <w:tc>
          <w:tcPr>
            <w:tcW w:w="1300" w:type="dxa"/>
            <w:tcBorders>
              <w:top w:val="nil"/>
              <w:left w:val="nil"/>
              <w:bottom w:val="single" w:sz="8" w:space="0" w:color="5B9BD5"/>
              <w:right w:val="nil"/>
            </w:tcBorders>
          </w:tcPr>
          <w:p w14:paraId="5B15602A" w14:textId="7270A033" w:rsidR="00997F52" w:rsidRPr="00997F52" w:rsidRDefault="00997F52" w:rsidP="00997F52">
            <w:pPr>
              <w:rPr>
                <w:rFonts w:ascii="Times New Roman" w:hAnsi="Times New Roman"/>
                <w:color w:val="2E74B5"/>
              </w:rPr>
            </w:pPr>
            <w:r>
              <w:rPr>
                <w:rFonts w:cs="Calibri"/>
                <w:b/>
                <w:bCs/>
                <w:color w:val="2E74B5"/>
              </w:rPr>
              <w:t>9</w:t>
            </w:r>
          </w:p>
        </w:tc>
        <w:tc>
          <w:tcPr>
            <w:tcW w:w="2520" w:type="dxa"/>
            <w:tcBorders>
              <w:top w:val="nil"/>
              <w:left w:val="nil"/>
              <w:bottom w:val="single" w:sz="8" w:space="0" w:color="5B9BD5"/>
              <w:right w:val="nil"/>
            </w:tcBorders>
          </w:tcPr>
          <w:p w14:paraId="33E384FD" w14:textId="65BEB1FF" w:rsidR="00997F52" w:rsidRDefault="00997F52" w:rsidP="00997F52">
            <w:pPr>
              <w:rPr>
                <w:rFonts w:cs="Calibri"/>
                <w:color w:val="2E74B5"/>
              </w:rPr>
            </w:pPr>
            <w:r>
              <w:rPr>
                <w:rFonts w:cs="Calibri"/>
                <w:color w:val="2E74B5"/>
              </w:rPr>
              <w:t>25.08.14 – 12.09.14</w:t>
            </w:r>
          </w:p>
        </w:tc>
        <w:tc>
          <w:tcPr>
            <w:tcW w:w="5360" w:type="dxa"/>
            <w:tcBorders>
              <w:top w:val="nil"/>
              <w:left w:val="nil"/>
              <w:bottom w:val="single" w:sz="8" w:space="0" w:color="5B9BD5"/>
              <w:right w:val="nil"/>
            </w:tcBorders>
          </w:tcPr>
          <w:p w14:paraId="35C30805" w14:textId="5FBF6C03" w:rsidR="00997F52" w:rsidRDefault="00997F52" w:rsidP="00997F52">
            <w:pPr>
              <w:rPr>
                <w:rFonts w:cs="Calibri"/>
                <w:color w:val="2E74B5"/>
              </w:rPr>
            </w:pPr>
            <w:r>
              <w:rPr>
                <w:rFonts w:cs="Calibri"/>
                <w:color w:val="2E74B5"/>
              </w:rPr>
              <w:t>Sprint 5</w:t>
            </w:r>
          </w:p>
        </w:tc>
      </w:tr>
    </w:tbl>
    <w:p w14:paraId="1E6B807E" w14:textId="77777777" w:rsidR="00997F52" w:rsidRDefault="00997F52" w:rsidP="00997F52">
      <w:pPr>
        <w:jc w:val="center"/>
        <w:rPr>
          <w:rFonts w:ascii="Times New Roman" w:hAnsi="Times New Roman"/>
          <w:b/>
          <w:bCs/>
          <w:color w:val="4F81BD"/>
          <w:sz w:val="2"/>
          <w:szCs w:val="2"/>
        </w:rPr>
      </w:pPr>
    </w:p>
    <w:p w14:paraId="655E6C61" w14:textId="77777777" w:rsidR="00997F52" w:rsidRDefault="00997F52" w:rsidP="00997F52">
      <w:pPr>
        <w:rPr>
          <w:rFonts w:cs="Calibri"/>
        </w:rPr>
      </w:pPr>
      <w:r>
        <w:rPr>
          <w:rFonts w:cs="Calibri"/>
        </w:rPr>
        <w:t>Zwischen Sprint 2 und 3 wurden nicht nur die rechtlichen Abklärungen getätigt, sondern auch ein 15 Minuten Vortrag für die BSides London („Rookie Track“) vorbereitet. Da diese Arbeiten nur die Erkenntnisse aus den technischen Abklärungen zu RFID und Arduino verwendeten und aufbereiteten, und nicht direkt für die Semesterarbeit waren, wurden diese nicht in Jira  festgehalten und sind entsprechend nicht in der Projektplanung berücksicht.  Die Informationen aus der Präsentation wurden allerdings in dieser Semesterarbeit miteinbezogen und beeinflussten entsprechend die Story „Dokumentation“ positiv.</w:t>
      </w:r>
    </w:p>
    <w:p w14:paraId="1C53B8CD" w14:textId="52E56152" w:rsidR="00E4798B" w:rsidRPr="00990A5E" w:rsidRDefault="00E4798B" w:rsidP="00E4798B">
      <w:pPr>
        <w:rPr>
          <w:b/>
          <w:color w:val="FF0000"/>
        </w:rPr>
      </w:pPr>
      <w:r>
        <w:rPr>
          <w:b/>
          <w:color w:val="FF0000"/>
        </w:rPr>
        <w:t>&lt;&lt;</w:t>
      </w:r>
      <w:r w:rsidRPr="00990A5E">
        <w:rPr>
          <w:b/>
          <w:color w:val="FF0000"/>
        </w:rPr>
        <w:t>Fehlt Abschnitt</w:t>
      </w:r>
      <w:r>
        <w:rPr>
          <w:b/>
          <w:color w:val="FF0000"/>
        </w:rPr>
        <w:t xml:space="preserve"> tatsächliche Umsetung</w:t>
      </w:r>
      <w:r>
        <w:rPr>
          <w:b/>
          <w:color w:val="FF0000"/>
        </w:rPr>
        <w:t>&gt;&gt;</w:t>
      </w:r>
    </w:p>
    <w:p w14:paraId="4B425233" w14:textId="77777777" w:rsidR="00997F52" w:rsidRPr="00997F52" w:rsidRDefault="00997F52" w:rsidP="00997F52"/>
    <w:p w14:paraId="31AD5DBB" w14:textId="77777777" w:rsidR="00997F52" w:rsidRDefault="00997F52">
      <w:pPr>
        <w:spacing w:before="0" w:after="0" w:line="240" w:lineRule="auto"/>
        <w:jc w:val="left"/>
        <w:rPr>
          <w:rFonts w:ascii="Cambria" w:eastAsia="Times New Roman" w:hAnsi="Cambria"/>
          <w:b/>
          <w:bCs/>
          <w:color w:val="365F91"/>
          <w:sz w:val="36"/>
          <w:szCs w:val="28"/>
        </w:rPr>
      </w:pPr>
      <w:bookmarkStart w:id="17" w:name="_Ref391283885"/>
      <w:bookmarkStart w:id="18" w:name="_Ref391283986"/>
      <w:r>
        <w:br w:type="page"/>
      </w:r>
    </w:p>
    <w:p w14:paraId="64A64F9E" w14:textId="70993E90" w:rsidR="00BB6ACF" w:rsidRPr="00CF25F1" w:rsidRDefault="00084E87" w:rsidP="00BB6ACF">
      <w:pPr>
        <w:pStyle w:val="Heading1"/>
      </w:pPr>
      <w:bookmarkStart w:id="19" w:name="_Toc397956655"/>
      <w:bookmarkEnd w:id="17"/>
      <w:bookmarkEnd w:id="18"/>
      <w:r>
        <w:lastRenderedPageBreak/>
        <w:t>Definitionen</w:t>
      </w:r>
      <w:bookmarkEnd w:id="19"/>
    </w:p>
    <w:p w14:paraId="5B493A76" w14:textId="3C09F2FB" w:rsidR="00BB6ACF" w:rsidRDefault="00997F52" w:rsidP="00BB6ACF">
      <w:pPr>
        <w:pStyle w:val="Heading2"/>
      </w:pPr>
      <w:bookmarkStart w:id="20" w:name="_Toc397956656"/>
      <w:r>
        <w:t>RFID</w:t>
      </w:r>
      <w:bookmarkEnd w:id="20"/>
    </w:p>
    <w:p w14:paraId="228CAC99" w14:textId="09C62515" w:rsidR="00997F52" w:rsidRDefault="00997F52" w:rsidP="00997F52">
      <w:pPr>
        <w:pStyle w:val="Heading3"/>
      </w:pPr>
      <w:bookmarkStart w:id="21" w:name="_Toc397956657"/>
      <w:r>
        <w:t>RFID Technologie und Einsatzgebiete</w:t>
      </w:r>
      <w:bookmarkEnd w:id="21"/>
    </w:p>
    <w:p w14:paraId="7D3B2AE0" w14:textId="77777777" w:rsidR="00997F52" w:rsidRDefault="00997F52" w:rsidP="00997F52">
      <w:pPr>
        <w:rPr>
          <w:rFonts w:cs="Calibri"/>
        </w:rPr>
      </w:pPr>
      <w:r>
        <w:rPr>
          <w:rFonts w:cs="Calibri"/>
        </w:rPr>
        <w:t xml:space="preserve">RFID steht für „radio-frequency identification“, was einer „Identifizierung mit Hilfe elektromagnetischer Wellen“ entspricht. Die Imlpementationen basieren dabei auf der „Low Frequency“ (9 kHz bis 135 kHz), „High Frequency“ (6,78 MHz, 13,56 MHz, 27.125 MHz, 40,680 MHz) oder dem „Ultra High Frequency“ (Europa: 865-869 MHz, USA/Asien: 950 MHz). Während frühere Implementationen (zum Beispiel für Zutrittssysteme von Gebäuden, Hotelzimmern, Verfolgen von Gegenständen) mit Low Frequency durchgeführt wurden, hat in den letzten Jahren der High Frequency einiges an Verbreitung gewonnen.  </w:t>
      </w:r>
    </w:p>
    <w:p w14:paraId="61E8DCCB" w14:textId="5610472B" w:rsidR="00997F52" w:rsidRDefault="003865F2" w:rsidP="00997F52">
      <w:pPr>
        <w:jc w:val="center"/>
        <w:rPr>
          <w:rFonts w:ascii="majorEastAsia" w:hAnsi="majorEastAsia" w:cs="majorEastAsia"/>
        </w:rPr>
      </w:pPr>
      <w:r w:rsidRPr="003865F2">
        <w:rPr>
          <w:rFonts w:ascii="majorEastAsia" w:hAnsi="majorEastAsia" w:cs="majorEastAsia"/>
          <w:noProof/>
          <w:lang w:eastAsia="de-CH"/>
        </w:rPr>
        <w:drawing>
          <wp:inline distT="0" distB="0" distL="0" distR="0" wp14:anchorId="49871449" wp14:editId="5E22224A">
            <wp:extent cx="3521082" cy="2820270"/>
            <wp:effectExtent l="114300" t="95250" r="117475" b="946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82" cy="2820270"/>
                    </a:xfrm>
                    <a:prstGeom prst="rect">
                      <a:avLst/>
                    </a:prstGeom>
                    <a:effectLst>
                      <a:outerShdw blurRad="63500" sx="102000" sy="102000" algn="ctr" rotWithShape="0">
                        <a:prstClr val="black">
                          <a:alpha val="40000"/>
                        </a:prstClr>
                      </a:outerShdw>
                    </a:effectLst>
                  </pic:spPr>
                </pic:pic>
              </a:graphicData>
            </a:graphic>
          </wp:inline>
        </w:drawing>
      </w:r>
    </w:p>
    <w:p w14:paraId="1EC5D58E" w14:textId="5901715D" w:rsidR="009C0426" w:rsidRDefault="009C0426" w:rsidP="009C0426">
      <w:pPr>
        <w:pStyle w:val="Caption"/>
        <w:jc w:val="center"/>
        <w:rPr>
          <w:rFonts w:ascii="majorEastAsia" w:hAnsi="majorEastAsia" w:cs="majorEastAsia"/>
        </w:rPr>
      </w:pPr>
      <w:bookmarkStart w:id="22" w:name="_Toc397784529"/>
      <w:r>
        <w:t xml:space="preserve">Abbildung </w:t>
      </w:r>
      <w:fldSimple w:instr=" SEQ Abbildung \* ARABIC ">
        <w:r w:rsidR="00990A5E">
          <w:rPr>
            <w:noProof/>
          </w:rPr>
          <w:t>2</w:t>
        </w:r>
      </w:fldSimple>
      <w:r>
        <w:t xml:space="preserve">: </w:t>
      </w:r>
      <w:r w:rsidRPr="009E25F9">
        <w:t>Übersicht RFID Typen, aus dem RFID Handbuch - Finkenzeller, Abbildung 2.18</w:t>
      </w:r>
      <w:bookmarkEnd w:id="22"/>
    </w:p>
    <w:p w14:paraId="551D905E" w14:textId="77777777" w:rsidR="00997F52" w:rsidRDefault="00997F52" w:rsidP="00997F52">
      <w:pPr>
        <w:rPr>
          <w:rFonts w:ascii="majorEastAsia" w:hAnsi="majorEastAsia" w:cs="majorEastAsia"/>
        </w:rPr>
      </w:pPr>
    </w:p>
    <w:p w14:paraId="6A385A36" w14:textId="77777777" w:rsidR="00997F52" w:rsidRDefault="00997F52" w:rsidP="00997F52">
      <w:pPr>
        <w:rPr>
          <w:rFonts w:cs="Calibri"/>
        </w:rPr>
      </w:pPr>
      <w:r>
        <w:rPr>
          <w:rFonts w:cs="Calibri"/>
        </w:rPr>
        <w:t>In den meisten Systemen wird ein aktives Lesegerät und ein passiver Tag verwendet. Sobald der Tag in die Nähe des Lesegeräts gelangt, werden elektromagnetische Wellen erzeugt. Das Protokoll der Übertragung wird in diversen Standards festgelegt, welche inzwischen zum Teil ISO genormt sind. Hersteller verwenden allerdings aus „Sicherheitsgründen“, wobei es sich dabei mehr um „Security by Obscurity“ handelt, oft eigene Implementationsvarianten.</w:t>
      </w:r>
    </w:p>
    <w:p w14:paraId="0EE9B152" w14:textId="77777777" w:rsidR="00997F52" w:rsidRDefault="00997F52" w:rsidP="00997F52">
      <w:pPr>
        <w:rPr>
          <w:rFonts w:cs="Calibri"/>
        </w:rPr>
      </w:pPr>
      <w:r>
        <w:rPr>
          <w:rFonts w:cs="Calibri"/>
        </w:rPr>
        <w:t xml:space="preserve">Durch eine zielgerichtete Recherche betreffend des Studentenausweises konnte einfach festgestellt werden, dass es sich bei dem bei uns verwendeten System um ein nach ISO 14443 auf der Frequenz 13,56 MHz festgelegten Standard handelt, wobei sich die ZHAW für die Implementation ohne Chip, also dem „Mifare Classik 1k“ Standard  entschieden hatte. </w:t>
      </w:r>
    </w:p>
    <w:p w14:paraId="36445940" w14:textId="77777777" w:rsidR="00997F52" w:rsidRDefault="00997F52" w:rsidP="00997F52">
      <w:pPr>
        <w:rPr>
          <w:rFonts w:cs="Calibri"/>
        </w:rPr>
      </w:pPr>
      <w:r>
        <w:rPr>
          <w:rFonts w:cs="Calibri"/>
        </w:rPr>
        <w:t xml:space="preserve">Implementationen mit Chip sind einiges Leistungsfähiger als die ohne, so können zum Beispiel RFID Kreditkarten mit Chip für jede Transaktion einen neuen CVV Code generieren. Dies ist einer der  </w:t>
      </w:r>
      <w:r>
        <w:rPr>
          <w:rFonts w:cs="Calibri"/>
        </w:rPr>
        <w:lastRenderedPageBreak/>
        <w:t>Hauptgründe, warum das RFID Kreditkarten System mit „Chip und Pin“, so wie es in Europa verbreitet ist, einiges sicherer ist als das in den USA verbreitete ohne Chip.</w:t>
      </w:r>
    </w:p>
    <w:p w14:paraId="0AD1759A" w14:textId="3932778F" w:rsidR="00997F52" w:rsidRDefault="00997F52" w:rsidP="00997F52">
      <w:pPr>
        <w:pStyle w:val="Heading3"/>
      </w:pPr>
      <w:bookmarkStart w:id="23" w:name="_Toc397956658"/>
      <w:r>
        <w:t>Mifare Standard</w:t>
      </w:r>
      <w:bookmarkEnd w:id="23"/>
    </w:p>
    <w:p w14:paraId="37F364BD" w14:textId="77777777" w:rsidR="00997F52" w:rsidRDefault="00997F52" w:rsidP="00997F52">
      <w:pPr>
        <w:rPr>
          <w:rFonts w:cs="Calibri"/>
        </w:rPr>
      </w:pPr>
      <w:r>
        <w:rPr>
          <w:rFonts w:cs="Calibri"/>
        </w:rPr>
        <w:t>Die Tags welche im Mifare Standard verwendet werden, können in mehreren Formen erhalten werden.  Für die Studentenausweise wird zum Beispiel die Form einer Karte verwendet. Die Norm für 1k Tags besagt, dass ein Tag 16 Sektoren hat, wobei jeder Sektor vier Blöcke enthält. Jeweils der letzte Block jedes Sektors enthält den „Access Key“, welcher für verschlüsselte Sektoren nötig ist. Pro Sektor kann es maximal zwei verschiedene Access Keys geben, wobei diese unterschiedliche Zugriffsberechtigungen besitzen können. Der erste Block (Block 0) enthält die UID der Karte und ist normalerweise schreibgeschützt. Karten mit veränderbaren UIDs sind relativ einfach über das Internet erhältlich. Falls ein Sektor verschlüsselt ist, wurde dafür die Crypto1 Verschlüsselung verwendet. Informationen zu dieser Verschlüsselung wurden schon vor Jahren am CCC präsentiert inklusive der Information, wie die verschlüsselten Inhalte tatsächlich ausgelesen werden können.</w:t>
      </w:r>
    </w:p>
    <w:p w14:paraId="0F6C6681" w14:textId="77777777" w:rsidR="00997F52" w:rsidRDefault="00997F52" w:rsidP="00997F52">
      <w:pPr>
        <w:rPr>
          <w:rFonts w:cs="Calibri"/>
        </w:rPr>
      </w:pPr>
      <w:r>
        <w:rPr>
          <w:rFonts w:cs="Calibri"/>
        </w:rPr>
        <w:t>Die Authentisierung, welche per Sektor möglich ist, findet nach folgendem Schema statt:</w:t>
      </w:r>
    </w:p>
    <w:p w14:paraId="4CA50D0C" w14:textId="77777777" w:rsidR="00997F52" w:rsidRDefault="00997F52" w:rsidP="00997F52">
      <w:pPr>
        <w:rPr>
          <w:rFonts w:cs="Calibri"/>
        </w:rPr>
      </w:pPr>
    </w:p>
    <w:p w14:paraId="355D2D1E" w14:textId="2F3E4A29" w:rsidR="00997F52" w:rsidRDefault="00901506" w:rsidP="00997F52">
      <w:pPr>
        <w:rPr>
          <w:rFonts w:cs="Calibri"/>
        </w:rPr>
      </w:pPr>
      <w:r>
        <w:rPr>
          <w:rFonts w:cs="Calibri"/>
          <w:noProof/>
          <w:lang w:eastAsia="de-CH"/>
        </w:rPr>
        <w:drawing>
          <wp:inline distT="0" distB="0" distL="0" distR="0" wp14:anchorId="7E2B02C5" wp14:editId="0B05D83A">
            <wp:extent cx="5648325" cy="2195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642" cy="2196764"/>
                    </a:xfrm>
                    <a:prstGeom prst="rect">
                      <a:avLst/>
                    </a:prstGeom>
                    <a:noFill/>
                  </pic:spPr>
                </pic:pic>
              </a:graphicData>
            </a:graphic>
          </wp:inline>
        </w:drawing>
      </w:r>
    </w:p>
    <w:p w14:paraId="5EC95AE0" w14:textId="72AD1DCD" w:rsidR="009C0426" w:rsidRDefault="009C0426" w:rsidP="009C0426">
      <w:pPr>
        <w:pStyle w:val="Caption"/>
        <w:rPr>
          <w:rFonts w:cs="Calibri"/>
        </w:rPr>
      </w:pPr>
      <w:bookmarkStart w:id="24" w:name="_Toc397784530"/>
      <w:r>
        <w:t xml:space="preserve">Abbildung </w:t>
      </w:r>
      <w:fldSimple w:instr=" SEQ Abbildung \* ARABIC ">
        <w:r w:rsidR="00990A5E">
          <w:rPr>
            <w:noProof/>
          </w:rPr>
          <w:t>3</w:t>
        </w:r>
      </w:fldSimple>
      <w:r>
        <w:t>: RFID Kommunikationsprotokoll nach ISO 14443</w:t>
      </w:r>
      <w:bookmarkEnd w:id="24"/>
    </w:p>
    <w:p w14:paraId="52989A5C" w14:textId="77777777" w:rsidR="00997F52" w:rsidRDefault="00997F52" w:rsidP="00997F52">
      <w:pPr>
        <w:rPr>
          <w:rFonts w:cs="Calibri"/>
        </w:rPr>
      </w:pPr>
    </w:p>
    <w:p w14:paraId="436699AF" w14:textId="77777777" w:rsidR="00997F52" w:rsidRDefault="00997F52" w:rsidP="00997F52">
      <w:pPr>
        <w:rPr>
          <w:rFonts w:cs="Calibri"/>
        </w:rPr>
      </w:pPr>
      <w:r>
        <w:rPr>
          <w:rFonts w:cs="Calibri"/>
        </w:rPr>
        <w:t>Bereits in den Protokoll Informationen wird der verwendete Sektor mitangegeben. Entsprechend ist dies eine Implementation welche auf dem Reader stattfindet.</w:t>
      </w:r>
    </w:p>
    <w:p w14:paraId="52229561" w14:textId="77777777" w:rsidR="00997F52" w:rsidRDefault="00997F52" w:rsidP="00997F52">
      <w:pPr>
        <w:rPr>
          <w:rFonts w:cs="Calibri"/>
        </w:rPr>
      </w:pPr>
      <w:r>
        <w:rPr>
          <w:rFonts w:cs="Calibri"/>
        </w:rPr>
        <w:t>Da es sich um eine drahtlose Kommunikation handelt, ist ein Angriff über Mithören der Übertragung und danach separate Abfrage möglich. Zudem können Karten geklont werden. Da die Verschlüsselung in Sicherheitskreisen als unsicher gilt, sind die darauf abge legten Informationen schlecht geschützt. Häufig wird aus diesem Grund bei Implementationen auf das abspeichern auf der Karte verzichtet und stattdessen jegliche Informationen auf dem „Backend System“ gespeichert. Bei der Prüfung der Karte wird lediglich die UID abgerufen und geprüft, ob diese im System konfiguriert ist. Jegliche Kontrollmechnaihanismen müssen entsprechend auf dem Backend System implementiert sein.</w:t>
      </w:r>
    </w:p>
    <w:p w14:paraId="65ABF7FA" w14:textId="77777777" w:rsidR="00997F52" w:rsidRPr="00997F52" w:rsidRDefault="00997F52" w:rsidP="00997F52"/>
    <w:p w14:paraId="1B65A97B" w14:textId="03C25224" w:rsidR="00C45876" w:rsidRDefault="00997F52" w:rsidP="00C45876">
      <w:pPr>
        <w:pStyle w:val="Heading2"/>
      </w:pPr>
      <w:bookmarkStart w:id="25" w:name="_Toc397956659"/>
      <w:r>
        <w:lastRenderedPageBreak/>
        <w:t>Arduino</w:t>
      </w:r>
      <w:bookmarkEnd w:id="25"/>
    </w:p>
    <w:p w14:paraId="7FADCE3E" w14:textId="03DB908C" w:rsidR="005175AE" w:rsidRPr="00990A5E" w:rsidRDefault="005175AE" w:rsidP="005175AE">
      <w:pPr>
        <w:rPr>
          <w:b/>
          <w:color w:val="FF0000"/>
        </w:rPr>
      </w:pPr>
      <w:r>
        <w:rPr>
          <w:b/>
          <w:color w:val="FF0000"/>
        </w:rPr>
        <w:t>&lt;&lt;</w:t>
      </w:r>
      <w:r>
        <w:rPr>
          <w:b/>
          <w:color w:val="FF0000"/>
        </w:rPr>
        <w:t>Anpassung noch offen auf einzelne Module</w:t>
      </w:r>
      <w:r>
        <w:rPr>
          <w:b/>
          <w:color w:val="FF0000"/>
        </w:rPr>
        <w:t>&gt;&gt;</w:t>
      </w:r>
    </w:p>
    <w:p w14:paraId="1446EAE3" w14:textId="77777777" w:rsidR="005175AE" w:rsidRPr="005175AE" w:rsidRDefault="005175AE" w:rsidP="005175AE"/>
    <w:p w14:paraId="55917D18" w14:textId="77777777" w:rsidR="00997F52" w:rsidRDefault="00997F52" w:rsidP="00997F52">
      <w:pPr>
        <w:rPr>
          <w:rFonts w:cs="Calibri"/>
        </w:rPr>
      </w:pPr>
      <w:r>
        <w:rPr>
          <w:rFonts w:cs="Calibri"/>
        </w:rPr>
        <w:t xml:space="preserve">Ein Arduino ist eine Open Source Computerplattform, welche auf einem simplen Mikrokontroller (Atmel ATMEGA8) basiert und eine dazugehörige Entwicklungsumgebung mitbringt. Der Mikrokontroller kann Programme in Form einer daueraktiven Statemachine verarbeiten und wird deshalb oft für die Zusammenarbeit mit Sensoren jeglicher Art verwendet.  </w:t>
      </w:r>
    </w:p>
    <w:p w14:paraId="4978E24D" w14:textId="4D6ADFFC" w:rsidR="00997F52" w:rsidRDefault="00901506" w:rsidP="00997F52">
      <w:pPr>
        <w:jc w:val="center"/>
        <w:rPr>
          <w:rFonts w:ascii="majorEastAsia" w:hAnsi="majorEastAsia" w:cs="majorEastAsia"/>
        </w:rPr>
      </w:pPr>
      <w:r>
        <w:rPr>
          <w:noProof/>
          <w:lang w:eastAsia="de-CH"/>
        </w:rPr>
        <w:drawing>
          <wp:inline distT="0" distB="0" distL="0" distR="0" wp14:anchorId="2679595E" wp14:editId="49BD335D">
            <wp:extent cx="3967128" cy="2609850"/>
            <wp:effectExtent l="0" t="0" r="0" b="0"/>
            <wp:docPr id="9" name="Picture 9"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_R3_Fro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924" cy="2609058"/>
                    </a:xfrm>
                    <a:prstGeom prst="rect">
                      <a:avLst/>
                    </a:prstGeom>
                    <a:noFill/>
                    <a:ln>
                      <a:noFill/>
                    </a:ln>
                  </pic:spPr>
                </pic:pic>
              </a:graphicData>
            </a:graphic>
          </wp:inline>
        </w:drawing>
      </w:r>
    </w:p>
    <w:p w14:paraId="48DF139E" w14:textId="47FB53CF" w:rsidR="009C0426" w:rsidRDefault="009C0426" w:rsidP="009C0426">
      <w:pPr>
        <w:pStyle w:val="Caption"/>
        <w:jc w:val="center"/>
        <w:rPr>
          <w:rFonts w:ascii="majorEastAsia" w:hAnsi="majorEastAsia" w:cs="majorEastAsia"/>
        </w:rPr>
      </w:pPr>
      <w:bookmarkStart w:id="26" w:name="_Toc397784531"/>
      <w:r>
        <w:t xml:space="preserve">Abbildung </w:t>
      </w:r>
      <w:fldSimple w:instr=" SEQ Abbildung \* ARABIC ">
        <w:r w:rsidR="00990A5E">
          <w:rPr>
            <w:noProof/>
          </w:rPr>
          <w:t>4</w:t>
        </w:r>
      </w:fldSimple>
      <w:r>
        <w:t xml:space="preserve">: </w:t>
      </w:r>
      <w:r w:rsidRPr="00007B82">
        <w:t>Arduino UNO Version 3</w:t>
      </w:r>
      <w:bookmarkEnd w:id="26"/>
    </w:p>
    <w:p w14:paraId="1F43BD50" w14:textId="77777777" w:rsidR="00997F52" w:rsidRDefault="00997F52" w:rsidP="00997F52">
      <w:pPr>
        <w:rPr>
          <w:rFonts w:cs="Calibri"/>
        </w:rPr>
      </w:pPr>
      <w:r>
        <w:rPr>
          <w:rFonts w:cs="Calibri"/>
        </w:rPr>
        <w:t xml:space="preserve">Um die Verknüpfung mit diesen Sensoren (welche generell als Input Systeme verstanden werden können) zu optimieren und Installationen weniger anfällig zu machen, wurden einige „Boards“ oder „Shields“ entwickelt, welche direkt auf das Arduino aufgesetzt werden können. Sie beanspruchen gewöhnlicherweise mehr Schnittstellen, machen die Installationen aber auch ein wenig robuster.  </w:t>
      </w:r>
    </w:p>
    <w:p w14:paraId="04C26FA5" w14:textId="37ECCF07" w:rsidR="00997F52" w:rsidRDefault="00901506" w:rsidP="00997F52">
      <w:pPr>
        <w:jc w:val="center"/>
        <w:rPr>
          <w:rFonts w:ascii="majorEastAsia" w:hAnsi="majorEastAsia" w:cs="majorEastAsia"/>
        </w:rPr>
      </w:pPr>
      <w:r>
        <w:rPr>
          <w:noProof/>
          <w:lang w:eastAsia="de-CH"/>
        </w:rPr>
        <w:drawing>
          <wp:inline distT="0" distB="0" distL="0" distR="0" wp14:anchorId="2E36A920" wp14:editId="173DF656">
            <wp:extent cx="3503055" cy="3000375"/>
            <wp:effectExtent l="0" t="0" r="2540" b="0"/>
            <wp:docPr id="10" name="Picture 10" descr="http://skin.cdn-libelium.com/frontend/default/cooking/images/catalog/documentation/rfid_1356/RFID_135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in.cdn-libelium.com/frontend/default/cooking/images/catalog/documentation/rfid_1356/RFID_1356_b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140" cy="3000448"/>
                    </a:xfrm>
                    <a:prstGeom prst="rect">
                      <a:avLst/>
                    </a:prstGeom>
                    <a:noFill/>
                    <a:ln>
                      <a:noFill/>
                    </a:ln>
                  </pic:spPr>
                </pic:pic>
              </a:graphicData>
            </a:graphic>
          </wp:inline>
        </w:drawing>
      </w:r>
    </w:p>
    <w:p w14:paraId="76DBDE92" w14:textId="3F662C5E" w:rsidR="009C0426" w:rsidRDefault="009C0426" w:rsidP="009C0426">
      <w:pPr>
        <w:pStyle w:val="Caption"/>
        <w:jc w:val="center"/>
        <w:rPr>
          <w:rFonts w:ascii="majorEastAsia" w:hAnsi="majorEastAsia" w:cs="majorEastAsia"/>
        </w:rPr>
      </w:pPr>
      <w:bookmarkStart w:id="27" w:name="_Toc397784532"/>
      <w:r>
        <w:lastRenderedPageBreak/>
        <w:t xml:space="preserve">Abbildung </w:t>
      </w:r>
      <w:r w:rsidR="00B018C9">
        <w:fldChar w:fldCharType="begin"/>
      </w:r>
      <w:r w:rsidR="00B018C9">
        <w:instrText xml:space="preserve"> SEQ Abbildung \* ARABIC </w:instrText>
      </w:r>
      <w:r w:rsidR="00B018C9">
        <w:fldChar w:fldCharType="separate"/>
      </w:r>
      <w:r w:rsidR="00990A5E">
        <w:rPr>
          <w:noProof/>
        </w:rPr>
        <w:t>5</w:t>
      </w:r>
      <w:r w:rsidR="00B018C9">
        <w:rPr>
          <w:noProof/>
        </w:rPr>
        <w:fldChar w:fldCharType="end"/>
      </w:r>
      <w:r>
        <w:t xml:space="preserve">: </w:t>
      </w:r>
      <w:r w:rsidRPr="00F5682A">
        <w:t>Arduino UNO mit einem XBee RFID Shield</w:t>
      </w:r>
      <w:bookmarkEnd w:id="27"/>
    </w:p>
    <w:p w14:paraId="21A1C1F9" w14:textId="77777777" w:rsidR="00997F52" w:rsidRDefault="00997F52" w:rsidP="00997F52">
      <w:pPr>
        <w:rPr>
          <w:rFonts w:cs="Calibri"/>
        </w:rPr>
      </w:pPr>
      <w:r>
        <w:rPr>
          <w:rFonts w:cs="Calibri"/>
        </w:rPr>
        <w:t>Es gibt heute eine Vielzahl an Shields und Sensoren, welche über normale WLAN Interfaces, über RFID/NFC bis zu Feuchtigkeitsmesser gehen. Falls kein Shield vorhanden ist, können die Sensoren gewöhnlicherweise direkt oder mit Hilfe eines Breadboards angehängt und angesprochen werden. Starter Kits für Arduinos liefern nicht nur eine vielzahl solcher Sensoren mit sondern beinhalten auch detaillierte Anleitungen, wobei diese auch kostenlos Digital auffindbar sind.</w:t>
      </w:r>
    </w:p>
    <w:p w14:paraId="559B371C" w14:textId="77777777" w:rsidR="00997F52" w:rsidRDefault="00997F52" w:rsidP="00997F52">
      <w:pPr>
        <w:rPr>
          <w:rFonts w:cs="Calibri"/>
        </w:rPr>
      </w:pPr>
      <w:r>
        <w:rPr>
          <w:rFonts w:cs="Calibri"/>
        </w:rPr>
        <w:t>Der Output findet normalerweise über Dioden, dem Computerbildschirm (über das serielle Interface) oder einem direkt angehängten Bildschirm statt.</w:t>
      </w:r>
    </w:p>
    <w:p w14:paraId="13C99D08" w14:textId="77777777" w:rsidR="00997F52" w:rsidRPr="00997F52" w:rsidRDefault="00997F52" w:rsidP="00997F52"/>
    <w:p w14:paraId="1E918639" w14:textId="00499959" w:rsidR="00C45876" w:rsidRDefault="00997F52" w:rsidP="00C45876">
      <w:pPr>
        <w:pStyle w:val="Heading2"/>
      </w:pPr>
      <w:bookmarkStart w:id="28" w:name="_Toc397956660"/>
      <w:r>
        <w:t>Python</w:t>
      </w:r>
      <w:bookmarkEnd w:id="28"/>
    </w:p>
    <w:p w14:paraId="47739340" w14:textId="77777777" w:rsidR="00997F52" w:rsidRDefault="00997F52" w:rsidP="00997F52">
      <w:pPr>
        <w:rPr>
          <w:rFonts w:cs="Calibri"/>
        </w:rPr>
      </w:pPr>
      <w:r>
        <w:rPr>
          <w:rFonts w:cs="Calibri"/>
        </w:rPr>
        <w:t xml:space="preserve">Python ist eine relativ moderne Sprache (Erscheinungsjahr 1991) zu welcher Entwurfsphilosophie stark die Programmlesbarkeit und Einfachheit der Syntax  gehört. In den letzten Jahren fand sie starke Verbreitung durch Online Lernprogramme wie  von Codeacademy und den omnipräsenten Einsatz bei Google sowie anderen Open Source Projekten. </w:t>
      </w:r>
    </w:p>
    <w:p w14:paraId="37E4D6E4" w14:textId="77777777" w:rsidR="00997F52" w:rsidRDefault="00997F52" w:rsidP="00997F52">
      <w:pPr>
        <w:rPr>
          <w:rFonts w:cs="Calibri"/>
        </w:rPr>
      </w:pPr>
      <w:r>
        <w:rPr>
          <w:rFonts w:cs="Calibri"/>
        </w:rPr>
        <w:t>Die Sprache unterstützt mehrere Programmierparadigmen, unter anderem auch den Objekt orientierten und den strukturierten Ansatz. Durch diese Vielfältigkeit, kann ein zur Aufgabe passendes Paradigma ausgewählt werden, ohne das neue Syntax erlernt werden müssen.</w:t>
      </w:r>
    </w:p>
    <w:p w14:paraId="6114BE18" w14:textId="77777777" w:rsidR="00997F52" w:rsidRDefault="00997F52" w:rsidP="00997F52">
      <w:pPr>
        <w:rPr>
          <w:rFonts w:cs="Calibri"/>
        </w:rPr>
      </w:pPr>
      <w:r>
        <w:rPr>
          <w:rFonts w:cs="Calibri"/>
        </w:rPr>
        <w:t>Zusätzlich ist es hilfreich, dass für Python eine grosse Auswahl an Bibliotheken und Entwicklungsumgebungen existieren, so dass diese jeweils den Bedürfnissen angepasst werden können.</w:t>
      </w:r>
    </w:p>
    <w:p w14:paraId="72E49D4D" w14:textId="27732AB5" w:rsidR="00997F52" w:rsidRPr="00997F52" w:rsidRDefault="00BE5733" w:rsidP="00997F52">
      <w:r>
        <w:t xml:space="preserve">Für dieses Projekt wurde mit der neuester Version von Python (Version 3.4) entwickelt. Durch den grossen Versionsunterschied zwischen Version 2 und 3 sind nicht mehr alle GUI Toolkits mit der aktuellen Version kompatibel. Dies musste entsprechend bei der weiteren Auswahl von Bibliotheken und Anleitungen berücksichtigt werden. </w:t>
      </w:r>
    </w:p>
    <w:p w14:paraId="21DD56B7" w14:textId="77777777" w:rsidR="00997F52" w:rsidRDefault="00997F52">
      <w:pPr>
        <w:spacing w:before="0" w:after="0" w:line="240" w:lineRule="auto"/>
        <w:jc w:val="left"/>
        <w:rPr>
          <w:rFonts w:ascii="Cambria" w:eastAsia="Times New Roman" w:hAnsi="Cambria"/>
          <w:b/>
          <w:bCs/>
          <w:color w:val="365F91"/>
          <w:sz w:val="36"/>
          <w:szCs w:val="28"/>
        </w:rPr>
      </w:pPr>
      <w:r>
        <w:br w:type="page"/>
      </w:r>
    </w:p>
    <w:p w14:paraId="768E0D25" w14:textId="1F08A5B6" w:rsidR="008B6AEA" w:rsidRDefault="009C0426" w:rsidP="00997F52">
      <w:pPr>
        <w:pStyle w:val="Heading1"/>
      </w:pPr>
      <w:bookmarkStart w:id="29" w:name="_Toc397956661"/>
      <w:r>
        <w:lastRenderedPageBreak/>
        <w:t xml:space="preserve">Eigener Beitrag: </w:t>
      </w:r>
      <w:r w:rsidR="00997F52">
        <w:t>ReaFID – Reaktionsspiel auf Basis von RFID und Arduino</w:t>
      </w:r>
      <w:bookmarkEnd w:id="29"/>
    </w:p>
    <w:p w14:paraId="7E6F79B5" w14:textId="01A2D579" w:rsidR="00C57CA5" w:rsidRDefault="00C57CA5" w:rsidP="00C57CA5">
      <w:pPr>
        <w:pStyle w:val="Heading2"/>
      </w:pPr>
      <w:bookmarkStart w:id="30" w:name="_Toc397956662"/>
      <w:r>
        <w:t>Das Spiel</w:t>
      </w:r>
      <w:bookmarkEnd w:id="30"/>
    </w:p>
    <w:p w14:paraId="5CFE979E" w14:textId="2177AE07" w:rsidR="00C57CA5" w:rsidRDefault="00C57CA5" w:rsidP="00C57CA5">
      <w:r>
        <w:t>Die Idee des Spieles ist es, Informationen zu einer Karte einzublenden, wobei daraufhin so schnell wie möglich die korrekte Karte aus den zur Verfügung stehenden Karten herausgesucht werden und an den RFID Sensor hingehalten werden muss. Das Spiel prüft die hingehaltene Karte und zählt die benötigte Zeit. Nach 10 Durchläufen wird die verwendete Zeit addiert und als Summe ausgegeben. Anschliessend kann ein neuer Durchgang gestartet werden.</w:t>
      </w:r>
    </w:p>
    <w:p w14:paraId="075C0E39" w14:textId="719A65B7" w:rsidR="00C57CA5" w:rsidRDefault="00C57CA5" w:rsidP="00C57CA5">
      <w:r>
        <w:t xml:space="preserve">Durch die Erweiterung auf eine Topscorer Liste kann versucht werden, frühere Zeiten oder Zeiten von Kollegen überboten zu werden. </w:t>
      </w:r>
    </w:p>
    <w:p w14:paraId="4B3D027C" w14:textId="5EA41969" w:rsidR="00C57CA5" w:rsidRDefault="00C57CA5" w:rsidP="00C57CA5">
      <w:r>
        <w:t xml:space="preserve">Das Spiel kann nicht mit vorher nicht konfigurierten Karten umgehen. Jegliche im Spiel zu verwendende Karte muss vorhin definiert und als Objekt im Spiel angelegt werden. RFID Karten werden dazu nicht verändert, lediglich die UID wird ausgelesen. </w:t>
      </w:r>
    </w:p>
    <w:p w14:paraId="45747841" w14:textId="4C035CE8" w:rsidR="00C22388" w:rsidRDefault="00C22388" w:rsidP="00C22388">
      <w:pPr>
        <w:jc w:val="center"/>
      </w:pPr>
      <w:r>
        <w:rPr>
          <w:noProof/>
          <w:lang w:eastAsia="de-CH"/>
        </w:rPr>
        <w:drawing>
          <wp:inline distT="0" distB="0" distL="0" distR="0" wp14:anchorId="6D801AA7" wp14:editId="31740C29">
            <wp:extent cx="3876675" cy="4391025"/>
            <wp:effectExtent l="0" t="0" r="9525" b="9525"/>
            <wp:docPr id="18" name="Picture 18" descr="F:\rfid\Screenshot - 09072014 - 04: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fid\Screenshot - 09072014 - 04:20: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4391025"/>
                    </a:xfrm>
                    <a:prstGeom prst="rect">
                      <a:avLst/>
                    </a:prstGeom>
                    <a:noFill/>
                    <a:ln>
                      <a:noFill/>
                    </a:ln>
                  </pic:spPr>
                </pic:pic>
              </a:graphicData>
            </a:graphic>
          </wp:inline>
        </w:drawing>
      </w:r>
    </w:p>
    <w:p w14:paraId="38100C38" w14:textId="55B48BCA" w:rsidR="00C22388" w:rsidRPr="00C57CA5" w:rsidRDefault="00C22388" w:rsidP="00C22388">
      <w:pPr>
        <w:pStyle w:val="Caption"/>
        <w:jc w:val="center"/>
      </w:pPr>
      <w:r>
        <w:t xml:space="preserve">Abbildung </w:t>
      </w:r>
      <w:fldSimple w:instr=" SEQ Abbildung \* ARABIC ">
        <w:r w:rsidR="00990A5E">
          <w:rPr>
            <w:noProof/>
          </w:rPr>
          <w:t>6</w:t>
        </w:r>
      </w:fldSimple>
      <w:r>
        <w:t>: Spiel Hauptfenster nach Start mit zufällig gewählter Farbe</w:t>
      </w:r>
    </w:p>
    <w:p w14:paraId="77C953DA" w14:textId="7562027A" w:rsidR="00C57CA5" w:rsidRDefault="00C57CA5" w:rsidP="00C57CA5">
      <w:pPr>
        <w:pStyle w:val="Heading2"/>
      </w:pPr>
      <w:bookmarkStart w:id="31" w:name="_Toc397956663"/>
      <w:r>
        <w:lastRenderedPageBreak/>
        <w:t>Ausgangslage</w:t>
      </w:r>
      <w:bookmarkEnd w:id="31"/>
    </w:p>
    <w:p w14:paraId="40B134DD" w14:textId="77777777" w:rsidR="00C57CA5" w:rsidRDefault="00C57CA5" w:rsidP="00C57CA5">
      <w:pPr>
        <w:spacing w:after="240"/>
        <w:rPr>
          <w:rFonts w:ascii="majorEastAsia" w:hAnsi="majorEastAsia" w:cs="majorEastAsia"/>
        </w:rPr>
      </w:pPr>
      <w:r>
        <w:rPr>
          <w:rFonts w:cs="Calibri"/>
        </w:rPr>
        <w:t xml:space="preserve">Zu Beginn der Semesterarbeit hatte bereits ein initiales Kennenlernen betreffend Arduinos und RFID stattgefunden. Um allerdings die Technologien weiter kennen zu lernen, war ein Projekt nötig. Die Sprache Python wurde ausgewählt, da sie  vielseitig einsetzbar ist und in Zukunft damit schnell Projektideen umgesetzt werden sollen.  </w:t>
      </w:r>
    </w:p>
    <w:p w14:paraId="6945DBE6" w14:textId="4AD55BFD" w:rsidR="00C57CA5" w:rsidRDefault="00C57CA5" w:rsidP="00C57CA5">
      <w:pPr>
        <w:rPr>
          <w:rFonts w:cs="Calibri"/>
        </w:rPr>
      </w:pPr>
      <w:r>
        <w:rPr>
          <w:rFonts w:cs="Calibri"/>
        </w:rPr>
        <w:t xml:space="preserve">Die Entwicklung wurde auf einer Arch Linux Installation durchgeführt, wobei als IDE Eclipse eingesetzt wurde. Zur Interpretation von Python </w:t>
      </w:r>
      <w:r w:rsidR="0013020F">
        <w:rPr>
          <w:rFonts w:cs="Calibri"/>
        </w:rPr>
        <w:t xml:space="preserve">3.4 </w:t>
      </w:r>
      <w:r>
        <w:rPr>
          <w:rFonts w:cs="Calibri"/>
        </w:rPr>
        <w:t xml:space="preserve">wurde das Plugin PyDev verwendet. Das Arduino wurde über die dazu gelieferte IDE programmiert, die Arduino Ausgaben wurden über den Serial Port ausgelesen. Die Kommunikation zwischen RFID Reader und Python findet entsprechend auch über einen Seriellen Anschluss statt.  </w:t>
      </w:r>
    </w:p>
    <w:p w14:paraId="3811E9B0" w14:textId="77777777" w:rsidR="00C57CA5" w:rsidRDefault="00C57CA5" w:rsidP="00C57CA5">
      <w:pPr>
        <w:rPr>
          <w:rFonts w:cs="Calibri"/>
        </w:rPr>
      </w:pPr>
      <w:r>
        <w:rPr>
          <w:rFonts w:cs="Calibri"/>
        </w:rPr>
        <w:t xml:space="preserve">Zum Thema RFID und Arduino sind im Internet bereits einige Anleitungen und Codebeispiele zu finden. Auf der Basis der Anleitung von Cooking Hacks wurden die Hardwarekomponenten bestellt. Die Beispiel Skripte konnten für das auslesen von leeren RFID Karten verwendet werden. Um den Zugriff für das Spiel allerdings zu optimieren, wurden die Skripte minim angepasst.  </w:t>
      </w:r>
    </w:p>
    <w:p w14:paraId="223EC454" w14:textId="77777777" w:rsidR="00C57CA5" w:rsidRDefault="00C57CA5" w:rsidP="00C57CA5">
      <w:pPr>
        <w:rPr>
          <w:rFonts w:cs="Calibri"/>
        </w:rPr>
      </w:pPr>
      <w:r>
        <w:rPr>
          <w:rFonts w:cs="Calibri"/>
        </w:rPr>
        <w:t xml:space="preserve">Da es sich bei dem Projekt um ein Reaktionsspiel handelt, ist der Faktor Zeit eine wichtige Komponente. Für das Spiel wurde entsprechend das auslesen optimiert und der Handshake wird nach auslesen der Karten UID beendet.  Ein verändern der RFID Karten oder der darauf geschrieben Daten findet für unser Spiel nicht statt. Dies ermöglicht es, die Spielkarten beliebig zu erweitern und zum Beispiel mit verschiedenen Studentenausweisen das Spiel durchzuführen. Andere Kategorien wurden in Bezug auf Studentenkarten als eine erste Idee  in der Implementation berücksichtigt. </w:t>
      </w:r>
    </w:p>
    <w:p w14:paraId="6A830DB1" w14:textId="77777777" w:rsidR="00C57CA5" w:rsidRPr="00C57CA5" w:rsidRDefault="00C57CA5" w:rsidP="00C57CA5"/>
    <w:p w14:paraId="5EE43F6C" w14:textId="1A236877" w:rsidR="00C57CA5" w:rsidRDefault="00C57CA5" w:rsidP="00C57CA5">
      <w:pPr>
        <w:pStyle w:val="Heading2"/>
      </w:pPr>
      <w:bookmarkStart w:id="32" w:name="_Toc397956664"/>
      <w:r>
        <w:t>System Architektur</w:t>
      </w:r>
      <w:bookmarkEnd w:id="32"/>
    </w:p>
    <w:p w14:paraId="0A63A365" w14:textId="6B566FDB" w:rsidR="00C22388" w:rsidRDefault="0013020F" w:rsidP="00C22388">
      <w:r>
        <w:t>Um das Spiel zu spielen sind mehrere Komponenten nötig:</w:t>
      </w:r>
    </w:p>
    <w:p w14:paraId="19F1C670" w14:textId="17D2B00E" w:rsidR="0013020F" w:rsidRDefault="0013020F" w:rsidP="00C22388">
      <w:r>
        <w:object w:dxaOrig="14941" w:dyaOrig="4876" w14:anchorId="01DE8C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7.75pt" o:ole="">
            <v:imagedata r:id="rId17" o:title=""/>
          </v:shape>
          <o:OLEObject Type="Embed" ProgID="Visio.Drawing.15" ShapeID="_x0000_i1025" DrawAspect="Content" ObjectID="_1471698613" r:id="rId18"/>
        </w:object>
      </w:r>
    </w:p>
    <w:p w14:paraId="08B8C495" w14:textId="478EC2D6" w:rsidR="0013020F" w:rsidRDefault="0013020F" w:rsidP="00C22388">
      <w:r>
        <w:t xml:space="preserve">Um RFID Karten zu lesen wurde für dieses Beispiel ein Arduino mit einem entsprechenden Modul verwendet. Zudem wird die Anzeige der geforderten Karte sowie sämmtliche Benutzerinteraktion über einen Computer durchgeführt. </w:t>
      </w:r>
    </w:p>
    <w:p w14:paraId="7636E75A" w14:textId="5888403A" w:rsidR="0013020F" w:rsidRDefault="0013020F" w:rsidP="00C22388">
      <w:r>
        <w:t xml:space="preserve">Das Arduino übernimmt die Steuerung des RFID Sensors, welcher mit Hilfe eines Communication Shields (welches in unserem Fall Produktabhängig ist und nicht für jeden RFID Sensor benötigt wird) </w:t>
      </w:r>
      <w:r>
        <w:lastRenderedPageBreak/>
        <w:t xml:space="preserve">angehängt ist. Zudem kommuniziert das Arduino die gelesenen UIDs über die serielle Verbindung an den Computer. </w:t>
      </w:r>
    </w:p>
    <w:p w14:paraId="7E14DEFD" w14:textId="203DB6C4" w:rsidR="0013020F" w:rsidRPr="00C22388" w:rsidRDefault="0013020F" w:rsidP="00C22388">
      <w:r>
        <w:t>Auf dem Computer wird bei Start des Spiels der serielle Port geöffnet und während des Spiels auf gelesene Informationen gehorcht. Bei Erhalt eines Signals reagiert das Python auf vordefinierte Weise und lässt das Spiel eine entsprechende Wende oder Ablauf ausführen.</w:t>
      </w:r>
    </w:p>
    <w:p w14:paraId="0FAD9FB6" w14:textId="12D4BD6C" w:rsidR="00C57CA5" w:rsidRDefault="00C57CA5" w:rsidP="00C57CA5">
      <w:pPr>
        <w:pStyle w:val="Heading2"/>
      </w:pPr>
      <w:bookmarkStart w:id="33" w:name="_Toc397956665"/>
      <w:r>
        <w:t>GUI Architektur</w:t>
      </w:r>
      <w:bookmarkEnd w:id="33"/>
    </w:p>
    <w:p w14:paraId="67C9ED58" w14:textId="0069C785" w:rsidR="00591EE8" w:rsidRDefault="00350316" w:rsidP="00591EE8">
      <w:r>
        <w:t>Das GUI besteht aus insgesammt zur Zeit 4 Fenstern. Zum Spielstart wird das Hauptfenster „MainGUI“ geöffnet. Aus diesem Fenster können 3 Dialoge geöffnet werden, in welchem Konfigurationseinstellungen zum Spiel vorgenommen werden können.</w:t>
      </w:r>
    </w:p>
    <w:p w14:paraId="7517E96B" w14:textId="247E2E06" w:rsidR="00350316" w:rsidRDefault="00986AFB" w:rsidP="00591EE8">
      <w:r>
        <w:object w:dxaOrig="13095" w:dyaOrig="9286" w14:anchorId="78D746CF">
          <v:shape id="_x0000_i1029" type="#_x0000_t75" style="width:453pt;height:321pt" o:ole="">
            <v:imagedata r:id="rId19" o:title=""/>
          </v:shape>
          <o:OLEObject Type="Embed" ProgID="Visio.Drawing.15" ShapeID="_x0000_i1029" DrawAspect="Content" ObjectID="_1471698614" r:id="rId20"/>
        </w:object>
      </w:r>
    </w:p>
    <w:p w14:paraId="3B0B146A" w14:textId="2728A1DA" w:rsidR="00350316" w:rsidRDefault="00350316" w:rsidP="00350316">
      <w:pPr>
        <w:pStyle w:val="Caption"/>
        <w:jc w:val="center"/>
      </w:pPr>
      <w:r>
        <w:t xml:space="preserve">Abbildung </w:t>
      </w:r>
      <w:fldSimple w:instr=" SEQ Abbildung \* ARABIC ">
        <w:r w:rsidR="00990A5E">
          <w:rPr>
            <w:noProof/>
          </w:rPr>
          <w:t>7</w:t>
        </w:r>
      </w:fldSimple>
      <w:r>
        <w:t>: GUI Hauptfenster Beschreibung</w:t>
      </w:r>
    </w:p>
    <w:p w14:paraId="40C81C69" w14:textId="70089852" w:rsidR="00246F79" w:rsidRDefault="00246F79" w:rsidP="00350316">
      <w:r>
        <w:t>Die Dialogfenster sind jeweils simpel gestaltet und zeigen nur die nötigen Felder für ihre Anpassungen. Abbildung 8 ist Beispielweise das Fenster zur Konfiguration der Seriellen Verbindung.</w:t>
      </w:r>
    </w:p>
    <w:p w14:paraId="14C873FC" w14:textId="5B33893C" w:rsidR="00246F79" w:rsidRDefault="00246F79" w:rsidP="00246F79">
      <w:pPr>
        <w:jc w:val="center"/>
      </w:pPr>
      <w:r>
        <w:rPr>
          <w:noProof/>
          <w:lang w:eastAsia="de-CH"/>
        </w:rPr>
        <w:drawing>
          <wp:inline distT="0" distB="0" distL="0" distR="0" wp14:anchorId="7B964F0F" wp14:editId="555C9100">
            <wp:extent cx="2952750" cy="1190625"/>
            <wp:effectExtent l="0" t="0" r="0" b="9525"/>
            <wp:docPr id="20" name="Picture 20" descr="F:\rfid\Screenshot - 09072014 - 05:3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fid\Screenshot - 09072014 - 05:31:2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1190625"/>
                    </a:xfrm>
                    <a:prstGeom prst="rect">
                      <a:avLst/>
                    </a:prstGeom>
                    <a:noFill/>
                    <a:ln>
                      <a:noFill/>
                    </a:ln>
                  </pic:spPr>
                </pic:pic>
              </a:graphicData>
            </a:graphic>
          </wp:inline>
        </w:drawing>
      </w:r>
    </w:p>
    <w:p w14:paraId="6324B3A3" w14:textId="2CA33346" w:rsidR="00246F79" w:rsidRPr="00350316" w:rsidRDefault="00246F79" w:rsidP="00246F79">
      <w:pPr>
        <w:pStyle w:val="Caption"/>
        <w:jc w:val="center"/>
      </w:pPr>
      <w:r>
        <w:t xml:space="preserve">Abbildung </w:t>
      </w:r>
      <w:fldSimple w:instr=" SEQ Abbildung \* ARABIC ">
        <w:r w:rsidR="00990A5E">
          <w:rPr>
            <w:noProof/>
          </w:rPr>
          <w:t>8</w:t>
        </w:r>
      </w:fldSimple>
      <w:r>
        <w:t>: GUI Konfiguration Serielle Verbindung</w:t>
      </w:r>
    </w:p>
    <w:p w14:paraId="4C05EB5F" w14:textId="4225FD58" w:rsidR="00C57CA5" w:rsidRDefault="00C57CA5" w:rsidP="00C57CA5">
      <w:pPr>
        <w:pStyle w:val="Heading2"/>
      </w:pPr>
      <w:bookmarkStart w:id="34" w:name="_Toc397956666"/>
      <w:r>
        <w:lastRenderedPageBreak/>
        <w:t>Software Architektur</w:t>
      </w:r>
      <w:bookmarkEnd w:id="34"/>
    </w:p>
    <w:p w14:paraId="027ACCF4" w14:textId="4E6E4E87" w:rsidR="00B018C9" w:rsidRDefault="00B018C9" w:rsidP="00B018C9">
      <w:pPr>
        <w:pStyle w:val="Heading3"/>
      </w:pPr>
      <w:bookmarkStart w:id="35" w:name="_Toc397956667"/>
      <w:r>
        <w:t>Pattern</w:t>
      </w:r>
      <w:bookmarkEnd w:id="35"/>
    </w:p>
    <w:p w14:paraId="31D476B1" w14:textId="77777777" w:rsidR="00B018C9" w:rsidRDefault="00B018C9" w:rsidP="00B018C9">
      <w:r>
        <w:t>In diesem Projekt kamen einige Patterns zum Zuge. Hier werden sie erläutert.</w:t>
      </w:r>
    </w:p>
    <w:p w14:paraId="3EDA3573" w14:textId="77777777" w:rsidR="00B018C9" w:rsidRDefault="00B018C9" w:rsidP="00B018C9">
      <w:pPr>
        <w:pStyle w:val="Heading4"/>
      </w:pPr>
      <w:bookmarkStart w:id="36" w:name="_Toc397956668"/>
      <w:r>
        <w:t>MVC – Model View Control</w:t>
      </w:r>
      <w:bookmarkEnd w:id="36"/>
    </w:p>
    <w:p w14:paraId="4B715069" w14:textId="20D0D41D" w:rsidR="00B018C9" w:rsidRDefault="00B018C9" w:rsidP="00B018C9">
      <w:r>
        <w:t>Als Grundstruktur wurde das MVC Pattern verwendet. MVC hilft durch Kapselung eine saubere Trennung von Anzeige und Hintergrundalgorithmen umzusetzen. Heute wird es allerdings oft nicht mehr in seiner Originalform verwendet da das Control Paket zu künstlichen Kapselungen führt welche keine Effizienzsteigerungen bringen. Aus Konsequenzgründen wurde allerdings eine Controller Klasse implementiert in welcher die Aufrufe aus den View und den Model Klassen zusammengeführt werden.</w:t>
      </w:r>
    </w:p>
    <w:tbl>
      <w:tblPr>
        <w:tblStyle w:val="TableGrid"/>
        <w:tblW w:w="0" w:type="auto"/>
        <w:tblLook w:val="04A0" w:firstRow="1" w:lastRow="0" w:firstColumn="1" w:lastColumn="0" w:noHBand="0" w:noVBand="1"/>
      </w:tblPr>
      <w:tblGrid>
        <w:gridCol w:w="9212"/>
      </w:tblGrid>
      <w:tr w:rsidR="00B018C9" w:rsidRPr="00D91A9E" w14:paraId="18073C1B" w14:textId="77777777" w:rsidTr="00B018C9">
        <w:tc>
          <w:tcPr>
            <w:tcW w:w="9212" w:type="dxa"/>
          </w:tcPr>
          <w:p w14:paraId="0EB46010" w14:textId="1758F0AF" w:rsidR="00B018C9" w:rsidRPr="00D91A9E" w:rsidRDefault="00B018C9" w:rsidP="006A6FCE">
            <w:pPr>
              <w:spacing w:after="60" w:line="240" w:lineRule="auto"/>
              <w:rPr>
                <w:lang w:val="en-US"/>
              </w:rPr>
            </w:pPr>
            <w:proofErr w:type="spellStart"/>
            <w:r w:rsidRPr="00D91A9E">
              <w:rPr>
                <w:lang w:val="en-US"/>
              </w:rPr>
              <w:t>src</w:t>
            </w:r>
            <w:proofErr w:type="spellEnd"/>
            <w:r w:rsidRPr="00D91A9E">
              <w:rPr>
                <w:lang w:val="en-US"/>
              </w:rPr>
              <w:t>/</w:t>
            </w:r>
          </w:p>
          <w:p w14:paraId="70BEAD69" w14:textId="6D9826A4" w:rsidR="00B018C9" w:rsidRPr="006A6FCE" w:rsidRDefault="006A6FCE" w:rsidP="006A6FCE">
            <w:pPr>
              <w:tabs>
                <w:tab w:val="left" w:pos="567"/>
                <w:tab w:val="left" w:pos="1140"/>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sidRPr="006A6FCE">
              <w:rPr>
                <w:lang w:val="en-US"/>
              </w:rPr>
              <w:tab/>
            </w:r>
            <w:r w:rsidR="00B018C9" w:rsidRPr="006A6FCE">
              <w:rPr>
                <w:lang w:val="en-US"/>
              </w:rPr>
              <w:t>model/</w:t>
            </w:r>
          </w:p>
          <w:p w14:paraId="55D3E0FC" w14:textId="64716763" w:rsidR="00B018C9"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1094D032" w14:textId="010F4E14"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cardFactory.py</w:t>
            </w:r>
          </w:p>
          <w:p w14:paraId="7E9DC1D6" w14:textId="43330957"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cardManager.py</w:t>
            </w:r>
          </w:p>
          <w:p w14:paraId="380B5F99" w14:textId="17FA31AA"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gameLogics.py</w:t>
            </w:r>
          </w:p>
          <w:p w14:paraId="0C88B0F3" w14:textId="74500AA4"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gamePlayModes.py</w:t>
            </w:r>
          </w:p>
          <w:p w14:paraId="652D99E5" w14:textId="3DB52526"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rFIDReader.py</w:t>
            </w:r>
          </w:p>
          <w:p w14:paraId="1CC00B2B" w14:textId="695EE81C"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singleton.py</w:t>
            </w:r>
          </w:p>
          <w:p w14:paraId="3B351296" w14:textId="78FB7B0C"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timeMeasure.py</w:t>
            </w:r>
          </w:p>
          <w:p w14:paraId="3DDBEF29" w14:textId="62AC6562" w:rsidR="00B018C9" w:rsidRDefault="006A6FCE" w:rsidP="006A6FCE">
            <w:pPr>
              <w:tabs>
                <w:tab w:val="left" w:pos="567"/>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Pr>
                <w:lang w:val="en-US"/>
              </w:rPr>
              <w:tab/>
            </w:r>
            <w:r w:rsidR="00B018C9" w:rsidRPr="006A6FCE">
              <w:rPr>
                <w:lang w:val="en-US"/>
              </w:rPr>
              <w:t>view/</w:t>
            </w:r>
          </w:p>
          <w:p w14:paraId="097BF2C2" w14:textId="2CA88B8F"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62E07A9B" w14:textId="0ABA3B58" w:rsidR="006A6FCE" w:rsidRPr="006A6FCE" w:rsidRDefault="006A6FCE" w:rsidP="006A6FCE">
            <w:pPr>
              <w:tabs>
                <w:tab w:val="left" w:pos="567"/>
                <w:tab w:val="left" w:pos="1134"/>
              </w:tabs>
              <w:spacing w:after="60" w:line="240" w:lineRule="auto"/>
              <w:rPr>
                <w:lang w:val="en-US"/>
              </w:rPr>
            </w:pPr>
            <w:r>
              <w:rPr>
                <w:lang w:val="en-US"/>
              </w:rPr>
              <w:t>|  ---</w:t>
            </w:r>
            <w:r>
              <w:rPr>
                <w:lang w:val="en-US"/>
              </w:rPr>
              <w:tab/>
              <w:t xml:space="preserve">   ---</w:t>
            </w:r>
            <w:r>
              <w:rPr>
                <w:lang w:val="en-US"/>
              </w:rPr>
              <w:tab/>
            </w:r>
            <w:r w:rsidRPr="006A6FCE">
              <w:rPr>
                <w:lang w:val="en-US"/>
              </w:rPr>
              <w:t>mainGUI.py</w:t>
            </w:r>
          </w:p>
          <w:p w14:paraId="476F63EA" w14:textId="2583512C" w:rsidR="006A6FCE" w:rsidRPr="006A6FCE" w:rsidRDefault="006A6FCE" w:rsidP="006A6FCE">
            <w:pPr>
              <w:tabs>
                <w:tab w:val="left" w:pos="567"/>
                <w:tab w:val="left" w:pos="1134"/>
              </w:tabs>
              <w:spacing w:after="60" w:line="240" w:lineRule="auto"/>
              <w:rPr>
                <w:lang w:val="en-US"/>
              </w:rPr>
            </w:pPr>
            <w:r>
              <w:rPr>
                <w:lang w:val="en-US"/>
              </w:rPr>
              <w:t>|  ---</w:t>
            </w:r>
            <w:r>
              <w:rPr>
                <w:lang w:val="en-US"/>
              </w:rPr>
              <w:tab/>
              <w:t xml:space="preserve">   ---</w:t>
            </w:r>
            <w:r>
              <w:rPr>
                <w:lang w:val="en-US"/>
              </w:rPr>
              <w:tab/>
            </w:r>
            <w:r w:rsidRPr="006A6FCE">
              <w:rPr>
                <w:lang w:val="en-US"/>
              </w:rPr>
              <w:t>subGUIs.py</w:t>
            </w:r>
          </w:p>
          <w:p w14:paraId="78CF8456" w14:textId="39CDD349" w:rsidR="00B018C9" w:rsidRDefault="006A6FCE" w:rsidP="006A6FCE">
            <w:pPr>
              <w:tabs>
                <w:tab w:val="left" w:pos="567"/>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Pr>
                <w:lang w:val="en-US"/>
              </w:rPr>
              <w:tab/>
            </w:r>
            <w:r w:rsidR="00B018C9" w:rsidRPr="006A6FCE">
              <w:rPr>
                <w:lang w:val="en-US"/>
              </w:rPr>
              <w:t>controller/</w:t>
            </w:r>
          </w:p>
          <w:p w14:paraId="58FEB268" w14:textId="66874137"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2918EA6F" w14:textId="282F6A3E"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gameController.py</w:t>
            </w:r>
          </w:p>
          <w:p w14:paraId="7FA92BEE" w14:textId="3E0B9461" w:rsidR="00B018C9"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starter.py</w:t>
            </w:r>
          </w:p>
        </w:tc>
      </w:tr>
    </w:tbl>
    <w:p w14:paraId="4BE3F69D" w14:textId="04379C3C" w:rsidR="00B018C9" w:rsidRPr="00B72432" w:rsidRDefault="006A6FCE" w:rsidP="006A6FCE">
      <w:pPr>
        <w:pStyle w:val="Caption"/>
      </w:pPr>
      <w:r>
        <w:t xml:space="preserve">Abbildung </w:t>
      </w:r>
      <w:r>
        <w:fldChar w:fldCharType="begin"/>
      </w:r>
      <w:r>
        <w:instrText xml:space="preserve"> SEQ Abbildung \* ARABIC </w:instrText>
      </w:r>
      <w:r>
        <w:fldChar w:fldCharType="separate"/>
      </w:r>
      <w:r w:rsidR="00990A5E">
        <w:rPr>
          <w:noProof/>
        </w:rPr>
        <w:t>9</w:t>
      </w:r>
      <w:r>
        <w:fldChar w:fldCharType="end"/>
      </w:r>
      <w:r>
        <w:t>: MVC Python File Struktur</w:t>
      </w:r>
    </w:p>
    <w:p w14:paraId="0378D116" w14:textId="66EC3C03" w:rsidR="00B018C9" w:rsidRPr="00BA610A" w:rsidRDefault="00BA610A" w:rsidP="00B018C9">
      <w:r w:rsidRPr="00BA610A">
        <w:t>Durch das __init__.py File in jedem Ordner wird</w:t>
      </w:r>
      <w:r>
        <w:t xml:space="preserve"> das Unterverzeichnis als Paket erkannt, über welches die Files danach kontro</w:t>
      </w:r>
      <w:r w:rsidR="00CA19C2">
        <w:t>lliert importiert werden können ohne dass der Ausführungspfad von Python verändert werden muss.</w:t>
      </w:r>
    </w:p>
    <w:p w14:paraId="6803EFD2" w14:textId="77777777" w:rsidR="00B018C9" w:rsidRDefault="00B018C9" w:rsidP="00B018C9">
      <w:pPr>
        <w:pStyle w:val="Heading4"/>
      </w:pPr>
      <w:bookmarkStart w:id="37" w:name="_Toc397956669"/>
      <w:r>
        <w:t>Singleton Pattern</w:t>
      </w:r>
      <w:bookmarkEnd w:id="37"/>
    </w:p>
    <w:p w14:paraId="7A143AC7" w14:textId="77777777" w:rsidR="00B018C9" w:rsidRDefault="00B018C9" w:rsidP="00B018C9">
      <w:r>
        <w:t>Das Singleton Pattern erzwingt, dass von einem Objekt nur eine Instanz existiert. Zur Kontrolle der Zugriffe wurde es für das Auslesen des Serial Interfaces, dem Karten Manager, dem Game Controller und dem Spiel Modus Manager verwendet.</w:t>
      </w:r>
    </w:p>
    <w:p w14:paraId="751FEF48" w14:textId="77777777" w:rsidR="00B018C9" w:rsidRDefault="00B018C9" w:rsidP="00B018C9">
      <w:r>
        <w:t>Um die bestmöglichste Implementationsart zu finden wurde via Google recherchiert und schlussendlich auf Stakeoverflow eine entsprechende Lösung gefunden.</w:t>
      </w:r>
    </w:p>
    <w:p w14:paraId="105AC7E8" w14:textId="267E88D7" w:rsidR="00746922" w:rsidRDefault="00746922" w:rsidP="00B018C9">
      <w:r>
        <w:lastRenderedPageBreak/>
        <w:t>Für unsere Zwecke wurde im Paket „model“ eine Klasse Singleton erstellt, welche danach mit Hilfe der „metaclass“  Funktion</w:t>
      </w:r>
      <w:r>
        <w:rPr>
          <w:rStyle w:val="FootnoteReference"/>
        </w:rPr>
        <w:footnoteReference w:id="1"/>
      </w:r>
      <w:r>
        <w:t xml:space="preserve"> implementiert wird.</w:t>
      </w:r>
      <w:r w:rsidR="00A92FFA">
        <w:t xml:space="preserve"> In dieser Klasse „Singleton“ wird das </w:t>
      </w:r>
      <w:r w:rsidR="006B1E27">
        <w:t>V</w:t>
      </w:r>
      <w:r w:rsidR="00A92FFA">
        <w:t>erhalten der implementierenden Klassen definiert, was in unserem Fall ein ständiger Verweis auf die das selbe Objekt ist.</w:t>
      </w:r>
    </w:p>
    <w:p w14:paraId="5E5467B5" w14:textId="4E846791" w:rsidR="001344DF" w:rsidRDefault="001344DF" w:rsidP="00EA17BB">
      <w:pPr>
        <w:jc w:val="center"/>
      </w:pPr>
      <w:r>
        <w:object w:dxaOrig="15106" w:dyaOrig="7681" w14:anchorId="2E547E91">
          <v:shape id="_x0000_i1026" type="#_x0000_t75" style="width:453pt;height:230.25pt" o:ole="">
            <v:imagedata r:id="rId22" o:title=""/>
          </v:shape>
          <o:OLEObject Type="Embed" ProgID="Visio.Drawing.15" ShapeID="_x0000_i1026" DrawAspect="Content" ObjectID="_1471698615" r:id="rId23"/>
        </w:object>
      </w:r>
    </w:p>
    <w:p w14:paraId="1544E980" w14:textId="13254F2A" w:rsidR="00EA17BB" w:rsidRPr="002200DB" w:rsidRDefault="00EA17BB" w:rsidP="00EA17BB">
      <w:pPr>
        <w:pStyle w:val="Caption"/>
        <w:jc w:val="center"/>
      </w:pPr>
      <w:r>
        <w:t xml:space="preserve">Abbildung </w:t>
      </w:r>
      <w:fldSimple w:instr=" SEQ Abbildung \* ARABIC ">
        <w:r w:rsidR="00990A5E">
          <w:rPr>
            <w:noProof/>
          </w:rPr>
          <w:t>10</w:t>
        </w:r>
      </w:fldSimple>
      <w:r>
        <w:t>: UML Singleton</w:t>
      </w:r>
    </w:p>
    <w:p w14:paraId="652B9B42" w14:textId="77777777" w:rsidR="00B018C9" w:rsidRDefault="00B018C9" w:rsidP="00B018C9">
      <w:pPr>
        <w:pStyle w:val="Heading4"/>
      </w:pPr>
      <w:bookmarkStart w:id="38" w:name="_Toc397956670"/>
      <w:r>
        <w:t>Factory Pattern</w:t>
      </w:r>
      <w:bookmarkEnd w:id="38"/>
    </w:p>
    <w:p w14:paraId="54F027CA" w14:textId="77777777" w:rsidR="00B018C9" w:rsidRDefault="00B018C9" w:rsidP="00B018C9">
      <w:r>
        <w:t>Das Factory Pattern wird zum leicht modifizierten Erstellen von Objekten verwendet. Für dieses Reaktionsspiel wurde es verwendet um Kartenobjekte mit verschiedenen Typen zu implementieren. Diese unterschiedlichen Objekttypen können unterschiedliche Methoden enthalten. In dieser Implementation hat der Typ Color-Karte eine Variable color und einen entsprechenden getter und setter. Für den Typ Student-Karte wiederum kann der Name erfasst und mit der Methode getName und setName kontrolliert werden.</w:t>
      </w:r>
    </w:p>
    <w:p w14:paraId="6554D403" w14:textId="54FE1D7B" w:rsidR="00B72432" w:rsidRDefault="00E42214" w:rsidP="00B72432">
      <w:pPr>
        <w:jc w:val="center"/>
        <w:rPr>
          <w:rFonts w:ascii="majorEastAsia" w:hAnsi="majorEastAsia" w:cs="majorEastAsia"/>
        </w:rPr>
      </w:pPr>
      <w:r>
        <w:object w:dxaOrig="5026" w:dyaOrig="6436" w14:anchorId="5D7961EC">
          <v:shape id="_x0000_i1027" type="#_x0000_t75" style="width:222pt;height:284.25pt" o:ole="">
            <v:imagedata r:id="rId24" o:title=""/>
          </v:shape>
          <o:OLEObject Type="Embed" ProgID="Visio.Drawing.15" ShapeID="_x0000_i1027" DrawAspect="Content" ObjectID="_1471698616" r:id="rId25"/>
        </w:object>
      </w:r>
    </w:p>
    <w:p w14:paraId="0256514F" w14:textId="77777777" w:rsidR="00B72432" w:rsidRDefault="00B72432" w:rsidP="00B72432">
      <w:pPr>
        <w:pStyle w:val="Caption"/>
        <w:jc w:val="center"/>
        <w:rPr>
          <w:rFonts w:ascii="majorEastAsia" w:hAnsi="majorEastAsia" w:cs="majorEastAsia"/>
        </w:rPr>
      </w:pPr>
      <w:bookmarkStart w:id="39" w:name="_Toc397784534"/>
      <w:r>
        <w:t xml:space="preserve">Abbildung </w:t>
      </w:r>
      <w:fldSimple w:instr=" SEQ Abbildung \* ARABIC ">
        <w:r w:rsidR="00990A5E">
          <w:rPr>
            <w:noProof/>
          </w:rPr>
          <w:t>11</w:t>
        </w:r>
      </w:fldSimple>
      <w:r>
        <w:t>: UML Karten Factory</w:t>
      </w:r>
      <w:bookmarkEnd w:id="39"/>
    </w:p>
    <w:p w14:paraId="5BE7C3F1" w14:textId="77777777" w:rsidR="00B72432" w:rsidRDefault="00B72432" w:rsidP="00B018C9"/>
    <w:p w14:paraId="1C33510B" w14:textId="77777777" w:rsidR="00B018C9" w:rsidRDefault="00B018C9" w:rsidP="00B018C9">
      <w:r>
        <w:t>Weitere Factorytypen können mit hinzufügen weiterer Klassen realisiert werden.</w:t>
      </w:r>
    </w:p>
    <w:p w14:paraId="77B8D29B" w14:textId="798A80C0" w:rsidR="00B018C9" w:rsidRPr="00D41BFA" w:rsidRDefault="00B018C9" w:rsidP="00B018C9">
      <w:r>
        <w:t>Hinweise zur Implementation eines Factory Pattern wurden auch über Google recherchiert</w:t>
      </w:r>
      <w:r w:rsidR="00B72432">
        <w:rPr>
          <w:rStyle w:val="FootnoteReference"/>
        </w:rPr>
        <w:footnoteReference w:id="2"/>
      </w:r>
      <w:r>
        <w:t xml:space="preserve"> und umgesetzt.</w:t>
      </w:r>
    </w:p>
    <w:p w14:paraId="08748CAF" w14:textId="77777777" w:rsidR="00B018C9" w:rsidRDefault="00B018C9" w:rsidP="00B018C9">
      <w:pPr>
        <w:pStyle w:val="Heading4"/>
      </w:pPr>
      <w:bookmarkStart w:id="40" w:name="_Toc397956671"/>
      <w:r>
        <w:t>Strategy Pattern</w:t>
      </w:r>
      <w:bookmarkEnd w:id="40"/>
    </w:p>
    <w:p w14:paraId="7A45B929" w14:textId="77777777" w:rsidR="00B018C9" w:rsidRDefault="00B018C9" w:rsidP="00B018C9">
      <w:r>
        <w:t xml:space="preserve">Das Strategy Pattern wird verwendet um parallel mehrere Strategien zu implementieren. Es eignete sich optimal um die verschiedenen Spielvarianten zu implementieren. Es werden dabei quasi Kopien von Klassen implementiert, wobei die darin enthaltenen Methoden gleich benannt sind. </w:t>
      </w:r>
    </w:p>
    <w:p w14:paraId="7BAF68A8" w14:textId="709636EC" w:rsidR="00A20679" w:rsidRDefault="00A20679" w:rsidP="00A20679">
      <w:pPr>
        <w:jc w:val="center"/>
      </w:pPr>
      <w:r>
        <w:object w:dxaOrig="8311" w:dyaOrig="7591" w14:anchorId="70B4BE41">
          <v:shape id="_x0000_i1028" type="#_x0000_t75" style="width:289.5pt;height:264pt" o:ole="">
            <v:imagedata r:id="rId26" o:title=""/>
          </v:shape>
          <o:OLEObject Type="Embed" ProgID="Visio.Drawing.15" ShapeID="_x0000_i1028" DrawAspect="Content" ObjectID="_1471698617" r:id="rId27"/>
        </w:object>
      </w:r>
    </w:p>
    <w:p w14:paraId="4DC5FF62" w14:textId="7560E55C" w:rsidR="00A20679" w:rsidRDefault="00A20679" w:rsidP="00A20679">
      <w:pPr>
        <w:pStyle w:val="Caption"/>
        <w:jc w:val="center"/>
      </w:pPr>
      <w:r>
        <w:t xml:space="preserve">Abbildung </w:t>
      </w:r>
      <w:fldSimple w:instr=" SEQ Abbildung \* ARABIC ">
        <w:r w:rsidR="00990A5E">
          <w:rPr>
            <w:noProof/>
          </w:rPr>
          <w:t>12</w:t>
        </w:r>
      </w:fldSimple>
      <w:r>
        <w:t>: UML Strategy Pattern</w:t>
      </w:r>
    </w:p>
    <w:p w14:paraId="5FDD64CF" w14:textId="5EF16145" w:rsidR="00B018C9" w:rsidRPr="001D12AD" w:rsidRDefault="00B018C9" w:rsidP="00B018C9">
      <w:r>
        <w:t>Implementationsbeispiele wurden über Google recherchiert</w:t>
      </w:r>
      <w:r w:rsidR="00267C79">
        <w:rPr>
          <w:rStyle w:val="FootnoteReference"/>
        </w:rPr>
        <w:footnoteReference w:id="3"/>
      </w:r>
      <w:r>
        <w:t xml:space="preserve"> und analog dieser realisiert.</w:t>
      </w:r>
    </w:p>
    <w:p w14:paraId="32E5B819" w14:textId="77777777" w:rsidR="00B018C9" w:rsidRPr="00B018C9" w:rsidRDefault="00B018C9" w:rsidP="00B018C9"/>
    <w:p w14:paraId="10D820C8" w14:textId="78C781E2" w:rsidR="00B018C9" w:rsidRDefault="00B018C9" w:rsidP="00B018C9">
      <w:pPr>
        <w:pStyle w:val="Heading3"/>
      </w:pPr>
      <w:bookmarkStart w:id="41" w:name="_Toc397956672"/>
      <w:r>
        <w:t>Use Cases</w:t>
      </w:r>
      <w:bookmarkEnd w:id="41"/>
    </w:p>
    <w:p w14:paraId="7B4B4242" w14:textId="0DA44FEC" w:rsidR="00D91A9E" w:rsidRDefault="00D91A9E" w:rsidP="009F0C4D">
      <w:pPr>
        <w:pStyle w:val="Heading4"/>
      </w:pPr>
      <w:bookmarkStart w:id="42" w:name="_Toc397956673"/>
      <w:r>
        <w:t xml:space="preserve">Aktualisieren von </w:t>
      </w:r>
      <w:r w:rsidR="009F0C4D">
        <w:t>Karte während des Spiels</w:t>
      </w:r>
      <w:bookmarkEnd w:id="42"/>
    </w:p>
    <w:p w14:paraId="4364160D" w14:textId="77777777" w:rsidR="00946340" w:rsidRPr="00CE2113" w:rsidRDefault="00946340" w:rsidP="00946340">
      <w:r>
        <w:t xml:space="preserve">Um ein Spiel mit den Standardeinstellungen zu spielen kann im Hauptfenster der Startknopf in der Menübar gedrückt werden. Weitere Dialogfenster sind dabei nicht nötig. </w:t>
      </w:r>
    </w:p>
    <w:p w14:paraId="71AED25A" w14:textId="77777777" w:rsidR="00946340" w:rsidRDefault="00946340" w:rsidP="00946340">
      <w:pPr>
        <w:jc w:val="center"/>
      </w:pPr>
      <w:r>
        <w:object w:dxaOrig="10666" w:dyaOrig="9961" w14:anchorId="19D2B485">
          <v:shape id="_x0000_i1032" type="#_x0000_t75" style="width:453pt;height:423pt" o:ole="">
            <v:imagedata r:id="rId28" o:title=""/>
          </v:shape>
          <o:OLEObject Type="Embed" ProgID="Visio.Drawing.15" ShapeID="_x0000_i1032" DrawAspect="Content" ObjectID="_1471698618" r:id="rId29"/>
        </w:object>
      </w:r>
    </w:p>
    <w:p w14:paraId="5AC8BA88" w14:textId="77777777" w:rsidR="00946340" w:rsidRDefault="00946340" w:rsidP="00946340">
      <w:pPr>
        <w:pStyle w:val="Caption"/>
        <w:jc w:val="center"/>
      </w:pPr>
      <w:bookmarkStart w:id="43" w:name="_Toc397784541"/>
      <w:r>
        <w:t xml:space="preserve">Abbildung </w:t>
      </w:r>
      <w:r>
        <w:fldChar w:fldCharType="begin"/>
      </w:r>
      <w:r>
        <w:instrText xml:space="preserve"> SEQ Abbildung \* ARABIC </w:instrText>
      </w:r>
      <w:r>
        <w:fldChar w:fldCharType="separate"/>
      </w:r>
      <w:r w:rsidR="00990A5E">
        <w:rPr>
          <w:noProof/>
        </w:rPr>
        <w:t>13</w:t>
      </w:r>
      <w:r>
        <w:rPr>
          <w:noProof/>
        </w:rPr>
        <w:fldChar w:fldCharType="end"/>
      </w:r>
      <w:r>
        <w:t>: Flow Chart Bedienung Spiel Start</w:t>
      </w:r>
      <w:bookmarkEnd w:id="43"/>
    </w:p>
    <w:p w14:paraId="319770E4" w14:textId="77777777" w:rsidR="00946340" w:rsidRPr="00946340" w:rsidRDefault="00946340" w:rsidP="00946340"/>
    <w:p w14:paraId="4DCF54DB" w14:textId="20319B89" w:rsidR="009F0C4D" w:rsidRDefault="00C570B5" w:rsidP="009F0C4D">
      <w:r>
        <w:t>Um die Karte während dem Spiel zu aktualisieren muss die Anzeige im GUI angepasst werden als Aufruf aus dem Model.</w:t>
      </w:r>
    </w:p>
    <w:p w14:paraId="2A28A2F9" w14:textId="4983725D" w:rsidR="00C570B5" w:rsidRDefault="004E63D2" w:rsidP="009F0C4D">
      <w:r>
        <w:t>Der genaue Ablauf der Interaktion wird in folgendem Sequenzdiagramm dargestellt:</w:t>
      </w:r>
    </w:p>
    <w:p w14:paraId="319F5B6F" w14:textId="31AE5F11" w:rsidR="004E63D2" w:rsidRDefault="00FA453B" w:rsidP="004E63D2">
      <w:pPr>
        <w:jc w:val="center"/>
      </w:pPr>
      <w:r>
        <w:object w:dxaOrig="19621" w:dyaOrig="10141" w14:anchorId="627041C3">
          <v:shape id="_x0000_i1030" type="#_x0000_t75" style="width:453pt;height:234pt" o:ole="">
            <v:imagedata r:id="rId30" o:title=""/>
          </v:shape>
          <o:OLEObject Type="Embed" ProgID="Visio.Drawing.15" ShapeID="_x0000_i1030" DrawAspect="Content" ObjectID="_1471698619" r:id="rId31"/>
        </w:object>
      </w:r>
    </w:p>
    <w:p w14:paraId="364988FE" w14:textId="3A1F1FE0" w:rsidR="004E63D2" w:rsidRDefault="004E63D2" w:rsidP="004E63D2">
      <w:pPr>
        <w:pStyle w:val="Caption"/>
        <w:jc w:val="center"/>
      </w:pPr>
      <w:r>
        <w:t xml:space="preserve">Abbildung </w:t>
      </w:r>
      <w:fldSimple w:instr=" SEQ Abbildung \* ARABIC ">
        <w:r w:rsidR="00990A5E">
          <w:rPr>
            <w:noProof/>
          </w:rPr>
          <w:t>14</w:t>
        </w:r>
      </w:fldSimple>
      <w:r>
        <w:t>: Sequenzdiagramm Spieldurchlauf</w:t>
      </w:r>
    </w:p>
    <w:p w14:paraId="0C4286E9" w14:textId="21C61F25" w:rsidR="004E63D2" w:rsidRDefault="000D6FDF" w:rsidP="009F0C4D">
      <w:r>
        <w:t>Bei jeder Aktualisierung wird über die random Funktion eine Nummer generiert, welche im Kartenmanager einer Karte zugeordnet ist. Aufgrund dieser wird die Anzeige im Hauptfenster angepasst. Die Spiellogik wird zu diesem Zeitpunkt im Model ausgeführt</w:t>
      </w:r>
      <w:r w:rsidR="00FA453B">
        <w:t xml:space="preserve">. Sobald die Anzeige aktualisiert wird, wird auch die Zeitmessfunktion gestartet. </w:t>
      </w:r>
    </w:p>
    <w:p w14:paraId="3CBCEAA2" w14:textId="44F90A15" w:rsidR="003A30FE" w:rsidRPr="009F0C4D" w:rsidRDefault="003A30FE" w:rsidP="009F0C4D">
      <w:r>
        <w:t>Sobald der RFID Sensor eine Karte erkennt wird die UID ausgelesen und im Karten Manager anhand der UID geprüft, ob es sich um eine valide Eingabe handelt. Etwa zeitgleich wird die Zeit ausgelesen und die verwendete Dauer kalkuliert.</w:t>
      </w:r>
    </w:p>
    <w:p w14:paraId="2A363C09" w14:textId="1229EB85" w:rsidR="00D91A9E" w:rsidRDefault="00D91A9E" w:rsidP="009F0C4D">
      <w:pPr>
        <w:pStyle w:val="Heading4"/>
      </w:pPr>
      <w:bookmarkStart w:id="44" w:name="_Toc397956674"/>
      <w:r>
        <w:t>Hinzufügen einer Karte</w:t>
      </w:r>
      <w:r w:rsidR="009F0C4D">
        <w:t xml:space="preserve"> im Karten Manager</w:t>
      </w:r>
      <w:bookmarkEnd w:id="44"/>
    </w:p>
    <w:p w14:paraId="7ECA5F46" w14:textId="77777777" w:rsidR="00990A5E" w:rsidRDefault="00990A5E" w:rsidP="00990A5E">
      <w:r>
        <w:t xml:space="preserve">Um die Karten Konfiguration einzusehen oder anzupassen kann über das „File“ Menu das Konfigurationsfenster geöffnet werden. Darin sind die standardmässig konfigurierten Karten einsehbar. Eine Mutation ist im selben Dialog möglich. </w:t>
      </w:r>
    </w:p>
    <w:p w14:paraId="34B60C06" w14:textId="77777777" w:rsidR="00990A5E" w:rsidRDefault="00990A5E" w:rsidP="00990A5E">
      <w:r>
        <w:object w:dxaOrig="10666" w:dyaOrig="12180" w14:anchorId="01C507D6">
          <v:shape id="_x0000_i1033" type="#_x0000_t75" style="width:453pt;height:517.5pt" o:ole="">
            <v:imagedata r:id="rId32" o:title=""/>
          </v:shape>
          <o:OLEObject Type="Embed" ProgID="Visio.Drawing.15" ShapeID="_x0000_i1033" DrawAspect="Content" ObjectID="_1471698620" r:id="rId33"/>
        </w:object>
      </w:r>
    </w:p>
    <w:p w14:paraId="46F81BDE" w14:textId="77777777" w:rsidR="00990A5E" w:rsidRDefault="00990A5E" w:rsidP="00990A5E">
      <w:pPr>
        <w:pStyle w:val="Caption"/>
        <w:jc w:val="center"/>
      </w:pPr>
      <w:bookmarkStart w:id="45" w:name="_Toc397784542"/>
      <w:r>
        <w:t xml:space="preserve">Abbildung </w:t>
      </w:r>
      <w:r>
        <w:fldChar w:fldCharType="begin"/>
      </w:r>
      <w:r>
        <w:instrText xml:space="preserve"> SEQ Abbildung \* ARABIC </w:instrText>
      </w:r>
      <w:r>
        <w:fldChar w:fldCharType="separate"/>
      </w:r>
      <w:r>
        <w:rPr>
          <w:noProof/>
        </w:rPr>
        <w:t>15</w:t>
      </w:r>
      <w:r>
        <w:rPr>
          <w:noProof/>
        </w:rPr>
        <w:fldChar w:fldCharType="end"/>
      </w:r>
      <w:r>
        <w:t>: Flow Chart Bedienung Kartenkonfiguration</w:t>
      </w:r>
      <w:bookmarkEnd w:id="45"/>
    </w:p>
    <w:p w14:paraId="703A93A7" w14:textId="77777777" w:rsidR="00990A5E" w:rsidRPr="00990A5E" w:rsidRDefault="00990A5E" w:rsidP="00990A5E">
      <w:pPr>
        <w:rPr>
          <w:b/>
          <w:color w:val="FF0000"/>
        </w:rPr>
      </w:pPr>
      <w:r>
        <w:rPr>
          <w:b/>
          <w:color w:val="FF0000"/>
        </w:rPr>
        <w:t>&lt;&lt;</w:t>
      </w:r>
      <w:r w:rsidRPr="00990A5E">
        <w:rPr>
          <w:b/>
          <w:color w:val="FF0000"/>
        </w:rPr>
        <w:t>Fehlt Sequenzdiagramm Abschnitt</w:t>
      </w:r>
      <w:r>
        <w:rPr>
          <w:b/>
          <w:color w:val="FF0000"/>
        </w:rPr>
        <w:t>&gt;&gt;</w:t>
      </w:r>
    </w:p>
    <w:p w14:paraId="4516D18E" w14:textId="77777777" w:rsidR="004D523A" w:rsidRPr="004D523A" w:rsidRDefault="004D523A" w:rsidP="004D523A"/>
    <w:p w14:paraId="739ABBF7" w14:textId="0E0AC25E" w:rsidR="009F0C4D" w:rsidRDefault="009F0C4D" w:rsidP="009F0C4D">
      <w:pPr>
        <w:pStyle w:val="Heading4"/>
      </w:pPr>
      <w:bookmarkStart w:id="46" w:name="_Toc397956675"/>
      <w:r>
        <w:t>Konfiguration der Seriellen Verbindung</w:t>
      </w:r>
      <w:bookmarkEnd w:id="46"/>
    </w:p>
    <w:p w14:paraId="0FBBCFFA" w14:textId="77777777" w:rsidR="00990A5E" w:rsidRDefault="00990A5E" w:rsidP="00990A5E">
      <w:r>
        <w:t xml:space="preserve">Um die Serielle Verbindung anzupassen, was in seltenen Fällen möglich sein muss damit die Verbindung zum RFID Reader funktioniert, kann über das „File“ Menü der entsprechende Dialog aufgerufen werden. </w:t>
      </w:r>
    </w:p>
    <w:p w14:paraId="3326623E" w14:textId="77777777" w:rsidR="00990A5E" w:rsidRDefault="00990A5E" w:rsidP="00990A5E">
      <w:r>
        <w:object w:dxaOrig="10666" w:dyaOrig="12180" w14:anchorId="7650AAF7">
          <v:shape id="_x0000_i1034" type="#_x0000_t75" style="width:453pt;height:517.5pt" o:ole="">
            <v:imagedata r:id="rId34" o:title=""/>
          </v:shape>
          <o:OLEObject Type="Embed" ProgID="Visio.Drawing.15" ShapeID="_x0000_i1034" DrawAspect="Content" ObjectID="_1471698621" r:id="rId35"/>
        </w:object>
      </w:r>
    </w:p>
    <w:p w14:paraId="4541546D" w14:textId="1690A827" w:rsidR="00990A5E" w:rsidRPr="00990A5E" w:rsidRDefault="00990A5E" w:rsidP="00990A5E">
      <w:pPr>
        <w:pStyle w:val="Caption"/>
        <w:jc w:val="center"/>
      </w:pPr>
      <w:r>
        <w:t xml:space="preserve">Abbildung </w:t>
      </w:r>
      <w:fldSimple w:instr=" SEQ Abbildung \* ARABIC ">
        <w:r>
          <w:rPr>
            <w:noProof/>
          </w:rPr>
          <w:t>16</w:t>
        </w:r>
      </w:fldSimple>
      <w:r>
        <w:t xml:space="preserve">: </w:t>
      </w:r>
      <w:r w:rsidRPr="00805002">
        <w:t>Flow Chart Bedienung Konfiguration Serielle Verbindung</w:t>
      </w:r>
    </w:p>
    <w:p w14:paraId="587EA027" w14:textId="77777777" w:rsidR="005D7E43" w:rsidRDefault="005D7E43" w:rsidP="004D523A">
      <w:r>
        <w:t>Zur Konfiguration der Seriellen Verbindung wird der entsprechende Dialog geöffnet. Durch die zentralle Verwaltung von Einstellungen im Controller muss nach Aktualisierung im Model diese Information auch im GameController hinterlegt werden. Bei Initialisierung der seriellen Verbindung wird deswegen auch das aktive Interface im Controller ausgelesen.</w:t>
      </w:r>
    </w:p>
    <w:p w14:paraId="22AED92E" w14:textId="77777777" w:rsidR="005D7E43" w:rsidRDefault="005D7E43" w:rsidP="005D7E43">
      <w:pPr>
        <w:jc w:val="center"/>
      </w:pPr>
      <w:r>
        <w:object w:dxaOrig="13785" w:dyaOrig="8296" w14:anchorId="4D72D4D2">
          <v:shape id="_x0000_i1031" type="#_x0000_t75" style="width:453.75pt;height:273pt" o:ole="">
            <v:imagedata r:id="rId36" o:title=""/>
          </v:shape>
          <o:OLEObject Type="Embed" ProgID="Visio.Drawing.15" ShapeID="_x0000_i1031" DrawAspect="Content" ObjectID="_1471698622" r:id="rId37"/>
        </w:object>
      </w:r>
    </w:p>
    <w:p w14:paraId="17720EF4" w14:textId="4C4007B3" w:rsidR="004D523A" w:rsidRDefault="005D7E43" w:rsidP="005D7E43">
      <w:pPr>
        <w:pStyle w:val="Caption"/>
        <w:jc w:val="center"/>
        <w:rPr>
          <w:noProof/>
        </w:rPr>
      </w:pPr>
      <w:r>
        <w:t xml:space="preserve">Abbildung </w:t>
      </w:r>
      <w:fldSimple w:instr=" SEQ Abbildung \* ARABIC ">
        <w:r w:rsidR="00990A5E">
          <w:rPr>
            <w:noProof/>
          </w:rPr>
          <w:t>17</w:t>
        </w:r>
      </w:fldSimple>
      <w:r>
        <w:t>: Sequenzdiagramm Serielle Interface</w:t>
      </w:r>
      <w:r>
        <w:rPr>
          <w:noProof/>
        </w:rPr>
        <w:t xml:space="preserve"> Aktualisierung</w:t>
      </w:r>
    </w:p>
    <w:p w14:paraId="46C998B0" w14:textId="7F8146BD" w:rsidR="00B95D0F" w:rsidRPr="00B95D0F" w:rsidRDefault="00B95D0F" w:rsidP="00B95D0F">
      <w:r>
        <w:t>Im Dialogfenster kann dabei zwischen der Option „Save“ und „Cancel“ entschieden werden. Bei „Save“ wird die aktuelle Anzeige übernommen und hinterlegt, bei „Cancel“ werden allfällige Änderungen verworfen.</w:t>
      </w:r>
    </w:p>
    <w:p w14:paraId="5734CA59" w14:textId="1F43AE59" w:rsidR="009F0C4D" w:rsidRDefault="009F0C4D" w:rsidP="009F0C4D">
      <w:pPr>
        <w:pStyle w:val="Heading4"/>
      </w:pPr>
      <w:bookmarkStart w:id="47" w:name="_Toc397956676"/>
      <w:r>
        <w:t>Konfiguration Spiel Modus</w:t>
      </w:r>
      <w:bookmarkEnd w:id="47"/>
    </w:p>
    <w:p w14:paraId="5210C941" w14:textId="77777777" w:rsidR="00990A5E" w:rsidRDefault="00990A5E" w:rsidP="00990A5E">
      <w:r>
        <w:t>Der Spielmodus kann über einen seperaten Konfigurationsdialog aufgerufen werden.</w:t>
      </w:r>
    </w:p>
    <w:p w14:paraId="6905A152" w14:textId="77777777" w:rsidR="00990A5E" w:rsidRDefault="00990A5E" w:rsidP="00990A5E">
      <w:r>
        <w:object w:dxaOrig="10666" w:dyaOrig="12180" w14:anchorId="3D1E64E0">
          <v:shape id="_x0000_i1035" type="#_x0000_t75" style="width:453pt;height:517.5pt" o:ole="">
            <v:imagedata r:id="rId38" o:title=""/>
          </v:shape>
          <o:OLEObject Type="Embed" ProgID="Visio.Drawing.15" ShapeID="_x0000_i1035" DrawAspect="Content" ObjectID="_1471698623" r:id="rId39"/>
        </w:object>
      </w:r>
    </w:p>
    <w:p w14:paraId="180AB769" w14:textId="77777777" w:rsidR="00990A5E" w:rsidRDefault="00990A5E" w:rsidP="00990A5E">
      <w:pPr>
        <w:pStyle w:val="Caption"/>
        <w:jc w:val="center"/>
      </w:pPr>
      <w:bookmarkStart w:id="48" w:name="_Toc397784544"/>
      <w:r>
        <w:t xml:space="preserve">Abbildung </w:t>
      </w:r>
      <w:r>
        <w:fldChar w:fldCharType="begin"/>
      </w:r>
      <w:r>
        <w:instrText xml:space="preserve"> SEQ Abbildung \* ARABIC </w:instrText>
      </w:r>
      <w:r>
        <w:fldChar w:fldCharType="separate"/>
      </w:r>
      <w:r>
        <w:rPr>
          <w:noProof/>
        </w:rPr>
        <w:t>25</w:t>
      </w:r>
      <w:r>
        <w:rPr>
          <w:noProof/>
        </w:rPr>
        <w:fldChar w:fldCharType="end"/>
      </w:r>
      <w:r>
        <w:t>: Flow Chart Bedienung Spielmoduswahl</w:t>
      </w:r>
      <w:bookmarkEnd w:id="48"/>
    </w:p>
    <w:p w14:paraId="3E898775" w14:textId="1A3AACC3" w:rsidR="00990A5E" w:rsidRPr="00990A5E" w:rsidRDefault="00990A5E" w:rsidP="00990A5E">
      <w:pPr>
        <w:rPr>
          <w:b/>
          <w:color w:val="FF0000"/>
        </w:rPr>
      </w:pPr>
      <w:r>
        <w:rPr>
          <w:b/>
          <w:color w:val="FF0000"/>
        </w:rPr>
        <w:t>&lt;&lt;</w:t>
      </w:r>
      <w:r w:rsidRPr="00990A5E">
        <w:rPr>
          <w:b/>
          <w:color w:val="FF0000"/>
        </w:rPr>
        <w:t>Fehlt Sequenzdiagramm Abschnitt</w:t>
      </w:r>
      <w:r>
        <w:rPr>
          <w:b/>
          <w:color w:val="FF0000"/>
        </w:rPr>
        <w:t>&gt;&gt;</w:t>
      </w:r>
    </w:p>
    <w:p w14:paraId="7F80470B" w14:textId="77777777" w:rsidR="00990A5E" w:rsidRDefault="00990A5E">
      <w:pPr>
        <w:spacing w:before="0" w:after="0" w:line="240" w:lineRule="auto"/>
        <w:jc w:val="left"/>
        <w:rPr>
          <w:rFonts w:ascii="Cambria" w:eastAsia="Times New Roman" w:hAnsi="Cambria"/>
          <w:b/>
          <w:bCs/>
          <w:color w:val="4F81BD"/>
          <w:sz w:val="32"/>
          <w:szCs w:val="26"/>
        </w:rPr>
      </w:pPr>
      <w:r>
        <w:br w:type="page"/>
      </w:r>
    </w:p>
    <w:p w14:paraId="5B6B659C" w14:textId="6E2AEAD8" w:rsidR="00C57CA5" w:rsidRDefault="00C57CA5" w:rsidP="00C57CA5">
      <w:pPr>
        <w:pStyle w:val="Heading2"/>
      </w:pPr>
      <w:bookmarkStart w:id="49" w:name="_Toc397956677"/>
      <w:r>
        <w:lastRenderedPageBreak/>
        <w:t>Implementierungsdetails</w:t>
      </w:r>
      <w:bookmarkEnd w:id="49"/>
    </w:p>
    <w:p w14:paraId="1BE95C99" w14:textId="77777777" w:rsidR="002E3A8F" w:rsidRDefault="002E3A8F" w:rsidP="00990A5E">
      <w:pPr>
        <w:pStyle w:val="Heading3"/>
      </w:pPr>
      <w:bookmarkStart w:id="50" w:name="_Toc397956678"/>
      <w:r>
        <w:t>Zeitmessfunktion</w:t>
      </w:r>
      <w:bookmarkEnd w:id="50"/>
    </w:p>
    <w:p w14:paraId="629213A6" w14:textId="77777777" w:rsidR="002E3A8F" w:rsidRDefault="002E3A8F" w:rsidP="002E3A8F">
      <w:pPr>
        <w:rPr>
          <w:rFonts w:cs="Calibri"/>
        </w:rPr>
      </w:pPr>
      <w:r>
        <w:rPr>
          <w:rFonts w:cs="Calibri"/>
        </w:rPr>
        <w:t>Das messen der Zeit wurde in der Klasse timeMeasureClass realisiert.  Die separate Klasse ermöglicht eine einfache Kapselung der Funktion und wird nur bei Bedarf vom aktiven Spiel Modus aufgerufen.</w:t>
      </w:r>
    </w:p>
    <w:p w14:paraId="1908BEBE" w14:textId="77777777" w:rsidR="002E3A8F" w:rsidRDefault="002E3A8F" w:rsidP="002E3A8F">
      <w:pPr>
        <w:jc w:val="center"/>
      </w:pPr>
      <w:r>
        <w:rPr>
          <w:rFonts w:cs="Calibri"/>
          <w:noProof/>
          <w:lang w:eastAsia="de-CH"/>
        </w:rPr>
        <w:drawing>
          <wp:inline distT="0" distB="0" distL="0" distR="0" wp14:anchorId="76D3C6BC" wp14:editId="357C096B">
            <wp:extent cx="16954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5450" cy="1343025"/>
                    </a:xfrm>
                    <a:prstGeom prst="rect">
                      <a:avLst/>
                    </a:prstGeom>
                    <a:noFill/>
                    <a:ln>
                      <a:noFill/>
                    </a:ln>
                  </pic:spPr>
                </pic:pic>
              </a:graphicData>
            </a:graphic>
          </wp:inline>
        </w:drawing>
      </w:r>
    </w:p>
    <w:p w14:paraId="7F8A4707" w14:textId="77777777" w:rsidR="002E3A8F" w:rsidRDefault="002E3A8F" w:rsidP="002E3A8F">
      <w:pPr>
        <w:pStyle w:val="Caption"/>
        <w:jc w:val="center"/>
      </w:pPr>
      <w:bookmarkStart w:id="51" w:name="_Toc397784536"/>
      <w:r>
        <w:t xml:space="preserve">Abbildung </w:t>
      </w:r>
      <w:r>
        <w:fldChar w:fldCharType="begin"/>
      </w:r>
      <w:r>
        <w:instrText xml:space="preserve"> SEQ Abbildung \* ARABIC </w:instrText>
      </w:r>
      <w:r>
        <w:fldChar w:fldCharType="separate"/>
      </w:r>
      <w:r w:rsidR="00990A5E">
        <w:rPr>
          <w:noProof/>
        </w:rPr>
        <w:t>18</w:t>
      </w:r>
      <w:r>
        <w:rPr>
          <w:noProof/>
        </w:rPr>
        <w:fldChar w:fldCharType="end"/>
      </w:r>
      <w:r>
        <w:t>: UML timeMeasureClass</w:t>
      </w:r>
      <w:bookmarkEnd w:id="51"/>
    </w:p>
    <w:p w14:paraId="77750D1E" w14:textId="703F20C7" w:rsidR="005175AE" w:rsidRPr="00990A5E" w:rsidRDefault="005175AE" w:rsidP="005175AE">
      <w:pPr>
        <w:rPr>
          <w:b/>
          <w:color w:val="FF0000"/>
        </w:rPr>
      </w:pPr>
      <w:r>
        <w:rPr>
          <w:b/>
          <w:color w:val="FF0000"/>
        </w:rPr>
        <w:t>&lt;&lt;</w:t>
      </w:r>
      <w:r w:rsidRPr="00990A5E">
        <w:rPr>
          <w:b/>
          <w:color w:val="FF0000"/>
        </w:rPr>
        <w:t xml:space="preserve">Fehlt </w:t>
      </w:r>
      <w:r>
        <w:rPr>
          <w:b/>
          <w:color w:val="FF0000"/>
        </w:rPr>
        <w:t>technische Implementation</w:t>
      </w:r>
      <w:r w:rsidRPr="00990A5E">
        <w:rPr>
          <w:b/>
          <w:color w:val="FF0000"/>
        </w:rPr>
        <w:t xml:space="preserve"> Abschnitt</w:t>
      </w:r>
      <w:r>
        <w:rPr>
          <w:b/>
          <w:color w:val="FF0000"/>
        </w:rPr>
        <w:t>&gt;&gt;</w:t>
      </w:r>
    </w:p>
    <w:p w14:paraId="6A2E6A3C" w14:textId="77777777" w:rsidR="00990A5E" w:rsidRDefault="00990A5E" w:rsidP="00990A5E"/>
    <w:p w14:paraId="04D1EF6F" w14:textId="77777777" w:rsidR="00990A5E" w:rsidRDefault="00990A5E" w:rsidP="00990A5E">
      <w:pPr>
        <w:pStyle w:val="Heading3"/>
      </w:pPr>
      <w:bookmarkStart w:id="52" w:name="_Ref391219809"/>
      <w:bookmarkStart w:id="53" w:name="_Toc397956679"/>
      <w:r>
        <w:t>Serielle Verbindung zum Arduino</w:t>
      </w:r>
      <w:bookmarkEnd w:id="53"/>
    </w:p>
    <w:p w14:paraId="04DB25E2" w14:textId="77777777" w:rsidR="00990A5E" w:rsidRDefault="00990A5E" w:rsidP="00990A5E">
      <w:pPr>
        <w:pStyle w:val="Heading4"/>
      </w:pPr>
      <w:bookmarkStart w:id="54" w:name="_Toc397956680"/>
      <w:bookmarkEnd w:id="52"/>
      <w:r>
        <w:t>Implementation Arduino</w:t>
      </w:r>
      <w:bookmarkEnd w:id="54"/>
    </w:p>
    <w:p w14:paraId="6648F730" w14:textId="77777777" w:rsidR="00990A5E" w:rsidRDefault="00990A5E" w:rsidP="00990A5E">
      <w:pPr>
        <w:rPr>
          <w:rFonts w:cs="Calibri"/>
        </w:rPr>
      </w:pPr>
      <w:r>
        <w:rPr>
          <w:rFonts w:cs="Calibri"/>
        </w:rPr>
        <w:t xml:space="preserve">Das Arduino erhält den Code über die Entwicklungsumgebung. Über eine IDE-interne „Hochladungsfunktion“ kann der erstellte Programcode auf das Arduino gespielt werden. Danach wird der programmierte Ablauf in einer ständigen Schlaufe ausgeführt. In unserer Schlaufe ist das das permanente Auslesen von UIDs der Karten, wobei diese entsprechend im Skript markiert werden damit sie anschliessend von Python ohne Probleme erkannt werden können.  </w:t>
      </w:r>
    </w:p>
    <w:p w14:paraId="183FCD19" w14:textId="77777777" w:rsidR="00990A5E" w:rsidRDefault="00990A5E" w:rsidP="00990A5E">
      <w:pPr>
        <w:rPr>
          <w:rFonts w:cs="Calibri"/>
        </w:rPr>
      </w:pPr>
      <w:r>
        <w:rPr>
          <w:rFonts w:cs="Calibri"/>
        </w:rPr>
        <w:t xml:space="preserve">Eine Herausforderung der Implementation war das übertragen von „Noise“, welches auch nach optimieren des Skripts nicht vollständig ausgeschlossen werden konnte.  </w:t>
      </w:r>
    </w:p>
    <w:p w14:paraId="62ABF7B2" w14:textId="77777777" w:rsidR="00990A5E" w:rsidRPr="007C51A7" w:rsidRDefault="00990A5E" w:rsidP="00990A5E"/>
    <w:p w14:paraId="7A4A49AB" w14:textId="77777777" w:rsidR="00990A5E" w:rsidRDefault="00990A5E" w:rsidP="00990A5E">
      <w:pPr>
        <w:pStyle w:val="Heading4"/>
      </w:pPr>
      <w:bookmarkStart w:id="55" w:name="_Toc397956681"/>
      <w:r>
        <w:t>Implementation Python</w:t>
      </w:r>
      <w:bookmarkEnd w:id="55"/>
    </w:p>
    <w:p w14:paraId="0EF91571" w14:textId="77777777" w:rsidR="00990A5E" w:rsidRDefault="00990A5E" w:rsidP="00990A5E">
      <w:pPr>
        <w:rPr>
          <w:rFonts w:cs="Calibri"/>
        </w:rPr>
      </w:pPr>
      <w:r>
        <w:rPr>
          <w:rFonts w:cs="Calibri"/>
        </w:rPr>
        <w:t xml:space="preserve">Auf Seite von Python wurde das Auslesen in der Python Klasse RFIDReaderClass realisiert.  Dabei wird im Konstruktor der Zugriff auf das Serial Interface geöffnet und erst beim beenden des Spiels wieder entfernt. Um dabei keine parallelen Zugriffe zu erlauben, wurde diese Klasse als Singleton implementiert.  </w:t>
      </w:r>
    </w:p>
    <w:p w14:paraId="6FC57292" w14:textId="44785ECD" w:rsidR="005175AE" w:rsidRDefault="00990A5E" w:rsidP="005175AE">
      <w:pPr>
        <w:jc w:val="center"/>
        <w:rPr>
          <w:rFonts w:ascii="majorEastAsia" w:hAnsi="majorEastAsia" w:cs="majorEastAsia"/>
        </w:rPr>
      </w:pPr>
      <w:r>
        <w:rPr>
          <w:rFonts w:cs="Calibri"/>
          <w:noProof/>
          <w:lang w:eastAsia="de-CH"/>
        </w:rPr>
        <w:drawing>
          <wp:inline distT="0" distB="0" distL="0" distR="0" wp14:anchorId="20B0CD21" wp14:editId="39BA2270">
            <wp:extent cx="146685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1524000"/>
                    </a:xfrm>
                    <a:prstGeom prst="rect">
                      <a:avLst/>
                    </a:prstGeom>
                    <a:noFill/>
                    <a:ln>
                      <a:noFill/>
                    </a:ln>
                  </pic:spPr>
                </pic:pic>
              </a:graphicData>
            </a:graphic>
          </wp:inline>
        </w:drawing>
      </w:r>
    </w:p>
    <w:p w14:paraId="2DA15118" w14:textId="77777777" w:rsidR="00990A5E" w:rsidRDefault="00990A5E" w:rsidP="00990A5E">
      <w:pPr>
        <w:pStyle w:val="Caption"/>
        <w:jc w:val="center"/>
      </w:pPr>
      <w:bookmarkStart w:id="56" w:name="_Toc397784533"/>
      <w:r>
        <w:lastRenderedPageBreak/>
        <w:t xml:space="preserve">Abbildung </w:t>
      </w:r>
      <w:r>
        <w:fldChar w:fldCharType="begin"/>
      </w:r>
      <w:r>
        <w:instrText xml:space="preserve"> SEQ Abbildung \* ARABIC </w:instrText>
      </w:r>
      <w:r>
        <w:fldChar w:fldCharType="separate"/>
      </w:r>
      <w:r>
        <w:rPr>
          <w:noProof/>
        </w:rPr>
        <w:t>19</w:t>
      </w:r>
      <w:r>
        <w:rPr>
          <w:noProof/>
        </w:rPr>
        <w:fldChar w:fldCharType="end"/>
      </w:r>
      <w:r>
        <w:t>: UML RFIDReaderClass</w:t>
      </w:r>
      <w:bookmarkEnd w:id="56"/>
    </w:p>
    <w:p w14:paraId="3E1B9D8F" w14:textId="77777777" w:rsidR="005175AE" w:rsidRPr="00990A5E" w:rsidRDefault="005175AE" w:rsidP="005175AE">
      <w:pPr>
        <w:rPr>
          <w:b/>
          <w:color w:val="FF0000"/>
        </w:rPr>
      </w:pPr>
      <w:r>
        <w:rPr>
          <w:b/>
          <w:color w:val="FF0000"/>
        </w:rPr>
        <w:t>&lt;&lt;</w:t>
      </w:r>
      <w:r w:rsidRPr="00990A5E">
        <w:rPr>
          <w:b/>
          <w:color w:val="FF0000"/>
        </w:rPr>
        <w:t xml:space="preserve">Fehlt </w:t>
      </w:r>
      <w:r>
        <w:rPr>
          <w:b/>
          <w:color w:val="FF0000"/>
        </w:rPr>
        <w:t>technische Implementation</w:t>
      </w:r>
      <w:r w:rsidRPr="00990A5E">
        <w:rPr>
          <w:b/>
          <w:color w:val="FF0000"/>
        </w:rPr>
        <w:t xml:space="preserve"> Abschnitt</w:t>
      </w:r>
      <w:r>
        <w:rPr>
          <w:b/>
          <w:color w:val="FF0000"/>
        </w:rPr>
        <w:t>&gt;&gt;</w:t>
      </w:r>
    </w:p>
    <w:p w14:paraId="214DBB6A" w14:textId="77777777" w:rsidR="005175AE" w:rsidRPr="005175AE" w:rsidRDefault="005175AE" w:rsidP="005175AE"/>
    <w:p w14:paraId="11AE7DC1" w14:textId="34C7E60D" w:rsidR="00990A5E" w:rsidRDefault="00990A5E" w:rsidP="00990A5E">
      <w:pPr>
        <w:pStyle w:val="Heading3"/>
      </w:pPr>
      <w:bookmarkStart w:id="57" w:name="_Toc397956682"/>
      <w:r>
        <w:t>Serialisierung der Kartenkonfiguration</w:t>
      </w:r>
      <w:bookmarkEnd w:id="57"/>
    </w:p>
    <w:p w14:paraId="32167708" w14:textId="77777777" w:rsidR="005175AE" w:rsidRPr="00990A5E" w:rsidRDefault="005175AE" w:rsidP="005175AE">
      <w:pPr>
        <w:rPr>
          <w:b/>
          <w:color w:val="FF0000"/>
        </w:rPr>
      </w:pPr>
      <w:r>
        <w:rPr>
          <w:b/>
          <w:color w:val="FF0000"/>
        </w:rPr>
        <w:t>&lt;&lt;</w:t>
      </w:r>
      <w:r w:rsidRPr="00990A5E">
        <w:rPr>
          <w:b/>
          <w:color w:val="FF0000"/>
        </w:rPr>
        <w:t xml:space="preserve">Fehlt </w:t>
      </w:r>
      <w:r>
        <w:rPr>
          <w:b/>
          <w:color w:val="FF0000"/>
        </w:rPr>
        <w:t>technische Implementation</w:t>
      </w:r>
      <w:r w:rsidRPr="00990A5E">
        <w:rPr>
          <w:b/>
          <w:color w:val="FF0000"/>
        </w:rPr>
        <w:t xml:space="preserve"> Abschnitt</w:t>
      </w:r>
      <w:r>
        <w:rPr>
          <w:b/>
          <w:color w:val="FF0000"/>
        </w:rPr>
        <w:t>&gt;&gt;</w:t>
      </w:r>
    </w:p>
    <w:p w14:paraId="58D9AEDF" w14:textId="77777777" w:rsidR="005175AE" w:rsidRPr="005175AE" w:rsidRDefault="005175AE" w:rsidP="005175AE"/>
    <w:p w14:paraId="50F4A5AA" w14:textId="77777777" w:rsidR="00990A5E" w:rsidRDefault="00990A5E" w:rsidP="00990A5E">
      <w:pPr>
        <w:pStyle w:val="Heading3"/>
      </w:pPr>
      <w:bookmarkStart w:id="58" w:name="_Toc397956683"/>
      <w:r>
        <w:t>Entwickeln des GUI</w:t>
      </w:r>
      <w:bookmarkEnd w:id="58"/>
    </w:p>
    <w:p w14:paraId="54843F0D" w14:textId="77777777" w:rsidR="00990A5E" w:rsidRDefault="00990A5E" w:rsidP="00990A5E">
      <w:pPr>
        <w:pStyle w:val="Heading4"/>
      </w:pPr>
      <w:bookmarkStart w:id="59" w:name="_Toc397956684"/>
      <w:r>
        <w:t>Analyse</w:t>
      </w:r>
      <w:bookmarkEnd w:id="59"/>
    </w:p>
    <w:p w14:paraId="7073BCD2" w14:textId="77777777" w:rsidR="00990A5E" w:rsidRPr="003832F7" w:rsidRDefault="00990A5E" w:rsidP="00990A5E">
      <w:r>
        <w:t xml:space="preserve">Aus Kompatiblitätsgründen wurde das GUI mit TkInter entwickelt. Eine zusätzliche Herausforderung war der Objektorienterte Ansatz, welcher nicht in allen Hilfestellungen und Anleitungen vorhanden war. Anleitungen dazu waren relativ schwierig zu finden da sie meistens nur sehr spezifisch für ein Ziel waren und es keine Anleitung gab, welches alles beschrieben hätte. </w:t>
      </w:r>
    </w:p>
    <w:p w14:paraId="231FC219" w14:textId="77777777" w:rsidR="00990A5E" w:rsidRDefault="00990A5E" w:rsidP="00990A5E">
      <w:pPr>
        <w:pStyle w:val="Heading4"/>
      </w:pPr>
      <w:bookmarkStart w:id="60" w:name="_Toc397956685"/>
      <w:r>
        <w:t>Struktur</w:t>
      </w:r>
      <w:bookmarkEnd w:id="60"/>
    </w:p>
    <w:p w14:paraId="1465EBA9" w14:textId="77777777" w:rsidR="00990A5E" w:rsidRDefault="00990A5E" w:rsidP="00990A5E">
      <w:r>
        <w:t>Jedes Fenster wird über seine eigene Klasse angesprochen. Zugriffe auf die Model Klassen wurde über einen Controller realisiert. Insgesammt gibt es zur Zeit 1 Hauptfenster und 3 Dialogfenster, über welche Spielkonfigurationen vorgenommen werden können.</w:t>
      </w:r>
    </w:p>
    <w:p w14:paraId="250E7D2D" w14:textId="77777777" w:rsidR="00990A5E" w:rsidRDefault="00990A5E" w:rsidP="00990A5E">
      <w:pPr>
        <w:jc w:val="center"/>
      </w:pPr>
      <w:r>
        <w:rPr>
          <w:noProof/>
          <w:lang w:eastAsia="de-CH"/>
        </w:rPr>
        <w:drawing>
          <wp:inline distT="0" distB="0" distL="0" distR="0" wp14:anchorId="2C196CC9" wp14:editId="666F28CB">
            <wp:extent cx="2060575"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60575" cy="3352800"/>
                    </a:xfrm>
                    <a:prstGeom prst="rect">
                      <a:avLst/>
                    </a:prstGeom>
                  </pic:spPr>
                </pic:pic>
              </a:graphicData>
            </a:graphic>
          </wp:inline>
        </w:drawing>
      </w:r>
    </w:p>
    <w:p w14:paraId="37E4E577" w14:textId="77777777" w:rsidR="00990A5E" w:rsidRDefault="00990A5E" w:rsidP="00990A5E">
      <w:pPr>
        <w:pStyle w:val="Caption"/>
        <w:jc w:val="center"/>
      </w:pPr>
      <w:bookmarkStart w:id="61" w:name="_Toc397784539"/>
      <w:r>
        <w:t xml:space="preserve">Abbildung </w:t>
      </w:r>
      <w:r>
        <w:fldChar w:fldCharType="begin"/>
      </w:r>
      <w:r>
        <w:instrText xml:space="preserve"> SEQ Abbildung \* ARABIC </w:instrText>
      </w:r>
      <w:r>
        <w:fldChar w:fldCharType="separate"/>
      </w:r>
      <w:r>
        <w:rPr>
          <w:noProof/>
        </w:rPr>
        <w:t>20</w:t>
      </w:r>
      <w:r>
        <w:rPr>
          <w:noProof/>
        </w:rPr>
        <w:fldChar w:fldCharType="end"/>
      </w:r>
      <w:r>
        <w:t>: UML MainGUI</w:t>
      </w:r>
      <w:bookmarkEnd w:id="61"/>
    </w:p>
    <w:p w14:paraId="6343CFF5" w14:textId="77777777" w:rsidR="00990A5E" w:rsidRDefault="00990A5E" w:rsidP="00990A5E"/>
    <w:p w14:paraId="3B8DE004" w14:textId="77777777" w:rsidR="00990A5E" w:rsidRDefault="00990A5E" w:rsidP="00990A5E">
      <w:r>
        <w:t xml:space="preserve">Die grösste Herausforderung des Hauptfensters war die automatische Aktualisierung sobald eine neue Karte geladen werden sollte. Es wurde vermieden, das Spiel in mehreren Threats zu realisieren </w:t>
      </w:r>
      <w:r>
        <w:lastRenderedPageBreak/>
        <w:t>um die Komplexität noch zu erhöhen. Aus diesem Grunde wo sinnvoll ein Singleton verwendet, die Aktualisierung der Anzeige erfolgt über ein „</w:t>
      </w:r>
      <w:r w:rsidRPr="004B5568">
        <w:t>self.canvas.update_idletasks()</w:t>
      </w:r>
      <w:r>
        <w:t>“ ausgelöst.</w:t>
      </w:r>
    </w:p>
    <w:p w14:paraId="4CD7D683" w14:textId="77777777" w:rsidR="00990A5E" w:rsidRDefault="00990A5E" w:rsidP="00990A5E">
      <w:r>
        <w:rPr>
          <w:noProof/>
          <w:lang w:eastAsia="de-CH"/>
        </w:rPr>
        <w:drawing>
          <wp:inline distT="0" distB="0" distL="0" distR="0" wp14:anchorId="517CE26A" wp14:editId="3F06E136">
            <wp:extent cx="57531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F4D505C" w14:textId="77777777" w:rsidR="00990A5E" w:rsidRDefault="00990A5E" w:rsidP="00990A5E">
      <w:pPr>
        <w:pStyle w:val="Caption"/>
        <w:jc w:val="center"/>
      </w:pPr>
      <w:bookmarkStart w:id="62" w:name="_Toc397784540"/>
      <w:r>
        <w:t xml:space="preserve">Abbildung </w:t>
      </w:r>
      <w:r>
        <w:fldChar w:fldCharType="begin"/>
      </w:r>
      <w:r>
        <w:instrText xml:space="preserve"> SEQ Abbildung \* ARABIC </w:instrText>
      </w:r>
      <w:r>
        <w:fldChar w:fldCharType="separate"/>
      </w:r>
      <w:r>
        <w:rPr>
          <w:noProof/>
        </w:rPr>
        <w:t>21</w:t>
      </w:r>
      <w:r>
        <w:rPr>
          <w:noProof/>
        </w:rPr>
        <w:fldChar w:fldCharType="end"/>
      </w:r>
      <w:r>
        <w:t>: UML Dialog GUIs</w:t>
      </w:r>
      <w:bookmarkEnd w:id="62"/>
    </w:p>
    <w:p w14:paraId="24109B10" w14:textId="77777777" w:rsidR="00990A5E" w:rsidRDefault="00990A5E" w:rsidP="00990A5E">
      <w:r>
        <w:t>Beim Kartenkonfigurationsmenu war die grösste Herausforderung eine Taktik zu entwickeln, wie Karten editiert werden können. Durch eine Folge von Selektieren der Karten und Löschen oder Neu hinzufügen einer Karte ist dies nun möglich.</w:t>
      </w:r>
    </w:p>
    <w:p w14:paraId="34CCDB9D" w14:textId="77777777" w:rsidR="005175AE" w:rsidRPr="00990A5E" w:rsidRDefault="005175AE" w:rsidP="005175AE">
      <w:pPr>
        <w:rPr>
          <w:b/>
          <w:color w:val="FF0000"/>
        </w:rPr>
      </w:pPr>
      <w:r>
        <w:rPr>
          <w:b/>
          <w:color w:val="FF0000"/>
        </w:rPr>
        <w:t>&lt;&lt;</w:t>
      </w:r>
      <w:r w:rsidRPr="00990A5E">
        <w:rPr>
          <w:b/>
          <w:color w:val="FF0000"/>
        </w:rPr>
        <w:t xml:space="preserve">Fehlt </w:t>
      </w:r>
      <w:r>
        <w:rPr>
          <w:b/>
          <w:color w:val="FF0000"/>
        </w:rPr>
        <w:t>technische Implementation</w:t>
      </w:r>
      <w:r w:rsidRPr="00990A5E">
        <w:rPr>
          <w:b/>
          <w:color w:val="FF0000"/>
        </w:rPr>
        <w:t xml:space="preserve"> Abschnitt</w:t>
      </w:r>
      <w:r>
        <w:rPr>
          <w:b/>
          <w:color w:val="FF0000"/>
        </w:rPr>
        <w:t>&gt;&gt;</w:t>
      </w:r>
    </w:p>
    <w:p w14:paraId="22E13577" w14:textId="77777777" w:rsidR="005175AE" w:rsidRPr="003832F7" w:rsidRDefault="005175AE" w:rsidP="00990A5E"/>
    <w:p w14:paraId="316F1460" w14:textId="77777777" w:rsidR="00990A5E" w:rsidRDefault="00990A5E" w:rsidP="00990A5E">
      <w:pPr>
        <w:pStyle w:val="Heading3"/>
      </w:pPr>
      <w:bookmarkStart w:id="63" w:name="_Toc397956686"/>
      <w:r>
        <w:t>Entwickeln der Spiellogik</w:t>
      </w:r>
      <w:bookmarkEnd w:id="63"/>
    </w:p>
    <w:p w14:paraId="0D6D7B2C" w14:textId="77777777" w:rsidR="00990A5E" w:rsidRDefault="00990A5E" w:rsidP="00990A5E">
      <w:pPr>
        <w:pStyle w:val="Heading4"/>
      </w:pPr>
      <w:bookmarkStart w:id="64" w:name="_Toc397956687"/>
      <w:r>
        <w:t>Managen der Karten</w:t>
      </w:r>
      <w:bookmarkEnd w:id="64"/>
    </w:p>
    <w:p w14:paraId="3C1B07B9" w14:textId="77777777" w:rsidR="00990A5E" w:rsidRDefault="00990A5E" w:rsidP="00990A5E">
      <w:pPr>
        <w:rPr>
          <w:rFonts w:cs="Calibri"/>
        </w:rPr>
      </w:pPr>
      <w:r>
        <w:rPr>
          <w:rFonts w:cs="Calibri"/>
        </w:rPr>
        <w:t xml:space="preserve">Bei der Implementation wurden zuerst jegliche Hilfsklassen implementiert. Über ein Factory Pattern wurde so das generieren von Objekten für die RFID Karten abgelegt.  </w:t>
      </w:r>
    </w:p>
    <w:p w14:paraId="74041BA5" w14:textId="77777777" w:rsidR="00990A5E" w:rsidRDefault="00990A5E" w:rsidP="00990A5E">
      <w:pPr>
        <w:rPr>
          <w:rFonts w:cs="Calibri"/>
        </w:rPr>
      </w:pPr>
      <w:r>
        <w:rPr>
          <w:rFonts w:cs="Calibri"/>
        </w:rPr>
        <w:t xml:space="preserve">Der Sinn davon war, dass beim Erstellen ein anderer Typ von Karte erzeugt wird und danach jeweils mit Hilfe einer Typenprüfung die richtige Methode aufgerufen wird. So sollen einfach weitere Klassen für weitere Typen von Karten bei Bedarf hinzugefügt werden.  </w:t>
      </w:r>
    </w:p>
    <w:p w14:paraId="5CA5882B" w14:textId="77777777" w:rsidR="00990A5E" w:rsidRDefault="00990A5E" w:rsidP="00990A5E">
      <w:pPr>
        <w:rPr>
          <w:rFonts w:cs="Calibri"/>
        </w:rPr>
      </w:pPr>
      <w:r>
        <w:rPr>
          <w:rFonts w:cs="Calibri"/>
        </w:rPr>
        <w:t>Die Karten selber werden dabei über den CardManager verwaltet. Nur diesem ist es möglich, Karten zu aktivieren, sie zu suchen, zu entfernen oder auszulesen, wie viele Karten überhaupt vorhanden sind.</w:t>
      </w:r>
    </w:p>
    <w:p w14:paraId="5565C3F1" w14:textId="77777777" w:rsidR="00990A5E" w:rsidRDefault="00990A5E" w:rsidP="00990A5E">
      <w:pPr>
        <w:jc w:val="center"/>
        <w:rPr>
          <w:rFonts w:ascii="majorEastAsia" w:hAnsi="majorEastAsia" w:cs="majorEastAsia"/>
        </w:rPr>
      </w:pPr>
      <w:r>
        <w:rPr>
          <w:rFonts w:cs="Calibri"/>
          <w:noProof/>
          <w:lang w:eastAsia="de-CH"/>
        </w:rPr>
        <w:lastRenderedPageBreak/>
        <w:drawing>
          <wp:inline distT="0" distB="0" distL="0" distR="0" wp14:anchorId="1178D4E2" wp14:editId="638B9354">
            <wp:extent cx="13525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2550" cy="1933575"/>
                    </a:xfrm>
                    <a:prstGeom prst="rect">
                      <a:avLst/>
                    </a:prstGeom>
                    <a:noFill/>
                    <a:ln>
                      <a:noFill/>
                    </a:ln>
                  </pic:spPr>
                </pic:pic>
              </a:graphicData>
            </a:graphic>
          </wp:inline>
        </w:drawing>
      </w:r>
    </w:p>
    <w:p w14:paraId="3C1AEB17" w14:textId="77777777" w:rsidR="00990A5E" w:rsidRDefault="00990A5E" w:rsidP="00990A5E">
      <w:pPr>
        <w:pStyle w:val="Caption"/>
        <w:jc w:val="center"/>
        <w:rPr>
          <w:rFonts w:ascii="majorEastAsia" w:hAnsi="majorEastAsia" w:cs="majorEastAsia"/>
        </w:rPr>
      </w:pPr>
      <w:bookmarkStart w:id="65" w:name="_Toc397784535"/>
      <w:r>
        <w:t xml:space="preserve">Abbildung </w:t>
      </w:r>
      <w:r>
        <w:fldChar w:fldCharType="begin"/>
      </w:r>
      <w:r>
        <w:instrText xml:space="preserve"> SEQ Abbildung \* ARABIC </w:instrText>
      </w:r>
      <w:r>
        <w:fldChar w:fldCharType="separate"/>
      </w:r>
      <w:r>
        <w:rPr>
          <w:noProof/>
        </w:rPr>
        <w:t>22</w:t>
      </w:r>
      <w:r>
        <w:rPr>
          <w:noProof/>
        </w:rPr>
        <w:fldChar w:fldCharType="end"/>
      </w:r>
      <w:r>
        <w:t>: UML CardManager</w:t>
      </w:r>
      <w:bookmarkEnd w:id="65"/>
    </w:p>
    <w:p w14:paraId="6FB99277" w14:textId="77777777" w:rsidR="00990A5E" w:rsidRPr="007C51A7" w:rsidRDefault="00990A5E" w:rsidP="00990A5E"/>
    <w:p w14:paraId="3D34D984" w14:textId="77777777" w:rsidR="00990A5E" w:rsidRDefault="00990A5E" w:rsidP="00990A5E">
      <w:pPr>
        <w:pStyle w:val="Heading4"/>
      </w:pPr>
      <w:bookmarkStart w:id="66" w:name="_Toc397956688"/>
      <w:r>
        <w:t>Wahl der Spiellogik</w:t>
      </w:r>
      <w:bookmarkEnd w:id="66"/>
    </w:p>
    <w:p w14:paraId="2F896137" w14:textId="77777777" w:rsidR="00990A5E" w:rsidRDefault="00990A5E" w:rsidP="00990A5E">
      <w:r>
        <w:t xml:space="preserve">Im GUI kann der Spielmodus ausgewählt werden, welche danach ausgeführt werden soll. Dieser Modus wird danach über ein Strategy Pattern aktiviert und geladen. In der ersten Phase wurde lediglich der „Easy Modus“ programmiert, welcher mit Farb Karten spielbar ist. </w:t>
      </w:r>
    </w:p>
    <w:p w14:paraId="446340AA" w14:textId="77777777" w:rsidR="00990A5E" w:rsidRDefault="00990A5E" w:rsidP="00990A5E">
      <w:r>
        <w:t>Zuerst wird über das GUI den Spiel Modus Manager (GamePlayManager) angesteuert und kontrolliert.</w:t>
      </w:r>
    </w:p>
    <w:p w14:paraId="2EB490C0" w14:textId="77777777" w:rsidR="00990A5E" w:rsidRDefault="00990A5E" w:rsidP="00990A5E">
      <w:pPr>
        <w:jc w:val="center"/>
      </w:pPr>
      <w:r>
        <w:rPr>
          <w:noProof/>
          <w:lang w:eastAsia="de-CH"/>
        </w:rPr>
        <w:drawing>
          <wp:inline distT="0" distB="0" distL="0" distR="0" wp14:anchorId="7C9FE450" wp14:editId="1D06D95C">
            <wp:extent cx="19335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33575" cy="1143000"/>
                    </a:xfrm>
                    <a:prstGeom prst="rect">
                      <a:avLst/>
                    </a:prstGeom>
                  </pic:spPr>
                </pic:pic>
              </a:graphicData>
            </a:graphic>
          </wp:inline>
        </w:drawing>
      </w:r>
    </w:p>
    <w:p w14:paraId="6021EB2B" w14:textId="77777777" w:rsidR="00990A5E" w:rsidRDefault="00990A5E" w:rsidP="00990A5E">
      <w:pPr>
        <w:pStyle w:val="Caption"/>
        <w:jc w:val="center"/>
      </w:pPr>
      <w:bookmarkStart w:id="67" w:name="_Toc397784537"/>
      <w:r>
        <w:t xml:space="preserve">Abbildung </w:t>
      </w:r>
      <w:r>
        <w:fldChar w:fldCharType="begin"/>
      </w:r>
      <w:r>
        <w:instrText xml:space="preserve"> SEQ Abbildung \* ARABIC </w:instrText>
      </w:r>
      <w:r>
        <w:fldChar w:fldCharType="separate"/>
      </w:r>
      <w:r>
        <w:rPr>
          <w:noProof/>
        </w:rPr>
        <w:t>23</w:t>
      </w:r>
      <w:r>
        <w:rPr>
          <w:noProof/>
        </w:rPr>
        <w:fldChar w:fldCharType="end"/>
      </w:r>
      <w:r>
        <w:t>: UML GamePlayManager</w:t>
      </w:r>
      <w:bookmarkEnd w:id="67"/>
    </w:p>
    <w:p w14:paraId="1047AD29" w14:textId="77777777" w:rsidR="00990A5E" w:rsidRDefault="00990A5E" w:rsidP="00990A5E">
      <w:r>
        <w:t>Im GamePlayManager wird die Strategie gespeichert und als Strategie registriert.</w:t>
      </w:r>
    </w:p>
    <w:p w14:paraId="28CABDE3" w14:textId="77777777" w:rsidR="00990A5E" w:rsidRDefault="00990A5E" w:rsidP="00990A5E">
      <w:pPr>
        <w:jc w:val="center"/>
      </w:pPr>
      <w:r>
        <w:rPr>
          <w:noProof/>
          <w:lang w:eastAsia="de-CH"/>
        </w:rPr>
        <w:lastRenderedPageBreak/>
        <w:drawing>
          <wp:inline distT="0" distB="0" distL="0" distR="0" wp14:anchorId="2ACD617C" wp14:editId="24219B54">
            <wp:extent cx="37052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3457575"/>
                    </a:xfrm>
                    <a:prstGeom prst="rect">
                      <a:avLst/>
                    </a:prstGeom>
                  </pic:spPr>
                </pic:pic>
              </a:graphicData>
            </a:graphic>
          </wp:inline>
        </w:drawing>
      </w:r>
    </w:p>
    <w:p w14:paraId="04E36597" w14:textId="77777777" w:rsidR="00990A5E" w:rsidRDefault="00990A5E" w:rsidP="00990A5E">
      <w:pPr>
        <w:pStyle w:val="Caption"/>
        <w:jc w:val="center"/>
      </w:pPr>
      <w:bookmarkStart w:id="68" w:name="_Toc397784538"/>
      <w:r>
        <w:t xml:space="preserve">Abbildung </w:t>
      </w:r>
      <w:r>
        <w:fldChar w:fldCharType="begin"/>
      </w:r>
      <w:r>
        <w:instrText xml:space="preserve"> SEQ Abbildung \* ARABIC </w:instrText>
      </w:r>
      <w:r>
        <w:fldChar w:fldCharType="separate"/>
      </w:r>
      <w:r>
        <w:rPr>
          <w:noProof/>
        </w:rPr>
        <w:t>24</w:t>
      </w:r>
      <w:r>
        <w:rPr>
          <w:noProof/>
        </w:rPr>
        <w:fldChar w:fldCharType="end"/>
      </w:r>
      <w:r>
        <w:t>: UML GamePlayStrategy</w:t>
      </w:r>
      <w:bookmarkEnd w:id="68"/>
    </w:p>
    <w:p w14:paraId="22BD0735" w14:textId="77777777" w:rsidR="00990A5E" w:rsidRDefault="00990A5E" w:rsidP="00990A5E">
      <w:r>
        <w:t xml:space="preserve">Die Spiellogik der „GameStrategyEasy“ ist, nach Zufall eine Karte aus dem Kartenmanager zu laden und deren Farbe darzustellen. Zeitgleich wird die Zeitmessung gestartet. Sobald die korrekte Karte an das Lesegerät gehalten wird, wird die Zeitmessung gestoppt und die nächste Karte geladen. Die Reaktionszeiten aller 10 Durchgänge (10 ist in einer separaten Variable konfiguriert, ein Ausbau um die Anzahl Runden zu verändern wäre möglich) werden zusammengezählt. Pro falsch hingehaltene Karte werden 5 Strafsekunden hinzugefügt. </w:t>
      </w:r>
    </w:p>
    <w:p w14:paraId="48CA3C51" w14:textId="77777777" w:rsidR="00990A5E" w:rsidRPr="00BE4CF0" w:rsidRDefault="00990A5E" w:rsidP="00990A5E">
      <w:r>
        <w:t>Weitere Strategien sind über neue Klassen hinzufügbar. Ideen dafür sind zum Beispiel für weitere Farbkarten, die Anzeige in Schrift und Farbe unterschiedlich zu randomisieren, wobei dann nur eine Farbanzeige wirklich für die korrekte Wertung relevant ist und die andere verwirren soll. Eine weitere Möglichkeit für den Advanced Modus wäre, die Farbanzeige automatisch nach wenigen Sekunden (oder Hunderstelsekunden) zu ändern, so dass dies quasi einer „verpassten Gelegenheit“ gleich käme. Dabei könnten die korrekt hingehaltenen Karten gezählt werden.</w:t>
      </w:r>
    </w:p>
    <w:p w14:paraId="3535A57C" w14:textId="77777777" w:rsidR="00990A5E" w:rsidRPr="00990A5E" w:rsidRDefault="00990A5E" w:rsidP="00990A5E"/>
    <w:p w14:paraId="1D2D97F5" w14:textId="77777777" w:rsidR="007C51A7" w:rsidRPr="007C51A7" w:rsidRDefault="007C51A7" w:rsidP="007C51A7"/>
    <w:p w14:paraId="2B19E9EB" w14:textId="7B077EA2" w:rsidR="000A3284" w:rsidRDefault="007C51A7" w:rsidP="007C51A7">
      <w:pPr>
        <w:pStyle w:val="Heading2"/>
      </w:pPr>
      <w:bookmarkStart w:id="69" w:name="_Toc397956689"/>
      <w:r w:rsidRPr="00BE4CF0">
        <w:t>Fazit</w:t>
      </w:r>
      <w:bookmarkEnd w:id="69"/>
    </w:p>
    <w:p w14:paraId="765168DA" w14:textId="2C307499" w:rsidR="005175AE" w:rsidRPr="00990A5E" w:rsidRDefault="005175AE" w:rsidP="005175AE">
      <w:pPr>
        <w:rPr>
          <w:b/>
          <w:color w:val="FF0000"/>
        </w:rPr>
      </w:pPr>
      <w:r>
        <w:rPr>
          <w:b/>
          <w:color w:val="FF0000"/>
        </w:rPr>
        <w:t>&lt;&lt;</w:t>
      </w:r>
      <w:r w:rsidRPr="00990A5E">
        <w:rPr>
          <w:b/>
          <w:color w:val="FF0000"/>
        </w:rPr>
        <w:t>Fehlt Abschnitt</w:t>
      </w:r>
      <w:r>
        <w:rPr>
          <w:b/>
          <w:color w:val="FF0000"/>
        </w:rPr>
        <w:t>&gt;&gt;</w:t>
      </w:r>
    </w:p>
    <w:p w14:paraId="3211F785" w14:textId="77777777" w:rsidR="005175AE" w:rsidRPr="005175AE" w:rsidRDefault="005175AE" w:rsidP="005175AE"/>
    <w:p w14:paraId="6344D942" w14:textId="77777777" w:rsidR="00990A5E" w:rsidRDefault="00990A5E">
      <w:pPr>
        <w:spacing w:before="0" w:after="0" w:line="240" w:lineRule="auto"/>
        <w:jc w:val="left"/>
        <w:rPr>
          <w:rFonts w:ascii="Cambria" w:eastAsia="Times New Roman" w:hAnsi="Cambria"/>
          <w:b/>
          <w:bCs/>
          <w:color w:val="4F81BD"/>
          <w:sz w:val="32"/>
          <w:szCs w:val="26"/>
        </w:rPr>
      </w:pPr>
      <w:r>
        <w:br w:type="page"/>
      </w:r>
    </w:p>
    <w:p w14:paraId="75D1C4E2" w14:textId="77326475" w:rsidR="007C51A7" w:rsidRDefault="007C51A7" w:rsidP="007C51A7">
      <w:pPr>
        <w:pStyle w:val="Heading2"/>
      </w:pPr>
      <w:bookmarkStart w:id="70" w:name="_Toc397956690"/>
      <w:r w:rsidRPr="00BE4CF0">
        <w:lastRenderedPageBreak/>
        <w:t>Ausblick</w:t>
      </w:r>
      <w:bookmarkEnd w:id="70"/>
    </w:p>
    <w:p w14:paraId="7C8B3410" w14:textId="1E9D26FD" w:rsidR="000B1E53" w:rsidRDefault="000B1E53" w:rsidP="000B1E53">
      <w:r>
        <w:t>Die während dem Projekt programmierte Basis ist ein guter Ausgangspunkt für weitere Implementationen. Es können nicht nur weitere Kartentypen hinzugefügt werden, weitere Spielmodus können genauso implementiert werden. Eine Liste von weiteren Optimierungsbeispielen ist hier zu finden:</w:t>
      </w:r>
    </w:p>
    <w:p w14:paraId="53B14F18" w14:textId="13F51218" w:rsidR="009C0426" w:rsidRDefault="009C0426" w:rsidP="009C0426">
      <w:pPr>
        <w:pStyle w:val="Caption"/>
        <w:keepNext/>
        <w:jc w:val="center"/>
      </w:pPr>
      <w:bookmarkStart w:id="71" w:name="_Toc397784549"/>
      <w:r>
        <w:t xml:space="preserve">Tabelle </w:t>
      </w:r>
      <w:fldSimple w:instr=" SEQ Tabelle \* ARABIC ">
        <w:r w:rsidR="00C57CA5">
          <w:rPr>
            <w:noProof/>
          </w:rPr>
          <w:t>4</w:t>
        </w:r>
      </w:fldSimple>
      <w:r>
        <w:t>: Weiterentwicklungsmöglichkeiten</w:t>
      </w:r>
      <w:bookmarkEnd w:id="71"/>
    </w:p>
    <w:tbl>
      <w:tblPr>
        <w:tblStyle w:val="TableGrid"/>
        <w:tblW w:w="9322" w:type="dxa"/>
        <w:tblLook w:val="04A0" w:firstRow="1" w:lastRow="0" w:firstColumn="1" w:lastColumn="0" w:noHBand="0" w:noVBand="1"/>
      </w:tblPr>
      <w:tblGrid>
        <w:gridCol w:w="540"/>
        <w:gridCol w:w="2916"/>
        <w:gridCol w:w="5866"/>
      </w:tblGrid>
      <w:tr w:rsidR="000B1E53" w14:paraId="693C7283" w14:textId="6428038B" w:rsidTr="000B1E53">
        <w:tc>
          <w:tcPr>
            <w:tcW w:w="540" w:type="dxa"/>
          </w:tcPr>
          <w:p w14:paraId="3C3DE320" w14:textId="287C45A1" w:rsidR="000B1E53" w:rsidRDefault="000B1E53" w:rsidP="000B1E53">
            <w:r>
              <w:t>1</w:t>
            </w:r>
          </w:p>
        </w:tc>
        <w:tc>
          <w:tcPr>
            <w:tcW w:w="2916" w:type="dxa"/>
          </w:tcPr>
          <w:p w14:paraId="2D3F1CB1" w14:textId="494C3C8E" w:rsidR="000B1E53" w:rsidRDefault="000B1E53" w:rsidP="000B1E53">
            <w:r>
              <w:t>Advanced Mode</w:t>
            </w:r>
          </w:p>
        </w:tc>
        <w:tc>
          <w:tcPr>
            <w:tcW w:w="5866" w:type="dxa"/>
          </w:tcPr>
          <w:p w14:paraId="6E1CD42B" w14:textId="53E4BB8A" w:rsidR="000B1E53" w:rsidRDefault="000B1E53" w:rsidP="000B1E53">
            <w:r>
              <w:t xml:space="preserve">Für Farbkarten: „Verwirrungstaktik“ mit Farbeinfärbung anders als dargestellter Text. </w:t>
            </w:r>
          </w:p>
        </w:tc>
      </w:tr>
      <w:tr w:rsidR="000B1E53" w14:paraId="7B90F2F4" w14:textId="3BBBE1C0" w:rsidTr="000B1E53">
        <w:tc>
          <w:tcPr>
            <w:tcW w:w="540" w:type="dxa"/>
          </w:tcPr>
          <w:p w14:paraId="4F01FEFB" w14:textId="08FB84B0" w:rsidR="000B1E53" w:rsidRDefault="000B1E53" w:rsidP="000B1E53">
            <w:r>
              <w:t>2</w:t>
            </w:r>
          </w:p>
        </w:tc>
        <w:tc>
          <w:tcPr>
            <w:tcW w:w="2916" w:type="dxa"/>
          </w:tcPr>
          <w:p w14:paraId="1A9FB289" w14:textId="341E0877" w:rsidR="000B1E53" w:rsidRDefault="000B1E53" w:rsidP="000B1E53">
            <w:r>
              <w:t>Speed Modus</w:t>
            </w:r>
          </w:p>
        </w:tc>
        <w:tc>
          <w:tcPr>
            <w:tcW w:w="5866" w:type="dxa"/>
          </w:tcPr>
          <w:p w14:paraId="31D04E6E" w14:textId="6AE504AE" w:rsidR="000B1E53" w:rsidRDefault="000B1E53" w:rsidP="000B1E53">
            <w:r>
              <w:t>Für Farbkarten: Beschleunigte Anzeige, begrenzt auf Zeitwert</w:t>
            </w:r>
            <w:r w:rsidR="00C13571">
              <w:t xml:space="preserve"> wobei der Punktemodus verändert werden müsste</w:t>
            </w:r>
          </w:p>
        </w:tc>
      </w:tr>
      <w:tr w:rsidR="000B1E53" w14:paraId="359822D0" w14:textId="64758D18" w:rsidTr="000B1E53">
        <w:tc>
          <w:tcPr>
            <w:tcW w:w="540" w:type="dxa"/>
          </w:tcPr>
          <w:p w14:paraId="02C57BE5" w14:textId="6EF1749B" w:rsidR="000B1E53" w:rsidRDefault="00C13571" w:rsidP="000B1E53">
            <w:r>
              <w:t>3</w:t>
            </w:r>
          </w:p>
        </w:tc>
        <w:tc>
          <w:tcPr>
            <w:tcW w:w="2916" w:type="dxa"/>
          </w:tcPr>
          <w:p w14:paraId="6D2EC067" w14:textId="40133FA4" w:rsidR="000B1E53" w:rsidRDefault="00C13571" w:rsidP="000B1E53">
            <w:r>
              <w:t>Topscore Liste</w:t>
            </w:r>
          </w:p>
        </w:tc>
        <w:tc>
          <w:tcPr>
            <w:tcW w:w="5866" w:type="dxa"/>
          </w:tcPr>
          <w:p w14:paraId="0CB2CC3B" w14:textId="6D7CE0D2" w:rsidR="000B1E53" w:rsidRDefault="00C13571" w:rsidP="000B1E53">
            <w:r>
              <w:t xml:space="preserve">Es kann eine Topscorer Liste implementiert werden, welche die besten Resultate festhält und eventuell über eine Serialisierung speichert.  </w:t>
            </w:r>
          </w:p>
        </w:tc>
      </w:tr>
      <w:tr w:rsidR="006B0B98" w14:paraId="12B9E990" w14:textId="77777777" w:rsidTr="000B1E53">
        <w:tc>
          <w:tcPr>
            <w:tcW w:w="540" w:type="dxa"/>
          </w:tcPr>
          <w:p w14:paraId="5F74400D" w14:textId="0141F196" w:rsidR="006B0B98" w:rsidRDefault="006B0B98" w:rsidP="000B1E53">
            <w:r>
              <w:t>4</w:t>
            </w:r>
          </w:p>
        </w:tc>
        <w:tc>
          <w:tcPr>
            <w:tcW w:w="2916" w:type="dxa"/>
          </w:tcPr>
          <w:p w14:paraId="09CA26DD" w14:textId="59DDCAC7" w:rsidR="006B0B98" w:rsidRDefault="006B0B98" w:rsidP="000B1E53">
            <w:r>
              <w:t>Anzeige ob Serielle Verbindung erfolgreich</w:t>
            </w:r>
          </w:p>
        </w:tc>
        <w:tc>
          <w:tcPr>
            <w:tcW w:w="5866" w:type="dxa"/>
          </w:tcPr>
          <w:p w14:paraId="2B41B498" w14:textId="0F3E61AF" w:rsidR="006B0B98" w:rsidRDefault="006B0B98" w:rsidP="000B1E53">
            <w:r>
              <w:t>Eine Anzeige im Hauptfenster zeigt den Status der seriellen Verbindung an. Falls die Verbindung verloren gehen würde</w:t>
            </w:r>
            <w:r w:rsidR="00905BD4">
              <w:t xml:space="preserve"> könnte somit das Spiel unterbrochen werden.</w:t>
            </w:r>
          </w:p>
        </w:tc>
      </w:tr>
      <w:tr w:rsidR="00905BD4" w14:paraId="5EA77C51" w14:textId="77777777" w:rsidTr="000B1E53">
        <w:tc>
          <w:tcPr>
            <w:tcW w:w="540" w:type="dxa"/>
          </w:tcPr>
          <w:p w14:paraId="2BCB116A" w14:textId="5A592416" w:rsidR="00905BD4" w:rsidRDefault="00905BD4" w:rsidP="000B1E53">
            <w:r>
              <w:t>5</w:t>
            </w:r>
          </w:p>
        </w:tc>
        <w:tc>
          <w:tcPr>
            <w:tcW w:w="2916" w:type="dxa"/>
          </w:tcPr>
          <w:p w14:paraId="2867D258" w14:textId="28CA5914" w:rsidR="00905BD4" w:rsidRDefault="00905BD4" w:rsidP="000B1E53">
            <w:r>
              <w:t>Anzeige Zeit im Hauptfenster</w:t>
            </w:r>
          </w:p>
        </w:tc>
        <w:tc>
          <w:tcPr>
            <w:tcW w:w="5866" w:type="dxa"/>
          </w:tcPr>
          <w:p w14:paraId="31FD54B5" w14:textId="18EBB285" w:rsidR="00905BD4" w:rsidRDefault="00905BD4" w:rsidP="000B1E53">
            <w:r>
              <w:t>Eine Anzeige im Hauptfenster der Zeit kann den Spieldruck erhöhen und das Spiel entsprechend spannender machen.</w:t>
            </w:r>
          </w:p>
        </w:tc>
      </w:tr>
      <w:tr w:rsidR="00905BD4" w14:paraId="534B9C62" w14:textId="77777777" w:rsidTr="000B1E53">
        <w:tc>
          <w:tcPr>
            <w:tcW w:w="540" w:type="dxa"/>
          </w:tcPr>
          <w:p w14:paraId="419E5EDC" w14:textId="16BB475A" w:rsidR="00905BD4" w:rsidRDefault="00905BD4" w:rsidP="000B1E53">
            <w:r>
              <w:t>6</w:t>
            </w:r>
          </w:p>
        </w:tc>
        <w:tc>
          <w:tcPr>
            <w:tcW w:w="2916" w:type="dxa"/>
          </w:tcPr>
          <w:p w14:paraId="73AA028C" w14:textId="29AD02D1" w:rsidR="00905BD4" w:rsidRDefault="00905BD4" w:rsidP="000B1E53">
            <w:r>
              <w:t>Countdown vor dem Spiel</w:t>
            </w:r>
          </w:p>
        </w:tc>
        <w:tc>
          <w:tcPr>
            <w:tcW w:w="5866" w:type="dxa"/>
          </w:tcPr>
          <w:p w14:paraId="5C30B2E3" w14:textId="537E998A" w:rsidR="00905BD4" w:rsidRDefault="00905BD4" w:rsidP="000B1E53">
            <w:r>
              <w:t>Ein kurzer Countdown vor dem Spielstart kann die Vorbereitungsphase verbessern und würde den Spieleffekt erhöhen.</w:t>
            </w:r>
          </w:p>
        </w:tc>
      </w:tr>
    </w:tbl>
    <w:p w14:paraId="125694F5" w14:textId="77777777" w:rsidR="000B1E53" w:rsidRPr="000B1E53" w:rsidRDefault="000B1E53" w:rsidP="000B1E53"/>
    <w:p w14:paraId="025F0B22" w14:textId="11DEB12B" w:rsidR="00C45876" w:rsidRPr="0025579C" w:rsidRDefault="00C45876">
      <w:pPr>
        <w:spacing w:before="0" w:after="0" w:line="240" w:lineRule="auto"/>
        <w:jc w:val="left"/>
        <w:rPr>
          <w:rFonts w:ascii="Cambria" w:eastAsia="Times New Roman" w:hAnsi="Cambria"/>
          <w:b/>
          <w:bCs/>
          <w:color w:val="365F91"/>
          <w:sz w:val="36"/>
          <w:szCs w:val="28"/>
        </w:rPr>
      </w:pPr>
      <w:r>
        <w:br w:type="page"/>
      </w:r>
    </w:p>
    <w:p w14:paraId="133AC210" w14:textId="77777777" w:rsidR="00BB6ACF" w:rsidRDefault="000F5F91" w:rsidP="00C45876">
      <w:pPr>
        <w:pStyle w:val="Heading1"/>
      </w:pPr>
      <w:bookmarkStart w:id="72" w:name="_Toc397956691"/>
      <w:r>
        <w:lastRenderedPageBreak/>
        <w:t>Diskussion des eignen Beitrags</w:t>
      </w:r>
      <w:bookmarkEnd w:id="72"/>
    </w:p>
    <w:p w14:paraId="3CC84C43" w14:textId="77777777" w:rsidR="007C51A7" w:rsidRDefault="007C51A7" w:rsidP="007C51A7">
      <w:pPr>
        <w:pStyle w:val="Heading2"/>
      </w:pPr>
      <w:bookmarkStart w:id="73" w:name="_Toc397956692"/>
      <w:r w:rsidRPr="007C51A7">
        <w:t>Studieren der RFID Technologie und Bauen eines Reader mittels eines Arduinos und einem RFID Shield</w:t>
      </w:r>
      <w:bookmarkEnd w:id="73"/>
      <w:r w:rsidRPr="007C51A7">
        <w:t xml:space="preserve"> </w:t>
      </w:r>
    </w:p>
    <w:p w14:paraId="45558B06" w14:textId="05951FFF" w:rsidR="00CD22DC" w:rsidRDefault="00CD22DC" w:rsidP="00CD22DC">
      <w:r>
        <w:t>Das Protokoll welches für RFID Transaktionen</w:t>
      </w:r>
      <w:r w:rsidR="00C60757">
        <w:t xml:space="preserve"> der Studentenkarte</w:t>
      </w:r>
      <w:r>
        <w:t xml:space="preserve"> ver</w:t>
      </w:r>
      <w:r w:rsidR="00C60757">
        <w:t>wendet wird ist im ISO Standard</w:t>
      </w:r>
      <w:r w:rsidR="00C60757" w:rsidRPr="00C60757">
        <w:t xml:space="preserve"> 14443</w:t>
      </w:r>
      <w:r w:rsidR="00C60757">
        <w:t xml:space="preserve"> definiert. Die Erkenntnisse zum Protokoll sind im Kapitel 3.1 festgehalten. Um einen RFID Reader selber zu bauen galt es zuerst herauszufinden, welche der erhältlichen Reader für den Einsatz geeignet wären. Ein wichtiger Faktor beim eigenen Zusammenbau war die gute Dokumentation, welche für den Xbee Reader vorhanden war. Zudem sollte ein Chipsatz auf dem Reader verbaut sein, welcher möglichst nicht nur die öffentlich bekannten Funktionalitäten unterstützt, sondern auch Fähigkeiten wie das passive mitlesen von Transaktionen ermöglichen soll. Nach einiger Recherche konnte festgestellt werden, dass der Chipsatz PN532 dies technisch unterstützt, entsprechende Arduino Code Implementationen aber nicht aufgeführt sind.</w:t>
      </w:r>
    </w:p>
    <w:p w14:paraId="44F92B77" w14:textId="48A960F6" w:rsidR="00C60757" w:rsidRPr="00CD22DC" w:rsidRDefault="00C60757" w:rsidP="00CD22DC">
      <w:r>
        <w:t xml:space="preserve">Durch diese Basis kann dieses Projekt nach Vollendung der Semesterarbeit beliebig fortgesetzt werden. Die Grenzen der Fähigkeiten des Sensors sind noch nicht erreicht. </w:t>
      </w:r>
    </w:p>
    <w:p w14:paraId="659D0577" w14:textId="2771443E" w:rsidR="00F35FB7" w:rsidRDefault="007C51A7" w:rsidP="00F35FB7">
      <w:pPr>
        <w:pStyle w:val="Heading2"/>
      </w:pPr>
      <w:bookmarkStart w:id="74" w:name="_Toc397956693"/>
      <w:r>
        <w:t>Dokumentieren von Herausforderungen beim Bauen eines RFID Readers</w:t>
      </w:r>
      <w:bookmarkEnd w:id="74"/>
    </w:p>
    <w:p w14:paraId="443B0215" w14:textId="4702525F" w:rsidR="0005280D" w:rsidRDefault="0005280D" w:rsidP="0005280D">
      <w:pPr>
        <w:rPr>
          <w:noProof/>
          <w:lang w:eastAsia="de-CH"/>
        </w:rPr>
      </w:pPr>
      <w:r>
        <w:t>Die grössten Herausforderungen waren die versteckten Limitationen, welche gewisse Reader enthielten</w:t>
      </w:r>
      <w:r w:rsidR="00CD26F3">
        <w:t>, zu finden</w:t>
      </w:r>
      <w:r>
        <w:t xml:space="preserve">. So hatte der ursprünglich ausgewählte Reader von Seeed Studios eine Datenleselimite von </w:t>
      </w:r>
      <w:r w:rsidR="00CD26F3">
        <w:t>80 bytes, weshalb er aus Zuverlässigkeitsgründen nicht weiter eingesetzt wurde</w:t>
      </w:r>
      <w:r w:rsidR="00CD26F3" w:rsidRPr="00CD26F3">
        <w:rPr>
          <w:noProof/>
          <w:lang w:eastAsia="de-CH"/>
        </w:rPr>
        <w:t xml:space="preserve"> </w:t>
      </w:r>
      <w:r w:rsidR="00CD26F3">
        <w:rPr>
          <w:noProof/>
          <w:lang w:eastAsia="de-CH"/>
        </w:rPr>
        <w:drawing>
          <wp:inline distT="0" distB="0" distL="0" distR="0" wp14:anchorId="2B7D1088" wp14:editId="77F00061">
            <wp:extent cx="5362575" cy="1971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2575" cy="1971675"/>
                    </a:xfrm>
                    <a:prstGeom prst="rect">
                      <a:avLst/>
                    </a:prstGeom>
                  </pic:spPr>
                </pic:pic>
              </a:graphicData>
            </a:graphic>
          </wp:inline>
        </w:drawing>
      </w:r>
    </w:p>
    <w:p w14:paraId="62B9EA44" w14:textId="437F1638" w:rsidR="00CD26F3" w:rsidRDefault="00CD26F3" w:rsidP="0005280D">
      <w:r>
        <w:t>Der jetzt verwendete Reader von Xbee wiederum hat eine Limitation, welche ein gleichzeitiges auslesen und schreiben über das Serial Interface am Arduino unterbindet. Als Konsequenz kann der ausgeführte Code auf dem Arduino nicht von Eingaben über das Serial Interface beeinflusst werden. Reaktionen können einzig über das RFID Modul provoziert werden. Dies hat die Entscheidung massgeblich beeinflusst, auf dem Arduino lediglich ein Code zu aktivieren welche die Karten erkennt aber nicht weiter verändert.</w:t>
      </w:r>
    </w:p>
    <w:p w14:paraId="7D843835" w14:textId="7F64487A" w:rsidR="00CD26F3" w:rsidRPr="0005280D" w:rsidRDefault="00CD26F3" w:rsidP="0005280D">
      <w:r>
        <w:t xml:space="preserve">Alternativ hätte die komplette RFID Protokoll Logik ebenfalls über das Serielle Interface übertragen werden können, wobei das Arduino dann nur noch als reine Steckplatine gedient hätte (dieser </w:t>
      </w:r>
      <w:r>
        <w:lastRenderedPageBreak/>
        <w:t>Modus wird „Transparent Operation“ genannt. Um dies zu erreichen hätte allerdings auf dem Arduino der ARM CHIP entfernt werden sollen, was bei für den Projekt vorgelegene Version nicht möglich war. Zudem wäre der Arduino Teil des Projekts daraufhin zu gering als Nennenswert gewesen, was dem ursprünglichen Ziel, ein Projekt mit Hilfe eines Arduinos zu realisieren, nicht diente.</w:t>
      </w:r>
    </w:p>
    <w:p w14:paraId="3223EE14" w14:textId="0B759DEE" w:rsidR="007C51A7" w:rsidRDefault="007C51A7" w:rsidP="007C51A7">
      <w:pPr>
        <w:pStyle w:val="Heading2"/>
      </w:pPr>
      <w:bookmarkStart w:id="75" w:name="_Toc397956694"/>
      <w:r>
        <w:t>Machbarkeitsanalyse zum Auslesen unserer neuen Campus Card</w:t>
      </w:r>
      <w:bookmarkEnd w:id="75"/>
    </w:p>
    <w:p w14:paraId="3716AFCC" w14:textId="77777777" w:rsidR="006335F6" w:rsidRDefault="0093189E" w:rsidP="0093189E">
      <w:r>
        <w:t xml:space="preserve">Die Online Recherchen ergaben, dass die Studentenausweise von InterCard </w:t>
      </w:r>
      <w:r w:rsidR="006335F6">
        <w:t xml:space="preserve">erzeugt wurden. Ein Online Kurzportrait und eine Erfolgsstory zur Implementation konnten dies dokumentieren. </w:t>
      </w:r>
    </w:p>
    <w:p w14:paraId="78BF7CBE" w14:textId="08F1877A" w:rsidR="006335F6" w:rsidRDefault="006335F6" w:rsidP="0093189E">
      <w:r>
        <w:rPr>
          <w:noProof/>
          <w:lang w:eastAsia="de-CH"/>
        </w:rPr>
        <w:drawing>
          <wp:inline distT="0" distB="0" distL="0" distR="0" wp14:anchorId="34E70CB7" wp14:editId="4271B579">
            <wp:extent cx="5760720" cy="307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72057"/>
                    </a:xfrm>
                    <a:prstGeom prst="rect">
                      <a:avLst/>
                    </a:prstGeom>
                  </pic:spPr>
                </pic:pic>
              </a:graphicData>
            </a:graphic>
          </wp:inline>
        </w:drawing>
      </w:r>
    </w:p>
    <w:p w14:paraId="09099DAA" w14:textId="042B0AE7" w:rsidR="0093189E" w:rsidRDefault="006335F6" w:rsidP="0093189E">
      <w:r>
        <w:t>Auf der Webseite von InterCard wird präsentiert, welche Kartenmodi zur Verfügung stehen. Ein visueller Abgleich zeigte, dass für unseren Studentenausweis keine Karte mit einem Chip verwendet wurde und entsprechend auf den Typ Mifare Classic 1 Kbyte gesetzt wurde.</w:t>
      </w:r>
    </w:p>
    <w:p w14:paraId="582364CD" w14:textId="77777777" w:rsidR="006335F6" w:rsidRDefault="006335F6" w:rsidP="006335F6">
      <w:pPr>
        <w:keepNext/>
      </w:pPr>
      <w:r>
        <w:rPr>
          <w:noProof/>
          <w:lang w:eastAsia="de-CH"/>
        </w:rPr>
        <w:lastRenderedPageBreak/>
        <w:drawing>
          <wp:inline distT="0" distB="0" distL="0" distR="0" wp14:anchorId="7A07EFF5" wp14:editId="1D8D87BC">
            <wp:extent cx="5362575" cy="429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62575" cy="4295775"/>
                    </a:xfrm>
                    <a:prstGeom prst="rect">
                      <a:avLst/>
                    </a:prstGeom>
                  </pic:spPr>
                </pic:pic>
              </a:graphicData>
            </a:graphic>
          </wp:inline>
        </w:drawing>
      </w:r>
    </w:p>
    <w:p w14:paraId="50D12FFE" w14:textId="2631088F" w:rsidR="006335F6" w:rsidRDefault="006335F6" w:rsidP="006335F6">
      <w:pPr>
        <w:pStyle w:val="Caption"/>
      </w:pPr>
      <w:bookmarkStart w:id="76" w:name="_Toc397784545"/>
      <w:r>
        <w:t xml:space="preserve">Abbildung </w:t>
      </w:r>
      <w:fldSimple w:instr=" SEQ Abbildung \* ARABIC ">
        <w:r w:rsidR="00990A5E">
          <w:rPr>
            <w:noProof/>
          </w:rPr>
          <w:t>26</w:t>
        </w:r>
      </w:fldSimple>
      <w:r>
        <w:t>: Kartentypen im Angebot von InterCard</w:t>
      </w:r>
      <w:r>
        <w:rPr>
          <w:rStyle w:val="FootnoteReference"/>
        </w:rPr>
        <w:footnoteReference w:id="4"/>
      </w:r>
      <w:bookmarkEnd w:id="76"/>
    </w:p>
    <w:p w14:paraId="599D0958" w14:textId="6840489B" w:rsidR="006335F6" w:rsidRDefault="006335F6" w:rsidP="0093189E">
      <w:r>
        <w:t>Für den CRYPTO1 Algorithmus existiert laut Wikipedia Eintrag</w:t>
      </w:r>
      <w:r>
        <w:rPr>
          <w:rStyle w:val="FootnoteReference"/>
        </w:rPr>
        <w:footnoteReference w:id="5"/>
      </w:r>
      <w:r>
        <w:t xml:space="preserve"> seit 2008 genug Verständnis um die „Verschlüsselung“ zu brechen.</w:t>
      </w:r>
    </w:p>
    <w:p w14:paraId="73941296" w14:textId="77777777" w:rsidR="00C32144" w:rsidRDefault="008562CD" w:rsidP="0093189E">
      <w:r>
        <w:t xml:space="preserve">Nach Abklärungen mit den Sicherheitsbeauftragten der ZHAW wäre es mir nur nach Unterzeichnen eines NDA erlaubt gewesen, die Sicherheit der auf den Karten abgelegten Daten zu testen. Um für diese Semester keine zusätzliche </w:t>
      </w:r>
      <w:r w:rsidR="00DB5FE0">
        <w:t xml:space="preserve">Schwierigkeit einzubauen wurde entsprechend auf diese Herausforderung verzichtet. </w:t>
      </w:r>
    </w:p>
    <w:p w14:paraId="248C99D9" w14:textId="129A06A5" w:rsidR="008562CD" w:rsidRDefault="00DB5FE0" w:rsidP="0093189E">
      <w:r>
        <w:t>Ein entsprechendes auslesen wäre allerdings mit den heute technisch verfügbaren Mitteln machbar gewesen. Aus diesem Grund weisst auch die InterCard in ihrem technischen Prospekt darauf hin, dass stattdessen die Verwaltungssoftware im Hintergrund Validitätsprüfungen durchführen soll.</w:t>
      </w:r>
      <w:r w:rsidR="008562CD">
        <w:t xml:space="preserve"> </w:t>
      </w:r>
      <w:r>
        <w:t>Der Hinweis auf die „vom Chiphersteller vergebene Seriennummer“ ist naiv, da im Internet ohne Probleme Karten erhältlich sind, auf welchen der Seriennummereintrag verändert werden kann.</w:t>
      </w:r>
    </w:p>
    <w:p w14:paraId="4BCF4C09" w14:textId="599B68D6" w:rsidR="00DB5FE0" w:rsidRPr="0093189E" w:rsidRDefault="00DB5FE0" w:rsidP="0093189E">
      <w:r>
        <w:rPr>
          <w:noProof/>
          <w:lang w:eastAsia="de-CH"/>
        </w:rPr>
        <w:lastRenderedPageBreak/>
        <w:drawing>
          <wp:inline distT="0" distB="0" distL="0" distR="0" wp14:anchorId="78B3E455" wp14:editId="21C69052">
            <wp:extent cx="5760720" cy="245654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456543"/>
                    </a:xfrm>
                    <a:prstGeom prst="rect">
                      <a:avLst/>
                    </a:prstGeom>
                  </pic:spPr>
                </pic:pic>
              </a:graphicData>
            </a:graphic>
          </wp:inline>
        </w:drawing>
      </w:r>
    </w:p>
    <w:p w14:paraId="3F53C33C" w14:textId="3A3871BA" w:rsidR="007C51A7" w:rsidRDefault="007C51A7" w:rsidP="007C51A7">
      <w:pPr>
        <w:pStyle w:val="Heading2"/>
      </w:pPr>
      <w:bookmarkStart w:id="77" w:name="_Toc397956695"/>
      <w:r>
        <w:t>Spiel in Python und mit einem Arduino</w:t>
      </w:r>
      <w:bookmarkEnd w:id="77"/>
    </w:p>
    <w:p w14:paraId="39FDAF0D" w14:textId="16D7F1D1" w:rsidR="00C32144" w:rsidRDefault="00C32144" w:rsidP="00C32144">
      <w:r>
        <w:t>Als Alternative wurde ein Spiel realisiert. Die entsprechenden Aufwände und Entscheidungen sind im Kapitel 4 dokumentiert.</w:t>
      </w:r>
    </w:p>
    <w:p w14:paraId="63357142" w14:textId="77777777" w:rsidR="005175AE" w:rsidRPr="00990A5E" w:rsidRDefault="005175AE" w:rsidP="005175AE">
      <w:pPr>
        <w:rPr>
          <w:b/>
          <w:color w:val="FF0000"/>
        </w:rPr>
      </w:pPr>
      <w:r>
        <w:t xml:space="preserve">Ev. </w:t>
      </w:r>
      <w:r>
        <w:rPr>
          <w:b/>
          <w:color w:val="FF0000"/>
        </w:rPr>
        <w:t>&lt;&lt;</w:t>
      </w:r>
      <w:r w:rsidRPr="00990A5E">
        <w:rPr>
          <w:b/>
          <w:color w:val="FF0000"/>
        </w:rPr>
        <w:t>Fehlt Abschnitt</w:t>
      </w:r>
      <w:r>
        <w:rPr>
          <w:b/>
          <w:color w:val="FF0000"/>
        </w:rPr>
        <w:t>&gt;&gt;</w:t>
      </w:r>
    </w:p>
    <w:p w14:paraId="4894F415" w14:textId="2295ADB3" w:rsidR="005175AE" w:rsidRDefault="005175AE" w:rsidP="00C32144"/>
    <w:p w14:paraId="7F799B80" w14:textId="77777777" w:rsidR="00990A5E" w:rsidRDefault="00990A5E">
      <w:pPr>
        <w:spacing w:before="0" w:after="0" w:line="240" w:lineRule="auto"/>
        <w:jc w:val="left"/>
        <w:rPr>
          <w:rFonts w:ascii="Cambria" w:eastAsia="Times New Roman" w:hAnsi="Cambria"/>
          <w:b/>
          <w:bCs/>
          <w:color w:val="365F91"/>
          <w:sz w:val="36"/>
          <w:szCs w:val="28"/>
        </w:rPr>
      </w:pPr>
      <w:r>
        <w:br w:type="page"/>
      </w:r>
    </w:p>
    <w:p w14:paraId="634FA373" w14:textId="7C8B1A37" w:rsidR="00990A5E" w:rsidRDefault="00990A5E" w:rsidP="00990A5E">
      <w:pPr>
        <w:pStyle w:val="Heading1"/>
      </w:pPr>
      <w:bookmarkStart w:id="78" w:name="_Toc397956696"/>
      <w:r>
        <w:lastRenderedPageBreak/>
        <w:t>Schlussfolgerungen</w:t>
      </w:r>
      <w:bookmarkEnd w:id="78"/>
    </w:p>
    <w:p w14:paraId="6B1157C9" w14:textId="60A52894" w:rsidR="000F77BD" w:rsidRDefault="000F77BD" w:rsidP="00C32144">
      <w:r>
        <w:t>Nach Abschluss der Arbeit kann ich sagen, dass das Projekt in weiten Teilen Spass gemacht hat und lehrreich war. Mein Hauptziel des erlernen der neuen Technologien konnte erreicht werden. Mit meinen Designentscheiden bin ich sehr zufrieden und denke, die</w:t>
      </w:r>
      <w:r w:rsidR="003D72C5">
        <w:t>se bei einer Wiederholung wieder so</w:t>
      </w:r>
      <w:r>
        <w:t xml:space="preserve"> gelöst</w:t>
      </w:r>
      <w:r w:rsidR="003D72C5">
        <w:t xml:space="preserve"> zu haben</w:t>
      </w:r>
      <w:r>
        <w:t>. Einzig beim GUI des Spiels hätte ich bei einem nächsten Versuch mit grosser Wahrscheinlichkeit die Aufgabe vereinfacht und stattdessen ein HTML/CSS GUI verwendet, welches über Python angezeigt worden wäre. Unsicher bin ich bei der Wahl der Python Version. Normalerweise ist es immer die beste Idee auf der neuesten, verfügbaren Version zu entwickeln. Da bei den Python Bibliotheken aber eine so grosse Vielfalt besteht, hätte ein genaues abklären von Anforderungen allenfalls eine andere Versionswahl ergeben.</w:t>
      </w:r>
    </w:p>
    <w:p w14:paraId="5EA5C9A5" w14:textId="3B40DF27" w:rsidR="009578B1" w:rsidRDefault="009578B1" w:rsidP="00C32144">
      <w:r>
        <w:t>Gerne hätte ich noch mehr am Spielumfang weiter entwickelt, für das wäre der Zeitaufwand aber durchaus noch 40 Stunden länger gewesen, was in anbetracht des vordefinierten Zeitbudget unrealistisch war. Ein Alternativprojekt wäre dann sinnvoller gewesen.</w:t>
      </w:r>
    </w:p>
    <w:p w14:paraId="6916DFE2" w14:textId="7856F1D7" w:rsidR="000F77BD" w:rsidRDefault="000F77BD" w:rsidP="00C32144">
      <w:r>
        <w:t>Schade finde ich, dass meine ursprünglichen Versuche zur Sicherheit von RFID Karten nicht im Rahmen dieser Arbeit tätigen konnte. Ein Interesse dafür wäre durchaus immer noch vorhanden, kann a</w:t>
      </w:r>
      <w:r w:rsidR="00D248C4">
        <w:t>ber nicht legal verfolgt werden da eine veröffentlichung von Ergebnissen nicht erlaubt ist.</w:t>
      </w:r>
    </w:p>
    <w:p w14:paraId="5A0DF82C" w14:textId="54244792" w:rsidR="00274DAB" w:rsidRPr="00C32144" w:rsidRDefault="00274DAB" w:rsidP="00C32144">
      <w:r>
        <w:t xml:space="preserve">Betreffend Innovativer Charakter ist festzuhalten, dass meine Recherche keine Spiel zu </w:t>
      </w:r>
      <w:r w:rsidR="004743E6">
        <w:t>T</w:t>
      </w:r>
      <w:r>
        <w:t>age gebracht hat, welches die RFID Technolgie verwendet und mit Hilfe des Computers deshalb alleine gespielt werden kann. Alle Spielmodi (die implementierten und nicht implementierten) waren eigene Ideen</w:t>
      </w:r>
      <w:r w:rsidR="003D72C5">
        <w:t xml:space="preserve"> analog zu einfachen und bekannten offline Spielvarianten</w:t>
      </w:r>
      <w:r>
        <w:t>. Die</w:t>
      </w:r>
      <w:r w:rsidR="004743E6">
        <w:t>se Entwicklung</w:t>
      </w:r>
      <w:r>
        <w:t xml:space="preserve"> kann so einem sonst in </w:t>
      </w:r>
      <w:r w:rsidR="004743E6">
        <w:t>R</w:t>
      </w:r>
      <w:r>
        <w:t>uhestand tretenden RFID Sensor zu einem weiteren Daseinszweck verhelfen. Einzige Voraussetzung ist das lesen Karten und ausgeben von UIDs in einer zuverlässigen Form.</w:t>
      </w:r>
    </w:p>
    <w:p w14:paraId="48489CD3" w14:textId="77777777" w:rsidR="00CA75D5" w:rsidRPr="00CF25F1" w:rsidRDefault="00CA75D5">
      <w:pPr>
        <w:spacing w:after="0" w:line="240" w:lineRule="auto"/>
        <w:rPr>
          <w:rFonts w:ascii="Cambria" w:eastAsia="Times New Roman" w:hAnsi="Cambria"/>
          <w:b/>
          <w:bCs/>
          <w:color w:val="365F91"/>
          <w:sz w:val="28"/>
          <w:szCs w:val="28"/>
        </w:rPr>
      </w:pPr>
      <w:bookmarkStart w:id="79" w:name="_Toc379647239"/>
      <w:r w:rsidRPr="00CF25F1">
        <w:br w:type="page"/>
      </w:r>
    </w:p>
    <w:p w14:paraId="02229112" w14:textId="1E4E51B1" w:rsidR="0036548A" w:rsidRPr="00CF25F1" w:rsidRDefault="005452D6" w:rsidP="007C51A7">
      <w:pPr>
        <w:pStyle w:val="Heading1"/>
      </w:pPr>
      <w:bookmarkStart w:id="80" w:name="_Toc397956697"/>
      <w:bookmarkEnd w:id="79"/>
      <w:r w:rsidRPr="00CF25F1">
        <w:lastRenderedPageBreak/>
        <w:t>Literaturverzeichnis</w:t>
      </w:r>
      <w:bookmarkEnd w:id="80"/>
    </w:p>
    <w:tbl>
      <w:tblPr>
        <w:tblStyle w:val="LightShading-Accent1"/>
        <w:tblW w:w="4500" w:type="pct"/>
        <w:jc w:val="center"/>
        <w:tblLayout w:type="fixed"/>
        <w:tblLook w:val="04A0" w:firstRow="1" w:lastRow="0" w:firstColumn="1" w:lastColumn="0" w:noHBand="0" w:noVBand="1"/>
      </w:tblPr>
      <w:tblGrid>
        <w:gridCol w:w="629"/>
        <w:gridCol w:w="7730"/>
      </w:tblGrid>
      <w:tr w:rsidR="008F656F" w:rsidRPr="00A01F03" w14:paraId="3D2C6EC3" w14:textId="77777777" w:rsidTr="007469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3240D06" w14:textId="77777777" w:rsidR="008F656F" w:rsidRPr="00A01F03" w:rsidRDefault="008F656F" w:rsidP="00A01F03">
            <w:pPr>
              <w:spacing w:after="60"/>
              <w:jc w:val="center"/>
              <w:rPr>
                <w:sz w:val="18"/>
                <w:szCs w:val="18"/>
              </w:rPr>
            </w:pPr>
            <w:r w:rsidRPr="00A01F03">
              <w:rPr>
                <w:sz w:val="18"/>
                <w:szCs w:val="18"/>
              </w:rPr>
              <w:t>Nr</w:t>
            </w:r>
            <w:r w:rsidR="004A7A19" w:rsidRPr="00A01F03">
              <w:rPr>
                <w:sz w:val="18"/>
                <w:szCs w:val="18"/>
              </w:rPr>
              <w:t>.</w:t>
            </w:r>
          </w:p>
        </w:tc>
        <w:tc>
          <w:tcPr>
            <w:tcW w:w="7730" w:type="dxa"/>
            <w:vAlign w:val="center"/>
          </w:tcPr>
          <w:p w14:paraId="19145C7A" w14:textId="77777777" w:rsidR="008F656F" w:rsidRPr="00A01F03" w:rsidRDefault="004A7A19" w:rsidP="005452D6">
            <w:pPr>
              <w:spacing w:after="60"/>
              <w:jc w:val="left"/>
              <w:cnfStyle w:val="100000000000" w:firstRow="1" w:lastRow="0" w:firstColumn="0" w:lastColumn="0" w:oddVBand="0" w:evenVBand="0" w:oddHBand="0" w:evenHBand="0" w:firstRowFirstColumn="0" w:firstRowLastColumn="0" w:lastRowFirstColumn="0" w:lastRowLastColumn="0"/>
              <w:rPr>
                <w:sz w:val="18"/>
                <w:szCs w:val="18"/>
              </w:rPr>
            </w:pPr>
            <w:r w:rsidRPr="00A01F03">
              <w:rPr>
                <w:sz w:val="18"/>
                <w:szCs w:val="18"/>
              </w:rPr>
              <w:t>Verweis</w:t>
            </w:r>
          </w:p>
        </w:tc>
      </w:tr>
      <w:tr w:rsidR="000A160D" w:rsidRPr="008758C0" w14:paraId="27AEAF28"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6CA1F4C4" w14:textId="77777777" w:rsidR="000A160D" w:rsidRPr="00A01F03" w:rsidRDefault="000A160D" w:rsidP="00A01F03">
            <w:pPr>
              <w:spacing w:after="60"/>
              <w:jc w:val="center"/>
              <w:rPr>
                <w:sz w:val="18"/>
                <w:szCs w:val="18"/>
              </w:rPr>
            </w:pPr>
            <w:r w:rsidRPr="00A01F03">
              <w:rPr>
                <w:sz w:val="18"/>
                <w:szCs w:val="18"/>
              </w:rPr>
              <w:t>L1</w:t>
            </w:r>
          </w:p>
        </w:tc>
        <w:tc>
          <w:tcPr>
            <w:tcW w:w="7730" w:type="dxa"/>
            <w:vAlign w:val="center"/>
          </w:tcPr>
          <w:p w14:paraId="1C37E73C" w14:textId="37911CF3" w:rsidR="000A160D" w:rsidRPr="007C51A7" w:rsidRDefault="0097622C" w:rsidP="0097622C">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Klaus Finkenzeller: </w:t>
            </w:r>
            <w:r w:rsidR="007C51A7" w:rsidRPr="00152F01">
              <w:rPr>
                <w:rFonts w:cs="Calibri"/>
                <w:i/>
                <w:color w:val="2E74B5"/>
                <w:sz w:val="18"/>
                <w:szCs w:val="18"/>
              </w:rPr>
              <w:t>RFID Handbuch</w:t>
            </w:r>
            <w:r>
              <w:rPr>
                <w:rFonts w:cs="Calibri"/>
                <w:color w:val="2E74B5"/>
                <w:sz w:val="18"/>
                <w:szCs w:val="18"/>
              </w:rPr>
              <w:t>. Hanser, 6. Auflage, 2012</w:t>
            </w:r>
          </w:p>
        </w:tc>
      </w:tr>
      <w:tr w:rsidR="000A160D" w:rsidRPr="008758C0" w14:paraId="5B7DEC23"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73825A82" w14:textId="77777777" w:rsidR="000A160D" w:rsidRPr="00A01F03" w:rsidRDefault="000A160D" w:rsidP="00A01F03">
            <w:pPr>
              <w:spacing w:after="60"/>
              <w:jc w:val="center"/>
              <w:rPr>
                <w:sz w:val="18"/>
                <w:szCs w:val="18"/>
              </w:rPr>
            </w:pPr>
            <w:r w:rsidRPr="00A01F03">
              <w:rPr>
                <w:sz w:val="18"/>
                <w:szCs w:val="18"/>
              </w:rPr>
              <w:t>L2</w:t>
            </w:r>
          </w:p>
        </w:tc>
        <w:tc>
          <w:tcPr>
            <w:tcW w:w="7730" w:type="dxa"/>
            <w:vAlign w:val="center"/>
          </w:tcPr>
          <w:p w14:paraId="6AD72A48" w14:textId="7BC4F347" w:rsidR="000A160D" w:rsidRPr="007C51A7" w:rsidRDefault="007C51A7" w:rsidP="005452D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2E74B5"/>
                <w:sz w:val="18"/>
                <w:szCs w:val="18"/>
              </w:rPr>
              <w:t xml:space="preserve">Link </w:t>
            </w:r>
            <w:r w:rsidR="00134687">
              <w:rPr>
                <w:rFonts w:cs="Calibri"/>
                <w:color w:val="2E74B5"/>
                <w:sz w:val="18"/>
                <w:szCs w:val="18"/>
              </w:rPr>
              <w:t>zu Vortrag an der BSides London</w:t>
            </w:r>
            <w:r>
              <w:rPr>
                <w:rFonts w:cs="Calibri"/>
                <w:color w:val="2E74B5"/>
                <w:sz w:val="18"/>
                <w:szCs w:val="18"/>
              </w:rPr>
              <w:t xml:space="preserve">   </w:t>
            </w:r>
            <w:r w:rsidR="00134687">
              <w:rPr>
                <w:rFonts w:cs="Calibri"/>
                <w:color w:val="2E74B5"/>
                <w:sz w:val="18"/>
                <w:szCs w:val="18"/>
              </w:rPr>
              <w:br/>
            </w:r>
            <w:hyperlink r:id="rId51" w:history="1">
              <w:r>
                <w:rPr>
                  <w:rFonts w:cs="Calibri"/>
                  <w:color w:val="0000FF"/>
                  <w:u w:val="single"/>
                </w:rPr>
                <w:t>http://www.youtube.com/watch?v=MGPGv2HnGtU</w:t>
              </w:r>
            </w:hyperlink>
          </w:p>
        </w:tc>
      </w:tr>
      <w:tr w:rsidR="000A160D" w:rsidRPr="008758C0" w14:paraId="7D370C18"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8D8EEC8" w14:textId="77777777" w:rsidR="000A160D" w:rsidRPr="00A01F03" w:rsidRDefault="000A160D" w:rsidP="00A01F03">
            <w:pPr>
              <w:spacing w:after="60"/>
              <w:jc w:val="center"/>
              <w:rPr>
                <w:sz w:val="18"/>
                <w:szCs w:val="18"/>
              </w:rPr>
            </w:pPr>
            <w:r w:rsidRPr="00A01F03">
              <w:rPr>
                <w:sz w:val="18"/>
                <w:szCs w:val="18"/>
              </w:rPr>
              <w:t>L3</w:t>
            </w:r>
          </w:p>
        </w:tc>
        <w:tc>
          <w:tcPr>
            <w:tcW w:w="7730" w:type="dxa"/>
            <w:vAlign w:val="center"/>
          </w:tcPr>
          <w:p w14:paraId="054D2FFF" w14:textId="55412A5C" w:rsidR="000A160D" w:rsidRPr="007C51A7" w:rsidRDefault="007C51A7" w:rsidP="007C51A7">
            <w:pPr>
              <w:jc w:val="left"/>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Link zu den Slides des Vortrags an der BSides London:  </w:t>
            </w:r>
            <w:r w:rsidR="00B018C9">
              <w:rPr>
                <w:color w:val="auto"/>
              </w:rPr>
              <w:fldChar w:fldCharType="begin"/>
            </w:r>
            <w:r w:rsidR="00B018C9">
              <w:instrText xml:space="preserve"> HYPERLINK "http://www.slideshare.net/d3sre/bsideslondon-rookie-talk-rfid-hacking-an-introduction" </w:instrText>
            </w:r>
            <w:r w:rsidR="00B018C9">
              <w:rPr>
                <w:color w:val="auto"/>
              </w:rPr>
              <w:fldChar w:fldCharType="separate"/>
            </w:r>
            <w:r>
              <w:rPr>
                <w:rFonts w:cs="Calibri"/>
                <w:color w:val="0000FF"/>
                <w:u w:val="single"/>
              </w:rPr>
              <w:t>http://www.slideshare.net/d3sre/bsideslondon-rookie-talk-rfid-hacking-an-introduction</w:t>
            </w:r>
            <w:r w:rsidR="00B018C9">
              <w:rPr>
                <w:rFonts w:cs="Calibri"/>
                <w:color w:val="0000FF"/>
                <w:u w:val="single"/>
              </w:rPr>
              <w:fldChar w:fldCharType="end"/>
            </w:r>
          </w:p>
        </w:tc>
      </w:tr>
      <w:tr w:rsidR="000A160D" w:rsidRPr="00746922" w14:paraId="4C8A3D76"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43D7F958" w14:textId="77777777" w:rsidR="000A160D" w:rsidRPr="00A01F03" w:rsidRDefault="000A160D" w:rsidP="00A01F03">
            <w:pPr>
              <w:spacing w:after="60"/>
              <w:jc w:val="center"/>
              <w:rPr>
                <w:sz w:val="18"/>
                <w:szCs w:val="18"/>
              </w:rPr>
            </w:pPr>
            <w:r w:rsidRPr="00A01F03">
              <w:rPr>
                <w:sz w:val="18"/>
                <w:szCs w:val="18"/>
              </w:rPr>
              <w:t>L4</w:t>
            </w:r>
          </w:p>
        </w:tc>
        <w:tc>
          <w:tcPr>
            <w:tcW w:w="7730" w:type="dxa"/>
            <w:vAlign w:val="center"/>
          </w:tcPr>
          <w:p w14:paraId="4F856BED" w14:textId="47994B7A" w:rsidR="00846E3B" w:rsidRPr="00746922"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746922">
              <w:rPr>
                <w:sz w:val="18"/>
                <w:szCs w:val="18"/>
              </w:rPr>
              <w:t>Li</w:t>
            </w:r>
            <w:r>
              <w:rPr>
                <w:sz w:val="18"/>
                <w:szCs w:val="18"/>
              </w:rPr>
              <w:t>nk zu Vorschlägen zur Singleton Implementation:</w:t>
            </w:r>
            <w:r w:rsidRPr="00746922">
              <w:rPr>
                <w:sz w:val="18"/>
                <w:szCs w:val="18"/>
              </w:rPr>
              <w:br/>
            </w:r>
            <w:hyperlink r:id="rId52" w:history="1">
              <w:r w:rsidR="00267C79" w:rsidRPr="004B4E75">
                <w:rPr>
                  <w:rStyle w:val="Hyperlink"/>
                  <w:sz w:val="18"/>
                  <w:szCs w:val="18"/>
                </w:rPr>
                <w:t>http://stackoverflow.com/questions/6760685/creating-a-singleton-in-python</w:t>
              </w:r>
            </w:hyperlink>
            <w:r w:rsidR="00267C79">
              <w:rPr>
                <w:sz w:val="18"/>
                <w:szCs w:val="18"/>
              </w:rPr>
              <w:t xml:space="preserve"> </w:t>
            </w:r>
          </w:p>
        </w:tc>
      </w:tr>
      <w:tr w:rsidR="008F656F" w:rsidRPr="00B72432" w14:paraId="65621DB4"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6E64B3F4" w14:textId="7777777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5</w:t>
            </w:r>
          </w:p>
        </w:tc>
        <w:tc>
          <w:tcPr>
            <w:tcW w:w="7730" w:type="dxa"/>
            <w:vAlign w:val="center"/>
          </w:tcPr>
          <w:p w14:paraId="4ED52556" w14:textId="77777777" w:rsidR="00B72432" w:rsidRPr="00B72432" w:rsidRDefault="00B72432"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B72432">
              <w:rPr>
                <w:sz w:val="18"/>
                <w:szCs w:val="18"/>
              </w:rPr>
              <w:t>Link zu Vorschlägen zur Factory Pattern Implementierung :</w:t>
            </w:r>
          </w:p>
          <w:p w14:paraId="28587A8C" w14:textId="163ABF14" w:rsidR="006335F6" w:rsidRPr="00B72432" w:rsidRDefault="00D91A9E"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fldChar w:fldCharType="begin"/>
            </w:r>
            <w:r>
              <w:instrText xml:space="preserve"> HYPERLINK "http://stackoverflow.com/questions/21025959/factory-design-pattern" </w:instrText>
            </w:r>
            <w:r>
              <w:fldChar w:fldCharType="separate"/>
            </w:r>
            <w:r w:rsidR="00267C79" w:rsidRPr="004B4E75">
              <w:rPr>
                <w:rStyle w:val="Hyperlink"/>
                <w:sz w:val="18"/>
                <w:szCs w:val="18"/>
              </w:rPr>
              <w:t>http://stackoverflow.com/questions/21025959/factory-design-pattern</w:t>
            </w:r>
            <w:r>
              <w:rPr>
                <w:rStyle w:val="Hyperlink"/>
                <w:sz w:val="18"/>
                <w:szCs w:val="18"/>
              </w:rPr>
              <w:fldChar w:fldCharType="end"/>
            </w:r>
            <w:r w:rsidR="00267C79">
              <w:rPr>
                <w:sz w:val="18"/>
                <w:szCs w:val="18"/>
              </w:rPr>
              <w:t xml:space="preserve"> </w:t>
            </w:r>
            <w:r w:rsidR="00B72432" w:rsidRPr="00B72432">
              <w:rPr>
                <w:sz w:val="18"/>
                <w:szCs w:val="18"/>
              </w:rPr>
              <w:t xml:space="preserve"> </w:t>
            </w:r>
            <w:r w:rsidR="00267C79">
              <w:rPr>
                <w:sz w:val="18"/>
                <w:szCs w:val="18"/>
              </w:rPr>
              <w:t xml:space="preserve"> </w:t>
            </w:r>
          </w:p>
        </w:tc>
      </w:tr>
      <w:tr w:rsidR="008F656F" w:rsidRPr="00267C79" w14:paraId="3D173CC4"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01A8239" w14:textId="7C17B39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6</w:t>
            </w:r>
          </w:p>
        </w:tc>
        <w:tc>
          <w:tcPr>
            <w:tcW w:w="7730" w:type="dxa"/>
            <w:vAlign w:val="center"/>
          </w:tcPr>
          <w:p w14:paraId="2A0A19D9" w14:textId="77777777" w:rsidR="00846E3B" w:rsidRDefault="00267C79" w:rsidP="00267C79">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67C79">
              <w:rPr>
                <w:sz w:val="18"/>
                <w:szCs w:val="18"/>
              </w:rPr>
              <w:t>Link zu Vorschlägen zur Strategy Pattern</w:t>
            </w:r>
            <w:r>
              <w:rPr>
                <w:sz w:val="18"/>
                <w:szCs w:val="18"/>
              </w:rPr>
              <w:t xml:space="preserve"> Implementierung:</w:t>
            </w:r>
          </w:p>
          <w:p w14:paraId="1402738A" w14:textId="14D9E6EE" w:rsidR="00267C79" w:rsidRPr="00267C79" w:rsidRDefault="00D91A9E" w:rsidP="00267C79">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hyperlink r:id="rId53" w:history="1">
              <w:r w:rsidR="00267C79" w:rsidRPr="004B4E75">
                <w:rPr>
                  <w:rStyle w:val="Hyperlink"/>
                  <w:sz w:val="18"/>
                  <w:szCs w:val="18"/>
                </w:rPr>
                <w:t>http://codereview.stackexchange.com/questions/20718/the-strategy-design-pattern-for-python-in-a-more-pythonic-way</w:t>
              </w:r>
            </w:hyperlink>
            <w:r w:rsidR="00267C79">
              <w:rPr>
                <w:sz w:val="18"/>
                <w:szCs w:val="18"/>
              </w:rPr>
              <w:t xml:space="preserve"> </w:t>
            </w:r>
          </w:p>
        </w:tc>
      </w:tr>
      <w:tr w:rsidR="008F656F" w:rsidRPr="00746922" w14:paraId="785DB5B1"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F8305EC" w14:textId="608E69C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7</w:t>
            </w:r>
          </w:p>
        </w:tc>
        <w:tc>
          <w:tcPr>
            <w:tcW w:w="7730" w:type="dxa"/>
            <w:vAlign w:val="center"/>
          </w:tcPr>
          <w:p w14:paraId="20870F2B" w14:textId="0E6A9B3B" w:rsidR="00846E3B" w:rsidRPr="00746922"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fr-CH"/>
              </w:rPr>
            </w:pPr>
          </w:p>
        </w:tc>
      </w:tr>
      <w:tr w:rsidR="008F656F" w:rsidRPr="00A01F03" w14:paraId="6E325C0D"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E1035AC" w14:textId="7777777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8</w:t>
            </w:r>
          </w:p>
        </w:tc>
        <w:tc>
          <w:tcPr>
            <w:tcW w:w="7730" w:type="dxa"/>
            <w:vAlign w:val="center"/>
          </w:tcPr>
          <w:p w14:paraId="0EE7D065" w14:textId="5279AE36" w:rsidR="008F656F" w:rsidRPr="007C51A7" w:rsidRDefault="007C51A7" w:rsidP="007C51A7">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proofErr w:type="spellStart"/>
            <w:r w:rsidRPr="00746922">
              <w:rPr>
                <w:rFonts w:cs="Calibri"/>
                <w:color w:val="2E74B5"/>
                <w:sz w:val="18"/>
                <w:szCs w:val="18"/>
                <w:lang w:val="fr-CH"/>
              </w:rPr>
              <w:t>Bild</w:t>
            </w:r>
            <w:proofErr w:type="spellEnd"/>
            <w:r w:rsidRPr="00746922">
              <w:rPr>
                <w:rFonts w:cs="Calibri"/>
                <w:color w:val="2E74B5"/>
                <w:sz w:val="18"/>
                <w:szCs w:val="18"/>
                <w:lang w:val="fr-CH"/>
              </w:rPr>
              <w:t xml:space="preserve"> </w:t>
            </w:r>
            <w:proofErr w:type="spellStart"/>
            <w:r w:rsidRPr="00746922">
              <w:rPr>
                <w:rFonts w:cs="Calibri"/>
                <w:color w:val="2E74B5"/>
                <w:sz w:val="18"/>
                <w:szCs w:val="18"/>
                <w:lang w:val="fr-CH"/>
              </w:rPr>
              <w:t>Arduino</w:t>
            </w:r>
            <w:proofErr w:type="spellEnd"/>
            <w:r w:rsidRPr="00746922">
              <w:rPr>
                <w:rFonts w:cs="Calibri"/>
                <w:color w:val="2E74B5"/>
                <w:sz w:val="18"/>
                <w:szCs w:val="18"/>
                <w:lang w:val="fr-CH"/>
              </w:rPr>
              <w:t xml:space="preserve"> R3 Front</w:t>
            </w:r>
            <w:proofErr w:type="gramStart"/>
            <w:r w:rsidRPr="00746922">
              <w:rPr>
                <w:rFonts w:cs="Calibri"/>
                <w:color w:val="2E74B5"/>
                <w:sz w:val="18"/>
                <w:szCs w:val="18"/>
                <w:lang w:val="fr-CH"/>
              </w:rPr>
              <w:t xml:space="preserve">:  </w:t>
            </w:r>
            <w:proofErr w:type="gramEnd"/>
            <w:hyperlink r:id="rId54" w:history="1">
              <w:r w:rsidRPr="00746922">
                <w:rPr>
                  <w:rFonts w:cs="Calibri"/>
                  <w:color w:val="0000FF"/>
                  <w:sz w:val="18"/>
                  <w:szCs w:val="18"/>
                  <w:u w:val="single"/>
                  <w:lang w:val="fr-CH"/>
                </w:rPr>
                <w:t>http://ardu</w:t>
              </w:r>
              <w:r>
                <w:rPr>
                  <w:rFonts w:cs="Calibri"/>
                  <w:color w:val="0000FF"/>
                  <w:sz w:val="18"/>
                  <w:szCs w:val="18"/>
                  <w:u w:val="single"/>
                </w:rPr>
                <w:t>ino.cc/en/uploads/Main/ArduinoUno_R3_Front.jpg</w:t>
              </w:r>
            </w:hyperlink>
          </w:p>
        </w:tc>
      </w:tr>
      <w:tr w:rsidR="008F656F" w:rsidRPr="00A01F03" w14:paraId="593066F0"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1D0242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9</w:t>
            </w:r>
          </w:p>
        </w:tc>
        <w:tc>
          <w:tcPr>
            <w:tcW w:w="7730" w:type="dxa"/>
            <w:vAlign w:val="center"/>
          </w:tcPr>
          <w:p w14:paraId="7AC7AC78" w14:textId="04F4DF60" w:rsidR="00846E3B" w:rsidRPr="007C51A7" w:rsidRDefault="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000000"/>
                <w:sz w:val="18"/>
                <w:szCs w:val="18"/>
              </w:rPr>
              <w:t>Bild Arduino mit Xbee RFID Shield:http://www.cooking-hacks.com/documentation/tutorials/rfid-13-56-mhz-nfc-module-for-arduino</w:t>
            </w:r>
          </w:p>
        </w:tc>
      </w:tr>
      <w:tr w:rsidR="00746922" w:rsidRPr="008758C0" w14:paraId="355548BF"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0E9DC08" w14:textId="77777777" w:rsidR="00746922" w:rsidRPr="00A01F03" w:rsidRDefault="00746922" w:rsidP="00A01F03">
            <w:pPr>
              <w:spacing w:after="60"/>
              <w:jc w:val="center"/>
              <w:rPr>
                <w:sz w:val="18"/>
                <w:szCs w:val="18"/>
              </w:rPr>
            </w:pPr>
            <w:r w:rsidRPr="00A01F03">
              <w:rPr>
                <w:sz w:val="18"/>
                <w:szCs w:val="18"/>
              </w:rPr>
              <w:t>L10</w:t>
            </w:r>
          </w:p>
        </w:tc>
        <w:tc>
          <w:tcPr>
            <w:tcW w:w="7730" w:type="dxa"/>
            <w:vAlign w:val="center"/>
          </w:tcPr>
          <w:p w14:paraId="16AAE664" w14:textId="59C66A22" w:rsidR="00746922" w:rsidRPr="00746922"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6335F6">
              <w:rPr>
                <w:sz w:val="18"/>
                <w:szCs w:val="18"/>
              </w:rPr>
              <w:t>InterCard Karten Technologien:</w:t>
            </w:r>
            <w:r w:rsidRPr="006335F6">
              <w:rPr>
                <w:sz w:val="18"/>
                <w:szCs w:val="18"/>
              </w:rPr>
              <w:br/>
            </w:r>
            <w:hyperlink r:id="rId55" w:history="1">
              <w:r w:rsidRPr="007947FF">
                <w:rPr>
                  <w:rStyle w:val="Hyperlink"/>
                  <w:sz w:val="18"/>
                  <w:szCs w:val="18"/>
                </w:rPr>
                <w:t>http://www.intercard.org/de/produkte/IC_Karten_Technologien.pdf</w:t>
              </w:r>
            </w:hyperlink>
            <w:r>
              <w:rPr>
                <w:sz w:val="18"/>
                <w:szCs w:val="18"/>
              </w:rPr>
              <w:t xml:space="preserve"> </w:t>
            </w:r>
          </w:p>
        </w:tc>
      </w:tr>
      <w:tr w:rsidR="00746922" w:rsidRPr="00A01F03" w14:paraId="73701E3A"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23D486A1" w14:textId="77777777" w:rsidR="00746922" w:rsidRPr="00A01F03" w:rsidRDefault="00746922" w:rsidP="00A01F03">
            <w:pPr>
              <w:spacing w:after="60"/>
              <w:jc w:val="center"/>
              <w:rPr>
                <w:sz w:val="18"/>
                <w:szCs w:val="18"/>
              </w:rPr>
            </w:pPr>
            <w:r w:rsidRPr="00A01F03">
              <w:rPr>
                <w:sz w:val="18"/>
                <w:szCs w:val="18"/>
              </w:rPr>
              <w:t>L11</w:t>
            </w:r>
          </w:p>
        </w:tc>
        <w:tc>
          <w:tcPr>
            <w:tcW w:w="7730" w:type="dxa"/>
            <w:vAlign w:val="center"/>
          </w:tcPr>
          <w:p w14:paraId="2B3D8DA8" w14:textId="2BE28367" w:rsidR="00746922" w:rsidRPr="00A01F03" w:rsidRDefault="00746922">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Crypto-1 Verschlüsselungs Algorithmus und Sicherheit:</w:t>
            </w:r>
            <w:r>
              <w:rPr>
                <w:sz w:val="18"/>
                <w:szCs w:val="18"/>
              </w:rPr>
              <w:br/>
            </w:r>
            <w:hyperlink r:id="rId56" w:history="1">
              <w:r w:rsidRPr="007947FF">
                <w:rPr>
                  <w:rStyle w:val="Hyperlink"/>
                  <w:sz w:val="18"/>
                  <w:szCs w:val="18"/>
                </w:rPr>
                <w:t>http://en.wikipedia.org/wiki/Crypto-1</w:t>
              </w:r>
            </w:hyperlink>
            <w:r>
              <w:rPr>
                <w:sz w:val="18"/>
                <w:szCs w:val="18"/>
              </w:rPr>
              <w:t xml:space="preserve"> </w:t>
            </w:r>
          </w:p>
        </w:tc>
      </w:tr>
      <w:tr w:rsidR="00746922" w:rsidRPr="00A01F03" w14:paraId="193BE7C9"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2F4479C1" w14:textId="77777777" w:rsidR="00746922" w:rsidRPr="00A01F03" w:rsidRDefault="00746922" w:rsidP="00A01F03">
            <w:pPr>
              <w:spacing w:after="60"/>
              <w:jc w:val="center"/>
              <w:rPr>
                <w:sz w:val="18"/>
                <w:szCs w:val="18"/>
              </w:rPr>
            </w:pPr>
            <w:r w:rsidRPr="00A01F03">
              <w:rPr>
                <w:sz w:val="18"/>
                <w:szCs w:val="18"/>
              </w:rPr>
              <w:t>L12</w:t>
            </w:r>
          </w:p>
        </w:tc>
        <w:tc>
          <w:tcPr>
            <w:tcW w:w="7730" w:type="dxa"/>
            <w:vAlign w:val="center"/>
          </w:tcPr>
          <w:p w14:paraId="70FF9D21" w14:textId="42FAAFDF" w:rsidR="00746922" w:rsidRPr="00A01F03"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746922" w:rsidRPr="00BC4557" w14:paraId="1B84793D"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404565D2" w14:textId="442BEB95" w:rsidR="00746922" w:rsidRPr="00A01F03" w:rsidRDefault="00746922" w:rsidP="00A01F03">
            <w:pPr>
              <w:spacing w:after="60"/>
              <w:jc w:val="center"/>
              <w:rPr>
                <w:sz w:val="18"/>
                <w:szCs w:val="18"/>
              </w:rPr>
            </w:pPr>
            <w:r>
              <w:rPr>
                <w:sz w:val="18"/>
                <w:szCs w:val="18"/>
              </w:rPr>
              <w:t>L13</w:t>
            </w:r>
          </w:p>
        </w:tc>
        <w:tc>
          <w:tcPr>
            <w:tcW w:w="7730" w:type="dxa"/>
            <w:vAlign w:val="center"/>
          </w:tcPr>
          <w:p w14:paraId="416003F4" w14:textId="2639E4F7" w:rsidR="00746922" w:rsidRPr="00BC4557" w:rsidRDefault="00746922" w:rsidP="008109DD">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746922" w:rsidRPr="00A01F03" w14:paraId="66DE7184"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shd w:val="clear" w:color="auto" w:fill="auto"/>
            <w:vAlign w:val="center"/>
          </w:tcPr>
          <w:p w14:paraId="1B9AE483" w14:textId="7EB5C591" w:rsidR="00746922" w:rsidRDefault="00746922" w:rsidP="00A01F03">
            <w:pPr>
              <w:spacing w:after="60"/>
              <w:jc w:val="center"/>
              <w:rPr>
                <w:sz w:val="18"/>
                <w:szCs w:val="18"/>
              </w:rPr>
            </w:pPr>
            <w:r>
              <w:rPr>
                <w:sz w:val="18"/>
                <w:szCs w:val="18"/>
              </w:rPr>
              <w:t>L14</w:t>
            </w:r>
          </w:p>
        </w:tc>
        <w:tc>
          <w:tcPr>
            <w:tcW w:w="7730" w:type="dxa"/>
            <w:shd w:val="clear" w:color="auto" w:fill="auto"/>
            <w:vAlign w:val="center"/>
          </w:tcPr>
          <w:p w14:paraId="203D331C" w14:textId="1611A13D" w:rsidR="00746922" w:rsidRDefault="00746922" w:rsidP="008109DD">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bl>
    <w:p w14:paraId="767363B7" w14:textId="64F6D391" w:rsidR="00165AC4" w:rsidRDefault="00165AC4" w:rsidP="00A01F03">
      <w:pPr>
        <w:pStyle w:val="Caption"/>
        <w:spacing w:before="240" w:after="360"/>
        <w:jc w:val="center"/>
      </w:pPr>
      <w:bookmarkStart w:id="81" w:name="_Toc391829659"/>
      <w:bookmarkStart w:id="82" w:name="_Toc397784550"/>
      <w:bookmarkStart w:id="83" w:name="_Toc379647242"/>
      <w:r>
        <w:t xml:space="preserve">Tabelle </w:t>
      </w:r>
      <w:fldSimple w:instr=" SEQ Tabelle \* ARABIC ">
        <w:r w:rsidR="00C57CA5">
          <w:rPr>
            <w:noProof/>
          </w:rPr>
          <w:t>5</w:t>
        </w:r>
      </w:fldSimple>
      <w:r>
        <w:t xml:space="preserve">: </w:t>
      </w:r>
      <w:r w:rsidRPr="00F71E7E">
        <w:t>Literaturverzeichnis</w:t>
      </w:r>
      <w:bookmarkEnd w:id="81"/>
      <w:bookmarkEnd w:id="82"/>
    </w:p>
    <w:p w14:paraId="208C610A" w14:textId="77777777" w:rsidR="005452D6" w:rsidRPr="00CF25F1" w:rsidRDefault="005452D6">
      <w:pPr>
        <w:spacing w:before="0" w:after="0" w:line="240" w:lineRule="auto"/>
        <w:jc w:val="left"/>
      </w:pPr>
      <w:bookmarkStart w:id="84" w:name="_Toc379647244"/>
      <w:bookmarkEnd w:id="83"/>
      <w:r w:rsidRPr="00CF25F1">
        <w:br w:type="page"/>
      </w:r>
    </w:p>
    <w:p w14:paraId="44737BCC" w14:textId="77777777" w:rsidR="00F6009E" w:rsidRPr="00CF25F1" w:rsidRDefault="00BB6ACF" w:rsidP="005452D6">
      <w:pPr>
        <w:pStyle w:val="Heading1"/>
      </w:pPr>
      <w:bookmarkStart w:id="85" w:name="_Toc397956698"/>
      <w:r w:rsidRPr="00CF25F1">
        <w:lastRenderedPageBreak/>
        <w:t>Anhang</w:t>
      </w:r>
      <w:bookmarkEnd w:id="84"/>
      <w:bookmarkEnd w:id="85"/>
    </w:p>
    <w:p w14:paraId="1D611FAC" w14:textId="77777777" w:rsidR="00BB6ACF" w:rsidRPr="00CF25F1" w:rsidRDefault="0050485A" w:rsidP="0050485A">
      <w:pPr>
        <w:pStyle w:val="Heading2"/>
      </w:pPr>
      <w:bookmarkStart w:id="86" w:name="_Toc379647245"/>
      <w:bookmarkStart w:id="87" w:name="_Toc397956699"/>
      <w:r w:rsidRPr="00CF25F1">
        <w:t>Glossar</w:t>
      </w:r>
      <w:bookmarkEnd w:id="86"/>
      <w:bookmarkEnd w:id="87"/>
    </w:p>
    <w:tbl>
      <w:tblPr>
        <w:tblStyle w:val="LightShading-Accent1"/>
        <w:tblW w:w="4500" w:type="pct"/>
        <w:jc w:val="center"/>
        <w:tblLayout w:type="fixed"/>
        <w:tblLook w:val="04A0" w:firstRow="1" w:lastRow="0" w:firstColumn="1" w:lastColumn="0" w:noHBand="0" w:noVBand="1"/>
      </w:tblPr>
      <w:tblGrid>
        <w:gridCol w:w="663"/>
        <w:gridCol w:w="2242"/>
        <w:gridCol w:w="5454"/>
      </w:tblGrid>
      <w:tr w:rsidR="00901506" w:rsidRPr="009E23F9" w14:paraId="5E8E63C8" w14:textId="77777777" w:rsidTr="009E23F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63" w:type="dxa"/>
          </w:tcPr>
          <w:p w14:paraId="3031571F" w14:textId="7C84BBD4" w:rsidR="00901506" w:rsidRPr="00901506" w:rsidRDefault="00901506" w:rsidP="00901506">
            <w:pPr>
              <w:jc w:val="center"/>
              <w:rPr>
                <w:rFonts w:ascii="majorEastAsia" w:hAnsi="majorEastAsia" w:cs="majorEastAsia"/>
                <w:color w:val="2E74B5"/>
              </w:rPr>
            </w:pPr>
            <w:r>
              <w:rPr>
                <w:rFonts w:cs="Calibri"/>
                <w:b w:val="0"/>
                <w:bCs w:val="0"/>
                <w:color w:val="2E74B5"/>
                <w:sz w:val="18"/>
                <w:szCs w:val="18"/>
              </w:rPr>
              <w:t>ID</w:t>
            </w:r>
          </w:p>
        </w:tc>
        <w:tc>
          <w:tcPr>
            <w:tcW w:w="2242" w:type="dxa"/>
          </w:tcPr>
          <w:p w14:paraId="6FE81454" w14:textId="0B26A4DC"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Begriff</w:t>
            </w:r>
          </w:p>
        </w:tc>
        <w:tc>
          <w:tcPr>
            <w:tcW w:w="5454" w:type="dxa"/>
          </w:tcPr>
          <w:p w14:paraId="3560D314" w14:textId="648F54AD"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Beschreibung</w:t>
            </w:r>
          </w:p>
        </w:tc>
      </w:tr>
      <w:tr w:rsidR="00901506" w:rsidRPr="00391B6A" w14:paraId="7797C04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796CE5E" w14:textId="69B058FF" w:rsidR="00901506" w:rsidRPr="009E23F9" w:rsidRDefault="00901506" w:rsidP="009E23F9">
            <w:pPr>
              <w:spacing w:after="60"/>
              <w:ind w:left="-38"/>
              <w:jc w:val="center"/>
              <w:rPr>
                <w:rFonts w:asciiTheme="minorHAnsi" w:hAnsiTheme="minorHAnsi"/>
                <w:sz w:val="18"/>
                <w:szCs w:val="18"/>
              </w:rPr>
            </w:pPr>
            <w:r>
              <w:rPr>
                <w:rFonts w:asciiTheme="minorHAnsi" w:hAnsiTheme="minorHAnsi"/>
                <w:sz w:val="18"/>
                <w:szCs w:val="18"/>
              </w:rPr>
              <w:t>G1</w:t>
            </w:r>
          </w:p>
        </w:tc>
        <w:tc>
          <w:tcPr>
            <w:tcW w:w="2242" w:type="dxa"/>
          </w:tcPr>
          <w:p w14:paraId="0F77B668" w14:textId="3900AB3E"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7E9D677A" w14:textId="3C6CE7AD" w:rsidR="00901506" w:rsidRPr="00391B6A"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688A87EB"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13B79772" w14:textId="2D531AE9"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G2</w:t>
            </w:r>
          </w:p>
        </w:tc>
        <w:tc>
          <w:tcPr>
            <w:tcW w:w="2242" w:type="dxa"/>
          </w:tcPr>
          <w:p w14:paraId="0539A072" w14:textId="166F429A"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ECCF974" w14:textId="11376D78"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B56C268"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8D25BA" w14:textId="683C222D"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G3</w:t>
            </w:r>
          </w:p>
        </w:tc>
        <w:tc>
          <w:tcPr>
            <w:tcW w:w="2242" w:type="dxa"/>
          </w:tcPr>
          <w:p w14:paraId="32ED24DE" w14:textId="3C2D38F3"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Pomodoro Technik</w:t>
            </w:r>
          </w:p>
        </w:tc>
        <w:tc>
          <w:tcPr>
            <w:tcW w:w="5454" w:type="dxa"/>
          </w:tcPr>
          <w:p w14:paraId="101B5705"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Methode zum Zeitmanagement, welche Arbeiten in Blöcke unterteilt und Pausen miteinrechnet. Das System wurde für die vorliegende Arbeit angepasst und stattdessen mit zweimal 60-Minutenblöcken gearbeitet.  </w:t>
            </w:r>
          </w:p>
          <w:p w14:paraId="4EAC1963" w14:textId="4A34F5F9"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7" w:history="1">
              <w:r>
                <w:rPr>
                  <w:rFonts w:cs="Calibri"/>
                  <w:color w:val="0000FF"/>
                  <w:u w:val="single"/>
                </w:rPr>
                <w:t>http://de.wikipedia.org/wiki/Pomodoro-Technik</w:t>
              </w:r>
            </w:hyperlink>
          </w:p>
        </w:tc>
      </w:tr>
      <w:tr w:rsidR="00901506" w:rsidRPr="009E23F9" w14:paraId="77FEF11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0A6CE8A6" w14:textId="65F807C4"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G4</w:t>
            </w:r>
          </w:p>
        </w:tc>
        <w:tc>
          <w:tcPr>
            <w:tcW w:w="2242" w:type="dxa"/>
          </w:tcPr>
          <w:p w14:paraId="0F25EC1E" w14:textId="63C5F3F7"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Scrum</w:t>
            </w:r>
          </w:p>
        </w:tc>
        <w:tc>
          <w:tcPr>
            <w:tcW w:w="5454" w:type="dxa"/>
          </w:tcPr>
          <w:p w14:paraId="73B82570" w14:textId="77777777" w:rsidR="00901506" w:rsidRDefault="00901506" w:rsidP="00BE4CF0">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basierend auf Iterationen mit festen Iterationsfenstern.</w:t>
            </w:r>
          </w:p>
          <w:p w14:paraId="3CDFFD23" w14:textId="6CCD248D"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8" w:history="1">
              <w:r>
                <w:rPr>
                  <w:rFonts w:cs="Calibri"/>
                  <w:color w:val="0000FF"/>
                  <w:u w:val="single"/>
                </w:rPr>
                <w:t>http://de.wikipedia.org/wiki/Scrum</w:t>
              </w:r>
            </w:hyperlink>
          </w:p>
        </w:tc>
      </w:tr>
      <w:tr w:rsidR="00901506" w:rsidRPr="009E23F9" w14:paraId="2438746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0A7312B7" w14:textId="774EC7DC"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G5</w:t>
            </w:r>
          </w:p>
        </w:tc>
        <w:tc>
          <w:tcPr>
            <w:tcW w:w="2242" w:type="dxa"/>
          </w:tcPr>
          <w:p w14:paraId="7BA19B91" w14:textId="6D15435B"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Kanban</w:t>
            </w:r>
          </w:p>
        </w:tc>
        <w:tc>
          <w:tcPr>
            <w:tcW w:w="5454" w:type="dxa"/>
          </w:tcPr>
          <w:p w14:paraId="52AD1B80"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der ebenfalls wie Scrum mit Iterationen arbeitet, allerdings nicht feste Iterationsfenster nutzt, aber die Anzahl in Bearbeitung befindlicher Tasks limitiert.</w:t>
            </w:r>
          </w:p>
          <w:p w14:paraId="01DA0683" w14:textId="112254A0"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9" w:history="1">
              <w:r>
                <w:rPr>
                  <w:rFonts w:cs="Calibri"/>
                  <w:color w:val="0000FF"/>
                  <w:u w:val="single"/>
                </w:rPr>
                <w:t>http://de.wikipedia.org/wiki/Kanban</w:t>
              </w:r>
            </w:hyperlink>
          </w:p>
        </w:tc>
      </w:tr>
      <w:tr w:rsidR="00901506" w:rsidRPr="009E23F9" w14:paraId="1D1F3EB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4D58E33" w14:textId="5EF5B171" w:rsidR="00901506" w:rsidRPr="009E23F9" w:rsidRDefault="00901506" w:rsidP="009E23F9">
            <w:pPr>
              <w:spacing w:after="60"/>
              <w:jc w:val="center"/>
              <w:rPr>
                <w:rFonts w:asciiTheme="minorHAnsi" w:hAnsiTheme="minorHAnsi"/>
                <w:sz w:val="18"/>
                <w:szCs w:val="18"/>
              </w:rPr>
            </w:pPr>
          </w:p>
        </w:tc>
        <w:tc>
          <w:tcPr>
            <w:tcW w:w="2242" w:type="dxa"/>
          </w:tcPr>
          <w:p w14:paraId="2FBD06A8" w14:textId="134526F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1B5237E" w14:textId="5C0A53FE" w:rsidR="00901506" w:rsidRPr="009E23F9" w:rsidRDefault="00901506" w:rsidP="00846E3B">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54805BE"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52B4BC55" w14:textId="1F2F9A1F" w:rsidR="00901506" w:rsidRPr="009E23F9" w:rsidRDefault="00901506" w:rsidP="009E23F9">
            <w:pPr>
              <w:spacing w:after="60"/>
              <w:jc w:val="center"/>
              <w:rPr>
                <w:rFonts w:asciiTheme="minorHAnsi" w:hAnsiTheme="minorHAnsi"/>
                <w:sz w:val="18"/>
                <w:szCs w:val="18"/>
              </w:rPr>
            </w:pPr>
          </w:p>
        </w:tc>
        <w:tc>
          <w:tcPr>
            <w:tcW w:w="2242" w:type="dxa"/>
          </w:tcPr>
          <w:p w14:paraId="7AA9E3EA" w14:textId="65D7B45F"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62997C72" w14:textId="12A52DB8"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6C55D6C"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7112C2E" w14:textId="1043C556" w:rsidR="00901506" w:rsidRPr="009E23F9" w:rsidRDefault="00901506" w:rsidP="009E23F9">
            <w:pPr>
              <w:spacing w:after="60"/>
              <w:jc w:val="center"/>
              <w:rPr>
                <w:rFonts w:asciiTheme="minorHAnsi" w:hAnsiTheme="minorHAnsi"/>
                <w:sz w:val="18"/>
                <w:szCs w:val="18"/>
              </w:rPr>
            </w:pPr>
          </w:p>
        </w:tc>
        <w:tc>
          <w:tcPr>
            <w:tcW w:w="2242" w:type="dxa"/>
          </w:tcPr>
          <w:p w14:paraId="58D8B89A" w14:textId="0F35712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D2EC843" w14:textId="0038698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7B82BDF"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6C9DE314" w14:textId="073D2D10" w:rsidR="00901506" w:rsidRPr="009E23F9" w:rsidRDefault="00901506" w:rsidP="009E23F9">
            <w:pPr>
              <w:spacing w:after="60"/>
              <w:jc w:val="center"/>
              <w:rPr>
                <w:rFonts w:asciiTheme="minorHAnsi" w:hAnsiTheme="minorHAnsi"/>
                <w:sz w:val="18"/>
                <w:szCs w:val="18"/>
              </w:rPr>
            </w:pPr>
          </w:p>
        </w:tc>
        <w:tc>
          <w:tcPr>
            <w:tcW w:w="2242" w:type="dxa"/>
          </w:tcPr>
          <w:p w14:paraId="001D7739" w14:textId="08DC51D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5736A0D" w14:textId="12F62B00" w:rsidR="00901506" w:rsidRPr="009E23F9" w:rsidRDefault="00901506">
            <w:pPr>
              <w:keepNext/>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35F84A3"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F77E63C" w14:textId="06F3C987" w:rsidR="00901506" w:rsidRPr="009E23F9" w:rsidRDefault="00901506" w:rsidP="009E23F9">
            <w:pPr>
              <w:spacing w:after="60"/>
              <w:jc w:val="center"/>
              <w:rPr>
                <w:rFonts w:asciiTheme="minorHAnsi" w:hAnsiTheme="minorHAnsi"/>
                <w:sz w:val="18"/>
                <w:szCs w:val="18"/>
              </w:rPr>
            </w:pPr>
          </w:p>
        </w:tc>
        <w:tc>
          <w:tcPr>
            <w:tcW w:w="2242" w:type="dxa"/>
          </w:tcPr>
          <w:p w14:paraId="25C865CA" w14:textId="1A429250"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13F5AFA2" w14:textId="50F67710" w:rsidR="00901506" w:rsidRPr="009E23F9" w:rsidRDefault="00901506">
            <w:pPr>
              <w:keepNext/>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56D1E579"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2703031" w14:textId="2E0858DA" w:rsidR="00901506" w:rsidRPr="009E23F9" w:rsidRDefault="00901506" w:rsidP="009E23F9">
            <w:pPr>
              <w:spacing w:after="60"/>
              <w:jc w:val="center"/>
              <w:rPr>
                <w:rFonts w:asciiTheme="minorHAnsi" w:hAnsiTheme="minorHAnsi"/>
                <w:sz w:val="18"/>
                <w:szCs w:val="18"/>
              </w:rPr>
            </w:pPr>
          </w:p>
        </w:tc>
        <w:tc>
          <w:tcPr>
            <w:tcW w:w="2242" w:type="dxa"/>
          </w:tcPr>
          <w:p w14:paraId="74F58C82" w14:textId="41E29F5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B1C46B9" w14:textId="5186F7F0"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407D65B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4D5D2A9F" w14:textId="6B187E9C" w:rsidR="00901506" w:rsidRPr="009E23F9" w:rsidRDefault="00901506" w:rsidP="009E23F9">
            <w:pPr>
              <w:spacing w:after="60"/>
              <w:jc w:val="center"/>
              <w:rPr>
                <w:rFonts w:asciiTheme="minorHAnsi" w:hAnsiTheme="minorHAnsi"/>
                <w:sz w:val="18"/>
                <w:szCs w:val="18"/>
              </w:rPr>
            </w:pPr>
          </w:p>
        </w:tc>
        <w:tc>
          <w:tcPr>
            <w:tcW w:w="2242" w:type="dxa"/>
          </w:tcPr>
          <w:p w14:paraId="0A390389" w14:textId="2DAD440D"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48495637" w14:textId="1145612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04A13760"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B38F8C" w14:textId="73081923" w:rsidR="00901506" w:rsidRPr="009E23F9" w:rsidRDefault="00901506" w:rsidP="009E23F9">
            <w:pPr>
              <w:spacing w:after="60"/>
              <w:jc w:val="center"/>
              <w:rPr>
                <w:rFonts w:asciiTheme="minorHAnsi" w:hAnsiTheme="minorHAnsi"/>
                <w:sz w:val="18"/>
                <w:szCs w:val="18"/>
              </w:rPr>
            </w:pPr>
          </w:p>
        </w:tc>
        <w:tc>
          <w:tcPr>
            <w:tcW w:w="2242" w:type="dxa"/>
          </w:tcPr>
          <w:p w14:paraId="7496A993" w14:textId="0B450CC8"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52F463B0" w14:textId="25BE2959"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26DAC46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39C4267F" w14:textId="1463F22A" w:rsidR="00901506" w:rsidRPr="009E23F9" w:rsidRDefault="00901506" w:rsidP="009E23F9">
            <w:pPr>
              <w:spacing w:after="60"/>
              <w:jc w:val="center"/>
              <w:rPr>
                <w:rFonts w:asciiTheme="minorHAnsi" w:hAnsiTheme="minorHAnsi"/>
                <w:sz w:val="18"/>
                <w:szCs w:val="18"/>
              </w:rPr>
            </w:pPr>
          </w:p>
        </w:tc>
        <w:tc>
          <w:tcPr>
            <w:tcW w:w="2242" w:type="dxa"/>
          </w:tcPr>
          <w:p w14:paraId="3505A21D" w14:textId="18F1EED4"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3429136B" w14:textId="18B954AB"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37D60896" w14:textId="1A10D0AE" w:rsidR="005D2DFC" w:rsidRDefault="00165AC4" w:rsidP="009E23F9">
      <w:pPr>
        <w:pStyle w:val="Caption"/>
        <w:spacing w:before="240" w:after="360"/>
        <w:jc w:val="center"/>
      </w:pPr>
      <w:bookmarkStart w:id="88" w:name="_Toc391829660"/>
      <w:bookmarkStart w:id="89" w:name="_Toc397784551"/>
      <w:r>
        <w:t xml:space="preserve">Tabelle </w:t>
      </w:r>
      <w:fldSimple w:instr=" SEQ Tabelle \* ARABIC ">
        <w:r w:rsidR="00C57CA5">
          <w:rPr>
            <w:noProof/>
          </w:rPr>
          <w:t>6</w:t>
        </w:r>
      </w:fldSimple>
      <w:r>
        <w:t>: Glossar</w:t>
      </w:r>
      <w:bookmarkEnd w:id="88"/>
      <w:bookmarkEnd w:id="89"/>
    </w:p>
    <w:p w14:paraId="775397B2" w14:textId="77777777" w:rsidR="00C86B19" w:rsidRPr="00C86B19" w:rsidRDefault="00C86B19" w:rsidP="00C86B19">
      <w:pPr>
        <w:rPr>
          <w:lang w:val="en-US"/>
        </w:rPr>
      </w:pPr>
    </w:p>
    <w:sectPr w:rsidR="00C86B19" w:rsidRPr="00C86B19" w:rsidSect="0036548A">
      <w:footerReference w:type="default" r:id="rId6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F44AE8" w14:textId="77777777" w:rsidR="00385DFD" w:rsidRDefault="00385DFD" w:rsidP="00325F4F">
      <w:pPr>
        <w:spacing w:after="0" w:line="240" w:lineRule="auto"/>
      </w:pPr>
      <w:r>
        <w:separator/>
      </w:r>
    </w:p>
  </w:endnote>
  <w:endnote w:type="continuationSeparator" w:id="0">
    <w:p w14:paraId="4525E644" w14:textId="77777777" w:rsidR="00385DFD" w:rsidRDefault="00385DFD" w:rsidP="00325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jorEastAsi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DBC2" w14:textId="1EC3E25B" w:rsidR="00D91A9E" w:rsidRPr="0036548A" w:rsidRDefault="00D91A9E" w:rsidP="0036548A">
    <w:pPr>
      <w:pStyle w:val="Footer"/>
      <w:jc w:val="right"/>
    </w:pPr>
    <w:r>
      <w:br/>
      <w:t xml:space="preserve">Semesterarbeit: </w:t>
    </w:r>
    <w:r w:rsidRPr="003520E6">
      <w:t>Ein RFID Reaktionsspiel auf Basis eines Arduinos</w:t>
    </w:r>
    <w:r>
      <w:ptab w:relativeTo="margin" w:alignment="right" w:leader="none"/>
    </w:r>
    <w:r>
      <w:fldChar w:fldCharType="begin"/>
    </w:r>
    <w:r>
      <w:instrText xml:space="preserve"> PAGE   \* MERGEFORMAT </w:instrText>
    </w:r>
    <w:r>
      <w:fldChar w:fldCharType="separate"/>
    </w:r>
    <w:r w:rsidR="00C40B18">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7EF9C" w14:textId="77777777" w:rsidR="00385DFD" w:rsidRDefault="00385DFD" w:rsidP="00325F4F">
      <w:pPr>
        <w:spacing w:after="0" w:line="240" w:lineRule="auto"/>
      </w:pPr>
      <w:r>
        <w:separator/>
      </w:r>
    </w:p>
  </w:footnote>
  <w:footnote w:type="continuationSeparator" w:id="0">
    <w:p w14:paraId="3BF29954" w14:textId="77777777" w:rsidR="00385DFD" w:rsidRDefault="00385DFD" w:rsidP="00325F4F">
      <w:pPr>
        <w:spacing w:after="0" w:line="240" w:lineRule="auto"/>
      </w:pPr>
      <w:r>
        <w:continuationSeparator/>
      </w:r>
    </w:p>
  </w:footnote>
  <w:footnote w:id="1">
    <w:p w14:paraId="4A96D6A4" w14:textId="7124A5F5" w:rsidR="00D91A9E" w:rsidRDefault="00D91A9E">
      <w:pPr>
        <w:pStyle w:val="FootnoteText"/>
      </w:pPr>
      <w:r>
        <w:rPr>
          <w:rStyle w:val="FootnoteReference"/>
        </w:rPr>
        <w:footnoteRef/>
      </w:r>
      <w:r>
        <w:t xml:space="preserve"> Siehe Literaturverzeichniseintrag: L4</w:t>
      </w:r>
    </w:p>
  </w:footnote>
  <w:footnote w:id="2">
    <w:p w14:paraId="517A50AB" w14:textId="2A3D8513" w:rsidR="00D91A9E" w:rsidRDefault="00D91A9E">
      <w:pPr>
        <w:pStyle w:val="FootnoteText"/>
      </w:pPr>
      <w:r>
        <w:rPr>
          <w:rStyle w:val="FootnoteReference"/>
        </w:rPr>
        <w:footnoteRef/>
      </w:r>
      <w:r>
        <w:t xml:space="preserve"> Siehe Literaturlistenverzeichniseintrag: L5</w:t>
      </w:r>
    </w:p>
  </w:footnote>
  <w:footnote w:id="3">
    <w:p w14:paraId="6D2D8368" w14:textId="1EB66B33" w:rsidR="00D91A9E" w:rsidRDefault="00D91A9E">
      <w:pPr>
        <w:pStyle w:val="FootnoteText"/>
      </w:pPr>
      <w:r>
        <w:rPr>
          <w:rStyle w:val="FootnoteReference"/>
        </w:rPr>
        <w:footnoteRef/>
      </w:r>
      <w:r>
        <w:t xml:space="preserve"> Siehe Literaturverzeichniseintrag: L6</w:t>
      </w:r>
    </w:p>
  </w:footnote>
  <w:footnote w:id="4">
    <w:p w14:paraId="7974E234" w14:textId="35427E45" w:rsidR="00D91A9E" w:rsidRDefault="00D91A9E">
      <w:pPr>
        <w:pStyle w:val="FootnoteText"/>
      </w:pPr>
      <w:r>
        <w:rPr>
          <w:rStyle w:val="FootnoteReference"/>
        </w:rPr>
        <w:footnoteRef/>
      </w:r>
      <w:r>
        <w:t xml:space="preserve"> Siehe Literaturverzeichniseintrag</w:t>
      </w:r>
    </w:p>
  </w:footnote>
  <w:footnote w:id="5">
    <w:p w14:paraId="052E6177" w14:textId="54D81D52" w:rsidR="00D91A9E" w:rsidRDefault="00D91A9E">
      <w:pPr>
        <w:pStyle w:val="FootnoteText"/>
      </w:pPr>
      <w:r>
        <w:rPr>
          <w:rStyle w:val="FootnoteReference"/>
        </w:rPr>
        <w:footnoteRef/>
      </w:r>
      <w:r>
        <w:t xml:space="preserve"> Siehe Literaturverzeichniseintrag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3EEF"/>
    <w:multiLevelType w:val="hybridMultilevel"/>
    <w:tmpl w:val="173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590C"/>
    <w:multiLevelType w:val="hybridMultilevel"/>
    <w:tmpl w:val="B902FF84"/>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57713"/>
    <w:multiLevelType w:val="hybridMultilevel"/>
    <w:tmpl w:val="CF78B2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B93A7D"/>
    <w:multiLevelType w:val="hybridMultilevel"/>
    <w:tmpl w:val="32F2FC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6466AB"/>
    <w:multiLevelType w:val="multilevel"/>
    <w:tmpl w:val="F034A1E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357"/>
      </w:pPr>
      <w:rPr>
        <w:rFonts w:hint="default"/>
      </w:rPr>
    </w:lvl>
    <w:lvl w:ilvl="6">
      <w:start w:val="1"/>
      <w:numFmt w:val="decimal"/>
      <w:lvlText w:val="%7."/>
      <w:lvlJc w:val="left"/>
      <w:pPr>
        <w:ind w:left="0" w:firstLine="357"/>
      </w:pPr>
      <w:rPr>
        <w:rFonts w:hint="default"/>
      </w:rPr>
    </w:lvl>
    <w:lvl w:ilvl="7">
      <w:start w:val="1"/>
      <w:numFmt w:val="lowerLetter"/>
      <w:lvlText w:val="%8."/>
      <w:lvlJc w:val="left"/>
      <w:pPr>
        <w:ind w:left="0" w:firstLine="357"/>
      </w:pPr>
      <w:rPr>
        <w:rFonts w:hint="default"/>
      </w:rPr>
    </w:lvl>
    <w:lvl w:ilvl="8">
      <w:start w:val="1"/>
      <w:numFmt w:val="lowerRoman"/>
      <w:lvlText w:val="%9."/>
      <w:lvlJc w:val="right"/>
      <w:pPr>
        <w:ind w:left="0" w:firstLine="357"/>
      </w:pPr>
      <w:rPr>
        <w:rFonts w:hint="default"/>
      </w:rPr>
    </w:lvl>
  </w:abstractNum>
  <w:abstractNum w:abstractNumId="5">
    <w:nsid w:val="1AA201B8"/>
    <w:multiLevelType w:val="hybridMultilevel"/>
    <w:tmpl w:val="EAD21C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E25198D"/>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1205A1"/>
    <w:multiLevelType w:val="hybridMultilevel"/>
    <w:tmpl w:val="673E0DF0"/>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041A5D"/>
    <w:multiLevelType w:val="hybridMultilevel"/>
    <w:tmpl w:val="C93CB6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746BA8"/>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1B744B4"/>
    <w:multiLevelType w:val="hybridMultilevel"/>
    <w:tmpl w:val="8DCE8D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22A747A"/>
    <w:multiLevelType w:val="hybridMultilevel"/>
    <w:tmpl w:val="D194A44A"/>
    <w:lvl w:ilvl="0" w:tplc="CB1EB9AE">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BC2D45"/>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9A75B1D"/>
    <w:multiLevelType w:val="hybridMultilevel"/>
    <w:tmpl w:val="1638B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39A09BA"/>
    <w:multiLevelType w:val="hybridMultilevel"/>
    <w:tmpl w:val="DF82172A"/>
    <w:lvl w:ilvl="0" w:tplc="0807000F">
      <w:start w:val="1"/>
      <w:numFmt w:val="decimal"/>
      <w:lvlText w:val="%1."/>
      <w:lvlJc w:val="left"/>
      <w:pPr>
        <w:ind w:left="720" w:hanging="360"/>
      </w:pPr>
      <w:rPr>
        <w:rFonts w:hint="default"/>
      </w:rPr>
    </w:lvl>
    <w:lvl w:ilvl="1" w:tplc="20EEBA64">
      <w:start w:val="2"/>
      <w:numFmt w:val="bullet"/>
      <w:lvlText w:val="-"/>
      <w:lvlJc w:val="left"/>
      <w:pPr>
        <w:ind w:left="1440" w:hanging="360"/>
      </w:pPr>
      <w:rPr>
        <w:rFonts w:ascii="Calibri" w:eastAsia="Calibri" w:hAnsi="Calibri" w:cs="Times New Roman"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69256EA"/>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7104E5A"/>
    <w:multiLevelType w:val="hybridMultilevel"/>
    <w:tmpl w:val="BDE6D6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33D58C0"/>
    <w:multiLevelType w:val="hybridMultilevel"/>
    <w:tmpl w:val="F1DABE38"/>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83B61CE"/>
    <w:multiLevelType w:val="hybridMultilevel"/>
    <w:tmpl w:val="7A9C1804"/>
    <w:lvl w:ilvl="0" w:tplc="051A206E">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FE31C22"/>
    <w:multiLevelType w:val="hybridMultilevel"/>
    <w:tmpl w:val="F4FE43A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D2C6740"/>
    <w:multiLevelType w:val="hybridMultilevel"/>
    <w:tmpl w:val="BA9807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17"/>
  </w:num>
  <w:num w:numId="5">
    <w:abstractNumId w:val="14"/>
  </w:num>
  <w:num w:numId="6">
    <w:abstractNumId w:val="4"/>
  </w:num>
  <w:num w:numId="7">
    <w:abstractNumId w:val="12"/>
  </w:num>
  <w:num w:numId="8">
    <w:abstractNumId w:val="15"/>
  </w:num>
  <w:num w:numId="9">
    <w:abstractNumId w:val="4"/>
    <w:lvlOverride w:ilvl="0">
      <w:lvl w:ilvl="0">
        <w:start w:val="1"/>
        <w:numFmt w:val="decimal"/>
        <w:pStyle w:val="Heading1"/>
        <w:lvlText w:val="%1."/>
        <w:lvlJc w:val="left"/>
        <w:pPr>
          <w:ind w:left="0" w:firstLine="357"/>
        </w:pPr>
        <w:rPr>
          <w:rFonts w:hint="default"/>
        </w:rPr>
      </w:lvl>
    </w:lvlOverride>
    <w:lvlOverride w:ilvl="1">
      <w:lvl w:ilvl="1">
        <w:start w:val="1"/>
        <w:numFmt w:val="decimal"/>
        <w:pStyle w:val="Heading2"/>
        <w:lvlText w:val="%1.%2."/>
        <w:lvlJc w:val="left"/>
        <w:pPr>
          <w:ind w:left="0" w:firstLine="357"/>
        </w:pPr>
        <w:rPr>
          <w:rFonts w:hint="default"/>
        </w:rPr>
      </w:lvl>
    </w:lvlOverride>
    <w:lvlOverride w:ilvl="2">
      <w:lvl w:ilvl="2">
        <w:start w:val="1"/>
        <w:numFmt w:val="decimal"/>
        <w:pStyle w:val="Heading3"/>
        <w:lvlText w:val="%1.%2.%3."/>
        <w:lvlJc w:val="left"/>
        <w:pPr>
          <w:ind w:left="0" w:firstLine="357"/>
        </w:pPr>
        <w:rPr>
          <w:rFonts w:hint="default"/>
        </w:rPr>
      </w:lvl>
    </w:lvlOverride>
    <w:lvlOverride w:ilvl="3">
      <w:lvl w:ilvl="3">
        <w:start w:val="1"/>
        <w:numFmt w:val="decimal"/>
        <w:pStyle w:val="Heading4"/>
        <w:lvlText w:val="%1.%2.%3.%4."/>
        <w:lvlJc w:val="left"/>
        <w:pPr>
          <w:ind w:left="0" w:firstLine="357"/>
        </w:pPr>
        <w:rPr>
          <w:rFonts w:hint="default"/>
        </w:rPr>
      </w:lvl>
    </w:lvlOverride>
    <w:lvlOverride w:ilvl="4">
      <w:lvl w:ilvl="4">
        <w:start w:val="1"/>
        <w:numFmt w:val="decimal"/>
        <w:pStyle w:val="Heading5"/>
        <w:lvlText w:val="%1.%2.%3.%4.%5."/>
        <w:lvlJc w:val="left"/>
        <w:pPr>
          <w:ind w:left="0" w:firstLine="357"/>
        </w:pPr>
        <w:rPr>
          <w:rFonts w:hint="default"/>
        </w:rPr>
      </w:lvl>
    </w:lvlOverride>
    <w:lvlOverride w:ilvl="5">
      <w:lvl w:ilvl="5">
        <w:start w:val="1"/>
        <w:numFmt w:val="lowerRoman"/>
        <w:lvlText w:val="%6."/>
        <w:lvlJc w:val="right"/>
        <w:pPr>
          <w:ind w:left="0" w:firstLine="357"/>
        </w:pPr>
        <w:rPr>
          <w:rFonts w:hint="default"/>
        </w:rPr>
      </w:lvl>
    </w:lvlOverride>
    <w:lvlOverride w:ilvl="6">
      <w:lvl w:ilvl="6">
        <w:start w:val="1"/>
        <w:numFmt w:val="decimal"/>
        <w:lvlText w:val="%7."/>
        <w:lvlJc w:val="left"/>
        <w:pPr>
          <w:ind w:left="0" w:firstLine="357"/>
        </w:pPr>
        <w:rPr>
          <w:rFonts w:hint="default"/>
        </w:rPr>
      </w:lvl>
    </w:lvlOverride>
    <w:lvlOverride w:ilvl="7">
      <w:lvl w:ilvl="7">
        <w:start w:val="1"/>
        <w:numFmt w:val="lowerLetter"/>
        <w:lvlText w:val="%8."/>
        <w:lvlJc w:val="left"/>
        <w:pPr>
          <w:ind w:left="0" w:firstLine="357"/>
        </w:pPr>
        <w:rPr>
          <w:rFonts w:hint="default"/>
        </w:rPr>
      </w:lvl>
    </w:lvlOverride>
    <w:lvlOverride w:ilvl="8">
      <w:lvl w:ilvl="8">
        <w:start w:val="1"/>
        <w:numFmt w:val="lowerRoman"/>
        <w:lvlText w:val="%9."/>
        <w:lvlJc w:val="right"/>
        <w:pPr>
          <w:ind w:left="0" w:firstLine="357"/>
        </w:pPr>
        <w:rPr>
          <w:rFonts w:hint="default"/>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6"/>
  </w:num>
  <w:num w:numId="15">
    <w:abstractNumId w:val="4"/>
  </w:num>
  <w:num w:numId="16">
    <w:abstractNumId w:val="4"/>
  </w:num>
  <w:num w:numId="17">
    <w:abstractNumId w:val="2"/>
  </w:num>
  <w:num w:numId="18">
    <w:abstractNumId w:val="5"/>
  </w:num>
  <w:num w:numId="19">
    <w:abstractNumId w:val="10"/>
  </w:num>
  <w:num w:numId="20">
    <w:abstractNumId w:val="16"/>
  </w:num>
  <w:num w:numId="21">
    <w:abstractNumId w:val="13"/>
  </w:num>
  <w:num w:numId="22">
    <w:abstractNumId w:val="20"/>
  </w:num>
  <w:num w:numId="23">
    <w:abstractNumId w:val="19"/>
  </w:num>
  <w:num w:numId="24">
    <w:abstractNumId w:val="18"/>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4F"/>
    <w:rsid w:val="000009D8"/>
    <w:rsid w:val="000010CB"/>
    <w:rsid w:val="00002372"/>
    <w:rsid w:val="00003844"/>
    <w:rsid w:val="00004771"/>
    <w:rsid w:val="000064B2"/>
    <w:rsid w:val="0000725C"/>
    <w:rsid w:val="00011767"/>
    <w:rsid w:val="000131E0"/>
    <w:rsid w:val="000153D0"/>
    <w:rsid w:val="00015A79"/>
    <w:rsid w:val="00015C05"/>
    <w:rsid w:val="00015DAD"/>
    <w:rsid w:val="00015F75"/>
    <w:rsid w:val="00034508"/>
    <w:rsid w:val="00034DB3"/>
    <w:rsid w:val="00034E75"/>
    <w:rsid w:val="00037CC1"/>
    <w:rsid w:val="00042B87"/>
    <w:rsid w:val="00046B99"/>
    <w:rsid w:val="00047BD5"/>
    <w:rsid w:val="00050BEF"/>
    <w:rsid w:val="00052586"/>
    <w:rsid w:val="0005280D"/>
    <w:rsid w:val="0005449E"/>
    <w:rsid w:val="00054FE3"/>
    <w:rsid w:val="00055533"/>
    <w:rsid w:val="00056FBA"/>
    <w:rsid w:val="0005746E"/>
    <w:rsid w:val="00060278"/>
    <w:rsid w:val="00060EC8"/>
    <w:rsid w:val="000610E1"/>
    <w:rsid w:val="00061C46"/>
    <w:rsid w:val="00063FDD"/>
    <w:rsid w:val="00067A1B"/>
    <w:rsid w:val="00071222"/>
    <w:rsid w:val="000732BE"/>
    <w:rsid w:val="00080067"/>
    <w:rsid w:val="00081604"/>
    <w:rsid w:val="00083F8B"/>
    <w:rsid w:val="000842AE"/>
    <w:rsid w:val="00084E87"/>
    <w:rsid w:val="00085D45"/>
    <w:rsid w:val="00087811"/>
    <w:rsid w:val="00092ADC"/>
    <w:rsid w:val="000942E2"/>
    <w:rsid w:val="00095B17"/>
    <w:rsid w:val="00097AF2"/>
    <w:rsid w:val="00097DC3"/>
    <w:rsid w:val="000A160D"/>
    <w:rsid w:val="000A3284"/>
    <w:rsid w:val="000A38F9"/>
    <w:rsid w:val="000A43B5"/>
    <w:rsid w:val="000A4D3E"/>
    <w:rsid w:val="000A52B8"/>
    <w:rsid w:val="000B0EC1"/>
    <w:rsid w:val="000B1D61"/>
    <w:rsid w:val="000B1E53"/>
    <w:rsid w:val="000B274B"/>
    <w:rsid w:val="000B2A17"/>
    <w:rsid w:val="000B62EA"/>
    <w:rsid w:val="000B68E2"/>
    <w:rsid w:val="000B7F02"/>
    <w:rsid w:val="000C05DC"/>
    <w:rsid w:val="000C2AFD"/>
    <w:rsid w:val="000C6CE9"/>
    <w:rsid w:val="000D4A2B"/>
    <w:rsid w:val="000D64B9"/>
    <w:rsid w:val="000D6FDF"/>
    <w:rsid w:val="000E424F"/>
    <w:rsid w:val="000E4368"/>
    <w:rsid w:val="000E46AF"/>
    <w:rsid w:val="000E6215"/>
    <w:rsid w:val="000F05DE"/>
    <w:rsid w:val="000F0BF5"/>
    <w:rsid w:val="000F5BC8"/>
    <w:rsid w:val="000F5F91"/>
    <w:rsid w:val="000F6DF9"/>
    <w:rsid w:val="000F77BD"/>
    <w:rsid w:val="00102CAB"/>
    <w:rsid w:val="00107DA9"/>
    <w:rsid w:val="00111F11"/>
    <w:rsid w:val="00112B7E"/>
    <w:rsid w:val="001133D3"/>
    <w:rsid w:val="00120BB6"/>
    <w:rsid w:val="0012245C"/>
    <w:rsid w:val="001226F0"/>
    <w:rsid w:val="00122EB0"/>
    <w:rsid w:val="00124211"/>
    <w:rsid w:val="0012563D"/>
    <w:rsid w:val="00125E0C"/>
    <w:rsid w:val="00126DD0"/>
    <w:rsid w:val="00126F48"/>
    <w:rsid w:val="0013020F"/>
    <w:rsid w:val="001344DF"/>
    <w:rsid w:val="00134529"/>
    <w:rsid w:val="00134687"/>
    <w:rsid w:val="0013775D"/>
    <w:rsid w:val="00137950"/>
    <w:rsid w:val="00143E4F"/>
    <w:rsid w:val="001446CD"/>
    <w:rsid w:val="00144B00"/>
    <w:rsid w:val="001455D4"/>
    <w:rsid w:val="0014774A"/>
    <w:rsid w:val="00151B6A"/>
    <w:rsid w:val="00152F01"/>
    <w:rsid w:val="001531B4"/>
    <w:rsid w:val="001538C7"/>
    <w:rsid w:val="001634AC"/>
    <w:rsid w:val="00164819"/>
    <w:rsid w:val="00165AC4"/>
    <w:rsid w:val="00170B09"/>
    <w:rsid w:val="001711A4"/>
    <w:rsid w:val="00171E7D"/>
    <w:rsid w:val="0017310B"/>
    <w:rsid w:val="00176048"/>
    <w:rsid w:val="001801A5"/>
    <w:rsid w:val="0018196D"/>
    <w:rsid w:val="00182F8F"/>
    <w:rsid w:val="00187394"/>
    <w:rsid w:val="001904BD"/>
    <w:rsid w:val="00192703"/>
    <w:rsid w:val="00195326"/>
    <w:rsid w:val="00196524"/>
    <w:rsid w:val="00196D75"/>
    <w:rsid w:val="001A1F1D"/>
    <w:rsid w:val="001A7B5D"/>
    <w:rsid w:val="001B28A1"/>
    <w:rsid w:val="001B3247"/>
    <w:rsid w:val="001B5D80"/>
    <w:rsid w:val="001C0B56"/>
    <w:rsid w:val="001C3D6A"/>
    <w:rsid w:val="001C69E5"/>
    <w:rsid w:val="001D12AD"/>
    <w:rsid w:val="001D5313"/>
    <w:rsid w:val="001D592A"/>
    <w:rsid w:val="001D5E0E"/>
    <w:rsid w:val="001D6189"/>
    <w:rsid w:val="001D6DC3"/>
    <w:rsid w:val="001D7283"/>
    <w:rsid w:val="001D7F18"/>
    <w:rsid w:val="001E1179"/>
    <w:rsid w:val="001E2B52"/>
    <w:rsid w:val="001F423B"/>
    <w:rsid w:val="001F4A9B"/>
    <w:rsid w:val="00200A16"/>
    <w:rsid w:val="0020121F"/>
    <w:rsid w:val="00202061"/>
    <w:rsid w:val="00202443"/>
    <w:rsid w:val="002024A6"/>
    <w:rsid w:val="00204646"/>
    <w:rsid w:val="00204E75"/>
    <w:rsid w:val="00205096"/>
    <w:rsid w:val="00206F0D"/>
    <w:rsid w:val="00207CDE"/>
    <w:rsid w:val="00213338"/>
    <w:rsid w:val="0021345E"/>
    <w:rsid w:val="00213EA5"/>
    <w:rsid w:val="0021560D"/>
    <w:rsid w:val="002156FA"/>
    <w:rsid w:val="002200DB"/>
    <w:rsid w:val="0022655F"/>
    <w:rsid w:val="0023338A"/>
    <w:rsid w:val="00233464"/>
    <w:rsid w:val="00233B17"/>
    <w:rsid w:val="00242291"/>
    <w:rsid w:val="0024431E"/>
    <w:rsid w:val="00245591"/>
    <w:rsid w:val="0024616C"/>
    <w:rsid w:val="00246F79"/>
    <w:rsid w:val="00250654"/>
    <w:rsid w:val="002510F0"/>
    <w:rsid w:val="00251CE5"/>
    <w:rsid w:val="0025579C"/>
    <w:rsid w:val="002619DE"/>
    <w:rsid w:val="00261BC3"/>
    <w:rsid w:val="00267C79"/>
    <w:rsid w:val="002719B6"/>
    <w:rsid w:val="00274DAB"/>
    <w:rsid w:val="0027793A"/>
    <w:rsid w:val="00280973"/>
    <w:rsid w:val="002913AC"/>
    <w:rsid w:val="00295562"/>
    <w:rsid w:val="002A37EA"/>
    <w:rsid w:val="002A4497"/>
    <w:rsid w:val="002A6E13"/>
    <w:rsid w:val="002B12CA"/>
    <w:rsid w:val="002B3B56"/>
    <w:rsid w:val="002B440A"/>
    <w:rsid w:val="002B4539"/>
    <w:rsid w:val="002B5D1C"/>
    <w:rsid w:val="002B62DF"/>
    <w:rsid w:val="002C3115"/>
    <w:rsid w:val="002C4586"/>
    <w:rsid w:val="002D0C4B"/>
    <w:rsid w:val="002D4927"/>
    <w:rsid w:val="002D6A76"/>
    <w:rsid w:val="002E17D1"/>
    <w:rsid w:val="002E2166"/>
    <w:rsid w:val="002E3A8F"/>
    <w:rsid w:val="002E5262"/>
    <w:rsid w:val="002E546E"/>
    <w:rsid w:val="002E570D"/>
    <w:rsid w:val="002E78FC"/>
    <w:rsid w:val="002E7E24"/>
    <w:rsid w:val="002E7F1F"/>
    <w:rsid w:val="002F3182"/>
    <w:rsid w:val="002F5C7A"/>
    <w:rsid w:val="003003DC"/>
    <w:rsid w:val="003024B8"/>
    <w:rsid w:val="00302CC7"/>
    <w:rsid w:val="0030344F"/>
    <w:rsid w:val="003042DC"/>
    <w:rsid w:val="00312659"/>
    <w:rsid w:val="0031312A"/>
    <w:rsid w:val="00314FFF"/>
    <w:rsid w:val="00316E3E"/>
    <w:rsid w:val="00320755"/>
    <w:rsid w:val="00321D2A"/>
    <w:rsid w:val="0032404B"/>
    <w:rsid w:val="00324057"/>
    <w:rsid w:val="00325F4F"/>
    <w:rsid w:val="00325F54"/>
    <w:rsid w:val="00327449"/>
    <w:rsid w:val="00330CF5"/>
    <w:rsid w:val="00331A28"/>
    <w:rsid w:val="00332B05"/>
    <w:rsid w:val="003378E9"/>
    <w:rsid w:val="00337A0D"/>
    <w:rsid w:val="0034085C"/>
    <w:rsid w:val="00344969"/>
    <w:rsid w:val="00350316"/>
    <w:rsid w:val="003509B9"/>
    <w:rsid w:val="003520E6"/>
    <w:rsid w:val="00352EFC"/>
    <w:rsid w:val="00353515"/>
    <w:rsid w:val="00362F92"/>
    <w:rsid w:val="0036548A"/>
    <w:rsid w:val="0036720A"/>
    <w:rsid w:val="00367B4C"/>
    <w:rsid w:val="003700A9"/>
    <w:rsid w:val="00371E97"/>
    <w:rsid w:val="00372A66"/>
    <w:rsid w:val="003745D3"/>
    <w:rsid w:val="00374DD8"/>
    <w:rsid w:val="00374EAE"/>
    <w:rsid w:val="003774D9"/>
    <w:rsid w:val="00380643"/>
    <w:rsid w:val="003816B5"/>
    <w:rsid w:val="003825D6"/>
    <w:rsid w:val="003832F7"/>
    <w:rsid w:val="00385DFD"/>
    <w:rsid w:val="0038614C"/>
    <w:rsid w:val="003865F2"/>
    <w:rsid w:val="00391B6A"/>
    <w:rsid w:val="00396C18"/>
    <w:rsid w:val="003A2576"/>
    <w:rsid w:val="003A30FE"/>
    <w:rsid w:val="003A3140"/>
    <w:rsid w:val="003A3CC7"/>
    <w:rsid w:val="003A6323"/>
    <w:rsid w:val="003A6A16"/>
    <w:rsid w:val="003B4FAC"/>
    <w:rsid w:val="003B6A32"/>
    <w:rsid w:val="003B7328"/>
    <w:rsid w:val="003B74A2"/>
    <w:rsid w:val="003C08EC"/>
    <w:rsid w:val="003C096A"/>
    <w:rsid w:val="003C5D38"/>
    <w:rsid w:val="003C5DC7"/>
    <w:rsid w:val="003C7512"/>
    <w:rsid w:val="003C7592"/>
    <w:rsid w:val="003D06C8"/>
    <w:rsid w:val="003D0D04"/>
    <w:rsid w:val="003D282A"/>
    <w:rsid w:val="003D72C5"/>
    <w:rsid w:val="003E1EED"/>
    <w:rsid w:val="003E27AF"/>
    <w:rsid w:val="003E468E"/>
    <w:rsid w:val="003E5FEB"/>
    <w:rsid w:val="003E6A16"/>
    <w:rsid w:val="003F07AB"/>
    <w:rsid w:val="003F171B"/>
    <w:rsid w:val="003F267C"/>
    <w:rsid w:val="003F2A13"/>
    <w:rsid w:val="003F53C9"/>
    <w:rsid w:val="003F6AEB"/>
    <w:rsid w:val="003F7435"/>
    <w:rsid w:val="00400427"/>
    <w:rsid w:val="0041733A"/>
    <w:rsid w:val="00423A79"/>
    <w:rsid w:val="00424CCB"/>
    <w:rsid w:val="00431B78"/>
    <w:rsid w:val="0043358B"/>
    <w:rsid w:val="004337EE"/>
    <w:rsid w:val="00436426"/>
    <w:rsid w:val="00436E8E"/>
    <w:rsid w:val="0044021A"/>
    <w:rsid w:val="00440867"/>
    <w:rsid w:val="00441EBE"/>
    <w:rsid w:val="004431F9"/>
    <w:rsid w:val="00443305"/>
    <w:rsid w:val="00444350"/>
    <w:rsid w:val="004455C4"/>
    <w:rsid w:val="00447E12"/>
    <w:rsid w:val="00462CAF"/>
    <w:rsid w:val="00465A30"/>
    <w:rsid w:val="00466F18"/>
    <w:rsid w:val="00470449"/>
    <w:rsid w:val="00470ED4"/>
    <w:rsid w:val="00471E3C"/>
    <w:rsid w:val="00472BDD"/>
    <w:rsid w:val="00472D39"/>
    <w:rsid w:val="004739C4"/>
    <w:rsid w:val="004743E6"/>
    <w:rsid w:val="00475549"/>
    <w:rsid w:val="00476E70"/>
    <w:rsid w:val="004824EC"/>
    <w:rsid w:val="004861C8"/>
    <w:rsid w:val="00490DEE"/>
    <w:rsid w:val="00490E1F"/>
    <w:rsid w:val="0049460E"/>
    <w:rsid w:val="004952CD"/>
    <w:rsid w:val="004956EF"/>
    <w:rsid w:val="00497232"/>
    <w:rsid w:val="004A3800"/>
    <w:rsid w:val="004A65F6"/>
    <w:rsid w:val="004A7A19"/>
    <w:rsid w:val="004B0680"/>
    <w:rsid w:val="004B5568"/>
    <w:rsid w:val="004B6A36"/>
    <w:rsid w:val="004B6AD4"/>
    <w:rsid w:val="004C2C09"/>
    <w:rsid w:val="004D14E5"/>
    <w:rsid w:val="004D1CDC"/>
    <w:rsid w:val="004D523A"/>
    <w:rsid w:val="004E5812"/>
    <w:rsid w:val="004E63D2"/>
    <w:rsid w:val="004E66B2"/>
    <w:rsid w:val="004E7982"/>
    <w:rsid w:val="004E7E3C"/>
    <w:rsid w:val="004F0518"/>
    <w:rsid w:val="004F110D"/>
    <w:rsid w:val="004F27BD"/>
    <w:rsid w:val="004F45D6"/>
    <w:rsid w:val="004F6F28"/>
    <w:rsid w:val="004F733A"/>
    <w:rsid w:val="004F7F20"/>
    <w:rsid w:val="005025FB"/>
    <w:rsid w:val="005032F6"/>
    <w:rsid w:val="0050485A"/>
    <w:rsid w:val="00505187"/>
    <w:rsid w:val="00506723"/>
    <w:rsid w:val="00512025"/>
    <w:rsid w:val="00512BC3"/>
    <w:rsid w:val="005174E8"/>
    <w:rsid w:val="00517518"/>
    <w:rsid w:val="005175AE"/>
    <w:rsid w:val="0052045A"/>
    <w:rsid w:val="0052401D"/>
    <w:rsid w:val="005270D8"/>
    <w:rsid w:val="005279A3"/>
    <w:rsid w:val="00531A20"/>
    <w:rsid w:val="0053287D"/>
    <w:rsid w:val="005334DC"/>
    <w:rsid w:val="00535C30"/>
    <w:rsid w:val="00536B8B"/>
    <w:rsid w:val="00537AA7"/>
    <w:rsid w:val="005452D6"/>
    <w:rsid w:val="00560649"/>
    <w:rsid w:val="00565295"/>
    <w:rsid w:val="00574745"/>
    <w:rsid w:val="0057632E"/>
    <w:rsid w:val="005764B1"/>
    <w:rsid w:val="00576ECB"/>
    <w:rsid w:val="005859CF"/>
    <w:rsid w:val="00591EE8"/>
    <w:rsid w:val="00594350"/>
    <w:rsid w:val="0059653B"/>
    <w:rsid w:val="00596B4F"/>
    <w:rsid w:val="005A1893"/>
    <w:rsid w:val="005A1B48"/>
    <w:rsid w:val="005A7F02"/>
    <w:rsid w:val="005B05F9"/>
    <w:rsid w:val="005B06EB"/>
    <w:rsid w:val="005B269A"/>
    <w:rsid w:val="005B30C7"/>
    <w:rsid w:val="005B343C"/>
    <w:rsid w:val="005B3488"/>
    <w:rsid w:val="005B491B"/>
    <w:rsid w:val="005C05DD"/>
    <w:rsid w:val="005C2FD7"/>
    <w:rsid w:val="005C441D"/>
    <w:rsid w:val="005C5DAC"/>
    <w:rsid w:val="005D227F"/>
    <w:rsid w:val="005D2489"/>
    <w:rsid w:val="005D2DFC"/>
    <w:rsid w:val="005D33A8"/>
    <w:rsid w:val="005D3C8A"/>
    <w:rsid w:val="005D6A43"/>
    <w:rsid w:val="005D7E43"/>
    <w:rsid w:val="005E4A9B"/>
    <w:rsid w:val="005E77CF"/>
    <w:rsid w:val="005F0CE0"/>
    <w:rsid w:val="005F0EFC"/>
    <w:rsid w:val="005F40B5"/>
    <w:rsid w:val="005F5093"/>
    <w:rsid w:val="005F5C1C"/>
    <w:rsid w:val="006000A1"/>
    <w:rsid w:val="006028C1"/>
    <w:rsid w:val="006042CF"/>
    <w:rsid w:val="0061036C"/>
    <w:rsid w:val="00613F5C"/>
    <w:rsid w:val="006147A7"/>
    <w:rsid w:val="00615CBB"/>
    <w:rsid w:val="006162DD"/>
    <w:rsid w:val="00620944"/>
    <w:rsid w:val="00620F8D"/>
    <w:rsid w:val="006254C1"/>
    <w:rsid w:val="0063031E"/>
    <w:rsid w:val="00632527"/>
    <w:rsid w:val="006335F6"/>
    <w:rsid w:val="00636CD6"/>
    <w:rsid w:val="00637540"/>
    <w:rsid w:val="006415BA"/>
    <w:rsid w:val="0064194B"/>
    <w:rsid w:val="00645A47"/>
    <w:rsid w:val="00653438"/>
    <w:rsid w:val="006538E1"/>
    <w:rsid w:val="006540BF"/>
    <w:rsid w:val="0065443F"/>
    <w:rsid w:val="00655A02"/>
    <w:rsid w:val="00656631"/>
    <w:rsid w:val="00663405"/>
    <w:rsid w:val="006723BB"/>
    <w:rsid w:val="00680DB0"/>
    <w:rsid w:val="00684351"/>
    <w:rsid w:val="0068705D"/>
    <w:rsid w:val="00690258"/>
    <w:rsid w:val="00693C95"/>
    <w:rsid w:val="00697553"/>
    <w:rsid w:val="006978A1"/>
    <w:rsid w:val="006A2DF8"/>
    <w:rsid w:val="006A38D9"/>
    <w:rsid w:val="006A4667"/>
    <w:rsid w:val="006A5C35"/>
    <w:rsid w:val="006A6FCE"/>
    <w:rsid w:val="006A71C8"/>
    <w:rsid w:val="006B0B98"/>
    <w:rsid w:val="006B18AB"/>
    <w:rsid w:val="006B1E27"/>
    <w:rsid w:val="006B2E9B"/>
    <w:rsid w:val="006B4356"/>
    <w:rsid w:val="006B6930"/>
    <w:rsid w:val="006C3D3C"/>
    <w:rsid w:val="006C50CB"/>
    <w:rsid w:val="006C5B6F"/>
    <w:rsid w:val="006C75AB"/>
    <w:rsid w:val="006D37A8"/>
    <w:rsid w:val="006D37CC"/>
    <w:rsid w:val="006D41EE"/>
    <w:rsid w:val="006D4DDF"/>
    <w:rsid w:val="006D5209"/>
    <w:rsid w:val="006D6E75"/>
    <w:rsid w:val="006E3F71"/>
    <w:rsid w:val="006E5DB7"/>
    <w:rsid w:val="006E63C5"/>
    <w:rsid w:val="006E6CD2"/>
    <w:rsid w:val="006F4851"/>
    <w:rsid w:val="00700798"/>
    <w:rsid w:val="00702F55"/>
    <w:rsid w:val="007035A5"/>
    <w:rsid w:val="007042AC"/>
    <w:rsid w:val="00704A63"/>
    <w:rsid w:val="007128A9"/>
    <w:rsid w:val="00715C9D"/>
    <w:rsid w:val="007174B6"/>
    <w:rsid w:val="0072020C"/>
    <w:rsid w:val="007238A1"/>
    <w:rsid w:val="00724ACE"/>
    <w:rsid w:val="00725571"/>
    <w:rsid w:val="00730F33"/>
    <w:rsid w:val="007315AD"/>
    <w:rsid w:val="00735CB5"/>
    <w:rsid w:val="00746922"/>
    <w:rsid w:val="007502BA"/>
    <w:rsid w:val="007504FA"/>
    <w:rsid w:val="00751AEF"/>
    <w:rsid w:val="007521CB"/>
    <w:rsid w:val="007536F8"/>
    <w:rsid w:val="00754FBB"/>
    <w:rsid w:val="00756F3B"/>
    <w:rsid w:val="00760AAE"/>
    <w:rsid w:val="00761E51"/>
    <w:rsid w:val="007641D4"/>
    <w:rsid w:val="00764AEC"/>
    <w:rsid w:val="00766859"/>
    <w:rsid w:val="00770422"/>
    <w:rsid w:val="00773B0D"/>
    <w:rsid w:val="00773B36"/>
    <w:rsid w:val="00773EF6"/>
    <w:rsid w:val="007757D2"/>
    <w:rsid w:val="007778B6"/>
    <w:rsid w:val="00780802"/>
    <w:rsid w:val="0078164A"/>
    <w:rsid w:val="0078248B"/>
    <w:rsid w:val="00782784"/>
    <w:rsid w:val="007855A4"/>
    <w:rsid w:val="00785C05"/>
    <w:rsid w:val="007923A7"/>
    <w:rsid w:val="007926D2"/>
    <w:rsid w:val="007A393C"/>
    <w:rsid w:val="007A4CC2"/>
    <w:rsid w:val="007A7507"/>
    <w:rsid w:val="007A7E77"/>
    <w:rsid w:val="007B0292"/>
    <w:rsid w:val="007B3AD7"/>
    <w:rsid w:val="007B5A4B"/>
    <w:rsid w:val="007B75F0"/>
    <w:rsid w:val="007C11B6"/>
    <w:rsid w:val="007C4B60"/>
    <w:rsid w:val="007C51A7"/>
    <w:rsid w:val="007C5304"/>
    <w:rsid w:val="007D2145"/>
    <w:rsid w:val="007D245A"/>
    <w:rsid w:val="007D7C15"/>
    <w:rsid w:val="007E3165"/>
    <w:rsid w:val="007F076B"/>
    <w:rsid w:val="007F42D3"/>
    <w:rsid w:val="007F7637"/>
    <w:rsid w:val="007F78F2"/>
    <w:rsid w:val="008027FA"/>
    <w:rsid w:val="00806938"/>
    <w:rsid w:val="00807200"/>
    <w:rsid w:val="008076C0"/>
    <w:rsid w:val="008109DD"/>
    <w:rsid w:val="008110AC"/>
    <w:rsid w:val="008113B5"/>
    <w:rsid w:val="008115E5"/>
    <w:rsid w:val="00811867"/>
    <w:rsid w:val="0081325E"/>
    <w:rsid w:val="00813451"/>
    <w:rsid w:val="00815CB1"/>
    <w:rsid w:val="00816A4D"/>
    <w:rsid w:val="0082029C"/>
    <w:rsid w:val="00823348"/>
    <w:rsid w:val="00825E86"/>
    <w:rsid w:val="00827553"/>
    <w:rsid w:val="0082776C"/>
    <w:rsid w:val="0083095D"/>
    <w:rsid w:val="00831F5B"/>
    <w:rsid w:val="00834CF5"/>
    <w:rsid w:val="0083678C"/>
    <w:rsid w:val="00840916"/>
    <w:rsid w:val="008452F8"/>
    <w:rsid w:val="00846E3B"/>
    <w:rsid w:val="00847FBB"/>
    <w:rsid w:val="008562CD"/>
    <w:rsid w:val="00857735"/>
    <w:rsid w:val="00857A35"/>
    <w:rsid w:val="00857AE1"/>
    <w:rsid w:val="00860F81"/>
    <w:rsid w:val="008629E9"/>
    <w:rsid w:val="008659F8"/>
    <w:rsid w:val="00866845"/>
    <w:rsid w:val="008702CD"/>
    <w:rsid w:val="00870627"/>
    <w:rsid w:val="0087141C"/>
    <w:rsid w:val="0087159A"/>
    <w:rsid w:val="00872304"/>
    <w:rsid w:val="0087317F"/>
    <w:rsid w:val="0087342D"/>
    <w:rsid w:val="00874025"/>
    <w:rsid w:val="0087427B"/>
    <w:rsid w:val="00874881"/>
    <w:rsid w:val="008758C0"/>
    <w:rsid w:val="00876158"/>
    <w:rsid w:val="00880644"/>
    <w:rsid w:val="00880E9B"/>
    <w:rsid w:val="00895396"/>
    <w:rsid w:val="00897A6B"/>
    <w:rsid w:val="008A0081"/>
    <w:rsid w:val="008A0702"/>
    <w:rsid w:val="008A2CEA"/>
    <w:rsid w:val="008A35A3"/>
    <w:rsid w:val="008A52A0"/>
    <w:rsid w:val="008B35FA"/>
    <w:rsid w:val="008B58B6"/>
    <w:rsid w:val="008B6AEA"/>
    <w:rsid w:val="008B6E42"/>
    <w:rsid w:val="008C4803"/>
    <w:rsid w:val="008D16B2"/>
    <w:rsid w:val="008D4DC8"/>
    <w:rsid w:val="008D4E2C"/>
    <w:rsid w:val="008D61F2"/>
    <w:rsid w:val="008D76F8"/>
    <w:rsid w:val="008E30D1"/>
    <w:rsid w:val="008E566D"/>
    <w:rsid w:val="008E5E47"/>
    <w:rsid w:val="008E75FD"/>
    <w:rsid w:val="008F656F"/>
    <w:rsid w:val="008F758C"/>
    <w:rsid w:val="008F7F69"/>
    <w:rsid w:val="00900E0F"/>
    <w:rsid w:val="00901506"/>
    <w:rsid w:val="00905BD4"/>
    <w:rsid w:val="00915F58"/>
    <w:rsid w:val="00916925"/>
    <w:rsid w:val="009169C9"/>
    <w:rsid w:val="00921A28"/>
    <w:rsid w:val="00922321"/>
    <w:rsid w:val="0093173B"/>
    <w:rsid w:val="0093189E"/>
    <w:rsid w:val="0093276A"/>
    <w:rsid w:val="009351B0"/>
    <w:rsid w:val="009353D9"/>
    <w:rsid w:val="009358BD"/>
    <w:rsid w:val="00935B3C"/>
    <w:rsid w:val="00937065"/>
    <w:rsid w:val="009379DF"/>
    <w:rsid w:val="00937C7E"/>
    <w:rsid w:val="00937E44"/>
    <w:rsid w:val="00937E66"/>
    <w:rsid w:val="0094102F"/>
    <w:rsid w:val="00942E8A"/>
    <w:rsid w:val="00946340"/>
    <w:rsid w:val="0095080A"/>
    <w:rsid w:val="00951218"/>
    <w:rsid w:val="00953E02"/>
    <w:rsid w:val="00956EDA"/>
    <w:rsid w:val="009578B1"/>
    <w:rsid w:val="00957CF9"/>
    <w:rsid w:val="009606A1"/>
    <w:rsid w:val="009609C8"/>
    <w:rsid w:val="00960A6D"/>
    <w:rsid w:val="0096137D"/>
    <w:rsid w:val="009626A4"/>
    <w:rsid w:val="0096276B"/>
    <w:rsid w:val="00963F7D"/>
    <w:rsid w:val="009651E9"/>
    <w:rsid w:val="00966981"/>
    <w:rsid w:val="00972633"/>
    <w:rsid w:val="00975C9F"/>
    <w:rsid w:val="00975E91"/>
    <w:rsid w:val="00975EFA"/>
    <w:rsid w:val="0097622C"/>
    <w:rsid w:val="0097717F"/>
    <w:rsid w:val="009808C6"/>
    <w:rsid w:val="00980D18"/>
    <w:rsid w:val="00986039"/>
    <w:rsid w:val="00986AFB"/>
    <w:rsid w:val="0098736D"/>
    <w:rsid w:val="00987AD4"/>
    <w:rsid w:val="00987BB2"/>
    <w:rsid w:val="00990A5E"/>
    <w:rsid w:val="009915C5"/>
    <w:rsid w:val="00992DC1"/>
    <w:rsid w:val="00992E72"/>
    <w:rsid w:val="00995863"/>
    <w:rsid w:val="00997DC3"/>
    <w:rsid w:val="00997F52"/>
    <w:rsid w:val="00997FBE"/>
    <w:rsid w:val="009A0254"/>
    <w:rsid w:val="009A0270"/>
    <w:rsid w:val="009A6659"/>
    <w:rsid w:val="009A7E31"/>
    <w:rsid w:val="009B02A6"/>
    <w:rsid w:val="009B336F"/>
    <w:rsid w:val="009B77F6"/>
    <w:rsid w:val="009C0426"/>
    <w:rsid w:val="009C2616"/>
    <w:rsid w:val="009C6E1F"/>
    <w:rsid w:val="009C70E5"/>
    <w:rsid w:val="009D10B2"/>
    <w:rsid w:val="009D24E2"/>
    <w:rsid w:val="009D2CC5"/>
    <w:rsid w:val="009D78DA"/>
    <w:rsid w:val="009D7E3D"/>
    <w:rsid w:val="009E0A4F"/>
    <w:rsid w:val="009E0D8A"/>
    <w:rsid w:val="009E23F9"/>
    <w:rsid w:val="009E50D7"/>
    <w:rsid w:val="009E5376"/>
    <w:rsid w:val="009F0C4D"/>
    <w:rsid w:val="009F6C07"/>
    <w:rsid w:val="009F7304"/>
    <w:rsid w:val="00A002D5"/>
    <w:rsid w:val="00A00556"/>
    <w:rsid w:val="00A013CF"/>
    <w:rsid w:val="00A01F03"/>
    <w:rsid w:val="00A0574F"/>
    <w:rsid w:val="00A0785D"/>
    <w:rsid w:val="00A11C31"/>
    <w:rsid w:val="00A11F02"/>
    <w:rsid w:val="00A13028"/>
    <w:rsid w:val="00A175F0"/>
    <w:rsid w:val="00A20679"/>
    <w:rsid w:val="00A23858"/>
    <w:rsid w:val="00A2658B"/>
    <w:rsid w:val="00A26D5E"/>
    <w:rsid w:val="00A30577"/>
    <w:rsid w:val="00A306D6"/>
    <w:rsid w:val="00A3096C"/>
    <w:rsid w:val="00A355B7"/>
    <w:rsid w:val="00A36535"/>
    <w:rsid w:val="00A36B58"/>
    <w:rsid w:val="00A36FFB"/>
    <w:rsid w:val="00A37149"/>
    <w:rsid w:val="00A374C9"/>
    <w:rsid w:val="00A4174E"/>
    <w:rsid w:val="00A42AD2"/>
    <w:rsid w:val="00A43C15"/>
    <w:rsid w:val="00A4521A"/>
    <w:rsid w:val="00A45BC8"/>
    <w:rsid w:val="00A5365E"/>
    <w:rsid w:val="00A55A42"/>
    <w:rsid w:val="00A56468"/>
    <w:rsid w:val="00A57490"/>
    <w:rsid w:val="00A574B1"/>
    <w:rsid w:val="00A6012A"/>
    <w:rsid w:val="00A6099E"/>
    <w:rsid w:val="00A62461"/>
    <w:rsid w:val="00A6362E"/>
    <w:rsid w:val="00A63911"/>
    <w:rsid w:val="00A67CC9"/>
    <w:rsid w:val="00A753B5"/>
    <w:rsid w:val="00A7578B"/>
    <w:rsid w:val="00A82022"/>
    <w:rsid w:val="00A82506"/>
    <w:rsid w:val="00A91296"/>
    <w:rsid w:val="00A92377"/>
    <w:rsid w:val="00A92B8A"/>
    <w:rsid w:val="00A92FC1"/>
    <w:rsid w:val="00A92FFA"/>
    <w:rsid w:val="00A94D86"/>
    <w:rsid w:val="00A95BDC"/>
    <w:rsid w:val="00AA2334"/>
    <w:rsid w:val="00AA5774"/>
    <w:rsid w:val="00AB2F8A"/>
    <w:rsid w:val="00AB426E"/>
    <w:rsid w:val="00AB55CE"/>
    <w:rsid w:val="00AB5E17"/>
    <w:rsid w:val="00AC0DDC"/>
    <w:rsid w:val="00AC14E0"/>
    <w:rsid w:val="00AC1A8F"/>
    <w:rsid w:val="00AC366C"/>
    <w:rsid w:val="00AC66CC"/>
    <w:rsid w:val="00AC686E"/>
    <w:rsid w:val="00AC6958"/>
    <w:rsid w:val="00AD0346"/>
    <w:rsid w:val="00AD409A"/>
    <w:rsid w:val="00AD4225"/>
    <w:rsid w:val="00AD6A90"/>
    <w:rsid w:val="00AE0522"/>
    <w:rsid w:val="00AE137C"/>
    <w:rsid w:val="00AE27C6"/>
    <w:rsid w:val="00AE5E8D"/>
    <w:rsid w:val="00AE6C69"/>
    <w:rsid w:val="00AE7690"/>
    <w:rsid w:val="00AF20C4"/>
    <w:rsid w:val="00AF3685"/>
    <w:rsid w:val="00AF4A6D"/>
    <w:rsid w:val="00B00AA4"/>
    <w:rsid w:val="00B018C9"/>
    <w:rsid w:val="00B02E78"/>
    <w:rsid w:val="00B0330E"/>
    <w:rsid w:val="00B03EF6"/>
    <w:rsid w:val="00B06602"/>
    <w:rsid w:val="00B06B68"/>
    <w:rsid w:val="00B07DFA"/>
    <w:rsid w:val="00B11497"/>
    <w:rsid w:val="00B125E9"/>
    <w:rsid w:val="00B14BF6"/>
    <w:rsid w:val="00B23E45"/>
    <w:rsid w:val="00B302AE"/>
    <w:rsid w:val="00B3136D"/>
    <w:rsid w:val="00B320E5"/>
    <w:rsid w:val="00B34EEB"/>
    <w:rsid w:val="00B36BCC"/>
    <w:rsid w:val="00B36C4F"/>
    <w:rsid w:val="00B4097E"/>
    <w:rsid w:val="00B426D8"/>
    <w:rsid w:val="00B4706D"/>
    <w:rsid w:val="00B47743"/>
    <w:rsid w:val="00B50B9B"/>
    <w:rsid w:val="00B51AEE"/>
    <w:rsid w:val="00B5297C"/>
    <w:rsid w:val="00B66E28"/>
    <w:rsid w:val="00B71B60"/>
    <w:rsid w:val="00B72432"/>
    <w:rsid w:val="00B739C9"/>
    <w:rsid w:val="00B75A66"/>
    <w:rsid w:val="00B76B47"/>
    <w:rsid w:val="00B76D5F"/>
    <w:rsid w:val="00B801FA"/>
    <w:rsid w:val="00B816AD"/>
    <w:rsid w:val="00B82ED9"/>
    <w:rsid w:val="00B86350"/>
    <w:rsid w:val="00B87F9D"/>
    <w:rsid w:val="00B913A0"/>
    <w:rsid w:val="00B932CD"/>
    <w:rsid w:val="00B93D63"/>
    <w:rsid w:val="00B941BC"/>
    <w:rsid w:val="00B94CDF"/>
    <w:rsid w:val="00B95D0F"/>
    <w:rsid w:val="00B96E3D"/>
    <w:rsid w:val="00BA02A5"/>
    <w:rsid w:val="00BA20A9"/>
    <w:rsid w:val="00BA5268"/>
    <w:rsid w:val="00BA610A"/>
    <w:rsid w:val="00BA7482"/>
    <w:rsid w:val="00BB0A53"/>
    <w:rsid w:val="00BB4E34"/>
    <w:rsid w:val="00BB5B85"/>
    <w:rsid w:val="00BB6A43"/>
    <w:rsid w:val="00BB6ACF"/>
    <w:rsid w:val="00BB6E9A"/>
    <w:rsid w:val="00BC064C"/>
    <w:rsid w:val="00BC10A4"/>
    <w:rsid w:val="00BC12F7"/>
    <w:rsid w:val="00BC16F0"/>
    <w:rsid w:val="00BC24DC"/>
    <w:rsid w:val="00BC303E"/>
    <w:rsid w:val="00BC352F"/>
    <w:rsid w:val="00BC3A0F"/>
    <w:rsid w:val="00BC4557"/>
    <w:rsid w:val="00BC79DB"/>
    <w:rsid w:val="00BD0746"/>
    <w:rsid w:val="00BD1E26"/>
    <w:rsid w:val="00BD57EE"/>
    <w:rsid w:val="00BD5C6B"/>
    <w:rsid w:val="00BD6BFE"/>
    <w:rsid w:val="00BE26E7"/>
    <w:rsid w:val="00BE2EA7"/>
    <w:rsid w:val="00BE4CF0"/>
    <w:rsid w:val="00BE5733"/>
    <w:rsid w:val="00BE6F79"/>
    <w:rsid w:val="00BF1B68"/>
    <w:rsid w:val="00BF3B92"/>
    <w:rsid w:val="00BF401E"/>
    <w:rsid w:val="00BF712D"/>
    <w:rsid w:val="00C07949"/>
    <w:rsid w:val="00C1179A"/>
    <w:rsid w:val="00C13571"/>
    <w:rsid w:val="00C137CE"/>
    <w:rsid w:val="00C157F7"/>
    <w:rsid w:val="00C1692F"/>
    <w:rsid w:val="00C17772"/>
    <w:rsid w:val="00C22388"/>
    <w:rsid w:val="00C2406C"/>
    <w:rsid w:val="00C2444D"/>
    <w:rsid w:val="00C26641"/>
    <w:rsid w:val="00C274C4"/>
    <w:rsid w:val="00C27D54"/>
    <w:rsid w:val="00C309B1"/>
    <w:rsid w:val="00C32144"/>
    <w:rsid w:val="00C32F77"/>
    <w:rsid w:val="00C3431A"/>
    <w:rsid w:val="00C354F5"/>
    <w:rsid w:val="00C35808"/>
    <w:rsid w:val="00C36EB3"/>
    <w:rsid w:val="00C40B18"/>
    <w:rsid w:val="00C416F7"/>
    <w:rsid w:val="00C43923"/>
    <w:rsid w:val="00C43AB9"/>
    <w:rsid w:val="00C43F8A"/>
    <w:rsid w:val="00C44D70"/>
    <w:rsid w:val="00C44E92"/>
    <w:rsid w:val="00C450D1"/>
    <w:rsid w:val="00C45876"/>
    <w:rsid w:val="00C47A8A"/>
    <w:rsid w:val="00C54C91"/>
    <w:rsid w:val="00C55AE5"/>
    <w:rsid w:val="00C55F47"/>
    <w:rsid w:val="00C570B5"/>
    <w:rsid w:val="00C57CA5"/>
    <w:rsid w:val="00C60757"/>
    <w:rsid w:val="00C61420"/>
    <w:rsid w:val="00C633F3"/>
    <w:rsid w:val="00C63675"/>
    <w:rsid w:val="00C6383B"/>
    <w:rsid w:val="00C65ACF"/>
    <w:rsid w:val="00C67025"/>
    <w:rsid w:val="00C71AC7"/>
    <w:rsid w:val="00C72ABB"/>
    <w:rsid w:val="00C73A8C"/>
    <w:rsid w:val="00C75CFC"/>
    <w:rsid w:val="00C77829"/>
    <w:rsid w:val="00C80EA9"/>
    <w:rsid w:val="00C86B19"/>
    <w:rsid w:val="00C933A0"/>
    <w:rsid w:val="00C93DCD"/>
    <w:rsid w:val="00C94E78"/>
    <w:rsid w:val="00CA19C2"/>
    <w:rsid w:val="00CA37C7"/>
    <w:rsid w:val="00CA3DDD"/>
    <w:rsid w:val="00CA52A0"/>
    <w:rsid w:val="00CA75D5"/>
    <w:rsid w:val="00CB253A"/>
    <w:rsid w:val="00CB5677"/>
    <w:rsid w:val="00CC182F"/>
    <w:rsid w:val="00CC2D89"/>
    <w:rsid w:val="00CC39AB"/>
    <w:rsid w:val="00CC5469"/>
    <w:rsid w:val="00CC6180"/>
    <w:rsid w:val="00CC6962"/>
    <w:rsid w:val="00CC74F7"/>
    <w:rsid w:val="00CC76FD"/>
    <w:rsid w:val="00CD22DC"/>
    <w:rsid w:val="00CD26F3"/>
    <w:rsid w:val="00CE13CD"/>
    <w:rsid w:val="00CE2113"/>
    <w:rsid w:val="00CE4422"/>
    <w:rsid w:val="00CE6900"/>
    <w:rsid w:val="00CE769C"/>
    <w:rsid w:val="00CE76C6"/>
    <w:rsid w:val="00CF25F1"/>
    <w:rsid w:val="00CF42F5"/>
    <w:rsid w:val="00CF7810"/>
    <w:rsid w:val="00D0363E"/>
    <w:rsid w:val="00D1245C"/>
    <w:rsid w:val="00D1257A"/>
    <w:rsid w:val="00D15EAC"/>
    <w:rsid w:val="00D1678F"/>
    <w:rsid w:val="00D16F55"/>
    <w:rsid w:val="00D17EFA"/>
    <w:rsid w:val="00D200E3"/>
    <w:rsid w:val="00D21F11"/>
    <w:rsid w:val="00D221C9"/>
    <w:rsid w:val="00D23D31"/>
    <w:rsid w:val="00D248C4"/>
    <w:rsid w:val="00D32F23"/>
    <w:rsid w:val="00D330CC"/>
    <w:rsid w:val="00D33218"/>
    <w:rsid w:val="00D363DB"/>
    <w:rsid w:val="00D41BFA"/>
    <w:rsid w:val="00D43155"/>
    <w:rsid w:val="00D51F25"/>
    <w:rsid w:val="00D52C61"/>
    <w:rsid w:val="00D533B5"/>
    <w:rsid w:val="00D553E6"/>
    <w:rsid w:val="00D56B0E"/>
    <w:rsid w:val="00D574EA"/>
    <w:rsid w:val="00D57812"/>
    <w:rsid w:val="00D61172"/>
    <w:rsid w:val="00D62B44"/>
    <w:rsid w:val="00D64A7F"/>
    <w:rsid w:val="00D65C3F"/>
    <w:rsid w:val="00D66298"/>
    <w:rsid w:val="00D66B7A"/>
    <w:rsid w:val="00D67903"/>
    <w:rsid w:val="00D74824"/>
    <w:rsid w:val="00D81415"/>
    <w:rsid w:val="00D817D6"/>
    <w:rsid w:val="00D83EEE"/>
    <w:rsid w:val="00D90277"/>
    <w:rsid w:val="00D908F3"/>
    <w:rsid w:val="00D91A9E"/>
    <w:rsid w:val="00DA1A29"/>
    <w:rsid w:val="00DA1AD4"/>
    <w:rsid w:val="00DA2698"/>
    <w:rsid w:val="00DA382E"/>
    <w:rsid w:val="00DB0BA7"/>
    <w:rsid w:val="00DB5FE0"/>
    <w:rsid w:val="00DB7905"/>
    <w:rsid w:val="00DC01F3"/>
    <w:rsid w:val="00DC3098"/>
    <w:rsid w:val="00DD2027"/>
    <w:rsid w:val="00DD66EE"/>
    <w:rsid w:val="00DE0A23"/>
    <w:rsid w:val="00DE2936"/>
    <w:rsid w:val="00DE2AAC"/>
    <w:rsid w:val="00DE3D95"/>
    <w:rsid w:val="00DE4656"/>
    <w:rsid w:val="00DE66E8"/>
    <w:rsid w:val="00DF529F"/>
    <w:rsid w:val="00E01890"/>
    <w:rsid w:val="00E03BB9"/>
    <w:rsid w:val="00E04408"/>
    <w:rsid w:val="00E128F3"/>
    <w:rsid w:val="00E12F71"/>
    <w:rsid w:val="00E149FA"/>
    <w:rsid w:val="00E2192D"/>
    <w:rsid w:val="00E24C90"/>
    <w:rsid w:val="00E25890"/>
    <w:rsid w:val="00E25E1F"/>
    <w:rsid w:val="00E268A5"/>
    <w:rsid w:val="00E309A5"/>
    <w:rsid w:val="00E33CF5"/>
    <w:rsid w:val="00E3402E"/>
    <w:rsid w:val="00E37173"/>
    <w:rsid w:val="00E42214"/>
    <w:rsid w:val="00E43114"/>
    <w:rsid w:val="00E4320B"/>
    <w:rsid w:val="00E44157"/>
    <w:rsid w:val="00E448A7"/>
    <w:rsid w:val="00E45A50"/>
    <w:rsid w:val="00E45B2E"/>
    <w:rsid w:val="00E460DC"/>
    <w:rsid w:val="00E46D60"/>
    <w:rsid w:val="00E4798B"/>
    <w:rsid w:val="00E503CA"/>
    <w:rsid w:val="00E51EFD"/>
    <w:rsid w:val="00E51FEB"/>
    <w:rsid w:val="00E52A5E"/>
    <w:rsid w:val="00E53963"/>
    <w:rsid w:val="00E5560A"/>
    <w:rsid w:val="00E566BB"/>
    <w:rsid w:val="00E57458"/>
    <w:rsid w:val="00E60BF7"/>
    <w:rsid w:val="00E618B0"/>
    <w:rsid w:val="00E62855"/>
    <w:rsid w:val="00E653B7"/>
    <w:rsid w:val="00E66AC2"/>
    <w:rsid w:val="00E73581"/>
    <w:rsid w:val="00E73D75"/>
    <w:rsid w:val="00E80782"/>
    <w:rsid w:val="00E81B75"/>
    <w:rsid w:val="00E824BC"/>
    <w:rsid w:val="00E843D7"/>
    <w:rsid w:val="00E84E08"/>
    <w:rsid w:val="00E85C82"/>
    <w:rsid w:val="00E867EC"/>
    <w:rsid w:val="00E87770"/>
    <w:rsid w:val="00E91B8A"/>
    <w:rsid w:val="00E91F8B"/>
    <w:rsid w:val="00E935AE"/>
    <w:rsid w:val="00E94D0D"/>
    <w:rsid w:val="00E95747"/>
    <w:rsid w:val="00E95824"/>
    <w:rsid w:val="00E958CF"/>
    <w:rsid w:val="00E964A3"/>
    <w:rsid w:val="00E97B0F"/>
    <w:rsid w:val="00EA0221"/>
    <w:rsid w:val="00EA17BB"/>
    <w:rsid w:val="00EA3D8D"/>
    <w:rsid w:val="00EB2BFC"/>
    <w:rsid w:val="00EB3743"/>
    <w:rsid w:val="00EB4FEB"/>
    <w:rsid w:val="00EB50E4"/>
    <w:rsid w:val="00EB54BC"/>
    <w:rsid w:val="00EB6683"/>
    <w:rsid w:val="00EC26BE"/>
    <w:rsid w:val="00EC6143"/>
    <w:rsid w:val="00ED1ECE"/>
    <w:rsid w:val="00ED4556"/>
    <w:rsid w:val="00EE1784"/>
    <w:rsid w:val="00EE193B"/>
    <w:rsid w:val="00EE1A95"/>
    <w:rsid w:val="00EE226D"/>
    <w:rsid w:val="00EE2CFE"/>
    <w:rsid w:val="00EE7D38"/>
    <w:rsid w:val="00EF0F75"/>
    <w:rsid w:val="00EF5B47"/>
    <w:rsid w:val="00F031B6"/>
    <w:rsid w:val="00F034B8"/>
    <w:rsid w:val="00F0536E"/>
    <w:rsid w:val="00F07944"/>
    <w:rsid w:val="00F07F17"/>
    <w:rsid w:val="00F14356"/>
    <w:rsid w:val="00F15962"/>
    <w:rsid w:val="00F168BF"/>
    <w:rsid w:val="00F16DE8"/>
    <w:rsid w:val="00F21B4F"/>
    <w:rsid w:val="00F2499D"/>
    <w:rsid w:val="00F27449"/>
    <w:rsid w:val="00F35C6E"/>
    <w:rsid w:val="00F35FB7"/>
    <w:rsid w:val="00F40003"/>
    <w:rsid w:val="00F403C9"/>
    <w:rsid w:val="00F40BC1"/>
    <w:rsid w:val="00F40C06"/>
    <w:rsid w:val="00F41127"/>
    <w:rsid w:val="00F42F81"/>
    <w:rsid w:val="00F474DA"/>
    <w:rsid w:val="00F549F5"/>
    <w:rsid w:val="00F6009E"/>
    <w:rsid w:val="00F60DBF"/>
    <w:rsid w:val="00F62696"/>
    <w:rsid w:val="00F6410D"/>
    <w:rsid w:val="00F64927"/>
    <w:rsid w:val="00F731FA"/>
    <w:rsid w:val="00F743D8"/>
    <w:rsid w:val="00F74503"/>
    <w:rsid w:val="00F74882"/>
    <w:rsid w:val="00F81D8E"/>
    <w:rsid w:val="00F82419"/>
    <w:rsid w:val="00F835EA"/>
    <w:rsid w:val="00F86620"/>
    <w:rsid w:val="00F915F5"/>
    <w:rsid w:val="00F91EAD"/>
    <w:rsid w:val="00F9231B"/>
    <w:rsid w:val="00F952F8"/>
    <w:rsid w:val="00F95331"/>
    <w:rsid w:val="00FA2472"/>
    <w:rsid w:val="00FA3B8D"/>
    <w:rsid w:val="00FA453B"/>
    <w:rsid w:val="00FA7760"/>
    <w:rsid w:val="00FB1D25"/>
    <w:rsid w:val="00FB1D30"/>
    <w:rsid w:val="00FB2615"/>
    <w:rsid w:val="00FB5CE4"/>
    <w:rsid w:val="00FB62CA"/>
    <w:rsid w:val="00FB666E"/>
    <w:rsid w:val="00FB6BFF"/>
    <w:rsid w:val="00FC43D7"/>
    <w:rsid w:val="00FC6E7A"/>
    <w:rsid w:val="00FD0ACC"/>
    <w:rsid w:val="00FD2964"/>
    <w:rsid w:val="00FD45CB"/>
    <w:rsid w:val="00FD5A75"/>
    <w:rsid w:val="00FD7299"/>
    <w:rsid w:val="00FE14D1"/>
    <w:rsid w:val="00FE215B"/>
    <w:rsid w:val="00FE4AF4"/>
    <w:rsid w:val="00FE576C"/>
    <w:rsid w:val="00FF1C30"/>
    <w:rsid w:val="00FF358A"/>
    <w:rsid w:val="00FF6DBB"/>
    <w:rsid w:val="00FF776C"/>
    <w:rsid w:val="00FF7895"/>
    <w:rsid w:val="00FF7B8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6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3370">
      <w:bodyDiv w:val="1"/>
      <w:marLeft w:val="0"/>
      <w:marRight w:val="0"/>
      <w:marTop w:val="0"/>
      <w:marBottom w:val="0"/>
      <w:divBdr>
        <w:top w:val="none" w:sz="0" w:space="0" w:color="auto"/>
        <w:left w:val="none" w:sz="0" w:space="0" w:color="auto"/>
        <w:bottom w:val="none" w:sz="0" w:space="0" w:color="auto"/>
        <w:right w:val="none" w:sz="0" w:space="0" w:color="auto"/>
      </w:divBdr>
    </w:div>
    <w:div w:id="88240185">
      <w:bodyDiv w:val="1"/>
      <w:marLeft w:val="0"/>
      <w:marRight w:val="0"/>
      <w:marTop w:val="0"/>
      <w:marBottom w:val="0"/>
      <w:divBdr>
        <w:top w:val="none" w:sz="0" w:space="0" w:color="auto"/>
        <w:left w:val="none" w:sz="0" w:space="0" w:color="auto"/>
        <w:bottom w:val="none" w:sz="0" w:space="0" w:color="auto"/>
        <w:right w:val="none" w:sz="0" w:space="0" w:color="auto"/>
      </w:divBdr>
      <w:divsChild>
        <w:div w:id="828911361">
          <w:marLeft w:val="0"/>
          <w:marRight w:val="0"/>
          <w:marTop w:val="0"/>
          <w:marBottom w:val="0"/>
          <w:divBdr>
            <w:top w:val="none" w:sz="0" w:space="0" w:color="auto"/>
            <w:left w:val="none" w:sz="0" w:space="0" w:color="auto"/>
            <w:bottom w:val="none" w:sz="0" w:space="0" w:color="auto"/>
            <w:right w:val="none" w:sz="0" w:space="0" w:color="auto"/>
          </w:divBdr>
        </w:div>
        <w:div w:id="1276642761">
          <w:marLeft w:val="0"/>
          <w:marRight w:val="0"/>
          <w:marTop w:val="0"/>
          <w:marBottom w:val="0"/>
          <w:divBdr>
            <w:top w:val="none" w:sz="0" w:space="0" w:color="auto"/>
            <w:left w:val="none" w:sz="0" w:space="0" w:color="auto"/>
            <w:bottom w:val="none" w:sz="0" w:space="0" w:color="auto"/>
            <w:right w:val="none" w:sz="0" w:space="0" w:color="auto"/>
          </w:divBdr>
        </w:div>
        <w:div w:id="1964846992">
          <w:marLeft w:val="0"/>
          <w:marRight w:val="0"/>
          <w:marTop w:val="0"/>
          <w:marBottom w:val="0"/>
          <w:divBdr>
            <w:top w:val="none" w:sz="0" w:space="0" w:color="auto"/>
            <w:left w:val="none" w:sz="0" w:space="0" w:color="auto"/>
            <w:bottom w:val="none" w:sz="0" w:space="0" w:color="auto"/>
            <w:right w:val="none" w:sz="0" w:space="0" w:color="auto"/>
          </w:divBdr>
        </w:div>
        <w:div w:id="729891156">
          <w:marLeft w:val="0"/>
          <w:marRight w:val="0"/>
          <w:marTop w:val="0"/>
          <w:marBottom w:val="0"/>
          <w:divBdr>
            <w:top w:val="none" w:sz="0" w:space="0" w:color="auto"/>
            <w:left w:val="none" w:sz="0" w:space="0" w:color="auto"/>
            <w:bottom w:val="none" w:sz="0" w:space="0" w:color="auto"/>
            <w:right w:val="none" w:sz="0" w:space="0" w:color="auto"/>
          </w:divBdr>
        </w:div>
        <w:div w:id="1394818464">
          <w:marLeft w:val="0"/>
          <w:marRight w:val="0"/>
          <w:marTop w:val="0"/>
          <w:marBottom w:val="0"/>
          <w:divBdr>
            <w:top w:val="none" w:sz="0" w:space="0" w:color="auto"/>
            <w:left w:val="none" w:sz="0" w:space="0" w:color="auto"/>
            <w:bottom w:val="none" w:sz="0" w:space="0" w:color="auto"/>
            <w:right w:val="none" w:sz="0" w:space="0" w:color="auto"/>
          </w:divBdr>
        </w:div>
        <w:div w:id="1339237329">
          <w:marLeft w:val="0"/>
          <w:marRight w:val="0"/>
          <w:marTop w:val="0"/>
          <w:marBottom w:val="0"/>
          <w:divBdr>
            <w:top w:val="none" w:sz="0" w:space="0" w:color="auto"/>
            <w:left w:val="none" w:sz="0" w:space="0" w:color="auto"/>
            <w:bottom w:val="none" w:sz="0" w:space="0" w:color="auto"/>
            <w:right w:val="none" w:sz="0" w:space="0" w:color="auto"/>
          </w:divBdr>
        </w:div>
        <w:div w:id="498279731">
          <w:marLeft w:val="0"/>
          <w:marRight w:val="0"/>
          <w:marTop w:val="0"/>
          <w:marBottom w:val="0"/>
          <w:divBdr>
            <w:top w:val="none" w:sz="0" w:space="0" w:color="auto"/>
            <w:left w:val="none" w:sz="0" w:space="0" w:color="auto"/>
            <w:bottom w:val="none" w:sz="0" w:space="0" w:color="auto"/>
            <w:right w:val="none" w:sz="0" w:space="0" w:color="auto"/>
          </w:divBdr>
        </w:div>
        <w:div w:id="629895215">
          <w:marLeft w:val="0"/>
          <w:marRight w:val="0"/>
          <w:marTop w:val="0"/>
          <w:marBottom w:val="0"/>
          <w:divBdr>
            <w:top w:val="none" w:sz="0" w:space="0" w:color="auto"/>
            <w:left w:val="none" w:sz="0" w:space="0" w:color="auto"/>
            <w:bottom w:val="none" w:sz="0" w:space="0" w:color="auto"/>
            <w:right w:val="none" w:sz="0" w:space="0" w:color="auto"/>
          </w:divBdr>
        </w:div>
        <w:div w:id="1506746843">
          <w:marLeft w:val="0"/>
          <w:marRight w:val="0"/>
          <w:marTop w:val="0"/>
          <w:marBottom w:val="0"/>
          <w:divBdr>
            <w:top w:val="none" w:sz="0" w:space="0" w:color="auto"/>
            <w:left w:val="none" w:sz="0" w:space="0" w:color="auto"/>
            <w:bottom w:val="none" w:sz="0" w:space="0" w:color="auto"/>
            <w:right w:val="none" w:sz="0" w:space="0" w:color="auto"/>
          </w:divBdr>
        </w:div>
        <w:div w:id="1767144537">
          <w:marLeft w:val="0"/>
          <w:marRight w:val="0"/>
          <w:marTop w:val="0"/>
          <w:marBottom w:val="0"/>
          <w:divBdr>
            <w:top w:val="none" w:sz="0" w:space="0" w:color="auto"/>
            <w:left w:val="none" w:sz="0" w:space="0" w:color="auto"/>
            <w:bottom w:val="none" w:sz="0" w:space="0" w:color="auto"/>
            <w:right w:val="none" w:sz="0" w:space="0" w:color="auto"/>
          </w:divBdr>
        </w:div>
        <w:div w:id="155418018">
          <w:marLeft w:val="0"/>
          <w:marRight w:val="0"/>
          <w:marTop w:val="0"/>
          <w:marBottom w:val="0"/>
          <w:divBdr>
            <w:top w:val="none" w:sz="0" w:space="0" w:color="auto"/>
            <w:left w:val="none" w:sz="0" w:space="0" w:color="auto"/>
            <w:bottom w:val="none" w:sz="0" w:space="0" w:color="auto"/>
            <w:right w:val="none" w:sz="0" w:space="0" w:color="auto"/>
          </w:divBdr>
        </w:div>
        <w:div w:id="1816750203">
          <w:marLeft w:val="0"/>
          <w:marRight w:val="0"/>
          <w:marTop w:val="0"/>
          <w:marBottom w:val="0"/>
          <w:divBdr>
            <w:top w:val="none" w:sz="0" w:space="0" w:color="auto"/>
            <w:left w:val="none" w:sz="0" w:space="0" w:color="auto"/>
            <w:bottom w:val="none" w:sz="0" w:space="0" w:color="auto"/>
            <w:right w:val="none" w:sz="0" w:space="0" w:color="auto"/>
          </w:divBdr>
        </w:div>
        <w:div w:id="1629816415">
          <w:marLeft w:val="0"/>
          <w:marRight w:val="0"/>
          <w:marTop w:val="0"/>
          <w:marBottom w:val="0"/>
          <w:divBdr>
            <w:top w:val="none" w:sz="0" w:space="0" w:color="auto"/>
            <w:left w:val="none" w:sz="0" w:space="0" w:color="auto"/>
            <w:bottom w:val="none" w:sz="0" w:space="0" w:color="auto"/>
            <w:right w:val="none" w:sz="0" w:space="0" w:color="auto"/>
          </w:divBdr>
        </w:div>
      </w:divsChild>
    </w:div>
    <w:div w:id="153183887">
      <w:bodyDiv w:val="1"/>
      <w:marLeft w:val="0"/>
      <w:marRight w:val="0"/>
      <w:marTop w:val="0"/>
      <w:marBottom w:val="0"/>
      <w:divBdr>
        <w:top w:val="none" w:sz="0" w:space="0" w:color="auto"/>
        <w:left w:val="none" w:sz="0" w:space="0" w:color="auto"/>
        <w:bottom w:val="none" w:sz="0" w:space="0" w:color="auto"/>
        <w:right w:val="none" w:sz="0" w:space="0" w:color="auto"/>
      </w:divBdr>
      <w:divsChild>
        <w:div w:id="870218783">
          <w:marLeft w:val="0"/>
          <w:marRight w:val="0"/>
          <w:marTop w:val="0"/>
          <w:marBottom w:val="0"/>
          <w:divBdr>
            <w:top w:val="none" w:sz="0" w:space="0" w:color="auto"/>
            <w:left w:val="none" w:sz="0" w:space="0" w:color="auto"/>
            <w:bottom w:val="none" w:sz="0" w:space="0" w:color="auto"/>
            <w:right w:val="none" w:sz="0" w:space="0" w:color="auto"/>
          </w:divBdr>
        </w:div>
        <w:div w:id="1586260309">
          <w:marLeft w:val="0"/>
          <w:marRight w:val="0"/>
          <w:marTop w:val="0"/>
          <w:marBottom w:val="0"/>
          <w:divBdr>
            <w:top w:val="none" w:sz="0" w:space="0" w:color="auto"/>
            <w:left w:val="none" w:sz="0" w:space="0" w:color="auto"/>
            <w:bottom w:val="none" w:sz="0" w:space="0" w:color="auto"/>
            <w:right w:val="none" w:sz="0" w:space="0" w:color="auto"/>
          </w:divBdr>
        </w:div>
        <w:div w:id="2094737479">
          <w:marLeft w:val="0"/>
          <w:marRight w:val="0"/>
          <w:marTop w:val="0"/>
          <w:marBottom w:val="0"/>
          <w:divBdr>
            <w:top w:val="none" w:sz="0" w:space="0" w:color="auto"/>
            <w:left w:val="none" w:sz="0" w:space="0" w:color="auto"/>
            <w:bottom w:val="none" w:sz="0" w:space="0" w:color="auto"/>
            <w:right w:val="none" w:sz="0" w:space="0" w:color="auto"/>
          </w:divBdr>
        </w:div>
        <w:div w:id="794175567">
          <w:marLeft w:val="0"/>
          <w:marRight w:val="0"/>
          <w:marTop w:val="0"/>
          <w:marBottom w:val="0"/>
          <w:divBdr>
            <w:top w:val="none" w:sz="0" w:space="0" w:color="auto"/>
            <w:left w:val="none" w:sz="0" w:space="0" w:color="auto"/>
            <w:bottom w:val="none" w:sz="0" w:space="0" w:color="auto"/>
            <w:right w:val="none" w:sz="0" w:space="0" w:color="auto"/>
          </w:divBdr>
        </w:div>
        <w:div w:id="1635333158">
          <w:marLeft w:val="0"/>
          <w:marRight w:val="0"/>
          <w:marTop w:val="0"/>
          <w:marBottom w:val="0"/>
          <w:divBdr>
            <w:top w:val="none" w:sz="0" w:space="0" w:color="auto"/>
            <w:left w:val="none" w:sz="0" w:space="0" w:color="auto"/>
            <w:bottom w:val="none" w:sz="0" w:space="0" w:color="auto"/>
            <w:right w:val="none" w:sz="0" w:space="0" w:color="auto"/>
          </w:divBdr>
        </w:div>
        <w:div w:id="535196614">
          <w:marLeft w:val="0"/>
          <w:marRight w:val="0"/>
          <w:marTop w:val="0"/>
          <w:marBottom w:val="0"/>
          <w:divBdr>
            <w:top w:val="none" w:sz="0" w:space="0" w:color="auto"/>
            <w:left w:val="none" w:sz="0" w:space="0" w:color="auto"/>
            <w:bottom w:val="none" w:sz="0" w:space="0" w:color="auto"/>
            <w:right w:val="none" w:sz="0" w:space="0" w:color="auto"/>
          </w:divBdr>
        </w:div>
        <w:div w:id="267544214">
          <w:marLeft w:val="0"/>
          <w:marRight w:val="0"/>
          <w:marTop w:val="0"/>
          <w:marBottom w:val="0"/>
          <w:divBdr>
            <w:top w:val="none" w:sz="0" w:space="0" w:color="auto"/>
            <w:left w:val="none" w:sz="0" w:space="0" w:color="auto"/>
            <w:bottom w:val="none" w:sz="0" w:space="0" w:color="auto"/>
            <w:right w:val="none" w:sz="0" w:space="0" w:color="auto"/>
          </w:divBdr>
        </w:div>
        <w:div w:id="924338630">
          <w:marLeft w:val="0"/>
          <w:marRight w:val="0"/>
          <w:marTop w:val="0"/>
          <w:marBottom w:val="0"/>
          <w:divBdr>
            <w:top w:val="none" w:sz="0" w:space="0" w:color="auto"/>
            <w:left w:val="none" w:sz="0" w:space="0" w:color="auto"/>
            <w:bottom w:val="none" w:sz="0" w:space="0" w:color="auto"/>
            <w:right w:val="none" w:sz="0" w:space="0" w:color="auto"/>
          </w:divBdr>
        </w:div>
        <w:div w:id="1220900534">
          <w:marLeft w:val="0"/>
          <w:marRight w:val="0"/>
          <w:marTop w:val="0"/>
          <w:marBottom w:val="0"/>
          <w:divBdr>
            <w:top w:val="none" w:sz="0" w:space="0" w:color="auto"/>
            <w:left w:val="none" w:sz="0" w:space="0" w:color="auto"/>
            <w:bottom w:val="none" w:sz="0" w:space="0" w:color="auto"/>
            <w:right w:val="none" w:sz="0" w:space="0" w:color="auto"/>
          </w:divBdr>
        </w:div>
        <w:div w:id="1177033939">
          <w:marLeft w:val="0"/>
          <w:marRight w:val="0"/>
          <w:marTop w:val="0"/>
          <w:marBottom w:val="0"/>
          <w:divBdr>
            <w:top w:val="none" w:sz="0" w:space="0" w:color="auto"/>
            <w:left w:val="none" w:sz="0" w:space="0" w:color="auto"/>
            <w:bottom w:val="none" w:sz="0" w:space="0" w:color="auto"/>
            <w:right w:val="none" w:sz="0" w:space="0" w:color="auto"/>
          </w:divBdr>
        </w:div>
        <w:div w:id="1369378259">
          <w:marLeft w:val="0"/>
          <w:marRight w:val="0"/>
          <w:marTop w:val="0"/>
          <w:marBottom w:val="0"/>
          <w:divBdr>
            <w:top w:val="none" w:sz="0" w:space="0" w:color="auto"/>
            <w:left w:val="none" w:sz="0" w:space="0" w:color="auto"/>
            <w:bottom w:val="none" w:sz="0" w:space="0" w:color="auto"/>
            <w:right w:val="none" w:sz="0" w:space="0" w:color="auto"/>
          </w:divBdr>
        </w:div>
        <w:div w:id="1975670550">
          <w:marLeft w:val="0"/>
          <w:marRight w:val="0"/>
          <w:marTop w:val="0"/>
          <w:marBottom w:val="0"/>
          <w:divBdr>
            <w:top w:val="none" w:sz="0" w:space="0" w:color="auto"/>
            <w:left w:val="none" w:sz="0" w:space="0" w:color="auto"/>
            <w:bottom w:val="none" w:sz="0" w:space="0" w:color="auto"/>
            <w:right w:val="none" w:sz="0" w:space="0" w:color="auto"/>
          </w:divBdr>
        </w:div>
      </w:divsChild>
    </w:div>
    <w:div w:id="203256332">
      <w:bodyDiv w:val="1"/>
      <w:marLeft w:val="0"/>
      <w:marRight w:val="0"/>
      <w:marTop w:val="0"/>
      <w:marBottom w:val="0"/>
      <w:divBdr>
        <w:top w:val="none" w:sz="0" w:space="0" w:color="auto"/>
        <w:left w:val="none" w:sz="0" w:space="0" w:color="auto"/>
        <w:bottom w:val="none" w:sz="0" w:space="0" w:color="auto"/>
        <w:right w:val="none" w:sz="0" w:space="0" w:color="auto"/>
      </w:divBdr>
    </w:div>
    <w:div w:id="316689636">
      <w:bodyDiv w:val="1"/>
      <w:marLeft w:val="0"/>
      <w:marRight w:val="0"/>
      <w:marTop w:val="0"/>
      <w:marBottom w:val="0"/>
      <w:divBdr>
        <w:top w:val="none" w:sz="0" w:space="0" w:color="auto"/>
        <w:left w:val="none" w:sz="0" w:space="0" w:color="auto"/>
        <w:bottom w:val="none" w:sz="0" w:space="0" w:color="auto"/>
        <w:right w:val="none" w:sz="0" w:space="0" w:color="auto"/>
      </w:divBdr>
    </w:div>
    <w:div w:id="335958899">
      <w:bodyDiv w:val="1"/>
      <w:marLeft w:val="0"/>
      <w:marRight w:val="0"/>
      <w:marTop w:val="0"/>
      <w:marBottom w:val="0"/>
      <w:divBdr>
        <w:top w:val="none" w:sz="0" w:space="0" w:color="auto"/>
        <w:left w:val="none" w:sz="0" w:space="0" w:color="auto"/>
        <w:bottom w:val="none" w:sz="0" w:space="0" w:color="auto"/>
        <w:right w:val="none" w:sz="0" w:space="0" w:color="auto"/>
      </w:divBdr>
    </w:div>
    <w:div w:id="369498452">
      <w:bodyDiv w:val="1"/>
      <w:marLeft w:val="0"/>
      <w:marRight w:val="0"/>
      <w:marTop w:val="0"/>
      <w:marBottom w:val="0"/>
      <w:divBdr>
        <w:top w:val="none" w:sz="0" w:space="0" w:color="auto"/>
        <w:left w:val="none" w:sz="0" w:space="0" w:color="auto"/>
        <w:bottom w:val="none" w:sz="0" w:space="0" w:color="auto"/>
        <w:right w:val="none" w:sz="0" w:space="0" w:color="auto"/>
      </w:divBdr>
    </w:div>
    <w:div w:id="450981125">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9">
          <w:marLeft w:val="0"/>
          <w:marRight w:val="0"/>
          <w:marTop w:val="0"/>
          <w:marBottom w:val="0"/>
          <w:divBdr>
            <w:top w:val="none" w:sz="0" w:space="0" w:color="auto"/>
            <w:left w:val="none" w:sz="0" w:space="0" w:color="auto"/>
            <w:bottom w:val="none" w:sz="0" w:space="0" w:color="auto"/>
            <w:right w:val="none" w:sz="0" w:space="0" w:color="auto"/>
          </w:divBdr>
        </w:div>
        <w:div w:id="2115323265">
          <w:marLeft w:val="0"/>
          <w:marRight w:val="0"/>
          <w:marTop w:val="0"/>
          <w:marBottom w:val="0"/>
          <w:divBdr>
            <w:top w:val="none" w:sz="0" w:space="0" w:color="auto"/>
            <w:left w:val="none" w:sz="0" w:space="0" w:color="auto"/>
            <w:bottom w:val="none" w:sz="0" w:space="0" w:color="auto"/>
            <w:right w:val="none" w:sz="0" w:space="0" w:color="auto"/>
          </w:divBdr>
        </w:div>
        <w:div w:id="2110008814">
          <w:marLeft w:val="0"/>
          <w:marRight w:val="0"/>
          <w:marTop w:val="0"/>
          <w:marBottom w:val="0"/>
          <w:divBdr>
            <w:top w:val="none" w:sz="0" w:space="0" w:color="auto"/>
            <w:left w:val="none" w:sz="0" w:space="0" w:color="auto"/>
            <w:bottom w:val="none" w:sz="0" w:space="0" w:color="auto"/>
            <w:right w:val="none" w:sz="0" w:space="0" w:color="auto"/>
          </w:divBdr>
        </w:div>
      </w:divsChild>
    </w:div>
    <w:div w:id="483282265">
      <w:bodyDiv w:val="1"/>
      <w:marLeft w:val="0"/>
      <w:marRight w:val="0"/>
      <w:marTop w:val="0"/>
      <w:marBottom w:val="0"/>
      <w:divBdr>
        <w:top w:val="none" w:sz="0" w:space="0" w:color="auto"/>
        <w:left w:val="none" w:sz="0" w:space="0" w:color="auto"/>
        <w:bottom w:val="none" w:sz="0" w:space="0" w:color="auto"/>
        <w:right w:val="none" w:sz="0" w:space="0" w:color="auto"/>
      </w:divBdr>
    </w:div>
    <w:div w:id="616176530">
      <w:bodyDiv w:val="1"/>
      <w:marLeft w:val="0"/>
      <w:marRight w:val="0"/>
      <w:marTop w:val="0"/>
      <w:marBottom w:val="0"/>
      <w:divBdr>
        <w:top w:val="none" w:sz="0" w:space="0" w:color="auto"/>
        <w:left w:val="none" w:sz="0" w:space="0" w:color="auto"/>
        <w:bottom w:val="none" w:sz="0" w:space="0" w:color="auto"/>
        <w:right w:val="none" w:sz="0" w:space="0" w:color="auto"/>
      </w:divBdr>
    </w:div>
    <w:div w:id="670453570">
      <w:bodyDiv w:val="1"/>
      <w:marLeft w:val="0"/>
      <w:marRight w:val="0"/>
      <w:marTop w:val="0"/>
      <w:marBottom w:val="0"/>
      <w:divBdr>
        <w:top w:val="none" w:sz="0" w:space="0" w:color="auto"/>
        <w:left w:val="none" w:sz="0" w:space="0" w:color="auto"/>
        <w:bottom w:val="none" w:sz="0" w:space="0" w:color="auto"/>
        <w:right w:val="none" w:sz="0" w:space="0" w:color="auto"/>
      </w:divBdr>
    </w:div>
    <w:div w:id="796870060">
      <w:bodyDiv w:val="1"/>
      <w:marLeft w:val="0"/>
      <w:marRight w:val="0"/>
      <w:marTop w:val="0"/>
      <w:marBottom w:val="0"/>
      <w:divBdr>
        <w:top w:val="none" w:sz="0" w:space="0" w:color="auto"/>
        <w:left w:val="none" w:sz="0" w:space="0" w:color="auto"/>
        <w:bottom w:val="none" w:sz="0" w:space="0" w:color="auto"/>
        <w:right w:val="none" w:sz="0" w:space="0" w:color="auto"/>
      </w:divBdr>
    </w:div>
    <w:div w:id="873735671">
      <w:bodyDiv w:val="1"/>
      <w:marLeft w:val="0"/>
      <w:marRight w:val="0"/>
      <w:marTop w:val="0"/>
      <w:marBottom w:val="0"/>
      <w:divBdr>
        <w:top w:val="none" w:sz="0" w:space="0" w:color="auto"/>
        <w:left w:val="none" w:sz="0" w:space="0" w:color="auto"/>
        <w:bottom w:val="none" w:sz="0" w:space="0" w:color="auto"/>
        <w:right w:val="none" w:sz="0" w:space="0" w:color="auto"/>
      </w:divBdr>
    </w:div>
    <w:div w:id="953558426">
      <w:bodyDiv w:val="1"/>
      <w:marLeft w:val="0"/>
      <w:marRight w:val="0"/>
      <w:marTop w:val="0"/>
      <w:marBottom w:val="0"/>
      <w:divBdr>
        <w:top w:val="none" w:sz="0" w:space="0" w:color="auto"/>
        <w:left w:val="none" w:sz="0" w:space="0" w:color="auto"/>
        <w:bottom w:val="none" w:sz="0" w:space="0" w:color="auto"/>
        <w:right w:val="none" w:sz="0" w:space="0" w:color="auto"/>
      </w:divBdr>
    </w:div>
    <w:div w:id="98153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6697">
          <w:marLeft w:val="0"/>
          <w:marRight w:val="0"/>
          <w:marTop w:val="0"/>
          <w:marBottom w:val="0"/>
          <w:divBdr>
            <w:top w:val="none" w:sz="0" w:space="0" w:color="auto"/>
            <w:left w:val="none" w:sz="0" w:space="0" w:color="auto"/>
            <w:bottom w:val="none" w:sz="0" w:space="0" w:color="auto"/>
            <w:right w:val="none" w:sz="0" w:space="0" w:color="auto"/>
          </w:divBdr>
        </w:div>
      </w:divsChild>
    </w:div>
    <w:div w:id="986713670">
      <w:bodyDiv w:val="1"/>
      <w:marLeft w:val="0"/>
      <w:marRight w:val="0"/>
      <w:marTop w:val="0"/>
      <w:marBottom w:val="0"/>
      <w:divBdr>
        <w:top w:val="none" w:sz="0" w:space="0" w:color="auto"/>
        <w:left w:val="none" w:sz="0" w:space="0" w:color="auto"/>
        <w:bottom w:val="none" w:sz="0" w:space="0" w:color="auto"/>
        <w:right w:val="none" w:sz="0" w:space="0" w:color="auto"/>
      </w:divBdr>
    </w:div>
    <w:div w:id="1042362450">
      <w:bodyDiv w:val="1"/>
      <w:marLeft w:val="0"/>
      <w:marRight w:val="0"/>
      <w:marTop w:val="0"/>
      <w:marBottom w:val="0"/>
      <w:divBdr>
        <w:top w:val="none" w:sz="0" w:space="0" w:color="auto"/>
        <w:left w:val="none" w:sz="0" w:space="0" w:color="auto"/>
        <w:bottom w:val="none" w:sz="0" w:space="0" w:color="auto"/>
        <w:right w:val="none" w:sz="0" w:space="0" w:color="auto"/>
      </w:divBdr>
      <w:divsChild>
        <w:div w:id="1081172992">
          <w:marLeft w:val="0"/>
          <w:marRight w:val="0"/>
          <w:marTop w:val="0"/>
          <w:marBottom w:val="0"/>
          <w:divBdr>
            <w:top w:val="none" w:sz="0" w:space="0" w:color="auto"/>
            <w:left w:val="none" w:sz="0" w:space="0" w:color="auto"/>
            <w:bottom w:val="none" w:sz="0" w:space="0" w:color="auto"/>
            <w:right w:val="none" w:sz="0" w:space="0" w:color="auto"/>
          </w:divBdr>
        </w:div>
        <w:div w:id="2030790774">
          <w:marLeft w:val="0"/>
          <w:marRight w:val="0"/>
          <w:marTop w:val="0"/>
          <w:marBottom w:val="0"/>
          <w:divBdr>
            <w:top w:val="none" w:sz="0" w:space="0" w:color="auto"/>
            <w:left w:val="none" w:sz="0" w:space="0" w:color="auto"/>
            <w:bottom w:val="none" w:sz="0" w:space="0" w:color="auto"/>
            <w:right w:val="none" w:sz="0" w:space="0" w:color="auto"/>
          </w:divBdr>
        </w:div>
        <w:div w:id="541091418">
          <w:marLeft w:val="0"/>
          <w:marRight w:val="0"/>
          <w:marTop w:val="0"/>
          <w:marBottom w:val="0"/>
          <w:divBdr>
            <w:top w:val="none" w:sz="0" w:space="0" w:color="auto"/>
            <w:left w:val="none" w:sz="0" w:space="0" w:color="auto"/>
            <w:bottom w:val="none" w:sz="0" w:space="0" w:color="auto"/>
            <w:right w:val="none" w:sz="0" w:space="0" w:color="auto"/>
          </w:divBdr>
        </w:div>
        <w:div w:id="1137723354">
          <w:marLeft w:val="0"/>
          <w:marRight w:val="0"/>
          <w:marTop w:val="0"/>
          <w:marBottom w:val="0"/>
          <w:divBdr>
            <w:top w:val="none" w:sz="0" w:space="0" w:color="auto"/>
            <w:left w:val="none" w:sz="0" w:space="0" w:color="auto"/>
            <w:bottom w:val="none" w:sz="0" w:space="0" w:color="auto"/>
            <w:right w:val="none" w:sz="0" w:space="0" w:color="auto"/>
          </w:divBdr>
        </w:div>
        <w:div w:id="435105115">
          <w:marLeft w:val="0"/>
          <w:marRight w:val="0"/>
          <w:marTop w:val="0"/>
          <w:marBottom w:val="0"/>
          <w:divBdr>
            <w:top w:val="none" w:sz="0" w:space="0" w:color="auto"/>
            <w:left w:val="none" w:sz="0" w:space="0" w:color="auto"/>
            <w:bottom w:val="none" w:sz="0" w:space="0" w:color="auto"/>
            <w:right w:val="none" w:sz="0" w:space="0" w:color="auto"/>
          </w:divBdr>
        </w:div>
        <w:div w:id="547306233">
          <w:marLeft w:val="0"/>
          <w:marRight w:val="0"/>
          <w:marTop w:val="0"/>
          <w:marBottom w:val="0"/>
          <w:divBdr>
            <w:top w:val="none" w:sz="0" w:space="0" w:color="auto"/>
            <w:left w:val="none" w:sz="0" w:space="0" w:color="auto"/>
            <w:bottom w:val="none" w:sz="0" w:space="0" w:color="auto"/>
            <w:right w:val="none" w:sz="0" w:space="0" w:color="auto"/>
          </w:divBdr>
        </w:div>
        <w:div w:id="1994598902">
          <w:marLeft w:val="0"/>
          <w:marRight w:val="0"/>
          <w:marTop w:val="0"/>
          <w:marBottom w:val="0"/>
          <w:divBdr>
            <w:top w:val="none" w:sz="0" w:space="0" w:color="auto"/>
            <w:left w:val="none" w:sz="0" w:space="0" w:color="auto"/>
            <w:bottom w:val="none" w:sz="0" w:space="0" w:color="auto"/>
            <w:right w:val="none" w:sz="0" w:space="0" w:color="auto"/>
          </w:divBdr>
        </w:div>
        <w:div w:id="1519192766">
          <w:marLeft w:val="0"/>
          <w:marRight w:val="0"/>
          <w:marTop w:val="0"/>
          <w:marBottom w:val="0"/>
          <w:divBdr>
            <w:top w:val="none" w:sz="0" w:space="0" w:color="auto"/>
            <w:left w:val="none" w:sz="0" w:space="0" w:color="auto"/>
            <w:bottom w:val="none" w:sz="0" w:space="0" w:color="auto"/>
            <w:right w:val="none" w:sz="0" w:space="0" w:color="auto"/>
          </w:divBdr>
        </w:div>
        <w:div w:id="722219949">
          <w:marLeft w:val="0"/>
          <w:marRight w:val="0"/>
          <w:marTop w:val="0"/>
          <w:marBottom w:val="0"/>
          <w:divBdr>
            <w:top w:val="none" w:sz="0" w:space="0" w:color="auto"/>
            <w:left w:val="none" w:sz="0" w:space="0" w:color="auto"/>
            <w:bottom w:val="none" w:sz="0" w:space="0" w:color="auto"/>
            <w:right w:val="none" w:sz="0" w:space="0" w:color="auto"/>
          </w:divBdr>
        </w:div>
        <w:div w:id="450133229">
          <w:marLeft w:val="0"/>
          <w:marRight w:val="0"/>
          <w:marTop w:val="0"/>
          <w:marBottom w:val="0"/>
          <w:divBdr>
            <w:top w:val="none" w:sz="0" w:space="0" w:color="auto"/>
            <w:left w:val="none" w:sz="0" w:space="0" w:color="auto"/>
            <w:bottom w:val="none" w:sz="0" w:space="0" w:color="auto"/>
            <w:right w:val="none" w:sz="0" w:space="0" w:color="auto"/>
          </w:divBdr>
        </w:div>
      </w:divsChild>
    </w:div>
    <w:div w:id="1187408631">
      <w:bodyDiv w:val="1"/>
      <w:marLeft w:val="0"/>
      <w:marRight w:val="0"/>
      <w:marTop w:val="0"/>
      <w:marBottom w:val="0"/>
      <w:divBdr>
        <w:top w:val="none" w:sz="0" w:space="0" w:color="auto"/>
        <w:left w:val="none" w:sz="0" w:space="0" w:color="auto"/>
        <w:bottom w:val="none" w:sz="0" w:space="0" w:color="auto"/>
        <w:right w:val="none" w:sz="0" w:space="0" w:color="auto"/>
      </w:divBdr>
    </w:div>
    <w:div w:id="1297446967">
      <w:bodyDiv w:val="1"/>
      <w:marLeft w:val="0"/>
      <w:marRight w:val="0"/>
      <w:marTop w:val="0"/>
      <w:marBottom w:val="0"/>
      <w:divBdr>
        <w:top w:val="none" w:sz="0" w:space="0" w:color="auto"/>
        <w:left w:val="none" w:sz="0" w:space="0" w:color="auto"/>
        <w:bottom w:val="none" w:sz="0" w:space="0" w:color="auto"/>
        <w:right w:val="none" w:sz="0" w:space="0" w:color="auto"/>
      </w:divBdr>
    </w:div>
    <w:div w:id="1488784242">
      <w:bodyDiv w:val="1"/>
      <w:marLeft w:val="0"/>
      <w:marRight w:val="0"/>
      <w:marTop w:val="0"/>
      <w:marBottom w:val="0"/>
      <w:divBdr>
        <w:top w:val="none" w:sz="0" w:space="0" w:color="auto"/>
        <w:left w:val="none" w:sz="0" w:space="0" w:color="auto"/>
        <w:bottom w:val="none" w:sz="0" w:space="0" w:color="auto"/>
        <w:right w:val="none" w:sz="0" w:space="0" w:color="auto"/>
      </w:divBdr>
      <w:divsChild>
        <w:div w:id="442455551">
          <w:marLeft w:val="0"/>
          <w:marRight w:val="0"/>
          <w:marTop w:val="0"/>
          <w:marBottom w:val="0"/>
          <w:divBdr>
            <w:top w:val="none" w:sz="0" w:space="0" w:color="auto"/>
            <w:left w:val="none" w:sz="0" w:space="0" w:color="auto"/>
            <w:bottom w:val="none" w:sz="0" w:space="0" w:color="auto"/>
            <w:right w:val="none" w:sz="0" w:space="0" w:color="auto"/>
          </w:divBdr>
        </w:div>
        <w:div w:id="1061514064">
          <w:marLeft w:val="0"/>
          <w:marRight w:val="0"/>
          <w:marTop w:val="0"/>
          <w:marBottom w:val="0"/>
          <w:divBdr>
            <w:top w:val="none" w:sz="0" w:space="0" w:color="auto"/>
            <w:left w:val="none" w:sz="0" w:space="0" w:color="auto"/>
            <w:bottom w:val="none" w:sz="0" w:space="0" w:color="auto"/>
            <w:right w:val="none" w:sz="0" w:space="0" w:color="auto"/>
          </w:divBdr>
        </w:div>
        <w:div w:id="290670999">
          <w:marLeft w:val="0"/>
          <w:marRight w:val="0"/>
          <w:marTop w:val="0"/>
          <w:marBottom w:val="0"/>
          <w:divBdr>
            <w:top w:val="none" w:sz="0" w:space="0" w:color="auto"/>
            <w:left w:val="none" w:sz="0" w:space="0" w:color="auto"/>
            <w:bottom w:val="none" w:sz="0" w:space="0" w:color="auto"/>
            <w:right w:val="none" w:sz="0" w:space="0" w:color="auto"/>
          </w:divBdr>
        </w:div>
        <w:div w:id="865212540">
          <w:marLeft w:val="0"/>
          <w:marRight w:val="0"/>
          <w:marTop w:val="0"/>
          <w:marBottom w:val="0"/>
          <w:divBdr>
            <w:top w:val="none" w:sz="0" w:space="0" w:color="auto"/>
            <w:left w:val="none" w:sz="0" w:space="0" w:color="auto"/>
            <w:bottom w:val="none" w:sz="0" w:space="0" w:color="auto"/>
            <w:right w:val="none" w:sz="0" w:space="0" w:color="auto"/>
          </w:divBdr>
        </w:div>
        <w:div w:id="1471828470">
          <w:marLeft w:val="0"/>
          <w:marRight w:val="0"/>
          <w:marTop w:val="0"/>
          <w:marBottom w:val="0"/>
          <w:divBdr>
            <w:top w:val="none" w:sz="0" w:space="0" w:color="auto"/>
            <w:left w:val="none" w:sz="0" w:space="0" w:color="auto"/>
            <w:bottom w:val="none" w:sz="0" w:space="0" w:color="auto"/>
            <w:right w:val="none" w:sz="0" w:space="0" w:color="auto"/>
          </w:divBdr>
        </w:div>
      </w:divsChild>
    </w:div>
    <w:div w:id="1497070195">
      <w:bodyDiv w:val="1"/>
      <w:marLeft w:val="0"/>
      <w:marRight w:val="0"/>
      <w:marTop w:val="0"/>
      <w:marBottom w:val="0"/>
      <w:divBdr>
        <w:top w:val="none" w:sz="0" w:space="0" w:color="auto"/>
        <w:left w:val="none" w:sz="0" w:space="0" w:color="auto"/>
        <w:bottom w:val="none" w:sz="0" w:space="0" w:color="auto"/>
        <w:right w:val="none" w:sz="0" w:space="0" w:color="auto"/>
      </w:divBdr>
    </w:div>
    <w:div w:id="1598751479">
      <w:bodyDiv w:val="1"/>
      <w:marLeft w:val="0"/>
      <w:marRight w:val="0"/>
      <w:marTop w:val="0"/>
      <w:marBottom w:val="0"/>
      <w:divBdr>
        <w:top w:val="none" w:sz="0" w:space="0" w:color="auto"/>
        <w:left w:val="none" w:sz="0" w:space="0" w:color="auto"/>
        <w:bottom w:val="none" w:sz="0" w:space="0" w:color="auto"/>
        <w:right w:val="none" w:sz="0" w:space="0" w:color="auto"/>
      </w:divBdr>
      <w:divsChild>
        <w:div w:id="468864532">
          <w:marLeft w:val="0"/>
          <w:marRight w:val="0"/>
          <w:marTop w:val="0"/>
          <w:marBottom w:val="0"/>
          <w:divBdr>
            <w:top w:val="none" w:sz="0" w:space="0" w:color="auto"/>
            <w:left w:val="none" w:sz="0" w:space="0" w:color="auto"/>
            <w:bottom w:val="none" w:sz="0" w:space="0" w:color="auto"/>
            <w:right w:val="none" w:sz="0" w:space="0" w:color="auto"/>
          </w:divBdr>
        </w:div>
        <w:div w:id="1750927873">
          <w:marLeft w:val="0"/>
          <w:marRight w:val="0"/>
          <w:marTop w:val="0"/>
          <w:marBottom w:val="0"/>
          <w:divBdr>
            <w:top w:val="none" w:sz="0" w:space="0" w:color="auto"/>
            <w:left w:val="none" w:sz="0" w:space="0" w:color="auto"/>
            <w:bottom w:val="none" w:sz="0" w:space="0" w:color="auto"/>
            <w:right w:val="none" w:sz="0" w:space="0" w:color="auto"/>
          </w:divBdr>
        </w:div>
        <w:div w:id="1189877808">
          <w:marLeft w:val="0"/>
          <w:marRight w:val="0"/>
          <w:marTop w:val="0"/>
          <w:marBottom w:val="0"/>
          <w:divBdr>
            <w:top w:val="none" w:sz="0" w:space="0" w:color="auto"/>
            <w:left w:val="none" w:sz="0" w:space="0" w:color="auto"/>
            <w:bottom w:val="none" w:sz="0" w:space="0" w:color="auto"/>
            <w:right w:val="none" w:sz="0" w:space="0" w:color="auto"/>
          </w:divBdr>
        </w:div>
        <w:div w:id="1933196641">
          <w:marLeft w:val="0"/>
          <w:marRight w:val="0"/>
          <w:marTop w:val="0"/>
          <w:marBottom w:val="0"/>
          <w:divBdr>
            <w:top w:val="none" w:sz="0" w:space="0" w:color="auto"/>
            <w:left w:val="none" w:sz="0" w:space="0" w:color="auto"/>
            <w:bottom w:val="none" w:sz="0" w:space="0" w:color="auto"/>
            <w:right w:val="none" w:sz="0" w:space="0" w:color="auto"/>
          </w:divBdr>
        </w:div>
        <w:div w:id="1544366583">
          <w:marLeft w:val="0"/>
          <w:marRight w:val="0"/>
          <w:marTop w:val="0"/>
          <w:marBottom w:val="0"/>
          <w:divBdr>
            <w:top w:val="none" w:sz="0" w:space="0" w:color="auto"/>
            <w:left w:val="none" w:sz="0" w:space="0" w:color="auto"/>
            <w:bottom w:val="none" w:sz="0" w:space="0" w:color="auto"/>
            <w:right w:val="none" w:sz="0" w:space="0" w:color="auto"/>
          </w:divBdr>
        </w:div>
        <w:div w:id="165366022">
          <w:marLeft w:val="0"/>
          <w:marRight w:val="0"/>
          <w:marTop w:val="0"/>
          <w:marBottom w:val="0"/>
          <w:divBdr>
            <w:top w:val="none" w:sz="0" w:space="0" w:color="auto"/>
            <w:left w:val="none" w:sz="0" w:space="0" w:color="auto"/>
            <w:bottom w:val="none" w:sz="0" w:space="0" w:color="auto"/>
            <w:right w:val="none" w:sz="0" w:space="0" w:color="auto"/>
          </w:divBdr>
        </w:div>
        <w:div w:id="2018189365">
          <w:marLeft w:val="0"/>
          <w:marRight w:val="0"/>
          <w:marTop w:val="0"/>
          <w:marBottom w:val="0"/>
          <w:divBdr>
            <w:top w:val="none" w:sz="0" w:space="0" w:color="auto"/>
            <w:left w:val="none" w:sz="0" w:space="0" w:color="auto"/>
            <w:bottom w:val="none" w:sz="0" w:space="0" w:color="auto"/>
            <w:right w:val="none" w:sz="0" w:space="0" w:color="auto"/>
          </w:divBdr>
        </w:div>
        <w:div w:id="459300076">
          <w:marLeft w:val="0"/>
          <w:marRight w:val="0"/>
          <w:marTop w:val="0"/>
          <w:marBottom w:val="0"/>
          <w:divBdr>
            <w:top w:val="none" w:sz="0" w:space="0" w:color="auto"/>
            <w:left w:val="none" w:sz="0" w:space="0" w:color="auto"/>
            <w:bottom w:val="none" w:sz="0" w:space="0" w:color="auto"/>
            <w:right w:val="none" w:sz="0" w:space="0" w:color="auto"/>
          </w:divBdr>
        </w:div>
      </w:divsChild>
    </w:div>
    <w:div w:id="1665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815807">
          <w:marLeft w:val="0"/>
          <w:marRight w:val="0"/>
          <w:marTop w:val="0"/>
          <w:marBottom w:val="0"/>
          <w:divBdr>
            <w:top w:val="none" w:sz="0" w:space="0" w:color="auto"/>
            <w:left w:val="none" w:sz="0" w:space="0" w:color="auto"/>
            <w:bottom w:val="none" w:sz="0" w:space="0" w:color="auto"/>
            <w:right w:val="none" w:sz="0" w:space="0" w:color="auto"/>
          </w:divBdr>
        </w:div>
        <w:div w:id="98842201">
          <w:marLeft w:val="0"/>
          <w:marRight w:val="0"/>
          <w:marTop w:val="0"/>
          <w:marBottom w:val="0"/>
          <w:divBdr>
            <w:top w:val="none" w:sz="0" w:space="0" w:color="auto"/>
            <w:left w:val="none" w:sz="0" w:space="0" w:color="auto"/>
            <w:bottom w:val="none" w:sz="0" w:space="0" w:color="auto"/>
            <w:right w:val="none" w:sz="0" w:space="0" w:color="auto"/>
          </w:divBdr>
        </w:div>
        <w:div w:id="469061190">
          <w:marLeft w:val="0"/>
          <w:marRight w:val="0"/>
          <w:marTop w:val="0"/>
          <w:marBottom w:val="0"/>
          <w:divBdr>
            <w:top w:val="none" w:sz="0" w:space="0" w:color="auto"/>
            <w:left w:val="none" w:sz="0" w:space="0" w:color="auto"/>
            <w:bottom w:val="none" w:sz="0" w:space="0" w:color="auto"/>
            <w:right w:val="none" w:sz="0" w:space="0" w:color="auto"/>
          </w:divBdr>
        </w:div>
        <w:div w:id="1837107779">
          <w:marLeft w:val="0"/>
          <w:marRight w:val="0"/>
          <w:marTop w:val="0"/>
          <w:marBottom w:val="0"/>
          <w:divBdr>
            <w:top w:val="none" w:sz="0" w:space="0" w:color="auto"/>
            <w:left w:val="none" w:sz="0" w:space="0" w:color="auto"/>
            <w:bottom w:val="none" w:sz="0" w:space="0" w:color="auto"/>
            <w:right w:val="none" w:sz="0" w:space="0" w:color="auto"/>
          </w:divBdr>
        </w:div>
        <w:div w:id="667485286">
          <w:marLeft w:val="0"/>
          <w:marRight w:val="0"/>
          <w:marTop w:val="0"/>
          <w:marBottom w:val="0"/>
          <w:divBdr>
            <w:top w:val="none" w:sz="0" w:space="0" w:color="auto"/>
            <w:left w:val="none" w:sz="0" w:space="0" w:color="auto"/>
            <w:bottom w:val="none" w:sz="0" w:space="0" w:color="auto"/>
            <w:right w:val="none" w:sz="0" w:space="0" w:color="auto"/>
          </w:divBdr>
        </w:div>
        <w:div w:id="1466199387">
          <w:marLeft w:val="0"/>
          <w:marRight w:val="0"/>
          <w:marTop w:val="0"/>
          <w:marBottom w:val="0"/>
          <w:divBdr>
            <w:top w:val="none" w:sz="0" w:space="0" w:color="auto"/>
            <w:left w:val="none" w:sz="0" w:space="0" w:color="auto"/>
            <w:bottom w:val="none" w:sz="0" w:space="0" w:color="auto"/>
            <w:right w:val="none" w:sz="0" w:space="0" w:color="auto"/>
          </w:divBdr>
        </w:div>
      </w:divsChild>
    </w:div>
    <w:div w:id="2035110374">
      <w:bodyDiv w:val="1"/>
      <w:marLeft w:val="0"/>
      <w:marRight w:val="0"/>
      <w:marTop w:val="0"/>
      <w:marBottom w:val="0"/>
      <w:divBdr>
        <w:top w:val="none" w:sz="0" w:space="0" w:color="auto"/>
        <w:left w:val="none" w:sz="0" w:space="0" w:color="auto"/>
        <w:bottom w:val="none" w:sz="0" w:space="0" w:color="auto"/>
        <w:right w:val="none" w:sz="0" w:space="0" w:color="auto"/>
      </w:divBdr>
      <w:divsChild>
        <w:div w:id="299649644">
          <w:marLeft w:val="0"/>
          <w:marRight w:val="0"/>
          <w:marTop w:val="0"/>
          <w:marBottom w:val="0"/>
          <w:divBdr>
            <w:top w:val="none" w:sz="0" w:space="0" w:color="auto"/>
            <w:left w:val="none" w:sz="0" w:space="0" w:color="auto"/>
            <w:bottom w:val="none" w:sz="0" w:space="0" w:color="auto"/>
            <w:right w:val="none" w:sz="0" w:space="0" w:color="auto"/>
          </w:divBdr>
        </w:div>
        <w:div w:id="819224581">
          <w:marLeft w:val="0"/>
          <w:marRight w:val="0"/>
          <w:marTop w:val="0"/>
          <w:marBottom w:val="0"/>
          <w:divBdr>
            <w:top w:val="none" w:sz="0" w:space="0" w:color="auto"/>
            <w:left w:val="none" w:sz="0" w:space="0" w:color="auto"/>
            <w:bottom w:val="none" w:sz="0" w:space="0" w:color="auto"/>
            <w:right w:val="none" w:sz="0" w:space="0" w:color="auto"/>
          </w:divBdr>
        </w:div>
        <w:div w:id="1309477753">
          <w:marLeft w:val="0"/>
          <w:marRight w:val="0"/>
          <w:marTop w:val="0"/>
          <w:marBottom w:val="0"/>
          <w:divBdr>
            <w:top w:val="none" w:sz="0" w:space="0" w:color="auto"/>
            <w:left w:val="none" w:sz="0" w:space="0" w:color="auto"/>
            <w:bottom w:val="none" w:sz="0" w:space="0" w:color="auto"/>
            <w:right w:val="none" w:sz="0" w:space="0" w:color="auto"/>
          </w:divBdr>
        </w:div>
        <w:div w:id="581255366">
          <w:marLeft w:val="0"/>
          <w:marRight w:val="0"/>
          <w:marTop w:val="0"/>
          <w:marBottom w:val="0"/>
          <w:divBdr>
            <w:top w:val="none" w:sz="0" w:space="0" w:color="auto"/>
            <w:left w:val="none" w:sz="0" w:space="0" w:color="auto"/>
            <w:bottom w:val="none" w:sz="0" w:space="0" w:color="auto"/>
            <w:right w:val="none" w:sz="0" w:space="0" w:color="auto"/>
          </w:divBdr>
        </w:div>
        <w:div w:id="326523388">
          <w:marLeft w:val="0"/>
          <w:marRight w:val="0"/>
          <w:marTop w:val="0"/>
          <w:marBottom w:val="0"/>
          <w:divBdr>
            <w:top w:val="none" w:sz="0" w:space="0" w:color="auto"/>
            <w:left w:val="none" w:sz="0" w:space="0" w:color="auto"/>
            <w:bottom w:val="none" w:sz="0" w:space="0" w:color="auto"/>
            <w:right w:val="none" w:sz="0" w:space="0" w:color="auto"/>
          </w:divBdr>
        </w:div>
        <w:div w:id="1242250866">
          <w:marLeft w:val="0"/>
          <w:marRight w:val="0"/>
          <w:marTop w:val="0"/>
          <w:marBottom w:val="0"/>
          <w:divBdr>
            <w:top w:val="none" w:sz="0" w:space="0" w:color="auto"/>
            <w:left w:val="none" w:sz="0" w:space="0" w:color="auto"/>
            <w:bottom w:val="none" w:sz="0" w:space="0" w:color="auto"/>
            <w:right w:val="none" w:sz="0" w:space="0" w:color="auto"/>
          </w:divBdr>
        </w:div>
        <w:div w:id="872616561">
          <w:marLeft w:val="0"/>
          <w:marRight w:val="0"/>
          <w:marTop w:val="0"/>
          <w:marBottom w:val="0"/>
          <w:divBdr>
            <w:top w:val="none" w:sz="0" w:space="0" w:color="auto"/>
            <w:left w:val="none" w:sz="0" w:space="0" w:color="auto"/>
            <w:bottom w:val="none" w:sz="0" w:space="0" w:color="auto"/>
            <w:right w:val="none" w:sz="0" w:space="0" w:color="auto"/>
          </w:divBdr>
        </w:div>
        <w:div w:id="311328006">
          <w:marLeft w:val="0"/>
          <w:marRight w:val="0"/>
          <w:marTop w:val="0"/>
          <w:marBottom w:val="0"/>
          <w:divBdr>
            <w:top w:val="none" w:sz="0" w:space="0" w:color="auto"/>
            <w:left w:val="none" w:sz="0" w:space="0" w:color="auto"/>
            <w:bottom w:val="none" w:sz="0" w:space="0" w:color="auto"/>
            <w:right w:val="none" w:sz="0" w:space="0" w:color="auto"/>
          </w:divBdr>
        </w:div>
        <w:div w:id="1778796828">
          <w:marLeft w:val="0"/>
          <w:marRight w:val="0"/>
          <w:marTop w:val="0"/>
          <w:marBottom w:val="0"/>
          <w:divBdr>
            <w:top w:val="none" w:sz="0" w:space="0" w:color="auto"/>
            <w:left w:val="none" w:sz="0" w:space="0" w:color="auto"/>
            <w:bottom w:val="none" w:sz="0" w:space="0" w:color="auto"/>
            <w:right w:val="none" w:sz="0" w:space="0" w:color="auto"/>
          </w:divBdr>
        </w:div>
        <w:div w:id="1586454039">
          <w:marLeft w:val="0"/>
          <w:marRight w:val="0"/>
          <w:marTop w:val="0"/>
          <w:marBottom w:val="0"/>
          <w:divBdr>
            <w:top w:val="none" w:sz="0" w:space="0" w:color="auto"/>
            <w:left w:val="none" w:sz="0" w:space="0" w:color="auto"/>
            <w:bottom w:val="none" w:sz="0" w:space="0" w:color="auto"/>
            <w:right w:val="none" w:sz="0" w:space="0" w:color="auto"/>
          </w:divBdr>
        </w:div>
        <w:div w:id="814837907">
          <w:marLeft w:val="0"/>
          <w:marRight w:val="0"/>
          <w:marTop w:val="0"/>
          <w:marBottom w:val="0"/>
          <w:divBdr>
            <w:top w:val="none" w:sz="0" w:space="0" w:color="auto"/>
            <w:left w:val="none" w:sz="0" w:space="0" w:color="auto"/>
            <w:bottom w:val="none" w:sz="0" w:space="0" w:color="auto"/>
            <w:right w:val="none" w:sz="0" w:space="0" w:color="auto"/>
          </w:divBdr>
        </w:div>
        <w:div w:id="1614096337">
          <w:marLeft w:val="0"/>
          <w:marRight w:val="0"/>
          <w:marTop w:val="0"/>
          <w:marBottom w:val="0"/>
          <w:divBdr>
            <w:top w:val="none" w:sz="0" w:space="0" w:color="auto"/>
            <w:left w:val="none" w:sz="0" w:space="0" w:color="auto"/>
            <w:bottom w:val="none" w:sz="0" w:space="0" w:color="auto"/>
            <w:right w:val="none" w:sz="0" w:space="0" w:color="auto"/>
          </w:divBdr>
        </w:div>
        <w:div w:id="2119064910">
          <w:marLeft w:val="0"/>
          <w:marRight w:val="0"/>
          <w:marTop w:val="0"/>
          <w:marBottom w:val="0"/>
          <w:divBdr>
            <w:top w:val="none" w:sz="0" w:space="0" w:color="auto"/>
            <w:left w:val="none" w:sz="0" w:space="0" w:color="auto"/>
            <w:bottom w:val="none" w:sz="0" w:space="0" w:color="auto"/>
            <w:right w:val="none" w:sz="0" w:space="0" w:color="auto"/>
          </w:divBdr>
        </w:div>
        <w:div w:id="221988596">
          <w:marLeft w:val="0"/>
          <w:marRight w:val="0"/>
          <w:marTop w:val="0"/>
          <w:marBottom w:val="0"/>
          <w:divBdr>
            <w:top w:val="none" w:sz="0" w:space="0" w:color="auto"/>
            <w:left w:val="none" w:sz="0" w:space="0" w:color="auto"/>
            <w:bottom w:val="none" w:sz="0" w:space="0" w:color="auto"/>
            <w:right w:val="none" w:sz="0" w:space="0" w:color="auto"/>
          </w:divBdr>
        </w:div>
        <w:div w:id="688717854">
          <w:marLeft w:val="0"/>
          <w:marRight w:val="0"/>
          <w:marTop w:val="0"/>
          <w:marBottom w:val="0"/>
          <w:divBdr>
            <w:top w:val="none" w:sz="0" w:space="0" w:color="auto"/>
            <w:left w:val="none" w:sz="0" w:space="0" w:color="auto"/>
            <w:bottom w:val="none" w:sz="0" w:space="0" w:color="auto"/>
            <w:right w:val="none" w:sz="0" w:space="0" w:color="auto"/>
          </w:divBdr>
        </w:div>
      </w:divsChild>
    </w:div>
    <w:div w:id="2039040024">
      <w:bodyDiv w:val="1"/>
      <w:marLeft w:val="0"/>
      <w:marRight w:val="0"/>
      <w:marTop w:val="0"/>
      <w:marBottom w:val="0"/>
      <w:divBdr>
        <w:top w:val="none" w:sz="0" w:space="0" w:color="auto"/>
        <w:left w:val="none" w:sz="0" w:space="0" w:color="auto"/>
        <w:bottom w:val="none" w:sz="0" w:space="0" w:color="auto"/>
        <w:right w:val="none" w:sz="0" w:space="0" w:color="auto"/>
      </w:divBdr>
      <w:divsChild>
        <w:div w:id="856502085">
          <w:marLeft w:val="0"/>
          <w:marRight w:val="0"/>
          <w:marTop w:val="0"/>
          <w:marBottom w:val="0"/>
          <w:divBdr>
            <w:top w:val="none" w:sz="0" w:space="0" w:color="auto"/>
            <w:left w:val="none" w:sz="0" w:space="0" w:color="auto"/>
            <w:bottom w:val="none" w:sz="0" w:space="0" w:color="auto"/>
            <w:right w:val="none" w:sz="0" w:space="0" w:color="auto"/>
          </w:divBdr>
        </w:div>
        <w:div w:id="158272429">
          <w:marLeft w:val="0"/>
          <w:marRight w:val="0"/>
          <w:marTop w:val="0"/>
          <w:marBottom w:val="0"/>
          <w:divBdr>
            <w:top w:val="none" w:sz="0" w:space="0" w:color="auto"/>
            <w:left w:val="none" w:sz="0" w:space="0" w:color="auto"/>
            <w:bottom w:val="none" w:sz="0" w:space="0" w:color="auto"/>
            <w:right w:val="none" w:sz="0" w:space="0" w:color="auto"/>
          </w:divBdr>
        </w:div>
        <w:div w:id="15736120">
          <w:marLeft w:val="0"/>
          <w:marRight w:val="0"/>
          <w:marTop w:val="0"/>
          <w:marBottom w:val="0"/>
          <w:divBdr>
            <w:top w:val="none" w:sz="0" w:space="0" w:color="auto"/>
            <w:left w:val="none" w:sz="0" w:space="0" w:color="auto"/>
            <w:bottom w:val="none" w:sz="0" w:space="0" w:color="auto"/>
            <w:right w:val="none" w:sz="0" w:space="0" w:color="auto"/>
          </w:divBdr>
        </w:div>
      </w:divsChild>
    </w:div>
    <w:div w:id="2111849038">
      <w:bodyDiv w:val="1"/>
      <w:marLeft w:val="0"/>
      <w:marRight w:val="0"/>
      <w:marTop w:val="0"/>
      <w:marBottom w:val="0"/>
      <w:divBdr>
        <w:top w:val="none" w:sz="0" w:space="0" w:color="auto"/>
        <w:left w:val="none" w:sz="0" w:space="0" w:color="auto"/>
        <w:bottom w:val="none" w:sz="0" w:space="0" w:color="auto"/>
        <w:right w:val="none" w:sz="0" w:space="0" w:color="auto"/>
      </w:divBdr>
    </w:div>
    <w:div w:id="21297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1.vsdx"/><Relationship Id="rId26" Type="http://schemas.openxmlformats.org/officeDocument/2006/relationships/image" Target="media/image13.emf"/><Relationship Id="rId39" Type="http://schemas.openxmlformats.org/officeDocument/2006/relationships/package" Target="embeddings/Microsoft_Visio_Drawing11.vsdx"/><Relationship Id="rId21" Type="http://schemas.openxmlformats.org/officeDocument/2006/relationships/image" Target="media/image10.png"/><Relationship Id="rId34" Type="http://schemas.openxmlformats.org/officeDocument/2006/relationships/image" Target="media/image17.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www.intercard.org/de/produkte/IC_Karten_Technologien.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2.vsdx"/><Relationship Id="rId29" Type="http://schemas.openxmlformats.org/officeDocument/2006/relationships/package" Target="embeddings/Microsoft_Visio_Drawing6.vsdx"/><Relationship Id="rId41" Type="http://schemas.openxmlformats.org/officeDocument/2006/relationships/image" Target="media/image21.png"/><Relationship Id="rId54" Type="http://schemas.openxmlformats.org/officeDocument/2006/relationships/hyperlink" Target="http://arduino.cc/en/uploads/Main/ArduinoUno_R3_Front.jp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0.vsdx"/><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codereview.stackexchange.com/questions/20718/the-strategy-design-pattern-for-python-in-a-more-pythonic-way" TargetMode="External"/><Relationship Id="rId58" Type="http://schemas.openxmlformats.org/officeDocument/2006/relationships/hyperlink" Target="http://de.wikipedia.org/wiki/Scru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hyperlink" Target="http://de.wikipedia.org/wiki/Pomodoro-Technik" TargetMode="External"/><Relationship Id="rId61"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emf"/><Relationship Id="rId31" Type="http://schemas.openxmlformats.org/officeDocument/2006/relationships/package" Target="embeddings/Microsoft_Visio_Drawing7.vsdx"/><Relationship Id="rId44" Type="http://schemas.openxmlformats.org/officeDocument/2006/relationships/image" Target="media/image24.png"/><Relationship Id="rId52" Type="http://schemas.openxmlformats.org/officeDocument/2006/relationships/hyperlink" Target="http://stackoverflow.com/questions/6760685/creating-a-singleton-in-python"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package" Target="embeddings/Microsoft_Visio_Drawing9.vsdx"/><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en.wikipedia.org/wiki/Crypto-1" TargetMode="External"/><Relationship Id="rId8" Type="http://schemas.openxmlformats.org/officeDocument/2006/relationships/endnotes" Target="endnotes.xml"/><Relationship Id="rId51" Type="http://schemas.openxmlformats.org/officeDocument/2006/relationships/hyperlink" Target="http://www.youtube.com/watch?v=MGPGv2HnGtU"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hyperlink" Target="http://de.wikipedia.org/wiki/Kanb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Documents\templates\TechnischerBerichtStruktu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L1</b:Tag>
    <b:SourceType>Report</b:SourceType>
    <b:Guid>{F24E3105-C350-45F8-86AB-78A6B2A8D42B}</b:Guid>
    <b:Title>Writing a simple Rootkit for Linux</b:Title>
    <b:Publisher>black-coders.net</b:Publisher>
    <b:Author>
      <b:Author>
        <b:NameList>
          <b:Person>
            <b:Last>Ormi</b:Last>
          </b:Person>
        </b:NameList>
      </b:Author>
    </b:Author>
    <b:RefOrder>1</b:RefOrder>
  </b:Source>
</b:Sources>
</file>

<file path=customXml/itemProps1.xml><?xml version="1.0" encoding="utf-8"?>
<ds:datastoreItem xmlns:ds="http://schemas.openxmlformats.org/officeDocument/2006/customXml" ds:itemID="{793E739A-3E99-4FEB-9E9C-1D5B2A25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TechnischerBerichtStruktur.dot</Template>
  <TotalTime>0</TotalTime>
  <Pages>40</Pages>
  <Words>6569</Words>
  <Characters>41391</Characters>
  <Application>Microsoft Office Word</Application>
  <DocSecurity>0</DocSecurity>
  <Lines>344</Lines>
  <Paragraphs>95</Paragraphs>
  <ScaleCrop>false</ScaleCrop>
  <HeadingPairs>
    <vt:vector size="2" baseType="variant">
      <vt:variant>
        <vt:lpstr>Title</vt:lpstr>
      </vt:variant>
      <vt:variant>
        <vt:i4>1</vt:i4>
      </vt:variant>
    </vt:vector>
  </HeadingPairs>
  <TitlesOfParts>
    <vt:vector size="1" baseType="lpstr">
      <vt:lpstr>Evaluierung von Cloud-Anbietern am Beispiel der SIX</vt:lpstr>
    </vt:vector>
  </TitlesOfParts>
  <Company>SIX</Company>
  <LinksUpToDate>false</LinksUpToDate>
  <CharactersWithSpaces>47865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von Cloud-Anbietern am Beispiel der SIX</dc:title>
  <dc:creator>Sacher, Désirée</dc:creator>
  <cp:lastModifiedBy>Desiree Sacher</cp:lastModifiedBy>
  <cp:revision>126</cp:revision>
  <cp:lastPrinted>2014-09-07T09:34:00Z</cp:lastPrinted>
  <dcterms:created xsi:type="dcterms:W3CDTF">2014-06-27T12:57:00Z</dcterms:created>
  <dcterms:modified xsi:type="dcterms:W3CDTF">2014-09-08T14:22:00Z</dcterms:modified>
</cp:coreProperties>
</file>