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7902"/>
        <w:gridCol w:w="7515"/>
      </w:tblGrid>
      <w:tr w:rsidR="00224784" w14:paraId="3392EE45" w14:textId="77777777">
        <w:trPr>
          <w:trHeight w:val="840"/>
        </w:trPr>
        <w:tc>
          <w:tcPr>
            <w:tcW w:w="7902" w:type="dxa"/>
          </w:tcPr>
          <w:p w14:paraId="10D461FC" w14:textId="77777777" w:rsidR="00224784" w:rsidRDefault="005073CB">
            <w:pPr>
              <w:pStyle w:val="StGen0"/>
              <w:ind w:left="284" w:right="1132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C2EE292" wp14:editId="4DB6C4B1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0</wp:posOffset>
                  </wp:positionV>
                  <wp:extent cx="9798050" cy="5570855"/>
                  <wp:effectExtent l="0" t="0" r="0" b="0"/>
                  <wp:wrapNone/>
                  <wp:docPr id="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9798050" cy="557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 w:cs="Tahoma"/>
                <w:bCs/>
                <w:sz w:val="20"/>
              </w:rPr>
              <w:br/>
            </w:r>
          </w:p>
          <w:p w14:paraId="3EBFCC3A" w14:textId="77777777" w:rsidR="00224784" w:rsidRDefault="00224784">
            <w:pPr>
              <w:pStyle w:val="StGen0"/>
              <w:spacing w:line="360" w:lineRule="auto"/>
              <w:ind w:left="284" w:right="-32"/>
              <w:jc w:val="both"/>
              <w:rPr>
                <w:rFonts w:ascii="Verdana" w:hAnsi="Verdana" w:cs="Tahoma"/>
                <w:b w:val="0"/>
                <w:bCs/>
                <w:sz w:val="20"/>
              </w:rPr>
            </w:pPr>
          </w:p>
        </w:tc>
        <w:tc>
          <w:tcPr>
            <w:tcW w:w="7515" w:type="dxa"/>
          </w:tcPr>
          <w:p w14:paraId="5F0A9214" w14:textId="77777777" w:rsidR="00224784" w:rsidRDefault="005073CB">
            <w:pPr>
              <w:pStyle w:val="StGen0"/>
              <w:tabs>
                <w:tab w:val="left" w:pos="14454"/>
              </w:tabs>
              <w:jc w:val="left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</w:p>
        </w:tc>
      </w:tr>
      <w:tr w:rsidR="00224784" w14:paraId="2AE0A2A1" w14:textId="77777777">
        <w:trPr>
          <w:trHeight w:val="5786"/>
        </w:trPr>
        <w:tc>
          <w:tcPr>
            <w:tcW w:w="7902" w:type="dxa"/>
            <w:vAlign w:val="center"/>
          </w:tcPr>
          <w:p w14:paraId="26CBA136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4"/>
                <w:szCs w:val="24"/>
              </w:rPr>
            </w:pPr>
            <w:r>
              <w:rPr>
                <w:rFonts w:ascii="Verdana" w:hAnsi="Verdana" w:cs="Tahoma"/>
                <w:bCs/>
                <w:sz w:val="20"/>
              </w:rPr>
              <w:br/>
            </w:r>
            <w:r>
              <w:rPr>
                <w:rFonts w:ascii="Verdana" w:eastAsia="Times New Roman" w:hAnsi="Verdana" w:cs="Tahoma"/>
                <w:bCs/>
                <w:sz w:val="52"/>
                <w:szCs w:val="52"/>
              </w:rPr>
              <w:t>Добро пожаловать</w:t>
            </w:r>
            <w:r>
              <w:rPr>
                <w:rFonts w:ascii="Verdana" w:eastAsia="Times New Roman" w:hAnsi="Verdana" w:cs="Tahoma"/>
                <w:bCs/>
                <w:sz w:val="52"/>
                <w:szCs w:val="52"/>
              </w:rPr>
              <w:br/>
              <w:t>в «Форус»!</w:t>
            </w:r>
            <w:r>
              <w:rPr>
                <w:rFonts w:ascii="Verdana" w:hAnsi="Verdana" w:cs="Tahoma"/>
                <w:bCs/>
                <w:sz w:val="52"/>
                <w:szCs w:val="52"/>
              </w:rPr>
              <w:t xml:space="preserve"> </w:t>
            </w:r>
          </w:p>
          <w:p w14:paraId="6CF46DC8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  <w:p w14:paraId="78247156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  <w:p w14:paraId="291CEECC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i/>
                <w:iCs/>
                <w:szCs w:val="28"/>
              </w:rPr>
            </w:pPr>
            <w:r>
              <w:rPr>
                <w:rFonts w:ascii="Verdana" w:eastAsia="Times New Roman" w:hAnsi="Verdana" w:cs="Tahoma"/>
                <w:bCs/>
                <w:szCs w:val="28"/>
              </w:rPr>
              <w:t>Адаптационная программа</w:t>
            </w:r>
            <w:r>
              <w:rPr>
                <w:rFonts w:ascii="Verdana" w:eastAsia="Times New Roman" w:hAnsi="Verdana" w:cs="Tahoma"/>
                <w:bCs/>
                <w:szCs w:val="28"/>
              </w:rPr>
              <w:br/>
            </w:r>
            <w:r>
              <w:rPr>
                <w:rFonts w:ascii="Verdana" w:eastAsia="Times New Roman" w:hAnsi="Verdana" w:cs="Tahoma"/>
                <w:bCs/>
                <w:i/>
                <w:iCs/>
                <w:szCs w:val="28"/>
              </w:rPr>
              <w:t>ФИО сотрудника</w:t>
            </w:r>
          </w:p>
          <w:p w14:paraId="5601DA01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Cs w:val="28"/>
              </w:rPr>
            </w:pPr>
          </w:p>
          <w:p w14:paraId="201546A9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Cs w:val="28"/>
              </w:rPr>
            </w:pPr>
            <w:r>
              <w:rPr>
                <w:rFonts w:ascii="Verdana" w:eastAsia="Times New Roman" w:hAnsi="Verdana" w:cs="Tahoma"/>
                <w:bCs/>
                <w:szCs w:val="28"/>
              </w:rPr>
              <w:t xml:space="preserve">Введение в должность </w:t>
            </w:r>
            <w:r>
              <w:rPr>
                <w:rFonts w:ascii="Verdana" w:eastAsia="Times New Roman" w:hAnsi="Verdana" w:cs="Tahoma"/>
                <w:bCs/>
                <w:i/>
                <w:iCs/>
                <w:szCs w:val="28"/>
              </w:rPr>
              <w:t>название</w:t>
            </w:r>
          </w:p>
          <w:p w14:paraId="6B448341" w14:textId="77777777" w:rsidR="00224784" w:rsidRDefault="00224784">
            <w:pPr>
              <w:pStyle w:val="StGen0"/>
              <w:ind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</w:tc>
        <w:tc>
          <w:tcPr>
            <w:tcW w:w="7515" w:type="dxa"/>
            <w:vMerge w:val="restart"/>
          </w:tcPr>
          <w:p w14:paraId="3E6C47DA" w14:textId="77777777" w:rsidR="00224784" w:rsidRDefault="005073CB">
            <w:pPr>
              <w:pStyle w:val="StGen0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</w:p>
          <w:p w14:paraId="5B0D5E1F" w14:textId="77777777" w:rsidR="00224784" w:rsidRDefault="00224784">
            <w:pPr>
              <w:pStyle w:val="StGen0"/>
              <w:tabs>
                <w:tab w:val="left" w:pos="14454"/>
              </w:tabs>
              <w:rPr>
                <w:rFonts w:ascii="Verdana" w:hAnsi="Verdana" w:cs="Tahoma"/>
                <w:bCs/>
                <w:sz w:val="20"/>
              </w:rPr>
            </w:pPr>
          </w:p>
        </w:tc>
      </w:tr>
      <w:tr w:rsidR="00224784" w14:paraId="0511462B" w14:textId="77777777">
        <w:trPr>
          <w:trHeight w:val="2111"/>
        </w:trPr>
        <w:tc>
          <w:tcPr>
            <w:tcW w:w="7902" w:type="dxa"/>
          </w:tcPr>
          <w:p w14:paraId="06CBCC64" w14:textId="77777777" w:rsidR="00224784" w:rsidRDefault="005073CB">
            <w:pPr>
              <w:pStyle w:val="StGen0"/>
              <w:spacing w:before="24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Cs/>
                <w:sz w:val="20"/>
              </w:rPr>
              <w:t>Согласовано:</w:t>
            </w:r>
          </w:p>
          <w:p w14:paraId="536CB9E5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t xml:space="preserve">Руководитель ____________ </w:t>
            </w:r>
          </w:p>
          <w:p w14:paraId="0D246E6C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t xml:space="preserve">Директор по персоналу </w:t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  <w:t xml:space="preserve">ГК «Форус» Гаевская Э.К._________ </w:t>
            </w:r>
          </w:p>
        </w:tc>
        <w:tc>
          <w:tcPr>
            <w:tcW w:w="7515" w:type="dxa"/>
            <w:vMerge/>
          </w:tcPr>
          <w:p w14:paraId="49ACCBBF" w14:textId="77777777" w:rsidR="00224784" w:rsidRDefault="00224784">
            <w:pPr>
              <w:pStyle w:val="StGen0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</w:p>
        </w:tc>
      </w:tr>
    </w:tbl>
    <w:p w14:paraId="02BD82B1" w14:textId="77777777" w:rsidR="00224784" w:rsidRDefault="00224784">
      <w:pPr>
        <w:rPr>
          <w:rFonts w:ascii="Verdana" w:hAnsi="Verdana"/>
          <w:b/>
          <w:sz w:val="20"/>
        </w:rPr>
      </w:pPr>
    </w:p>
    <w:p w14:paraId="3B4B7414" w14:textId="77777777" w:rsidR="00224784" w:rsidRDefault="005073CB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br w:type="page" w:clear="all"/>
      </w:r>
    </w:p>
    <w:p w14:paraId="58B0EA73" w14:textId="77777777" w:rsidR="00224784" w:rsidRDefault="005073CB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7A4A957" wp14:editId="03017628">
                <wp:simplePos x="0" y="0"/>
                <wp:positionH relativeFrom="column">
                  <wp:posOffset>-27940</wp:posOffset>
                </wp:positionH>
                <wp:positionV relativeFrom="paragraph">
                  <wp:posOffset>-9525</wp:posOffset>
                </wp:positionV>
                <wp:extent cx="9763125" cy="1709420"/>
                <wp:effectExtent l="13970" t="10795" r="14604" b="13335"/>
                <wp:wrapNone/>
                <wp:docPr id="3" name="Прямоугольник: скругленные углы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63125" cy="17094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2F1F8"/>
                        </a:solidFill>
                        <a:ln w="15875">
                          <a:solidFill>
                            <a:srgbClr val="F2F1F8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8F64CD" id="Прямоугольник: скругленные углы 6" o:spid="_x0000_s1026" style="position:absolute;margin-left:-2.2pt;margin-top:-.75pt;width:768.75pt;height:134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" fillcolor="#f2f1f8" strokecolor="#f2f1f8" strokeweight="1.25pt"/>
            </w:pict>
          </mc:Fallback>
        </mc:AlternateConten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7284"/>
        <w:gridCol w:w="7316"/>
      </w:tblGrid>
      <w:tr w:rsidR="00224784" w14:paraId="41D73F13" w14:textId="77777777">
        <w:tc>
          <w:tcPr>
            <w:tcW w:w="7284" w:type="dxa"/>
            <w:vAlign w:val="center"/>
          </w:tcPr>
          <w:p w14:paraId="161F1DB0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 xml:space="preserve">Стажер: </w:t>
            </w:r>
            <w:r>
              <w:rPr>
                <w:rFonts w:ascii="Verdana" w:hAnsi="Verdana" w:cs="Tahoma"/>
                <w:bCs/>
                <w:sz w:val="22"/>
                <w:szCs w:val="22"/>
              </w:rPr>
              <w:t>Фамилия и Имя</w:t>
            </w:r>
          </w:p>
        </w:tc>
        <w:tc>
          <w:tcPr>
            <w:tcW w:w="7316" w:type="dxa"/>
            <w:vAlign w:val="center"/>
          </w:tcPr>
          <w:p w14:paraId="42C2AF98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Cs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 xml:space="preserve">Руководитель стажировки: </w:t>
            </w:r>
            <w:r>
              <w:rPr>
                <w:rFonts w:ascii="Verdana" w:hAnsi="Verdana" w:cs="Tahoma"/>
                <w:bCs/>
                <w:sz w:val="22"/>
                <w:szCs w:val="22"/>
              </w:rPr>
              <w:t>Фамилия и Имя</w:t>
            </w:r>
          </w:p>
        </w:tc>
      </w:tr>
      <w:tr w:rsidR="00224784" w14:paraId="413C05B3" w14:textId="77777777">
        <w:tc>
          <w:tcPr>
            <w:tcW w:w="7284" w:type="dxa"/>
            <w:vAlign w:val="center"/>
          </w:tcPr>
          <w:p w14:paraId="799B821B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Должность:</w:t>
            </w:r>
            <w:r>
              <w:rPr>
                <w:rFonts w:ascii="Verdana" w:hAnsi="Verdana" w:cs="Tahoma"/>
                <w:sz w:val="22"/>
                <w:szCs w:val="22"/>
              </w:rPr>
              <w:t xml:space="preserve"> наименование</w:t>
            </w:r>
          </w:p>
        </w:tc>
        <w:tc>
          <w:tcPr>
            <w:tcW w:w="7316" w:type="dxa"/>
            <w:vAlign w:val="center"/>
          </w:tcPr>
          <w:p w14:paraId="5DDB4D94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 xml:space="preserve">Срок стажировки: </w:t>
            </w:r>
            <w:r>
              <w:rPr>
                <w:rFonts w:ascii="Verdana" w:hAnsi="Verdana" w:cs="Tahoma"/>
                <w:bCs/>
                <w:sz w:val="22"/>
                <w:szCs w:val="22"/>
              </w:rPr>
              <w:t>дата месяц–дата месяц</w:t>
            </w:r>
          </w:p>
        </w:tc>
      </w:tr>
      <w:tr w:rsidR="00224784" w14:paraId="1FBC9624" w14:textId="77777777">
        <w:tc>
          <w:tcPr>
            <w:tcW w:w="14600" w:type="dxa"/>
            <w:gridSpan w:val="2"/>
            <w:vAlign w:val="center"/>
          </w:tcPr>
          <w:p w14:paraId="36B38330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 xml:space="preserve">Наставник стажировки: </w:t>
            </w:r>
            <w:r>
              <w:rPr>
                <w:rFonts w:ascii="Verdana" w:hAnsi="Verdana" w:cs="Tahoma"/>
                <w:bCs/>
                <w:sz w:val="22"/>
                <w:szCs w:val="22"/>
              </w:rPr>
              <w:t>Фамилия и Имя</w:t>
            </w:r>
          </w:p>
        </w:tc>
      </w:tr>
      <w:tr w:rsidR="00224784" w14:paraId="32285F55" w14:textId="77777777">
        <w:tc>
          <w:tcPr>
            <w:tcW w:w="14600" w:type="dxa"/>
            <w:gridSpan w:val="2"/>
            <w:vAlign w:val="center"/>
          </w:tcPr>
          <w:p w14:paraId="20D8A46B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Цель стажировки:</w:t>
            </w:r>
            <w:r>
              <w:rPr>
                <w:rFonts w:ascii="Verdana" w:hAnsi="Verdana" w:cs="Tahoma"/>
                <w:sz w:val="22"/>
                <w:szCs w:val="22"/>
              </w:rPr>
              <w:t xml:space="preserve"> приобрести навыки самостоятельной работы в должности </w:t>
            </w:r>
            <w:r>
              <w:rPr>
                <w:rFonts w:ascii="Verdana" w:hAnsi="Verdana" w:cs="Tahoma"/>
                <w:i/>
                <w:iCs/>
                <w:sz w:val="22"/>
                <w:szCs w:val="22"/>
              </w:rPr>
              <w:t>наименование</w:t>
            </w:r>
          </w:p>
        </w:tc>
      </w:tr>
    </w:tbl>
    <w:p w14:paraId="51DE1E23" w14:textId="77777777" w:rsidR="00224784" w:rsidRDefault="00224784">
      <w:pPr>
        <w:ind w:right="252"/>
        <w:rPr>
          <w:rFonts w:ascii="Verdana" w:hAnsi="Verdana"/>
          <w:sz w:val="20"/>
        </w:rPr>
      </w:pPr>
    </w:p>
    <w:p w14:paraId="513711E2" w14:textId="77777777" w:rsidR="00224784" w:rsidRDefault="00224784">
      <w:pPr>
        <w:ind w:left="-142" w:right="252"/>
        <w:rPr>
          <w:rFonts w:ascii="Verdana" w:hAnsi="Verdana"/>
          <w:b/>
          <w:bCs/>
          <w:sz w:val="32"/>
          <w:szCs w:val="32"/>
        </w:rPr>
      </w:pPr>
    </w:p>
    <w:p w14:paraId="48B5FDE4" w14:textId="77777777" w:rsidR="00224784" w:rsidRDefault="00224784">
      <w:pPr>
        <w:ind w:left="-142" w:right="252"/>
        <w:rPr>
          <w:rFonts w:ascii="Verdana" w:hAnsi="Verdana"/>
          <w:b/>
          <w:bCs/>
          <w:sz w:val="32"/>
          <w:szCs w:val="32"/>
        </w:rPr>
      </w:pPr>
    </w:p>
    <w:p w14:paraId="08D9F829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 xml:space="preserve">Этот файл </w:t>
      </w:r>
      <w:r>
        <w:rPr>
          <w:rFonts w:ascii="Verdana" w:hAnsi="Verdana"/>
          <w:sz w:val="32"/>
          <w:szCs w:val="32"/>
        </w:rPr>
        <w:t>—</w:t>
      </w:r>
      <w:r>
        <w:rPr>
          <w:rFonts w:ascii="Verdana" w:hAnsi="Verdana"/>
          <w:b/>
          <w:bCs/>
          <w:sz w:val="32"/>
          <w:szCs w:val="32"/>
        </w:rPr>
        <w:t xml:space="preserve"> ваш маршрут на период адаптации!</w:t>
      </w:r>
    </w:p>
    <w:p w14:paraId="2D11F8B0" w14:textId="77777777" w:rsidR="00224784" w:rsidRDefault="005073CB">
      <w:pPr>
        <w:ind w:left="284" w:right="566"/>
        <w:rPr>
          <w:rFonts w:ascii="Verdana" w:hAnsi="Verdana"/>
          <w:sz w:val="2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A1E8045" wp14:editId="2F2BC98F">
            <wp:simplePos x="0" y="0"/>
            <wp:positionH relativeFrom="column">
              <wp:posOffset>1485265</wp:posOffset>
            </wp:positionH>
            <wp:positionV relativeFrom="paragraph">
              <wp:posOffset>8255</wp:posOffset>
            </wp:positionV>
            <wp:extent cx="2330450" cy="133350"/>
            <wp:effectExtent l="0" t="0" r="0" b="0"/>
            <wp:wrapNone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2330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E4FD5" w14:textId="77777777" w:rsidR="00224784" w:rsidRDefault="005073CB">
      <w:pPr>
        <w:spacing w:line="276" w:lineRule="auto"/>
        <w:ind w:left="284" w:right="566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 xml:space="preserve">Перед вами программа адаптации, которая позволит познакомиться с компанией, командой и рабочими процессами. В ней собраны полезные материалы и встречи, которые помогут быстрее освоиться в новой роли </w:t>
      </w:r>
      <w:r>
        <w:rPr>
          <w:rFonts w:ascii="Verdana" w:hAnsi="Verdana"/>
          <w:szCs w:val="24"/>
        </w:rPr>
        <w:br/>
        <w:t>и уверенно пройти первые месяцы работы.</w:t>
      </w:r>
      <w:r>
        <w:rPr>
          <w:rFonts w:ascii="Verdana" w:hAnsi="Verdana"/>
          <w:szCs w:val="24"/>
        </w:rPr>
        <w:br/>
      </w:r>
    </w:p>
    <w:p w14:paraId="79C95453" w14:textId="77777777" w:rsidR="00224784" w:rsidRDefault="005073CB">
      <w:pPr>
        <w:spacing w:line="276" w:lineRule="auto"/>
        <w:ind w:left="284" w:right="566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На протяжении всего периода адаптации рядом с вами будут:</w:t>
      </w:r>
    </w:p>
    <w:p w14:paraId="3BB4EBF7" w14:textId="77777777" w:rsidR="00224784" w:rsidRDefault="005073CB">
      <w:pPr>
        <w:numPr>
          <w:ilvl w:val="0"/>
          <w:numId w:val="33"/>
        </w:numPr>
        <w:spacing w:line="276" w:lineRule="auto"/>
        <w:ind w:left="284" w:right="566" w:firstLine="0"/>
        <w:rPr>
          <w:rFonts w:ascii="Verdana" w:hAnsi="Verdana"/>
          <w:szCs w:val="24"/>
        </w:rPr>
      </w:pPr>
      <w:r>
        <w:rPr>
          <w:rFonts w:ascii="Verdana" w:hAnsi="Verdana"/>
          <w:b/>
          <w:bCs/>
          <w:szCs w:val="24"/>
        </w:rPr>
        <w:t>Руководитель</w:t>
      </w:r>
      <w:r>
        <w:rPr>
          <w:rFonts w:ascii="Verdana" w:hAnsi="Verdana"/>
          <w:szCs w:val="24"/>
        </w:rPr>
        <w:t xml:space="preserve"> — познакомит с задачами, процессами подразделения и ожиданиями от вашей работы, подскажет приоритеты и поддержит в профессиональном развитии.</w:t>
      </w:r>
    </w:p>
    <w:p w14:paraId="26CD274B" w14:textId="77777777" w:rsidR="00224784" w:rsidRDefault="005073CB">
      <w:pPr>
        <w:numPr>
          <w:ilvl w:val="0"/>
          <w:numId w:val="33"/>
        </w:numPr>
        <w:spacing w:line="276" w:lineRule="auto"/>
        <w:ind w:left="284" w:right="566" w:firstLine="0"/>
        <w:rPr>
          <w:rFonts w:ascii="Verdana" w:hAnsi="Verdana"/>
          <w:szCs w:val="24"/>
        </w:rPr>
      </w:pPr>
      <w:r>
        <w:rPr>
          <w:rFonts w:ascii="Verdana" w:hAnsi="Verdana"/>
          <w:b/>
          <w:bCs/>
          <w:szCs w:val="24"/>
        </w:rPr>
        <w:t>Наставник</w:t>
      </w:r>
      <w:r>
        <w:rPr>
          <w:rFonts w:ascii="Verdana" w:hAnsi="Verdana"/>
          <w:szCs w:val="24"/>
        </w:rPr>
        <w:t xml:space="preserve"> — поделится опытом, ответит на повседневные вопросы и поможет быстрее освоиться в команде.</w:t>
      </w:r>
    </w:p>
    <w:p w14:paraId="27692371" w14:textId="77777777" w:rsidR="00224784" w:rsidRDefault="005073CB">
      <w:pPr>
        <w:numPr>
          <w:ilvl w:val="0"/>
          <w:numId w:val="33"/>
        </w:numPr>
        <w:spacing w:line="276" w:lineRule="auto"/>
        <w:ind w:left="284" w:right="566" w:firstLine="0"/>
        <w:rPr>
          <w:rFonts w:ascii="Verdana" w:hAnsi="Verdana"/>
          <w:szCs w:val="24"/>
        </w:rPr>
      </w:pPr>
      <w:r>
        <w:rPr>
          <w:rFonts w:ascii="Verdana" w:hAnsi="Verdana"/>
          <w:b/>
          <w:bCs/>
          <w:szCs w:val="24"/>
        </w:rPr>
        <w:t>HR</w:t>
      </w:r>
      <w:r>
        <w:rPr>
          <w:rFonts w:ascii="Verdana" w:hAnsi="Verdana"/>
          <w:szCs w:val="24"/>
        </w:rPr>
        <w:t xml:space="preserve"> — будет сопровождать процесс адаптации, поддержит в организационных вопросах и подскажет, к кому обратиться за необходимой информацией.</w:t>
      </w:r>
    </w:p>
    <w:p w14:paraId="07816C90" w14:textId="77777777" w:rsidR="00224784" w:rsidRDefault="00224784">
      <w:pPr>
        <w:spacing w:line="276" w:lineRule="auto"/>
        <w:ind w:left="284" w:right="566"/>
        <w:rPr>
          <w:rFonts w:ascii="Verdana" w:hAnsi="Verdana"/>
          <w:szCs w:val="24"/>
        </w:rPr>
      </w:pPr>
    </w:p>
    <w:p w14:paraId="0B2E80DF" w14:textId="77777777" w:rsidR="00224784" w:rsidRDefault="005073CB">
      <w:pPr>
        <w:spacing w:line="276" w:lineRule="auto"/>
        <w:ind w:left="284" w:right="566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 xml:space="preserve">Не стесняйтесь задавать вопросы и обращаться за поддержкой — чем активнее вы погружаетесь в работу, </w:t>
      </w:r>
      <w:r>
        <w:rPr>
          <w:rFonts w:ascii="Verdana" w:hAnsi="Verdana"/>
          <w:szCs w:val="24"/>
        </w:rPr>
        <w:br/>
        <w:t>тем легче и комфортнее проходит адаптация.</w:t>
      </w:r>
    </w:p>
    <w:p w14:paraId="1212931A" w14:textId="77777777" w:rsidR="00224784" w:rsidRDefault="00224784">
      <w:pPr>
        <w:ind w:right="252"/>
        <w:rPr>
          <w:rFonts w:ascii="Verdana" w:hAnsi="Verdana"/>
          <w:sz w:val="20"/>
        </w:rPr>
      </w:pPr>
    </w:p>
    <w:p w14:paraId="6DA206BD" w14:textId="77777777" w:rsidR="00224784" w:rsidRDefault="005073CB">
      <w:pPr>
        <w:ind w:left="284" w:right="566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br w:type="page" w:clear="all"/>
      </w:r>
    </w:p>
    <w:p w14:paraId="7BE966A2" w14:textId="77777777" w:rsidR="00224784" w:rsidRDefault="00224784">
      <w:pPr>
        <w:ind w:left="284" w:right="566"/>
        <w:rPr>
          <w:rFonts w:ascii="Verdana" w:hAnsi="Verdana"/>
          <w:b/>
          <w:bCs/>
          <w:sz w:val="32"/>
          <w:szCs w:val="32"/>
        </w:rPr>
      </w:pPr>
    </w:p>
    <w:p w14:paraId="44135D4C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E05269" wp14:editId="61C6495A">
                <wp:simplePos x="0" y="0"/>
                <wp:positionH relativeFrom="column">
                  <wp:posOffset>1270</wp:posOffset>
                </wp:positionH>
                <wp:positionV relativeFrom="paragraph">
                  <wp:posOffset>-149860</wp:posOffset>
                </wp:positionV>
                <wp:extent cx="9833610" cy="562610"/>
                <wp:effectExtent l="11430" t="5080" r="13335" b="13335"/>
                <wp:wrapNone/>
                <wp:docPr id="5" name="Прямоугольник: скругленные углы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33609" cy="562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0F5F9"/>
                        </a:solidFill>
                        <a:ln w="9525">
                          <a:solidFill>
                            <a:srgbClr val="F0F5F9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7FFDD6" id="Прямоугольник: скругленные углы 4" o:spid="_x0000_s1026" style="position:absolute;margin-left:.1pt;margin-top:-11.8pt;width:774.3pt;height:44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" fillcolor="#f0f5f9" strokecolor="#f0f5f9"/>
            </w:pict>
          </mc:Fallback>
        </mc:AlternateContent>
      </w:r>
      <w:r>
        <w:rPr>
          <w:rFonts w:ascii="Verdana" w:hAnsi="Verdana"/>
          <w:b/>
          <w:bCs/>
          <w:sz w:val="32"/>
          <w:szCs w:val="32"/>
        </w:rPr>
        <w:t>Что вам предстоит сделать?</w:t>
      </w:r>
    </w:p>
    <w:p w14:paraId="35EEFD9C" w14:textId="77777777" w:rsidR="00224784" w:rsidRDefault="00224784">
      <w:pPr>
        <w:ind w:left="284" w:right="566"/>
        <w:rPr>
          <w:rFonts w:ascii="Verdana" w:hAnsi="Verdana"/>
          <w:b/>
          <w:bCs/>
          <w:sz w:val="32"/>
          <w:szCs w:val="32"/>
        </w:rPr>
      </w:pPr>
    </w:p>
    <w:p w14:paraId="2C840AB6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78720" behindDoc="0" locked="0" layoutInCell="1" allowOverlap="1" wp14:anchorId="0EF8FF47" wp14:editId="01660AC2">
            <wp:simplePos x="0" y="0"/>
            <wp:positionH relativeFrom="column">
              <wp:posOffset>8787765</wp:posOffset>
            </wp:positionH>
            <wp:positionV relativeFrom="paragraph">
              <wp:posOffset>207645</wp:posOffset>
            </wp:positionV>
            <wp:extent cx="971550" cy="800903"/>
            <wp:effectExtent l="0" t="0" r="0" b="0"/>
            <wp:wrapNone/>
            <wp:docPr id="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971550" cy="800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BB511" w14:textId="77777777" w:rsidR="00224784" w:rsidRDefault="005073CB">
      <w:pPr>
        <w:ind w:right="423"/>
        <w:rPr>
          <w:rFonts w:ascii="Verdana" w:hAnsi="Verdana"/>
          <w:sz w:val="20"/>
        </w:rPr>
      </w:pP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B75E49" wp14:editId="0FA8FE00">
                <wp:simplePos x="0" y="0"/>
                <wp:positionH relativeFrom="margin">
                  <wp:posOffset>3047365</wp:posOffset>
                </wp:positionH>
                <wp:positionV relativeFrom="paragraph">
                  <wp:posOffset>2322830</wp:posOffset>
                </wp:positionV>
                <wp:extent cx="3718560" cy="2112010"/>
                <wp:effectExtent l="0" t="0" r="0" b="2540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18560" cy="2112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8F4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91D74" w14:textId="77777777" w:rsidR="00224784" w:rsidRDefault="005073CB">
                            <w:pPr>
                              <w:ind w:left="284" w:right="335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>4. Встроитесь в команду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Познакомитесь с подразделением, коллегами, своей ролью в команде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и получите поддержку на этапе адаптации. Чтобы успешно адаптироваться, важно понимать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>не только свои задачи, но и людей,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с которыми предстоит работать. </w:t>
                            </w:r>
                          </w:p>
                          <w:p w14:paraId="498BDBFB" w14:textId="77777777" w:rsidR="00224784" w:rsidRDefault="00224784">
                            <w:pPr>
                              <w:ind w:right="335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B75E49" id="Прямоугольник: скругленные углы 7" o:spid="_x0000_s1026" style="position:absolute;margin-left:239.95pt;margin-top:182.9pt;width:292.8pt;height:166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" fillcolor="#e8f4e8" stroked="f" strokeweight="1pt">
                <v:stroke joinstyle="miter"/>
                <v:textbox>
                  <w:txbxContent>
                    <w:p w14:paraId="67191D74" w14:textId="77777777" w:rsidR="00224784" w:rsidRDefault="005073CB">
                      <w:pPr>
                        <w:ind w:left="284" w:right="335"/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18"/>
                        </w:rPr>
                        <w:br/>
                        <w:t>4. Встроитесь в команду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Познакомитесь с подразделением, коллегами, своей ролью в команде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и получите поддержку на этапе адаптации. Чтобы успешно адаптироваться, важно понимать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>не только свои задачи, но и людей,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с которыми предстоит работать. </w:t>
                      </w:r>
                    </w:p>
                    <w:p w14:paraId="498BDBFB" w14:textId="77777777" w:rsidR="00224784" w:rsidRDefault="00224784">
                      <w:pPr>
                        <w:ind w:right="335"/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24FF05" wp14:editId="6358456C">
                <wp:simplePos x="0" y="0"/>
                <wp:positionH relativeFrom="margin">
                  <wp:posOffset>26670</wp:posOffset>
                </wp:positionH>
                <wp:positionV relativeFrom="paragraph">
                  <wp:posOffset>191770</wp:posOffset>
                </wp:positionV>
                <wp:extent cx="4820285" cy="1971675"/>
                <wp:effectExtent l="0" t="0" r="0" b="9525"/>
                <wp:wrapNone/>
                <wp:docPr id="8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820285" cy="1971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5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58161" w14:textId="77777777" w:rsidR="00224784" w:rsidRDefault="005073CB">
                            <w:pPr>
                              <w:ind w:left="284" w:right="171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1. Подготовитесь к старту работы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0B315AC1" w14:textId="77777777" w:rsidR="00224784" w:rsidRDefault="005073CB">
                            <w:pPr>
                              <w:ind w:left="284" w:right="171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t>Получите всё необходимое для начала: доступы, знания о корпоративных системах, понимание основных правил компании и требований безопасности.</w:t>
                            </w:r>
                          </w:p>
                          <w:p w14:paraId="7F7362E5" w14:textId="77777777" w:rsidR="00224784" w:rsidRDefault="0022478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24FF05" id="Прямоугольник: скругленные углы 5" o:spid="_x0000_s1027" style="position:absolute;margin-left:2.1pt;margin-top:15.1pt;width:379.55pt;height:155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" fillcolor="#fff5dc" stroked="f" strokeweight="1pt">
                <v:stroke joinstyle="miter"/>
                <v:textbox>
                  <w:txbxContent>
                    <w:p w14:paraId="61B58161" w14:textId="77777777" w:rsidR="00224784" w:rsidRDefault="005073CB">
                      <w:pPr>
                        <w:ind w:left="284" w:right="171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1. Подготовитесь к старту работы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</w:p>
                    <w:p w14:paraId="0B315AC1" w14:textId="77777777" w:rsidR="00224784" w:rsidRDefault="005073CB">
                      <w:pPr>
                        <w:ind w:left="284" w:right="171"/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t>Получите всё необходимое для начала: доступы, знания о корпоративных системах, понимание основных правил компании и требований безопасности.</w:t>
                      </w:r>
                    </w:p>
                    <w:p w14:paraId="7F7362E5" w14:textId="77777777" w:rsidR="00224784" w:rsidRDefault="00224784">
                      <w:pP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6C1B92" wp14:editId="6A6A99FC">
                <wp:simplePos x="0" y="0"/>
                <wp:positionH relativeFrom="margin">
                  <wp:posOffset>4995545</wp:posOffset>
                </wp:positionH>
                <wp:positionV relativeFrom="paragraph">
                  <wp:posOffset>193675</wp:posOffset>
                </wp:positionV>
                <wp:extent cx="4857750" cy="1979295"/>
                <wp:effectExtent l="0" t="0" r="0" b="1905"/>
                <wp:wrapNone/>
                <wp:docPr id="9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857750" cy="197929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2F1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EA440" w14:textId="77777777" w:rsidR="00224784" w:rsidRDefault="005073CB">
                            <w:pPr>
                              <w:ind w:left="284" w:right="233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2. Познакомитесь ближе с компанией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38800A43" w14:textId="77777777" w:rsidR="00224784" w:rsidRDefault="005073CB">
                            <w:pPr>
                              <w:ind w:left="284" w:right="233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Узнаете больше о «Форус»: ценностях, принципах работы и возможностях для сотрудников. Этот блок поможет лучше понять культуру компании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  <w:t xml:space="preserve">и почувствовать себя частью команды. </w:t>
                            </w:r>
                          </w:p>
                          <w:p w14:paraId="23166C1B" w14:textId="77777777" w:rsidR="00224784" w:rsidRDefault="0022478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6C1B92" id="Прямоугольник: скругленные углы 6" o:spid="_x0000_s1028" style="position:absolute;margin-left:393.35pt;margin-top:15.25pt;width:382.5pt;height:155.8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" fillcolor="#f2f1f8" stroked="f" strokeweight="1pt">
                <v:stroke joinstyle="miter"/>
                <v:textbox>
                  <w:txbxContent>
                    <w:p w14:paraId="5ECEA440" w14:textId="77777777" w:rsidR="00224784" w:rsidRDefault="005073CB">
                      <w:pPr>
                        <w:ind w:left="284" w:right="233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2. Познакомитесь ближе с компанией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</w:p>
                    <w:p w14:paraId="38800A43" w14:textId="77777777" w:rsidR="00224784" w:rsidRDefault="005073CB">
                      <w:pPr>
                        <w:ind w:left="284" w:right="233"/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t xml:space="preserve">Узнаете больше о «Форус»: ценностях, принципах работы и возможностях для сотрудников. Этот блок поможет лучше понять культуру компании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br/>
                        <w:t xml:space="preserve">и почувствовать себя частью команды. </w:t>
                      </w:r>
                    </w:p>
                    <w:p w14:paraId="23166C1B" w14:textId="77777777" w:rsidR="00224784" w:rsidRDefault="00224784">
                      <w:pP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A2529C" wp14:editId="6C47DA06">
                <wp:simplePos x="0" y="0"/>
                <wp:positionH relativeFrom="margin">
                  <wp:posOffset>0</wp:posOffset>
                </wp:positionH>
                <wp:positionV relativeFrom="paragraph">
                  <wp:posOffset>2303780</wp:posOffset>
                </wp:positionV>
                <wp:extent cx="2914650" cy="2112010"/>
                <wp:effectExtent l="0" t="0" r="0" b="2540"/>
                <wp:wrapNone/>
                <wp:docPr id="10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14650" cy="2112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9F5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DEB0B" w14:textId="77777777" w:rsidR="00224784" w:rsidRDefault="005073CB">
                            <w:pPr>
                              <w:ind w:left="284" w:right="268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  <w:t>3. Освоите рабочую среду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629EC3EF" w14:textId="77777777" w:rsidR="00224784" w:rsidRDefault="005073CB">
                            <w:pPr>
                              <w:ind w:left="284" w:right="268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Получите информацию, которая пригодится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  <w:t>в повседневной работе: разберётесь, как устроена жизнь компании и какие правила помогают комфортно работать.</w:t>
                            </w:r>
                          </w:p>
                          <w:p w14:paraId="7FCF97D7" w14:textId="77777777" w:rsidR="00224784" w:rsidRDefault="0022478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A2529C" id="Прямоугольник: скругленные углы 8" o:spid="_x0000_s1029" style="position:absolute;margin-left:0;margin-top:181.4pt;width:229.5pt;height:166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" fillcolor="#e9f5f2" stroked="f" strokeweight="1pt">
                <v:stroke joinstyle="miter"/>
                <v:textbox>
                  <w:txbxContent>
                    <w:p w14:paraId="1E2DEB0B" w14:textId="77777777" w:rsidR="00224784" w:rsidRDefault="005073CB">
                      <w:pPr>
                        <w:ind w:left="284" w:right="268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br/>
                        <w:t>3. Освоите рабочую среду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</w:p>
                    <w:p w14:paraId="629EC3EF" w14:textId="77777777" w:rsidR="00224784" w:rsidRDefault="005073CB">
                      <w:pPr>
                        <w:ind w:left="284" w:right="268"/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t xml:space="preserve">Получите информацию, которая пригодится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br/>
                        <w:t>в повседневной работе: разберётесь, как устроена жизнь компании и какие правила помогают комфортно работать.</w:t>
                      </w:r>
                    </w:p>
                    <w:p w14:paraId="7FCF97D7" w14:textId="77777777" w:rsidR="00224784" w:rsidRDefault="00224784">
                      <w:pP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841098" wp14:editId="347D46CD">
                <wp:simplePos x="0" y="0"/>
                <wp:positionH relativeFrom="margin">
                  <wp:posOffset>6918960</wp:posOffset>
                </wp:positionH>
                <wp:positionV relativeFrom="paragraph">
                  <wp:posOffset>2322145</wp:posOffset>
                </wp:positionV>
                <wp:extent cx="2953417" cy="2112380"/>
                <wp:effectExtent l="0" t="0" r="0" b="2540"/>
                <wp:wrapNone/>
                <wp:docPr id="11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53417" cy="2112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0F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C4D22" w14:textId="77777777" w:rsidR="00224784" w:rsidRDefault="005073CB">
                            <w:pPr>
                              <w:ind w:left="284" w:right="204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5. Погрузитесь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>в профессию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Разберетесь в специфике вашей работы, освоите необходимые инструменты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>и знания и начнете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t>выполнять первые рабочие задачи.</w:t>
                            </w:r>
                          </w:p>
                          <w:p w14:paraId="19E80FAF" w14:textId="77777777" w:rsidR="00224784" w:rsidRDefault="00224784">
                            <w:pPr>
                              <w:spacing w:line="273" w:lineRule="auto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41098" id="Прямоугольник: скругленные углы 9" o:spid="_x0000_s1030" style="position:absolute;margin-left:544.8pt;margin-top:182.85pt;width:232.55pt;height:166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" fillcolor="#f0f5f9" stroked="f" strokeweight="1pt">
                <v:stroke joinstyle="miter"/>
                <v:textbox>
                  <w:txbxContent>
                    <w:p w14:paraId="73BC4D22" w14:textId="77777777" w:rsidR="00224784" w:rsidRDefault="005073CB">
                      <w:pPr>
                        <w:ind w:left="284" w:right="204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5. Погрузитесь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18"/>
                        </w:rPr>
                        <w:br/>
                        <w:t>в профессию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Разберетесь в специфике вашей работы, освоите необходимые инструменты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>и знания и начнете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t>выполнять первые рабочие задачи.</w:t>
                      </w:r>
                    </w:p>
                    <w:p w14:paraId="19E80FAF" w14:textId="77777777" w:rsidR="00224784" w:rsidRDefault="00224784">
                      <w:pPr>
                        <w:spacing w:line="273" w:lineRule="auto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sz w:val="20"/>
        </w:rPr>
        <w:br w:type="page" w:clear="all"/>
      </w:r>
    </w:p>
    <w:p w14:paraId="507E3BEB" w14:textId="77777777" w:rsidR="00224784" w:rsidRDefault="00224784">
      <w:pPr>
        <w:ind w:right="423"/>
        <w:rPr>
          <w:rFonts w:ascii="Verdana" w:hAnsi="Verdana"/>
          <w:sz w:val="20"/>
        </w:rPr>
      </w:pPr>
    </w:p>
    <w:tbl>
      <w:tblPr>
        <w:tblW w:w="15578" w:type="dxa"/>
        <w:tblInd w:w="-137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"/>
        <w:gridCol w:w="2302"/>
        <w:gridCol w:w="9795"/>
        <w:gridCol w:w="2820"/>
      </w:tblGrid>
      <w:tr w:rsidR="00224784" w14:paraId="0A688A83" w14:textId="77777777">
        <w:tc>
          <w:tcPr>
            <w:tcW w:w="15578" w:type="dxa"/>
            <w:gridSpan w:val="4"/>
            <w:shd w:val="clear" w:color="auto" w:fill="F0F5F9"/>
          </w:tcPr>
          <w:p w14:paraId="15CD920C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Готовимся к старту работы </w:t>
            </w:r>
          </w:p>
        </w:tc>
      </w:tr>
      <w:tr w:rsidR="00224784" w14:paraId="0E3816AB" w14:textId="77777777">
        <w:tc>
          <w:tcPr>
            <w:tcW w:w="661" w:type="dxa"/>
            <w:shd w:val="clear" w:color="auto" w:fill="FFFFFF"/>
          </w:tcPr>
          <w:p w14:paraId="6796873F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1</w:t>
            </w:r>
          </w:p>
        </w:tc>
        <w:tc>
          <w:tcPr>
            <w:tcW w:w="2302" w:type="dxa"/>
            <w:shd w:val="clear" w:color="auto" w:fill="FFFFFF"/>
          </w:tcPr>
          <w:p w14:paraId="14CF7CEB" w14:textId="77777777" w:rsidR="00224784" w:rsidRDefault="005073CB">
            <w:pPr>
              <w:spacing w:before="240" w:line="23" w:lineRule="atLeast"/>
              <w:ind w:left="187" w:right="268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 xml:space="preserve">Тестирование </w:t>
            </w:r>
            <w:r>
              <w:rPr>
                <w:rFonts w:ascii="Verdana" w:hAnsi="Verdana" w:cs="Tahoma"/>
                <w:b/>
                <w:sz w:val="20"/>
              </w:rPr>
              <w:br/>
              <w:t>в службе ИТ</w:t>
            </w:r>
          </w:p>
        </w:tc>
        <w:tc>
          <w:tcPr>
            <w:tcW w:w="9795" w:type="dxa"/>
            <w:shd w:val="clear" w:color="auto" w:fill="FFFFFF"/>
          </w:tcPr>
          <w:p w14:paraId="76F7EE9A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 и онлайн-экзамен</w:t>
            </w:r>
          </w:p>
          <w:p w14:paraId="208982BB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освоите основные инструменты, которые используются </w:t>
            </w:r>
            <w:r>
              <w:rPr>
                <w:rFonts w:ascii="Verdana" w:hAnsi="Verdana" w:cs="Tahoma"/>
                <w:sz w:val="20"/>
              </w:rPr>
              <w:br/>
              <w:t xml:space="preserve">в ежедневной работе, и узнаете, как действовать при возникновении технических вопросов. </w:t>
            </w:r>
          </w:p>
          <w:p w14:paraId="56691247" w14:textId="77777777" w:rsidR="00224784" w:rsidRDefault="005073CB">
            <w:pPr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17EF1F89" w14:textId="77777777" w:rsidR="00224784" w:rsidRDefault="004C230D">
            <w:pPr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hyperlink r:id="rId13" w:tooltip="https://forus.e-queo.online/381/information/categories/55171/subcategories/55175/materials/112433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методические материалы </w:t>
              </w:r>
            </w:hyperlink>
            <w:hyperlink r:id="rId14" w:tooltip="https://forus.e-queo.online/381/information/categories/55171/subcategories/55175/materials/112433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4B999A45" w14:textId="77777777" w:rsidR="00224784" w:rsidRDefault="004C230D">
            <w:pPr>
              <w:spacing w:after="24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hyperlink r:id="rId15" w:tooltip="https://forus.e-queo.online/381/lm/3614/learning_program/7495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Сдать экзамен </w:t>
              </w:r>
            </w:hyperlink>
            <w:hyperlink r:id="rId16" w:tooltip="https://forus.e-queo.online/381/lm/3614/learning_program/7495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  <w:shd w:val="clear" w:color="auto" w:fill="FFFFFF"/>
          </w:tcPr>
          <w:p w14:paraId="5EC01830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>руководитель стажировки</w:t>
            </w:r>
          </w:p>
          <w:p w14:paraId="0A6CE273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40E70599" w14:textId="77777777">
        <w:tc>
          <w:tcPr>
            <w:tcW w:w="661" w:type="dxa"/>
            <w:shd w:val="clear" w:color="auto" w:fill="FFFFFF"/>
          </w:tcPr>
          <w:p w14:paraId="18CA5D23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2</w:t>
            </w:r>
          </w:p>
        </w:tc>
        <w:tc>
          <w:tcPr>
            <w:tcW w:w="2302" w:type="dxa"/>
            <w:shd w:val="clear" w:color="auto" w:fill="FFFFFF"/>
          </w:tcPr>
          <w:p w14:paraId="2663D857" w14:textId="77777777" w:rsidR="00224784" w:rsidRDefault="005073CB">
            <w:pPr>
              <w:spacing w:before="240" w:line="23" w:lineRule="atLeast"/>
              <w:ind w:left="187" w:right="268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Локальные нормативные акты, кадровые документы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и воинский учет</w:t>
            </w:r>
          </w:p>
          <w:p w14:paraId="5F6F462A" w14:textId="77777777" w:rsidR="00224784" w:rsidRDefault="00224784">
            <w:pPr>
              <w:spacing w:before="240" w:line="23" w:lineRule="atLeast"/>
              <w:ind w:left="187" w:right="268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  <w:shd w:val="clear" w:color="auto" w:fill="FFFFFF"/>
          </w:tcPr>
          <w:p w14:paraId="4AE39AD0" w14:textId="77777777" w:rsidR="00224784" w:rsidRDefault="005073CB">
            <w:pPr>
              <w:spacing w:before="240" w:after="16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</w:t>
            </w:r>
          </w:p>
          <w:p w14:paraId="18B70A70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узнаете, какими документами регулируются наши рабочие процессы, какие права и обязанности есть у сотрудников и где искать ответы </w:t>
            </w:r>
            <w:r>
              <w:rPr>
                <w:rFonts w:ascii="Verdana" w:hAnsi="Verdana" w:cs="Tahoma"/>
                <w:sz w:val="20"/>
              </w:rPr>
              <w:br/>
              <w:t>на организационные вопросы.</w:t>
            </w:r>
          </w:p>
          <w:p w14:paraId="41181B3E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hyperlink r:id="rId17" w:tooltip="https://forus.e-queo.online/381/lm/3614/learning_program/7493/materials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документы </w:t>
              </w:r>
            </w:hyperlink>
            <w:hyperlink r:id="rId18" w:tooltip="https://forus.e-queo.online/381/lm/3614/learning_program/7493/materials" w:history="1">
              <w:r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54D9E7F9" w14:textId="2FB6C579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Необходимо пройти до трудоустройства.</w:t>
            </w:r>
            <w:r w:rsidR="00A90760">
              <w:rPr>
                <w:rFonts w:ascii="Verdana" w:hAnsi="Verdana" w:cs="Tahoma"/>
                <w:sz w:val="20"/>
              </w:rPr>
              <w:t xml:space="preserve"> </w:t>
            </w:r>
          </w:p>
        </w:tc>
        <w:tc>
          <w:tcPr>
            <w:tcW w:w="2820" w:type="dxa"/>
            <w:shd w:val="clear" w:color="auto" w:fill="FFFFFF"/>
          </w:tcPr>
          <w:p w14:paraId="46A51C1D" w14:textId="69AD12CA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Кураторы: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r>
              <w:rPr>
                <w:rFonts w:ascii="Verdana" w:hAnsi="Verdana" w:cs="Tahoma"/>
                <w:sz w:val="20"/>
              </w:rPr>
              <w:t>Иванова Ирина Александровна</w:t>
            </w:r>
            <w:r w:rsidR="00A90760">
              <w:rPr>
                <w:rFonts w:ascii="Verdana" w:hAnsi="Verdana" w:cs="Tahoma"/>
                <w:sz w:val="20"/>
              </w:rPr>
              <w:t>,</w:t>
            </w:r>
            <w:r>
              <w:rPr>
                <w:rFonts w:ascii="Verdana" w:hAnsi="Verdana" w:cs="Tahoma"/>
                <w:sz w:val="20"/>
              </w:rPr>
              <w:t xml:space="preserve"> Даргеева Людмила, </w:t>
            </w:r>
            <w:r w:rsidR="00A90760">
              <w:rPr>
                <w:rFonts w:ascii="Verdana" w:hAnsi="Verdana" w:cs="Tahoma"/>
                <w:sz w:val="20"/>
              </w:rPr>
              <w:t xml:space="preserve">Ожогина Елизавета, </w:t>
            </w:r>
            <w:r>
              <w:rPr>
                <w:rFonts w:ascii="Verdana" w:hAnsi="Verdana" w:cs="Tahoma"/>
                <w:sz w:val="20"/>
              </w:rPr>
              <w:t xml:space="preserve">менеджеры </w:t>
            </w:r>
            <w:r>
              <w:rPr>
                <w:rFonts w:ascii="Verdana" w:hAnsi="Verdana" w:cs="Tahoma"/>
                <w:sz w:val="20"/>
              </w:rPr>
              <w:br/>
              <w:t>по кадровому администрированию</w:t>
            </w:r>
          </w:p>
          <w:p w14:paraId="47346A83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413130C2" w14:textId="77777777">
        <w:trPr>
          <w:trHeight w:val="1974"/>
        </w:trPr>
        <w:tc>
          <w:tcPr>
            <w:tcW w:w="661" w:type="dxa"/>
            <w:shd w:val="clear" w:color="auto" w:fill="FFFFFF"/>
          </w:tcPr>
          <w:p w14:paraId="79CE8888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3</w:t>
            </w:r>
          </w:p>
        </w:tc>
        <w:tc>
          <w:tcPr>
            <w:tcW w:w="2302" w:type="dxa"/>
            <w:shd w:val="clear" w:color="auto" w:fill="FFFFFF"/>
          </w:tcPr>
          <w:p w14:paraId="0358D454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Фотография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в профиле</w:t>
            </w:r>
          </w:p>
          <w:p w14:paraId="01D64501" w14:textId="77777777" w:rsidR="00224784" w:rsidRDefault="00224784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  <w:shd w:val="clear" w:color="auto" w:fill="FFFFFF"/>
          </w:tcPr>
          <w:p w14:paraId="1421EA78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самостоятельное изучение материалов </w:t>
            </w:r>
          </w:p>
          <w:p w14:paraId="742CAC6C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разместите фотографию в корпоративных сервисах, чтобы коллеги могли быстрее познакомиться с вами и узнавать вас в рабочих системах. </w:t>
            </w:r>
          </w:p>
          <w:p w14:paraId="70DFB03B" w14:textId="08FAA7D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sz w:val="20"/>
              </w:rPr>
              <w:br/>
            </w:r>
            <w:hyperlink r:id="rId19" w:history="1">
              <w:r w:rsidRPr="003B461F">
                <w:rPr>
                  <w:rStyle w:val="af9"/>
                  <w:rFonts w:ascii="Verdana" w:hAnsi="Verdana" w:cs="Tahoma"/>
                  <w:color w:val="000000" w:themeColor="text1"/>
                  <w:sz w:val="20"/>
                </w:rPr>
                <w:t xml:space="preserve">Изучить памятку и разместить фотографию в корпоративных системах </w:t>
              </w:r>
              <w:r w:rsidRPr="003B461F">
                <w:rPr>
                  <w:rStyle w:val="af9"/>
                  <w:rFonts w:ascii="Arial" w:hAnsi="Arial" w:cs="Arial"/>
                  <w:color w:val="000000" w:themeColor="text1"/>
                  <w:sz w:val="20"/>
                </w:rPr>
                <w:t>→</w:t>
              </w:r>
            </w:hyperlink>
          </w:p>
        </w:tc>
        <w:tc>
          <w:tcPr>
            <w:tcW w:w="2820" w:type="dxa"/>
            <w:shd w:val="clear" w:color="auto" w:fill="FFFFFF"/>
          </w:tcPr>
          <w:p w14:paraId="5078B128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-</w:t>
            </w:r>
          </w:p>
        </w:tc>
      </w:tr>
      <w:tr w:rsidR="00224784" w14:paraId="042E1439" w14:textId="77777777">
        <w:tc>
          <w:tcPr>
            <w:tcW w:w="661" w:type="dxa"/>
            <w:shd w:val="clear" w:color="auto" w:fill="FFFFFF"/>
          </w:tcPr>
          <w:p w14:paraId="17286B87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4</w:t>
            </w:r>
          </w:p>
        </w:tc>
        <w:tc>
          <w:tcPr>
            <w:tcW w:w="2302" w:type="dxa"/>
            <w:shd w:val="clear" w:color="auto" w:fill="FFFFFF"/>
          </w:tcPr>
          <w:p w14:paraId="04B1E6D9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Охрана труда, электробезопа-сность</w:t>
            </w:r>
          </w:p>
          <w:p w14:paraId="37F1CD47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Пожарная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безопасность</w:t>
            </w:r>
          </w:p>
          <w:p w14:paraId="525CEA58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Гражданская оборона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и чрезвычайные ситуации</w:t>
            </w:r>
          </w:p>
        </w:tc>
        <w:tc>
          <w:tcPr>
            <w:tcW w:w="9795" w:type="dxa"/>
            <w:shd w:val="clear" w:color="auto" w:fill="FFFFFF"/>
          </w:tcPr>
          <w:p w14:paraId="51970BBB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самостоятельное изучение материалов </w:t>
            </w:r>
          </w:p>
          <w:p w14:paraId="2AA9F601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разберетесь, как действовать в нештатных ситуациях, какие требования необходимо соблюдать на рабочем месте и как обеспечить безопасность </w:t>
            </w:r>
            <w:r>
              <w:rPr>
                <w:rFonts w:ascii="Verdana" w:hAnsi="Verdana" w:cs="Tahoma"/>
                <w:sz w:val="20"/>
              </w:rPr>
              <w:lastRenderedPageBreak/>
              <w:t xml:space="preserve">свою и окружающих. Даже в офисе важно знать эти правила. </w:t>
            </w:r>
            <w:r>
              <w:rPr>
                <w:rFonts w:ascii="Verdana" w:hAnsi="Verdana" w:cs="Tahoma"/>
                <w:sz w:val="20"/>
              </w:rPr>
              <w:br/>
            </w:r>
          </w:p>
          <w:p w14:paraId="554F3B82" w14:textId="77777777" w:rsidR="00224784" w:rsidRDefault="005073CB">
            <w:pPr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5BAADE70" w14:textId="77777777" w:rsidR="00224784" w:rsidRDefault="004C230D">
            <w:pPr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hyperlink r:id="rId20" w:tooltip="https://forus.e-queo.online/381/lm/3614/learning_program/789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материалы в области охраны труда </w:t>
              </w:r>
            </w:hyperlink>
            <w:hyperlink r:id="rId21" w:tooltip="https://forus.e-queo.online/381/lm/3614/learning_program/7890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45246453" w14:textId="77777777" w:rsidR="00224784" w:rsidRDefault="004C230D" w:rsidP="005C7E0C">
            <w:pPr>
              <w:spacing w:after="24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hyperlink r:id="rId22" w:tooltip="https://forus.e-queo.online/381/lm/3614/learning_program/789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материалы по пожарной безопасности </w:t>
              </w:r>
            </w:hyperlink>
            <w:hyperlink r:id="rId23" w:tooltip="https://forus.e-queo.online/381/lm/3614/learning_program/7890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78A19F4E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Необходимо пройти до трудоустройства.</w:t>
            </w:r>
          </w:p>
        </w:tc>
        <w:tc>
          <w:tcPr>
            <w:tcW w:w="2820" w:type="dxa"/>
            <w:shd w:val="clear" w:color="auto" w:fill="FFFFFF"/>
          </w:tcPr>
          <w:p w14:paraId="6B695976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Томшина Наталья, ведущий инженер по охране труда </w:t>
            </w:r>
          </w:p>
          <w:p w14:paraId="4399F3E3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1CF98AFD" w14:textId="77777777">
        <w:tc>
          <w:tcPr>
            <w:tcW w:w="661" w:type="dxa"/>
            <w:shd w:val="clear" w:color="auto" w:fill="FFFFFF"/>
          </w:tcPr>
          <w:p w14:paraId="76CA907E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>5</w:t>
            </w:r>
          </w:p>
        </w:tc>
        <w:tc>
          <w:tcPr>
            <w:tcW w:w="2302" w:type="dxa"/>
            <w:shd w:val="clear" w:color="auto" w:fill="FFFFFF"/>
          </w:tcPr>
          <w:p w14:paraId="54161E0B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Трудоустройство</w:t>
            </w:r>
          </w:p>
          <w:p w14:paraId="6F8B77F7" w14:textId="77777777" w:rsidR="00224784" w:rsidRDefault="00224784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  <w:shd w:val="clear" w:color="auto" w:fill="FFFFFF"/>
          </w:tcPr>
          <w:p w14:paraId="5486351E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3BB09970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оформите документы и сможете задать вопросы по условиям работы и трудовому распорядку. Трудоустройство происходит на следующий день после выхода стажера на работу. </w:t>
            </w:r>
          </w:p>
          <w:p w14:paraId="00FB39DA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hyperlink r:id="rId24" w:tooltip="https://forus.e-queo.online/381/lm/passing/3614/7493/pdf/33495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Подготовить необходимые документы </w:t>
              </w:r>
            </w:hyperlink>
            <w:hyperlink r:id="rId25" w:tooltip="https://forus.e-queo.online/381/lm/passing/3614/7493/pdf/33495" w:history="1">
              <w:r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  <w:r>
              <w:rPr>
                <w:rFonts w:ascii="Verdana" w:hAnsi="Verdana" w:cs="Tahoma"/>
                <w:sz w:val="20"/>
                <w:u w:val="single"/>
              </w:rPr>
              <w:br/>
            </w: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придет в первый рабочий день на почту</w:t>
            </w:r>
          </w:p>
        </w:tc>
        <w:tc>
          <w:tcPr>
            <w:tcW w:w="2820" w:type="dxa"/>
            <w:shd w:val="clear" w:color="auto" w:fill="FFFFFF"/>
          </w:tcPr>
          <w:p w14:paraId="40E723B5" w14:textId="6AE7EFEB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Кураторы: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r>
              <w:rPr>
                <w:rFonts w:ascii="Verdana" w:hAnsi="Verdana" w:cs="Tahoma"/>
                <w:sz w:val="20"/>
              </w:rPr>
              <w:t>Иванова Ирина Александровна и Даргеева Людмила,</w:t>
            </w:r>
            <w:r w:rsidR="00A90760">
              <w:rPr>
                <w:rFonts w:ascii="Verdana" w:hAnsi="Verdana" w:cs="Tahoma"/>
                <w:sz w:val="20"/>
              </w:rPr>
              <w:t xml:space="preserve"> Ожогина Елизавета,</w:t>
            </w:r>
            <w:r>
              <w:rPr>
                <w:rFonts w:ascii="Verdana" w:hAnsi="Verdana" w:cs="Tahoma"/>
                <w:sz w:val="20"/>
              </w:rPr>
              <w:t xml:space="preserve"> менеджеры </w:t>
            </w:r>
            <w:r>
              <w:rPr>
                <w:rFonts w:ascii="Verdana" w:hAnsi="Verdana" w:cs="Tahoma"/>
                <w:sz w:val="20"/>
              </w:rPr>
              <w:br/>
              <w:t xml:space="preserve">по кадровому администрированию </w:t>
            </w:r>
          </w:p>
          <w:p w14:paraId="7E51A37A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50493622" w14:textId="77777777">
        <w:tc>
          <w:tcPr>
            <w:tcW w:w="661" w:type="dxa"/>
          </w:tcPr>
          <w:p w14:paraId="2C55D591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6</w:t>
            </w:r>
          </w:p>
        </w:tc>
        <w:tc>
          <w:tcPr>
            <w:tcW w:w="2302" w:type="dxa"/>
          </w:tcPr>
          <w:p w14:paraId="73EEE45A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Инвентаризация корпоративной техники</w:t>
            </w:r>
          </w:p>
          <w:p w14:paraId="2EBB583E" w14:textId="77777777" w:rsidR="00224784" w:rsidRDefault="00224784">
            <w:pPr>
              <w:spacing w:before="24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64350CA0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самостоятельное изучение материалов </w:t>
            </w:r>
          </w:p>
          <w:p w14:paraId="6232489D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Зачем это нужно:</w:t>
            </w:r>
            <w:r>
              <w:rPr>
                <w:rFonts w:ascii="Verdana" w:hAnsi="Verdana" w:cs="Tahoma"/>
                <w:sz w:val="20"/>
              </w:rPr>
              <w:t xml:space="preserve"> вы зарегистрируете выданную вам технику. Это поможет поддерживать актуальную информацию о местонахождении оборудования и упростит решение вопросов при обслуживании.</w:t>
            </w:r>
          </w:p>
          <w:p w14:paraId="3E189DDB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sz w:val="20"/>
              </w:rPr>
              <w:br/>
            </w:r>
            <w:hyperlink r:id="rId26" w:tooltip="https://0911.forus.ru/front/knowbaseitem.form.php?id=156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>Изучить памятку</w:t>
              </w:r>
            </w:hyperlink>
            <w:r>
              <w:rPr>
                <w:rFonts w:ascii="Verdana" w:hAnsi="Verdana" w:cs="Tahoma"/>
                <w:sz w:val="20"/>
              </w:rPr>
              <w:t xml:space="preserve"> и </w:t>
            </w:r>
            <w:hyperlink r:id="rId27" w:tooltip="https://0911.forus.ru/plugins/forusinventory/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выполнить инвентаризацию </w:t>
              </w:r>
            </w:hyperlink>
            <w:hyperlink r:id="rId28" w:tooltip="https://0911.forus.ru/plugins/forusinventory/" w:history="1">
              <w:r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516CA6D6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Cs/>
                <w:sz w:val="20"/>
              </w:rPr>
              <w:t>-</w:t>
            </w:r>
          </w:p>
        </w:tc>
      </w:tr>
      <w:tr w:rsidR="00224784" w14:paraId="7D59BCE3" w14:textId="77777777">
        <w:tc>
          <w:tcPr>
            <w:tcW w:w="15578" w:type="dxa"/>
            <w:gridSpan w:val="4"/>
            <w:shd w:val="clear" w:color="auto" w:fill="F2F1F8"/>
          </w:tcPr>
          <w:p w14:paraId="23AEA0C0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Знакомимся с компанией </w:t>
            </w:r>
          </w:p>
        </w:tc>
      </w:tr>
      <w:tr w:rsidR="00224784" w14:paraId="11BC4411" w14:textId="77777777">
        <w:tc>
          <w:tcPr>
            <w:tcW w:w="661" w:type="dxa"/>
          </w:tcPr>
          <w:p w14:paraId="76B05A2E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7</w:t>
            </w:r>
          </w:p>
        </w:tc>
        <w:tc>
          <w:tcPr>
            <w:tcW w:w="2302" w:type="dxa"/>
          </w:tcPr>
          <w:p w14:paraId="66809184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Здравствуй,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«Форус»! </w:t>
            </w:r>
          </w:p>
          <w:p w14:paraId="6D5B6A10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6700E457" w14:textId="77777777" w:rsidR="00224784" w:rsidRDefault="005073CB">
            <w:pPr>
              <w:spacing w:before="240"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 и встреча</w:t>
            </w:r>
          </w:p>
          <w:p w14:paraId="2844D99D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узнаете историю «Форус», познакомитесь со структурой </w:t>
            </w:r>
            <w:r>
              <w:rPr>
                <w:rFonts w:ascii="Verdana" w:hAnsi="Verdana" w:cs="Tahoma"/>
                <w:sz w:val="20"/>
              </w:rPr>
              <w:br/>
              <w:t xml:space="preserve">и традициями, а также поймете, какие принципы помогают нам работать вместе </w:t>
            </w:r>
            <w:r>
              <w:rPr>
                <w:rFonts w:ascii="Verdana" w:hAnsi="Verdana" w:cs="Tahoma"/>
                <w:sz w:val="20"/>
              </w:rPr>
              <w:br/>
              <w:t xml:space="preserve">и достигать результатов. </w:t>
            </w:r>
          </w:p>
          <w:p w14:paraId="745D271C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34B25D86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29" w:tooltip="https://forus.e-queo.online/381/lm/passing/3614/8514/pdf/38213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</w:t>
              </w:r>
            </w:hyperlink>
            <w:hyperlink r:id="rId30" w:tooltip="https://forus.e-queo.online/381/lm/passing/3614/8514/pdf/38213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Тетрадь стажера </w:t>
              </w:r>
            </w:hyperlink>
            <w:hyperlink r:id="rId31" w:tooltip="https://forus.e-queo.online/381/lm/passing/3614/8514/pdf/38213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39BABD5D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32" w:tooltip="http://www.forus.ru/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</w:t>
              </w:r>
            </w:hyperlink>
            <w:hyperlink r:id="rId33" w:tooltip="http://www.forus.ru/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Сайт «Форус»</w:t>
              </w:r>
            </w:hyperlink>
            <w:r w:rsidR="005073CB">
              <w:rPr>
                <w:rFonts w:ascii="Verdana" w:hAnsi="Verdana" w:cs="Tahoma"/>
                <w:sz w:val="20"/>
              </w:rPr>
              <w:t xml:space="preserve"> и </w:t>
            </w:r>
            <w:hyperlink r:id="rId34" w:tooltip="https://hr.forus.ru/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сайт о работе в компании </w:t>
              </w:r>
            </w:hyperlink>
            <w:hyperlink r:id="rId35" w:tooltip="https://hr.forus.ru/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4BFF70E7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219B18C6" w14:textId="5EEBF059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Судомойкина Анна, менеджер по подбору </w:t>
            </w:r>
            <w:r>
              <w:rPr>
                <w:rFonts w:ascii="Verdana" w:hAnsi="Verdana" w:cs="Tahoma"/>
                <w:sz w:val="20"/>
              </w:rPr>
              <w:br/>
              <w:t xml:space="preserve">и адаптации персонала </w:t>
            </w:r>
          </w:p>
          <w:p w14:paraId="56122903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Cs/>
                <w:sz w:val="20"/>
              </w:rPr>
            </w:pPr>
          </w:p>
        </w:tc>
      </w:tr>
      <w:tr w:rsidR="00224784" w14:paraId="37883A5D" w14:textId="77777777">
        <w:trPr>
          <w:trHeight w:val="949"/>
        </w:trPr>
        <w:tc>
          <w:tcPr>
            <w:tcW w:w="661" w:type="dxa"/>
          </w:tcPr>
          <w:p w14:paraId="7E8BE9D5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8</w:t>
            </w:r>
          </w:p>
        </w:tc>
        <w:tc>
          <w:tcPr>
            <w:tcW w:w="2302" w:type="dxa"/>
          </w:tcPr>
          <w:p w14:paraId="58969048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Система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менеджмента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качества </w:t>
            </w:r>
          </w:p>
          <w:p w14:paraId="2329F665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1BDE4B2C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br/>
            </w:r>
            <w:r>
              <w:rPr>
                <w:rFonts w:ascii="Verdana" w:hAnsi="Verdana" w:cs="Tahoma"/>
                <w:b/>
                <w:sz w:val="20"/>
              </w:rPr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</w:t>
            </w:r>
            <w:r>
              <w:rPr>
                <w:rFonts w:ascii="Verdana" w:hAnsi="Verdana" w:cs="Tahoma"/>
                <w:sz w:val="20"/>
              </w:rPr>
              <w:t xml:space="preserve">самостоятельное изучение материалов и встреча </w:t>
            </w:r>
          </w:p>
          <w:p w14:paraId="39F69F97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работа каждого сотрудника влияет на качество услуг и впечатление клиентов о компании. Вы поймете, как выстроена система качества и почему клиентоориентированность является частью ежедневной работы. </w:t>
            </w:r>
          </w:p>
          <w:p w14:paraId="45553E12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723B06B0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36" w:tooltip="https://forus.e-queo.online/381/information/categories/257126-link/subcategories/257127-link/materials/7600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</w:t>
              </w:r>
            </w:hyperlink>
            <w:hyperlink r:id="rId37" w:tooltip="https://forus.e-queo.online/381/information/categories/257126-link/subcategories/257127-link/materials/7600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Политику в области качества </w:t>
              </w:r>
            </w:hyperlink>
            <w:hyperlink r:id="rId38" w:tooltip="https://forus.e-queo.online/381/information/categories/257126-link/subcategories/257127-link/materials/760094-link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5D7C7915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39" w:tooltip="https://forus.e-queo.online/381/evaluation/tests/162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Пройти </w:t>
              </w:r>
            </w:hyperlink>
            <w:hyperlink r:id="rId40" w:tooltip="https://forus.e-queo.online/381/evaluation/tests/162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Тест по знанию Политики</w:t>
              </w:r>
            </w:hyperlink>
            <w:hyperlink r:id="rId41" w:tooltip="https://forus.e-queo.online/381/evaluation/tests/162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</w:t>
              </w:r>
            </w:hyperlink>
            <w:hyperlink r:id="rId42" w:tooltip="https://forus.e-queo.online/381/evaluation/tests/16294-link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0B3E113E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67283F9A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>Соловей Екатерина, руководитель Службы качества</w:t>
            </w:r>
          </w:p>
          <w:p w14:paraId="0E1CED1C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  <w:p w14:paraId="06C10FCF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04BAFBA7" w14:textId="77777777">
        <w:trPr>
          <w:trHeight w:val="2229"/>
        </w:trPr>
        <w:tc>
          <w:tcPr>
            <w:tcW w:w="661" w:type="dxa"/>
          </w:tcPr>
          <w:p w14:paraId="0033C42D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9</w:t>
            </w:r>
          </w:p>
        </w:tc>
        <w:tc>
          <w:tcPr>
            <w:tcW w:w="2302" w:type="dxa"/>
          </w:tcPr>
          <w:p w14:paraId="5CF9A346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Обучение </w:t>
            </w:r>
            <w:r>
              <w:rPr>
                <w:rFonts w:ascii="Verdana" w:hAnsi="Verdana" w:cs="Tahoma"/>
                <w:b/>
                <w:bCs/>
                <w:sz w:val="20"/>
                <w:lang w:val="en-US"/>
              </w:rPr>
              <w:br/>
            </w:r>
            <w:r>
              <w:rPr>
                <w:rFonts w:ascii="Verdana" w:hAnsi="Verdana" w:cs="Tahoma"/>
                <w:b/>
                <w:bCs/>
                <w:sz w:val="20"/>
              </w:rPr>
              <w:t xml:space="preserve">и развитие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персонала </w:t>
            </w:r>
          </w:p>
        </w:tc>
        <w:tc>
          <w:tcPr>
            <w:tcW w:w="9795" w:type="dxa"/>
          </w:tcPr>
          <w:p w14:paraId="6FF9A5B8" w14:textId="77777777" w:rsidR="00224784" w:rsidRDefault="005073CB">
            <w:pPr>
              <w:spacing w:before="240"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575784A5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узнаете, где искать полезные материалы, как пользоваться образовательными ресурсами и какие форматы развития доступны сотрудникам.  </w:t>
            </w:r>
          </w:p>
          <w:p w14:paraId="53889112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3932454B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58991B59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Баева Диана, заместитель директора </w:t>
            </w:r>
            <w:r>
              <w:rPr>
                <w:rFonts w:ascii="Verdana" w:hAnsi="Verdana" w:cs="Tahoma"/>
                <w:sz w:val="20"/>
              </w:rPr>
              <w:br/>
              <w:t xml:space="preserve">по персоналу </w:t>
            </w:r>
            <w:r>
              <w:rPr>
                <w:rFonts w:ascii="Verdana" w:hAnsi="Verdana" w:cs="Tahoma"/>
                <w:sz w:val="20"/>
              </w:rPr>
              <w:br/>
              <w:t xml:space="preserve">по развитию образовательных проектов </w:t>
            </w:r>
          </w:p>
        </w:tc>
      </w:tr>
      <w:tr w:rsidR="00224784" w14:paraId="60E5BA70" w14:textId="77777777">
        <w:tc>
          <w:tcPr>
            <w:tcW w:w="661" w:type="dxa"/>
          </w:tcPr>
          <w:p w14:paraId="1454F2BD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10</w:t>
            </w:r>
          </w:p>
        </w:tc>
        <w:tc>
          <w:tcPr>
            <w:tcW w:w="2302" w:type="dxa"/>
          </w:tcPr>
          <w:p w14:paraId="19F0F190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Программа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лояльности</w:t>
            </w:r>
          </w:p>
          <w:p w14:paraId="4B6FDDEE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1DA1CB48" w14:textId="77777777" w:rsidR="00224784" w:rsidRDefault="005073CB">
            <w:pPr>
              <w:spacing w:before="240" w:after="160"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</w:t>
            </w:r>
          </w:p>
          <w:p w14:paraId="63003822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получите представление о дополнительных возможностях </w:t>
            </w:r>
            <w:r>
              <w:rPr>
                <w:rFonts w:ascii="Verdana" w:hAnsi="Verdana" w:cs="Tahoma"/>
                <w:sz w:val="20"/>
              </w:rPr>
              <w:br/>
              <w:t>и программах поддержки сотрудников. Это поможет использовать доступные корпоративные сервисы для заботы о здоровье, благополучии и личном развитии.</w:t>
            </w:r>
          </w:p>
          <w:p w14:paraId="1A766C49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4C24F0A1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43" w:tooltip="https://forus.e-queo.online/381/lm/3614/learning_program/51603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раздел </w:t>
              </w:r>
            </w:hyperlink>
            <w:hyperlink r:id="rId44" w:tooltip="https://forus.e-queo.online/381/lm/3614/learning_program/51603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Корпоративная программа поддержки здоровья</w:t>
              </w:r>
            </w:hyperlink>
            <w:hyperlink r:id="rId45" w:tooltip="https://forus.e-queo.online/381/lm/3614/learning_program/51603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(программа ДМС) </w:t>
              </w:r>
            </w:hyperlink>
            <w:hyperlink r:id="rId46" w:tooltip="https://forus.e-queo.online/381/lm/3614/learning_program/51603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40302E99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47" w:tooltip="https://forus.e-queo.online/381/lm/3614/learning_program/5152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Изучить раздел</w:t>
              </w:r>
            </w:hyperlink>
            <w:hyperlink r:id="rId48" w:tooltip="https://forus.e-queo.online/381/lm/3614/learning_program/5152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</w:t>
              </w:r>
            </w:hyperlink>
            <w:hyperlink r:id="rId49" w:tooltip="https://forus.e-queo.online/381/lm/3614/learning_program/5152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Корпоративный фитнес</w:t>
              </w:r>
            </w:hyperlink>
            <w:hyperlink r:id="rId50" w:tooltip="https://forus.e-queo.online/381/lm/3614/learning_program/5152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(скидки на фитнес) </w:t>
              </w:r>
            </w:hyperlink>
            <w:hyperlink r:id="rId51" w:tooltip="https://forus.e-queo.online/381/lm/3614/learning_program/51520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137882D2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52" w:tooltip="https://forus.e-queo.online/381/lm/3614/learning_program/52208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раздел </w:t>
              </w:r>
            </w:hyperlink>
            <w:hyperlink r:id="rId53" w:tooltip="https://forus.e-queo.online/381/lm/3614/learning_program/52208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Корпоративное право</w:t>
              </w:r>
            </w:hyperlink>
            <w:hyperlink r:id="rId54" w:tooltip="https://forus.e-queo.online/381/lm/3614/learning_program/52208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(юридическая помощь сотрудникам) </w:t>
              </w:r>
            </w:hyperlink>
            <w:hyperlink r:id="rId55" w:tooltip="https://forus.e-queo.online/381/lm/3614/learning_program/52208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113F6099" w14:textId="77777777" w:rsidR="00224784" w:rsidRDefault="004C230D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hyperlink r:id="rId56" w:tooltip="https://forus.e-queo.online/381/lm/3614?category=12869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раздел </w:t>
              </w:r>
            </w:hyperlink>
            <w:hyperlink r:id="rId57" w:tooltip="https://forus.e-queo.online/381/lm/3614?category=12869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КорпПсихология</w:t>
              </w:r>
            </w:hyperlink>
            <w:hyperlink r:id="rId58" w:tooltip="https://forus.e-queo.online/381/lm/3614?category=12869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(вебинары по психологии) </w:t>
              </w:r>
            </w:hyperlink>
            <w:hyperlink r:id="rId59" w:tooltip="https://forus.e-queo.online/381/lm/3614?category=12869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47698ACC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Даргеева Людмила, менеджер по кадровому администрированию </w:t>
            </w:r>
          </w:p>
          <w:p w14:paraId="36FE9D4F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0A32122F" w14:textId="77777777">
        <w:tc>
          <w:tcPr>
            <w:tcW w:w="661" w:type="dxa"/>
          </w:tcPr>
          <w:p w14:paraId="682E3340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11</w:t>
            </w:r>
          </w:p>
        </w:tc>
        <w:tc>
          <w:tcPr>
            <w:tcW w:w="2302" w:type="dxa"/>
          </w:tcPr>
          <w:p w14:paraId="4F7112EA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Корпоративная культура</w:t>
            </w:r>
          </w:p>
          <w:p w14:paraId="3FEF6DBB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5F5166CA" w14:textId="77777777" w:rsidR="00224784" w:rsidRDefault="005073CB">
            <w:pPr>
              <w:spacing w:before="240"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 (в нерабочее время)</w:t>
            </w:r>
          </w:p>
          <w:p w14:paraId="50E134A4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книги из </w:t>
            </w:r>
            <w:hyperlink r:id="rId60" w:tooltip="https://forus.e-queo.online/381/information/categories/14328-korporativnaya-biblioteka-forus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корпоративной библиотеки</w:t>
              </w:r>
            </w:hyperlink>
            <w:r>
              <w:rPr>
                <w:rFonts w:ascii="Verdana" w:hAnsi="Verdana" w:cs="Tahoma"/>
                <w:sz w:val="20"/>
              </w:rPr>
              <w:t xml:space="preserve"> помогут глубже понять подход компании к сервису, клиентам и взаимодействию между коллегами. Многие идеи из них находят отражение в ежедневной работе и корпоративной культуре «Форус».</w:t>
            </w:r>
          </w:p>
          <w:p w14:paraId="6AAD4893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14C616CE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61" w:tooltip="https://forus.e-queo.online/381/information/categories/14328/subcategories/14365/materials/4457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Прочитать книгу </w:t>
              </w:r>
            </w:hyperlink>
            <w:hyperlink r:id="rId62" w:tooltip="https://forus.e-queo.online/381/information/categories/14328/subcategories/14365/materials/4457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«Клиенты на всю жизнь» Карл </w:t>
              </w:r>
            </w:hyperlink>
            <w:hyperlink r:id="rId63" w:tooltip="https://forus.e-queo.online/381/information/categories/14328/subcategories/14365/materials/4457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Сьюэлл</w:t>
              </w:r>
            </w:hyperlink>
            <w:hyperlink r:id="rId64" w:tooltip="https://forus.e-queo.online/381/information/categories/14328/subcategories/14365/materials/4457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</w:t>
              </w:r>
            </w:hyperlink>
            <w:hyperlink r:id="rId65" w:tooltip="https://forus.e-queo.online/381/information/categories/14328/subcategories/14365/materials/44574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0E65A9CA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66" w:tooltip="https://forus.e-queo.online/381/information/categories/14328/subcategories/14365/materials/4456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Прочитать книгу </w:t>
              </w:r>
            </w:hyperlink>
            <w:hyperlink r:id="rId67" w:tooltip="https://forus.e-queo.online/381/information/categories/14328/subcategories/14365/materials/4456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«Искренний сервис» Максим Недякин </w:t>
              </w:r>
            </w:hyperlink>
            <w:hyperlink r:id="rId68" w:tooltip="https://forus.e-queo.online/381/information/categories/14328/subcategories/14365/materials/44564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6D2F72C3" w14:textId="77777777" w:rsidR="00224784" w:rsidRDefault="004C230D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hyperlink r:id="rId69" w:tooltip="https://forus.e-queo.online/381/information/categories/14328/subcategories/14365/materials/44565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Прочитать книгу </w:t>
              </w:r>
            </w:hyperlink>
            <w:hyperlink r:id="rId70" w:tooltip="https://forus.e-queo.online/381/information/categories/14328/subcategories/14365/materials/44565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«Истории искреннего сервиса» Максим Недякин </w:t>
              </w:r>
            </w:hyperlink>
            <w:hyperlink r:id="rId71" w:tooltip="https://forus.e-queo.online/381/information/categories/14328/subcategories/14365/materials/44565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50528E83" w14:textId="246C2ADE" w:rsidR="00224784" w:rsidRDefault="00622830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-</w:t>
            </w:r>
          </w:p>
        </w:tc>
      </w:tr>
      <w:tr w:rsidR="00224784" w14:paraId="43D49526" w14:textId="77777777">
        <w:tc>
          <w:tcPr>
            <w:tcW w:w="15578" w:type="dxa"/>
            <w:gridSpan w:val="4"/>
            <w:shd w:val="clear" w:color="auto" w:fill="FFF5DC"/>
          </w:tcPr>
          <w:p w14:paraId="3DF03957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Осваиваем рабочую среду </w:t>
            </w:r>
          </w:p>
        </w:tc>
      </w:tr>
      <w:tr w:rsidR="00224784" w14:paraId="220F4F6D" w14:textId="77777777">
        <w:tc>
          <w:tcPr>
            <w:tcW w:w="661" w:type="dxa"/>
          </w:tcPr>
          <w:p w14:paraId="4D6AA4C7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12</w:t>
            </w:r>
          </w:p>
        </w:tc>
        <w:tc>
          <w:tcPr>
            <w:tcW w:w="2302" w:type="dxa"/>
          </w:tcPr>
          <w:p w14:paraId="0F403532" w14:textId="77777777" w:rsidR="00224784" w:rsidRDefault="005073CB">
            <w:pPr>
              <w:spacing w:before="240" w:after="160" w:line="23" w:lineRule="atLeast"/>
              <w:ind w:left="187" w:right="126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Административно-хозяйственная служба </w:t>
            </w:r>
          </w:p>
          <w:p w14:paraId="2D457CE8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5DD59D88" w14:textId="77777777" w:rsidR="00224784" w:rsidRDefault="005073CB">
            <w:pPr>
              <w:tabs>
                <w:tab w:val="left" w:pos="9615"/>
              </w:tabs>
              <w:spacing w:before="240" w:after="160" w:line="23" w:lineRule="atLeast"/>
              <w:ind w:left="299" w:right="142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</w:t>
            </w:r>
            <w:r>
              <w:rPr>
                <w:rFonts w:ascii="Verdana" w:hAnsi="Verdana" w:cs="Tahoma"/>
                <w:b/>
                <w:bCs/>
                <w:sz w:val="20"/>
              </w:rPr>
              <w:t xml:space="preserve"> </w:t>
            </w:r>
          </w:p>
          <w:p w14:paraId="67094EA9" w14:textId="77777777" w:rsidR="00224784" w:rsidRDefault="005073CB">
            <w:pPr>
              <w:tabs>
                <w:tab w:val="left" w:pos="9615"/>
              </w:tabs>
              <w:spacing w:after="160" w:line="23" w:lineRule="atLeast"/>
              <w:ind w:left="299" w:right="142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вы узнаете, как устроена офисная инфраструктура компании, где расположены различные подразделения, к кому обращаться по бытовым административным вопросам и многое другое.</w:t>
            </w:r>
          </w:p>
          <w:p w14:paraId="6B1B8494" w14:textId="77777777" w:rsidR="00224784" w:rsidRDefault="005073CB">
            <w:pPr>
              <w:tabs>
                <w:tab w:val="left" w:pos="9615"/>
              </w:tabs>
              <w:spacing w:line="23" w:lineRule="atLeast"/>
              <w:ind w:left="299" w:right="142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19BA2425" w14:textId="77777777" w:rsidR="00224784" w:rsidRDefault="004C230D">
            <w:pPr>
              <w:tabs>
                <w:tab w:val="left" w:pos="9615"/>
              </w:tabs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hyperlink r:id="rId72" w:tooltip="https://forus.e-queo.online/381/lm/3614/learning_program/21415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Изучить правила пользования ресурсами компании и взаимодействия с АХС</w:t>
              </w:r>
            </w:hyperlink>
            <w:hyperlink r:id="rId73" w:tooltip="https://forus.e-queo.online/381/lm/3614/learning_program/21415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</w:t>
              </w:r>
            </w:hyperlink>
            <w:hyperlink r:id="rId74" w:tooltip="https://forus.e-queo.online/381/lm/3614/learning_program/21415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15095505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>Гаймурзаева Милана, руководитель административно-хозяйственной службы</w:t>
            </w:r>
          </w:p>
        </w:tc>
      </w:tr>
      <w:tr w:rsidR="00224784" w14:paraId="17743505" w14:textId="77777777">
        <w:trPr>
          <w:trHeight w:val="332"/>
        </w:trPr>
        <w:tc>
          <w:tcPr>
            <w:tcW w:w="661" w:type="dxa"/>
          </w:tcPr>
          <w:p w14:paraId="4066BB53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13</w:t>
            </w:r>
          </w:p>
        </w:tc>
        <w:tc>
          <w:tcPr>
            <w:tcW w:w="2302" w:type="dxa"/>
          </w:tcPr>
          <w:p w14:paraId="402D37DE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Вопросы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безопасности </w:t>
            </w:r>
          </w:p>
          <w:p w14:paraId="21C51BE3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21CB9DF2" w14:textId="77777777" w:rsidR="00224784" w:rsidRDefault="005073CB">
            <w:pPr>
              <w:pStyle w:val="af3"/>
              <w:tabs>
                <w:tab w:val="left" w:pos="9615"/>
              </w:tabs>
              <w:spacing w:before="240" w:after="160" w:line="23" w:lineRule="atLeast"/>
              <w:ind w:left="301" w:right="142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1B771586" w14:textId="77777777" w:rsidR="00224784" w:rsidRDefault="005073CB">
            <w:pPr>
              <w:pStyle w:val="af3"/>
              <w:tabs>
                <w:tab w:val="left" w:pos="9615"/>
              </w:tabs>
              <w:spacing w:after="160" w:line="23" w:lineRule="atLeast"/>
              <w:ind w:left="301" w:right="142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получите базовые знания о физической и информационной безопасности, которые пригодятся в ежедневной работе независимо от должности. </w:t>
            </w:r>
          </w:p>
          <w:p w14:paraId="42816988" w14:textId="77777777" w:rsidR="00224784" w:rsidRDefault="005073CB">
            <w:pPr>
              <w:pStyle w:val="af3"/>
              <w:tabs>
                <w:tab w:val="left" w:pos="9615"/>
              </w:tabs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79BA548E" w14:textId="77777777" w:rsidR="00224784" w:rsidRDefault="005073CB">
            <w:pPr>
              <w:pStyle w:val="af3"/>
              <w:tabs>
                <w:tab w:val="left" w:pos="9615"/>
              </w:tabs>
              <w:spacing w:after="240" w:line="23" w:lineRule="atLeast"/>
              <w:ind w:left="301" w:right="142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7C4AB6BB" w14:textId="77777777" w:rsidR="00224784" w:rsidRDefault="005073CB">
            <w:pPr>
              <w:pStyle w:val="af3"/>
              <w:spacing w:before="240" w:after="160" w:line="23" w:lineRule="atLeast"/>
              <w:ind w:left="295" w:right="272" w:hanging="11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Федосеев Михаил, специалист-консультант </w:t>
            </w:r>
            <w:r>
              <w:rPr>
                <w:rFonts w:ascii="Verdana" w:hAnsi="Verdana" w:cs="Tahoma"/>
                <w:sz w:val="20"/>
              </w:rPr>
              <w:br/>
              <w:t xml:space="preserve">по безопасности </w:t>
            </w:r>
          </w:p>
          <w:p w14:paraId="59511A8B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266505AD" w14:textId="77777777">
        <w:trPr>
          <w:trHeight w:val="332"/>
        </w:trPr>
        <w:tc>
          <w:tcPr>
            <w:tcW w:w="661" w:type="dxa"/>
          </w:tcPr>
          <w:p w14:paraId="6022B138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14</w:t>
            </w:r>
          </w:p>
        </w:tc>
        <w:tc>
          <w:tcPr>
            <w:tcW w:w="2302" w:type="dxa"/>
          </w:tcPr>
          <w:p w14:paraId="2DF59839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Этика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коммуникаций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по электронным каналам связи </w:t>
            </w:r>
          </w:p>
          <w:p w14:paraId="41DD853E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6A4D80C0" w14:textId="77777777" w:rsidR="00224784" w:rsidRDefault="005073CB">
            <w:pPr>
              <w:pStyle w:val="af3"/>
              <w:tabs>
                <w:tab w:val="left" w:pos="9615"/>
              </w:tabs>
              <w:spacing w:before="240" w:after="160" w:line="23" w:lineRule="atLeast"/>
              <w:ind w:left="301" w:right="142"/>
              <w:contextualSpacing w:val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/>
                <w:sz w:val="20"/>
              </w:rPr>
              <w:t xml:space="preserve">самостоятельное изучение материалов и встреча </w:t>
            </w:r>
          </w:p>
          <w:p w14:paraId="3A512ECD" w14:textId="77777777" w:rsidR="00224784" w:rsidRDefault="005073CB">
            <w:pPr>
              <w:pStyle w:val="af3"/>
              <w:tabs>
                <w:tab w:val="left" w:pos="9615"/>
              </w:tabs>
              <w:spacing w:after="160" w:line="23" w:lineRule="atLeast"/>
              <w:ind w:left="301" w:right="142"/>
              <w:contextualSpacing w:val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/>
                <w:sz w:val="20"/>
              </w:rPr>
              <w:t>большая часть рабочих вопросов решается через электронные каналы связи. Вы изучите правила деловой переписки в нашей компании — от выбора темы и приветствия до структуры письма и оформления подписи.</w:t>
            </w:r>
          </w:p>
          <w:p w14:paraId="577D3B46" w14:textId="77777777" w:rsidR="00224784" w:rsidRDefault="005073CB">
            <w:pPr>
              <w:pStyle w:val="af3"/>
              <w:tabs>
                <w:tab w:val="left" w:pos="9615"/>
              </w:tabs>
              <w:spacing w:line="23" w:lineRule="atLeast"/>
              <w:ind w:left="299" w:right="14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Что нужно сделать:</w:t>
            </w:r>
          </w:p>
          <w:p w14:paraId="7A57CD3C" w14:textId="77777777" w:rsidR="00224784" w:rsidRDefault="004C230D">
            <w:pPr>
              <w:pStyle w:val="af3"/>
              <w:tabs>
                <w:tab w:val="left" w:pos="9615"/>
              </w:tabs>
              <w:spacing w:line="23" w:lineRule="atLeast"/>
              <w:ind w:left="299" w:right="142"/>
              <w:rPr>
                <w:rFonts w:ascii="Verdana" w:hAnsi="Verdana"/>
                <w:sz w:val="20"/>
              </w:rPr>
            </w:pPr>
            <w:hyperlink r:id="rId75" w:tooltip="https://forus.e-queo.online/381/information/categories/248446/subcategories/248447/materials/620944" w:history="1">
              <w:r w:rsidR="005073CB">
                <w:rPr>
                  <w:rStyle w:val="af9"/>
                  <w:rFonts w:ascii="Verdana" w:hAnsi="Verdana"/>
                  <w:color w:val="auto"/>
                  <w:sz w:val="20"/>
                </w:rPr>
                <w:t xml:space="preserve">Изучить </w:t>
              </w:r>
            </w:hyperlink>
            <w:hyperlink r:id="rId76" w:tooltip="https://forus.e-queo.online/381/information/categories/248446/subcategories/248447/materials/620944" w:history="1">
              <w:r w:rsidR="005073CB">
                <w:rPr>
                  <w:rStyle w:val="af9"/>
                  <w:rFonts w:ascii="Verdana" w:hAnsi="Verdana"/>
                  <w:color w:val="auto"/>
                  <w:sz w:val="20"/>
                </w:rPr>
                <w:t>«</w:t>
              </w:r>
            </w:hyperlink>
            <w:hyperlink r:id="rId77" w:tooltip="https://forus.e-queo.online/381/information/categories/248446/subcategories/248447/materials/620944" w:history="1">
              <w:r w:rsidR="005073CB">
                <w:rPr>
                  <w:rStyle w:val="af9"/>
                  <w:rFonts w:ascii="Verdana" w:hAnsi="Verdana"/>
                  <w:color w:val="auto"/>
                  <w:sz w:val="20"/>
                </w:rPr>
                <w:t xml:space="preserve">Правила для сотрудников при переписке по электронной почте» </w:t>
              </w:r>
            </w:hyperlink>
            <w:hyperlink r:id="rId78" w:tooltip="https://forus.e-queo.online/381/information/categories/248446/subcategories/248447/materials/620944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15696AB7" w14:textId="77777777" w:rsidR="00224784" w:rsidRDefault="005073CB">
            <w:pPr>
              <w:pStyle w:val="af3"/>
              <w:tabs>
                <w:tab w:val="left" w:pos="9615"/>
              </w:tabs>
              <w:spacing w:after="240" w:line="23" w:lineRule="atLeast"/>
              <w:ind w:left="301" w:right="14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lastRenderedPageBreak/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082FA1F6" w14:textId="77777777" w:rsidR="00224784" w:rsidRDefault="005073CB">
            <w:pPr>
              <w:pStyle w:val="af3"/>
              <w:spacing w:before="240" w:after="160" w:line="23" w:lineRule="atLeast"/>
              <w:ind w:left="295" w:right="272" w:hanging="11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lastRenderedPageBreak/>
              <w:t xml:space="preserve">Кураторы: </w:t>
            </w:r>
            <w:r>
              <w:rPr>
                <w:rFonts w:ascii="Verdana" w:hAnsi="Verdana"/>
                <w:sz w:val="20"/>
              </w:rPr>
              <w:t xml:space="preserve">Кондурова Алла, ведущий менеджер по персоналу, </w:t>
            </w:r>
            <w:r>
              <w:rPr>
                <w:rFonts w:ascii="Verdana" w:hAnsi="Verdana"/>
                <w:sz w:val="20"/>
              </w:rPr>
              <w:br/>
              <w:t xml:space="preserve">и Пак Алексей, руководитель </w:t>
            </w:r>
            <w:r>
              <w:rPr>
                <w:rFonts w:ascii="Verdana" w:hAnsi="Verdana"/>
                <w:sz w:val="20"/>
              </w:rPr>
              <w:lastRenderedPageBreak/>
              <w:t xml:space="preserve">группы рекламы </w:t>
            </w:r>
            <w:r>
              <w:rPr>
                <w:rFonts w:ascii="Verdana" w:hAnsi="Verdana"/>
                <w:sz w:val="20"/>
              </w:rPr>
              <w:br/>
              <w:t xml:space="preserve">и </w:t>
            </w:r>
            <w:r>
              <w:rPr>
                <w:rFonts w:ascii="Verdana" w:hAnsi="Verdana"/>
                <w:sz w:val="20"/>
                <w:lang w:val="en-US"/>
              </w:rPr>
              <w:t>PR</w:t>
            </w:r>
          </w:p>
        </w:tc>
      </w:tr>
      <w:tr w:rsidR="00224784" w14:paraId="65E384CD" w14:textId="77777777">
        <w:tc>
          <w:tcPr>
            <w:tcW w:w="661" w:type="dxa"/>
          </w:tcPr>
          <w:p w14:paraId="0C97973E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15</w:t>
            </w:r>
          </w:p>
        </w:tc>
        <w:tc>
          <w:tcPr>
            <w:tcW w:w="2302" w:type="dxa"/>
          </w:tcPr>
          <w:p w14:paraId="2E91CD63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Основы тайм-менеджмента</w:t>
            </w:r>
          </w:p>
          <w:p w14:paraId="2A811AB8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35EAD0D2" w14:textId="77777777" w:rsidR="00224784" w:rsidRDefault="005073CB">
            <w:pPr>
              <w:tabs>
                <w:tab w:val="left" w:pos="9615"/>
              </w:tabs>
              <w:spacing w:before="240" w:after="160" w:line="23" w:lineRule="atLeast"/>
              <w:ind w:left="299" w:right="142"/>
              <w:jc w:val="both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0C59E92D" w14:textId="77777777" w:rsidR="00224784" w:rsidRDefault="005073CB">
            <w:pPr>
              <w:tabs>
                <w:tab w:val="left" w:pos="9615"/>
              </w:tabs>
              <w:spacing w:after="160" w:line="23" w:lineRule="atLeast"/>
              <w:ind w:left="299" w:right="142"/>
              <w:jc w:val="both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разберетесь, как фокусироваться на важном и не тонуть в потоке задач. Вы заберете с собой работающие приёмы для ежедневного планирования, шаблон завтрашнего дня и примеры из практики коллег.</w:t>
            </w:r>
          </w:p>
          <w:p w14:paraId="70531180" w14:textId="77777777" w:rsidR="00224784" w:rsidRDefault="005073CB">
            <w:pPr>
              <w:tabs>
                <w:tab w:val="left" w:pos="9615"/>
              </w:tabs>
              <w:spacing w:line="23" w:lineRule="atLeast"/>
              <w:ind w:left="299" w:right="142"/>
              <w:jc w:val="both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3DD35782" w14:textId="77777777" w:rsidR="00224784" w:rsidRDefault="005073CB">
            <w:pPr>
              <w:tabs>
                <w:tab w:val="left" w:pos="9615"/>
              </w:tabs>
              <w:spacing w:after="240" w:line="23" w:lineRule="atLeast"/>
              <w:ind w:left="301" w:right="142"/>
              <w:jc w:val="both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6FD0E161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Андреева Елизавета, менеджер по подбору </w:t>
            </w:r>
            <w:r>
              <w:rPr>
                <w:rFonts w:ascii="Verdana" w:hAnsi="Verdana" w:cs="Tahoma"/>
                <w:sz w:val="20"/>
              </w:rPr>
              <w:br/>
              <w:t>и адаптации персонала</w:t>
            </w:r>
          </w:p>
          <w:p w14:paraId="3B632732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55F80022" w14:textId="77777777">
        <w:trPr>
          <w:trHeight w:val="1837"/>
        </w:trPr>
        <w:tc>
          <w:tcPr>
            <w:tcW w:w="661" w:type="dxa"/>
          </w:tcPr>
          <w:p w14:paraId="646A8BEE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16</w:t>
            </w:r>
          </w:p>
        </w:tc>
        <w:tc>
          <w:tcPr>
            <w:tcW w:w="2302" w:type="dxa"/>
          </w:tcPr>
          <w:p w14:paraId="66871308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Оплата труда</w:t>
            </w:r>
          </w:p>
          <w:p w14:paraId="66F2177C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707BDA5E" w14:textId="77777777" w:rsidR="00224784" w:rsidRDefault="005073CB">
            <w:pPr>
              <w:tabs>
                <w:tab w:val="left" w:pos="9615"/>
              </w:tabs>
              <w:spacing w:before="240" w:after="160" w:line="23" w:lineRule="atLeast"/>
              <w:ind w:left="299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5A753EAF" w14:textId="77777777" w:rsidR="00224784" w:rsidRDefault="005073CB">
            <w:pPr>
              <w:tabs>
                <w:tab w:val="left" w:pos="9615"/>
              </w:tabs>
              <w:spacing w:after="160" w:line="23" w:lineRule="atLeast"/>
              <w:ind w:left="299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вы узнаете, как формируется заработная плата, когда происходят выплаты, как оформляются отпуска и командировки. Это поможет уверенно ориентироваться в организационных вопросах и понимать действующие правила компании.</w:t>
            </w:r>
          </w:p>
          <w:p w14:paraId="5EF2A733" w14:textId="77777777" w:rsidR="00224784" w:rsidRDefault="005073CB">
            <w:pPr>
              <w:tabs>
                <w:tab w:val="left" w:pos="9615"/>
              </w:tabs>
              <w:spacing w:line="23" w:lineRule="atLeast"/>
              <w:ind w:left="299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1E053163" w14:textId="77777777" w:rsidR="00224784" w:rsidRDefault="005073CB">
            <w:pPr>
              <w:tabs>
                <w:tab w:val="left" w:pos="9615"/>
              </w:tabs>
              <w:spacing w:after="240" w:line="23" w:lineRule="atLeast"/>
              <w:ind w:left="30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</w:t>
            </w:r>
          </w:p>
        </w:tc>
        <w:tc>
          <w:tcPr>
            <w:tcW w:w="2820" w:type="dxa"/>
          </w:tcPr>
          <w:p w14:paraId="48445EF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>руководитель стажировки</w:t>
            </w:r>
          </w:p>
          <w:p w14:paraId="01FCAFFC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622830" w14:paraId="22127EF4" w14:textId="77777777">
        <w:trPr>
          <w:trHeight w:val="1837"/>
        </w:trPr>
        <w:tc>
          <w:tcPr>
            <w:tcW w:w="661" w:type="dxa"/>
          </w:tcPr>
          <w:p w14:paraId="69F338BF" w14:textId="7B9DDF03" w:rsidR="00622830" w:rsidRPr="00622830" w:rsidRDefault="00622830" w:rsidP="00622830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17</w:t>
            </w:r>
          </w:p>
        </w:tc>
        <w:tc>
          <w:tcPr>
            <w:tcW w:w="2302" w:type="dxa"/>
          </w:tcPr>
          <w:p w14:paraId="0EB771D1" w14:textId="77777777" w:rsidR="00622830" w:rsidRPr="00622830" w:rsidRDefault="00622830" w:rsidP="00622830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Стиль сотрудников</w:t>
            </w:r>
          </w:p>
          <w:p w14:paraId="32D4E1F0" w14:textId="77777777" w:rsidR="00622830" w:rsidRDefault="00622830" w:rsidP="00622830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7D4B7E16" w14:textId="77777777" w:rsidR="00622830" w:rsidRPr="00622830" w:rsidRDefault="00622830" w:rsidP="00622830">
            <w:pPr>
              <w:tabs>
                <w:tab w:val="left" w:pos="9615"/>
              </w:tabs>
              <w:spacing w:before="240" w:after="160" w:line="23" w:lineRule="atLeast"/>
              <w:ind w:left="299"/>
              <w:rPr>
                <w:rFonts w:ascii="Verdana" w:hAnsi="Verdana" w:cs="Tahoma"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Формат:</w:t>
            </w:r>
            <w:r w:rsidRPr="00622830">
              <w:rPr>
                <w:rFonts w:ascii="Verdana" w:hAnsi="Verdana" w:cs="Tahoma"/>
                <w:sz w:val="20"/>
              </w:rPr>
              <w:t xml:space="preserve"> самостоятельное изучение материалов </w:t>
            </w:r>
          </w:p>
          <w:p w14:paraId="54311FE8" w14:textId="77777777" w:rsidR="00622830" w:rsidRPr="00622830" w:rsidRDefault="00622830" w:rsidP="00622830">
            <w:pPr>
              <w:tabs>
                <w:tab w:val="left" w:pos="9615"/>
              </w:tabs>
              <w:autoSpaceDE w:val="0"/>
              <w:autoSpaceDN w:val="0"/>
              <w:spacing w:before="240" w:after="160" w:line="23" w:lineRule="atLeast"/>
              <w:ind w:left="299"/>
              <w:rPr>
                <w:rFonts w:ascii="Verdana" w:hAnsi="Verdana" w:cs="Tahoma"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Зачем это нужно:</w:t>
            </w:r>
            <w:r w:rsidRPr="00622830">
              <w:rPr>
                <w:rFonts w:ascii="Verdana" w:hAnsi="Verdana" w:cs="Tahoma"/>
                <w:sz w:val="20"/>
              </w:rPr>
              <w:t xml:space="preserve"> вы узнаете, как подобрать уместный стиль одежды для различных ситуаций — от обычного рабочего дня до встреч с клиентами и корпоративных мероприятий.</w:t>
            </w:r>
          </w:p>
          <w:p w14:paraId="2BEC72E7" w14:textId="35C4FB37" w:rsidR="00622830" w:rsidRPr="00622830" w:rsidRDefault="00622830" w:rsidP="00E32629">
            <w:pPr>
              <w:tabs>
                <w:tab w:val="left" w:pos="9615"/>
              </w:tabs>
              <w:autoSpaceDE w:val="0"/>
              <w:autoSpaceDN w:val="0"/>
              <w:adjustRightInd w:val="0"/>
              <w:spacing w:before="240" w:after="240" w:line="23" w:lineRule="atLeast"/>
              <w:ind w:left="301"/>
              <w:rPr>
                <w:rFonts w:ascii="Verdana" w:hAnsi="Verdana" w:cs="Tahoma"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/>
                <w:bCs/>
                <w:sz w:val="20"/>
              </w:rPr>
              <w:t xml:space="preserve"> </w:t>
            </w:r>
            <w:r w:rsidR="00E32629">
              <w:rPr>
                <w:rFonts w:ascii="Verdana" w:hAnsi="Verdana" w:cs="Tahoma"/>
                <w:b/>
                <w:bCs/>
                <w:sz w:val="20"/>
              </w:rPr>
              <w:br/>
            </w:r>
            <w:hyperlink r:id="rId79" w:history="1">
              <w:r w:rsidR="00E32629" w:rsidRPr="00E32629">
                <w:rPr>
                  <w:rStyle w:val="af9"/>
                  <w:rFonts w:ascii="Verdana" w:hAnsi="Verdana" w:cs="Tahoma"/>
                  <w:color w:val="auto"/>
                  <w:sz w:val="20"/>
                </w:rPr>
                <w:t>И</w:t>
              </w:r>
              <w:r w:rsidRPr="00E32629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зучить </w:t>
              </w:r>
              <w:r w:rsidRPr="00E32629">
                <w:rPr>
                  <w:rStyle w:val="af9"/>
                  <w:rFonts w:ascii="Verdana" w:hAnsi="Verdana"/>
                  <w:color w:val="auto"/>
                  <w:sz w:val="20"/>
                </w:rPr>
                <w:t xml:space="preserve">рекомендации по стилю </w:t>
              </w:r>
              <w:r w:rsidRPr="00E32629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2900E308" w14:textId="64B546A3" w:rsidR="00622830" w:rsidRPr="00622830" w:rsidRDefault="00622830" w:rsidP="00622830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 w:rsidRPr="00622830">
              <w:rPr>
                <w:rFonts w:ascii="Verdana" w:hAnsi="Verdana" w:cs="Tahoma"/>
                <w:sz w:val="20"/>
              </w:rPr>
              <w:t>-</w:t>
            </w:r>
          </w:p>
        </w:tc>
      </w:tr>
      <w:tr w:rsidR="00224784" w14:paraId="31265705" w14:textId="77777777">
        <w:tc>
          <w:tcPr>
            <w:tcW w:w="15578" w:type="dxa"/>
            <w:gridSpan w:val="4"/>
            <w:shd w:val="clear" w:color="auto" w:fill="E9F5F2"/>
          </w:tcPr>
          <w:p w14:paraId="2629EAED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Встраиваемся в команду </w:t>
            </w:r>
          </w:p>
        </w:tc>
      </w:tr>
      <w:tr w:rsidR="00224784" w14:paraId="4EF5A04A" w14:textId="77777777">
        <w:trPr>
          <w:trHeight w:val="70"/>
        </w:trPr>
        <w:tc>
          <w:tcPr>
            <w:tcW w:w="661" w:type="dxa"/>
          </w:tcPr>
          <w:p w14:paraId="26E53B40" w14:textId="46D35FCA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</w:t>
            </w:r>
            <w:r w:rsidR="005E209A">
              <w:rPr>
                <w:rFonts w:ascii="Verdana" w:hAnsi="Verdana" w:cs="Tahoma"/>
                <w:b/>
                <w:sz w:val="20"/>
              </w:rPr>
              <w:t>8</w:t>
            </w:r>
          </w:p>
        </w:tc>
        <w:tc>
          <w:tcPr>
            <w:tcW w:w="2302" w:type="dxa"/>
          </w:tcPr>
          <w:p w14:paraId="431ED753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Характеристика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и структура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подразделения </w:t>
            </w:r>
          </w:p>
          <w:p w14:paraId="11375329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127E14BA" w14:textId="77777777" w:rsidR="00224784" w:rsidRDefault="005073CB">
            <w:pPr>
              <w:spacing w:before="240" w:after="160" w:line="23" w:lineRule="atLeast"/>
              <w:ind w:left="299" w:right="141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встреча</w:t>
            </w:r>
          </w:p>
          <w:p w14:paraId="09EDEC54" w14:textId="77777777" w:rsidR="00224784" w:rsidRDefault="005073CB">
            <w:pPr>
              <w:spacing w:after="160" w:line="23" w:lineRule="atLeast"/>
              <w:ind w:left="299" w:right="141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Зачем это нужно: </w:t>
            </w:r>
            <w:r>
              <w:rPr>
                <w:rFonts w:ascii="Verdana" w:hAnsi="Verdana" w:cs="Tahoma"/>
                <w:bCs/>
                <w:sz w:val="20"/>
              </w:rPr>
              <w:t>чтобы успешно выполнять свою работу, важно понимать, как устроено подразделение и какие задачи оно решает.  Вы познакомитесь с коллегами, ключевыми направлениями работы и ролью команды в общей деятельности компании.</w:t>
            </w:r>
          </w:p>
          <w:p w14:paraId="0790144E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Cs/>
                <w:sz w:val="20"/>
              </w:rPr>
              <w:br/>
              <w:t>Принять участие во встрече</w:t>
            </w:r>
          </w:p>
        </w:tc>
        <w:tc>
          <w:tcPr>
            <w:tcW w:w="2820" w:type="dxa"/>
          </w:tcPr>
          <w:p w14:paraId="3D67BA3F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Куратор: </w:t>
            </w:r>
            <w:r>
              <w:rPr>
                <w:rFonts w:ascii="Verdana" w:hAnsi="Verdana" w:cs="Tahoma"/>
                <w:bCs/>
                <w:sz w:val="20"/>
              </w:rPr>
              <w:t xml:space="preserve">руководитель стажировки </w:t>
            </w:r>
          </w:p>
          <w:p w14:paraId="4F60C86B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61F72876" w14:textId="77777777">
        <w:trPr>
          <w:trHeight w:val="668"/>
        </w:trPr>
        <w:tc>
          <w:tcPr>
            <w:tcW w:w="661" w:type="dxa"/>
          </w:tcPr>
          <w:p w14:paraId="4013148B" w14:textId="6D63547E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1</w:t>
            </w:r>
            <w:r w:rsidR="005E209A">
              <w:rPr>
                <w:rFonts w:ascii="Verdana" w:hAnsi="Verdana" w:cs="Tahoma"/>
                <w:b/>
                <w:sz w:val="20"/>
              </w:rPr>
              <w:t>9</w:t>
            </w:r>
          </w:p>
        </w:tc>
        <w:tc>
          <w:tcPr>
            <w:tcW w:w="2302" w:type="dxa"/>
          </w:tcPr>
          <w:p w14:paraId="3707F449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Содержание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деятельности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сотрудника</w:t>
            </w:r>
          </w:p>
          <w:p w14:paraId="47335B8D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184C118F" w14:textId="77777777" w:rsidR="00224784" w:rsidRDefault="005073CB">
            <w:pPr>
              <w:spacing w:before="240" w:after="160"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394A4C8D" w14:textId="77777777" w:rsidR="00224784" w:rsidRDefault="005073CB">
            <w:pPr>
              <w:spacing w:after="160"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вы разберётесь в своих задачах, зонах ответственности и ожидаемых результатах работы. Это позволит быстрее перейти к самостоятельному выполнению задач.</w:t>
            </w:r>
          </w:p>
          <w:p w14:paraId="7267A080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r>
              <w:rPr>
                <w:rFonts w:ascii="Verdana" w:hAnsi="Verdana" w:cs="Tahoma"/>
                <w:sz w:val="20"/>
              </w:rPr>
              <w:t>Принять участие во встрече</w:t>
            </w:r>
          </w:p>
        </w:tc>
        <w:tc>
          <w:tcPr>
            <w:tcW w:w="2820" w:type="dxa"/>
          </w:tcPr>
          <w:p w14:paraId="0C854231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руководитель стажировки </w:t>
            </w:r>
          </w:p>
          <w:p w14:paraId="6F4916A8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55F9C1C8" w14:textId="77777777">
        <w:trPr>
          <w:trHeight w:val="1257"/>
        </w:trPr>
        <w:tc>
          <w:tcPr>
            <w:tcW w:w="661" w:type="dxa"/>
          </w:tcPr>
          <w:p w14:paraId="61D81367" w14:textId="6AB6E326" w:rsidR="00224784" w:rsidRDefault="005E209A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20</w:t>
            </w:r>
          </w:p>
        </w:tc>
        <w:tc>
          <w:tcPr>
            <w:tcW w:w="2302" w:type="dxa"/>
          </w:tcPr>
          <w:p w14:paraId="396D3CC5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Встречи с HR</w:t>
            </w:r>
          </w:p>
          <w:p w14:paraId="2EC1300D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445D3E6F" w14:textId="77777777" w:rsidR="00224784" w:rsidRDefault="005073CB">
            <w:pPr>
              <w:spacing w:before="240" w:after="160"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</w:t>
            </w:r>
            <w:r>
              <w:rPr>
                <w:rFonts w:ascii="Verdana" w:hAnsi="Verdana" w:cs="Tahoma"/>
                <w:sz w:val="20"/>
              </w:rPr>
              <w:t xml:space="preserve">встречи </w:t>
            </w:r>
          </w:p>
          <w:p w14:paraId="48310EC0" w14:textId="77777777" w:rsidR="00224784" w:rsidRDefault="005073CB">
            <w:pPr>
              <w:spacing w:after="160"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адаптация — это не только знакомство с процессами, но и комфортное включение в новую среду. На встречах вы сможете обсудить впечатления от работы, задать вопросы, поделиться сложностями и получить поддержку.</w:t>
            </w:r>
          </w:p>
          <w:p w14:paraId="1D0FC135" w14:textId="77777777" w:rsidR="00224784" w:rsidRDefault="005073CB">
            <w:pPr>
              <w:spacing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0073BF7C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7385B8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HR BP </w:t>
            </w:r>
            <w:r>
              <w:rPr>
                <w:rFonts w:ascii="Verdana" w:hAnsi="Verdana" w:cs="Tahoma"/>
                <w:sz w:val="20"/>
              </w:rPr>
              <w:br/>
              <w:t>или рекрутер подразделения</w:t>
            </w:r>
          </w:p>
          <w:p w14:paraId="6C034EFA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3B8EC8DB" w14:textId="77777777">
        <w:tblPrEx>
          <w:tblBorders>
            <w:top w:val="single" w:sz="4" w:space="0" w:color="AEAAAA"/>
            <w:left w:val="single" w:sz="4" w:space="0" w:color="AEAAAA"/>
            <w:bottom w:val="single" w:sz="4" w:space="0" w:color="AEAAAA"/>
            <w:right w:val="single" w:sz="4" w:space="0" w:color="AEAAAA"/>
            <w:insideH w:val="single" w:sz="4" w:space="0" w:color="AEAAAA"/>
            <w:insideV w:val="single" w:sz="4" w:space="0" w:color="AEAAAA"/>
          </w:tblBorders>
        </w:tblPrEx>
        <w:tc>
          <w:tcPr>
            <w:tcW w:w="15578" w:type="dxa"/>
            <w:gridSpan w:val="4"/>
            <w:shd w:val="clear" w:color="auto" w:fill="F0F5F9"/>
          </w:tcPr>
          <w:p w14:paraId="698C0453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Погружаемся в профессию </w:t>
            </w:r>
          </w:p>
        </w:tc>
      </w:tr>
      <w:tr w:rsidR="00224784" w14:paraId="6E1DA98D" w14:textId="77777777">
        <w:trPr>
          <w:trHeight w:val="1257"/>
        </w:trPr>
        <w:tc>
          <w:tcPr>
            <w:tcW w:w="661" w:type="dxa"/>
          </w:tcPr>
          <w:p w14:paraId="6FBC5831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</w:t>
            </w:r>
          </w:p>
        </w:tc>
        <w:tc>
          <w:tcPr>
            <w:tcW w:w="2302" w:type="dxa"/>
          </w:tcPr>
          <w:p w14:paraId="27903974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Наименование</w:t>
            </w:r>
          </w:p>
          <w:p w14:paraId="62F8CF1C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7E2E594F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</w:p>
          <w:p w14:paraId="53251A5E" w14:textId="77777777" w:rsidR="00224784" w:rsidRDefault="005073CB">
            <w:pPr>
              <w:spacing w:line="276" w:lineRule="auto"/>
              <w:ind w:left="301" w:right="142"/>
              <w:rPr>
                <w:rFonts w:ascii="Verdana" w:hAnsi="Verdana" w:cs="Tahoma"/>
                <w:b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>Источники информации и дополнительные задания</w:t>
            </w:r>
            <w:r>
              <w:rPr>
                <w:rFonts w:ascii="Verdana" w:hAnsi="Verdana" w:cs="Tahoma"/>
                <w:b/>
                <w:color w:val="000000" w:themeColor="text1"/>
                <w:sz w:val="20"/>
              </w:rPr>
              <w:t xml:space="preserve">: </w:t>
            </w:r>
            <w:r>
              <w:rPr>
                <w:rFonts w:ascii="Verdana" w:hAnsi="Verdana" w:cs="Tahoma"/>
                <w:b/>
                <w:color w:val="000000" w:themeColor="text1"/>
                <w:sz w:val="20"/>
              </w:rPr>
              <w:br/>
            </w:r>
          </w:p>
        </w:tc>
        <w:tc>
          <w:tcPr>
            <w:tcW w:w="2820" w:type="dxa"/>
          </w:tcPr>
          <w:p w14:paraId="51716CED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</w:p>
          <w:p w14:paraId="076CA5B4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sz w:val="20"/>
              </w:rPr>
            </w:pPr>
          </w:p>
        </w:tc>
      </w:tr>
      <w:tr w:rsidR="00224784" w14:paraId="28976050" w14:textId="77777777">
        <w:trPr>
          <w:trHeight w:val="907"/>
        </w:trPr>
        <w:tc>
          <w:tcPr>
            <w:tcW w:w="661" w:type="dxa"/>
          </w:tcPr>
          <w:p w14:paraId="02FE8B26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</w:t>
            </w:r>
          </w:p>
        </w:tc>
        <w:tc>
          <w:tcPr>
            <w:tcW w:w="14917" w:type="dxa"/>
            <w:gridSpan w:val="3"/>
          </w:tcPr>
          <w:p w14:paraId="7A2CED45" w14:textId="77777777" w:rsidR="00224784" w:rsidRDefault="005073CB">
            <w:pPr>
              <w:spacing w:before="240" w:after="240" w:line="23" w:lineRule="atLeast"/>
              <w:ind w:left="295" w:right="142" w:hanging="116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>Наименование</w:t>
            </w:r>
          </w:p>
        </w:tc>
      </w:tr>
      <w:tr w:rsidR="00224784" w14:paraId="4502CA41" w14:textId="77777777">
        <w:trPr>
          <w:trHeight w:val="1257"/>
        </w:trPr>
        <w:tc>
          <w:tcPr>
            <w:tcW w:w="661" w:type="dxa"/>
          </w:tcPr>
          <w:p w14:paraId="5256AB5D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2.1</w:t>
            </w:r>
          </w:p>
        </w:tc>
        <w:tc>
          <w:tcPr>
            <w:tcW w:w="2302" w:type="dxa"/>
          </w:tcPr>
          <w:p w14:paraId="61F8E181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Наименование</w:t>
            </w:r>
          </w:p>
          <w:p w14:paraId="23F00016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494006E3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 </w:t>
            </w:r>
          </w:p>
          <w:p w14:paraId="38550377" w14:textId="77777777" w:rsidR="00224784" w:rsidRDefault="005073CB">
            <w:pPr>
              <w:spacing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>Источники информации и дополнительные задания:</w:t>
            </w:r>
          </w:p>
          <w:p w14:paraId="3072AD45" w14:textId="77777777" w:rsidR="00224784" w:rsidRDefault="00224784">
            <w:pPr>
              <w:spacing w:after="160" w:line="23" w:lineRule="atLeast"/>
              <w:ind w:left="295" w:right="142" w:hanging="11"/>
              <w:rPr>
                <w:rFonts w:ascii="Verdana" w:hAnsi="Verdana" w:cs="Tahoma"/>
                <w:color w:val="000000" w:themeColor="text1"/>
                <w:sz w:val="20"/>
              </w:rPr>
            </w:pPr>
          </w:p>
        </w:tc>
        <w:tc>
          <w:tcPr>
            <w:tcW w:w="2820" w:type="dxa"/>
          </w:tcPr>
          <w:p w14:paraId="3A6DFD05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</w:p>
          <w:p w14:paraId="28907133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</w:p>
          <w:p w14:paraId="485376D6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</w:p>
        </w:tc>
      </w:tr>
      <w:tr w:rsidR="00224784" w14:paraId="510F4A94" w14:textId="77777777">
        <w:trPr>
          <w:trHeight w:val="1257"/>
        </w:trPr>
        <w:tc>
          <w:tcPr>
            <w:tcW w:w="661" w:type="dxa"/>
          </w:tcPr>
          <w:p w14:paraId="171609A4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2.2</w:t>
            </w:r>
          </w:p>
        </w:tc>
        <w:tc>
          <w:tcPr>
            <w:tcW w:w="2302" w:type="dxa"/>
          </w:tcPr>
          <w:p w14:paraId="437C8CE1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Наименование</w:t>
            </w:r>
          </w:p>
          <w:p w14:paraId="1C356556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477D66AA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</w:p>
          <w:p w14:paraId="30D85A1B" w14:textId="77777777" w:rsidR="00224784" w:rsidRDefault="005073CB">
            <w:pPr>
              <w:spacing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>Источники информации и дополнительные задания:</w:t>
            </w:r>
          </w:p>
          <w:p w14:paraId="7705892F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color w:val="000000" w:themeColor="text1"/>
                <w:sz w:val="20"/>
              </w:rPr>
            </w:pPr>
          </w:p>
        </w:tc>
        <w:tc>
          <w:tcPr>
            <w:tcW w:w="2820" w:type="dxa"/>
          </w:tcPr>
          <w:p w14:paraId="2A6CC5F0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</w:p>
          <w:p w14:paraId="29F25763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</w:p>
        </w:tc>
      </w:tr>
      <w:tr w:rsidR="00224784" w14:paraId="0C597FEF" w14:textId="77777777">
        <w:trPr>
          <w:trHeight w:val="1716"/>
        </w:trPr>
        <w:tc>
          <w:tcPr>
            <w:tcW w:w="661" w:type="dxa"/>
          </w:tcPr>
          <w:p w14:paraId="52ACF2E5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2.3</w:t>
            </w:r>
          </w:p>
        </w:tc>
        <w:tc>
          <w:tcPr>
            <w:tcW w:w="2302" w:type="dxa"/>
          </w:tcPr>
          <w:p w14:paraId="4FEF20F2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Наименование</w:t>
            </w:r>
          </w:p>
          <w:p w14:paraId="23CFB104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</w:p>
          <w:p w14:paraId="7044B4FE" w14:textId="77777777" w:rsidR="00224784" w:rsidRDefault="005073CB">
            <w:pPr>
              <w:spacing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>Источники информации и дополнительные задания:</w:t>
            </w:r>
          </w:p>
          <w:p w14:paraId="16E075FA" w14:textId="77777777" w:rsidR="00224784" w:rsidRDefault="00224784">
            <w:pPr>
              <w:spacing w:after="240" w:line="23" w:lineRule="atLeast"/>
              <w:ind w:left="295" w:right="142" w:hanging="11"/>
              <w:rPr>
                <w:rFonts w:ascii="Verdana" w:hAnsi="Verdana" w:cs="Tahoma"/>
                <w:color w:val="000000" w:themeColor="text1"/>
                <w:sz w:val="20"/>
              </w:rPr>
            </w:pPr>
          </w:p>
        </w:tc>
        <w:tc>
          <w:tcPr>
            <w:tcW w:w="2820" w:type="dxa"/>
          </w:tcPr>
          <w:p w14:paraId="3C1ABB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</w:p>
          <w:p w14:paraId="68973858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</w:p>
        </w:tc>
      </w:tr>
    </w:tbl>
    <w:p w14:paraId="608D9FE1" w14:textId="77777777" w:rsidR="00224784" w:rsidRDefault="00224784">
      <w:pPr>
        <w:ind w:right="423"/>
        <w:rPr>
          <w:rFonts w:ascii="Verdana" w:hAnsi="Verdana"/>
          <w:sz w:val="20"/>
        </w:rPr>
      </w:pPr>
    </w:p>
    <w:p w14:paraId="343B7373" w14:textId="77777777" w:rsidR="00224784" w:rsidRDefault="005073CB">
      <w:pPr>
        <w:pStyle w:val="af7"/>
        <w:ind w:left="-284"/>
        <w:rPr>
          <w:rFonts w:ascii="Verdana" w:hAnsi="Verdana" w:cs="Tahoma"/>
          <w:b/>
          <w:sz w:val="20"/>
        </w:rPr>
      </w:pPr>
      <w:r>
        <w:rPr>
          <w:rFonts w:ascii="Verdana" w:hAnsi="Verdana" w:cs="Tahoma"/>
          <w:b/>
          <w:sz w:val="20"/>
        </w:rPr>
        <w:br w:type="page" w:clear="all"/>
      </w:r>
    </w:p>
    <w:p w14:paraId="67C8CE27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 w:cs="Tahoma"/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11E710" wp14:editId="5ADA1A51">
                <wp:simplePos x="0" y="0"/>
                <wp:positionH relativeFrom="column">
                  <wp:posOffset>-114300</wp:posOffset>
                </wp:positionH>
                <wp:positionV relativeFrom="paragraph">
                  <wp:posOffset>93980</wp:posOffset>
                </wp:positionV>
                <wp:extent cx="9833610" cy="562610"/>
                <wp:effectExtent l="6985" t="10160" r="8255" b="8255"/>
                <wp:wrapNone/>
                <wp:docPr id="12" name="Прямоугольник: скругленные углы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33609" cy="562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5DC"/>
                        </a:solidFill>
                        <a:ln w="9525">
                          <a:solidFill>
                            <a:srgbClr val="FFF5DC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269C23" id="Прямоугольник: скругленные углы 3" o:spid="_x0000_s1026" style="position:absolute;margin-left:-9pt;margin-top:7.4pt;width:774.3pt;height:44.3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" fillcolor="#fff5dc" strokecolor="#fff5dc"/>
            </w:pict>
          </mc:Fallback>
        </mc:AlternateContent>
      </w:r>
    </w:p>
    <w:p w14:paraId="1D99A408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Условия оплаты на период стажировки</w:t>
      </w:r>
    </w:p>
    <w:p w14:paraId="2A369608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p w14:paraId="0B26838E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tbl>
      <w:tblPr>
        <w:tblW w:w="15451" w:type="dxa"/>
        <w:tblInd w:w="-137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9"/>
        <w:gridCol w:w="1417"/>
        <w:gridCol w:w="6946"/>
        <w:gridCol w:w="4819"/>
      </w:tblGrid>
      <w:tr w:rsidR="00224784" w14:paraId="246794D0" w14:textId="77777777">
        <w:tc>
          <w:tcPr>
            <w:tcW w:w="2269" w:type="dxa"/>
            <w:shd w:val="clear" w:color="auto" w:fill="FFFFFF"/>
            <w:vAlign w:val="center"/>
          </w:tcPr>
          <w:p w14:paraId="5F919F79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b/>
                <w:bCs/>
                <w:sz w:val="22"/>
                <w:szCs w:val="22"/>
              </w:rPr>
            </w:pPr>
            <w:r>
              <w:rPr>
                <w:rFonts w:ascii="Verdana" w:hAnsi="Verdana" w:cs="Tahoma"/>
                <w:b/>
                <w:bCs/>
                <w:sz w:val="22"/>
                <w:szCs w:val="22"/>
              </w:rPr>
              <w:t>Период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09FCA55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Сумма</w:t>
            </w:r>
          </w:p>
        </w:tc>
        <w:tc>
          <w:tcPr>
            <w:tcW w:w="6946" w:type="dxa"/>
            <w:shd w:val="clear" w:color="auto" w:fill="FFFFFF"/>
            <w:vAlign w:val="center"/>
          </w:tcPr>
          <w:p w14:paraId="3D2215DE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b/>
                <w:bCs/>
                <w:sz w:val="22"/>
                <w:szCs w:val="22"/>
              </w:rPr>
              <w:t>Условия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FADAA35" w14:textId="77777777" w:rsidR="00224784" w:rsidRDefault="005073CB">
            <w:pPr>
              <w:spacing w:before="160" w:after="160" w:line="23" w:lineRule="atLeast"/>
              <w:ind w:left="284" w:right="142" w:hanging="11"/>
              <w:jc w:val="center"/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b/>
                <w:bCs/>
                <w:sz w:val="22"/>
                <w:szCs w:val="22"/>
              </w:rPr>
              <w:t>Срок</w:t>
            </w:r>
          </w:p>
        </w:tc>
      </w:tr>
      <w:tr w:rsidR="00224784" w14:paraId="3C4EFF75" w14:textId="77777777">
        <w:tc>
          <w:tcPr>
            <w:tcW w:w="2269" w:type="dxa"/>
            <w:shd w:val="clear" w:color="auto" w:fill="FFFFFF"/>
          </w:tcPr>
          <w:p w14:paraId="34C4B612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Адаптация</w:t>
            </w:r>
          </w:p>
        </w:tc>
        <w:tc>
          <w:tcPr>
            <w:tcW w:w="1417" w:type="dxa"/>
            <w:shd w:val="clear" w:color="auto" w:fill="FFFFFF"/>
          </w:tcPr>
          <w:p w14:paraId="7989A774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Cs/>
                <w:sz w:val="20"/>
                <w:lang w:val="en-US"/>
              </w:rPr>
              <w:t xml:space="preserve">N </w:t>
            </w:r>
            <w:r>
              <w:rPr>
                <w:rFonts w:ascii="Verdana" w:hAnsi="Verdana" w:cs="Tahoma"/>
                <w:bCs/>
                <w:sz w:val="20"/>
              </w:rPr>
              <w:t>руб</w:t>
            </w:r>
          </w:p>
        </w:tc>
        <w:tc>
          <w:tcPr>
            <w:tcW w:w="6946" w:type="dxa"/>
            <w:shd w:val="clear" w:color="auto" w:fill="FFFFFF"/>
          </w:tcPr>
          <w:p w14:paraId="30EA01F5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За полностью отработанный месяц согласно отчету сотрудника</w:t>
            </w:r>
          </w:p>
        </w:tc>
        <w:tc>
          <w:tcPr>
            <w:tcW w:w="4819" w:type="dxa"/>
            <w:shd w:val="clear" w:color="auto" w:fill="FFFFFF"/>
          </w:tcPr>
          <w:p w14:paraId="1C59CE60" w14:textId="6D1C014F" w:rsidR="00224784" w:rsidRDefault="005073CB">
            <w:pPr>
              <w:spacing w:before="160" w:after="160" w:line="23" w:lineRule="atLeast"/>
              <w:ind w:left="284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 xml:space="preserve">При условии полностью отработанного месяца: 25 число – аванс, 10 число </w:t>
            </w:r>
            <w:r w:rsidR="005C7E0C">
              <w:rPr>
                <w:rFonts w:ascii="Verdana" w:hAnsi="Verdana" w:cs="Tahoma"/>
                <w:sz w:val="20"/>
              </w:rPr>
              <w:t>–</w:t>
            </w:r>
            <w:r>
              <w:rPr>
                <w:rFonts w:ascii="Verdana" w:hAnsi="Verdana" w:cs="Tahoma"/>
                <w:sz w:val="20"/>
              </w:rPr>
              <w:t xml:space="preserve"> зпл</w:t>
            </w:r>
          </w:p>
        </w:tc>
      </w:tr>
      <w:tr w:rsidR="00224784" w14:paraId="4507819E" w14:textId="77777777">
        <w:trPr>
          <w:trHeight w:val="923"/>
        </w:trPr>
        <w:tc>
          <w:tcPr>
            <w:tcW w:w="2269" w:type="dxa"/>
            <w:shd w:val="clear" w:color="auto" w:fill="FFFFFF"/>
          </w:tcPr>
          <w:p w14:paraId="3DAB0964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После закрытия адаптации</w:t>
            </w:r>
          </w:p>
        </w:tc>
        <w:tc>
          <w:tcPr>
            <w:tcW w:w="1417" w:type="dxa"/>
            <w:shd w:val="clear" w:color="auto" w:fill="FFFFFF"/>
          </w:tcPr>
          <w:p w14:paraId="65940BA8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Cs/>
                <w:sz w:val="20"/>
                <w:lang w:val="en-US"/>
              </w:rPr>
              <w:t xml:space="preserve">N </w:t>
            </w:r>
            <w:r>
              <w:rPr>
                <w:rFonts w:ascii="Verdana" w:hAnsi="Verdana" w:cs="Tahoma"/>
                <w:bCs/>
                <w:sz w:val="20"/>
              </w:rPr>
              <w:t>руб</w:t>
            </w:r>
          </w:p>
        </w:tc>
        <w:tc>
          <w:tcPr>
            <w:tcW w:w="6946" w:type="dxa"/>
            <w:shd w:val="clear" w:color="auto" w:fill="FFFFFF"/>
          </w:tcPr>
          <w:p w14:paraId="7B900D0F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 xml:space="preserve">За полностью отработанный месяц согласно отчету сотрудника. </w:t>
            </w:r>
            <w:r>
              <w:rPr>
                <w:rFonts w:ascii="Verdana" w:hAnsi="Verdana" w:cs="Tahoma"/>
                <w:sz w:val="20"/>
                <w:lang w:val="en-US"/>
              </w:rPr>
              <w:t>KPI</w:t>
            </w:r>
            <w:r>
              <w:rPr>
                <w:rFonts w:ascii="Verdana" w:hAnsi="Verdana" w:cs="Tahoma"/>
                <w:sz w:val="20"/>
              </w:rPr>
              <w:t xml:space="preserve"> рассчитывается согласно достигнутым плановым показателям</w:t>
            </w:r>
          </w:p>
        </w:tc>
        <w:tc>
          <w:tcPr>
            <w:tcW w:w="4819" w:type="dxa"/>
            <w:shd w:val="clear" w:color="auto" w:fill="FFFFFF"/>
          </w:tcPr>
          <w:p w14:paraId="60520144" w14:textId="37996EC6" w:rsidR="00224784" w:rsidRDefault="005073CB">
            <w:pPr>
              <w:spacing w:before="160" w:after="160" w:line="23" w:lineRule="atLeast"/>
              <w:ind w:left="284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 xml:space="preserve">При условии полностью отработанного месяца: 25 число – аванс, 10 число </w:t>
            </w:r>
            <w:r w:rsidR="005C7E0C">
              <w:rPr>
                <w:rFonts w:ascii="Verdana" w:hAnsi="Verdana" w:cs="Tahoma"/>
                <w:sz w:val="20"/>
              </w:rPr>
              <w:t>–</w:t>
            </w:r>
            <w:r>
              <w:rPr>
                <w:rFonts w:ascii="Verdana" w:hAnsi="Verdana" w:cs="Tahoma"/>
                <w:sz w:val="20"/>
              </w:rPr>
              <w:t xml:space="preserve"> зпл</w:t>
            </w:r>
          </w:p>
        </w:tc>
      </w:tr>
    </w:tbl>
    <w:p w14:paraId="4C04642A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p w14:paraId="5F8369F6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p w14:paraId="4F84DFE1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 w:cs="Tahom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307688" wp14:editId="6A4028D4">
                <wp:simplePos x="0" y="0"/>
                <wp:positionH relativeFrom="column">
                  <wp:posOffset>-93345</wp:posOffset>
                </wp:positionH>
                <wp:positionV relativeFrom="paragraph">
                  <wp:posOffset>105410</wp:posOffset>
                </wp:positionV>
                <wp:extent cx="9833610" cy="562610"/>
                <wp:effectExtent l="8890" t="13970" r="6350" b="13970"/>
                <wp:wrapNone/>
                <wp:docPr id="13" name="Прямоугольник: скругленные углы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33609" cy="562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9F5F2"/>
                        </a:solidFill>
                        <a:ln w="9525">
                          <a:solidFill>
                            <a:srgbClr val="E9F5F2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8183A2" id="Прямоугольник: скругленные углы 2" o:spid="_x0000_s1026" style="position:absolute;margin-left:-7.35pt;margin-top:8.3pt;width:774.3pt;height:44.3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" fillcolor="#e9f5f2" strokecolor="#e9f5f2"/>
            </w:pict>
          </mc:Fallback>
        </mc:AlternateContent>
      </w:r>
    </w:p>
    <w:p w14:paraId="378D8897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Полезные ресурсы всегда под рукой</w:t>
      </w:r>
    </w:p>
    <w:p w14:paraId="4BBDD821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p w14:paraId="4D194A92" w14:textId="77777777" w:rsidR="00224784" w:rsidRDefault="00224784">
      <w:pPr>
        <w:pStyle w:val="af7"/>
        <w:ind w:left="142"/>
        <w:rPr>
          <w:rFonts w:ascii="Verdana" w:hAnsi="Verdana" w:cs="Tahoma"/>
          <w:b/>
          <w:sz w:val="20"/>
        </w:rPr>
      </w:pPr>
    </w:p>
    <w:tbl>
      <w:tblPr>
        <w:tblW w:w="15451" w:type="dxa"/>
        <w:tblInd w:w="-137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25"/>
        <w:gridCol w:w="7726"/>
      </w:tblGrid>
      <w:tr w:rsidR="00224784" w14:paraId="153960FE" w14:textId="77777777">
        <w:tc>
          <w:tcPr>
            <w:tcW w:w="7725" w:type="dxa"/>
            <w:shd w:val="clear" w:color="auto" w:fill="FFFFFF"/>
            <w:vAlign w:val="center"/>
          </w:tcPr>
          <w:p w14:paraId="5E4EA20C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b/>
                <w:bCs/>
                <w:sz w:val="22"/>
                <w:szCs w:val="22"/>
              </w:rPr>
            </w:pPr>
            <w:r>
              <w:rPr>
                <w:rFonts w:ascii="Verdana" w:hAnsi="Verdana" w:cs="Tahoma"/>
                <w:b/>
                <w:bCs/>
                <w:sz w:val="22"/>
                <w:szCs w:val="22"/>
              </w:rPr>
              <w:t>Для работы и коммуникаций</w:t>
            </w:r>
          </w:p>
        </w:tc>
        <w:tc>
          <w:tcPr>
            <w:tcW w:w="7726" w:type="dxa"/>
            <w:shd w:val="clear" w:color="auto" w:fill="FFFFFF"/>
            <w:vAlign w:val="center"/>
          </w:tcPr>
          <w:p w14:paraId="09AB8C7E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Для поиска информации</w:t>
            </w:r>
          </w:p>
        </w:tc>
      </w:tr>
      <w:tr w:rsidR="00224784" w14:paraId="2CD675DA" w14:textId="77777777">
        <w:tc>
          <w:tcPr>
            <w:tcW w:w="7725" w:type="dxa"/>
            <w:shd w:val="clear" w:color="auto" w:fill="FFFFFF"/>
          </w:tcPr>
          <w:p w14:paraId="554AB1FC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0" w:tooltip="https://forus.e-queo.online/381/dashboard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ForusTeam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Корпоративный портал с новостями компании, обучающими материалами и другой полезной информацией.</w:t>
            </w:r>
          </w:p>
        </w:tc>
        <w:tc>
          <w:tcPr>
            <w:tcW w:w="7726" w:type="dxa"/>
            <w:shd w:val="clear" w:color="auto" w:fill="FFFFFF"/>
          </w:tcPr>
          <w:p w14:paraId="2D9AF5DA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sz w:val="20"/>
              </w:rPr>
            </w:pPr>
            <w:hyperlink r:id="rId81" w:tooltip="https://prtl.forus.ru/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Портал СМК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Документы системы менеджмента качества, регламенты, инструкции и другие материалы, которые могут пригодиться в работе.</w:t>
            </w:r>
          </w:p>
        </w:tc>
      </w:tr>
      <w:tr w:rsidR="00224784" w14:paraId="6C1C35FA" w14:textId="77777777">
        <w:trPr>
          <w:trHeight w:val="923"/>
        </w:trPr>
        <w:tc>
          <w:tcPr>
            <w:tcW w:w="7725" w:type="dxa"/>
            <w:shd w:val="clear" w:color="auto" w:fill="FFFFFF"/>
          </w:tcPr>
          <w:p w14:paraId="3A73F4E0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2" w:tooltip="https://crm.forus.ru/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Битрикс24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Рабочее пространство для коммуникаций, работы с задачами, бронирования переговорных комнат и времени водителя и пр.</w:t>
            </w:r>
          </w:p>
        </w:tc>
        <w:tc>
          <w:tcPr>
            <w:tcW w:w="7726" w:type="dxa"/>
            <w:shd w:val="clear" w:color="auto" w:fill="FFFFFF"/>
          </w:tcPr>
          <w:p w14:paraId="0D86168F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3" w:tooltip="https://forus.e-queo.online/381/lm/3614/learning_program/8514/materials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Тетрадь стажёра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 xml:space="preserve">Ваш путеводитель по компании. Здесь собрана информация </w:t>
            </w:r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о структуре компании и возможностях для сотрудников, а также ответы на часто возникающие вопросы (стр. 16).</w:t>
            </w:r>
          </w:p>
        </w:tc>
      </w:tr>
      <w:tr w:rsidR="00224784" w14:paraId="4EDB2DA2" w14:textId="77777777">
        <w:trPr>
          <w:trHeight w:val="923"/>
        </w:trPr>
        <w:tc>
          <w:tcPr>
            <w:tcW w:w="7725" w:type="dxa"/>
            <w:shd w:val="clear" w:color="auto" w:fill="FFFFFF"/>
          </w:tcPr>
          <w:p w14:paraId="114FA358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4" w:tooltip="https://0911.forus.ru/Helpdesk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0911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 xml:space="preserve">Сервис для подачи заявок в Службу информационных технологий </w:t>
            </w:r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и Административно-хозяйственную службу.</w:t>
            </w:r>
          </w:p>
        </w:tc>
        <w:tc>
          <w:tcPr>
            <w:tcW w:w="7726" w:type="dxa"/>
            <w:shd w:val="clear" w:color="auto" w:fill="FFFFFF"/>
          </w:tcPr>
          <w:p w14:paraId="373A339F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5" w:tooltip="https://www.forus.ru/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Сайт ГК «Форус»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Информация о компании, продуктах, проектах и направлениях деятельности.</w:t>
            </w:r>
          </w:p>
        </w:tc>
      </w:tr>
    </w:tbl>
    <w:p w14:paraId="497275A5" w14:textId="77777777" w:rsidR="00224784" w:rsidRDefault="00224784">
      <w:pPr>
        <w:pStyle w:val="af7"/>
        <w:ind w:left="142"/>
        <w:rPr>
          <w:rFonts w:ascii="Verdana" w:hAnsi="Verdana" w:cs="Tahoma"/>
          <w:b/>
          <w:sz w:val="20"/>
        </w:rPr>
      </w:pPr>
    </w:p>
    <w:p w14:paraId="471813F5" w14:textId="77777777" w:rsidR="00224784" w:rsidRDefault="00224784">
      <w:pPr>
        <w:ind w:right="423"/>
        <w:rPr>
          <w:rFonts w:ascii="Verdana" w:hAnsi="Verdana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338"/>
        <w:gridCol w:w="8079"/>
      </w:tblGrid>
      <w:tr w:rsidR="00224784" w14:paraId="4F7093EC" w14:textId="77777777">
        <w:trPr>
          <w:trHeight w:val="840"/>
        </w:trPr>
        <w:tc>
          <w:tcPr>
            <w:tcW w:w="7338" w:type="dxa"/>
          </w:tcPr>
          <w:p w14:paraId="01C26FC1" w14:textId="77777777" w:rsidR="00224784" w:rsidRDefault="005073CB">
            <w:pPr>
              <w:pStyle w:val="StGen0"/>
              <w:ind w:left="284" w:right="1132" w:hanging="426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3A6B3CBC" wp14:editId="3F05CB78">
                  <wp:simplePos x="0" y="0"/>
                  <wp:positionH relativeFrom="column">
                    <wp:posOffset>-92075</wp:posOffset>
                  </wp:positionH>
                  <wp:positionV relativeFrom="paragraph">
                    <wp:align>top</wp:align>
                  </wp:positionV>
                  <wp:extent cx="9896475" cy="5570855"/>
                  <wp:effectExtent l="0" t="0" r="9525" b="0"/>
                  <wp:wrapNone/>
                  <wp:docPr id="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/>
                        </pic:blipFill>
                        <pic:spPr bwMode="auto">
                          <a:xfrm>
                            <a:off x="0" y="0"/>
                            <a:ext cx="9896475" cy="557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 w:cs="Tahoma"/>
                <w:bCs/>
                <w:sz w:val="20"/>
              </w:rPr>
              <w:br/>
            </w:r>
          </w:p>
          <w:p w14:paraId="1B45F91C" w14:textId="77777777" w:rsidR="00224784" w:rsidRDefault="00224784">
            <w:pPr>
              <w:pStyle w:val="StGen0"/>
              <w:spacing w:line="360" w:lineRule="auto"/>
              <w:ind w:left="284" w:right="-32"/>
              <w:jc w:val="both"/>
              <w:rPr>
                <w:rFonts w:ascii="Verdana" w:hAnsi="Verdana" w:cs="Tahoma"/>
                <w:b w:val="0"/>
                <w:bCs/>
                <w:sz w:val="20"/>
              </w:rPr>
            </w:pPr>
          </w:p>
        </w:tc>
        <w:tc>
          <w:tcPr>
            <w:tcW w:w="8079" w:type="dxa"/>
          </w:tcPr>
          <w:p w14:paraId="66727147" w14:textId="77777777" w:rsidR="00224784" w:rsidRDefault="005073CB">
            <w:pPr>
              <w:pStyle w:val="StGen0"/>
              <w:tabs>
                <w:tab w:val="left" w:pos="14454"/>
              </w:tabs>
              <w:jc w:val="left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</w:p>
        </w:tc>
      </w:tr>
      <w:tr w:rsidR="00224784" w14:paraId="1795AA9F" w14:textId="77777777">
        <w:trPr>
          <w:trHeight w:val="5786"/>
        </w:trPr>
        <w:tc>
          <w:tcPr>
            <w:tcW w:w="7338" w:type="dxa"/>
            <w:vAlign w:val="center"/>
          </w:tcPr>
          <w:p w14:paraId="2CE7AA7D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4"/>
                <w:szCs w:val="24"/>
              </w:rPr>
            </w:pPr>
            <w:r>
              <w:rPr>
                <w:rFonts w:ascii="Verdana" w:hAnsi="Verdana" w:cs="Tahoma"/>
                <w:bCs/>
                <w:sz w:val="20"/>
              </w:rPr>
              <w:br/>
            </w:r>
            <w:r>
              <w:rPr>
                <w:rFonts w:ascii="Verdana" w:eastAsia="Times New Roman" w:hAnsi="Verdana" w:cs="Tahoma"/>
                <w:bCs/>
                <w:sz w:val="52"/>
                <w:szCs w:val="52"/>
              </w:rPr>
              <w:t xml:space="preserve">Вперед </w:t>
            </w:r>
            <w:r>
              <w:rPr>
                <w:rFonts w:ascii="Verdana" w:hAnsi="Verdana" w:cs="Tahoma"/>
                <w:bCs/>
                <w:sz w:val="52"/>
                <w:szCs w:val="52"/>
              </w:rPr>
              <w:br/>
            </w:r>
            <w:r>
              <w:rPr>
                <w:rFonts w:ascii="Verdana" w:eastAsia="Times New Roman" w:hAnsi="Verdana" w:cs="Tahoma"/>
                <w:bCs/>
                <w:sz w:val="52"/>
                <w:szCs w:val="52"/>
              </w:rPr>
              <w:t>— к первым достижениям!</w:t>
            </w:r>
          </w:p>
          <w:p w14:paraId="4E844A83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  <w:p w14:paraId="442B59E8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  <w:p w14:paraId="4E24FCB6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 w:val="0"/>
                <w:szCs w:val="28"/>
              </w:rPr>
            </w:pPr>
            <w:r>
              <w:rPr>
                <w:rFonts w:ascii="Verdana" w:eastAsia="Times New Roman" w:hAnsi="Verdana" w:cs="Tahoma"/>
                <w:b w:val="0"/>
                <w:szCs w:val="28"/>
              </w:rPr>
              <w:t xml:space="preserve">Первые месяцы в компании </w:t>
            </w:r>
            <w:r>
              <w:rPr>
                <w:rFonts w:ascii="Verdana" w:hAnsi="Verdana" w:cs="Tahoma"/>
                <w:b w:val="0"/>
                <w:szCs w:val="28"/>
              </w:rPr>
              <w:br/>
            </w:r>
            <w:r>
              <w:rPr>
                <w:rFonts w:ascii="Verdana" w:eastAsia="Times New Roman" w:hAnsi="Verdana" w:cs="Tahoma"/>
                <w:b w:val="0"/>
                <w:szCs w:val="28"/>
              </w:rPr>
              <w:t>— это</w:t>
            </w:r>
            <w:r>
              <w:rPr>
                <w:rFonts w:ascii="Verdana" w:eastAsia="Times New Roman" w:hAnsi="Verdana" w:cs="Tahoma"/>
                <w:bCs/>
                <w:szCs w:val="28"/>
              </w:rPr>
              <w:t xml:space="preserve"> </w:t>
            </w:r>
            <w:r>
              <w:rPr>
                <w:rFonts w:ascii="Verdana" w:eastAsia="Times New Roman" w:hAnsi="Verdana" w:cs="Tahoma"/>
                <w:b w:val="0"/>
                <w:szCs w:val="28"/>
              </w:rPr>
              <w:t xml:space="preserve">время новых знакомств, знаний и опыта. </w:t>
            </w:r>
          </w:p>
          <w:p w14:paraId="7BFFAD60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 w:val="0"/>
                <w:szCs w:val="28"/>
              </w:rPr>
            </w:pPr>
            <w:r>
              <w:rPr>
                <w:rFonts w:ascii="Verdana" w:eastAsia="Times New Roman" w:hAnsi="Verdana" w:cs="Tahoma"/>
                <w:b w:val="0"/>
                <w:szCs w:val="28"/>
              </w:rPr>
              <w:t xml:space="preserve">Не переживайте, если сразу </w:t>
            </w:r>
            <w:r>
              <w:rPr>
                <w:rFonts w:ascii="Verdana" w:hAnsi="Verdana" w:cs="Tahoma"/>
                <w:b w:val="0"/>
                <w:szCs w:val="28"/>
              </w:rPr>
              <w:br/>
            </w:r>
            <w:r>
              <w:rPr>
                <w:rFonts w:ascii="Verdana" w:eastAsia="Times New Roman" w:hAnsi="Verdana" w:cs="Tahoma"/>
                <w:b w:val="0"/>
                <w:szCs w:val="28"/>
              </w:rPr>
              <w:t>что-то кажется сложным: рядом всегда есть люди, готовые поддержать и помочь разобраться.</w:t>
            </w:r>
          </w:p>
          <w:p w14:paraId="1AAB4539" w14:textId="77777777" w:rsidR="00224784" w:rsidRDefault="00224784">
            <w:pPr>
              <w:pStyle w:val="StGen0"/>
              <w:ind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</w:tc>
        <w:tc>
          <w:tcPr>
            <w:tcW w:w="8079" w:type="dxa"/>
            <w:vMerge w:val="restart"/>
          </w:tcPr>
          <w:p w14:paraId="378B4D3C" w14:textId="77777777" w:rsidR="00224784" w:rsidRDefault="005073CB">
            <w:pPr>
              <w:pStyle w:val="StGen0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</w:p>
          <w:p w14:paraId="761ED31B" w14:textId="77777777" w:rsidR="00224784" w:rsidRDefault="00224784">
            <w:pPr>
              <w:pStyle w:val="StGen0"/>
              <w:tabs>
                <w:tab w:val="left" w:pos="14454"/>
              </w:tabs>
              <w:rPr>
                <w:rFonts w:ascii="Verdana" w:hAnsi="Verdana" w:cs="Tahoma"/>
                <w:bCs/>
                <w:sz w:val="20"/>
              </w:rPr>
            </w:pPr>
          </w:p>
        </w:tc>
      </w:tr>
      <w:tr w:rsidR="00224784" w14:paraId="635FC005" w14:textId="77777777">
        <w:trPr>
          <w:trHeight w:val="2111"/>
        </w:trPr>
        <w:tc>
          <w:tcPr>
            <w:tcW w:w="7338" w:type="dxa"/>
          </w:tcPr>
          <w:p w14:paraId="63BF5A52" w14:textId="77777777" w:rsidR="00224784" w:rsidRDefault="005073CB">
            <w:pPr>
              <w:pStyle w:val="StGen0"/>
              <w:spacing w:before="240"/>
              <w:ind w:left="851" w:right="1132"/>
              <w:jc w:val="left"/>
              <w:rPr>
                <w:rFonts w:ascii="Verdana" w:hAnsi="Verdana" w:cs="Tahoma"/>
                <w:b w:val="0"/>
                <w:szCs w:val="28"/>
              </w:rPr>
            </w:pPr>
            <w:r>
              <w:rPr>
                <w:rFonts w:ascii="Verdana" w:eastAsia="Times New Roman" w:hAnsi="Verdana" w:cs="Tahoma"/>
                <w:b w:val="0"/>
                <w:szCs w:val="28"/>
              </w:rPr>
              <w:t xml:space="preserve">Желаем вам интересных задач, профессионального роста и ярких </w:t>
            </w:r>
            <w:r>
              <w:rPr>
                <w:rFonts w:ascii="Verdana" w:eastAsia="Times New Roman" w:hAnsi="Verdana" w:cs="Tahoma"/>
                <w:b w:val="0"/>
                <w:szCs w:val="28"/>
              </w:rPr>
              <w:br/>
              <w:t>побед в «Форус»!</w:t>
            </w:r>
          </w:p>
          <w:p w14:paraId="3EF8DD59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</w:tc>
        <w:tc>
          <w:tcPr>
            <w:tcW w:w="8079" w:type="dxa"/>
            <w:vMerge/>
          </w:tcPr>
          <w:p w14:paraId="6C5065D6" w14:textId="77777777" w:rsidR="00224784" w:rsidRDefault="00224784">
            <w:pPr>
              <w:pStyle w:val="StGen0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</w:p>
        </w:tc>
      </w:tr>
    </w:tbl>
    <w:p w14:paraId="6B5674A1" w14:textId="77777777" w:rsidR="00224784" w:rsidRDefault="00224784">
      <w:pPr>
        <w:ind w:right="423"/>
        <w:rPr>
          <w:rFonts w:ascii="Verdana" w:hAnsi="Verdana"/>
          <w:sz w:val="20"/>
        </w:rPr>
      </w:pPr>
    </w:p>
    <w:p w14:paraId="6EC52525" w14:textId="77777777" w:rsidR="00224784" w:rsidRDefault="00224784"/>
    <w:sectPr w:rsidR="00224784">
      <w:headerReference w:type="default" r:id="rId87"/>
      <w:footerReference w:type="even" r:id="rId88"/>
      <w:footerReference w:type="default" r:id="rId89"/>
      <w:pgSz w:w="16838" w:h="11906" w:orient="landscape"/>
      <w:pgMar w:top="1203" w:right="395" w:bottom="284" w:left="851" w:header="285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4DF89" w14:textId="77777777" w:rsidR="003E2BBE" w:rsidRDefault="003E2BBE">
      <w:r>
        <w:separator/>
      </w:r>
    </w:p>
  </w:endnote>
  <w:endnote w:type="continuationSeparator" w:id="0">
    <w:p w14:paraId="13F77F29" w14:textId="77777777" w:rsidR="003E2BBE" w:rsidRDefault="003E2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E0B62" w14:textId="77777777" w:rsidR="00224784" w:rsidRDefault="005073CB">
    <w:pPr>
      <w:pStyle w:val="afc"/>
      <w:framePr w:wrap="around" w:vAnchor="text" w:hAnchor="margin" w:xAlign="right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end"/>
    </w:r>
  </w:p>
  <w:p w14:paraId="0BE77BDB" w14:textId="77777777" w:rsidR="00224784" w:rsidRDefault="00224784">
    <w:pPr>
      <w:pStyle w:val="af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39CF7" w14:textId="77777777" w:rsidR="00224784" w:rsidRDefault="005073CB">
    <w:pPr>
      <w:pStyle w:val="afc"/>
      <w:framePr w:wrap="around" w:vAnchor="text" w:hAnchor="page" w:x="16154" w:y="191"/>
      <w:rPr>
        <w:rStyle w:val="afe"/>
        <w:rFonts w:ascii="Tahoma" w:hAnsi="Tahoma" w:cs="Tahoma"/>
        <w:sz w:val="18"/>
        <w:szCs w:val="18"/>
      </w:rPr>
    </w:pPr>
    <w:r>
      <w:rPr>
        <w:rStyle w:val="afe"/>
        <w:rFonts w:ascii="Tahoma" w:hAnsi="Tahoma" w:cs="Tahoma"/>
        <w:sz w:val="18"/>
        <w:szCs w:val="18"/>
      </w:rPr>
      <w:fldChar w:fldCharType="begin"/>
    </w:r>
    <w:r>
      <w:rPr>
        <w:rStyle w:val="afe"/>
        <w:rFonts w:ascii="Tahoma" w:hAnsi="Tahoma" w:cs="Tahoma"/>
        <w:sz w:val="18"/>
        <w:szCs w:val="18"/>
      </w:rPr>
      <w:instrText xml:space="preserve">PAGE  </w:instrText>
    </w:r>
    <w:r>
      <w:rPr>
        <w:rStyle w:val="afe"/>
        <w:rFonts w:ascii="Tahoma" w:hAnsi="Tahoma" w:cs="Tahoma"/>
        <w:sz w:val="18"/>
        <w:szCs w:val="18"/>
      </w:rPr>
      <w:fldChar w:fldCharType="separate"/>
    </w:r>
    <w:r>
      <w:rPr>
        <w:rStyle w:val="afe"/>
        <w:rFonts w:ascii="Tahoma" w:hAnsi="Tahoma" w:cs="Tahoma"/>
        <w:sz w:val="18"/>
        <w:szCs w:val="18"/>
      </w:rPr>
      <w:t>2</w:t>
    </w:r>
    <w:r>
      <w:rPr>
        <w:rStyle w:val="afe"/>
        <w:rFonts w:ascii="Tahoma" w:hAnsi="Tahoma" w:cs="Tahoma"/>
        <w:sz w:val="18"/>
        <w:szCs w:val="18"/>
      </w:rPr>
      <w:fldChar w:fldCharType="end"/>
    </w:r>
  </w:p>
  <w:p w14:paraId="0B598BBF" w14:textId="77777777" w:rsidR="00224784" w:rsidRDefault="005073CB">
    <w:pPr>
      <w:pStyle w:val="afc"/>
      <w:pBdr>
        <w:top w:val="single" w:sz="18" w:space="1" w:color="000000"/>
      </w:pBdr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Введение в должность. Адаптационная программа.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89858" w14:textId="77777777" w:rsidR="003E2BBE" w:rsidRDefault="003E2BBE">
      <w:r>
        <w:separator/>
      </w:r>
    </w:p>
  </w:footnote>
  <w:footnote w:type="continuationSeparator" w:id="0">
    <w:p w14:paraId="10BFF36A" w14:textId="77777777" w:rsidR="003E2BBE" w:rsidRDefault="003E2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509" w:type="dxa"/>
      <w:tblInd w:w="-34" w:type="dxa"/>
      <w:tblLayout w:type="fixed"/>
      <w:tblLook w:val="0000" w:firstRow="0" w:lastRow="0" w:firstColumn="0" w:lastColumn="0" w:noHBand="0" w:noVBand="0"/>
    </w:tblPr>
    <w:tblGrid>
      <w:gridCol w:w="993"/>
      <w:gridCol w:w="8363"/>
      <w:gridCol w:w="2893"/>
      <w:gridCol w:w="3260"/>
    </w:tblGrid>
    <w:tr w:rsidR="00224784" w14:paraId="2B9FF3F6" w14:textId="77777777">
      <w:trPr>
        <w:cantSplit/>
        <w:trHeight w:val="249"/>
      </w:trPr>
      <w:tc>
        <w:tcPr>
          <w:tcW w:w="993" w:type="dxa"/>
          <w:vAlign w:val="center"/>
        </w:tcPr>
        <w:p w14:paraId="656BC2A5" w14:textId="77777777" w:rsidR="00224784" w:rsidRDefault="005073CB">
          <w:pPr>
            <w:pStyle w:val="33"/>
            <w:spacing w:after="0"/>
            <w:jc w:val="center"/>
            <w:rPr>
              <w:b w:val="0"/>
              <w:i/>
            </w:rPr>
          </w:pPr>
          <w:r>
            <w:rPr>
              <w:noProof/>
            </w:rPr>
            <w:drawing>
              <wp:inline distT="0" distB="0" distL="0" distR="0" wp14:anchorId="1D621156" wp14:editId="563FC298">
                <wp:extent cx="400685" cy="161925"/>
                <wp:effectExtent l="0" t="0" r="0" b="9525"/>
                <wp:docPr id="1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9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40068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vAlign w:val="center"/>
        </w:tcPr>
        <w:p w14:paraId="7217162B" w14:textId="1DFA1059" w:rsidR="00224784" w:rsidRPr="00CF32D4" w:rsidRDefault="00CF32D4" w:rsidP="00CF32D4">
          <w:pPr>
            <w:pStyle w:val="11"/>
            <w:jc w:val="right"/>
            <w:rPr>
              <w:rFonts w:ascii="Tahoma" w:hAnsi="Tahoma" w:cs="Tahoma"/>
              <w:b w:val="0"/>
              <w:sz w:val="18"/>
              <w:szCs w:val="18"/>
            </w:rPr>
          </w:pPr>
          <w:r>
            <w:rPr>
              <w:rFonts w:ascii="Tahoma" w:hAnsi="Tahoma" w:cs="Tahoma"/>
              <w:b w:val="0"/>
              <w:sz w:val="18"/>
              <w:szCs w:val="18"/>
            </w:rPr>
            <w:t>ШАБЛОН АДАПТАЦИОННОЙ ПРОГРАММЫ ФОРУС</w:t>
          </w:r>
        </w:p>
      </w:tc>
      <w:tc>
        <w:tcPr>
          <w:tcW w:w="2893" w:type="dxa"/>
          <w:vAlign w:val="center"/>
        </w:tcPr>
        <w:p w14:paraId="5E215ACF" w14:textId="1D51E93F" w:rsidR="00224784" w:rsidRDefault="00224784">
          <w:pPr>
            <w:pStyle w:val="33"/>
            <w:spacing w:after="0"/>
            <w:jc w:val="center"/>
            <w:rPr>
              <w:rFonts w:ascii="Tahoma" w:hAnsi="Tahoma" w:cs="Tahoma"/>
              <w:b w:val="0"/>
              <w:sz w:val="18"/>
              <w:szCs w:val="18"/>
              <w:lang w:val="en-US"/>
            </w:rPr>
          </w:pPr>
        </w:p>
      </w:tc>
      <w:tc>
        <w:tcPr>
          <w:tcW w:w="3260" w:type="dxa"/>
          <w:vAlign w:val="center"/>
        </w:tcPr>
        <w:p w14:paraId="120098E2" w14:textId="6DAB9C69" w:rsidR="00224784" w:rsidRDefault="00CF32D4">
          <w:pPr>
            <w:pStyle w:val="33"/>
            <w:spacing w:after="0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2.3.4.11 ШД</w:t>
          </w:r>
        </w:p>
        <w:p w14:paraId="40A59708" w14:textId="213E827F" w:rsidR="00CF32D4" w:rsidRPr="00CF32D4" w:rsidRDefault="00CF32D4">
          <w:pPr>
            <w:pStyle w:val="33"/>
            <w:spacing w:after="0"/>
            <w:jc w:val="center"/>
            <w:rPr>
              <w:rFonts w:ascii="Tahoma" w:hAnsi="Tahoma" w:cs="Tahoma"/>
              <w:b w:val="0"/>
              <w:bCs/>
              <w:sz w:val="18"/>
              <w:szCs w:val="18"/>
            </w:rPr>
          </w:pPr>
          <w:r>
            <w:rPr>
              <w:rFonts w:ascii="Tahoma" w:hAnsi="Tahoma" w:cs="Tahoma"/>
              <w:b w:val="0"/>
              <w:bCs/>
              <w:sz w:val="18"/>
              <w:szCs w:val="18"/>
            </w:rPr>
            <w:t>Версия 3</w:t>
          </w:r>
        </w:p>
      </w:tc>
    </w:tr>
  </w:tbl>
  <w:p w14:paraId="325EE6FB" w14:textId="77777777" w:rsidR="00224784" w:rsidRDefault="00224784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BC3"/>
    <w:multiLevelType w:val="hybridMultilevel"/>
    <w:tmpl w:val="20A0F8C4"/>
    <w:lvl w:ilvl="0" w:tplc="3D7642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E686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1064D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CE872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9B0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049C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AAD65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901C6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8488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D65F7E"/>
    <w:multiLevelType w:val="hybridMultilevel"/>
    <w:tmpl w:val="3CB2E5F2"/>
    <w:lvl w:ilvl="0" w:tplc="06A06F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2C4A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7965B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F9829B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CCABC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DCE3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CD4990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37CBFB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F26A1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E368D"/>
    <w:multiLevelType w:val="hybridMultilevel"/>
    <w:tmpl w:val="FDE26242"/>
    <w:lvl w:ilvl="0" w:tplc="F12EF3B0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  <w:color w:val="000000"/>
      </w:rPr>
    </w:lvl>
    <w:lvl w:ilvl="1" w:tplc="6E88E1D0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6BD40CDE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F894DE8A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D3C233BA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C21E883E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24D41F8A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41F83460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9AF05796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3" w15:restartNumberingAfterBreak="0">
    <w:nsid w:val="1B624282"/>
    <w:multiLevelType w:val="hybridMultilevel"/>
    <w:tmpl w:val="8332780E"/>
    <w:lvl w:ilvl="0" w:tplc="1C0082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40C03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3B4FB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9EC1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AF06B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E09F0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9B89B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AEB1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45C3DA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FE84122"/>
    <w:multiLevelType w:val="hybridMultilevel"/>
    <w:tmpl w:val="08E44CA2"/>
    <w:lvl w:ilvl="0" w:tplc="63483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2E8DE2">
      <w:start w:val="1"/>
      <w:numFmt w:val="lowerLetter"/>
      <w:lvlText w:val="%2."/>
      <w:lvlJc w:val="left"/>
      <w:pPr>
        <w:ind w:left="1440" w:hanging="360"/>
      </w:pPr>
    </w:lvl>
    <w:lvl w:ilvl="2" w:tplc="8514E018">
      <w:start w:val="1"/>
      <w:numFmt w:val="lowerRoman"/>
      <w:lvlText w:val="%3."/>
      <w:lvlJc w:val="right"/>
      <w:pPr>
        <w:ind w:left="2160" w:hanging="180"/>
      </w:pPr>
    </w:lvl>
    <w:lvl w:ilvl="3" w:tplc="9A485CD4">
      <w:start w:val="1"/>
      <w:numFmt w:val="decimal"/>
      <w:lvlText w:val="%4."/>
      <w:lvlJc w:val="left"/>
      <w:pPr>
        <w:ind w:left="2880" w:hanging="360"/>
      </w:pPr>
    </w:lvl>
    <w:lvl w:ilvl="4" w:tplc="B5BC99B4">
      <w:start w:val="1"/>
      <w:numFmt w:val="lowerLetter"/>
      <w:lvlText w:val="%5."/>
      <w:lvlJc w:val="left"/>
      <w:pPr>
        <w:ind w:left="3600" w:hanging="360"/>
      </w:pPr>
    </w:lvl>
    <w:lvl w:ilvl="5" w:tplc="0870ED7A">
      <w:start w:val="1"/>
      <w:numFmt w:val="lowerRoman"/>
      <w:lvlText w:val="%6."/>
      <w:lvlJc w:val="right"/>
      <w:pPr>
        <w:ind w:left="4320" w:hanging="180"/>
      </w:pPr>
    </w:lvl>
    <w:lvl w:ilvl="6" w:tplc="25D0F5C4">
      <w:start w:val="1"/>
      <w:numFmt w:val="decimal"/>
      <w:lvlText w:val="%7."/>
      <w:lvlJc w:val="left"/>
      <w:pPr>
        <w:ind w:left="5040" w:hanging="360"/>
      </w:pPr>
    </w:lvl>
    <w:lvl w:ilvl="7" w:tplc="2C86609A">
      <w:start w:val="1"/>
      <w:numFmt w:val="lowerLetter"/>
      <w:lvlText w:val="%8."/>
      <w:lvlJc w:val="left"/>
      <w:pPr>
        <w:ind w:left="5760" w:hanging="360"/>
      </w:pPr>
    </w:lvl>
    <w:lvl w:ilvl="8" w:tplc="879CCF4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D73D3"/>
    <w:multiLevelType w:val="hybridMultilevel"/>
    <w:tmpl w:val="859896B6"/>
    <w:lvl w:ilvl="0" w:tplc="353A5E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0213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08078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A4C23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8EA6F6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F89A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32667C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644E2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1EA81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627D3"/>
    <w:multiLevelType w:val="hybridMultilevel"/>
    <w:tmpl w:val="FC305BC4"/>
    <w:lvl w:ilvl="0" w:tplc="D7FA3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58CA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5C85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3CF2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60E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C231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FA1C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1C15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649C3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F6F2D"/>
    <w:multiLevelType w:val="hybridMultilevel"/>
    <w:tmpl w:val="A98C03F6"/>
    <w:lvl w:ilvl="0" w:tplc="5A7831DE">
      <w:start w:val="1"/>
      <w:numFmt w:val="decimal"/>
      <w:lvlText w:val="%1."/>
      <w:lvlJc w:val="left"/>
      <w:pPr>
        <w:ind w:left="441" w:hanging="360"/>
      </w:pPr>
      <w:rPr>
        <w:rFonts w:hint="default"/>
      </w:rPr>
    </w:lvl>
    <w:lvl w:ilvl="1" w:tplc="6B5AD270">
      <w:start w:val="1"/>
      <w:numFmt w:val="lowerLetter"/>
      <w:lvlText w:val="%2."/>
      <w:lvlJc w:val="left"/>
      <w:pPr>
        <w:ind w:left="1161" w:hanging="360"/>
      </w:pPr>
    </w:lvl>
    <w:lvl w:ilvl="2" w:tplc="AC5CF73C">
      <w:start w:val="1"/>
      <w:numFmt w:val="lowerRoman"/>
      <w:lvlText w:val="%3."/>
      <w:lvlJc w:val="right"/>
      <w:pPr>
        <w:ind w:left="1881" w:hanging="180"/>
      </w:pPr>
    </w:lvl>
    <w:lvl w:ilvl="3" w:tplc="504AB60E">
      <w:start w:val="1"/>
      <w:numFmt w:val="decimal"/>
      <w:lvlText w:val="%4."/>
      <w:lvlJc w:val="left"/>
      <w:pPr>
        <w:ind w:left="2601" w:hanging="360"/>
      </w:pPr>
    </w:lvl>
    <w:lvl w:ilvl="4" w:tplc="D4E29B32">
      <w:start w:val="1"/>
      <w:numFmt w:val="lowerLetter"/>
      <w:lvlText w:val="%5."/>
      <w:lvlJc w:val="left"/>
      <w:pPr>
        <w:ind w:left="3321" w:hanging="360"/>
      </w:pPr>
    </w:lvl>
    <w:lvl w:ilvl="5" w:tplc="358822D0">
      <w:start w:val="1"/>
      <w:numFmt w:val="lowerRoman"/>
      <w:lvlText w:val="%6."/>
      <w:lvlJc w:val="right"/>
      <w:pPr>
        <w:ind w:left="4041" w:hanging="180"/>
      </w:pPr>
    </w:lvl>
    <w:lvl w:ilvl="6" w:tplc="F626ADE8">
      <w:start w:val="1"/>
      <w:numFmt w:val="decimal"/>
      <w:lvlText w:val="%7."/>
      <w:lvlJc w:val="left"/>
      <w:pPr>
        <w:ind w:left="4761" w:hanging="360"/>
      </w:pPr>
    </w:lvl>
    <w:lvl w:ilvl="7" w:tplc="279043A6">
      <w:start w:val="1"/>
      <w:numFmt w:val="lowerLetter"/>
      <w:lvlText w:val="%8."/>
      <w:lvlJc w:val="left"/>
      <w:pPr>
        <w:ind w:left="5481" w:hanging="360"/>
      </w:pPr>
    </w:lvl>
    <w:lvl w:ilvl="8" w:tplc="940406CC">
      <w:start w:val="1"/>
      <w:numFmt w:val="lowerRoman"/>
      <w:lvlText w:val="%9."/>
      <w:lvlJc w:val="right"/>
      <w:pPr>
        <w:ind w:left="6201" w:hanging="180"/>
      </w:pPr>
    </w:lvl>
  </w:abstractNum>
  <w:abstractNum w:abstractNumId="8" w15:restartNumberingAfterBreak="0">
    <w:nsid w:val="2C7417AE"/>
    <w:multiLevelType w:val="multilevel"/>
    <w:tmpl w:val="25A6CD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C7B3715"/>
    <w:multiLevelType w:val="hybridMultilevel"/>
    <w:tmpl w:val="BDBEA730"/>
    <w:lvl w:ilvl="0" w:tplc="831C5FC6">
      <w:start w:val="2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79622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2C2316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6F22E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342C4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D8802F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33CAAF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7761C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305D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3F04079"/>
    <w:multiLevelType w:val="hybridMultilevel"/>
    <w:tmpl w:val="4D1EEEEE"/>
    <w:lvl w:ilvl="0" w:tplc="BF4677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9F8EACA0">
      <w:start w:val="1"/>
      <w:numFmt w:val="lowerLetter"/>
      <w:lvlText w:val="%2."/>
      <w:lvlJc w:val="left"/>
      <w:pPr>
        <w:ind w:left="1440" w:hanging="360"/>
      </w:pPr>
    </w:lvl>
    <w:lvl w:ilvl="2" w:tplc="0A3CF454">
      <w:start w:val="1"/>
      <w:numFmt w:val="lowerRoman"/>
      <w:lvlText w:val="%3."/>
      <w:lvlJc w:val="right"/>
      <w:pPr>
        <w:ind w:left="2160" w:hanging="180"/>
      </w:pPr>
    </w:lvl>
    <w:lvl w:ilvl="3" w:tplc="02804B0C">
      <w:start w:val="1"/>
      <w:numFmt w:val="decimal"/>
      <w:lvlText w:val="%4."/>
      <w:lvlJc w:val="left"/>
      <w:pPr>
        <w:ind w:left="2880" w:hanging="360"/>
      </w:pPr>
    </w:lvl>
    <w:lvl w:ilvl="4" w:tplc="79505B7E">
      <w:start w:val="1"/>
      <w:numFmt w:val="lowerLetter"/>
      <w:lvlText w:val="%5."/>
      <w:lvlJc w:val="left"/>
      <w:pPr>
        <w:ind w:left="3600" w:hanging="360"/>
      </w:pPr>
    </w:lvl>
    <w:lvl w:ilvl="5" w:tplc="4C48C60C">
      <w:start w:val="1"/>
      <w:numFmt w:val="lowerRoman"/>
      <w:lvlText w:val="%6."/>
      <w:lvlJc w:val="right"/>
      <w:pPr>
        <w:ind w:left="4320" w:hanging="180"/>
      </w:pPr>
    </w:lvl>
    <w:lvl w:ilvl="6" w:tplc="3BCED5F0">
      <w:start w:val="1"/>
      <w:numFmt w:val="decimal"/>
      <w:lvlText w:val="%7."/>
      <w:lvlJc w:val="left"/>
      <w:pPr>
        <w:ind w:left="5040" w:hanging="360"/>
      </w:pPr>
    </w:lvl>
    <w:lvl w:ilvl="7" w:tplc="F940AE80">
      <w:start w:val="1"/>
      <w:numFmt w:val="lowerLetter"/>
      <w:lvlText w:val="%8."/>
      <w:lvlJc w:val="left"/>
      <w:pPr>
        <w:ind w:left="5760" w:hanging="360"/>
      </w:pPr>
    </w:lvl>
    <w:lvl w:ilvl="8" w:tplc="0A14E30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B67BD"/>
    <w:multiLevelType w:val="hybridMultilevel"/>
    <w:tmpl w:val="073E1352"/>
    <w:lvl w:ilvl="0" w:tplc="8DB845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502932">
      <w:start w:val="1"/>
      <w:numFmt w:val="lowerLetter"/>
      <w:lvlText w:val="%2."/>
      <w:lvlJc w:val="left"/>
      <w:pPr>
        <w:ind w:left="1440" w:hanging="360"/>
      </w:pPr>
    </w:lvl>
    <w:lvl w:ilvl="2" w:tplc="EC144F6A">
      <w:start w:val="1"/>
      <w:numFmt w:val="lowerRoman"/>
      <w:lvlText w:val="%3."/>
      <w:lvlJc w:val="right"/>
      <w:pPr>
        <w:ind w:left="2160" w:hanging="180"/>
      </w:pPr>
    </w:lvl>
    <w:lvl w:ilvl="3" w:tplc="E44CBC6C">
      <w:start w:val="1"/>
      <w:numFmt w:val="decimal"/>
      <w:lvlText w:val="%4."/>
      <w:lvlJc w:val="left"/>
      <w:pPr>
        <w:ind w:left="2880" w:hanging="360"/>
      </w:pPr>
    </w:lvl>
    <w:lvl w:ilvl="4" w:tplc="3384CAA4">
      <w:start w:val="1"/>
      <w:numFmt w:val="lowerLetter"/>
      <w:lvlText w:val="%5."/>
      <w:lvlJc w:val="left"/>
      <w:pPr>
        <w:ind w:left="3600" w:hanging="360"/>
      </w:pPr>
    </w:lvl>
    <w:lvl w:ilvl="5" w:tplc="8E72340A">
      <w:start w:val="1"/>
      <w:numFmt w:val="lowerRoman"/>
      <w:lvlText w:val="%6."/>
      <w:lvlJc w:val="right"/>
      <w:pPr>
        <w:ind w:left="4320" w:hanging="180"/>
      </w:pPr>
    </w:lvl>
    <w:lvl w:ilvl="6" w:tplc="E46C8F30">
      <w:start w:val="1"/>
      <w:numFmt w:val="decimal"/>
      <w:lvlText w:val="%7."/>
      <w:lvlJc w:val="left"/>
      <w:pPr>
        <w:ind w:left="5040" w:hanging="360"/>
      </w:pPr>
    </w:lvl>
    <w:lvl w:ilvl="7" w:tplc="B40247BC">
      <w:start w:val="1"/>
      <w:numFmt w:val="lowerLetter"/>
      <w:lvlText w:val="%8."/>
      <w:lvlJc w:val="left"/>
      <w:pPr>
        <w:ind w:left="5760" w:hanging="360"/>
      </w:pPr>
    </w:lvl>
    <w:lvl w:ilvl="8" w:tplc="6D6A024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C7719"/>
    <w:multiLevelType w:val="hybridMultilevel"/>
    <w:tmpl w:val="A7BC4A40"/>
    <w:lvl w:ilvl="0" w:tplc="065C4A86">
      <w:start w:val="1"/>
      <w:numFmt w:val="decimal"/>
      <w:lvlText w:val="%1."/>
      <w:lvlJc w:val="left"/>
      <w:pPr>
        <w:ind w:left="441" w:hanging="360"/>
      </w:pPr>
    </w:lvl>
    <w:lvl w:ilvl="1" w:tplc="609CB452">
      <w:start w:val="1"/>
      <w:numFmt w:val="lowerLetter"/>
      <w:lvlText w:val="%2."/>
      <w:lvlJc w:val="left"/>
      <w:pPr>
        <w:ind w:left="1440" w:hanging="360"/>
      </w:pPr>
    </w:lvl>
    <w:lvl w:ilvl="2" w:tplc="2C062978">
      <w:start w:val="1"/>
      <w:numFmt w:val="lowerRoman"/>
      <w:lvlText w:val="%3."/>
      <w:lvlJc w:val="right"/>
      <w:pPr>
        <w:ind w:left="2160" w:hanging="180"/>
      </w:pPr>
    </w:lvl>
    <w:lvl w:ilvl="3" w:tplc="58C63EA8">
      <w:start w:val="1"/>
      <w:numFmt w:val="decimal"/>
      <w:lvlText w:val="%4."/>
      <w:lvlJc w:val="left"/>
      <w:pPr>
        <w:ind w:left="2880" w:hanging="360"/>
      </w:pPr>
    </w:lvl>
    <w:lvl w:ilvl="4" w:tplc="065AF4CE">
      <w:start w:val="1"/>
      <w:numFmt w:val="lowerLetter"/>
      <w:lvlText w:val="%5."/>
      <w:lvlJc w:val="left"/>
      <w:pPr>
        <w:ind w:left="3600" w:hanging="360"/>
      </w:pPr>
    </w:lvl>
    <w:lvl w:ilvl="5" w:tplc="14401D9A">
      <w:start w:val="1"/>
      <w:numFmt w:val="lowerRoman"/>
      <w:lvlText w:val="%6."/>
      <w:lvlJc w:val="right"/>
      <w:pPr>
        <w:ind w:left="4320" w:hanging="180"/>
      </w:pPr>
    </w:lvl>
    <w:lvl w:ilvl="6" w:tplc="1F4ACC5C">
      <w:start w:val="1"/>
      <w:numFmt w:val="decimal"/>
      <w:lvlText w:val="%7."/>
      <w:lvlJc w:val="left"/>
      <w:pPr>
        <w:ind w:left="5040" w:hanging="360"/>
      </w:pPr>
    </w:lvl>
    <w:lvl w:ilvl="7" w:tplc="731454B2">
      <w:start w:val="1"/>
      <w:numFmt w:val="lowerLetter"/>
      <w:lvlText w:val="%8."/>
      <w:lvlJc w:val="left"/>
      <w:pPr>
        <w:ind w:left="5760" w:hanging="360"/>
      </w:pPr>
    </w:lvl>
    <w:lvl w:ilvl="8" w:tplc="B51C9C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586B9C"/>
    <w:multiLevelType w:val="hybridMultilevel"/>
    <w:tmpl w:val="3A008462"/>
    <w:lvl w:ilvl="0" w:tplc="16A884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FB28F60">
      <w:start w:val="1"/>
      <w:numFmt w:val="lowerLetter"/>
      <w:lvlText w:val="%2."/>
      <w:lvlJc w:val="left"/>
      <w:pPr>
        <w:ind w:left="1440" w:hanging="360"/>
      </w:pPr>
    </w:lvl>
    <w:lvl w:ilvl="2" w:tplc="F392F2E8">
      <w:start w:val="1"/>
      <w:numFmt w:val="lowerRoman"/>
      <w:lvlText w:val="%3."/>
      <w:lvlJc w:val="right"/>
      <w:pPr>
        <w:ind w:left="2160" w:hanging="180"/>
      </w:pPr>
    </w:lvl>
    <w:lvl w:ilvl="3" w:tplc="664A8442">
      <w:start w:val="1"/>
      <w:numFmt w:val="decimal"/>
      <w:lvlText w:val="%4."/>
      <w:lvlJc w:val="left"/>
      <w:pPr>
        <w:ind w:left="2880" w:hanging="360"/>
      </w:pPr>
    </w:lvl>
    <w:lvl w:ilvl="4" w:tplc="3AECC61C">
      <w:start w:val="1"/>
      <w:numFmt w:val="lowerLetter"/>
      <w:lvlText w:val="%5."/>
      <w:lvlJc w:val="left"/>
      <w:pPr>
        <w:ind w:left="3600" w:hanging="360"/>
      </w:pPr>
    </w:lvl>
    <w:lvl w:ilvl="5" w:tplc="CD14EFD8">
      <w:start w:val="1"/>
      <w:numFmt w:val="lowerRoman"/>
      <w:lvlText w:val="%6."/>
      <w:lvlJc w:val="right"/>
      <w:pPr>
        <w:ind w:left="4320" w:hanging="180"/>
      </w:pPr>
    </w:lvl>
    <w:lvl w:ilvl="6" w:tplc="DECA76F4">
      <w:start w:val="1"/>
      <w:numFmt w:val="decimal"/>
      <w:lvlText w:val="%7."/>
      <w:lvlJc w:val="left"/>
      <w:pPr>
        <w:ind w:left="5040" w:hanging="360"/>
      </w:pPr>
    </w:lvl>
    <w:lvl w:ilvl="7" w:tplc="0E5AE38A">
      <w:start w:val="1"/>
      <w:numFmt w:val="lowerLetter"/>
      <w:lvlText w:val="%8."/>
      <w:lvlJc w:val="left"/>
      <w:pPr>
        <w:ind w:left="5760" w:hanging="360"/>
      </w:pPr>
    </w:lvl>
    <w:lvl w:ilvl="8" w:tplc="A872C05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8631C1"/>
    <w:multiLevelType w:val="multilevel"/>
    <w:tmpl w:val="00FAAE5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3BB7301"/>
    <w:multiLevelType w:val="hybridMultilevel"/>
    <w:tmpl w:val="6CFC8488"/>
    <w:lvl w:ilvl="0" w:tplc="D80E1524">
      <w:start w:val="1"/>
      <w:numFmt w:val="decimal"/>
      <w:lvlText w:val="%1."/>
      <w:lvlJc w:val="left"/>
      <w:pPr>
        <w:ind w:left="441" w:hanging="360"/>
      </w:pPr>
      <w:rPr>
        <w:rFonts w:hint="default"/>
      </w:rPr>
    </w:lvl>
    <w:lvl w:ilvl="1" w:tplc="70829762">
      <w:start w:val="1"/>
      <w:numFmt w:val="lowerLetter"/>
      <w:lvlText w:val="%2."/>
      <w:lvlJc w:val="left"/>
      <w:pPr>
        <w:ind w:left="1161" w:hanging="360"/>
      </w:pPr>
    </w:lvl>
    <w:lvl w:ilvl="2" w:tplc="2E6C36CE">
      <w:start w:val="1"/>
      <w:numFmt w:val="lowerRoman"/>
      <w:lvlText w:val="%3."/>
      <w:lvlJc w:val="right"/>
      <w:pPr>
        <w:ind w:left="1881" w:hanging="180"/>
      </w:pPr>
    </w:lvl>
    <w:lvl w:ilvl="3" w:tplc="E23EED06">
      <w:start w:val="1"/>
      <w:numFmt w:val="decimal"/>
      <w:lvlText w:val="%4."/>
      <w:lvlJc w:val="left"/>
      <w:pPr>
        <w:ind w:left="2601" w:hanging="360"/>
      </w:pPr>
    </w:lvl>
    <w:lvl w:ilvl="4" w:tplc="8A3E1600">
      <w:start w:val="1"/>
      <w:numFmt w:val="lowerLetter"/>
      <w:lvlText w:val="%5."/>
      <w:lvlJc w:val="left"/>
      <w:pPr>
        <w:ind w:left="3321" w:hanging="360"/>
      </w:pPr>
    </w:lvl>
    <w:lvl w:ilvl="5" w:tplc="72E673D0">
      <w:start w:val="1"/>
      <w:numFmt w:val="lowerRoman"/>
      <w:lvlText w:val="%6."/>
      <w:lvlJc w:val="right"/>
      <w:pPr>
        <w:ind w:left="4041" w:hanging="180"/>
      </w:pPr>
    </w:lvl>
    <w:lvl w:ilvl="6" w:tplc="7E260238">
      <w:start w:val="1"/>
      <w:numFmt w:val="decimal"/>
      <w:lvlText w:val="%7."/>
      <w:lvlJc w:val="left"/>
      <w:pPr>
        <w:ind w:left="4761" w:hanging="360"/>
      </w:pPr>
    </w:lvl>
    <w:lvl w:ilvl="7" w:tplc="8E02826C">
      <w:start w:val="1"/>
      <w:numFmt w:val="lowerLetter"/>
      <w:lvlText w:val="%8."/>
      <w:lvlJc w:val="left"/>
      <w:pPr>
        <w:ind w:left="5481" w:hanging="360"/>
      </w:pPr>
    </w:lvl>
    <w:lvl w:ilvl="8" w:tplc="D74062DE">
      <w:start w:val="1"/>
      <w:numFmt w:val="lowerRoman"/>
      <w:lvlText w:val="%9."/>
      <w:lvlJc w:val="right"/>
      <w:pPr>
        <w:ind w:left="6201" w:hanging="180"/>
      </w:pPr>
    </w:lvl>
  </w:abstractNum>
  <w:abstractNum w:abstractNumId="16" w15:restartNumberingAfterBreak="0">
    <w:nsid w:val="546027C6"/>
    <w:multiLevelType w:val="multilevel"/>
    <w:tmpl w:val="29C010B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50F74BF"/>
    <w:multiLevelType w:val="hybridMultilevel"/>
    <w:tmpl w:val="15D61124"/>
    <w:lvl w:ilvl="0" w:tplc="DF08D8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9C2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47EBF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BEAF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8AD1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C2083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8450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D8E5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CFA02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422A2"/>
    <w:multiLevelType w:val="hybridMultilevel"/>
    <w:tmpl w:val="B0567078"/>
    <w:lvl w:ilvl="0" w:tplc="40E2B0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6A9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06DFD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3887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DE1D8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964A4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EEB9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4E711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CB2DBC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EAE76EC"/>
    <w:multiLevelType w:val="hybridMultilevel"/>
    <w:tmpl w:val="FE9AFC18"/>
    <w:lvl w:ilvl="0" w:tplc="DA185F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0C0A2F0">
      <w:start w:val="1"/>
      <w:numFmt w:val="lowerLetter"/>
      <w:lvlText w:val="%2."/>
      <w:lvlJc w:val="left"/>
      <w:pPr>
        <w:ind w:left="1440" w:hanging="360"/>
      </w:pPr>
    </w:lvl>
    <w:lvl w:ilvl="2" w:tplc="77A0AD90">
      <w:start w:val="1"/>
      <w:numFmt w:val="lowerRoman"/>
      <w:lvlText w:val="%3."/>
      <w:lvlJc w:val="right"/>
      <w:pPr>
        <w:ind w:left="2160" w:hanging="180"/>
      </w:pPr>
    </w:lvl>
    <w:lvl w:ilvl="3" w:tplc="F2BA4E7C">
      <w:start w:val="1"/>
      <w:numFmt w:val="decimal"/>
      <w:lvlText w:val="%4."/>
      <w:lvlJc w:val="left"/>
      <w:pPr>
        <w:ind w:left="2880" w:hanging="360"/>
      </w:pPr>
    </w:lvl>
    <w:lvl w:ilvl="4" w:tplc="83C226D4">
      <w:start w:val="1"/>
      <w:numFmt w:val="lowerLetter"/>
      <w:lvlText w:val="%5."/>
      <w:lvlJc w:val="left"/>
      <w:pPr>
        <w:ind w:left="3600" w:hanging="360"/>
      </w:pPr>
    </w:lvl>
    <w:lvl w:ilvl="5" w:tplc="159C7FDE">
      <w:start w:val="1"/>
      <w:numFmt w:val="lowerRoman"/>
      <w:lvlText w:val="%6."/>
      <w:lvlJc w:val="right"/>
      <w:pPr>
        <w:ind w:left="4320" w:hanging="180"/>
      </w:pPr>
    </w:lvl>
    <w:lvl w:ilvl="6" w:tplc="EC10B724">
      <w:start w:val="1"/>
      <w:numFmt w:val="decimal"/>
      <w:lvlText w:val="%7."/>
      <w:lvlJc w:val="left"/>
      <w:pPr>
        <w:ind w:left="5040" w:hanging="360"/>
      </w:pPr>
    </w:lvl>
    <w:lvl w:ilvl="7" w:tplc="6A12C642">
      <w:start w:val="1"/>
      <w:numFmt w:val="lowerLetter"/>
      <w:lvlText w:val="%8."/>
      <w:lvlJc w:val="left"/>
      <w:pPr>
        <w:ind w:left="5760" w:hanging="360"/>
      </w:pPr>
    </w:lvl>
    <w:lvl w:ilvl="8" w:tplc="6CE4D46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678BD"/>
    <w:multiLevelType w:val="hybridMultilevel"/>
    <w:tmpl w:val="55CE3170"/>
    <w:lvl w:ilvl="0" w:tplc="01602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7440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2C62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E9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D6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C21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29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694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5CC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002BD"/>
    <w:multiLevelType w:val="hybridMultilevel"/>
    <w:tmpl w:val="98662B4C"/>
    <w:lvl w:ilvl="0" w:tplc="53CAC4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30857C">
      <w:start w:val="1"/>
      <w:numFmt w:val="lowerLetter"/>
      <w:lvlText w:val="%2."/>
      <w:lvlJc w:val="left"/>
      <w:pPr>
        <w:ind w:left="1440" w:hanging="360"/>
      </w:pPr>
    </w:lvl>
    <w:lvl w:ilvl="2" w:tplc="8988A744">
      <w:start w:val="1"/>
      <w:numFmt w:val="lowerRoman"/>
      <w:lvlText w:val="%3."/>
      <w:lvlJc w:val="right"/>
      <w:pPr>
        <w:ind w:left="2160" w:hanging="180"/>
      </w:pPr>
    </w:lvl>
    <w:lvl w:ilvl="3" w:tplc="4CEE9812">
      <w:start w:val="1"/>
      <w:numFmt w:val="decimal"/>
      <w:lvlText w:val="%4."/>
      <w:lvlJc w:val="left"/>
      <w:pPr>
        <w:ind w:left="2880" w:hanging="360"/>
      </w:pPr>
    </w:lvl>
    <w:lvl w:ilvl="4" w:tplc="66900CFE">
      <w:start w:val="1"/>
      <w:numFmt w:val="lowerLetter"/>
      <w:lvlText w:val="%5."/>
      <w:lvlJc w:val="left"/>
      <w:pPr>
        <w:ind w:left="3600" w:hanging="360"/>
      </w:pPr>
    </w:lvl>
    <w:lvl w:ilvl="5" w:tplc="DD988FC0">
      <w:start w:val="1"/>
      <w:numFmt w:val="lowerRoman"/>
      <w:lvlText w:val="%6."/>
      <w:lvlJc w:val="right"/>
      <w:pPr>
        <w:ind w:left="4320" w:hanging="180"/>
      </w:pPr>
    </w:lvl>
    <w:lvl w:ilvl="6" w:tplc="21FC0694">
      <w:start w:val="1"/>
      <w:numFmt w:val="decimal"/>
      <w:lvlText w:val="%7."/>
      <w:lvlJc w:val="left"/>
      <w:pPr>
        <w:ind w:left="5040" w:hanging="360"/>
      </w:pPr>
    </w:lvl>
    <w:lvl w:ilvl="7" w:tplc="9AB2337E">
      <w:start w:val="1"/>
      <w:numFmt w:val="lowerLetter"/>
      <w:lvlText w:val="%8."/>
      <w:lvlJc w:val="left"/>
      <w:pPr>
        <w:ind w:left="5760" w:hanging="360"/>
      </w:pPr>
    </w:lvl>
    <w:lvl w:ilvl="8" w:tplc="BA46A6D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E2256"/>
    <w:multiLevelType w:val="hybridMultilevel"/>
    <w:tmpl w:val="CF324C92"/>
    <w:lvl w:ilvl="0" w:tplc="13BED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C4CB34">
      <w:start w:val="1"/>
      <w:numFmt w:val="lowerLetter"/>
      <w:lvlText w:val="%2."/>
      <w:lvlJc w:val="left"/>
      <w:pPr>
        <w:ind w:left="1440" w:hanging="360"/>
      </w:pPr>
    </w:lvl>
    <w:lvl w:ilvl="2" w:tplc="37BA2A48">
      <w:start w:val="1"/>
      <w:numFmt w:val="lowerRoman"/>
      <w:lvlText w:val="%3."/>
      <w:lvlJc w:val="right"/>
      <w:pPr>
        <w:ind w:left="2160" w:hanging="180"/>
      </w:pPr>
    </w:lvl>
    <w:lvl w:ilvl="3" w:tplc="93628456">
      <w:start w:val="1"/>
      <w:numFmt w:val="decimal"/>
      <w:lvlText w:val="%4."/>
      <w:lvlJc w:val="left"/>
      <w:pPr>
        <w:ind w:left="2880" w:hanging="360"/>
      </w:pPr>
    </w:lvl>
    <w:lvl w:ilvl="4" w:tplc="5A222C64">
      <w:start w:val="1"/>
      <w:numFmt w:val="lowerLetter"/>
      <w:lvlText w:val="%5."/>
      <w:lvlJc w:val="left"/>
      <w:pPr>
        <w:ind w:left="3600" w:hanging="360"/>
      </w:pPr>
    </w:lvl>
    <w:lvl w:ilvl="5" w:tplc="76A65392">
      <w:start w:val="1"/>
      <w:numFmt w:val="lowerRoman"/>
      <w:lvlText w:val="%6."/>
      <w:lvlJc w:val="right"/>
      <w:pPr>
        <w:ind w:left="4320" w:hanging="180"/>
      </w:pPr>
    </w:lvl>
    <w:lvl w:ilvl="6" w:tplc="9DC05A3E">
      <w:start w:val="1"/>
      <w:numFmt w:val="decimal"/>
      <w:lvlText w:val="%7."/>
      <w:lvlJc w:val="left"/>
      <w:pPr>
        <w:ind w:left="5040" w:hanging="360"/>
      </w:pPr>
    </w:lvl>
    <w:lvl w:ilvl="7" w:tplc="5F98DE18">
      <w:start w:val="1"/>
      <w:numFmt w:val="lowerLetter"/>
      <w:lvlText w:val="%8."/>
      <w:lvlJc w:val="left"/>
      <w:pPr>
        <w:ind w:left="5760" w:hanging="360"/>
      </w:pPr>
    </w:lvl>
    <w:lvl w:ilvl="8" w:tplc="C5501EB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F90367"/>
    <w:multiLevelType w:val="hybridMultilevel"/>
    <w:tmpl w:val="7B32CAE8"/>
    <w:lvl w:ilvl="0" w:tplc="C6F2A4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DE01D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664E52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28371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A8486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70A1F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9CAC90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5B8298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F2A26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B6146"/>
    <w:multiLevelType w:val="hybridMultilevel"/>
    <w:tmpl w:val="F6689394"/>
    <w:lvl w:ilvl="0" w:tplc="41A6F2B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22EE3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8B4D6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5F29A5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332E5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50259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90E18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F200F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49C7EF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6DD30669"/>
    <w:multiLevelType w:val="hybridMultilevel"/>
    <w:tmpl w:val="43047A1E"/>
    <w:lvl w:ilvl="0" w:tplc="5156B2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9EAB5C">
      <w:start w:val="1"/>
      <w:numFmt w:val="lowerLetter"/>
      <w:lvlText w:val="%2."/>
      <w:lvlJc w:val="left"/>
      <w:pPr>
        <w:ind w:left="1440" w:hanging="360"/>
      </w:pPr>
    </w:lvl>
    <w:lvl w:ilvl="2" w:tplc="83FCE26C">
      <w:start w:val="1"/>
      <w:numFmt w:val="lowerRoman"/>
      <w:lvlText w:val="%3."/>
      <w:lvlJc w:val="right"/>
      <w:pPr>
        <w:ind w:left="2160" w:hanging="180"/>
      </w:pPr>
    </w:lvl>
    <w:lvl w:ilvl="3" w:tplc="0748BFEE">
      <w:start w:val="1"/>
      <w:numFmt w:val="decimal"/>
      <w:lvlText w:val="%4."/>
      <w:lvlJc w:val="left"/>
      <w:pPr>
        <w:ind w:left="2880" w:hanging="360"/>
      </w:pPr>
    </w:lvl>
    <w:lvl w:ilvl="4" w:tplc="C0E464AC">
      <w:start w:val="1"/>
      <w:numFmt w:val="lowerLetter"/>
      <w:lvlText w:val="%5."/>
      <w:lvlJc w:val="left"/>
      <w:pPr>
        <w:ind w:left="3600" w:hanging="360"/>
      </w:pPr>
    </w:lvl>
    <w:lvl w:ilvl="5" w:tplc="A0E8767C">
      <w:start w:val="1"/>
      <w:numFmt w:val="lowerRoman"/>
      <w:lvlText w:val="%6."/>
      <w:lvlJc w:val="right"/>
      <w:pPr>
        <w:ind w:left="4320" w:hanging="180"/>
      </w:pPr>
    </w:lvl>
    <w:lvl w:ilvl="6" w:tplc="DF78785C">
      <w:start w:val="1"/>
      <w:numFmt w:val="decimal"/>
      <w:lvlText w:val="%7."/>
      <w:lvlJc w:val="left"/>
      <w:pPr>
        <w:ind w:left="5040" w:hanging="360"/>
      </w:pPr>
    </w:lvl>
    <w:lvl w:ilvl="7" w:tplc="ED743DFC">
      <w:start w:val="1"/>
      <w:numFmt w:val="lowerLetter"/>
      <w:lvlText w:val="%8."/>
      <w:lvlJc w:val="left"/>
      <w:pPr>
        <w:ind w:left="5760" w:hanging="360"/>
      </w:pPr>
    </w:lvl>
    <w:lvl w:ilvl="8" w:tplc="5A36341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8D3128"/>
    <w:multiLevelType w:val="hybridMultilevel"/>
    <w:tmpl w:val="167040F6"/>
    <w:lvl w:ilvl="0" w:tplc="9DD0E0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7767F0A">
      <w:start w:val="1"/>
      <w:numFmt w:val="lowerLetter"/>
      <w:lvlText w:val="%2."/>
      <w:lvlJc w:val="left"/>
      <w:pPr>
        <w:ind w:left="1440" w:hanging="360"/>
      </w:pPr>
    </w:lvl>
    <w:lvl w:ilvl="2" w:tplc="12803138">
      <w:start w:val="1"/>
      <w:numFmt w:val="lowerRoman"/>
      <w:lvlText w:val="%3."/>
      <w:lvlJc w:val="right"/>
      <w:pPr>
        <w:ind w:left="2160" w:hanging="180"/>
      </w:pPr>
    </w:lvl>
    <w:lvl w:ilvl="3" w:tplc="9F6EEB4C">
      <w:start w:val="1"/>
      <w:numFmt w:val="decimal"/>
      <w:lvlText w:val="%4."/>
      <w:lvlJc w:val="left"/>
      <w:pPr>
        <w:ind w:left="2880" w:hanging="360"/>
      </w:pPr>
    </w:lvl>
    <w:lvl w:ilvl="4" w:tplc="864C7E88">
      <w:start w:val="1"/>
      <w:numFmt w:val="lowerLetter"/>
      <w:lvlText w:val="%5."/>
      <w:lvlJc w:val="left"/>
      <w:pPr>
        <w:ind w:left="3600" w:hanging="360"/>
      </w:pPr>
    </w:lvl>
    <w:lvl w:ilvl="5" w:tplc="C0A0429E">
      <w:start w:val="1"/>
      <w:numFmt w:val="lowerRoman"/>
      <w:lvlText w:val="%6."/>
      <w:lvlJc w:val="right"/>
      <w:pPr>
        <w:ind w:left="4320" w:hanging="180"/>
      </w:pPr>
    </w:lvl>
    <w:lvl w:ilvl="6" w:tplc="11CE8258">
      <w:start w:val="1"/>
      <w:numFmt w:val="decimal"/>
      <w:lvlText w:val="%7."/>
      <w:lvlJc w:val="left"/>
      <w:pPr>
        <w:ind w:left="5040" w:hanging="360"/>
      </w:pPr>
    </w:lvl>
    <w:lvl w:ilvl="7" w:tplc="ECCE333A">
      <w:start w:val="1"/>
      <w:numFmt w:val="lowerLetter"/>
      <w:lvlText w:val="%8."/>
      <w:lvlJc w:val="left"/>
      <w:pPr>
        <w:ind w:left="5760" w:hanging="360"/>
      </w:pPr>
    </w:lvl>
    <w:lvl w:ilvl="8" w:tplc="AB9AA15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A70266"/>
    <w:multiLevelType w:val="hybridMultilevel"/>
    <w:tmpl w:val="4C1C2CB6"/>
    <w:lvl w:ilvl="0" w:tplc="B5CABE32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 w:tplc="070C9BAE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D870F234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4A46B5E0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06CC281E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89786894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6FAA630E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8A320856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06E49560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769866AD"/>
    <w:multiLevelType w:val="hybridMultilevel"/>
    <w:tmpl w:val="942CCDDC"/>
    <w:lvl w:ilvl="0" w:tplc="F17EEF78">
      <w:start w:val="1"/>
      <w:numFmt w:val="decimal"/>
      <w:lvlText w:val="%1."/>
      <w:lvlJc w:val="left"/>
      <w:pPr>
        <w:ind w:left="720" w:hanging="360"/>
      </w:pPr>
    </w:lvl>
    <w:lvl w:ilvl="1" w:tplc="77928032">
      <w:start w:val="1"/>
      <w:numFmt w:val="lowerLetter"/>
      <w:lvlText w:val="%2."/>
      <w:lvlJc w:val="left"/>
      <w:pPr>
        <w:ind w:left="1440" w:hanging="360"/>
      </w:pPr>
    </w:lvl>
    <w:lvl w:ilvl="2" w:tplc="8432FA86">
      <w:start w:val="1"/>
      <w:numFmt w:val="lowerRoman"/>
      <w:lvlText w:val="%3."/>
      <w:lvlJc w:val="right"/>
      <w:pPr>
        <w:ind w:left="2160" w:hanging="180"/>
      </w:pPr>
    </w:lvl>
    <w:lvl w:ilvl="3" w:tplc="A170E530">
      <w:start w:val="1"/>
      <w:numFmt w:val="decimal"/>
      <w:lvlText w:val="%4."/>
      <w:lvlJc w:val="left"/>
      <w:pPr>
        <w:ind w:left="2880" w:hanging="360"/>
      </w:pPr>
    </w:lvl>
    <w:lvl w:ilvl="4" w:tplc="F5D8112A">
      <w:start w:val="1"/>
      <w:numFmt w:val="lowerLetter"/>
      <w:lvlText w:val="%5."/>
      <w:lvlJc w:val="left"/>
      <w:pPr>
        <w:ind w:left="3600" w:hanging="360"/>
      </w:pPr>
    </w:lvl>
    <w:lvl w:ilvl="5" w:tplc="CCBCFF92">
      <w:start w:val="1"/>
      <w:numFmt w:val="lowerRoman"/>
      <w:lvlText w:val="%6."/>
      <w:lvlJc w:val="right"/>
      <w:pPr>
        <w:ind w:left="4320" w:hanging="180"/>
      </w:pPr>
    </w:lvl>
    <w:lvl w:ilvl="6" w:tplc="30127D56">
      <w:start w:val="1"/>
      <w:numFmt w:val="decimal"/>
      <w:lvlText w:val="%7."/>
      <w:lvlJc w:val="left"/>
      <w:pPr>
        <w:ind w:left="5040" w:hanging="360"/>
      </w:pPr>
    </w:lvl>
    <w:lvl w:ilvl="7" w:tplc="D9AAF024">
      <w:start w:val="1"/>
      <w:numFmt w:val="lowerLetter"/>
      <w:lvlText w:val="%8."/>
      <w:lvlJc w:val="left"/>
      <w:pPr>
        <w:ind w:left="5760" w:hanging="360"/>
      </w:pPr>
    </w:lvl>
    <w:lvl w:ilvl="8" w:tplc="21786C6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F490D"/>
    <w:multiLevelType w:val="hybridMultilevel"/>
    <w:tmpl w:val="72FA4490"/>
    <w:lvl w:ilvl="0" w:tplc="B7AE1F38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F252D06E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B10A538C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80BAEBFC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D956782C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AC7CBBC2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87CE7E10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AE96577A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4BB4A438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30" w15:restartNumberingAfterBreak="0">
    <w:nsid w:val="7A1B22D9"/>
    <w:multiLevelType w:val="hybridMultilevel"/>
    <w:tmpl w:val="3A8ED670"/>
    <w:lvl w:ilvl="0" w:tplc="1ECE41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0825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34F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D46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A4E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30D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C0A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670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4C5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367437">
    <w:abstractNumId w:val="28"/>
  </w:num>
  <w:num w:numId="2" w16cid:durableId="147093002">
    <w:abstractNumId w:val="16"/>
  </w:num>
  <w:num w:numId="3" w16cid:durableId="1984312850">
    <w:abstractNumId w:val="16"/>
  </w:num>
  <w:num w:numId="4" w16cid:durableId="381945810">
    <w:abstractNumId w:val="16"/>
  </w:num>
  <w:num w:numId="5" w16cid:durableId="2119060107">
    <w:abstractNumId w:val="8"/>
  </w:num>
  <w:num w:numId="6" w16cid:durableId="1354041087">
    <w:abstractNumId w:val="27"/>
  </w:num>
  <w:num w:numId="7" w16cid:durableId="1290087856">
    <w:abstractNumId w:val="3"/>
  </w:num>
  <w:num w:numId="8" w16cid:durableId="456026085">
    <w:abstractNumId w:val="24"/>
  </w:num>
  <w:num w:numId="9" w16cid:durableId="99768241">
    <w:abstractNumId w:val="9"/>
  </w:num>
  <w:num w:numId="10" w16cid:durableId="2046830345">
    <w:abstractNumId w:val="17"/>
  </w:num>
  <w:num w:numId="11" w16cid:durableId="1656373014">
    <w:abstractNumId w:val="18"/>
  </w:num>
  <w:num w:numId="12" w16cid:durableId="928386929">
    <w:abstractNumId w:val="14"/>
  </w:num>
  <w:num w:numId="13" w16cid:durableId="1664239410">
    <w:abstractNumId w:val="5"/>
  </w:num>
  <w:num w:numId="14" w16cid:durableId="84496615">
    <w:abstractNumId w:val="2"/>
  </w:num>
  <w:num w:numId="15" w16cid:durableId="665011876">
    <w:abstractNumId w:val="29"/>
  </w:num>
  <w:num w:numId="16" w16cid:durableId="150023976">
    <w:abstractNumId w:val="25"/>
  </w:num>
  <w:num w:numId="17" w16cid:durableId="427851228">
    <w:abstractNumId w:val="23"/>
  </w:num>
  <w:num w:numId="18" w16cid:durableId="1963881105">
    <w:abstractNumId w:val="13"/>
  </w:num>
  <w:num w:numId="19" w16cid:durableId="1592659244">
    <w:abstractNumId w:val="30"/>
  </w:num>
  <w:num w:numId="20" w16cid:durableId="957953769">
    <w:abstractNumId w:val="4"/>
  </w:num>
  <w:num w:numId="21" w16cid:durableId="1967160138">
    <w:abstractNumId w:val="22"/>
  </w:num>
  <w:num w:numId="22" w16cid:durableId="2127574855">
    <w:abstractNumId w:val="21"/>
  </w:num>
  <w:num w:numId="23" w16cid:durableId="590353341">
    <w:abstractNumId w:val="26"/>
  </w:num>
  <w:num w:numId="24" w16cid:durableId="565993805">
    <w:abstractNumId w:val="11"/>
  </w:num>
  <w:num w:numId="25" w16cid:durableId="1393847775">
    <w:abstractNumId w:val="1"/>
  </w:num>
  <w:num w:numId="26" w16cid:durableId="1177619516">
    <w:abstractNumId w:val="19"/>
  </w:num>
  <w:num w:numId="27" w16cid:durableId="1173566678">
    <w:abstractNumId w:val="10"/>
  </w:num>
  <w:num w:numId="28" w16cid:durableId="9352140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47062505">
    <w:abstractNumId w:val="7"/>
  </w:num>
  <w:num w:numId="30" w16cid:durableId="1759864974">
    <w:abstractNumId w:val="6"/>
  </w:num>
  <w:num w:numId="31" w16cid:durableId="556167510">
    <w:abstractNumId w:val="20"/>
  </w:num>
  <w:num w:numId="32" w16cid:durableId="1518155965">
    <w:abstractNumId w:val="15"/>
  </w:num>
  <w:num w:numId="33" w16cid:durableId="17619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84"/>
    <w:rsid w:val="00224784"/>
    <w:rsid w:val="003B461F"/>
    <w:rsid w:val="003D2B4C"/>
    <w:rsid w:val="003E2BBE"/>
    <w:rsid w:val="003F4E75"/>
    <w:rsid w:val="004C230D"/>
    <w:rsid w:val="005073CB"/>
    <w:rsid w:val="005C7E0C"/>
    <w:rsid w:val="005E209A"/>
    <w:rsid w:val="00622830"/>
    <w:rsid w:val="007D2B7D"/>
    <w:rsid w:val="00A90760"/>
    <w:rsid w:val="00C04207"/>
    <w:rsid w:val="00CF32D4"/>
    <w:rsid w:val="00E3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1D8D"/>
  <w15:docId w15:val="{4E2B65E7-1CCF-41D0-AD05-52EC5F2F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heading 1"/>
    <w:basedOn w:val="a"/>
    <w:next w:val="a"/>
    <w:link w:val="12"/>
    <w:qFormat/>
    <w:pPr>
      <w:keepNext/>
      <w:ind w:right="423"/>
      <w:outlineLvl w:val="0"/>
    </w:pPr>
    <w:rPr>
      <w:b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</w:style>
  <w:style w:type="paragraph" w:customStyle="1" w:styleId="10">
    <w:name w:val="Заглавие раздела 1 Форус"/>
    <w:basedOn w:val="a"/>
    <w:link w:val="15"/>
    <w:qFormat/>
    <w:pPr>
      <w:numPr>
        <w:numId w:val="6"/>
      </w:numPr>
      <w:spacing w:before="400" w:after="400" w:line="276" w:lineRule="auto"/>
      <w:ind w:hanging="360"/>
      <w:jc w:val="both"/>
    </w:pPr>
    <w:rPr>
      <w:rFonts w:ascii="Verdana" w:hAnsi="Verdana" w:cs="Tahoma"/>
      <w:b/>
      <w:sz w:val="20"/>
    </w:rPr>
  </w:style>
  <w:style w:type="character" w:customStyle="1" w:styleId="15">
    <w:name w:val="Заглавие раздела 1 Форус Знак"/>
    <w:basedOn w:val="a0"/>
    <w:link w:val="10"/>
    <w:rPr>
      <w:rFonts w:ascii="Verdana" w:hAnsi="Verdana" w:cs="Tahoma"/>
      <w:b/>
      <w:sz w:val="20"/>
      <w:szCs w:val="20"/>
    </w:rPr>
  </w:style>
  <w:style w:type="paragraph" w:customStyle="1" w:styleId="af2">
    <w:name w:val="Заглавие подраздела Форус"/>
    <w:basedOn w:val="af3"/>
    <w:link w:val="af4"/>
    <w:qFormat/>
    <w:pPr>
      <w:spacing w:before="200" w:after="200" w:line="276" w:lineRule="auto"/>
      <w:ind w:hanging="720"/>
      <w:contextualSpacing w:val="0"/>
      <w:jc w:val="both"/>
    </w:pPr>
    <w:rPr>
      <w:rFonts w:ascii="Verdana" w:hAnsi="Verdana" w:cs="Tahoma"/>
      <w:b/>
      <w:sz w:val="20"/>
    </w:rPr>
  </w:style>
  <w:style w:type="character" w:customStyle="1" w:styleId="af4">
    <w:name w:val="Заглавие подраздела Форус Знак"/>
    <w:basedOn w:val="a0"/>
    <w:link w:val="af2"/>
    <w:rPr>
      <w:rFonts w:ascii="Verdana" w:hAnsi="Verdana" w:cs="Tahoma"/>
      <w:b/>
      <w:sz w:val="20"/>
      <w:szCs w:val="20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paragraph" w:customStyle="1" w:styleId="1">
    <w:name w:val="1. Заглавие подраздела Форус"/>
    <w:basedOn w:val="af3"/>
    <w:link w:val="16"/>
    <w:qFormat/>
    <w:pPr>
      <w:numPr>
        <w:numId w:val="4"/>
      </w:numPr>
      <w:spacing w:before="200" w:after="200" w:line="276" w:lineRule="auto"/>
      <w:contextualSpacing w:val="0"/>
      <w:jc w:val="both"/>
    </w:pPr>
    <w:rPr>
      <w:rFonts w:ascii="Verdana" w:hAnsi="Verdana" w:cs="Tahoma"/>
      <w:b/>
      <w:sz w:val="20"/>
    </w:rPr>
  </w:style>
  <w:style w:type="character" w:customStyle="1" w:styleId="16">
    <w:name w:val="1. Заглавие подраздела Форус Знак"/>
    <w:basedOn w:val="a0"/>
    <w:link w:val="1"/>
    <w:rPr>
      <w:rFonts w:ascii="Verdana" w:hAnsi="Verdana" w:cs="Tahoma"/>
      <w:b/>
      <w:sz w:val="20"/>
      <w:szCs w:val="20"/>
    </w:rPr>
  </w:style>
  <w:style w:type="paragraph" w:customStyle="1" w:styleId="26">
    <w:name w:val="2 Заглавие подраздела Форус"/>
    <w:basedOn w:val="1"/>
    <w:link w:val="27"/>
    <w:qFormat/>
    <w:pPr>
      <w:numPr>
        <w:numId w:val="0"/>
      </w:numPr>
      <w:ind w:left="720" w:hanging="720"/>
    </w:pPr>
  </w:style>
  <w:style w:type="character" w:customStyle="1" w:styleId="27">
    <w:name w:val="2 Заглавие подраздела Форус Знак"/>
    <w:basedOn w:val="16"/>
    <w:link w:val="26"/>
    <w:rPr>
      <w:rFonts w:ascii="Verdana" w:hAnsi="Verdana" w:cs="Tahoma"/>
      <w:b/>
      <w:sz w:val="20"/>
      <w:szCs w:val="20"/>
    </w:rPr>
  </w:style>
  <w:style w:type="paragraph" w:customStyle="1" w:styleId="2">
    <w:name w:val="2. Заглавие подраздела Форус"/>
    <w:basedOn w:val="af3"/>
    <w:link w:val="28"/>
    <w:qFormat/>
    <w:pPr>
      <w:numPr>
        <w:ilvl w:val="1"/>
        <w:numId w:val="5"/>
      </w:numPr>
      <w:spacing w:after="200" w:line="276" w:lineRule="auto"/>
      <w:contextualSpacing w:val="0"/>
      <w:jc w:val="both"/>
    </w:pPr>
    <w:rPr>
      <w:rFonts w:ascii="Verdana" w:hAnsi="Verdana" w:cs="Tahoma"/>
      <w:b/>
      <w:sz w:val="20"/>
    </w:rPr>
  </w:style>
  <w:style w:type="character" w:customStyle="1" w:styleId="28">
    <w:name w:val="2. Заглавие подраздела Форус Знак"/>
    <w:basedOn w:val="a0"/>
    <w:link w:val="2"/>
    <w:rPr>
      <w:rFonts w:ascii="Verdana" w:hAnsi="Verdana" w:cs="Tahoma"/>
      <w:b/>
      <w:sz w:val="20"/>
    </w:rPr>
  </w:style>
  <w:style w:type="character" w:customStyle="1" w:styleId="12">
    <w:name w:val="Заголовок 1 Знак"/>
    <w:basedOn w:val="a0"/>
    <w:link w:val="1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StGen0">
    <w:name w:val="StGen0"/>
    <w:basedOn w:val="a"/>
    <w:next w:val="af5"/>
    <w:link w:val="af6"/>
    <w:qFormat/>
    <w:pPr>
      <w:jc w:val="center"/>
    </w:pPr>
    <w:rPr>
      <w:rFonts w:asciiTheme="minorHAnsi" w:eastAsiaTheme="minorHAnsi" w:hAnsiTheme="minorHAnsi" w:cstheme="minorBidi"/>
      <w:b/>
      <w:sz w:val="28"/>
      <w:szCs w:val="22"/>
      <w:lang w:eastAsia="en-US"/>
    </w:rPr>
  </w:style>
  <w:style w:type="paragraph" w:styleId="af7">
    <w:name w:val="Body Text"/>
    <w:basedOn w:val="a"/>
    <w:link w:val="af8"/>
  </w:style>
  <w:style w:type="character" w:customStyle="1" w:styleId="af8">
    <w:name w:val="Основной текст Знак"/>
    <w:basedOn w:val="a0"/>
    <w:link w:val="af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9">
    <w:name w:val="Hyperlink"/>
    <w:uiPriority w:val="99"/>
    <w:rPr>
      <w:color w:val="0000FF"/>
      <w:u w:val="single"/>
    </w:rPr>
  </w:style>
  <w:style w:type="paragraph" w:styleId="afa">
    <w:name w:val="Balloon Text"/>
    <w:basedOn w:val="a"/>
    <w:link w:val="afb"/>
    <w:semiHidden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c">
    <w:name w:val="footer"/>
    <w:basedOn w:val="a"/>
    <w:link w:val="afd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e">
    <w:name w:val="page number"/>
    <w:basedOn w:val="a0"/>
  </w:style>
  <w:style w:type="paragraph" w:styleId="aff">
    <w:name w:val="header"/>
    <w:basedOn w:val="a"/>
    <w:link w:val="aff0"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1">
    <w:name w:val="Table Grid"/>
    <w:basedOn w:val="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3">
    <w:name w:val="Колонтитул 3"/>
    <w:basedOn w:val="aff"/>
    <w:pPr>
      <w:widowControl w:val="0"/>
      <w:tabs>
        <w:tab w:val="clear" w:pos="4677"/>
        <w:tab w:val="clear" w:pos="9355"/>
      </w:tabs>
      <w:spacing w:after="40"/>
      <w:jc w:val="both"/>
    </w:pPr>
    <w:rPr>
      <w:b/>
      <w:sz w:val="20"/>
    </w:rPr>
  </w:style>
  <w:style w:type="character" w:customStyle="1" w:styleId="af6">
    <w:name w:val="Название Знак"/>
    <w:link w:val="StGen0"/>
    <w:rPr>
      <w:b/>
      <w:sz w:val="28"/>
    </w:rPr>
  </w:style>
  <w:style w:type="character" w:customStyle="1" w:styleId="apple-converted-space">
    <w:name w:val="apple-converted-space"/>
  </w:style>
  <w:style w:type="character" w:styleId="aff2">
    <w:name w:val="annotation reference"/>
    <w:rPr>
      <w:sz w:val="16"/>
      <w:szCs w:val="16"/>
    </w:rPr>
  </w:style>
  <w:style w:type="paragraph" w:styleId="aff3">
    <w:name w:val="annotation text"/>
    <w:basedOn w:val="a"/>
    <w:link w:val="aff4"/>
    <w:rPr>
      <w:sz w:val="20"/>
    </w:rPr>
  </w:style>
  <w:style w:type="character" w:customStyle="1" w:styleId="aff4">
    <w:name w:val="Текст примечания Знак"/>
    <w:basedOn w:val="a0"/>
    <w:link w:val="aff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rPr>
      <w:b/>
      <w:bCs/>
    </w:rPr>
  </w:style>
  <w:style w:type="character" w:customStyle="1" w:styleId="aff6">
    <w:name w:val="Тема примечания Знак"/>
    <w:basedOn w:val="aff4"/>
    <w:link w:val="aff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7">
    <w:name w:val="FollowedHyperlink"/>
    <w:rPr>
      <w:color w:val="954F72"/>
      <w:u w:val="single"/>
    </w:rPr>
  </w:style>
  <w:style w:type="character" w:styleId="aff8">
    <w:name w:val="Unresolved Mention"/>
    <w:uiPriority w:val="99"/>
    <w:semiHidden/>
    <w:unhideWhenUsed/>
    <w:rPr>
      <w:color w:val="605E5C"/>
      <w:shd w:val="clear" w:color="auto" w:fill="E1DFDD"/>
    </w:rPr>
  </w:style>
  <w:style w:type="paragraph" w:styleId="aff9">
    <w:name w:val="Normal (Web)"/>
    <w:basedOn w:val="a"/>
    <w:uiPriority w:val="99"/>
    <w:unhideWhenUsed/>
    <w:pPr>
      <w:spacing w:before="100" w:beforeAutospacing="1" w:after="100" w:afterAutospacing="1"/>
    </w:pPr>
    <w:rPr>
      <w:szCs w:val="24"/>
    </w:rPr>
  </w:style>
  <w:style w:type="paragraph" w:styleId="af5">
    <w:name w:val="Title"/>
    <w:basedOn w:val="a"/>
    <w:next w:val="a"/>
    <w:link w:val="affa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a">
    <w:name w:val="Заголовок Знак"/>
    <w:basedOn w:val="a0"/>
    <w:link w:val="af5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0911.forus.ru/front/knowbaseitem.form.php?id=156" TargetMode="External"/><Relationship Id="rId21" Type="http://schemas.openxmlformats.org/officeDocument/2006/relationships/hyperlink" Target="https://forus.e-queo.online/381/lm/3614/learning_program/7890/materials" TargetMode="External"/><Relationship Id="rId42" Type="http://schemas.openxmlformats.org/officeDocument/2006/relationships/hyperlink" Target="https://forus.e-queo.online/381/evaluation/tests/16294-link" TargetMode="External"/><Relationship Id="rId47" Type="http://schemas.openxmlformats.org/officeDocument/2006/relationships/hyperlink" Target="https://forus.e-queo.online/381/lm/3614/learning_program/51520/materials" TargetMode="External"/><Relationship Id="rId63" Type="http://schemas.openxmlformats.org/officeDocument/2006/relationships/hyperlink" Target="https://forus.e-queo.online/381/information/categories/14328/subcategories/14365/materials/44574" TargetMode="External"/><Relationship Id="rId68" Type="http://schemas.openxmlformats.org/officeDocument/2006/relationships/hyperlink" Target="https://forus.e-queo.online/381/information/categories/14328/subcategories/14365/materials/44564" TargetMode="External"/><Relationship Id="rId84" Type="http://schemas.openxmlformats.org/officeDocument/2006/relationships/hyperlink" Target="https://0911.forus.ru/Helpdesk" TargetMode="External"/><Relationship Id="rId89" Type="http://schemas.openxmlformats.org/officeDocument/2006/relationships/footer" Target="footer2.xml"/><Relationship Id="rId16" Type="http://schemas.openxmlformats.org/officeDocument/2006/relationships/hyperlink" Target="https://forus.e-queo.online/381/lm/3614/learning_program/7495/materials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://www.forus.ru/" TargetMode="External"/><Relationship Id="rId37" Type="http://schemas.openxmlformats.org/officeDocument/2006/relationships/hyperlink" Target="https://forus.e-queo.online/381/information/categories/257126-link/subcategories/257127-link/materials/760094-link" TargetMode="External"/><Relationship Id="rId53" Type="http://schemas.openxmlformats.org/officeDocument/2006/relationships/hyperlink" Target="https://forus.e-queo.online/381/lm/3614/learning_program/52208/materials" TargetMode="External"/><Relationship Id="rId58" Type="http://schemas.openxmlformats.org/officeDocument/2006/relationships/hyperlink" Target="https://forus.e-queo.online/381/lm/3614?category=12869" TargetMode="External"/><Relationship Id="rId74" Type="http://schemas.openxmlformats.org/officeDocument/2006/relationships/hyperlink" Target="https://forus.e-queo.online/381/lm/3614/learning_program/21415/materials" TargetMode="External"/><Relationship Id="rId79" Type="http://schemas.openxmlformats.org/officeDocument/2006/relationships/hyperlink" Target="https://forus.e-queo.online/381/lm/3614/learning_program/8373" TargetMode="External"/><Relationship Id="rId5" Type="http://schemas.openxmlformats.org/officeDocument/2006/relationships/styles" Target="styles.xml"/><Relationship Id="rId90" Type="http://schemas.openxmlformats.org/officeDocument/2006/relationships/fontTable" Target="fontTable.xml"/><Relationship Id="rId14" Type="http://schemas.openxmlformats.org/officeDocument/2006/relationships/hyperlink" Target="https://forus.e-queo.online/381/information/categories/55171/subcategories/55175/materials/112433" TargetMode="External"/><Relationship Id="rId22" Type="http://schemas.openxmlformats.org/officeDocument/2006/relationships/hyperlink" Target="https://forus.e-queo.online/381/lm/3614/learning_program/7890/materials" TargetMode="External"/><Relationship Id="rId27" Type="http://schemas.openxmlformats.org/officeDocument/2006/relationships/hyperlink" Target="https://0911.forus.ru/plugins/forusinventory/" TargetMode="External"/><Relationship Id="rId30" Type="http://schemas.openxmlformats.org/officeDocument/2006/relationships/hyperlink" Target="https://forus.e-queo.online/381/lm/passing/3614/8514/pdf/38213" TargetMode="External"/><Relationship Id="rId35" Type="http://schemas.openxmlformats.org/officeDocument/2006/relationships/hyperlink" Target="https://hr.forus.ru/" TargetMode="External"/><Relationship Id="rId43" Type="http://schemas.openxmlformats.org/officeDocument/2006/relationships/hyperlink" Target="https://forus.e-queo.online/381/lm/3614/learning_program/51603/materials" TargetMode="External"/><Relationship Id="rId48" Type="http://schemas.openxmlformats.org/officeDocument/2006/relationships/hyperlink" Target="https://forus.e-queo.online/381/lm/3614/learning_program/51520/materials" TargetMode="External"/><Relationship Id="rId56" Type="http://schemas.openxmlformats.org/officeDocument/2006/relationships/hyperlink" Target="https://forus.e-queo.online/381/lm/3614?category=12869" TargetMode="External"/><Relationship Id="rId64" Type="http://schemas.openxmlformats.org/officeDocument/2006/relationships/hyperlink" Target="https://forus.e-queo.online/381/information/categories/14328/subcategories/14365/materials/44574" TargetMode="External"/><Relationship Id="rId69" Type="http://schemas.openxmlformats.org/officeDocument/2006/relationships/hyperlink" Target="https://forus.e-queo.online/381/information/categories/14328/subcategories/14365/materials/44565" TargetMode="External"/><Relationship Id="rId77" Type="http://schemas.openxmlformats.org/officeDocument/2006/relationships/hyperlink" Target="https://forus.e-queo.online/381/information/categories/248446/subcategories/248447/materials/620944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forus.e-queo.online/381/lm/3614/learning_program/51520/materials" TargetMode="External"/><Relationship Id="rId72" Type="http://schemas.openxmlformats.org/officeDocument/2006/relationships/hyperlink" Target="https://forus.e-queo.online/381/lm/3614/learning_program/21415/materials" TargetMode="External"/><Relationship Id="rId80" Type="http://schemas.openxmlformats.org/officeDocument/2006/relationships/hyperlink" Target="https://forus.e-queo.online/381/dashboard" TargetMode="External"/><Relationship Id="rId85" Type="http://schemas.openxmlformats.org/officeDocument/2006/relationships/hyperlink" Target="https://www.forus.ru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hyperlink" Target="https://forus.e-queo.online/381/lm/3614/learning_program/7493/materials" TargetMode="External"/><Relationship Id="rId25" Type="http://schemas.openxmlformats.org/officeDocument/2006/relationships/hyperlink" Target="https://forus.e-queo.online/381/lm/passing/3614/7493/pdf/33495" TargetMode="External"/><Relationship Id="rId33" Type="http://schemas.openxmlformats.org/officeDocument/2006/relationships/hyperlink" Target="http://www.forus.ru/" TargetMode="External"/><Relationship Id="rId38" Type="http://schemas.openxmlformats.org/officeDocument/2006/relationships/hyperlink" Target="https://forus.e-queo.online/381/information/categories/257126-link/subcategories/257127-link/materials/760094-link" TargetMode="External"/><Relationship Id="rId46" Type="http://schemas.openxmlformats.org/officeDocument/2006/relationships/hyperlink" Target="https://forus.e-queo.online/381/lm/3614/learning_program/51603/materials" TargetMode="External"/><Relationship Id="rId59" Type="http://schemas.openxmlformats.org/officeDocument/2006/relationships/hyperlink" Target="https://forus.e-queo.online/381/lm/3614?category=12869" TargetMode="External"/><Relationship Id="rId67" Type="http://schemas.openxmlformats.org/officeDocument/2006/relationships/hyperlink" Target="https://forus.e-queo.online/381/information/categories/14328/subcategories/14365/materials/44564" TargetMode="External"/><Relationship Id="rId20" Type="http://schemas.openxmlformats.org/officeDocument/2006/relationships/hyperlink" Target="https://forus.e-queo.online/381/lm/3614/learning_program/7890/materials" TargetMode="External"/><Relationship Id="rId41" Type="http://schemas.openxmlformats.org/officeDocument/2006/relationships/hyperlink" Target="https://forus.e-queo.online/381/evaluation/tests/16294-link" TargetMode="External"/><Relationship Id="rId54" Type="http://schemas.openxmlformats.org/officeDocument/2006/relationships/hyperlink" Target="https://forus.e-queo.online/381/lm/3614/learning_program/52208/materials" TargetMode="External"/><Relationship Id="rId62" Type="http://schemas.openxmlformats.org/officeDocument/2006/relationships/hyperlink" Target="https://forus.e-queo.online/381/information/categories/14328/subcategories/14365/materials/44574" TargetMode="External"/><Relationship Id="rId70" Type="http://schemas.openxmlformats.org/officeDocument/2006/relationships/hyperlink" Target="https://forus.e-queo.online/381/information/categories/14328/subcategories/14365/materials/44565" TargetMode="External"/><Relationship Id="rId75" Type="http://schemas.openxmlformats.org/officeDocument/2006/relationships/hyperlink" Target="https://forus.e-queo.online/381/information/categories/248446/subcategories/248447/materials/620944" TargetMode="External"/><Relationship Id="rId83" Type="http://schemas.openxmlformats.org/officeDocument/2006/relationships/hyperlink" Target="https://forus.e-queo.online/381/lm/3614/learning_program/8514/materials" TargetMode="External"/><Relationship Id="rId88" Type="http://schemas.openxmlformats.org/officeDocument/2006/relationships/footer" Target="footer1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forus.e-queo.online/381/lm/3614/learning_program/7495/materials" TargetMode="External"/><Relationship Id="rId23" Type="http://schemas.openxmlformats.org/officeDocument/2006/relationships/hyperlink" Target="https://forus.e-queo.online/381/lm/3614/learning_program/7890/materials" TargetMode="External"/><Relationship Id="rId28" Type="http://schemas.openxmlformats.org/officeDocument/2006/relationships/hyperlink" Target="https://0911.forus.ru/plugins/forusinventory/" TargetMode="External"/><Relationship Id="rId36" Type="http://schemas.openxmlformats.org/officeDocument/2006/relationships/hyperlink" Target="https://forus.e-queo.online/381/information/categories/257126-link/subcategories/257127-link/materials/760094-link" TargetMode="External"/><Relationship Id="rId49" Type="http://schemas.openxmlformats.org/officeDocument/2006/relationships/hyperlink" Target="https://forus.e-queo.online/381/lm/3614/learning_program/51520/materials" TargetMode="External"/><Relationship Id="rId57" Type="http://schemas.openxmlformats.org/officeDocument/2006/relationships/hyperlink" Target="https://forus.e-queo.online/381/lm/3614?category=12869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forus.e-queo.online/381/lm/passing/3614/8514/pdf/38213" TargetMode="External"/><Relationship Id="rId44" Type="http://schemas.openxmlformats.org/officeDocument/2006/relationships/hyperlink" Target="https://forus.e-queo.online/381/lm/3614/learning_program/51603/materials" TargetMode="External"/><Relationship Id="rId52" Type="http://schemas.openxmlformats.org/officeDocument/2006/relationships/hyperlink" Target="https://forus.e-queo.online/381/lm/3614/learning_program/52208/materials" TargetMode="External"/><Relationship Id="rId60" Type="http://schemas.openxmlformats.org/officeDocument/2006/relationships/hyperlink" Target="https://forus.e-queo.online/381/information/categories/14328-korporativnaya-biblioteka-forus" TargetMode="External"/><Relationship Id="rId65" Type="http://schemas.openxmlformats.org/officeDocument/2006/relationships/hyperlink" Target="https://forus.e-queo.online/381/information/categories/14328/subcategories/14365/materials/44574" TargetMode="External"/><Relationship Id="rId73" Type="http://schemas.openxmlformats.org/officeDocument/2006/relationships/hyperlink" Target="https://forus.e-queo.online/381/lm/3614/learning_program/21415/materials" TargetMode="External"/><Relationship Id="rId78" Type="http://schemas.openxmlformats.org/officeDocument/2006/relationships/hyperlink" Target="https://forus.e-queo.online/381/information/categories/248446/subcategories/248447/materials/620944" TargetMode="External"/><Relationship Id="rId81" Type="http://schemas.openxmlformats.org/officeDocument/2006/relationships/hyperlink" Target="https://prtl.forus.ru/" TargetMode="External"/><Relationship Id="rId86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forus.e-queo.online/381/information/categories/55171/subcategories/55175/materials/112433" TargetMode="External"/><Relationship Id="rId18" Type="http://schemas.openxmlformats.org/officeDocument/2006/relationships/hyperlink" Target="https://forus.e-queo.online/381/lm/3614/learning_program/7493/materials" TargetMode="External"/><Relationship Id="rId39" Type="http://schemas.openxmlformats.org/officeDocument/2006/relationships/hyperlink" Target="https://forus.e-queo.online/381/evaluation/tests/16294-link" TargetMode="External"/><Relationship Id="rId34" Type="http://schemas.openxmlformats.org/officeDocument/2006/relationships/hyperlink" Target="https://hr.forus.ru/" TargetMode="External"/><Relationship Id="rId50" Type="http://schemas.openxmlformats.org/officeDocument/2006/relationships/hyperlink" Target="https://forus.e-queo.online/381/lm/3614/learning_program/51520/materials" TargetMode="External"/><Relationship Id="rId55" Type="http://schemas.openxmlformats.org/officeDocument/2006/relationships/hyperlink" Target="https://forus.e-queo.online/381/lm/3614/learning_program/52208/materials" TargetMode="External"/><Relationship Id="rId76" Type="http://schemas.openxmlformats.org/officeDocument/2006/relationships/hyperlink" Target="https://forus.e-queo.online/381/information/categories/248446/subcategories/248447/materials/620944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forus.e-queo.online/381/information/categories/14328/subcategories/14365/materials/44565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forus.e-queo.online/381/lm/passing/3614/8514/pdf/38213" TargetMode="External"/><Relationship Id="rId24" Type="http://schemas.openxmlformats.org/officeDocument/2006/relationships/hyperlink" Target="https://forus.e-queo.online/381/lm/passing/3614/7493/pdf/33495" TargetMode="External"/><Relationship Id="rId40" Type="http://schemas.openxmlformats.org/officeDocument/2006/relationships/hyperlink" Target="https://forus.e-queo.online/381/evaluation/tests/16294-link" TargetMode="External"/><Relationship Id="rId45" Type="http://schemas.openxmlformats.org/officeDocument/2006/relationships/hyperlink" Target="https://forus.e-queo.online/381/lm/3614/learning_program/51603/materials" TargetMode="External"/><Relationship Id="rId66" Type="http://schemas.openxmlformats.org/officeDocument/2006/relationships/hyperlink" Target="https://forus.e-queo.online/381/information/categories/14328/subcategories/14365/materials/44564" TargetMode="External"/><Relationship Id="rId87" Type="http://schemas.openxmlformats.org/officeDocument/2006/relationships/header" Target="header1.xml"/><Relationship Id="rId61" Type="http://schemas.openxmlformats.org/officeDocument/2006/relationships/hyperlink" Target="https://forus.e-queo.online/381/information/categories/14328/subcategories/14365/materials/44574" TargetMode="External"/><Relationship Id="rId82" Type="http://schemas.openxmlformats.org/officeDocument/2006/relationships/hyperlink" Target="https://crm.forus.ru/" TargetMode="External"/><Relationship Id="rId19" Type="http://schemas.openxmlformats.org/officeDocument/2006/relationships/hyperlink" Target="https://forus.e-queo.online/381/lm/3614/learning_program/95782/material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CE5AF40C4F1AF408A8DB6DDB44C5708" ma:contentTypeVersion="3" ma:contentTypeDescription="Создание документа." ma:contentTypeScope="" ma:versionID="d9bd0db78c72c7b2c02b0010102ad9d0">
  <xsd:schema xmlns:xsd="http://www.w3.org/2001/XMLSchema" xmlns:xs="http://www.w3.org/2001/XMLSchema" xmlns:p="http://schemas.microsoft.com/office/2006/metadata/properties" xmlns:ns2="51c3f209-79f8-4d56-aa65-b239f49f97ba" xmlns:ns3="1906b23e-61e6-4063-b009-6bb4bdb6f734" targetNamespace="http://schemas.microsoft.com/office/2006/metadata/properties" ma:root="true" ma:fieldsID="d77e663f7007ae8b0df62d8bcb8fd823" ns2:_="" ns3:_="">
    <xsd:import namespace="51c3f209-79f8-4d56-aa65-b239f49f97ba"/>
    <xsd:import namespace="1906b23e-61e6-4063-b009-6bb4bdb6f73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_x043e__x0437__x043d__x0430__x043a__x043e__x043c__x043b__x0435__x043d__x0438__x0435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3f209-79f8-4d56-aa65-b239f49f97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6b23e-61e6-4063-b009-6bb4bdb6f734" elementFormDefault="qualified">
    <xsd:import namespace="http://schemas.microsoft.com/office/2006/documentManagement/types"/>
    <xsd:import namespace="http://schemas.microsoft.com/office/infopath/2007/PartnerControls"/>
    <xsd:element name="_x043e__x0437__x043d__x0430__x043a__x043e__x043c__x043b__x0435__x043d__x0438__x0435_" ma:index="10" nillable="true" ma:displayName="ознакомление" ma:default="1" ma:internalName="_x043e__x0437__x043d__x0430__x043a__x043e__x043c__x043b__x0435__x043d__x0438__x0435_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3e__x0437__x043d__x0430__x043a__x043e__x043c__x043b__x0435__x043d__x0438__x0435_ xmlns="1906b23e-61e6-4063-b009-6bb4bdb6f734">true</_x043e__x0437__x043d__x0430__x043a__x043e__x043c__x043b__x0435__x043d__x0438__x0435_>
  </documentManagement>
</p:properties>
</file>

<file path=customXml/itemProps1.xml><?xml version="1.0" encoding="utf-8"?>
<ds:datastoreItem xmlns:ds="http://schemas.openxmlformats.org/officeDocument/2006/customXml" ds:itemID="{B0835C67-77C8-42FD-ABB9-26D15BA72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c3f209-79f8-4d56-aa65-b239f49f97ba"/>
    <ds:schemaRef ds:uri="1906b23e-61e6-4063-b009-6bb4bdb6f7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3334B8-FE5B-4B91-951E-A20A75AB4E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FDB491-81AA-4397-B22C-A377F6C71886}">
  <ds:schemaRefs>
    <ds:schemaRef ds:uri="1906b23e-61e6-4063-b009-6bb4bdb6f734"/>
    <ds:schemaRef ds:uri="http://purl.org/dc/elements/1.1/"/>
    <ds:schemaRef ds:uri="http://purl.org/dc/terms/"/>
    <ds:schemaRef ds:uri="http://www.w3.org/XML/1998/namespace"/>
    <ds:schemaRef ds:uri="51c3f209-79f8-4d56-aa65-b239f49f97ba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3611</Words>
  <Characters>20584</Characters>
  <Application>Microsoft Office Word</Application>
  <DocSecurity>4</DocSecurity>
  <Lines>171</Lines>
  <Paragraphs>48</Paragraphs>
  <ScaleCrop>false</ScaleCrop>
  <Company/>
  <LinksUpToDate>false</LinksUpToDate>
  <CharactersWithSpaces>24147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Пак Анастасия</dc:creator>
  <cp:keywords/>
  <dc:description/>
  <cp:lastModifiedBy>Самсонова Дарья</cp:lastModifiedBy>
  <cp:revision>2</cp:revision>
  <dcterms:created xsi:type="dcterms:W3CDTF">2026-09-01T05:20:00Z</dcterms:created>
  <dcterms:modified xsi:type="dcterms:W3CDTF">2026-09-01T05:20:00Z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0x010100DCE5AF40C4F1AF408A8DB6DDB44C5708</vt:lpwstr>
  </property>
</Properties>
</file>