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Voyage au Japon 2025 – Journal enrichi optimisé</w:t>
      </w:r>
    </w:p>
    <w:p>
      <w:pPr>
        <w:pStyle w:val="Heading2"/>
      </w:pPr>
      <w:r>
        <w:t>Vendredi 26 septembre 2025</w:t>
      </w:r>
    </w:p>
    <w:p>
      <w:r>
        <w:t>Départ de Lyon–Saint-Exupéry à 15h35 (Emirates EK082), arrivée à Dubaï à 23h45. Transit de nuit dans la zone de départ, repas au comptoir libanais.</w:t>
      </w:r>
    </w:p>
    <w:p>
      <w:pPr>
        <w:pStyle w:val="Heading2"/>
      </w:pPr>
      <w:r>
        <w:t>Samedi 27 septembre 2025</w:t>
      </w:r>
    </w:p>
    <w:p>
      <w:r>
        <w:t>Vol Emirates EK316 à 03h05, arrivée à Osaka Kansai à 17h20. Douane fluide, train Haruka Express jusqu’à Tennoji puis métro vers Namba/Shinsaibashi. Découverte de Dotonbori et Shinsaibashi-suji, installation à Apartment Hotel 11 Shinsaibashi. Dîner simple du kombini à l’appartement.</w:t>
      </w:r>
    </w:p>
    <w:p>
      <w:pPr>
        <w:pStyle w:val="Heading2"/>
      </w:pPr>
      <w:r>
        <w:t>Dimanche 28 septembre 2025</w:t>
      </w:r>
    </w:p>
    <w:p>
      <w:r>
        <w:t>Balade dans les galeries commerçantes de Shinsaibashi, takoyaki dégustés sur le pouce. Passage à Don Quijote Dotonbori : câble USB pour Antoine, cosmétiques Kiss pour Émilie. Dîner du kombini et repos.</w:t>
      </w:r>
    </w:p>
    <w:p>
      <w:pPr>
        <w:pStyle w:val="Heading2"/>
      </w:pPr>
      <w:r>
        <w:t>Lundi 29 septembre 2025</w:t>
      </w:r>
    </w:p>
    <w:p>
      <w:r>
        <w:t>Visite de l’Expo universelle 2025 à Yumeshima. Pluie matinale puis amélioration vers 12h30 à l’entrée Est. Pavillons commun, Portugal, Algérie, promenade sur le ring en bois dominant la baie. Concert tunisien avec Japonais dansant, feu d’artifice après 18h. Retour via Hommachi, arbres illuminés, passage devant le beatboxer du carrefour avant de rentrer.</w:t>
      </w:r>
    </w:p>
    <w:p>
      <w:pPr>
        <w:pStyle w:val="Heading2"/>
      </w:pPr>
      <w:r>
        <w:t>Mardi 30 septembre 2025</w:t>
      </w:r>
    </w:p>
    <w:p>
      <w:r>
        <w:t>Marche vers Denden Town (Nipponbashi). Boutiques électroniques et figurines : Citroën CX pour Franck, disques Pink Floyd et Santana, ventilateur portable. Recherche de sukajan à Shinsekai sans succès, tir à la carabine, dîner burger wagyu halal (Émilie mangera plus tard). Retour à l’appartement.</w:t>
      </w:r>
    </w:p>
    <w:p>
      <w:pPr>
        <w:pStyle w:val="Heading2"/>
      </w:pPr>
      <w:r>
        <w:t>Mercredi 1er octobre 2025</w:t>
      </w:r>
    </w:p>
    <w:p>
      <w:r>
        <w:t>Train pour Nara le matin : Nara Park, Tōdai‑ji (Grand Bouddha), Kasuga Taisha (lanternes). Retour à Osaka, soirée à Dotonbori parmi Spiderman et l’homme-chat. Nuit à Apartment Hotel 11 Shinsaibashi.</w:t>
      </w:r>
    </w:p>
    <w:p>
      <w:pPr>
        <w:pStyle w:val="Heading2"/>
      </w:pPr>
      <w:r>
        <w:t>Jeudi 2 octobre 2025</w:t>
      </w:r>
    </w:p>
    <w:p>
      <w:r>
        <w:t>Journée à Universal Studios Japan : Hello Kitty et photo souvenir, attractions Jaws, Waterworld, Harry Potter (auberge des Trois Balais, bière au beurre), Jurassic Park, Minions Ride interactif. Soirée Zombie Night immersive. Retour tardif à Shinsaibashi.</w:t>
      </w:r>
    </w:p>
    <w:p>
      <w:pPr>
        <w:pStyle w:val="Heading2"/>
      </w:pPr>
      <w:r>
        <w:t>Vendredi 3 octobre 2025</w:t>
      </w:r>
    </w:p>
    <w:p>
      <w:r>
        <w:t>Nakazakichō : boutiques vintage, expo locale, bar à craft beers. Soirée à Temma dans un izakaya tenu par de jeunes Japonais, discussion conviviale avec un voisin. Retour à Shinsaibashi.</w:t>
      </w:r>
    </w:p>
    <w:p>
      <w:pPr>
        <w:pStyle w:val="Heading2"/>
      </w:pPr>
      <w:r>
        <w:t>Samedi 4 octobre 2025</w:t>
      </w:r>
    </w:p>
    <w:p>
      <w:r>
        <w:t>Godzilla Store PARCO Shinsaibashi : achat du sukajan réversible noir et rouge Godzilla. Amerikamura : okonomiyaki sur la rambarde, lunettes en friperie. Namba Yasaka Jinja (tête de lion), achats de Blu‑ray musicaux à Joshin, dîner yakitori au comptoir. Nuit à l’appartement.</w:t>
      </w:r>
    </w:p>
    <w:p>
      <w:pPr>
        <w:pStyle w:val="Heading2"/>
      </w:pPr>
      <w:r>
        <w:t>Dimanche 5 octobre 2025</w:t>
      </w:r>
    </w:p>
    <w:p>
      <w:r>
        <w:t>Balade au parc du Château d’Osaka, météo clémente. Incident de réservation : transfert vers hôtel 4* à 15h. Deux temples visités près de Tennoji (Isshin‑ji, Shitennō‑ji). Soirée à Tennoji Park Tenshiba : concert flumpool (Abeten Street Butterfly 2025), ambiance Oktoberfest. Retour à l’hôtel.</w:t>
      </w:r>
    </w:p>
    <w:p>
      <w:pPr>
        <w:pStyle w:val="Heading2"/>
      </w:pPr>
      <w:r>
        <w:t>Lundi 6 octobre 2025</w:t>
      </w:r>
    </w:p>
    <w:p>
      <w:r>
        <w:t>Départ d’Osaka en Shinkansen Nozomi 92 à 12h30, arrivée Tokyo Station milieu d’après‑midi. Installation à Daiwa Roynet Nishi‑Shinjuku, balade à Kabukichō. Dîner 7‑Eleven pris en chambre. Nuit à l’hôtel.</w:t>
      </w:r>
    </w:p>
    <w:p>
      <w:pPr>
        <w:pStyle w:val="Heading2"/>
      </w:pPr>
      <w:r>
        <w:t>Mardi 7 octobre 2025</w:t>
      </w:r>
    </w:p>
    <w:p>
      <w:r>
        <w:t>Yokohama : Landmark Tower (vue baie), Ice World (–30 °C), Cosmo Clock 21, Red Brick Warehouses, Yamashita Park et Chinatown. Repérage des lieux Ryu ga Gotoku : rue des bars, Korea Town, enseigne au dinosaure. Grande roue Cosmo World. Dîner Hard Rock Café Yokohama, retour Tokyo.</w:t>
      </w:r>
    </w:p>
    <w:p>
      <w:pPr>
        <w:pStyle w:val="Heading2"/>
      </w:pPr>
      <w:r>
        <w:t>Mercredi 8 octobre 2025</w:t>
      </w:r>
    </w:p>
    <w:p>
      <w:r>
        <w:t>Pancakes à Shimokitazawa, achats de tee‑shirts Akira, Léon, Scarface. Après‑midi à Shibuya : Sega Store PARCO (coussin Ichiban Kasuga et goodies), pause craft beer, Tower Records (disque Atmos Frank Zappa). Dîner végétarien à Nishi‑Shinjuku.</w:t>
      </w:r>
    </w:p>
    <w:p>
      <w:pPr>
        <w:pStyle w:val="Heading2"/>
      </w:pPr>
      <w:r>
        <w:t>Jeudi 9 octobre 2025</w:t>
      </w:r>
    </w:p>
    <w:p>
      <w:r>
        <w:t>Asakusabashi : perles Miyuki pour une amie, kit bonsaï pour Hélène. Asakusa : Sensō‑ji et Nakamise‑dōri. Akihabara : Yodobashi Camera (appareils photo, casques, Insta360), arcade Gigo, figurine Figma Han Solo. Crêpe goûter, dîner ramen traditionnels. Nuit à l’hôtel.</w:t>
      </w:r>
    </w:p>
    <w:p>
      <w:pPr>
        <w:pStyle w:val="Heading2"/>
      </w:pPr>
      <w:r>
        <w:t>Vendredi 10 octobre 2025</w:t>
      </w:r>
    </w:p>
    <w:p>
      <w:r>
        <w:t>Promenade Yoyogi → Harajuku, sanctuaire Meiji‑jingū (mariage traditionnel, soleil). Déjeuner ramen végétariens, donut fraise‑crème, friperies, Tokyu Plaza. Retour Shibuya : second disque Atmos Zappa, achats cigarillos et DVD chez Video Market. Nuit à Shinjuku.</w:t>
      </w:r>
    </w:p>
    <w:p>
      <w:pPr>
        <w:pStyle w:val="Heading2"/>
      </w:pPr>
      <w:r>
        <w:t>Samedi 11 octobre 2025</w:t>
      </w:r>
    </w:p>
    <w:p>
      <w:r>
        <w:t>Pluie matinale. Ikebukuro : articles de pêche pour Lakder, coffret BO Final Fantasy VII Rebirth, baladeur CD Bluetooth chez Bic Camera, Sunshine Aquarium. Dîner burgers hawaïens. Nuit à l’hôtel.</w:t>
      </w:r>
    </w:p>
    <w:p>
      <w:pPr>
        <w:pStyle w:val="Heading2"/>
      </w:pPr>
      <w:r>
        <w:t>Dimanche 12 octobre 2025</w:t>
      </w:r>
    </w:p>
    <w:p>
      <w:r>
        <w:t>Check‑out, Haneda Airport Garden (boutiques, repas). Vol JL059 / QR4851 22h50 → Doha.</w:t>
      </w:r>
    </w:p>
    <w:p>
      <w:pPr>
        <w:pStyle w:val="Heading2"/>
      </w:pPr>
      <w:r>
        <w:t>Lundi 13 octobre 2025</w:t>
      </w:r>
    </w:p>
    <w:p>
      <w:r>
        <w:t>Arrivée Doha 03h40, re‑check‑in, perte de la caméra Insta360 X4. Vol QR039 08h35 → Paris‑CDG 14h25, puis TGV vers Grenoble (20h13), retour à Vizille.</w:t>
      </w:r>
    </w:p>
    <w:p>
      <w:pPr>
        <w:pStyle w:val="Heading2"/>
      </w:pPr>
      <w:r>
        <w:t>Souvenirs et destinataires</w:t>
      </w:r>
    </w:p>
    <w:p>
      <w:r>
        <w:t>Franck : Citroën CX miniature — Joshin Kiddies Land, Denden Town (30 sept)</w:t>
      </w:r>
    </w:p>
    <w:p>
      <w:r>
        <w:t>Jules : Maserati MC12 et BMW miniatures — Joshin Kiddies Land (30 sept)</w:t>
      </w:r>
    </w:p>
    <w:p>
      <w:r>
        <w:t>Alex : Ferrari F40 et Enzo miniatures — Joshin Kiddies Land (30 sept)</w:t>
      </w:r>
    </w:p>
    <w:p>
      <w:r>
        <w:t>Hélène : Kit bonsaï en perles Miyuki — Asakusabashi (9 oct)</w:t>
      </w:r>
    </w:p>
    <w:p>
      <w:r>
        <w:t>Lakder : Articles de pêche – cadeau de retraite — Ikebukuro (11 oct)</w:t>
      </w:r>
    </w:p>
    <w:p>
      <w:r>
        <w:t>Sandrine : Petit carnet — Chinatown Yokohama (7 oct)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