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rPr/>
      </w:pPr>
      <w:r>
        <w:rPr>
          <w:rFonts w:cs="Arial" w:ascii="Arial" w:hAnsi="Arial"/>
          <w:lang w:val="en-US"/>
        </w:rPr>
        <w:t xml:space="preserve">Title of Project: </w:t>
      </w:r>
      <w:r>
        <w:rPr>
          <w:rStyle w:val="StrongEmphasis"/>
          <w:rFonts w:cs="Arial" w:ascii="Arial" w:hAnsi="Arial"/>
          <w:i/>
          <w:iCs/>
          <w:lang w:val="en-US"/>
        </w:rPr>
        <w:t>Applications of Deep Learning in Grading Kumon Worksheets</w:t>
      </w:r>
    </w:p>
    <w:p>
      <w:pPr>
        <w:pStyle w:val="NormalWeb"/>
        <w:rPr/>
      </w:pPr>
      <w:r>
        <w:rPr>
          <w:rFonts w:cs="Arial" w:ascii="Arial" w:hAnsi="Arial"/>
          <w:lang w:val="en-US"/>
        </w:rPr>
        <w:t>You are invited to participate in a research study conducted by</w:t>
      </w:r>
      <w:r>
        <w:rPr>
          <w:rFonts w:cs="Arial" w:ascii="Arial" w:hAnsi="Arial"/>
          <w:lang w:val="en-US"/>
        </w:rPr>
        <w:t xml:space="preserve"> Raphael Tang</w:t>
      </w:r>
      <w:r>
        <w:rPr>
          <w:rFonts w:cs="Arial" w:ascii="Arial" w:hAnsi="Arial"/>
          <w:lang w:val="en-US"/>
        </w:rPr>
        <w:t xml:space="preserve">, under the supervision of </w:t>
      </w:r>
      <w:r>
        <w:rPr>
          <w:rStyle w:val="StrongEmphasis"/>
          <w:rFonts w:cs="Arial" w:ascii="Arial" w:hAnsi="Arial"/>
          <w:i/>
          <w:iCs/>
          <w:lang w:val="en-US"/>
        </w:rPr>
        <w:t>Dr. Jimmy Lin</w:t>
      </w:r>
      <w:r>
        <w:rPr>
          <w:rFonts w:cs="Arial" w:ascii="Arial" w:hAnsi="Arial"/>
          <w:lang w:val="en-US"/>
        </w:rPr>
        <w:t xml:space="preserve"> of the </w:t>
      </w:r>
      <w:r>
        <w:rPr>
          <w:rFonts w:cs="Arial" w:ascii="Arial" w:hAnsi="Arial"/>
          <w:lang w:val="en-US"/>
        </w:rPr>
        <w:t>David R. Cheriton School of Computer Science of</w:t>
      </w:r>
      <w:r>
        <w:rPr>
          <w:rFonts w:cs="Arial" w:ascii="Arial" w:hAnsi="Arial"/>
          <w:lang w:val="en-US"/>
        </w:rPr>
        <w:t xml:space="preserve"> University of Waterloo, Canada. The objective of the research study </w:t>
      </w:r>
      <w:r>
        <w:rPr>
          <w:rFonts w:cs="Arial" w:ascii="Arial" w:hAnsi="Arial"/>
          <w:lang w:val="en-US"/>
        </w:rPr>
        <w:t>is to develop an application for grading Kumon worksheet</w:t>
      </w:r>
      <w:r>
        <w:rPr>
          <w:rFonts w:cs="Arial" w:ascii="Arial" w:hAnsi="Arial"/>
          <w:lang w:val="en-US"/>
        </w:rPr>
        <w:t>s.</w:t>
      </w:r>
    </w:p>
    <w:p>
      <w:pPr>
        <w:pStyle w:val="NormalWeb"/>
        <w:rPr/>
      </w:pPr>
      <w:r>
        <w:rPr>
          <w:rFonts w:cs="Arial" w:ascii="Arial" w:hAnsi="Arial"/>
          <w:lang w:val="en-US"/>
        </w:rPr>
        <w:t xml:space="preserve">If you decide to volunteer, you will be asked to </w:t>
      </w:r>
      <w:r>
        <w:rPr>
          <w:rFonts w:cs="Arial" w:ascii="Arial" w:hAnsi="Arial"/>
          <w:lang w:val="en-US"/>
        </w:rPr>
        <w:t>use our application to upload digital photographs of Kumon worksheets that your child has completed</w:t>
      </w:r>
      <w:r>
        <w:rPr>
          <w:rFonts w:cs="Arial" w:ascii="Arial" w:hAnsi="Arial"/>
          <w:lang w:val="en-US"/>
        </w:rPr>
        <w:t xml:space="preserve">. </w:t>
      </w:r>
      <w:r>
        <w:rPr>
          <w:rFonts w:cs="Arial" w:ascii="Arial" w:hAnsi="Arial"/>
          <w:lang w:val="en-US"/>
        </w:rPr>
        <w:t xml:space="preserve">You will need an Android smartphone to use the application. If you have a non-Android smartphone, you may choose to use the dropbox on our website instead. </w:t>
      </w:r>
      <w:r>
        <w:rPr>
          <w:rFonts w:cs="Arial" w:ascii="Arial" w:hAnsi="Arial"/>
          <w:lang w:val="en-US"/>
        </w:rPr>
        <w:t xml:space="preserve">Participation in this study is voluntary. </w:t>
      </w:r>
      <w:r>
        <w:rPr>
          <w:rFonts w:cs="Arial" w:ascii="Arial" w:hAnsi="Arial"/>
          <w:lang w:val="en-US"/>
        </w:rPr>
        <w:t xml:space="preserve">You may refuse to submit or send data at any time. </w:t>
      </w:r>
      <w:r>
        <w:rPr>
          <w:rFonts w:cs="Arial" w:ascii="Arial" w:hAnsi="Arial"/>
          <w:lang w:val="en-US"/>
        </w:rPr>
        <w:t>There are no known or anticipated risks from participating in this study.</w:t>
      </w:r>
    </w:p>
    <w:p>
      <w:pPr>
        <w:pStyle w:val="Normal"/>
        <w:rPr/>
      </w:pPr>
      <w:r>
        <w:rPr>
          <w:rFonts w:cs="Arial" w:ascii="Arial" w:hAnsi="Arial"/>
          <w:lang w:val="en-US"/>
        </w:rPr>
        <w:t xml:space="preserve">It is important for you to know that any information that you provide will be confidential. All of the data will be </w:t>
      </w:r>
      <w:r>
        <w:rPr>
          <w:rFonts w:cs="Arial" w:ascii="Arial" w:hAnsi="Arial"/>
          <w:lang w:val="en-US"/>
        </w:rPr>
        <w:t xml:space="preserve">anonymized </w:t>
      </w:r>
      <w:r>
        <w:rPr>
          <w:rFonts w:cs="Arial" w:ascii="Arial" w:hAnsi="Arial"/>
          <w:lang w:val="en-US"/>
        </w:rPr>
        <w:t xml:space="preserve">and no individual could be identified from these results. Furthermore, the website </w:t>
      </w:r>
      <w:r>
        <w:rPr>
          <w:rFonts w:cs="Arial" w:ascii="Arial" w:hAnsi="Arial"/>
          <w:lang w:val="en-US"/>
        </w:rPr>
        <w:t>and application</w:t>
      </w:r>
      <w:r>
        <w:rPr>
          <w:rFonts w:cs="Arial" w:ascii="Arial" w:hAnsi="Arial"/>
          <w:lang w:val="en-US"/>
        </w:rPr>
        <w:t xml:space="preserve"> will not </w:t>
      </w:r>
      <w:r>
        <w:rPr>
          <w:rFonts w:cs="Arial" w:ascii="Arial" w:hAnsi="Arial"/>
          <w:lang w:val="en-US"/>
        </w:rPr>
        <w:t>link the submitted data to any use</w:t>
      </w:r>
      <w:r>
        <w:rPr>
          <w:rFonts w:cs="Arial" w:ascii="Arial" w:hAnsi="Arial"/>
          <w:lang w:val="en-US"/>
        </w:rPr>
        <w:t>r profile you create on the application</w:t>
      </w:r>
      <w:r>
        <w:rPr>
          <w:rFonts w:cs="Arial" w:ascii="Arial" w:hAnsi="Arial"/>
          <w:lang w:val="en-US"/>
        </w:rPr>
        <w:t>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University of Waterloo practices are to turn off functions that collect machine identifiers such as IP addresses. </w:t>
      </w:r>
      <w:r>
        <w:rPr>
          <w:rFonts w:cs="Arial" w:ascii="Arial" w:hAnsi="Arial"/>
        </w:rPr>
        <w:t xml:space="preserve">We do not rely on any third-party services and have opted to develop our own application; thus, we do not collect any machine identifiers. </w:t>
      </w:r>
      <w:r>
        <w:rPr>
          <w:rFonts w:cs="Arial" w:ascii="Arial" w:hAnsi="Arial"/>
        </w:rPr>
        <w:t xml:space="preserve">If you prefer not to submit your survey responses through </w:t>
      </w:r>
      <w:r>
        <w:rPr>
          <w:rFonts w:cs="Arial" w:ascii="Arial" w:hAnsi="Arial"/>
        </w:rPr>
        <w:t>our application</w:t>
      </w:r>
      <w:r>
        <w:rPr>
          <w:rFonts w:cs="Arial" w:ascii="Arial" w:hAnsi="Arial"/>
        </w:rPr>
        <w:t>, please contact one of the researchers so you can participate using e-mail or paper-based questionnaire. The alternate method may decrease anonymity but confidentiality will be maintained.</w:t>
      </w:r>
    </w:p>
    <w:p>
      <w:pPr>
        <w:pStyle w:val="NormalWeb"/>
        <w:rPr/>
      </w:pPr>
      <w:r>
        <w:rPr>
          <w:rFonts w:cs="Arial" w:ascii="Arial" w:hAnsi="Arial"/>
          <w:lang w:val="en-US"/>
        </w:rPr>
        <w:t xml:space="preserve">If you wish to participate, please visit the study website at [insert url]. </w:t>
      </w:r>
    </w:p>
    <w:p>
      <w:pPr>
        <w:pStyle w:val="NormalWeb"/>
        <w:rPr/>
      </w:pPr>
      <w:r>
        <w:rPr>
          <w:rFonts w:cs="Arial" w:ascii="Arial" w:hAnsi="Arial"/>
          <w:lang w:val="en-US"/>
        </w:rPr>
        <w:t xml:space="preserve">The data, with no personal identifiers, collected from this study will be maintained on a password-protected computer database in a restricted access area of the university. As well, the data will be electronically archived after completion of the study and maintained for two years and then erased. </w:t>
      </w:r>
      <w:r>
        <w:rPr>
          <w:rFonts w:cs="Arial" w:ascii="Arial" w:hAnsi="Arial"/>
          <w:lang w:val="en-US"/>
        </w:rPr>
        <w:t>The processed summary of the data, which consist of only handwritten digits, will be released to the research community.</w:t>
      </w:r>
    </w:p>
    <w:p>
      <w:pPr>
        <w:pStyle w:val="Normal"/>
        <w:rPr/>
      </w:pPr>
      <w:r>
        <w:rPr>
          <w:rFonts w:cs="Arial" w:ascii="Arial" w:hAnsi="Arial"/>
          <w:lang w:val="en-GB"/>
        </w:rPr>
        <w:t xml:space="preserve">This study has been reviewed and received ethics clearance through </w:t>
      </w:r>
      <w:r>
        <w:rPr>
          <w:rFonts w:cs="Arial" w:ascii="Arial" w:hAnsi="Arial"/>
        </w:rPr>
        <w:t xml:space="preserve">a University of Waterloo Research Ethics Committee (ORE#XXXXX - insert your ORE file # here). If you have questions for the Committee </w:t>
      </w:r>
      <w:r>
        <w:rPr>
          <w:rFonts w:cs="Arial" w:ascii="Arial" w:hAnsi="Arial"/>
          <w:lang w:val="en-GB"/>
        </w:rPr>
        <w:t xml:space="preserve">contact the Chief Ethics Officer, Office of Research Ethics, at 1-519-888-4567 ext. 36005 or </w:t>
      </w:r>
      <w:hyperlink r:id="rId2">
        <w:r>
          <w:rPr>
            <w:rStyle w:val="InternetLink"/>
            <w:rFonts w:cs="Arial" w:ascii="Arial" w:hAnsi="Arial"/>
            <w:lang w:val="en-GB"/>
          </w:rPr>
          <w:t>ore-ceo@uwaterloo.ca</w:t>
        </w:r>
      </w:hyperlink>
      <w:r>
        <w:rPr>
          <w:rFonts w:cs="Arial" w:ascii="Arial" w:hAnsi="Arial"/>
          <w:lang w:val="en-GB"/>
        </w:rPr>
        <w:t xml:space="preserve">. </w:t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/>
      </w:pPr>
      <w:r>
        <w:rPr>
          <w:rFonts w:cs="Arial" w:ascii="Arial" w:hAnsi="Arial"/>
          <w:lang w:val="en-GB"/>
        </w:rPr>
        <w:t xml:space="preserve">For all other questions </w:t>
      </w:r>
      <w:r>
        <w:rPr>
          <w:rFonts w:cs="Arial" w:ascii="Arial" w:hAnsi="Arial"/>
          <w:lang w:val="en-US"/>
        </w:rPr>
        <w:t>about the study, please contact eithe</w:t>
      </w:r>
      <w:r>
        <w:rPr>
          <w:rFonts w:cs="Arial" w:ascii="Arial" w:hAnsi="Arial"/>
          <w:lang w:val="en-US"/>
        </w:rPr>
        <w:t>r Raphael Tang (r33tang@uwaterloo.ca)</w:t>
      </w:r>
      <w:r>
        <w:rPr>
          <w:rFonts w:cs="Arial" w:ascii="Arial" w:hAnsi="Arial"/>
          <w:lang w:val="en-US"/>
        </w:rPr>
        <w:t xml:space="preserve"> o</w:t>
      </w:r>
      <w:r>
        <w:rPr>
          <w:rFonts w:cs="Arial" w:ascii="Arial" w:hAnsi="Arial"/>
          <w:lang w:val="en-US"/>
        </w:rPr>
        <w:t>r Dr. Jimmy Lin (jimmylin@uwaterloo.ca)</w:t>
      </w:r>
      <w:r>
        <w:rPr>
          <w:rFonts w:cs="Arial" w:ascii="Arial" w:hAnsi="Arial"/>
          <w:lang w:val="en-US"/>
        </w:rPr>
        <w:t>. Further, if you would like to receive a copy of the results of this study, please contact either investigator.</w:t>
      </w:r>
    </w:p>
    <w:p>
      <w:pPr>
        <w:pStyle w:val="NormalWeb"/>
        <w:rPr/>
      </w:pPr>
      <w:r>
        <w:rPr>
          <w:rFonts w:cs="Arial" w:ascii="Arial" w:hAnsi="Arial"/>
          <w:lang w:val="en-US"/>
        </w:rPr>
        <w:t>Thank you for considering participation in this study.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Consent to Participant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With full knowledge of all foregoing, I agree, of my own free will, to participate in this study.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[  ] </w:t>
      </w:r>
      <w:r>
        <w:rPr>
          <w:rFonts w:cs="Arial" w:ascii="Arial" w:hAnsi="Arial"/>
        </w:rPr>
        <w:t>"I agree to participate."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[  ] </w:t>
      </w:r>
      <w:r>
        <w:rPr>
          <w:rFonts w:cs="Arial" w:ascii="Arial" w:hAnsi="Arial"/>
        </w:rPr>
        <w:t>"I do not wish to participate (please close your web browser now)."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re-ceo@uwaterloo.c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484</Words>
  <Characters>2533</Characters>
  <CharactersWithSpaces>3008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2018-01-04T16:29:30Z</dcterms:created>
  <dc:creator/>
  <dc:description/>
  <dc:language>en-CA</dc:language>
  <cp:lastModifiedBy/>
  <dcterms:modified xsi:type="dcterms:W3CDTF">2018-01-04T16:50:56Z</dcterms:modified>
  <cp:revision>1</cp:revision>
  <dc:subject/>
  <dc:title/>
</cp:coreProperties>
</file>