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64E4" w:rsidRDefault="007034CA">
      <w:pPr>
        <w:rPr>
          <w:rtl/>
        </w:rPr>
      </w:pPr>
      <w:r>
        <w:rPr>
          <w:rFonts w:hint="cs"/>
          <w:rtl/>
        </w:rPr>
        <w:t>בס"ד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 w:rsidR="00FC69D5">
        <w:rPr>
          <w:rtl/>
        </w:rPr>
        <w:tab/>
      </w:r>
      <w:r w:rsidR="00FC69D5">
        <w:rPr>
          <w:rtl/>
        </w:rPr>
        <w:tab/>
      </w:r>
      <w:r w:rsidR="00FC69D5">
        <w:rPr>
          <w:rtl/>
        </w:rPr>
        <w:tab/>
      </w:r>
      <w:r w:rsidR="00FC69D5">
        <w:rPr>
          <w:rtl/>
        </w:rPr>
        <w:tab/>
      </w:r>
      <w:r w:rsidR="000D6FB9">
        <w:rPr>
          <w:rFonts w:hint="cs"/>
          <w:rtl/>
        </w:rPr>
        <w:tab/>
      </w:r>
      <w:r w:rsidR="004D2E69">
        <w:rPr>
          <w:rFonts w:hint="cs"/>
          <w:rtl/>
        </w:rPr>
        <w:t>30</w:t>
      </w:r>
      <w:r w:rsidR="000D6FB9">
        <w:rPr>
          <w:rFonts w:hint="cs"/>
          <w:rtl/>
        </w:rPr>
        <w:t>.</w:t>
      </w:r>
      <w:r w:rsidR="004D2E69">
        <w:rPr>
          <w:rFonts w:hint="cs"/>
          <w:rtl/>
        </w:rPr>
        <w:t>05</w:t>
      </w:r>
      <w:r w:rsidR="000D6FB9">
        <w:rPr>
          <w:rFonts w:hint="cs"/>
          <w:rtl/>
        </w:rPr>
        <w:t>.1</w:t>
      </w:r>
      <w:r w:rsidR="004D2E69">
        <w:rPr>
          <w:rFonts w:hint="cs"/>
          <w:rtl/>
        </w:rPr>
        <w:t>8</w:t>
      </w:r>
    </w:p>
    <w:p w:rsidR="007034CA" w:rsidRPr="000D6FB9" w:rsidRDefault="007034CA" w:rsidP="00366D24">
      <w:pPr>
        <w:jc w:val="center"/>
        <w:rPr>
          <w:b/>
          <w:bCs/>
          <w:sz w:val="24"/>
          <w:szCs w:val="24"/>
          <w:rtl/>
        </w:rPr>
      </w:pPr>
      <w:r w:rsidRPr="000D6FB9">
        <w:rPr>
          <w:rFonts w:hint="cs"/>
          <w:b/>
          <w:bCs/>
          <w:sz w:val="24"/>
          <w:szCs w:val="24"/>
          <w:u w:val="single"/>
          <w:rtl/>
        </w:rPr>
        <w:t>הנחיות פרויקט</w:t>
      </w:r>
      <w:r w:rsidR="000D6FB9" w:rsidRPr="000D6FB9">
        <w:rPr>
          <w:rFonts w:hint="cs"/>
          <w:b/>
          <w:bCs/>
          <w:sz w:val="24"/>
          <w:szCs w:val="24"/>
          <w:u w:val="single"/>
          <w:rtl/>
        </w:rPr>
        <w:t xml:space="preserve"> </w:t>
      </w:r>
      <w:r w:rsidRPr="000D6FB9">
        <w:rPr>
          <w:b/>
          <w:bCs/>
          <w:sz w:val="24"/>
          <w:szCs w:val="24"/>
          <w:u w:val="single"/>
          <w:rtl/>
        </w:rPr>
        <w:t>–</w:t>
      </w:r>
      <w:r w:rsidRPr="000D6FB9">
        <w:rPr>
          <w:rFonts w:hint="cs"/>
          <w:b/>
          <w:bCs/>
          <w:sz w:val="24"/>
          <w:szCs w:val="24"/>
          <w:u w:val="single"/>
          <w:rtl/>
        </w:rPr>
        <w:t xml:space="preserve"> הנדסת תוכנה לאינטרנט</w:t>
      </w:r>
      <w:r w:rsidR="000D6FB9" w:rsidRPr="000D6FB9">
        <w:rPr>
          <w:rFonts w:hint="cs"/>
          <w:b/>
          <w:bCs/>
          <w:sz w:val="24"/>
          <w:szCs w:val="24"/>
          <w:u w:val="single"/>
          <w:rtl/>
        </w:rPr>
        <w:t xml:space="preserve"> </w:t>
      </w:r>
      <w:r w:rsidRPr="000D6FB9">
        <w:rPr>
          <w:rFonts w:hint="cs"/>
          <w:b/>
          <w:bCs/>
          <w:sz w:val="24"/>
          <w:szCs w:val="24"/>
          <w:u w:val="single"/>
          <w:rtl/>
        </w:rPr>
        <w:t>תשע"</w:t>
      </w:r>
      <w:r w:rsidR="00BA5926">
        <w:rPr>
          <w:rFonts w:hint="cs"/>
          <w:b/>
          <w:bCs/>
          <w:sz w:val="24"/>
          <w:szCs w:val="24"/>
          <w:u w:val="single"/>
          <w:rtl/>
        </w:rPr>
        <w:t>ח</w:t>
      </w:r>
    </w:p>
    <w:p w:rsidR="007034CA" w:rsidRDefault="007034CA" w:rsidP="007034CA">
      <w:pPr>
        <w:rPr>
          <w:sz w:val="24"/>
          <w:szCs w:val="24"/>
          <w:rtl/>
        </w:rPr>
      </w:pPr>
    </w:p>
    <w:p w:rsidR="00A9732C" w:rsidRDefault="00EF216B" w:rsidP="007034CA">
      <w:pPr>
        <w:rPr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u w:val="single"/>
          <w:rtl/>
        </w:rPr>
        <w:t>כללי</w:t>
      </w:r>
      <w:r w:rsidR="00A9732C" w:rsidRPr="00A9732C">
        <w:rPr>
          <w:rFonts w:hint="cs"/>
          <w:sz w:val="24"/>
          <w:szCs w:val="24"/>
          <w:u w:val="single"/>
          <w:rtl/>
        </w:rPr>
        <w:t>:</w:t>
      </w:r>
    </w:p>
    <w:p w:rsidR="000D6FB9" w:rsidRDefault="009D238D" w:rsidP="00A6315C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במסגרת פרויקט זה נפתח </w:t>
      </w:r>
      <w:r w:rsidR="000D6FB9">
        <w:rPr>
          <w:rFonts w:hint="cs"/>
          <w:sz w:val="24"/>
          <w:szCs w:val="24"/>
          <w:rtl/>
        </w:rPr>
        <w:t>שרות אינטרנט מבוזר</w:t>
      </w:r>
      <w:r w:rsidR="003277BD">
        <w:rPr>
          <w:rFonts w:hint="cs"/>
          <w:sz w:val="24"/>
          <w:szCs w:val="24"/>
          <w:rtl/>
        </w:rPr>
        <w:t xml:space="preserve"> של "חברה"</w:t>
      </w:r>
      <w:r w:rsidR="000D6FB9">
        <w:rPr>
          <w:rFonts w:hint="cs"/>
          <w:sz w:val="24"/>
          <w:szCs w:val="24"/>
          <w:rtl/>
        </w:rPr>
        <w:t xml:space="preserve"> הכולל אתר אינטרנט עם מערכת ניהול משתמשים ו</w:t>
      </w:r>
      <w:r>
        <w:rPr>
          <w:rFonts w:hint="cs"/>
          <w:sz w:val="24"/>
          <w:szCs w:val="24"/>
          <w:rtl/>
        </w:rPr>
        <w:t>מערכת להעברת מסרים ותקשורת בין חברי קבוצות או קהילות.</w:t>
      </w:r>
      <w:r w:rsidR="003277BD">
        <w:rPr>
          <w:rFonts w:hint="cs"/>
          <w:sz w:val="24"/>
          <w:szCs w:val="24"/>
          <w:rtl/>
        </w:rPr>
        <w:t xml:space="preserve"> על כל זוג לבחור לעצמו נושא מועדף ומבנה מדויק של האתר.</w:t>
      </w:r>
    </w:p>
    <w:p w:rsidR="008D5723" w:rsidRDefault="008D5723" w:rsidP="00A6315C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נושא- אתר לקהילת </w:t>
      </w:r>
      <w:r>
        <w:rPr>
          <w:sz w:val="24"/>
          <w:szCs w:val="24"/>
        </w:rPr>
        <w:t>she codes;</w:t>
      </w:r>
      <w:r>
        <w:rPr>
          <w:rFonts w:hint="cs"/>
          <w:sz w:val="24"/>
          <w:szCs w:val="24"/>
          <w:rtl/>
        </w:rPr>
        <w:t xml:space="preserve">. המשתמשות יהיו משתתפות בסניפים, צוותי הסניפים, ומנהלות האתר. מבנה האתר יהיה: </w:t>
      </w:r>
    </w:p>
    <w:p w:rsidR="008D5723" w:rsidRDefault="008D5723" w:rsidP="00A6315C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תפריט עליון: בחירת שפה לאתר, שאלות ותשובות, רישום לאתר</w:t>
      </w:r>
    </w:p>
    <w:p w:rsidR="008D5723" w:rsidRDefault="008D5723" w:rsidP="00A6315C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לאחר התחברות תיווסף אפשרות גישה לכרטיסיה- קבוצות סניפיות, משתתפות מחוברות</w:t>
      </w:r>
    </w:p>
    <w:p w:rsidR="008D5723" w:rsidRDefault="008D5723" w:rsidP="00A6315C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תפריט תחתון: צור קשר, מי אנחנו, שותפים לדרך</w:t>
      </w:r>
      <w:bookmarkStart w:id="0" w:name="_GoBack"/>
      <w:bookmarkEnd w:id="0"/>
    </w:p>
    <w:p w:rsidR="008D5723" w:rsidRDefault="008D5723" w:rsidP="00A6315C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מערכת העברת ההודעות תאפשר- פנייה לכל חברות הסניף. פנייה למשתתפת או חברת צוות באופן אישי.  פנייה רק לחברות שמחוברות למערכת. ניתן יהיה להגיב ב</w:t>
      </w:r>
      <w:r>
        <w:rPr>
          <w:sz w:val="24"/>
          <w:szCs w:val="24"/>
        </w:rPr>
        <w:t>like</w:t>
      </w:r>
      <w:r>
        <w:rPr>
          <w:rFonts w:hint="cs"/>
          <w:sz w:val="24"/>
          <w:szCs w:val="24"/>
          <w:rtl/>
        </w:rPr>
        <w:t xml:space="preserve"> או </w:t>
      </w:r>
      <w:r>
        <w:rPr>
          <w:sz w:val="24"/>
          <w:szCs w:val="24"/>
        </w:rPr>
        <w:t>unlike</w:t>
      </w:r>
      <w:r>
        <w:rPr>
          <w:rFonts w:hint="cs"/>
          <w:sz w:val="24"/>
          <w:szCs w:val="24"/>
          <w:rtl/>
        </w:rPr>
        <w:t>.</w:t>
      </w:r>
    </w:p>
    <w:p w:rsidR="000D6FB9" w:rsidRPr="00AF531B" w:rsidRDefault="003277BD" w:rsidP="00A6315C">
      <w:pPr>
        <w:rPr>
          <w:b/>
          <w:bCs/>
          <w:sz w:val="24"/>
          <w:szCs w:val="24"/>
          <w:u w:val="single"/>
          <w:rtl/>
        </w:rPr>
      </w:pPr>
      <w:r w:rsidRPr="00AF531B">
        <w:rPr>
          <w:rFonts w:hint="cs"/>
          <w:b/>
          <w:bCs/>
          <w:sz w:val="24"/>
          <w:szCs w:val="24"/>
          <w:u w:val="single"/>
          <w:rtl/>
        </w:rPr>
        <w:t xml:space="preserve">צד שרת של </w:t>
      </w:r>
      <w:r w:rsidR="000D6FB9" w:rsidRPr="00AF531B">
        <w:rPr>
          <w:rFonts w:hint="cs"/>
          <w:b/>
          <w:bCs/>
          <w:sz w:val="24"/>
          <w:szCs w:val="24"/>
          <w:u w:val="single"/>
          <w:rtl/>
        </w:rPr>
        <w:t xml:space="preserve">הפרויקט יתבצע </w:t>
      </w:r>
      <w:r w:rsidRPr="00AF531B">
        <w:rPr>
          <w:rFonts w:hint="cs"/>
          <w:b/>
          <w:bCs/>
          <w:sz w:val="24"/>
          <w:szCs w:val="24"/>
          <w:u w:val="single"/>
          <w:rtl/>
        </w:rPr>
        <w:t xml:space="preserve">אך ורק </w:t>
      </w:r>
      <w:r w:rsidR="000D6FB9" w:rsidRPr="00AF531B">
        <w:rPr>
          <w:rFonts w:hint="cs"/>
          <w:b/>
          <w:bCs/>
          <w:sz w:val="24"/>
          <w:szCs w:val="24"/>
          <w:u w:val="single"/>
          <w:rtl/>
        </w:rPr>
        <w:t xml:space="preserve">בסביבת </w:t>
      </w:r>
      <w:proofErr w:type="spellStart"/>
      <w:r w:rsidR="000D6FB9" w:rsidRPr="00AF531B">
        <w:rPr>
          <w:b/>
          <w:bCs/>
          <w:sz w:val="24"/>
          <w:szCs w:val="24"/>
          <w:u w:val="single"/>
        </w:rPr>
        <w:t>nodejs</w:t>
      </w:r>
      <w:proofErr w:type="spellEnd"/>
      <w:r w:rsidR="000D6FB9" w:rsidRPr="00AF531B">
        <w:rPr>
          <w:rFonts w:hint="cs"/>
          <w:b/>
          <w:bCs/>
          <w:sz w:val="24"/>
          <w:szCs w:val="24"/>
          <w:u w:val="single"/>
          <w:rtl/>
        </w:rPr>
        <w:t xml:space="preserve"> ו-</w:t>
      </w:r>
      <w:proofErr w:type="spellStart"/>
      <w:r w:rsidR="000D6FB9" w:rsidRPr="00AF531B">
        <w:rPr>
          <w:b/>
          <w:bCs/>
          <w:sz w:val="24"/>
          <w:szCs w:val="24"/>
          <w:u w:val="single"/>
        </w:rPr>
        <w:t>expressjs</w:t>
      </w:r>
      <w:proofErr w:type="spellEnd"/>
      <w:r w:rsidRPr="00AF531B">
        <w:rPr>
          <w:rFonts w:hint="cs"/>
          <w:b/>
          <w:bCs/>
          <w:sz w:val="24"/>
          <w:szCs w:val="24"/>
          <w:u w:val="single"/>
          <w:rtl/>
        </w:rPr>
        <w:t xml:space="preserve"> ב-</w:t>
      </w:r>
      <w:r w:rsidRPr="00AF531B">
        <w:rPr>
          <w:b/>
          <w:bCs/>
          <w:sz w:val="24"/>
          <w:szCs w:val="24"/>
          <w:u w:val="single"/>
        </w:rPr>
        <w:t>JavaScript</w:t>
      </w:r>
      <w:r w:rsidR="000D6FB9" w:rsidRPr="00AF531B">
        <w:rPr>
          <w:rFonts w:hint="cs"/>
          <w:b/>
          <w:bCs/>
          <w:sz w:val="24"/>
          <w:szCs w:val="24"/>
          <w:u w:val="single"/>
          <w:rtl/>
        </w:rPr>
        <w:t>:</w:t>
      </w:r>
    </w:p>
    <w:p w:rsidR="000D6FB9" w:rsidRPr="0007001C" w:rsidRDefault="000D6FB9" w:rsidP="0007001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7001C">
        <w:rPr>
          <w:rFonts w:hint="cs"/>
          <w:sz w:val="24"/>
          <w:szCs w:val="24"/>
          <w:rtl/>
        </w:rPr>
        <w:t xml:space="preserve">המערכת </w:t>
      </w:r>
      <w:r w:rsidR="0007001C" w:rsidRPr="0007001C">
        <w:rPr>
          <w:rFonts w:hint="cs"/>
          <w:sz w:val="24"/>
          <w:szCs w:val="24"/>
          <w:rtl/>
        </w:rPr>
        <w:t>תכלול</w:t>
      </w:r>
      <w:r w:rsidRPr="0007001C">
        <w:rPr>
          <w:rFonts w:hint="cs"/>
          <w:sz w:val="24"/>
          <w:szCs w:val="24"/>
          <w:rtl/>
        </w:rPr>
        <w:t xml:space="preserve"> שרת אינטרנט</w:t>
      </w:r>
      <w:r w:rsidR="0007001C">
        <w:rPr>
          <w:rFonts w:hint="cs"/>
          <w:sz w:val="24"/>
          <w:szCs w:val="24"/>
          <w:rtl/>
        </w:rPr>
        <w:t xml:space="preserve"> כדלקמן</w:t>
      </w:r>
    </w:p>
    <w:p w:rsidR="000D6FB9" w:rsidRDefault="000D6FB9" w:rsidP="000D6FB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D6FB9">
        <w:rPr>
          <w:rFonts w:hint="cs"/>
          <w:sz w:val="24"/>
          <w:szCs w:val="24"/>
          <w:rtl/>
        </w:rPr>
        <w:t xml:space="preserve">אימות המשתמש חייב להתבצע רק בצד שרת, בעזרת </w:t>
      </w:r>
      <w:r w:rsidRPr="000D6FB9">
        <w:rPr>
          <w:sz w:val="24"/>
          <w:szCs w:val="24"/>
        </w:rPr>
        <w:t>middleware</w:t>
      </w:r>
      <w:r w:rsidRPr="000D6FB9">
        <w:rPr>
          <w:rFonts w:hint="cs"/>
          <w:sz w:val="24"/>
          <w:szCs w:val="24"/>
          <w:rtl/>
        </w:rPr>
        <w:t xml:space="preserve"> (למשל </w:t>
      </w:r>
      <w:r w:rsidRPr="000D6FB9">
        <w:rPr>
          <w:sz w:val="24"/>
          <w:szCs w:val="24"/>
        </w:rPr>
        <w:t>passport</w:t>
      </w:r>
      <w:r w:rsidRPr="000D6FB9">
        <w:rPr>
          <w:rFonts w:hint="cs"/>
          <w:sz w:val="24"/>
          <w:szCs w:val="24"/>
          <w:rtl/>
        </w:rPr>
        <w:t>), אסור להעביר את הסיסמה על ק</w:t>
      </w:r>
      <w:r>
        <w:rPr>
          <w:rFonts w:hint="cs"/>
          <w:sz w:val="24"/>
          <w:szCs w:val="24"/>
          <w:rtl/>
        </w:rPr>
        <w:t>ו</w:t>
      </w:r>
      <w:r w:rsidRPr="000D6FB9">
        <w:rPr>
          <w:rFonts w:hint="cs"/>
          <w:sz w:val="24"/>
          <w:szCs w:val="24"/>
          <w:rtl/>
        </w:rPr>
        <w:t xml:space="preserve">וי תקשורת (חוץ מרישום </w:t>
      </w:r>
      <w:r w:rsidRPr="000D6FB9">
        <w:rPr>
          <w:sz w:val="24"/>
          <w:szCs w:val="24"/>
          <w:rtl/>
        </w:rPr>
        <w:t>–</w:t>
      </w:r>
      <w:r w:rsidRPr="000D6FB9">
        <w:rPr>
          <w:rFonts w:hint="cs"/>
          <w:sz w:val="24"/>
          <w:szCs w:val="24"/>
          <w:rtl/>
        </w:rPr>
        <w:t xml:space="preserve"> וגם אז בצורה מוצפנת)</w:t>
      </w:r>
      <w:r w:rsidR="004D2E69">
        <w:rPr>
          <w:rFonts w:hint="cs"/>
          <w:sz w:val="24"/>
          <w:szCs w:val="24"/>
          <w:rtl/>
        </w:rPr>
        <w:t>. כל הדרישות לפחות כמו בתרגיל 6.</w:t>
      </w:r>
    </w:p>
    <w:p w:rsidR="000D6FB9" w:rsidRDefault="000D6FB9" w:rsidP="000D6FB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המערכת תנהל משתמשים ותפקידם ( אדמ</w:t>
      </w:r>
      <w:r w:rsidR="003277BD">
        <w:rPr>
          <w:rFonts w:hint="cs"/>
          <w:sz w:val="24"/>
          <w:szCs w:val="24"/>
          <w:rtl/>
        </w:rPr>
        <w:t>ין, אחראי קבוצה, משתמש רשום וכו' וכדומה)</w:t>
      </w:r>
    </w:p>
    <w:p w:rsidR="00AF42B6" w:rsidRPr="00AF42B6" w:rsidRDefault="00AF42B6" w:rsidP="00AF42B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על אדם הרוצה להקים קבוצה או להצטרף לקבוצה קיימת או לבצע כל פעילות אישית באתר יש להירשם באמצעות </w:t>
      </w:r>
      <w:r w:rsidR="004D2E69">
        <w:rPr>
          <w:rFonts w:hint="cs"/>
          <w:sz w:val="24"/>
          <w:szCs w:val="24"/>
          <w:rtl/>
        </w:rPr>
        <w:t>תופס</w:t>
      </w:r>
      <w:r>
        <w:rPr>
          <w:rFonts w:hint="cs"/>
          <w:sz w:val="24"/>
          <w:szCs w:val="24"/>
          <w:rtl/>
        </w:rPr>
        <w:t xml:space="preserve"> מתאים ולקבל אישור מאדמיניסטרטור במערכת, או מנהל הקבוצה. הרישום כולל פרטים אישיים, פרטי קשר ותמונה</w:t>
      </w:r>
    </w:p>
    <w:p w:rsidR="000D6FB9" w:rsidRDefault="000D6FB9" w:rsidP="000D6FB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מצב כניסה ונתוני גלישה אחרים הרלוונטים לגלישה אחת תנוהל ע"י </w:t>
      </w:r>
      <w:r>
        <w:rPr>
          <w:sz w:val="24"/>
          <w:szCs w:val="24"/>
        </w:rPr>
        <w:t>session</w:t>
      </w:r>
      <w:r>
        <w:rPr>
          <w:rFonts w:hint="cs"/>
          <w:sz w:val="24"/>
          <w:szCs w:val="24"/>
          <w:rtl/>
        </w:rPr>
        <w:t xml:space="preserve"> שפוקע תוך זמן סביר (למשל 15 דקות)</w:t>
      </w:r>
    </w:p>
    <w:p w:rsidR="000D6FB9" w:rsidRDefault="000D6FB9" w:rsidP="000D6FB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מבנה הפרויקט</w:t>
      </w:r>
      <w:r w:rsidR="003277BD">
        <w:rPr>
          <w:rFonts w:hint="cs"/>
          <w:sz w:val="24"/>
          <w:szCs w:val="24"/>
          <w:rtl/>
        </w:rPr>
        <w:t xml:space="preserve"> צד שרת</w:t>
      </w:r>
      <w:r>
        <w:rPr>
          <w:rFonts w:hint="cs"/>
          <w:sz w:val="24"/>
          <w:szCs w:val="24"/>
          <w:rtl/>
        </w:rPr>
        <w:t xml:space="preserve"> יהיה תואם לארכיטקטורה </w:t>
      </w:r>
      <w:r>
        <w:rPr>
          <w:rFonts w:hint="cs"/>
          <w:sz w:val="24"/>
          <w:szCs w:val="24"/>
        </w:rPr>
        <w:t>MVC</w:t>
      </w:r>
      <w:r w:rsidR="0007001C">
        <w:rPr>
          <w:sz w:val="24"/>
          <w:szCs w:val="24"/>
        </w:rPr>
        <w:t>\MVVM\MVW</w:t>
      </w:r>
      <w:r w:rsidR="003277BD">
        <w:rPr>
          <w:rFonts w:hint="cs"/>
          <w:sz w:val="24"/>
          <w:szCs w:val="24"/>
          <w:rtl/>
        </w:rPr>
        <w:t xml:space="preserve"> וכהנה גם המודולים</w:t>
      </w:r>
    </w:p>
    <w:p w:rsidR="000D6FB9" w:rsidRDefault="003277BD" w:rsidP="000D6FB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השירות לא ישלח לכיוון הלקוח שום נתון ושום אלמנט אתר שלא תואם את הרשאות ואת הסמכויות של המשתמש הגולש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ההחלטה תתקבל בעזרת </w:t>
      </w:r>
      <w:r w:rsidR="004D2E69">
        <w:rPr>
          <w:rFonts w:hint="cs"/>
          <w:sz w:val="24"/>
          <w:szCs w:val="24"/>
          <w:rtl/>
        </w:rPr>
        <w:t xml:space="preserve">בקרה של השרת על בקשות </w:t>
      </w:r>
      <w:r w:rsidR="004D2E69">
        <w:rPr>
          <w:rFonts w:hint="cs"/>
          <w:sz w:val="24"/>
          <w:szCs w:val="24"/>
        </w:rPr>
        <w:t>AJAX</w:t>
      </w:r>
      <w:r w:rsidR="004D2E69">
        <w:rPr>
          <w:rFonts w:hint="cs"/>
          <w:sz w:val="24"/>
          <w:szCs w:val="24"/>
          <w:rtl/>
        </w:rPr>
        <w:t xml:space="preserve"> ובקשות אנגולר, כמו כן ע"י טעינה עצלה של אנגולר, כמו כן </w:t>
      </w:r>
      <w:r w:rsidR="004D2E69">
        <w:rPr>
          <w:sz w:val="24"/>
          <w:szCs w:val="24"/>
        </w:rPr>
        <w:t>Guard</w:t>
      </w:r>
      <w:r w:rsidR="004D2E69">
        <w:rPr>
          <w:rFonts w:hint="cs"/>
          <w:sz w:val="24"/>
          <w:szCs w:val="24"/>
          <w:rtl/>
        </w:rPr>
        <w:t>-ים</w:t>
      </w:r>
      <w:r w:rsidR="004D2E69">
        <w:rPr>
          <w:rFonts w:hint="cs"/>
          <w:sz w:val="24"/>
          <w:szCs w:val="24"/>
          <w:rtl/>
          <w:lang w:val="ru-RU"/>
        </w:rPr>
        <w:t xml:space="preserve"> של אנגולר</w:t>
      </w:r>
    </w:p>
    <w:p w:rsidR="003277BD" w:rsidRDefault="003277BD" w:rsidP="000D6FB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האתר יכלול כותרת, מערכת בחירה וחלק תחתון כמקובל באתרים המודרניים, כמו כן את המידע הכללי על, ניהול משתמשים, שירות הודעות, כמו כן חנות או כל פונקציונליות אחרת שבחרתם עבור האתר</w:t>
      </w:r>
    </w:p>
    <w:p w:rsidR="003277BD" w:rsidRDefault="003277BD" w:rsidP="000D6FB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השירות יתמוך בהספקת מידע וחלקי האתר ללקוח על בסיס סגנון ארכיטקטוני </w:t>
      </w:r>
      <w:r>
        <w:rPr>
          <w:rFonts w:hint="cs"/>
          <w:sz w:val="24"/>
          <w:szCs w:val="24"/>
        </w:rPr>
        <w:t>REST</w:t>
      </w:r>
    </w:p>
    <w:p w:rsidR="00AF531B" w:rsidRDefault="00AF531B" w:rsidP="000D6FB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השרת יבדוק את כל הנתונים המתקבלים מהלקוח ולעולם לא יסמוך על בדיקה בקוד צד לקוח</w:t>
      </w:r>
    </w:p>
    <w:p w:rsidR="00AF42B6" w:rsidRDefault="00AF42B6" w:rsidP="000D6FB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המערכת תנהל את הקבוצות עבור מערכת המסרים ופונקציות נוספות באתר</w:t>
      </w:r>
    </w:p>
    <w:p w:rsidR="00AF531B" w:rsidRDefault="00AF531B" w:rsidP="000D6FB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לאחר רישום משתמש ניתן לבקש להצטרף לכל קבוצה, ובמידה ויוצר הקבוצה מאשר, המשתמש מצורף, כמו כן ניתן לפתוח קבוצה חדשה ולאשר למבקשים להצטרף</w:t>
      </w:r>
    </w:p>
    <w:p w:rsidR="00AF42B6" w:rsidRDefault="00AF42B6" w:rsidP="000D6FB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מערכת העברת המסרים תיענה על הדרישות הבאות:</w:t>
      </w:r>
    </w:p>
    <w:p w:rsidR="00AF42B6" w:rsidRPr="00045D66" w:rsidRDefault="00AF42B6" w:rsidP="00AF42B6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045D66">
        <w:rPr>
          <w:rFonts w:hint="cs"/>
          <w:sz w:val="24"/>
          <w:szCs w:val="24"/>
          <w:rtl/>
        </w:rPr>
        <w:t xml:space="preserve">ספרית </w:t>
      </w:r>
      <w:r w:rsidRPr="00045D66">
        <w:rPr>
          <w:sz w:val="24"/>
          <w:szCs w:val="24"/>
        </w:rPr>
        <w:t>socket.io</w:t>
      </w:r>
      <w:r w:rsidRPr="00045D66">
        <w:rPr>
          <w:rFonts w:hint="cs"/>
          <w:sz w:val="24"/>
          <w:szCs w:val="24"/>
          <w:rtl/>
        </w:rPr>
        <w:t xml:space="preserve"> תשמש את המערכת בצד שרת וצד לקוח</w:t>
      </w:r>
      <w:r w:rsidR="00045D66" w:rsidRPr="00045D66">
        <w:rPr>
          <w:rFonts w:hint="cs"/>
          <w:sz w:val="24"/>
          <w:szCs w:val="24"/>
          <w:rtl/>
        </w:rPr>
        <w:t xml:space="preserve"> </w:t>
      </w:r>
      <w:r w:rsidRPr="00045D66">
        <w:rPr>
          <w:rFonts w:hint="cs"/>
          <w:sz w:val="24"/>
          <w:szCs w:val="24"/>
          <w:rtl/>
        </w:rPr>
        <w:t>ואת ההודעות</w:t>
      </w:r>
    </w:p>
    <w:p w:rsidR="00AF42B6" w:rsidRDefault="00AF42B6" w:rsidP="00AF42B6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AF42B6">
        <w:rPr>
          <w:rFonts w:hint="cs"/>
          <w:sz w:val="24"/>
          <w:szCs w:val="24"/>
          <w:rtl/>
        </w:rPr>
        <w:t>המערכת תאפשר לשלוח הודעות</w:t>
      </w:r>
      <w:r w:rsidR="00AF531B">
        <w:rPr>
          <w:rFonts w:hint="cs"/>
          <w:sz w:val="24"/>
          <w:szCs w:val="24"/>
          <w:rtl/>
        </w:rPr>
        <w:t xml:space="preserve"> (</w:t>
      </w:r>
      <w:r w:rsidR="00AF531B">
        <w:rPr>
          <w:sz w:val="24"/>
          <w:szCs w:val="24"/>
        </w:rPr>
        <w:t>post</w:t>
      </w:r>
      <w:r w:rsidR="00AF531B">
        <w:rPr>
          <w:rFonts w:hint="cs"/>
          <w:sz w:val="24"/>
          <w:szCs w:val="24"/>
          <w:rtl/>
        </w:rPr>
        <w:t>)</w:t>
      </w:r>
      <w:r w:rsidRPr="00AF42B6">
        <w:rPr>
          <w:rFonts w:hint="cs"/>
          <w:sz w:val="24"/>
          <w:szCs w:val="24"/>
          <w:rtl/>
        </w:rPr>
        <w:t xml:space="preserve"> הכוללות טקסט, תמונה ו</w:t>
      </w:r>
      <w:r w:rsidR="00AF531B">
        <w:rPr>
          <w:rFonts w:hint="cs"/>
          <w:sz w:val="24"/>
          <w:szCs w:val="24"/>
          <w:rtl/>
        </w:rPr>
        <w:t xml:space="preserve">-\או </w:t>
      </w:r>
      <w:r w:rsidRPr="00AF42B6">
        <w:rPr>
          <w:rFonts w:hint="cs"/>
          <w:sz w:val="24"/>
          <w:szCs w:val="24"/>
          <w:rtl/>
        </w:rPr>
        <w:t>לינק</w:t>
      </w:r>
      <w:r>
        <w:rPr>
          <w:rFonts w:hint="cs"/>
          <w:sz w:val="24"/>
          <w:szCs w:val="24"/>
          <w:rtl/>
        </w:rPr>
        <w:t xml:space="preserve"> (קישור)</w:t>
      </w:r>
      <w:r w:rsidRPr="00AF42B6">
        <w:rPr>
          <w:rFonts w:hint="cs"/>
          <w:sz w:val="24"/>
          <w:szCs w:val="24"/>
          <w:rtl/>
        </w:rPr>
        <w:t>, בציון האם ההודעה</w:t>
      </w:r>
      <w:r w:rsidR="00AF531B">
        <w:rPr>
          <w:rFonts w:hint="cs"/>
          <w:sz w:val="24"/>
          <w:szCs w:val="24"/>
          <w:rtl/>
        </w:rPr>
        <w:t xml:space="preserve"> </w:t>
      </w:r>
      <w:r w:rsidRPr="00AF42B6">
        <w:rPr>
          <w:rFonts w:hint="cs"/>
          <w:sz w:val="24"/>
          <w:szCs w:val="24"/>
          <w:rtl/>
        </w:rPr>
        <w:t xml:space="preserve">תגיע רק למחוברים כרגע או </w:t>
      </w:r>
      <w:r>
        <w:rPr>
          <w:rFonts w:hint="cs"/>
          <w:sz w:val="24"/>
          <w:szCs w:val="24"/>
          <w:rtl/>
        </w:rPr>
        <w:t xml:space="preserve">לכל חברי הקבוצה לכשיתחברו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לכלל המשתמשים, לקבוצה מסוימת או למשתמש מסוים באופן פרטי</w:t>
      </w:r>
    </w:p>
    <w:p w:rsidR="00AF531B" w:rsidRPr="00AF42B6" w:rsidRDefault="00AF531B" w:rsidP="00AF42B6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כתגובה לפוסט יכול כל חבר קבוצה לבצע </w:t>
      </w:r>
      <w:r>
        <w:rPr>
          <w:sz w:val="24"/>
          <w:szCs w:val="24"/>
        </w:rPr>
        <w:t>Like</w:t>
      </w:r>
      <w:r>
        <w:rPr>
          <w:rFonts w:hint="cs"/>
          <w:sz w:val="24"/>
          <w:szCs w:val="24"/>
          <w:rtl/>
        </w:rPr>
        <w:t xml:space="preserve"> או </w:t>
      </w:r>
      <w:r>
        <w:rPr>
          <w:sz w:val="24"/>
          <w:szCs w:val="24"/>
        </w:rPr>
        <w:t>Unlike</w:t>
      </w:r>
      <w:r>
        <w:rPr>
          <w:rFonts w:hint="cs"/>
          <w:sz w:val="24"/>
          <w:szCs w:val="24"/>
          <w:rtl/>
        </w:rPr>
        <w:t xml:space="preserve"> לפוסט זה. לכל </w:t>
      </w:r>
      <w:r>
        <w:rPr>
          <w:sz w:val="24"/>
          <w:szCs w:val="24"/>
        </w:rPr>
        <w:t>Post</w:t>
      </w:r>
      <w:r>
        <w:rPr>
          <w:rFonts w:hint="cs"/>
          <w:sz w:val="24"/>
          <w:szCs w:val="24"/>
          <w:rtl/>
        </w:rPr>
        <w:t xml:space="preserve"> נשמר תאריך, שעת השליחה, מספר ההמלצות החיוביות והשליליות, לרבות זיהוי משתמש שממנו הגיע</w:t>
      </w:r>
    </w:p>
    <w:p w:rsidR="00AF42B6" w:rsidRPr="00EE0142" w:rsidRDefault="00AF42B6" w:rsidP="00AF42B6">
      <w:pPr>
        <w:pStyle w:val="ListParagraph"/>
        <w:numPr>
          <w:ilvl w:val="1"/>
          <w:numId w:val="4"/>
        </w:numPr>
        <w:rPr>
          <w:sz w:val="24"/>
          <w:szCs w:val="24"/>
          <w:u w:val="single"/>
        </w:rPr>
      </w:pPr>
      <w:r>
        <w:rPr>
          <w:rFonts w:hint="cs"/>
          <w:sz w:val="24"/>
          <w:szCs w:val="24"/>
          <w:rtl/>
        </w:rPr>
        <w:t>המערכת תאפשר לחוות דעה לגבי כל הודעה ( בעד או נגד ) כללית או קבוצתית ותסכום את סוגי חוות הדעת</w:t>
      </w:r>
    </w:p>
    <w:p w:rsidR="00AF42B6" w:rsidRDefault="00AF42B6" w:rsidP="00AF42B6">
      <w:pPr>
        <w:pStyle w:val="ListParagraph"/>
        <w:numPr>
          <w:ilvl w:val="1"/>
          <w:numId w:val="4"/>
        </w:numPr>
        <w:rPr>
          <w:sz w:val="24"/>
          <w:szCs w:val="24"/>
          <w:u w:val="single"/>
        </w:rPr>
      </w:pPr>
      <w:r>
        <w:rPr>
          <w:rFonts w:hint="cs"/>
          <w:sz w:val="24"/>
          <w:szCs w:val="24"/>
          <w:rtl/>
        </w:rPr>
        <w:lastRenderedPageBreak/>
        <w:t>המערכת תאפשר חיפוש והצגה, במסגרת נתוני משתמש, של כל ההודעות שהוא שלח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בתחום תאריכים מסוים ( ניתן לסנן לפי מילות מפתח שהופיעו בהודעה )</w:t>
      </w:r>
    </w:p>
    <w:p w:rsidR="00AF42B6" w:rsidRPr="00AF42B6" w:rsidRDefault="00AF42B6" w:rsidP="00AF42B6">
      <w:pPr>
        <w:pStyle w:val="ListParagraph"/>
        <w:numPr>
          <w:ilvl w:val="1"/>
          <w:numId w:val="4"/>
        </w:numPr>
        <w:rPr>
          <w:sz w:val="24"/>
          <w:szCs w:val="24"/>
          <w:u w:val="single"/>
        </w:rPr>
      </w:pPr>
      <w:r>
        <w:rPr>
          <w:rFonts w:hint="cs"/>
          <w:sz w:val="24"/>
          <w:szCs w:val="24"/>
          <w:rtl/>
        </w:rPr>
        <w:t>המערכת תאפשר הצגת סה"כ מספר התגובות החיוביות והשליליות שקיבל משתמש על כל הודעותיו</w:t>
      </w:r>
    </w:p>
    <w:p w:rsidR="00AF42B6" w:rsidRDefault="00AF42B6" w:rsidP="00AF42B6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49477A">
        <w:rPr>
          <w:rFonts w:hint="cs"/>
          <w:sz w:val="24"/>
          <w:szCs w:val="24"/>
          <w:rtl/>
        </w:rPr>
        <w:t>המערכת תאפשר, לגבי כל קבוצה, לראות את 20 ההודעות האחרונות כברירת מחדל (כל הודעה כולל</w:t>
      </w:r>
      <w:r>
        <w:rPr>
          <w:rFonts w:hint="cs"/>
          <w:sz w:val="24"/>
          <w:szCs w:val="24"/>
          <w:rtl/>
        </w:rPr>
        <w:t xml:space="preserve"> </w:t>
      </w:r>
      <w:r w:rsidRPr="0049477A">
        <w:rPr>
          <w:rFonts w:hint="cs"/>
          <w:sz w:val="24"/>
          <w:szCs w:val="24"/>
          <w:rtl/>
        </w:rPr>
        <w:t>את מספר התגובות החיוביות (מספר הלייקים), השליליות (</w:t>
      </w:r>
      <w:r w:rsidRPr="0049477A">
        <w:rPr>
          <w:sz w:val="24"/>
          <w:szCs w:val="24"/>
        </w:rPr>
        <w:t>unlike</w:t>
      </w:r>
      <w:r w:rsidRPr="0049477A">
        <w:rPr>
          <w:rFonts w:hint="cs"/>
          <w:sz w:val="24"/>
          <w:szCs w:val="24"/>
          <w:rtl/>
        </w:rPr>
        <w:t>), וכן אפשרות לבצע פעולות אלה במידה ולא נעשתה כזו עבור הודעה זו מאותו</w:t>
      </w:r>
      <w:r>
        <w:rPr>
          <w:rFonts w:hint="cs"/>
          <w:sz w:val="24"/>
          <w:szCs w:val="24"/>
          <w:rtl/>
        </w:rPr>
        <w:t xml:space="preserve"> משתמש</w:t>
      </w:r>
    </w:p>
    <w:p w:rsidR="00AF42B6" w:rsidRPr="00AF42B6" w:rsidRDefault="00AF42B6" w:rsidP="00AF42B6">
      <w:pPr>
        <w:pStyle w:val="ListParagraph"/>
        <w:numPr>
          <w:ilvl w:val="1"/>
          <w:numId w:val="4"/>
        </w:numPr>
        <w:rPr>
          <w:sz w:val="24"/>
          <w:szCs w:val="24"/>
          <w:rtl/>
        </w:rPr>
      </w:pPr>
      <w:r w:rsidRPr="0049477A">
        <w:rPr>
          <w:rFonts w:hint="cs"/>
          <w:sz w:val="24"/>
          <w:szCs w:val="24"/>
          <w:rtl/>
        </w:rPr>
        <w:t>באמצעות מנגנון חיפוש ניתן לסנן את כל ההודעות בהן מ</w:t>
      </w:r>
      <w:r>
        <w:rPr>
          <w:rFonts w:hint="cs"/>
          <w:sz w:val="24"/>
          <w:szCs w:val="24"/>
          <w:rtl/>
        </w:rPr>
        <w:t>ופיעה מילה מסוימת ולדפדף ביניהם</w:t>
      </w:r>
    </w:p>
    <w:p w:rsidR="000D6FB9" w:rsidRPr="00AF531B" w:rsidRDefault="003277BD" w:rsidP="00A6315C">
      <w:pPr>
        <w:rPr>
          <w:b/>
          <w:bCs/>
          <w:sz w:val="24"/>
          <w:szCs w:val="24"/>
          <w:u w:val="single"/>
          <w:rtl/>
        </w:rPr>
      </w:pPr>
      <w:r w:rsidRPr="00AF531B">
        <w:rPr>
          <w:rFonts w:hint="cs"/>
          <w:b/>
          <w:bCs/>
          <w:sz w:val="24"/>
          <w:szCs w:val="24"/>
          <w:u w:val="single"/>
          <w:rtl/>
        </w:rPr>
        <w:t>צד לקוח של הפרויקט יפותח כדלקמן:</w:t>
      </w:r>
    </w:p>
    <w:p w:rsidR="003277BD" w:rsidRDefault="003277BD" w:rsidP="003277B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html5</w:t>
      </w:r>
      <w:r>
        <w:rPr>
          <w:rFonts w:hint="cs"/>
          <w:sz w:val="24"/>
          <w:szCs w:val="24"/>
          <w:rtl/>
        </w:rPr>
        <w:t xml:space="preserve">, </w:t>
      </w:r>
      <w:r>
        <w:rPr>
          <w:sz w:val="24"/>
          <w:szCs w:val="24"/>
        </w:rPr>
        <w:t>css3</w:t>
      </w:r>
      <w:r>
        <w:rPr>
          <w:rFonts w:hint="cs"/>
          <w:sz w:val="24"/>
          <w:szCs w:val="24"/>
          <w:rtl/>
        </w:rPr>
        <w:t xml:space="preserve"> תוך שימוש בספריות </w:t>
      </w:r>
      <w:proofErr w:type="spellStart"/>
      <w:r>
        <w:rPr>
          <w:sz w:val="24"/>
          <w:szCs w:val="24"/>
        </w:rPr>
        <w:t>BootStrap</w:t>
      </w:r>
      <w:proofErr w:type="spellEnd"/>
      <w:r>
        <w:rPr>
          <w:rFonts w:hint="cs"/>
          <w:sz w:val="24"/>
          <w:szCs w:val="24"/>
          <w:rtl/>
        </w:rPr>
        <w:t xml:space="preserve"> ו-</w:t>
      </w:r>
      <w:proofErr w:type="spellStart"/>
      <w:proofErr w:type="gramStart"/>
      <w:r>
        <w:rPr>
          <w:rFonts w:hint="cs"/>
          <w:sz w:val="24"/>
          <w:szCs w:val="24"/>
        </w:rPr>
        <w:t>JQ</w:t>
      </w:r>
      <w:r>
        <w:rPr>
          <w:sz w:val="24"/>
          <w:szCs w:val="24"/>
        </w:rPr>
        <w:t>uery</w:t>
      </w:r>
      <w:proofErr w:type="spellEnd"/>
      <w:r>
        <w:rPr>
          <w:rFonts w:hint="cs"/>
          <w:sz w:val="24"/>
          <w:szCs w:val="24"/>
          <w:rtl/>
        </w:rPr>
        <w:t xml:space="preserve">  או</w:t>
      </w:r>
      <w:proofErr w:type="gramEnd"/>
      <w:r>
        <w:rPr>
          <w:rFonts w:hint="cs"/>
          <w:sz w:val="24"/>
          <w:szCs w:val="24"/>
          <w:rtl/>
        </w:rPr>
        <w:t xml:space="preserve"> חילופיהם לפי הצורך</w:t>
      </w:r>
    </w:p>
    <w:p w:rsidR="003277BD" w:rsidRDefault="003277BD" w:rsidP="003277B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האתר יפותח אך ורק בטכנולוגיה </w:t>
      </w:r>
      <w:r>
        <w:rPr>
          <w:rFonts w:hint="cs"/>
          <w:sz w:val="24"/>
          <w:szCs w:val="24"/>
        </w:rPr>
        <w:t>SPA</w:t>
      </w:r>
      <w:r w:rsidR="00AF42B6">
        <w:rPr>
          <w:rFonts w:hint="cs"/>
          <w:sz w:val="24"/>
          <w:szCs w:val="24"/>
          <w:rtl/>
        </w:rPr>
        <w:t xml:space="preserve"> (</w:t>
      </w:r>
      <w:r w:rsidR="00AF42B6">
        <w:rPr>
          <w:sz w:val="24"/>
          <w:szCs w:val="24"/>
        </w:rPr>
        <w:t>Single Page Application</w:t>
      </w:r>
      <w:r w:rsidR="00AF42B6">
        <w:rPr>
          <w:rFonts w:hint="cs"/>
          <w:sz w:val="24"/>
          <w:szCs w:val="24"/>
          <w:rtl/>
        </w:rPr>
        <w:t>)</w:t>
      </w:r>
      <w:r>
        <w:rPr>
          <w:rFonts w:hint="cs"/>
          <w:sz w:val="24"/>
          <w:szCs w:val="24"/>
          <w:rtl/>
        </w:rPr>
        <w:t xml:space="preserve"> בעזרת </w:t>
      </w:r>
      <w:r w:rsidR="004D2E69">
        <w:rPr>
          <w:rFonts w:hint="cs"/>
          <w:sz w:val="24"/>
          <w:szCs w:val="24"/>
          <w:rtl/>
        </w:rPr>
        <w:t>פריימוורק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Angular</w:t>
      </w:r>
      <w:r w:rsidR="004D2E69">
        <w:rPr>
          <w:sz w:val="24"/>
          <w:szCs w:val="24"/>
        </w:rPr>
        <w:t xml:space="preserve"> 6</w:t>
      </w:r>
      <w:r>
        <w:rPr>
          <w:rFonts w:hint="cs"/>
          <w:sz w:val="24"/>
          <w:szCs w:val="24"/>
          <w:rtl/>
        </w:rPr>
        <w:t xml:space="preserve"> וספריות נלוות</w:t>
      </w:r>
      <w:r w:rsidR="004D2E69">
        <w:rPr>
          <w:rFonts w:hint="cs"/>
          <w:sz w:val="24"/>
          <w:szCs w:val="24"/>
          <w:rtl/>
        </w:rPr>
        <w:t>, יש לבצע ניתוב אנגולרי</w:t>
      </w:r>
    </w:p>
    <w:p w:rsidR="003277BD" w:rsidRDefault="003277BD" w:rsidP="003277B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משום סיבה לא ייטען האתר במלואו מחדש בעכבות גלישה רציפה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כל הנתונים וחלקים של האתר ייטענו בטכנולוגית </w:t>
      </w:r>
      <w:r>
        <w:rPr>
          <w:rFonts w:hint="cs"/>
          <w:sz w:val="24"/>
          <w:szCs w:val="24"/>
        </w:rPr>
        <w:t>AJAX</w:t>
      </w:r>
      <w:r>
        <w:rPr>
          <w:rFonts w:hint="cs"/>
          <w:sz w:val="24"/>
          <w:szCs w:val="24"/>
          <w:rtl/>
        </w:rPr>
        <w:t xml:space="preserve"> על בסיס סגנון ארכיטקטוני </w:t>
      </w:r>
      <w:r>
        <w:rPr>
          <w:rFonts w:hint="cs"/>
          <w:sz w:val="24"/>
          <w:szCs w:val="24"/>
        </w:rPr>
        <w:t>REST</w:t>
      </w:r>
    </w:p>
    <w:p w:rsidR="00AF531B" w:rsidRPr="003277BD" w:rsidRDefault="00AF531B" w:rsidP="003277BD">
      <w:pPr>
        <w:pStyle w:val="ListParagraph"/>
        <w:numPr>
          <w:ilvl w:val="0"/>
          <w:numId w:val="4"/>
        </w:num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מבנה קוד צד לקוח חייב להיבנות בארכיטקטורת </w:t>
      </w:r>
      <w:r>
        <w:rPr>
          <w:rFonts w:hint="cs"/>
          <w:sz w:val="24"/>
          <w:szCs w:val="24"/>
        </w:rPr>
        <w:t>MVVM</w:t>
      </w:r>
      <w:r>
        <w:rPr>
          <w:rFonts w:hint="cs"/>
          <w:sz w:val="24"/>
          <w:szCs w:val="24"/>
          <w:rtl/>
        </w:rPr>
        <w:t>\</w:t>
      </w:r>
      <w:r>
        <w:rPr>
          <w:rFonts w:hint="cs"/>
          <w:sz w:val="24"/>
          <w:szCs w:val="24"/>
        </w:rPr>
        <w:t>MVC</w:t>
      </w:r>
      <w:r w:rsidR="0007001C">
        <w:rPr>
          <w:rFonts w:hint="cs"/>
          <w:sz w:val="24"/>
          <w:szCs w:val="24"/>
          <w:rtl/>
        </w:rPr>
        <w:t>\</w:t>
      </w:r>
      <w:r w:rsidR="0007001C">
        <w:rPr>
          <w:rFonts w:hint="cs"/>
          <w:sz w:val="24"/>
          <w:szCs w:val="24"/>
        </w:rPr>
        <w:t>MVW</w:t>
      </w:r>
    </w:p>
    <w:p w:rsidR="007034CA" w:rsidRPr="00A9732C" w:rsidRDefault="007034CA" w:rsidP="007034CA">
      <w:pPr>
        <w:rPr>
          <w:sz w:val="24"/>
          <w:szCs w:val="24"/>
          <w:u w:val="single"/>
          <w:rtl/>
        </w:rPr>
      </w:pPr>
      <w:r w:rsidRPr="00A9732C">
        <w:rPr>
          <w:rFonts w:hint="cs"/>
          <w:sz w:val="24"/>
          <w:szCs w:val="24"/>
          <w:u w:val="single"/>
          <w:rtl/>
        </w:rPr>
        <w:t>דרישות לא פונקציונאליות</w:t>
      </w:r>
    </w:p>
    <w:p w:rsidR="007034CA" w:rsidRDefault="007034CA" w:rsidP="00FC69D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המערכת תתבסס על טכנולוגיות </w:t>
      </w:r>
      <w:r>
        <w:rPr>
          <w:sz w:val="24"/>
          <w:szCs w:val="24"/>
        </w:rPr>
        <w:t>MEAN</w:t>
      </w:r>
      <w:r>
        <w:rPr>
          <w:rFonts w:hint="cs"/>
          <w:sz w:val="24"/>
          <w:szCs w:val="24"/>
          <w:rtl/>
        </w:rPr>
        <w:t xml:space="preserve"> וחבילות הרחבה נוספות שתמצאו</w:t>
      </w:r>
      <w:r w:rsidR="00FC69D5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לנכון להוסיף.</w:t>
      </w:r>
    </w:p>
    <w:p w:rsidR="005505E4" w:rsidRDefault="005505E4" w:rsidP="0026715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B68A8">
        <w:rPr>
          <w:rFonts w:hint="cs"/>
          <w:sz w:val="24"/>
          <w:szCs w:val="24"/>
          <w:rtl/>
        </w:rPr>
        <w:t xml:space="preserve">יש לארגן פיזית את הקוד בעץ ספריות </w:t>
      </w:r>
      <w:r w:rsidR="00CF6512" w:rsidRPr="00AB68A8">
        <w:rPr>
          <w:rFonts w:hint="cs"/>
          <w:sz w:val="24"/>
          <w:szCs w:val="24"/>
          <w:rtl/>
        </w:rPr>
        <w:t>סטנד</w:t>
      </w:r>
      <w:r w:rsidR="00AB68A8" w:rsidRPr="00AB68A8">
        <w:rPr>
          <w:rFonts w:hint="cs"/>
          <w:sz w:val="24"/>
          <w:szCs w:val="24"/>
          <w:rtl/>
        </w:rPr>
        <w:t>ר</w:t>
      </w:r>
      <w:r w:rsidR="00CF6512" w:rsidRPr="00AB68A8">
        <w:rPr>
          <w:rFonts w:hint="cs"/>
          <w:sz w:val="24"/>
          <w:szCs w:val="24"/>
          <w:rtl/>
        </w:rPr>
        <w:t xml:space="preserve">טי, ניתן להשתמש בחבילת </w:t>
      </w:r>
      <w:r w:rsidR="00CF6512" w:rsidRPr="00AB68A8">
        <w:rPr>
          <w:sz w:val="24"/>
          <w:szCs w:val="24"/>
        </w:rPr>
        <w:t>express-generator</w:t>
      </w:r>
      <w:r w:rsidR="00CF6512" w:rsidRPr="00AB68A8">
        <w:rPr>
          <w:rFonts w:hint="cs"/>
          <w:sz w:val="24"/>
          <w:szCs w:val="24"/>
          <w:rtl/>
        </w:rPr>
        <w:t xml:space="preserve"> (</w:t>
      </w:r>
      <w:r w:rsidR="008D5723">
        <w:rPr>
          <w:rStyle w:val="Hyperlink"/>
          <w:sz w:val="24"/>
          <w:szCs w:val="24"/>
        </w:rPr>
        <w:fldChar w:fldCharType="begin"/>
      </w:r>
      <w:r w:rsidR="008D5723">
        <w:rPr>
          <w:rStyle w:val="Hyperlink"/>
          <w:sz w:val="24"/>
          <w:szCs w:val="24"/>
        </w:rPr>
        <w:instrText xml:space="preserve"> HYPERLINK "http://expressjs.com/en/starter/generator.html" </w:instrText>
      </w:r>
      <w:r w:rsidR="008D5723">
        <w:rPr>
          <w:rStyle w:val="Hyperlink"/>
          <w:sz w:val="24"/>
          <w:szCs w:val="24"/>
        </w:rPr>
        <w:fldChar w:fldCharType="separate"/>
      </w:r>
      <w:r w:rsidR="00CF6512" w:rsidRPr="00AB68A8">
        <w:rPr>
          <w:rStyle w:val="Hyperlink"/>
          <w:sz w:val="24"/>
          <w:szCs w:val="24"/>
        </w:rPr>
        <w:t>http://expressjs.com/en/starter/generator.html</w:t>
      </w:r>
      <w:r w:rsidR="008D5723">
        <w:rPr>
          <w:rStyle w:val="Hyperlink"/>
          <w:sz w:val="24"/>
          <w:szCs w:val="24"/>
        </w:rPr>
        <w:fldChar w:fldCharType="end"/>
      </w:r>
      <w:r w:rsidR="00CF6512" w:rsidRPr="00AB68A8">
        <w:rPr>
          <w:rFonts w:hint="cs"/>
          <w:sz w:val="24"/>
          <w:szCs w:val="24"/>
          <w:rtl/>
        </w:rPr>
        <w:t xml:space="preserve"> ) או ב</w:t>
      </w:r>
      <w:r w:rsidR="00AB68A8" w:rsidRPr="00AB68A8">
        <w:rPr>
          <w:rFonts w:hint="cs"/>
          <w:sz w:val="24"/>
          <w:szCs w:val="24"/>
          <w:rtl/>
        </w:rPr>
        <w:t xml:space="preserve">כל </w:t>
      </w:r>
      <w:r w:rsidR="00AB68A8" w:rsidRPr="00AB68A8">
        <w:rPr>
          <w:sz w:val="24"/>
          <w:szCs w:val="24"/>
        </w:rPr>
        <w:t>IDE</w:t>
      </w:r>
      <w:r w:rsidR="00AB68A8" w:rsidRPr="00AB68A8">
        <w:rPr>
          <w:rFonts w:hint="cs"/>
          <w:sz w:val="24"/>
          <w:szCs w:val="24"/>
          <w:rtl/>
        </w:rPr>
        <w:t xml:space="preserve"> התומך בתבניות</w:t>
      </w:r>
      <w:r w:rsidR="00AB68A8" w:rsidRPr="00AB68A8">
        <w:rPr>
          <w:sz w:val="24"/>
          <w:szCs w:val="24"/>
          <w:rtl/>
        </w:rPr>
        <w:br/>
      </w:r>
      <w:r w:rsidR="00AB68A8" w:rsidRPr="00AB68A8">
        <w:rPr>
          <w:rFonts w:hint="cs"/>
          <w:sz w:val="24"/>
          <w:szCs w:val="24"/>
          <w:rtl/>
        </w:rPr>
        <w:t>פרוייקטים מסוג זה (</w:t>
      </w:r>
      <w:r w:rsidR="00AB68A8" w:rsidRPr="00AB68A8">
        <w:rPr>
          <w:sz w:val="24"/>
          <w:szCs w:val="24"/>
        </w:rPr>
        <w:t>VS 201</w:t>
      </w:r>
      <w:r w:rsidR="0007001C">
        <w:rPr>
          <w:sz w:val="24"/>
          <w:szCs w:val="24"/>
        </w:rPr>
        <w:t>7</w:t>
      </w:r>
      <w:r w:rsidR="00AB68A8" w:rsidRPr="00AB68A8">
        <w:rPr>
          <w:rFonts w:hint="cs"/>
          <w:sz w:val="24"/>
          <w:szCs w:val="24"/>
          <w:rtl/>
        </w:rPr>
        <w:t xml:space="preserve"> </w:t>
      </w:r>
      <w:proofErr w:type="spellStart"/>
      <w:r w:rsidR="00AB68A8" w:rsidRPr="00AB68A8">
        <w:rPr>
          <w:sz w:val="24"/>
          <w:szCs w:val="24"/>
        </w:rPr>
        <w:t>vscode</w:t>
      </w:r>
      <w:proofErr w:type="spellEnd"/>
      <w:r w:rsidR="00AB68A8" w:rsidRPr="00AB68A8">
        <w:rPr>
          <w:sz w:val="24"/>
          <w:szCs w:val="24"/>
        </w:rPr>
        <w:t xml:space="preserve"> ,web storm,</w:t>
      </w:r>
      <w:r w:rsidR="00AB68A8" w:rsidRPr="00AB68A8">
        <w:rPr>
          <w:rFonts w:hint="cs"/>
          <w:sz w:val="24"/>
          <w:szCs w:val="24"/>
          <w:rtl/>
        </w:rPr>
        <w:t>).</w:t>
      </w:r>
    </w:p>
    <w:p w:rsidR="007034CA" w:rsidRDefault="007034CA" w:rsidP="00055EF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מומלץ לעצב את התצוגה באמצעות </w:t>
      </w:r>
      <w:proofErr w:type="spellStart"/>
      <w:r>
        <w:rPr>
          <w:sz w:val="24"/>
          <w:szCs w:val="24"/>
        </w:rPr>
        <w:t>BootStrap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 w:rsidR="00314BC4">
        <w:rPr>
          <w:rFonts w:hint="cs"/>
          <w:sz w:val="24"/>
          <w:szCs w:val="24"/>
          <w:rtl/>
        </w:rPr>
        <w:t>או לבחור תבנית מוכנה ולהתאימה לצרכים</w:t>
      </w:r>
      <w:r w:rsidR="00055EF9">
        <w:rPr>
          <w:rFonts w:hint="cs"/>
          <w:sz w:val="24"/>
          <w:szCs w:val="24"/>
          <w:rtl/>
        </w:rPr>
        <w:t xml:space="preserve"> ( לדוגמא:</w:t>
      </w:r>
      <w:r w:rsidR="00055EF9" w:rsidRPr="00055EF9">
        <w:t xml:space="preserve"> </w:t>
      </w:r>
      <w:hyperlink r:id="rId5" w:history="1">
        <w:r w:rsidR="00055EF9" w:rsidRPr="009F3AE5">
          <w:rPr>
            <w:rStyle w:val="Hyperlink"/>
            <w:sz w:val="24"/>
            <w:szCs w:val="24"/>
          </w:rPr>
          <w:t>http://w3layouts.com</w:t>
        </w:r>
        <w:r w:rsidR="00055EF9" w:rsidRPr="009F3AE5">
          <w:rPr>
            <w:rStyle w:val="Hyperlink"/>
            <w:rFonts w:cs="Arial"/>
            <w:sz w:val="24"/>
            <w:szCs w:val="24"/>
            <w:rtl/>
          </w:rPr>
          <w:t>/</w:t>
        </w:r>
      </w:hyperlink>
      <w:r w:rsidR="00055EF9">
        <w:rPr>
          <w:rFonts w:cs="Arial" w:hint="cs"/>
          <w:sz w:val="24"/>
          <w:szCs w:val="24"/>
          <w:rtl/>
        </w:rPr>
        <w:t xml:space="preserve"> )</w:t>
      </w:r>
      <w:r w:rsidR="00314BC4">
        <w:rPr>
          <w:rFonts w:hint="cs"/>
          <w:sz w:val="24"/>
          <w:szCs w:val="24"/>
          <w:rtl/>
        </w:rPr>
        <w:t>, בכל מקרה</w:t>
      </w:r>
      <w:r w:rsidR="00055EF9">
        <w:rPr>
          <w:rFonts w:hint="cs"/>
          <w:sz w:val="24"/>
          <w:szCs w:val="24"/>
          <w:rtl/>
        </w:rPr>
        <w:t xml:space="preserve"> </w:t>
      </w:r>
      <w:r w:rsidR="00314BC4">
        <w:rPr>
          <w:rFonts w:hint="cs"/>
          <w:sz w:val="24"/>
          <w:szCs w:val="24"/>
          <w:rtl/>
        </w:rPr>
        <w:t>על המערכת להיות אסתטית ומקצועית.</w:t>
      </w:r>
    </w:p>
    <w:p w:rsidR="00B3655E" w:rsidRDefault="00B3655E" w:rsidP="00314BC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יש לארגן את קוד צד שרת באמצעות מולודציה המבוססת על תבנית </w:t>
      </w:r>
      <w:r>
        <w:rPr>
          <w:sz w:val="24"/>
          <w:szCs w:val="24"/>
        </w:rPr>
        <w:t>Front-Controller</w:t>
      </w:r>
      <w:r w:rsidR="00314BC4">
        <w:rPr>
          <w:rFonts w:hint="cs"/>
          <w:sz w:val="24"/>
          <w:szCs w:val="24"/>
          <w:rtl/>
        </w:rPr>
        <w:t xml:space="preserve"> או כל ואריאציה המחלקת תחומי אחריות בין בקרה, ניהול נתונים ויצירת תצוגה, ניתן להשתמש בחבילות מוכנות</w:t>
      </w:r>
      <w:r w:rsidR="00314BC4">
        <w:rPr>
          <w:sz w:val="24"/>
          <w:szCs w:val="24"/>
          <w:rtl/>
        </w:rPr>
        <w:br/>
      </w:r>
      <w:r w:rsidR="00314BC4">
        <w:rPr>
          <w:rFonts w:hint="cs"/>
          <w:sz w:val="24"/>
          <w:szCs w:val="24"/>
          <w:rtl/>
        </w:rPr>
        <w:t>או לחלק את הקוד בעיצוב עצמי</w:t>
      </w:r>
      <w:r w:rsidR="009D46EA">
        <w:rPr>
          <w:rFonts w:hint="cs"/>
          <w:sz w:val="24"/>
          <w:szCs w:val="24"/>
          <w:rtl/>
        </w:rPr>
        <w:t>, ככלל לכל משימה</w:t>
      </w:r>
      <w:r w:rsidR="002368C5">
        <w:rPr>
          <w:rFonts w:hint="cs"/>
          <w:sz w:val="24"/>
          <w:szCs w:val="24"/>
          <w:rtl/>
        </w:rPr>
        <w:t xml:space="preserve"> ( </w:t>
      </w:r>
      <w:r w:rsidR="002368C5">
        <w:rPr>
          <w:sz w:val="24"/>
          <w:szCs w:val="24"/>
        </w:rPr>
        <w:t>Task</w:t>
      </w:r>
      <w:r w:rsidR="002368C5">
        <w:rPr>
          <w:rFonts w:hint="cs"/>
          <w:sz w:val="24"/>
          <w:szCs w:val="24"/>
          <w:rtl/>
        </w:rPr>
        <w:t xml:space="preserve"> )</w:t>
      </w:r>
      <w:r w:rsidR="009D46EA">
        <w:rPr>
          <w:rFonts w:hint="cs"/>
          <w:sz w:val="24"/>
          <w:szCs w:val="24"/>
          <w:rtl/>
        </w:rPr>
        <w:t xml:space="preserve"> הגדירו </w:t>
      </w:r>
      <w:r w:rsidR="009D46EA">
        <w:rPr>
          <w:sz w:val="24"/>
          <w:szCs w:val="24"/>
        </w:rPr>
        <w:t>Controller</w:t>
      </w:r>
      <w:r w:rsidR="009D46EA">
        <w:rPr>
          <w:rFonts w:hint="cs"/>
          <w:sz w:val="24"/>
          <w:szCs w:val="24"/>
          <w:rtl/>
        </w:rPr>
        <w:t xml:space="preserve"> נפרד</w:t>
      </w:r>
      <w:r w:rsidR="00314BC4">
        <w:rPr>
          <w:rFonts w:hint="cs"/>
          <w:sz w:val="24"/>
          <w:szCs w:val="24"/>
          <w:rtl/>
        </w:rPr>
        <w:t>:</w:t>
      </w:r>
      <w:r w:rsidR="00314BC4">
        <w:rPr>
          <w:sz w:val="24"/>
          <w:szCs w:val="24"/>
          <w:rtl/>
        </w:rPr>
        <w:br/>
      </w:r>
    </w:p>
    <w:p w:rsidR="00314BC4" w:rsidRPr="00314BC4" w:rsidRDefault="00144266" w:rsidP="00314BC4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368040" cy="2449484"/>
            <wp:effectExtent l="0" t="0" r="381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397" cy="2467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CC8" w:rsidRDefault="00701028" w:rsidP="0070102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השתדלו, במידת האפשר</w:t>
      </w:r>
      <w:r w:rsidR="00492771">
        <w:rPr>
          <w:rFonts w:hint="cs"/>
          <w:sz w:val="24"/>
          <w:szCs w:val="24"/>
          <w:rtl/>
        </w:rPr>
        <w:t xml:space="preserve"> ובאופן סביר</w:t>
      </w:r>
      <w:r>
        <w:rPr>
          <w:rFonts w:hint="cs"/>
          <w:sz w:val="24"/>
          <w:szCs w:val="24"/>
          <w:rtl/>
        </w:rPr>
        <w:t xml:space="preserve">, </w:t>
      </w:r>
      <w:r w:rsidR="009C5CC8">
        <w:rPr>
          <w:rFonts w:hint="cs"/>
          <w:sz w:val="24"/>
          <w:szCs w:val="24"/>
          <w:rtl/>
        </w:rPr>
        <w:t>לה</w:t>
      </w:r>
      <w:r w:rsidR="00FC69D5">
        <w:rPr>
          <w:rFonts w:hint="cs"/>
          <w:sz w:val="24"/>
          <w:szCs w:val="24"/>
          <w:rtl/>
        </w:rPr>
        <w:t>עדיף עיבודים ב</w:t>
      </w:r>
      <w:r w:rsidR="009C5CC8">
        <w:rPr>
          <w:rFonts w:hint="cs"/>
          <w:sz w:val="24"/>
          <w:szCs w:val="24"/>
          <w:rtl/>
        </w:rPr>
        <w:t>צד הלקוח</w:t>
      </w:r>
      <w:r>
        <w:rPr>
          <w:rFonts w:hint="cs"/>
          <w:sz w:val="24"/>
          <w:szCs w:val="24"/>
          <w:rtl/>
        </w:rPr>
        <w:t xml:space="preserve"> על פני</w:t>
      </w:r>
      <w:r w:rsidR="009C5CC8">
        <w:rPr>
          <w:rFonts w:hint="cs"/>
          <w:sz w:val="24"/>
          <w:szCs w:val="24"/>
          <w:rtl/>
        </w:rPr>
        <w:t xml:space="preserve"> </w:t>
      </w:r>
      <w:r w:rsidR="00FC69D5">
        <w:rPr>
          <w:rFonts w:hint="cs"/>
          <w:sz w:val="24"/>
          <w:szCs w:val="24"/>
          <w:rtl/>
        </w:rPr>
        <w:t>צ</w:t>
      </w:r>
      <w:r w:rsidR="009C5CC8">
        <w:rPr>
          <w:rFonts w:hint="cs"/>
          <w:sz w:val="24"/>
          <w:szCs w:val="24"/>
          <w:rtl/>
        </w:rPr>
        <w:t>ד השרת, כדי לשפר</w:t>
      </w:r>
      <w:r w:rsidR="00FC69D5">
        <w:rPr>
          <w:rFonts w:hint="cs"/>
          <w:sz w:val="24"/>
          <w:szCs w:val="24"/>
          <w:rtl/>
        </w:rPr>
        <w:t xml:space="preserve"> </w:t>
      </w:r>
      <w:r w:rsidR="009C5CC8">
        <w:rPr>
          <w:rFonts w:hint="cs"/>
          <w:sz w:val="24"/>
          <w:szCs w:val="24"/>
          <w:rtl/>
        </w:rPr>
        <w:t xml:space="preserve">את היכולת לשרת </w:t>
      </w:r>
      <w:r w:rsidR="00AF531B">
        <w:rPr>
          <w:rFonts w:hint="cs"/>
          <w:sz w:val="24"/>
          <w:szCs w:val="24"/>
          <w:rtl/>
        </w:rPr>
        <w:t xml:space="preserve">מקסימום בקשות ומשתמשים בו זמנית </w:t>
      </w:r>
      <w:r w:rsidR="00AF531B">
        <w:rPr>
          <w:sz w:val="24"/>
          <w:szCs w:val="24"/>
          <w:rtl/>
        </w:rPr>
        <w:t>–</w:t>
      </w:r>
      <w:r w:rsidR="00AF531B">
        <w:rPr>
          <w:rFonts w:hint="cs"/>
          <w:sz w:val="24"/>
          <w:szCs w:val="24"/>
          <w:rtl/>
        </w:rPr>
        <w:t xml:space="preserve"> אך יש לבדוק\לאמת נתונים בצד שרת לפני ביצוע כל פעולה.</w:t>
      </w:r>
    </w:p>
    <w:p w:rsidR="00224EB5" w:rsidRDefault="009140DF" w:rsidP="009140D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מומלץ </w:t>
      </w:r>
      <w:r w:rsidR="00826395">
        <w:rPr>
          <w:rFonts w:hint="cs"/>
          <w:sz w:val="24"/>
          <w:szCs w:val="24"/>
          <w:rtl/>
        </w:rPr>
        <w:t xml:space="preserve">להגדיר </w:t>
      </w:r>
      <w:r>
        <w:rPr>
          <w:rFonts w:hint="cs"/>
          <w:sz w:val="24"/>
          <w:szCs w:val="24"/>
          <w:rtl/>
        </w:rPr>
        <w:t>אוטומצי</w:t>
      </w:r>
      <w:r w:rsidR="00AF531B">
        <w:rPr>
          <w:rFonts w:hint="cs"/>
          <w:sz w:val="24"/>
          <w:szCs w:val="24"/>
          <w:rtl/>
        </w:rPr>
        <w:t>י</w:t>
      </w:r>
      <w:r>
        <w:rPr>
          <w:rFonts w:hint="cs"/>
          <w:sz w:val="24"/>
          <w:szCs w:val="24"/>
          <w:rtl/>
        </w:rPr>
        <w:t xml:space="preserve">ת </w:t>
      </w:r>
      <w:r w:rsidR="00826395">
        <w:rPr>
          <w:rFonts w:hint="cs"/>
          <w:sz w:val="24"/>
          <w:szCs w:val="24"/>
          <w:rtl/>
        </w:rPr>
        <w:t>בדיקות ,</w:t>
      </w:r>
      <w:r w:rsidR="00224EB5">
        <w:rPr>
          <w:rFonts w:hint="cs"/>
          <w:sz w:val="24"/>
          <w:szCs w:val="24"/>
          <w:rtl/>
        </w:rPr>
        <w:t>ליצור חבילה</w:t>
      </w:r>
      <w:r>
        <w:rPr>
          <w:rFonts w:hint="cs"/>
          <w:sz w:val="24"/>
          <w:szCs w:val="24"/>
          <w:rtl/>
        </w:rPr>
        <w:t xml:space="preserve"> לפתרון</w:t>
      </w:r>
      <w:r w:rsidR="00224EB5">
        <w:rPr>
          <w:rFonts w:hint="cs"/>
          <w:sz w:val="24"/>
          <w:szCs w:val="24"/>
          <w:rtl/>
        </w:rPr>
        <w:t xml:space="preserve"> ולשלוח</w:t>
      </w:r>
      <w:r w:rsidR="00826395">
        <w:rPr>
          <w:rFonts w:hint="cs"/>
          <w:sz w:val="24"/>
          <w:szCs w:val="24"/>
          <w:rtl/>
        </w:rPr>
        <w:t xml:space="preserve"> </w:t>
      </w:r>
      <w:r w:rsidR="00224EB5">
        <w:rPr>
          <w:rFonts w:hint="cs"/>
          <w:sz w:val="24"/>
          <w:szCs w:val="24"/>
          <w:rtl/>
        </w:rPr>
        <w:t>אות</w:t>
      </w:r>
      <w:r w:rsidR="00826395">
        <w:rPr>
          <w:rFonts w:hint="cs"/>
          <w:sz w:val="24"/>
          <w:szCs w:val="24"/>
          <w:rtl/>
        </w:rPr>
        <w:t xml:space="preserve">ה </w:t>
      </w:r>
      <w:r w:rsidR="00224EB5">
        <w:rPr>
          <w:rFonts w:hint="cs"/>
          <w:sz w:val="24"/>
          <w:szCs w:val="24"/>
          <w:rtl/>
        </w:rPr>
        <w:t xml:space="preserve">למערכת </w:t>
      </w:r>
      <w:proofErr w:type="spellStart"/>
      <w:r w:rsidR="00AF531B">
        <w:rPr>
          <w:sz w:val="24"/>
          <w:szCs w:val="24"/>
        </w:rPr>
        <w:t>n</w:t>
      </w:r>
      <w:r w:rsidR="00224EB5">
        <w:rPr>
          <w:sz w:val="24"/>
          <w:szCs w:val="24"/>
        </w:rPr>
        <w:t>pm</w:t>
      </w:r>
      <w:proofErr w:type="spellEnd"/>
      <w:r w:rsidR="00224EB5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במהלך הפיתוח </w:t>
      </w:r>
      <w:r w:rsidR="00224EB5">
        <w:rPr>
          <w:rFonts w:hint="cs"/>
          <w:sz w:val="24"/>
          <w:szCs w:val="24"/>
          <w:rtl/>
        </w:rPr>
        <w:t>(</w:t>
      </w:r>
      <w:hyperlink r:id="rId7" w:history="1">
        <w:r w:rsidRPr="00E37736">
          <w:rPr>
            <w:rStyle w:val="Hyperlink"/>
            <w:sz w:val="18"/>
            <w:szCs w:val="18"/>
          </w:rPr>
          <w:t>http://blog.npmjs.org/post/127671403050/testing-and-deploying-with-ordered-npm-run-scripts</w:t>
        </w:r>
      </w:hyperlink>
      <w:r w:rsidR="00224EB5">
        <w:rPr>
          <w:rFonts w:hint="cs"/>
          <w:sz w:val="24"/>
          <w:szCs w:val="24"/>
          <w:rtl/>
        </w:rPr>
        <w:t>).</w:t>
      </w:r>
    </w:p>
    <w:p w:rsidR="009140DF" w:rsidRDefault="009140DF" w:rsidP="009140D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140DF">
        <w:rPr>
          <w:rFonts w:hint="cs"/>
          <w:sz w:val="24"/>
          <w:szCs w:val="24"/>
          <w:rtl/>
        </w:rPr>
        <w:t xml:space="preserve">ניתן לפרוס את הפתרון לתשתיות אחסון ושירותי ענן ( לדוגמא </w:t>
      </w:r>
      <w:r w:rsidRPr="009140DF">
        <w:rPr>
          <w:sz w:val="24"/>
          <w:szCs w:val="24"/>
        </w:rPr>
        <w:t>Cloud9</w:t>
      </w:r>
      <w:r w:rsidRPr="009140DF">
        <w:rPr>
          <w:rFonts w:hint="cs"/>
          <w:sz w:val="24"/>
          <w:szCs w:val="24"/>
          <w:rtl/>
        </w:rPr>
        <w:t xml:space="preserve"> או </w:t>
      </w:r>
      <w:r w:rsidRPr="009140DF">
        <w:rPr>
          <w:sz w:val="24"/>
          <w:szCs w:val="24"/>
        </w:rPr>
        <w:t>Heroku</w:t>
      </w:r>
      <w:r w:rsidRPr="009140DF">
        <w:rPr>
          <w:rFonts w:hint="cs"/>
          <w:sz w:val="24"/>
          <w:szCs w:val="24"/>
          <w:rtl/>
        </w:rPr>
        <w:t xml:space="preserve"> ):</w:t>
      </w:r>
    </w:p>
    <w:p w:rsidR="00AF531B" w:rsidRPr="00AF531B" w:rsidRDefault="008D5723" w:rsidP="00AF531B">
      <w:pPr>
        <w:pStyle w:val="ListParagraph"/>
        <w:bidi w:val="0"/>
        <w:rPr>
          <w:sz w:val="24"/>
          <w:szCs w:val="24"/>
        </w:rPr>
      </w:pPr>
      <w:hyperlink r:id="rId8" w:history="1">
        <w:r w:rsidR="00AF531B" w:rsidRPr="00AF531B">
          <w:rPr>
            <w:rStyle w:val="Hyperlink"/>
            <w:sz w:val="24"/>
            <w:szCs w:val="24"/>
          </w:rPr>
          <w:t>https://c9.io/</w:t>
        </w:r>
      </w:hyperlink>
      <w:r w:rsidR="00AF531B" w:rsidRPr="00AF531B">
        <w:rPr>
          <w:sz w:val="24"/>
          <w:szCs w:val="24"/>
        </w:rPr>
        <w:br/>
      </w:r>
      <w:hyperlink r:id="rId9" w:anchor="introduction" w:history="1">
        <w:r w:rsidR="00AF531B" w:rsidRPr="00AF531B">
          <w:rPr>
            <w:rStyle w:val="Hyperlink"/>
            <w:sz w:val="24"/>
            <w:szCs w:val="24"/>
          </w:rPr>
          <w:t>https://devcenter.heroku.com/articles/getting-started-with-nodejs#introduction</w:t>
        </w:r>
      </w:hyperlink>
    </w:p>
    <w:p w:rsidR="00AF531B" w:rsidRPr="00546CC2" w:rsidRDefault="00AF531B" w:rsidP="009140D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46CC2">
        <w:rPr>
          <w:rFonts w:hint="cs"/>
          <w:b/>
          <w:bCs/>
          <w:sz w:val="24"/>
          <w:szCs w:val="24"/>
          <w:rtl/>
        </w:rPr>
        <w:lastRenderedPageBreak/>
        <w:t xml:space="preserve">על כל זוג להוסיף שימוש לפחות בשתי טכנולוגיות שלא נלמדו במסגרת הקורס </w:t>
      </w:r>
      <w:r w:rsidRPr="00546CC2">
        <w:rPr>
          <w:b/>
          <w:bCs/>
          <w:sz w:val="24"/>
          <w:szCs w:val="24"/>
          <w:rtl/>
        </w:rPr>
        <w:t>–</w:t>
      </w:r>
      <w:r w:rsidRPr="00546CC2">
        <w:rPr>
          <w:rFonts w:hint="cs"/>
          <w:b/>
          <w:bCs/>
          <w:sz w:val="24"/>
          <w:szCs w:val="24"/>
          <w:rtl/>
        </w:rPr>
        <w:t xml:space="preserve"> כגון שימוש </w:t>
      </w:r>
      <w:r w:rsidRPr="00546CC2">
        <w:rPr>
          <w:b/>
          <w:bCs/>
          <w:sz w:val="24"/>
          <w:szCs w:val="24"/>
        </w:rPr>
        <w:t>smtp</w:t>
      </w:r>
      <w:r w:rsidRPr="00546CC2">
        <w:rPr>
          <w:rFonts w:hint="cs"/>
          <w:b/>
          <w:bCs/>
          <w:sz w:val="24"/>
          <w:szCs w:val="24"/>
          <w:rtl/>
        </w:rPr>
        <w:t xml:space="preserve">, רישום בעזרת רשתות חברתיות נפוצות, תשלום דרך </w:t>
      </w:r>
      <w:proofErr w:type="spellStart"/>
      <w:r w:rsidRPr="00546CC2">
        <w:rPr>
          <w:b/>
          <w:bCs/>
          <w:sz w:val="24"/>
          <w:szCs w:val="24"/>
        </w:rPr>
        <w:t>paypal</w:t>
      </w:r>
      <w:proofErr w:type="spellEnd"/>
      <w:r w:rsidR="00546CC2" w:rsidRPr="00546CC2">
        <w:rPr>
          <w:rFonts w:hint="cs"/>
          <w:b/>
          <w:bCs/>
          <w:sz w:val="24"/>
          <w:szCs w:val="24"/>
          <w:rtl/>
        </w:rPr>
        <w:t>, וכו' וכדומה</w:t>
      </w:r>
    </w:p>
    <w:p w:rsidR="00786A7C" w:rsidRPr="00786A7C" w:rsidRDefault="00100C96" w:rsidP="006C5551">
      <w:pPr>
        <w:bidi w:val="0"/>
        <w:ind w:left="36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בהצלחה. </w:t>
      </w:r>
    </w:p>
    <w:sectPr w:rsidR="00786A7C" w:rsidRPr="00786A7C" w:rsidSect="00FC69D5">
      <w:pgSz w:w="11906" w:h="16838"/>
      <w:pgMar w:top="720" w:right="720" w:bottom="720" w:left="72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D4F67"/>
    <w:multiLevelType w:val="hybridMultilevel"/>
    <w:tmpl w:val="7FEC09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F03B2"/>
    <w:multiLevelType w:val="hybridMultilevel"/>
    <w:tmpl w:val="99BC5E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0C68C3"/>
    <w:multiLevelType w:val="hybridMultilevel"/>
    <w:tmpl w:val="D3642F58"/>
    <w:lvl w:ilvl="0" w:tplc="0288924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507E7C"/>
    <w:multiLevelType w:val="hybridMultilevel"/>
    <w:tmpl w:val="8408C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4CA"/>
    <w:rsid w:val="00045D66"/>
    <w:rsid w:val="00055EF9"/>
    <w:rsid w:val="0007001C"/>
    <w:rsid w:val="00082394"/>
    <w:rsid w:val="000D6FB9"/>
    <w:rsid w:val="00100C96"/>
    <w:rsid w:val="00111997"/>
    <w:rsid w:val="00144266"/>
    <w:rsid w:val="001A527D"/>
    <w:rsid w:val="00224EB5"/>
    <w:rsid w:val="002368C5"/>
    <w:rsid w:val="002548DB"/>
    <w:rsid w:val="00314BC4"/>
    <w:rsid w:val="003277BD"/>
    <w:rsid w:val="00366D24"/>
    <w:rsid w:val="003B59B5"/>
    <w:rsid w:val="003C01BF"/>
    <w:rsid w:val="004501D9"/>
    <w:rsid w:val="00492771"/>
    <w:rsid w:val="0049477A"/>
    <w:rsid w:val="004D2E69"/>
    <w:rsid w:val="004E4961"/>
    <w:rsid w:val="004F5F02"/>
    <w:rsid w:val="00546CC2"/>
    <w:rsid w:val="005505E4"/>
    <w:rsid w:val="006C5551"/>
    <w:rsid w:val="006D3D38"/>
    <w:rsid w:val="006D7176"/>
    <w:rsid w:val="00701028"/>
    <w:rsid w:val="007034CA"/>
    <w:rsid w:val="00786A7C"/>
    <w:rsid w:val="00793F03"/>
    <w:rsid w:val="007A7AC1"/>
    <w:rsid w:val="00826395"/>
    <w:rsid w:val="008D5723"/>
    <w:rsid w:val="00902764"/>
    <w:rsid w:val="009140DF"/>
    <w:rsid w:val="009C5CC8"/>
    <w:rsid w:val="009D238D"/>
    <w:rsid w:val="009D46EA"/>
    <w:rsid w:val="00A6315C"/>
    <w:rsid w:val="00A9732C"/>
    <w:rsid w:val="00AB68A8"/>
    <w:rsid w:val="00AC3CDC"/>
    <w:rsid w:val="00AF42B6"/>
    <w:rsid w:val="00AF531B"/>
    <w:rsid w:val="00B04B7D"/>
    <w:rsid w:val="00B3655E"/>
    <w:rsid w:val="00B70C68"/>
    <w:rsid w:val="00BA5926"/>
    <w:rsid w:val="00BF3E37"/>
    <w:rsid w:val="00C05E8E"/>
    <w:rsid w:val="00C8645E"/>
    <w:rsid w:val="00CF6512"/>
    <w:rsid w:val="00CF7032"/>
    <w:rsid w:val="00D75ED5"/>
    <w:rsid w:val="00E25C54"/>
    <w:rsid w:val="00EE0142"/>
    <w:rsid w:val="00EF216B"/>
    <w:rsid w:val="00F678F7"/>
    <w:rsid w:val="00FC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4FEA1"/>
  <w15:chartTrackingRefBased/>
  <w15:docId w15:val="{DE662349-CC07-49DC-81E7-9D019DF57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4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5EF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F53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9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npmjs.org/post/127671403050/testing-and-deploying-with-ordered-npm-run-scrip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w3layouts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center.heroku.com/articles/getting-started-with-node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901</Words>
  <Characters>4507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 zor</dc:creator>
  <cp:keywords/>
  <dc:description/>
  <cp:lastModifiedBy>owner</cp:lastModifiedBy>
  <cp:revision>7</cp:revision>
  <dcterms:created xsi:type="dcterms:W3CDTF">2017-03-26T15:31:00Z</dcterms:created>
  <dcterms:modified xsi:type="dcterms:W3CDTF">2018-06-10T16:43:00Z</dcterms:modified>
</cp:coreProperties>
</file>