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2C964" w14:textId="6190865C" w:rsidR="005677F1" w:rsidRDefault="005677F1" w:rsidP="005677F1">
      <w:pPr>
        <w:pStyle w:val="1"/>
      </w:pPr>
      <w:r>
        <w:t>M</w:t>
      </w:r>
      <w:r>
        <w:rPr>
          <w:rFonts w:hint="eastAsia"/>
        </w:rPr>
        <w:t>ilitary</w:t>
      </w:r>
      <w:r>
        <w:t xml:space="preserve"> and security </w:t>
      </w:r>
    </w:p>
    <w:p w14:paraId="4EFFBDFE" w14:textId="3EE78D78" w:rsidR="005677F1" w:rsidRDefault="005677F1" w:rsidP="005677F1">
      <w:pPr>
        <w:pStyle w:val="2"/>
        <w:spacing w:before="156" w:after="156"/>
      </w:pPr>
      <w:r>
        <w:rPr>
          <w:rFonts w:hint="eastAsia"/>
        </w:rPr>
        <w:t>a</w:t>
      </w:r>
      <w:r>
        <w:t>pplication</w:t>
      </w:r>
    </w:p>
    <w:p w14:paraId="2C52DAF5" w14:textId="77777777" w:rsidR="003F0821" w:rsidRDefault="003F0821" w:rsidP="005677F1"/>
    <w:p w14:paraId="0378ABCD" w14:textId="54144267" w:rsidR="00D2152F" w:rsidRDefault="003F0821" w:rsidP="005677F1">
      <w:r>
        <w:t>Grabbing headlines are war robots with fierce names, such as Predator, Reaper, Big Dog, Crusher, Harpy, BEAR, Global Hawk, Dragon Runner, and more.</w:t>
      </w:r>
      <w:r w:rsidR="001360A9">
        <w:t xml:space="preserve"> </w:t>
      </w:r>
      <w:proofErr w:type="gramStart"/>
      <w:r w:rsidR="005677F1">
        <w:t>They</w:t>
      </w:r>
      <w:proofErr w:type="gramEnd"/>
      <w:r w:rsidR="005677F1">
        <w:t xml:space="preserve"> perform a range of duties, such as spying or surveillance (air, land, underwater, space), defusing bombs, assisting the wounded, inspecting hideouts, and attacking targets. Police and security robots today perform similar functions, in addition to guarding borders and buildings, scanning for pedophiles and criminals, dispensing helpful information, reciting warnings, and more.</w:t>
      </w:r>
      <w:r w:rsidR="001360A9">
        <w:t xml:space="preserve"> </w:t>
      </w:r>
      <w:proofErr w:type="gramStart"/>
      <w:r w:rsidR="005677F1">
        <w:t>There</w:t>
      </w:r>
      <w:proofErr w:type="gramEnd"/>
      <w:r w:rsidR="005677F1">
        <w:t xml:space="preserve"> is also a growing market for home-security robots, which can shoot pepper spray or paintball pellets and transmit pictures of suspicious activities to their owners’ mobile phones.</w:t>
      </w:r>
      <w:r w:rsidR="005677F1">
        <w:br/>
      </w:r>
    </w:p>
    <w:p w14:paraId="31EC78E0" w14:textId="331726BF" w:rsidR="003F0821" w:rsidRPr="003F0821" w:rsidRDefault="003F0821" w:rsidP="003F0821">
      <w:pPr>
        <w:pStyle w:val="2"/>
        <w:spacing w:before="156" w:after="156"/>
      </w:pPr>
      <w:r>
        <w:t>Q</w:t>
      </w:r>
      <w:r>
        <w:rPr>
          <w:rFonts w:hint="eastAsia"/>
        </w:rPr>
        <w:t>uestion</w:t>
      </w:r>
    </w:p>
    <w:p w14:paraId="07F56605" w14:textId="307A7FDB" w:rsidR="005677F1" w:rsidRDefault="003F0821" w:rsidP="005677F1">
      <w:r>
        <w:rPr>
          <w:rFonts w:hint="eastAsia"/>
        </w:rPr>
        <w:t>1</w:t>
      </w:r>
      <w:r>
        <w:t>. how can robot recognize house hosts and their relatives</w:t>
      </w:r>
      <w:r w:rsidR="008370CA">
        <w:t xml:space="preserve"> 100% correctly? No one want to be shoot by own security robots.</w:t>
      </w:r>
    </w:p>
    <w:p w14:paraId="6687B239" w14:textId="183B7459" w:rsidR="008370CA" w:rsidRDefault="008370CA" w:rsidP="005677F1">
      <w:r>
        <w:rPr>
          <w:rFonts w:hint="eastAsia"/>
        </w:rPr>
        <w:t>2</w:t>
      </w:r>
      <w:r>
        <w:t>. what if robots learn how to use knifes or even guns, which could immediately kill people?</w:t>
      </w:r>
    </w:p>
    <w:p w14:paraId="3BEB2E08" w14:textId="07397C2E" w:rsidR="008370CA" w:rsidRDefault="009D4CCB" w:rsidP="005677F1">
      <w:r>
        <w:rPr>
          <w:rFonts w:hint="eastAsia"/>
        </w:rPr>
        <w:t>3</w:t>
      </w:r>
      <w:r>
        <w:t xml:space="preserve">. If house host is </w:t>
      </w:r>
      <w:r w:rsidR="00A900B7">
        <w:t>hijacked by the thug who put a knife near host’s neck, should robots attack?</w:t>
      </w:r>
    </w:p>
    <w:p w14:paraId="05919514" w14:textId="657DADA7" w:rsidR="008370CA" w:rsidRDefault="009D4CCB" w:rsidP="009D4CCB">
      <w:pPr>
        <w:pStyle w:val="1"/>
      </w:pPr>
      <w:r>
        <w:rPr>
          <w:rFonts w:hint="eastAsia"/>
        </w:rPr>
        <w:t>e</w:t>
      </w:r>
      <w:r>
        <w:t>ducation</w:t>
      </w:r>
    </w:p>
    <w:p w14:paraId="7452A88D" w14:textId="6BCE970F" w:rsidR="005677F1" w:rsidRDefault="009D4CCB" w:rsidP="009D4CCB">
      <w:pPr>
        <w:pStyle w:val="2"/>
        <w:spacing w:before="156" w:after="156"/>
      </w:pPr>
      <w:r>
        <w:t>application</w:t>
      </w:r>
    </w:p>
    <w:p w14:paraId="63043F86" w14:textId="2DF2E7FB" w:rsidR="009D4CCB" w:rsidRDefault="009D4CCB" w:rsidP="009D4CCB">
      <w:r>
        <w:t>In classrooms, robots are delivering lectures, teaching subjects (e.g., foreign languages, vocabulary, and counting), checking attendance, and interacting with students.</w:t>
      </w:r>
    </w:p>
    <w:p w14:paraId="5ABA52BC" w14:textId="3904EC3C" w:rsidR="009D4CCB" w:rsidRDefault="009D4CCB" w:rsidP="009D4CCB"/>
    <w:p w14:paraId="0CE78FE5" w14:textId="15A42C12" w:rsidR="009D4CCB" w:rsidRDefault="009D4CCB" w:rsidP="009D4CCB">
      <w:pPr>
        <w:pStyle w:val="2"/>
        <w:spacing w:before="156" w:after="156"/>
      </w:pPr>
      <w:r>
        <w:t>Question</w:t>
      </w:r>
    </w:p>
    <w:p w14:paraId="01CF7F98" w14:textId="6B17293A" w:rsidR="009D4CCB" w:rsidRDefault="009D4CCB" w:rsidP="009D4CCB">
      <w:r>
        <w:rPr>
          <w:rFonts w:hint="eastAsia"/>
        </w:rPr>
        <w:t>1</w:t>
      </w:r>
      <w:r>
        <w:t>. what if teaching robots learned something bad on the internet and teach it to our children?</w:t>
      </w:r>
    </w:p>
    <w:p w14:paraId="729598F8" w14:textId="701A4885" w:rsidR="00461A45" w:rsidRDefault="00461A45" w:rsidP="009D4CCB"/>
    <w:p w14:paraId="3B5CFBD8" w14:textId="7776C9F6" w:rsidR="00461A45" w:rsidRDefault="00461A45" w:rsidP="00461A45">
      <w:pPr>
        <w:pStyle w:val="1"/>
      </w:pPr>
      <w:r>
        <w:lastRenderedPageBreak/>
        <w:t>M</w:t>
      </w:r>
      <w:r>
        <w:rPr>
          <w:rFonts w:hint="eastAsia"/>
        </w:rPr>
        <w:t>edical</w:t>
      </w:r>
      <w:r w:rsidR="00134E40">
        <w:t xml:space="preserve"> and personal care</w:t>
      </w:r>
    </w:p>
    <w:p w14:paraId="6978DF31" w14:textId="18CABBF1" w:rsidR="00461A45" w:rsidRDefault="00461A45" w:rsidP="00461A45">
      <w:pPr>
        <w:pStyle w:val="2"/>
        <w:spacing w:before="156" w:after="156"/>
      </w:pPr>
      <w:r>
        <w:t>application</w:t>
      </w:r>
    </w:p>
    <w:p w14:paraId="77721A97" w14:textId="232EDC94" w:rsidR="00461A45" w:rsidRDefault="00461A45" w:rsidP="009D4CCB">
      <w:r>
        <w:rPr>
          <w:rFonts w:hint="eastAsia"/>
        </w:rPr>
        <w:t>R</w:t>
      </w:r>
      <w:r>
        <w:t>obots can help doctor to perform surgery.</w:t>
      </w:r>
    </w:p>
    <w:p w14:paraId="26FAC58D" w14:textId="77777777" w:rsidR="00134E40" w:rsidRDefault="00134E40" w:rsidP="009D4CCB"/>
    <w:p w14:paraId="57D0D721" w14:textId="03491D6E" w:rsidR="00134E40" w:rsidRDefault="00134E40" w:rsidP="009D4CCB">
      <w:r>
        <w:t xml:space="preserve">Robots are increasingly used to care for the elderly and children, such as RI-MAN, </w:t>
      </w:r>
      <w:proofErr w:type="spellStart"/>
      <w:r>
        <w:t>PaPeRo</w:t>
      </w:r>
      <w:proofErr w:type="spellEnd"/>
      <w:r>
        <w:t xml:space="preserve">, and </w:t>
      </w:r>
      <w:proofErr w:type="spellStart"/>
      <w:r>
        <w:t>CareBot</w:t>
      </w:r>
      <w:proofErr w:type="spellEnd"/>
      <w:r>
        <w:t>. PALRO, QRIO, and other edutainment robots already mentioned can also provide companionship.</w:t>
      </w:r>
    </w:p>
    <w:p w14:paraId="790ECA94" w14:textId="7223908F" w:rsidR="00461A45" w:rsidRDefault="00461A45" w:rsidP="00461A45">
      <w:pPr>
        <w:pStyle w:val="2"/>
        <w:spacing w:before="156" w:after="156"/>
      </w:pPr>
      <w:r>
        <w:t>question</w:t>
      </w:r>
    </w:p>
    <w:p w14:paraId="28900796" w14:textId="7691B528" w:rsidR="00461A45" w:rsidRDefault="00461A45" w:rsidP="009D4CCB">
      <w:r>
        <w:rPr>
          <w:rFonts w:hint="eastAsia"/>
        </w:rPr>
        <w:t>1</w:t>
      </w:r>
      <w:r>
        <w:t xml:space="preserve">. The robots may outperform human doctor at difficult surgeries. </w:t>
      </w:r>
      <w:r w:rsidR="007E29E8">
        <w:t>The resulting loss of those jobs may also mean the gradual loss of that medical skill or knowledge, to the extent that there would be fewer human practitioners.</w:t>
      </w:r>
      <w:r w:rsidR="00390269">
        <w:t xml:space="preserve"> What do we do with the workers displaced by </w:t>
      </w:r>
      <w:proofErr w:type="gramStart"/>
      <w:r w:rsidR="00390269">
        <w:t>robots.</w:t>
      </w:r>
      <w:proofErr w:type="gramEnd"/>
      <w:r w:rsidR="004E4435">
        <w:t xml:space="preserve"> How to mitigate the fear from introduction of robots in plants.</w:t>
      </w:r>
    </w:p>
    <w:p w14:paraId="08C8036F" w14:textId="103E6FD7" w:rsidR="00461A45" w:rsidRDefault="00461A45" w:rsidP="009D4CCB"/>
    <w:p w14:paraId="25B02786" w14:textId="77777777" w:rsidR="00B73FD8" w:rsidRDefault="00B73FD8" w:rsidP="009D4CCB"/>
    <w:p w14:paraId="1CAFBAC4" w14:textId="3450DFE9" w:rsidR="00461A45" w:rsidRDefault="00134E40" w:rsidP="009D4CCB">
      <w:r>
        <w:t xml:space="preserve">2. </w:t>
      </w:r>
      <w:r w:rsidR="00B73FD8">
        <w:t>Already, robots are taking care of our elderly and children, though there are not many studies on the effects of such care, especially in the long term.</w:t>
      </w:r>
      <w:r w:rsidR="00B73FD8" w:rsidRPr="00B73FD8">
        <w:t xml:space="preserve"> </w:t>
      </w:r>
      <w:r w:rsidR="00B73FD8">
        <w:t>Some soldiers have emotionally bonded with the bomb</w:t>
      </w:r>
      <w:r w:rsidR="00A549F5">
        <w:t>-</w:t>
      </w:r>
      <w:r w:rsidR="00B73FD8">
        <w:t xml:space="preserve">disposing </w:t>
      </w:r>
      <w:proofErr w:type="spellStart"/>
      <w:r w:rsidR="00B73FD8">
        <w:t>PackBots</w:t>
      </w:r>
      <w:proofErr w:type="spellEnd"/>
      <w:r w:rsidR="00B73FD8">
        <w:t xml:space="preserve"> that have saved their lives, sobbing when the robot meets its end. </w:t>
      </w:r>
      <w:proofErr w:type="gramStart"/>
      <w:r w:rsidR="00B73FD8">
        <w:t>So</w:t>
      </w:r>
      <w:proofErr w:type="gramEnd"/>
      <w:r w:rsidR="00B73FD8">
        <w:t xml:space="preserve"> w</w:t>
      </w:r>
      <w:r w:rsidR="00A549F5">
        <w:t xml:space="preserve">hat kind of relationship between human and robot would develop in a long companion. </w:t>
      </w:r>
      <w:r w:rsidR="00A85C6D">
        <w:t xml:space="preserve">Is there some essential element in human’s companion that robots </w:t>
      </w:r>
      <w:r w:rsidR="001360A9">
        <w:t>cannot</w:t>
      </w:r>
      <w:r w:rsidR="00A85C6D">
        <w:t xml:space="preserve"> </w:t>
      </w:r>
      <w:r w:rsidR="001360A9">
        <w:t>replace?</w:t>
      </w:r>
    </w:p>
    <w:p w14:paraId="7B68FD4F" w14:textId="77777777" w:rsidR="00A85C6D" w:rsidRDefault="00A85C6D" w:rsidP="009D4CCB"/>
    <w:p w14:paraId="206D8696" w14:textId="24D0E7E2" w:rsidR="00B73FD8" w:rsidRPr="00A549F5" w:rsidRDefault="00B73FD8" w:rsidP="009D4CCB"/>
    <w:p w14:paraId="7D5C9633" w14:textId="63FB1F35" w:rsidR="00B73FD8" w:rsidRDefault="00B73FD8" w:rsidP="009D4CCB"/>
    <w:p w14:paraId="33E917AF" w14:textId="77777777" w:rsidR="00B73FD8" w:rsidRPr="00A549F5" w:rsidRDefault="00B73FD8" w:rsidP="009D4CCB"/>
    <w:sectPr w:rsidR="00B73FD8" w:rsidRPr="00A549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23"/>
    <w:rsid w:val="00134E40"/>
    <w:rsid w:val="001360A9"/>
    <w:rsid w:val="00390269"/>
    <w:rsid w:val="003F0821"/>
    <w:rsid w:val="00461A45"/>
    <w:rsid w:val="004E4435"/>
    <w:rsid w:val="00536BEF"/>
    <w:rsid w:val="00556CB7"/>
    <w:rsid w:val="005677F1"/>
    <w:rsid w:val="00624F23"/>
    <w:rsid w:val="007E29E8"/>
    <w:rsid w:val="008370CA"/>
    <w:rsid w:val="009D4CCB"/>
    <w:rsid w:val="00A549F5"/>
    <w:rsid w:val="00A85C6D"/>
    <w:rsid w:val="00A900B7"/>
    <w:rsid w:val="00B21B13"/>
    <w:rsid w:val="00B73FD8"/>
    <w:rsid w:val="00D2152F"/>
    <w:rsid w:val="00E8261D"/>
    <w:rsid w:val="00F72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F095"/>
  <w15:chartTrackingRefBased/>
  <w15:docId w15:val="{19322E7A-3745-4859-8392-F17A0A02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77F1"/>
    <w:pPr>
      <w:keepNext/>
      <w:keepLines/>
      <w:spacing w:before="340" w:after="330" w:line="578" w:lineRule="auto"/>
      <w:jc w:val="center"/>
      <w:outlineLvl w:val="0"/>
    </w:pPr>
    <w:rPr>
      <w:rFonts w:eastAsia="Times New Roman"/>
      <w:b/>
      <w:bCs/>
      <w:kern w:val="44"/>
      <w:sz w:val="32"/>
      <w:szCs w:val="44"/>
    </w:rPr>
  </w:style>
  <w:style w:type="paragraph" w:styleId="2">
    <w:name w:val="heading 2"/>
    <w:basedOn w:val="a"/>
    <w:next w:val="a"/>
    <w:link w:val="20"/>
    <w:uiPriority w:val="9"/>
    <w:unhideWhenUsed/>
    <w:qFormat/>
    <w:rsid w:val="003F0821"/>
    <w:pPr>
      <w:keepNext/>
      <w:keepLines/>
      <w:spacing w:beforeLines="50" w:before="50" w:afterLines="50" w:after="50"/>
      <w:outlineLvl w:val="1"/>
    </w:pPr>
    <w:rPr>
      <w:rFonts w:asciiTheme="majorHAnsi" w:eastAsia="Times New Roman"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77F1"/>
    <w:rPr>
      <w:rFonts w:eastAsia="Times New Roman"/>
      <w:b/>
      <w:bCs/>
      <w:kern w:val="44"/>
      <w:sz w:val="32"/>
      <w:szCs w:val="44"/>
    </w:rPr>
  </w:style>
  <w:style w:type="character" w:customStyle="1" w:styleId="20">
    <w:name w:val="标题 2 字符"/>
    <w:basedOn w:val="a0"/>
    <w:link w:val="2"/>
    <w:uiPriority w:val="9"/>
    <w:rsid w:val="003F0821"/>
    <w:rPr>
      <w:rFonts w:asciiTheme="majorHAnsi" w:eastAsia="Times New Roman" w:hAnsiTheme="majorHAnsi" w:cstheme="majorBid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1147</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R.</dc:creator>
  <cp:keywords/>
  <dc:description/>
  <cp:lastModifiedBy>Du, R.</cp:lastModifiedBy>
  <cp:revision>5</cp:revision>
  <dcterms:created xsi:type="dcterms:W3CDTF">2022-02-14T07:44:00Z</dcterms:created>
  <dcterms:modified xsi:type="dcterms:W3CDTF">2022-02-19T07:03:00Z</dcterms:modified>
</cp:coreProperties>
</file>