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1822A2" w14:textId="6AD27765" w:rsidR="00900E40" w:rsidRPr="0053746E" w:rsidRDefault="00900E40" w:rsidP="00900E40">
      <w:pPr>
        <w:tabs>
          <w:tab w:val="left" w:pos="851"/>
        </w:tabs>
        <w:snapToGrid w:val="0"/>
        <w:jc w:val="center"/>
        <w:rPr>
          <w:rFonts w:ascii="仿宋" w:eastAsia="仿宋" w:hAnsi="仿宋"/>
          <w:szCs w:val="21"/>
        </w:rPr>
      </w:pPr>
      <w:r w:rsidRPr="0053746E">
        <w:rPr>
          <w:rFonts w:ascii="仿宋" w:eastAsia="仿宋" w:hAnsi="仿宋"/>
          <w:noProof/>
        </w:rPr>
        <w:drawing>
          <wp:inline distT="0" distB="0" distL="0" distR="0" wp14:anchorId="1327684B" wp14:editId="69D8CB87">
            <wp:extent cx="2628900" cy="914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182ED" w14:textId="21CAD572" w:rsidR="00900E40" w:rsidRPr="0053746E" w:rsidRDefault="000F0DB8" w:rsidP="00900E40">
      <w:pPr>
        <w:snapToGrid w:val="0"/>
        <w:spacing w:line="960" w:lineRule="exact"/>
        <w:jc w:val="center"/>
        <w:rPr>
          <w:rFonts w:ascii="仿宋" w:eastAsia="仿宋" w:hAnsi="仿宋"/>
          <w:sz w:val="52"/>
          <w:szCs w:val="52"/>
        </w:rPr>
      </w:pPr>
      <w:r>
        <w:rPr>
          <w:rFonts w:ascii="仿宋" w:eastAsia="仿宋" w:hAnsi="仿宋" w:hint="eastAsia"/>
          <w:sz w:val="52"/>
          <w:szCs w:val="52"/>
        </w:rPr>
        <w:t>智能驾驶算法基础</w:t>
      </w:r>
    </w:p>
    <w:p w14:paraId="2A63F556" w14:textId="6047D35E" w:rsidR="00900E40" w:rsidRPr="0053746E" w:rsidRDefault="000F0DB8" w:rsidP="00900E40">
      <w:pPr>
        <w:snapToGrid w:val="0"/>
        <w:spacing w:line="960" w:lineRule="exact"/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定位建图实验</w:t>
      </w:r>
      <w:r w:rsidR="00900E40" w:rsidRPr="0053746E">
        <w:rPr>
          <w:rFonts w:ascii="仿宋" w:eastAsia="仿宋" w:hAnsi="仿宋" w:hint="eastAsia"/>
          <w:sz w:val="32"/>
          <w:szCs w:val="32"/>
        </w:rPr>
        <w:t xml:space="preserve"> </w:t>
      </w:r>
    </w:p>
    <w:p w14:paraId="57C7A1AF" w14:textId="77777777" w:rsidR="00900E40" w:rsidRPr="0053746E" w:rsidRDefault="00900E40" w:rsidP="00900E40">
      <w:pPr>
        <w:snapToGrid w:val="0"/>
        <w:jc w:val="center"/>
        <w:rPr>
          <w:rFonts w:ascii="仿宋" w:eastAsia="仿宋" w:hAnsi="仿宋"/>
          <w:szCs w:val="21"/>
        </w:rPr>
      </w:pPr>
      <w:r w:rsidRPr="0053746E">
        <w:rPr>
          <w:rFonts w:ascii="仿宋" w:eastAsia="仿宋" w:hAnsi="仿宋" w:hint="eastAsia"/>
          <w:szCs w:val="21"/>
        </w:rPr>
        <w:t xml:space="preserve"> </w:t>
      </w:r>
    </w:p>
    <w:p w14:paraId="20928E51" w14:textId="77777777" w:rsidR="00900E40" w:rsidRPr="0053746E" w:rsidRDefault="00900E40" w:rsidP="00900E40">
      <w:pPr>
        <w:snapToGrid w:val="0"/>
        <w:jc w:val="center"/>
        <w:rPr>
          <w:rFonts w:ascii="仿宋" w:eastAsia="仿宋" w:hAnsi="仿宋"/>
          <w:szCs w:val="21"/>
        </w:rPr>
      </w:pPr>
      <w:r w:rsidRPr="0053746E">
        <w:rPr>
          <w:rFonts w:ascii="仿宋" w:eastAsia="仿宋" w:hAnsi="仿宋"/>
          <w:noProof/>
        </w:rPr>
        <w:drawing>
          <wp:inline distT="0" distB="0" distL="0" distR="0" wp14:anchorId="3D04E26B" wp14:editId="3F4BCADC">
            <wp:extent cx="1566153" cy="141597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7732" cy="144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746E">
        <w:rPr>
          <w:rFonts w:ascii="仿宋" w:eastAsia="仿宋" w:hAnsi="仿宋" w:hint="eastAsia"/>
          <w:szCs w:val="21"/>
        </w:rPr>
        <w:t xml:space="preserve"> </w:t>
      </w:r>
    </w:p>
    <w:p w14:paraId="5EE89D29" w14:textId="464FA27D" w:rsidR="00900E40" w:rsidRPr="0053746E" w:rsidRDefault="00900E40" w:rsidP="004816EA">
      <w:pPr>
        <w:snapToGrid w:val="0"/>
        <w:jc w:val="both"/>
        <w:rPr>
          <w:rFonts w:ascii="仿宋" w:eastAsia="仿宋" w:hAnsi="仿宋"/>
          <w:szCs w:val="21"/>
        </w:rPr>
      </w:pPr>
      <w:r w:rsidRPr="0053746E">
        <w:rPr>
          <w:rFonts w:ascii="仿宋" w:eastAsia="仿宋" w:hAnsi="仿宋" w:hint="eastAsia"/>
          <w:szCs w:val="21"/>
        </w:rPr>
        <w:t xml:space="preserve">  </w:t>
      </w:r>
    </w:p>
    <w:p w14:paraId="1CE217FF" w14:textId="04367BD2" w:rsidR="00900E40" w:rsidRPr="0053746E" w:rsidRDefault="00900E40" w:rsidP="00900E40">
      <w:pPr>
        <w:snapToGrid w:val="0"/>
        <w:jc w:val="center"/>
        <w:rPr>
          <w:rFonts w:ascii="仿宋" w:eastAsia="仿宋" w:hAnsi="仿宋"/>
          <w:szCs w:val="21"/>
        </w:rPr>
      </w:pPr>
      <w:r w:rsidRPr="0053746E">
        <w:rPr>
          <w:rFonts w:ascii="仿宋" w:eastAsia="仿宋" w:hAnsi="仿宋" w:hint="eastAsia"/>
          <w:b/>
          <w:bCs/>
          <w:sz w:val="32"/>
          <w:szCs w:val="32"/>
        </w:rPr>
        <w:t>20</w:t>
      </w:r>
      <w:r w:rsidRPr="0053746E">
        <w:rPr>
          <w:rFonts w:ascii="仿宋" w:eastAsia="仿宋" w:hAnsi="仿宋" w:hint="eastAsia"/>
          <w:b/>
          <w:bCs/>
          <w:sz w:val="32"/>
          <w:szCs w:val="32"/>
          <w:u w:val="single"/>
        </w:rPr>
        <w:t>2</w:t>
      </w:r>
      <w:r w:rsidR="00F55B4D">
        <w:rPr>
          <w:rFonts w:ascii="仿宋" w:eastAsia="仿宋" w:hAnsi="仿宋"/>
          <w:b/>
          <w:bCs/>
          <w:sz w:val="32"/>
          <w:szCs w:val="32"/>
          <w:u w:val="single"/>
        </w:rPr>
        <w:t>4</w:t>
      </w:r>
      <w:r w:rsidRPr="0053746E">
        <w:rPr>
          <w:rFonts w:ascii="仿宋" w:eastAsia="仿宋" w:hAnsi="仿宋" w:hint="eastAsia"/>
          <w:b/>
          <w:bCs/>
          <w:sz w:val="32"/>
          <w:szCs w:val="32"/>
        </w:rPr>
        <w:t>至20</w:t>
      </w:r>
      <w:r w:rsidRPr="0053746E">
        <w:rPr>
          <w:rFonts w:ascii="仿宋" w:eastAsia="仿宋" w:hAnsi="仿宋" w:hint="eastAsia"/>
          <w:b/>
          <w:bCs/>
          <w:sz w:val="32"/>
          <w:szCs w:val="32"/>
          <w:u w:val="single"/>
        </w:rPr>
        <w:t>2</w:t>
      </w:r>
      <w:r w:rsidR="00F55B4D">
        <w:rPr>
          <w:rFonts w:ascii="仿宋" w:eastAsia="仿宋" w:hAnsi="仿宋"/>
          <w:b/>
          <w:bCs/>
          <w:sz w:val="32"/>
          <w:szCs w:val="32"/>
          <w:u w:val="single"/>
        </w:rPr>
        <w:t>5</w:t>
      </w:r>
      <w:r w:rsidRPr="0053746E">
        <w:rPr>
          <w:rFonts w:ascii="仿宋" w:eastAsia="仿宋" w:hAnsi="仿宋" w:hint="eastAsia"/>
          <w:b/>
          <w:bCs/>
          <w:sz w:val="32"/>
          <w:szCs w:val="32"/>
        </w:rPr>
        <w:t>学年第</w:t>
      </w:r>
      <w:r w:rsidRPr="0053746E">
        <w:rPr>
          <w:rFonts w:ascii="仿宋" w:eastAsia="仿宋" w:hAnsi="仿宋" w:hint="eastAsia"/>
          <w:b/>
          <w:bCs/>
          <w:sz w:val="32"/>
          <w:szCs w:val="32"/>
          <w:u w:val="single"/>
        </w:rPr>
        <w:t xml:space="preserve"> </w:t>
      </w:r>
      <w:r w:rsidRPr="0053746E">
        <w:rPr>
          <w:rFonts w:ascii="仿宋" w:eastAsia="仿宋" w:hAnsi="仿宋"/>
          <w:b/>
          <w:bCs/>
          <w:sz w:val="32"/>
          <w:szCs w:val="32"/>
          <w:u w:val="single"/>
        </w:rPr>
        <w:t>1</w:t>
      </w:r>
      <w:r w:rsidRPr="0053746E">
        <w:rPr>
          <w:rFonts w:ascii="仿宋" w:eastAsia="仿宋" w:hAnsi="仿宋" w:hint="eastAsia"/>
          <w:b/>
          <w:bCs/>
          <w:sz w:val="32"/>
          <w:szCs w:val="32"/>
          <w:u w:val="single"/>
        </w:rPr>
        <w:t xml:space="preserve"> </w:t>
      </w:r>
      <w:r w:rsidRPr="0053746E">
        <w:rPr>
          <w:rFonts w:ascii="仿宋" w:eastAsia="仿宋" w:hAnsi="仿宋" w:hint="eastAsia"/>
          <w:b/>
          <w:bCs/>
          <w:sz w:val="32"/>
          <w:szCs w:val="32"/>
        </w:rPr>
        <w:t>学期</w:t>
      </w:r>
    </w:p>
    <w:p w14:paraId="4D13EE02" w14:textId="69F3B02C" w:rsidR="00900E40" w:rsidRPr="0053746E" w:rsidRDefault="00900E40" w:rsidP="0053746E">
      <w:pPr>
        <w:snapToGrid w:val="0"/>
        <w:jc w:val="center"/>
        <w:rPr>
          <w:rFonts w:ascii="仿宋" w:eastAsia="仿宋" w:hAnsi="仿宋"/>
          <w:szCs w:val="21"/>
        </w:rPr>
      </w:pPr>
      <w:r w:rsidRPr="0053746E">
        <w:rPr>
          <w:rFonts w:ascii="仿宋" w:eastAsia="仿宋" w:hAnsi="仿宋" w:hint="eastAsia"/>
          <w:szCs w:val="21"/>
        </w:rPr>
        <w:t xml:space="preserve"> 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706"/>
        <w:gridCol w:w="1543"/>
        <w:gridCol w:w="2655"/>
        <w:gridCol w:w="3446"/>
      </w:tblGrid>
      <w:tr w:rsidR="0053746E" w:rsidRPr="0053746E" w14:paraId="2328C3DD" w14:textId="77777777" w:rsidTr="004816EA">
        <w:trPr>
          <w:trHeight w:val="494"/>
        </w:trPr>
        <w:tc>
          <w:tcPr>
            <w:tcW w:w="1737" w:type="pct"/>
            <w:gridSpan w:val="2"/>
            <w:vAlign w:val="center"/>
          </w:tcPr>
          <w:p w14:paraId="7E648289" w14:textId="77777777" w:rsidR="0053746E" w:rsidRPr="0053746E" w:rsidRDefault="0053746E" w:rsidP="00CB4A1D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53746E">
              <w:rPr>
                <w:rFonts w:ascii="仿宋" w:eastAsia="仿宋" w:hAnsi="仿宋" w:hint="eastAsia"/>
                <w:sz w:val="24"/>
                <w:szCs w:val="24"/>
              </w:rPr>
              <w:t>学号</w:t>
            </w:r>
          </w:p>
        </w:tc>
        <w:tc>
          <w:tcPr>
            <w:tcW w:w="1420" w:type="pct"/>
            <w:vAlign w:val="center"/>
          </w:tcPr>
          <w:p w14:paraId="70F0B8E7" w14:textId="77777777" w:rsidR="0053746E" w:rsidRPr="0053746E" w:rsidRDefault="0053746E" w:rsidP="00CB4A1D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53746E">
              <w:rPr>
                <w:rFonts w:ascii="仿宋" w:eastAsia="仿宋" w:hAnsi="仿宋" w:hint="eastAsia"/>
                <w:sz w:val="24"/>
                <w:szCs w:val="24"/>
              </w:rPr>
              <w:t>姓名</w:t>
            </w:r>
          </w:p>
        </w:tc>
        <w:tc>
          <w:tcPr>
            <w:tcW w:w="1843" w:type="pct"/>
            <w:vAlign w:val="center"/>
          </w:tcPr>
          <w:p w14:paraId="5DF26EED" w14:textId="576368D4" w:rsidR="0053746E" w:rsidRPr="0053746E" w:rsidRDefault="004816EA" w:rsidP="00CB4A1D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成绩</w:t>
            </w:r>
          </w:p>
        </w:tc>
      </w:tr>
      <w:tr w:rsidR="0053746E" w:rsidRPr="0053746E" w14:paraId="33DF10B0" w14:textId="77777777" w:rsidTr="004816EA">
        <w:trPr>
          <w:trHeight w:val="423"/>
        </w:trPr>
        <w:tc>
          <w:tcPr>
            <w:tcW w:w="1737" w:type="pct"/>
            <w:gridSpan w:val="2"/>
            <w:vAlign w:val="center"/>
          </w:tcPr>
          <w:p w14:paraId="6DEEB3EC" w14:textId="7EF9F734" w:rsidR="0053746E" w:rsidRPr="0053746E" w:rsidRDefault="00131148" w:rsidP="00CB4A1D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E2021060</w:t>
            </w:r>
          </w:p>
        </w:tc>
        <w:tc>
          <w:tcPr>
            <w:tcW w:w="1420" w:type="pct"/>
            <w:vAlign w:val="center"/>
          </w:tcPr>
          <w:p w14:paraId="79795F3D" w14:textId="51D8078B" w:rsidR="0053746E" w:rsidRPr="0053746E" w:rsidRDefault="00131148" w:rsidP="00CB4A1D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彭星宇</w:t>
            </w:r>
          </w:p>
        </w:tc>
        <w:tc>
          <w:tcPr>
            <w:tcW w:w="1843" w:type="pct"/>
            <w:vAlign w:val="center"/>
          </w:tcPr>
          <w:p w14:paraId="4047A6C3" w14:textId="77777777" w:rsidR="0053746E" w:rsidRPr="0053746E" w:rsidRDefault="0053746E" w:rsidP="00CB4A1D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53746E" w:rsidRPr="0053746E" w14:paraId="4A1E0A10" w14:textId="77777777" w:rsidTr="004816EA">
        <w:trPr>
          <w:trHeight w:val="493"/>
        </w:trPr>
        <w:tc>
          <w:tcPr>
            <w:tcW w:w="1737" w:type="pct"/>
            <w:gridSpan w:val="2"/>
            <w:vAlign w:val="center"/>
          </w:tcPr>
          <w:p w14:paraId="0F8FF1F4" w14:textId="7A592865" w:rsidR="0053746E" w:rsidRPr="0053746E" w:rsidRDefault="00131148" w:rsidP="00CB4A1D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E2021145</w:t>
            </w:r>
          </w:p>
        </w:tc>
        <w:tc>
          <w:tcPr>
            <w:tcW w:w="1420" w:type="pct"/>
            <w:vAlign w:val="center"/>
          </w:tcPr>
          <w:p w14:paraId="2041D218" w14:textId="25E3D26F" w:rsidR="0053746E" w:rsidRPr="0053746E" w:rsidRDefault="00131148" w:rsidP="00CB4A1D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邓朝钟</w:t>
            </w:r>
          </w:p>
        </w:tc>
        <w:tc>
          <w:tcPr>
            <w:tcW w:w="1843" w:type="pct"/>
            <w:vAlign w:val="center"/>
          </w:tcPr>
          <w:p w14:paraId="18259BE4" w14:textId="77777777" w:rsidR="0053746E" w:rsidRPr="0053746E" w:rsidRDefault="0053746E" w:rsidP="00CB4A1D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53746E" w:rsidRPr="0053746E" w14:paraId="28F3DF52" w14:textId="77777777" w:rsidTr="004816EA">
        <w:trPr>
          <w:trHeight w:val="451"/>
        </w:trPr>
        <w:tc>
          <w:tcPr>
            <w:tcW w:w="1737" w:type="pct"/>
            <w:gridSpan w:val="2"/>
            <w:vAlign w:val="center"/>
          </w:tcPr>
          <w:p w14:paraId="7D74DB6E" w14:textId="0EF71DAA" w:rsidR="0053746E" w:rsidRPr="0053746E" w:rsidRDefault="00131148" w:rsidP="00CB4A1D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E2021230</w:t>
            </w:r>
          </w:p>
        </w:tc>
        <w:tc>
          <w:tcPr>
            <w:tcW w:w="1420" w:type="pct"/>
            <w:vAlign w:val="center"/>
          </w:tcPr>
          <w:p w14:paraId="07130014" w14:textId="10584F1B" w:rsidR="0053746E" w:rsidRPr="0053746E" w:rsidRDefault="00131148" w:rsidP="00CB4A1D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李苑</w:t>
            </w:r>
          </w:p>
        </w:tc>
        <w:tc>
          <w:tcPr>
            <w:tcW w:w="1843" w:type="pct"/>
            <w:vAlign w:val="center"/>
          </w:tcPr>
          <w:p w14:paraId="7EF6AF24" w14:textId="77777777" w:rsidR="0053746E" w:rsidRPr="0053746E" w:rsidRDefault="0053746E" w:rsidP="00CB4A1D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53746E" w:rsidRPr="0053746E" w14:paraId="0E476E7B" w14:textId="77777777" w:rsidTr="004816EA">
        <w:trPr>
          <w:trHeight w:val="521"/>
        </w:trPr>
        <w:tc>
          <w:tcPr>
            <w:tcW w:w="1737" w:type="pct"/>
            <w:gridSpan w:val="2"/>
            <w:vAlign w:val="center"/>
          </w:tcPr>
          <w:p w14:paraId="2ECB1FE3" w14:textId="6CFDA300" w:rsidR="0053746E" w:rsidRPr="0053746E" w:rsidRDefault="00131148" w:rsidP="00CB4A1D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E2021244</w:t>
            </w:r>
          </w:p>
        </w:tc>
        <w:tc>
          <w:tcPr>
            <w:tcW w:w="1420" w:type="pct"/>
            <w:vAlign w:val="center"/>
          </w:tcPr>
          <w:p w14:paraId="41930BCD" w14:textId="382404C5" w:rsidR="0053746E" w:rsidRPr="0053746E" w:rsidRDefault="00131148" w:rsidP="00CB4A1D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戴兴龙</w:t>
            </w:r>
          </w:p>
        </w:tc>
        <w:tc>
          <w:tcPr>
            <w:tcW w:w="1843" w:type="pct"/>
            <w:vAlign w:val="center"/>
          </w:tcPr>
          <w:p w14:paraId="41388420" w14:textId="77777777" w:rsidR="0053746E" w:rsidRPr="0053746E" w:rsidRDefault="0053746E" w:rsidP="00CB4A1D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4816EA" w:rsidRPr="0053746E" w14:paraId="4D0DFF1F" w14:textId="20C781D3" w:rsidTr="004816EA">
        <w:trPr>
          <w:trHeight w:val="521"/>
        </w:trPr>
        <w:tc>
          <w:tcPr>
            <w:tcW w:w="1737" w:type="pct"/>
            <w:gridSpan w:val="2"/>
            <w:vAlign w:val="center"/>
          </w:tcPr>
          <w:p w14:paraId="4033B2A0" w14:textId="77777777" w:rsidR="004816EA" w:rsidRPr="0053746E" w:rsidRDefault="004816EA" w:rsidP="00CB4A1D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0" w:type="pct"/>
            <w:vAlign w:val="center"/>
          </w:tcPr>
          <w:p w14:paraId="1A586B03" w14:textId="77777777" w:rsidR="004816EA" w:rsidRPr="0053746E" w:rsidRDefault="004816EA" w:rsidP="00CB4A1D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843" w:type="pct"/>
            <w:vAlign w:val="center"/>
          </w:tcPr>
          <w:p w14:paraId="20CC42C3" w14:textId="77777777" w:rsidR="004816EA" w:rsidRPr="0053746E" w:rsidRDefault="004816EA" w:rsidP="00CB4A1D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4816EA" w:rsidRPr="0053746E" w14:paraId="46A11E4A" w14:textId="2F1C0BC9" w:rsidTr="004816EA">
        <w:trPr>
          <w:trHeight w:val="521"/>
        </w:trPr>
        <w:tc>
          <w:tcPr>
            <w:tcW w:w="1737" w:type="pct"/>
            <w:gridSpan w:val="2"/>
            <w:vAlign w:val="center"/>
          </w:tcPr>
          <w:p w14:paraId="12ACADFF" w14:textId="77777777" w:rsidR="004816EA" w:rsidRPr="0053746E" w:rsidRDefault="004816EA" w:rsidP="00CB4A1D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0" w:type="pct"/>
            <w:vAlign w:val="center"/>
          </w:tcPr>
          <w:p w14:paraId="059BD759" w14:textId="77777777" w:rsidR="004816EA" w:rsidRPr="0053746E" w:rsidRDefault="004816EA" w:rsidP="00CB4A1D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843" w:type="pct"/>
            <w:vAlign w:val="center"/>
          </w:tcPr>
          <w:p w14:paraId="61FCEEB7" w14:textId="77777777" w:rsidR="004816EA" w:rsidRPr="0053746E" w:rsidRDefault="004816EA" w:rsidP="00CB4A1D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4816EA" w:rsidRPr="0053746E" w14:paraId="10844FC9" w14:textId="2D5F1918" w:rsidTr="004816EA">
        <w:trPr>
          <w:trHeight w:val="521"/>
        </w:trPr>
        <w:tc>
          <w:tcPr>
            <w:tcW w:w="1737" w:type="pct"/>
            <w:gridSpan w:val="2"/>
            <w:vAlign w:val="center"/>
          </w:tcPr>
          <w:p w14:paraId="07C26A02" w14:textId="77777777" w:rsidR="004816EA" w:rsidRPr="0053746E" w:rsidRDefault="004816EA" w:rsidP="00CB4A1D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0" w:type="pct"/>
            <w:vAlign w:val="center"/>
          </w:tcPr>
          <w:p w14:paraId="48697397" w14:textId="77777777" w:rsidR="004816EA" w:rsidRPr="0053746E" w:rsidRDefault="004816EA" w:rsidP="00CB4A1D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843" w:type="pct"/>
            <w:vAlign w:val="center"/>
          </w:tcPr>
          <w:p w14:paraId="345269E3" w14:textId="77777777" w:rsidR="004816EA" w:rsidRPr="0053746E" w:rsidRDefault="004816EA" w:rsidP="00CB4A1D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4816EA" w:rsidRPr="0053746E" w14:paraId="4C20A134" w14:textId="5D52F970" w:rsidTr="004816EA">
        <w:trPr>
          <w:trHeight w:val="521"/>
        </w:trPr>
        <w:tc>
          <w:tcPr>
            <w:tcW w:w="1737" w:type="pct"/>
            <w:gridSpan w:val="2"/>
            <w:vAlign w:val="center"/>
          </w:tcPr>
          <w:p w14:paraId="65D67A32" w14:textId="77777777" w:rsidR="004816EA" w:rsidRPr="0053746E" w:rsidRDefault="004816EA" w:rsidP="00CB4A1D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0" w:type="pct"/>
            <w:vAlign w:val="center"/>
          </w:tcPr>
          <w:p w14:paraId="701AB863" w14:textId="77777777" w:rsidR="004816EA" w:rsidRPr="0053746E" w:rsidRDefault="004816EA" w:rsidP="00CB4A1D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843" w:type="pct"/>
            <w:vAlign w:val="center"/>
          </w:tcPr>
          <w:p w14:paraId="53383832" w14:textId="77777777" w:rsidR="004816EA" w:rsidRPr="0053746E" w:rsidRDefault="004816EA" w:rsidP="00CB4A1D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4816EA" w:rsidRPr="0053746E" w14:paraId="184BFB83" w14:textId="77777777" w:rsidTr="004816EA">
        <w:trPr>
          <w:trHeight w:val="521"/>
        </w:trPr>
        <w:tc>
          <w:tcPr>
            <w:tcW w:w="3157" w:type="pct"/>
            <w:gridSpan w:val="3"/>
            <w:vAlign w:val="center"/>
          </w:tcPr>
          <w:p w14:paraId="389C2AA4" w14:textId="10CE5167" w:rsidR="004816EA" w:rsidRPr="0053746E" w:rsidRDefault="004816EA" w:rsidP="004816E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小组</w:t>
            </w:r>
            <w:r w:rsidRPr="0053746E">
              <w:rPr>
                <w:rFonts w:ascii="仿宋" w:eastAsia="仿宋" w:hAnsi="仿宋" w:hint="eastAsia"/>
                <w:sz w:val="24"/>
                <w:szCs w:val="24"/>
              </w:rPr>
              <w:t>成绩</w:t>
            </w:r>
          </w:p>
        </w:tc>
        <w:tc>
          <w:tcPr>
            <w:tcW w:w="1843" w:type="pct"/>
            <w:vAlign w:val="center"/>
          </w:tcPr>
          <w:p w14:paraId="5A1CA753" w14:textId="77777777" w:rsidR="004816EA" w:rsidRPr="0053746E" w:rsidRDefault="004816EA" w:rsidP="004816E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EB52D2" w:rsidRPr="0053746E" w14:paraId="106B8AB7" w14:textId="77777777" w:rsidTr="004816EA">
        <w:trPr>
          <w:trHeight w:val="1192"/>
        </w:trPr>
        <w:tc>
          <w:tcPr>
            <w:tcW w:w="5000" w:type="pct"/>
            <w:gridSpan w:val="4"/>
            <w:vAlign w:val="center"/>
          </w:tcPr>
          <w:p w14:paraId="62953051" w14:textId="4E684138" w:rsidR="00EB52D2" w:rsidRPr="0053746E" w:rsidRDefault="001E470F" w:rsidP="009E4169">
            <w:pPr>
              <w:jc w:val="center"/>
              <w:rPr>
                <w:rFonts w:ascii="仿宋" w:eastAsia="仿宋" w:hAnsi="仿宋"/>
                <w:sz w:val="32"/>
                <w:szCs w:val="32"/>
              </w:rPr>
            </w:pPr>
            <w:r w:rsidRPr="0053746E">
              <w:rPr>
                <w:rFonts w:ascii="仿宋" w:eastAsia="仿宋" w:hAnsi="仿宋" w:hint="eastAsia"/>
                <w:sz w:val="32"/>
                <w:szCs w:val="32"/>
              </w:rPr>
              <w:lastRenderedPageBreak/>
              <w:t>任务书</w:t>
            </w:r>
          </w:p>
        </w:tc>
      </w:tr>
      <w:tr w:rsidR="00EB52D2" w:rsidRPr="0053746E" w14:paraId="392CED73" w14:textId="77777777" w:rsidTr="004816EA">
        <w:trPr>
          <w:trHeight w:val="3050"/>
        </w:trPr>
        <w:tc>
          <w:tcPr>
            <w:tcW w:w="912" w:type="pct"/>
            <w:vAlign w:val="center"/>
          </w:tcPr>
          <w:p w14:paraId="1A8896C4" w14:textId="06DECDA3" w:rsidR="00EB52D2" w:rsidRPr="0053746E" w:rsidRDefault="00AA640E" w:rsidP="009E4169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53746E">
              <w:rPr>
                <w:rFonts w:ascii="仿宋" w:eastAsia="仿宋" w:hAnsi="仿宋" w:hint="eastAsia"/>
                <w:sz w:val="24"/>
                <w:szCs w:val="24"/>
              </w:rPr>
              <w:t>任务内容</w:t>
            </w:r>
          </w:p>
        </w:tc>
        <w:tc>
          <w:tcPr>
            <w:tcW w:w="4088" w:type="pct"/>
            <w:gridSpan w:val="3"/>
            <w:vAlign w:val="center"/>
          </w:tcPr>
          <w:p w14:paraId="1E6CE131" w14:textId="75B7D3EE" w:rsidR="001E470F" w:rsidRPr="0053746E" w:rsidRDefault="001E470F" w:rsidP="00987E51">
            <w:pPr>
              <w:rPr>
                <w:rFonts w:ascii="仿宋" w:eastAsia="仿宋" w:hAnsi="仿宋" w:cs="Times New Roman"/>
                <w:szCs w:val="21"/>
              </w:rPr>
            </w:pPr>
            <w:r w:rsidRPr="0053746E">
              <w:rPr>
                <w:rFonts w:ascii="仿宋" w:eastAsia="仿宋" w:hAnsi="仿宋" w:cs="Times New Roman" w:hint="eastAsia"/>
                <w:szCs w:val="21"/>
              </w:rPr>
              <w:t>实验分组进行，每组人数不超过</w:t>
            </w:r>
            <w:r w:rsidR="00D40C8A">
              <w:rPr>
                <w:rFonts w:ascii="仿宋" w:eastAsia="仿宋" w:hAnsi="仿宋" w:cs="Times New Roman" w:hint="eastAsia"/>
                <w:szCs w:val="21"/>
              </w:rPr>
              <w:t>4</w:t>
            </w:r>
            <w:r w:rsidRPr="0053746E">
              <w:rPr>
                <w:rFonts w:ascii="仿宋" w:eastAsia="仿宋" w:hAnsi="仿宋" w:cs="Times New Roman" w:hint="eastAsia"/>
                <w:szCs w:val="21"/>
              </w:rPr>
              <w:t>人。</w:t>
            </w:r>
            <w:r w:rsidR="00987E51">
              <w:rPr>
                <w:rFonts w:ascii="仿宋" w:eastAsia="仿宋" w:hAnsi="仿宋" w:cs="Times New Roman" w:hint="eastAsia"/>
                <w:szCs w:val="21"/>
              </w:rPr>
              <w:t>在松灵小车或者个人电脑上</w:t>
            </w:r>
            <w:r w:rsidRPr="0053746E">
              <w:rPr>
                <w:rFonts w:ascii="仿宋" w:eastAsia="仿宋" w:hAnsi="仿宋" w:cs="Times New Roman" w:hint="eastAsia"/>
                <w:szCs w:val="21"/>
              </w:rPr>
              <w:t>编写程序，实现如下功能：</w:t>
            </w:r>
          </w:p>
          <w:p w14:paraId="4A3CBB88" w14:textId="20142540" w:rsidR="00477B70" w:rsidRPr="0053746E" w:rsidRDefault="00477B70" w:rsidP="00477B70">
            <w:pPr>
              <w:rPr>
                <w:rFonts w:ascii="仿宋" w:eastAsia="仿宋" w:hAnsi="仿宋" w:cs="Times New Roman"/>
                <w:szCs w:val="21"/>
              </w:rPr>
            </w:pPr>
            <w:r w:rsidRPr="0053746E">
              <w:rPr>
                <w:rFonts w:ascii="仿宋" w:eastAsia="仿宋" w:hAnsi="仿宋" w:cs="Times New Roman"/>
                <w:szCs w:val="21"/>
              </w:rPr>
              <w:t>（1）</w:t>
            </w:r>
            <w:r w:rsidR="0039750E">
              <w:rPr>
                <w:rFonts w:ascii="仿宋" w:eastAsia="仿宋" w:hAnsi="仿宋" w:cs="Times New Roman" w:hint="eastAsia"/>
                <w:szCs w:val="21"/>
              </w:rPr>
              <w:t>调</w:t>
            </w:r>
            <w:r>
              <w:rPr>
                <w:rFonts w:ascii="仿宋" w:eastAsia="仿宋" w:hAnsi="仿宋" w:cs="Times New Roman" w:hint="eastAsia"/>
                <w:szCs w:val="21"/>
              </w:rPr>
              <w:t>用</w:t>
            </w:r>
            <w:proofErr w:type="spellStart"/>
            <w:r>
              <w:rPr>
                <w:rFonts w:ascii="仿宋" w:eastAsia="仿宋" w:hAnsi="仿宋" w:cs="Times New Roman" w:hint="eastAsia"/>
                <w:szCs w:val="21"/>
              </w:rPr>
              <w:t>pcl</w:t>
            </w:r>
            <w:proofErr w:type="spellEnd"/>
            <w:r>
              <w:rPr>
                <w:rFonts w:ascii="仿宋" w:eastAsia="仿宋" w:hAnsi="仿宋" w:cs="Times New Roman" w:hint="eastAsia"/>
                <w:szCs w:val="21"/>
              </w:rPr>
              <w:t>库补充完成</w:t>
            </w:r>
            <w:proofErr w:type="spellStart"/>
            <w:r>
              <w:rPr>
                <w:rFonts w:ascii="仿宋" w:eastAsia="仿宋" w:hAnsi="仿宋" w:cs="Times New Roman" w:hint="eastAsia"/>
                <w:szCs w:val="21"/>
              </w:rPr>
              <w:t>ndt</w:t>
            </w:r>
            <w:proofErr w:type="spellEnd"/>
            <w:r>
              <w:rPr>
                <w:rFonts w:ascii="仿宋" w:eastAsia="仿宋" w:hAnsi="仿宋" w:cs="Times New Roman" w:hint="eastAsia"/>
                <w:szCs w:val="21"/>
              </w:rPr>
              <w:t>配准的代码</w:t>
            </w:r>
            <w:r w:rsidR="0039750E">
              <w:rPr>
                <w:rFonts w:ascii="仿宋" w:eastAsia="仿宋" w:hAnsi="仿宋" w:cs="Times New Roman" w:hint="eastAsia"/>
                <w:szCs w:val="21"/>
              </w:rPr>
              <w:t>，完成两帧点云的配准</w:t>
            </w:r>
            <w:r>
              <w:rPr>
                <w:rFonts w:ascii="仿宋" w:eastAsia="仿宋" w:hAnsi="仿宋" w:cs="Times New Roman" w:hint="eastAsia"/>
                <w:szCs w:val="21"/>
              </w:rPr>
              <w:t>；调用手写的</w:t>
            </w:r>
            <w:proofErr w:type="spellStart"/>
            <w:r>
              <w:rPr>
                <w:rFonts w:ascii="仿宋" w:eastAsia="仿宋" w:hAnsi="仿宋" w:cs="Times New Roman" w:hint="eastAsia"/>
                <w:szCs w:val="21"/>
              </w:rPr>
              <w:t>gn_icp</w:t>
            </w:r>
            <w:proofErr w:type="spellEnd"/>
            <w:r>
              <w:rPr>
                <w:rFonts w:ascii="仿宋" w:eastAsia="仿宋" w:hAnsi="仿宋" w:cs="Times New Roman" w:hint="eastAsia"/>
                <w:szCs w:val="21"/>
              </w:rPr>
              <w:t>实现配准。</w:t>
            </w:r>
          </w:p>
          <w:p w14:paraId="16F32A53" w14:textId="5120F9C5" w:rsidR="00477B70" w:rsidRDefault="00477B70" w:rsidP="00477B70">
            <w:pPr>
              <w:rPr>
                <w:rFonts w:ascii="仿宋" w:eastAsia="仿宋" w:hAnsi="仿宋" w:cs="Times New Roman"/>
                <w:szCs w:val="21"/>
              </w:rPr>
            </w:pPr>
            <w:r w:rsidRPr="0053746E">
              <w:rPr>
                <w:rFonts w:ascii="仿宋" w:eastAsia="仿宋" w:hAnsi="仿宋" w:cs="Times New Roman"/>
                <w:szCs w:val="21"/>
              </w:rPr>
              <w:t>（2）</w:t>
            </w:r>
            <w:r>
              <w:rPr>
                <w:rFonts w:ascii="仿宋" w:eastAsia="仿宋" w:hAnsi="仿宋" w:cs="Times New Roman" w:hint="eastAsia"/>
                <w:szCs w:val="21"/>
              </w:rPr>
              <w:t>利用（1）中</w:t>
            </w:r>
            <w:r w:rsidR="00025583">
              <w:rPr>
                <w:rFonts w:ascii="仿宋" w:eastAsia="仿宋" w:hAnsi="仿宋" w:cs="Times New Roman" w:hint="eastAsia"/>
                <w:szCs w:val="21"/>
              </w:rPr>
              <w:t>实现的几种</w:t>
            </w:r>
            <w:r>
              <w:rPr>
                <w:rFonts w:ascii="仿宋" w:eastAsia="仿宋" w:hAnsi="仿宋" w:cs="Times New Roman" w:hint="eastAsia"/>
                <w:szCs w:val="21"/>
              </w:rPr>
              <w:t>配准方法实现基于</w:t>
            </w:r>
            <w:r w:rsidR="00E06356">
              <w:rPr>
                <w:rFonts w:ascii="仿宋" w:eastAsia="仿宋" w:hAnsi="仿宋" w:cs="Times New Roman" w:hint="eastAsia"/>
                <w:szCs w:val="21"/>
              </w:rPr>
              <w:t>Kitti数据集</w:t>
            </w:r>
            <w:r>
              <w:rPr>
                <w:rFonts w:ascii="仿宋" w:eastAsia="仿宋" w:hAnsi="仿宋" w:cs="Times New Roman" w:hint="eastAsia"/>
                <w:szCs w:val="21"/>
              </w:rPr>
              <w:t>的前端里程计，主要完成基于</w:t>
            </w:r>
            <w:proofErr w:type="spellStart"/>
            <w:r>
              <w:rPr>
                <w:rFonts w:ascii="仿宋" w:eastAsia="仿宋" w:hAnsi="仿宋" w:cs="Times New Roman" w:hint="eastAsia"/>
                <w:szCs w:val="21"/>
              </w:rPr>
              <w:t>p</w:t>
            </w:r>
            <w:r>
              <w:rPr>
                <w:rFonts w:ascii="仿宋" w:eastAsia="仿宋" w:hAnsi="仿宋" w:cs="Times New Roman"/>
                <w:szCs w:val="21"/>
              </w:rPr>
              <w:t>cl</w:t>
            </w:r>
            <w:proofErr w:type="spellEnd"/>
            <w:r>
              <w:rPr>
                <w:rFonts w:ascii="仿宋" w:eastAsia="仿宋" w:hAnsi="仿宋" w:cs="Times New Roman" w:hint="eastAsia"/>
                <w:szCs w:val="21"/>
              </w:rPr>
              <w:t>库的</w:t>
            </w:r>
            <w:proofErr w:type="spellStart"/>
            <w:r>
              <w:rPr>
                <w:rFonts w:ascii="仿宋" w:eastAsia="仿宋" w:hAnsi="仿宋" w:cs="Times New Roman" w:hint="eastAsia"/>
                <w:szCs w:val="21"/>
              </w:rPr>
              <w:t>n</w:t>
            </w:r>
            <w:r>
              <w:rPr>
                <w:rFonts w:ascii="仿宋" w:eastAsia="仿宋" w:hAnsi="仿宋" w:cs="Times New Roman"/>
                <w:szCs w:val="21"/>
              </w:rPr>
              <w:t>dt</w:t>
            </w:r>
            <w:proofErr w:type="spellEnd"/>
            <w:r>
              <w:rPr>
                <w:rFonts w:ascii="仿宋" w:eastAsia="仿宋" w:hAnsi="仿宋" w:cs="Times New Roman"/>
                <w:szCs w:val="21"/>
              </w:rPr>
              <w:t>\</w:t>
            </w:r>
            <w:proofErr w:type="spellStart"/>
            <w:r>
              <w:rPr>
                <w:rFonts w:ascii="仿宋" w:eastAsia="仿宋" w:hAnsi="仿宋" w:cs="Times New Roman"/>
                <w:szCs w:val="21"/>
              </w:rPr>
              <w:t>icp</w:t>
            </w:r>
            <w:proofErr w:type="spellEnd"/>
            <w:r>
              <w:rPr>
                <w:rFonts w:ascii="仿宋" w:eastAsia="仿宋" w:hAnsi="仿宋" w:cs="Times New Roman" w:hint="eastAsia"/>
                <w:szCs w:val="21"/>
              </w:rPr>
              <w:t>里程计代码编写；</w:t>
            </w:r>
            <w:r w:rsidR="004B690E">
              <w:rPr>
                <w:rFonts w:ascii="仿宋" w:eastAsia="仿宋" w:hAnsi="仿宋" w:cs="Times New Roman" w:hint="eastAsia"/>
                <w:szCs w:val="21"/>
              </w:rPr>
              <w:t>对于不同的配准方法，</w:t>
            </w:r>
            <w:r>
              <w:rPr>
                <w:rFonts w:ascii="仿宋" w:eastAsia="仿宋" w:hAnsi="仿宋" w:cs="Times New Roman" w:hint="eastAsia"/>
                <w:szCs w:val="21"/>
              </w:rPr>
              <w:t>录制里程计运行视频并并截图展示</w:t>
            </w:r>
            <w:r w:rsidR="00025583">
              <w:rPr>
                <w:rFonts w:ascii="仿宋" w:eastAsia="仿宋" w:hAnsi="仿宋" w:cs="Times New Roman" w:hint="eastAsia"/>
                <w:szCs w:val="21"/>
              </w:rPr>
              <w:t>最后的</w:t>
            </w:r>
            <w:r>
              <w:rPr>
                <w:rFonts w:ascii="仿宋" w:eastAsia="仿宋" w:hAnsi="仿宋" w:cs="Times New Roman" w:hint="eastAsia"/>
                <w:szCs w:val="21"/>
              </w:rPr>
              <w:t>全局地图。</w:t>
            </w:r>
          </w:p>
          <w:p w14:paraId="4D30BB81" w14:textId="097D6BF0" w:rsidR="009F69AE" w:rsidRDefault="009F69AE" w:rsidP="00477B70">
            <w:pPr>
              <w:rPr>
                <w:rFonts w:ascii="仿宋" w:eastAsia="仿宋" w:hAnsi="仿宋" w:cs="Times New Roman"/>
                <w:szCs w:val="21"/>
              </w:rPr>
            </w:pPr>
            <w:r w:rsidRPr="0053746E">
              <w:rPr>
                <w:rFonts w:ascii="仿宋" w:eastAsia="仿宋" w:hAnsi="仿宋" w:cs="Times New Roman"/>
                <w:szCs w:val="21"/>
              </w:rPr>
              <w:t>（</w:t>
            </w:r>
            <w:r>
              <w:rPr>
                <w:rFonts w:ascii="仿宋" w:eastAsia="仿宋" w:hAnsi="仿宋" w:cs="Times New Roman" w:hint="eastAsia"/>
                <w:szCs w:val="21"/>
              </w:rPr>
              <w:t>3</w:t>
            </w:r>
            <w:r w:rsidRPr="0053746E">
              <w:rPr>
                <w:rFonts w:ascii="仿宋" w:eastAsia="仿宋" w:hAnsi="仿宋" w:cs="Times New Roman"/>
                <w:szCs w:val="21"/>
              </w:rPr>
              <w:t>）</w:t>
            </w:r>
            <w:r w:rsidR="00E06356">
              <w:rPr>
                <w:rFonts w:ascii="仿宋" w:eastAsia="仿宋" w:hAnsi="仿宋" w:cs="Times New Roman" w:hint="eastAsia"/>
                <w:szCs w:val="21"/>
              </w:rPr>
              <w:t>在使用Kitti数据集运行里程计的基础上，</w:t>
            </w:r>
            <w:r>
              <w:rPr>
                <w:rFonts w:ascii="仿宋" w:eastAsia="仿宋" w:hAnsi="仿宋" w:cs="Times New Roman" w:hint="eastAsia"/>
                <w:szCs w:val="21"/>
              </w:rPr>
              <w:t>编写一个</w:t>
            </w:r>
            <w:proofErr w:type="spellStart"/>
            <w:r>
              <w:rPr>
                <w:rFonts w:ascii="仿宋" w:eastAsia="仿宋" w:hAnsi="仿宋" w:cs="Times New Roman" w:hint="eastAsia"/>
                <w:szCs w:val="21"/>
              </w:rPr>
              <w:t>ros</w:t>
            </w:r>
            <w:proofErr w:type="spellEnd"/>
            <w:r>
              <w:rPr>
                <w:rFonts w:ascii="仿宋" w:eastAsia="仿宋" w:hAnsi="仿宋" w:cs="Times New Roman" w:hint="eastAsia"/>
                <w:szCs w:val="21"/>
              </w:rPr>
              <w:t>节点，实现里程计轨迹的保存，并使用evo</w:t>
            </w:r>
            <w:r w:rsidR="00E06356">
              <w:rPr>
                <w:rFonts w:ascii="仿宋" w:eastAsia="仿宋" w:hAnsi="仿宋" w:cs="Times New Roman" w:hint="eastAsia"/>
                <w:szCs w:val="21"/>
              </w:rPr>
              <w:t>评估</w:t>
            </w:r>
            <w:r>
              <w:rPr>
                <w:rFonts w:ascii="仿宋" w:eastAsia="仿宋" w:hAnsi="仿宋" w:cs="Times New Roman" w:hint="eastAsia"/>
                <w:szCs w:val="21"/>
              </w:rPr>
              <w:t>工具</w:t>
            </w:r>
            <w:r w:rsidR="00E06356">
              <w:rPr>
                <w:rFonts w:ascii="仿宋" w:eastAsia="仿宋" w:hAnsi="仿宋" w:cs="Times New Roman" w:hint="eastAsia"/>
                <w:szCs w:val="21"/>
              </w:rPr>
              <w:t>对比</w:t>
            </w:r>
            <w:r>
              <w:rPr>
                <w:rFonts w:ascii="仿宋" w:eastAsia="仿宋" w:hAnsi="仿宋" w:cs="Times New Roman" w:hint="eastAsia"/>
                <w:szCs w:val="21"/>
              </w:rPr>
              <w:t>不同配准方法里程计</w:t>
            </w:r>
            <w:r w:rsidR="00E06356">
              <w:rPr>
                <w:rFonts w:ascii="仿宋" w:eastAsia="仿宋" w:hAnsi="仿宋" w:cs="Times New Roman" w:hint="eastAsia"/>
                <w:szCs w:val="21"/>
              </w:rPr>
              <w:t>与里程计真值的差异</w:t>
            </w:r>
            <w:r>
              <w:rPr>
                <w:rFonts w:ascii="仿宋" w:eastAsia="仿宋" w:hAnsi="仿宋" w:cs="Times New Roman" w:hint="eastAsia"/>
                <w:szCs w:val="21"/>
              </w:rPr>
              <w:t>（</w:t>
            </w:r>
            <w:r w:rsidR="007F3921">
              <w:rPr>
                <w:rFonts w:ascii="仿宋" w:eastAsia="仿宋" w:hAnsi="仿宋" w:cs="Times New Roman" w:hint="eastAsia"/>
                <w:szCs w:val="21"/>
              </w:rPr>
              <w:t>选做</w:t>
            </w:r>
            <w:r>
              <w:rPr>
                <w:rFonts w:ascii="仿宋" w:eastAsia="仿宋" w:hAnsi="仿宋" w:cs="Times New Roman" w:hint="eastAsia"/>
                <w:szCs w:val="21"/>
              </w:rPr>
              <w:t>）。</w:t>
            </w:r>
          </w:p>
          <w:p w14:paraId="4E98060D" w14:textId="046DA6CC" w:rsidR="00D23F80" w:rsidRPr="00690D05" w:rsidRDefault="00477B70" w:rsidP="00477B70">
            <w:pPr>
              <w:widowControl w:val="0"/>
              <w:rPr>
                <w:rFonts w:ascii="仿宋" w:eastAsia="仿宋" w:hAnsi="仿宋" w:cs="Times New Roman"/>
                <w:szCs w:val="21"/>
              </w:rPr>
            </w:pPr>
            <w:r w:rsidRPr="0053746E">
              <w:rPr>
                <w:rFonts w:ascii="仿宋" w:eastAsia="仿宋" w:hAnsi="仿宋" w:cs="Times New Roman"/>
                <w:szCs w:val="21"/>
              </w:rPr>
              <w:t>（</w:t>
            </w:r>
            <w:r w:rsidR="009F69AE">
              <w:rPr>
                <w:rFonts w:ascii="仿宋" w:eastAsia="仿宋" w:hAnsi="仿宋" w:cs="Times New Roman" w:hint="eastAsia"/>
                <w:szCs w:val="21"/>
              </w:rPr>
              <w:t>4</w:t>
            </w:r>
            <w:r w:rsidRPr="0053746E">
              <w:rPr>
                <w:rFonts w:ascii="仿宋" w:eastAsia="仿宋" w:hAnsi="仿宋" w:cs="Times New Roman"/>
                <w:szCs w:val="21"/>
              </w:rPr>
              <w:t>）</w:t>
            </w:r>
            <w:r>
              <w:rPr>
                <w:rFonts w:ascii="仿宋" w:eastAsia="仿宋" w:hAnsi="仿宋" w:cs="Times New Roman" w:hint="eastAsia"/>
                <w:szCs w:val="21"/>
              </w:rPr>
              <w:t>利用小车录制lidar数据bag包，运行里程计</w:t>
            </w:r>
            <w:r w:rsidR="00E06356">
              <w:rPr>
                <w:rFonts w:ascii="仿宋" w:eastAsia="仿宋" w:hAnsi="仿宋" w:cs="Times New Roman" w:hint="eastAsia"/>
                <w:szCs w:val="21"/>
              </w:rPr>
              <w:t>，</w:t>
            </w:r>
            <w:r w:rsidR="007F3921">
              <w:rPr>
                <w:rFonts w:ascii="仿宋" w:eastAsia="仿宋" w:hAnsi="仿宋" w:cs="Times New Roman" w:hint="eastAsia"/>
                <w:szCs w:val="21"/>
              </w:rPr>
              <w:t>由于没有里程计真值，可以使用</w:t>
            </w:r>
            <w:r w:rsidR="00E06356">
              <w:rPr>
                <w:rFonts w:ascii="仿宋" w:eastAsia="仿宋" w:hAnsi="仿宋" w:cs="Times New Roman" w:hint="eastAsia"/>
                <w:szCs w:val="21"/>
              </w:rPr>
              <w:t>evo可视化里程计。</w:t>
            </w:r>
            <w:r>
              <w:rPr>
                <w:rFonts w:ascii="仿宋" w:eastAsia="仿宋" w:hAnsi="仿宋" w:cs="Times New Roman" w:hint="eastAsia"/>
                <w:szCs w:val="21"/>
              </w:rPr>
              <w:t>（</w:t>
            </w:r>
            <w:r w:rsidR="007F3921">
              <w:rPr>
                <w:rFonts w:ascii="仿宋" w:eastAsia="仿宋" w:hAnsi="仿宋" w:cs="Times New Roman" w:hint="eastAsia"/>
                <w:szCs w:val="21"/>
              </w:rPr>
              <w:t>选做</w:t>
            </w:r>
            <w:r>
              <w:rPr>
                <w:rFonts w:ascii="仿宋" w:eastAsia="仿宋" w:hAnsi="仿宋" w:cs="Times New Roman" w:hint="eastAsia"/>
                <w:szCs w:val="21"/>
              </w:rPr>
              <w:t>）。</w:t>
            </w:r>
          </w:p>
        </w:tc>
      </w:tr>
      <w:tr w:rsidR="00DC1A91" w:rsidRPr="0053746E" w14:paraId="04602751" w14:textId="77777777" w:rsidTr="004816EA">
        <w:trPr>
          <w:trHeight w:val="3050"/>
        </w:trPr>
        <w:tc>
          <w:tcPr>
            <w:tcW w:w="912" w:type="pct"/>
            <w:vAlign w:val="center"/>
          </w:tcPr>
          <w:p w14:paraId="72E6BA25" w14:textId="408202E6" w:rsidR="00DC1A91" w:rsidRPr="0053746E" w:rsidRDefault="00DC1A91" w:rsidP="009E4169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53746E">
              <w:rPr>
                <w:rFonts w:ascii="仿宋" w:eastAsia="仿宋" w:hAnsi="仿宋" w:hint="eastAsia"/>
                <w:sz w:val="24"/>
                <w:szCs w:val="24"/>
              </w:rPr>
              <w:t>程序规范</w:t>
            </w:r>
          </w:p>
        </w:tc>
        <w:tc>
          <w:tcPr>
            <w:tcW w:w="4088" w:type="pct"/>
            <w:gridSpan w:val="3"/>
            <w:vAlign w:val="center"/>
          </w:tcPr>
          <w:p w14:paraId="6B397203" w14:textId="77777777" w:rsidR="00DC1A91" w:rsidRPr="0053746E" w:rsidRDefault="00DC1A91" w:rsidP="00DC1A91">
            <w:pPr>
              <w:rPr>
                <w:rFonts w:ascii="仿宋" w:eastAsia="仿宋" w:hAnsi="仿宋" w:cs="Times New Roman"/>
                <w:szCs w:val="21"/>
              </w:rPr>
            </w:pPr>
            <w:r w:rsidRPr="0053746E">
              <w:rPr>
                <w:rFonts w:ascii="仿宋" w:eastAsia="仿宋" w:hAnsi="仿宋" w:cs="Times New Roman" w:hint="eastAsia"/>
                <w:szCs w:val="21"/>
              </w:rPr>
              <w:t>（1）所有程序代码采用C++编写，使用git进行源代码管理；</w:t>
            </w:r>
          </w:p>
          <w:p w14:paraId="15D7DF51" w14:textId="40BBA4A7" w:rsidR="00DC1A91" w:rsidRPr="0053746E" w:rsidRDefault="00DC1A91" w:rsidP="00DC1A91">
            <w:pPr>
              <w:rPr>
                <w:rFonts w:ascii="仿宋" w:eastAsia="仿宋" w:hAnsi="仿宋" w:cs="Times New Roman"/>
                <w:szCs w:val="21"/>
              </w:rPr>
            </w:pPr>
            <w:r w:rsidRPr="0053746E">
              <w:rPr>
                <w:rFonts w:ascii="仿宋" w:eastAsia="仿宋" w:hAnsi="仿宋" w:cs="Times New Roman" w:hint="eastAsia"/>
                <w:szCs w:val="21"/>
              </w:rPr>
              <w:t>（2）类名、变量名、函数名应符合C++的命名规范，并在代码中前后保持一致；</w:t>
            </w:r>
          </w:p>
          <w:p w14:paraId="159EF494" w14:textId="79A85E8D" w:rsidR="00DC1A91" w:rsidRPr="0053746E" w:rsidRDefault="00DC1A91" w:rsidP="00DC1A91">
            <w:pPr>
              <w:rPr>
                <w:rFonts w:ascii="仿宋" w:eastAsia="仿宋" w:hAnsi="仿宋" w:cs="Times New Roman"/>
                <w:szCs w:val="21"/>
              </w:rPr>
            </w:pPr>
            <w:r w:rsidRPr="0053746E">
              <w:rPr>
                <w:rFonts w:ascii="仿宋" w:eastAsia="仿宋" w:hAnsi="仿宋" w:cs="Times New Roman" w:hint="eastAsia"/>
                <w:szCs w:val="21"/>
              </w:rPr>
              <w:t>（3）涉及面向对象的程序，例如自定义的类，应符合面向对象的设计原则；</w:t>
            </w:r>
          </w:p>
          <w:p w14:paraId="0E19968E" w14:textId="4B4036CA" w:rsidR="00DC1A91" w:rsidRPr="0053746E" w:rsidRDefault="00DC1A91" w:rsidP="00DC1A91">
            <w:pPr>
              <w:rPr>
                <w:rFonts w:ascii="仿宋" w:eastAsia="仿宋" w:hAnsi="仿宋" w:cs="Times New Roman"/>
                <w:szCs w:val="21"/>
              </w:rPr>
            </w:pPr>
            <w:r w:rsidRPr="0053746E">
              <w:rPr>
                <w:rFonts w:ascii="仿宋" w:eastAsia="仿宋" w:hAnsi="仿宋" w:cs="Times New Roman" w:hint="eastAsia"/>
                <w:szCs w:val="21"/>
              </w:rPr>
              <w:t>（4）正确使用头文件和源文件，自定义的头文件应符合头文件的编写原则，例如用条件宏定义确保头文件不被多次引用、不在头文件中进行类和函数的实现（模板除外）；</w:t>
            </w:r>
          </w:p>
          <w:p w14:paraId="06B16F53" w14:textId="1D7B8BEA" w:rsidR="00DC1A91" w:rsidRPr="0053746E" w:rsidRDefault="00DC1A91" w:rsidP="00DC1A91">
            <w:pPr>
              <w:rPr>
                <w:rFonts w:ascii="仿宋" w:eastAsia="仿宋" w:hAnsi="仿宋" w:cs="Times New Roman"/>
                <w:szCs w:val="21"/>
              </w:rPr>
            </w:pPr>
            <w:r w:rsidRPr="0053746E">
              <w:rPr>
                <w:rFonts w:ascii="仿宋" w:eastAsia="仿宋" w:hAnsi="仿宋" w:cs="Times New Roman" w:hint="eastAsia"/>
                <w:szCs w:val="21"/>
              </w:rPr>
              <w:t>（5）符合ROS的项目的规范，正确编写CmakeLists.txt等文件；</w:t>
            </w:r>
          </w:p>
          <w:p w14:paraId="188012DB" w14:textId="12964D62" w:rsidR="00DC1A91" w:rsidRPr="0053746E" w:rsidRDefault="00DC1A91" w:rsidP="00DC1A91">
            <w:pPr>
              <w:rPr>
                <w:rFonts w:ascii="仿宋" w:eastAsia="仿宋" w:hAnsi="仿宋" w:cs="Times New Roman"/>
                <w:szCs w:val="21"/>
              </w:rPr>
            </w:pPr>
            <w:r w:rsidRPr="0053746E">
              <w:rPr>
                <w:rFonts w:ascii="仿宋" w:eastAsia="仿宋" w:hAnsi="仿宋" w:cs="Times New Roman" w:hint="eastAsia"/>
                <w:szCs w:val="21"/>
              </w:rPr>
              <w:t>（6）程序能够在松灵小车</w:t>
            </w:r>
            <w:r w:rsidR="00987E51">
              <w:rPr>
                <w:rFonts w:ascii="仿宋" w:eastAsia="仿宋" w:hAnsi="仿宋" w:cs="Times New Roman" w:hint="eastAsia"/>
                <w:szCs w:val="21"/>
              </w:rPr>
              <w:t>或者个人电脑</w:t>
            </w:r>
            <w:r w:rsidRPr="0053746E">
              <w:rPr>
                <w:rFonts w:ascii="仿宋" w:eastAsia="仿宋" w:hAnsi="仿宋" w:cs="Times New Roman" w:hint="eastAsia"/>
                <w:szCs w:val="21"/>
              </w:rPr>
              <w:t>上运行。</w:t>
            </w:r>
          </w:p>
        </w:tc>
      </w:tr>
      <w:tr w:rsidR="00EB52D2" w:rsidRPr="0053746E" w14:paraId="166D255B" w14:textId="77777777" w:rsidTr="004816EA">
        <w:trPr>
          <w:trHeight w:val="416"/>
        </w:trPr>
        <w:tc>
          <w:tcPr>
            <w:tcW w:w="912" w:type="pct"/>
            <w:vAlign w:val="center"/>
          </w:tcPr>
          <w:p w14:paraId="0B9E2E9F" w14:textId="1D8B7F58" w:rsidR="00EB52D2" w:rsidRPr="0053746E" w:rsidRDefault="00DC1A91" w:rsidP="009E4169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53746E">
              <w:rPr>
                <w:rFonts w:ascii="仿宋" w:eastAsia="仿宋" w:hAnsi="仿宋" w:hint="eastAsia"/>
                <w:sz w:val="24"/>
                <w:szCs w:val="24"/>
              </w:rPr>
              <w:t>报告要求</w:t>
            </w:r>
          </w:p>
        </w:tc>
        <w:tc>
          <w:tcPr>
            <w:tcW w:w="4088" w:type="pct"/>
            <w:gridSpan w:val="3"/>
            <w:vAlign w:val="center"/>
          </w:tcPr>
          <w:p w14:paraId="0DE20063" w14:textId="1D77F194" w:rsidR="002A5D9D" w:rsidRPr="0053746E" w:rsidRDefault="002A5D9D" w:rsidP="002A5D9D">
            <w:pPr>
              <w:rPr>
                <w:rFonts w:ascii="仿宋" w:eastAsia="仿宋" w:hAnsi="仿宋" w:cs="Times New Roman"/>
                <w:szCs w:val="21"/>
              </w:rPr>
            </w:pPr>
            <w:r w:rsidRPr="0053746E">
              <w:rPr>
                <w:rFonts w:ascii="仿宋" w:eastAsia="仿宋" w:hAnsi="仿宋" w:cs="Times New Roman" w:hint="eastAsia"/>
                <w:szCs w:val="21"/>
              </w:rPr>
              <w:t>（1）报告应该包括人员分工、程序设计、程序效果展示、总结分析4个部分；</w:t>
            </w:r>
          </w:p>
          <w:p w14:paraId="3235870B" w14:textId="00FFEDBA" w:rsidR="002A5D9D" w:rsidRPr="0053746E" w:rsidRDefault="002A5D9D" w:rsidP="002A5D9D">
            <w:pPr>
              <w:rPr>
                <w:rFonts w:ascii="仿宋" w:eastAsia="仿宋" w:hAnsi="仿宋" w:cs="Times New Roman"/>
                <w:szCs w:val="21"/>
              </w:rPr>
            </w:pPr>
            <w:r w:rsidRPr="0053746E">
              <w:rPr>
                <w:rFonts w:ascii="仿宋" w:eastAsia="仿宋" w:hAnsi="仿宋" w:cs="Times New Roman" w:hint="eastAsia"/>
                <w:szCs w:val="21"/>
              </w:rPr>
              <w:t>（2）人员分工介绍组员各自的工作情况；</w:t>
            </w:r>
          </w:p>
          <w:p w14:paraId="4A8A89DC" w14:textId="754F97AA" w:rsidR="002A5D9D" w:rsidRPr="0053746E" w:rsidRDefault="002A5D9D" w:rsidP="002A5D9D">
            <w:pPr>
              <w:rPr>
                <w:rFonts w:ascii="仿宋" w:eastAsia="仿宋" w:hAnsi="仿宋" w:cs="Times New Roman"/>
                <w:szCs w:val="21"/>
              </w:rPr>
            </w:pPr>
            <w:r w:rsidRPr="0053746E">
              <w:rPr>
                <w:rFonts w:ascii="仿宋" w:eastAsia="仿宋" w:hAnsi="仿宋" w:cs="Times New Roman" w:hint="eastAsia"/>
                <w:szCs w:val="21"/>
              </w:rPr>
              <w:t>（</w:t>
            </w:r>
            <w:r w:rsidRPr="0053746E">
              <w:rPr>
                <w:rFonts w:ascii="仿宋" w:eastAsia="仿宋" w:hAnsi="仿宋" w:cs="Times New Roman"/>
                <w:szCs w:val="21"/>
              </w:rPr>
              <w:t>3</w:t>
            </w:r>
            <w:r w:rsidRPr="0053746E">
              <w:rPr>
                <w:rFonts w:ascii="仿宋" w:eastAsia="仿宋" w:hAnsi="仿宋" w:cs="Times New Roman" w:hint="eastAsia"/>
                <w:szCs w:val="21"/>
              </w:rPr>
              <w:t>）需求分析侧重描述程序所需要实现的功能，功能预期的效果；</w:t>
            </w:r>
          </w:p>
          <w:p w14:paraId="3FD7A718" w14:textId="097A3D36" w:rsidR="002A5D9D" w:rsidRPr="0053746E" w:rsidRDefault="002A5D9D" w:rsidP="002A5D9D">
            <w:pPr>
              <w:rPr>
                <w:rFonts w:ascii="仿宋" w:eastAsia="仿宋" w:hAnsi="仿宋" w:cs="Times New Roman"/>
                <w:szCs w:val="21"/>
              </w:rPr>
            </w:pPr>
            <w:r w:rsidRPr="0053746E">
              <w:rPr>
                <w:rFonts w:ascii="仿宋" w:eastAsia="仿宋" w:hAnsi="仿宋" w:cs="Times New Roman" w:hint="eastAsia"/>
                <w:szCs w:val="21"/>
              </w:rPr>
              <w:t>（</w:t>
            </w:r>
            <w:r w:rsidRPr="0053746E">
              <w:rPr>
                <w:rFonts w:ascii="仿宋" w:eastAsia="仿宋" w:hAnsi="仿宋" w:cs="Times New Roman"/>
                <w:szCs w:val="21"/>
              </w:rPr>
              <w:t>4</w:t>
            </w:r>
            <w:r w:rsidRPr="0053746E">
              <w:rPr>
                <w:rFonts w:ascii="仿宋" w:eastAsia="仿宋" w:hAnsi="仿宋" w:cs="Times New Roman" w:hint="eastAsia"/>
                <w:szCs w:val="21"/>
              </w:rPr>
              <w:t>）程序设计描述组成程序的模块、类、函数以及他们之间的相互关系，若有算法，可以描述算法流程；</w:t>
            </w:r>
          </w:p>
          <w:p w14:paraId="4F322C51" w14:textId="318B0793" w:rsidR="002A5D9D" w:rsidRPr="0053746E" w:rsidRDefault="002A5D9D" w:rsidP="002A5D9D">
            <w:pPr>
              <w:rPr>
                <w:rFonts w:ascii="仿宋" w:eastAsia="仿宋" w:hAnsi="仿宋" w:cs="Times New Roman"/>
                <w:szCs w:val="21"/>
              </w:rPr>
            </w:pPr>
            <w:r w:rsidRPr="0053746E">
              <w:rPr>
                <w:rFonts w:ascii="仿宋" w:eastAsia="仿宋" w:hAnsi="仿宋" w:cs="Times New Roman" w:hint="eastAsia"/>
                <w:szCs w:val="21"/>
              </w:rPr>
              <w:t>（</w:t>
            </w:r>
            <w:r w:rsidRPr="0053746E">
              <w:rPr>
                <w:rFonts w:ascii="仿宋" w:eastAsia="仿宋" w:hAnsi="仿宋" w:cs="Times New Roman"/>
                <w:szCs w:val="21"/>
              </w:rPr>
              <w:t>5</w:t>
            </w:r>
            <w:r w:rsidRPr="0053746E">
              <w:rPr>
                <w:rFonts w:ascii="仿宋" w:eastAsia="仿宋" w:hAnsi="仿宋" w:cs="Times New Roman" w:hint="eastAsia"/>
                <w:szCs w:val="21"/>
              </w:rPr>
              <w:t>）程序效果展示除了程序运行效果截图之外，应该有必要的文字说明；</w:t>
            </w:r>
          </w:p>
          <w:p w14:paraId="52DB0F25" w14:textId="3DAE6CC4" w:rsidR="002A5D9D" w:rsidRPr="0053746E" w:rsidRDefault="002A5D9D" w:rsidP="002A5D9D">
            <w:pPr>
              <w:rPr>
                <w:rFonts w:ascii="仿宋" w:eastAsia="仿宋" w:hAnsi="仿宋" w:cs="Times New Roman"/>
                <w:szCs w:val="21"/>
              </w:rPr>
            </w:pPr>
            <w:r w:rsidRPr="0053746E">
              <w:rPr>
                <w:rFonts w:ascii="仿宋" w:eastAsia="仿宋" w:hAnsi="仿宋" w:cs="Times New Roman" w:hint="eastAsia"/>
                <w:szCs w:val="21"/>
              </w:rPr>
              <w:t>（</w:t>
            </w:r>
            <w:r w:rsidRPr="0053746E">
              <w:rPr>
                <w:rFonts w:ascii="仿宋" w:eastAsia="仿宋" w:hAnsi="仿宋" w:cs="Times New Roman"/>
                <w:szCs w:val="21"/>
              </w:rPr>
              <w:t>6</w:t>
            </w:r>
            <w:r w:rsidRPr="0053746E">
              <w:rPr>
                <w:rFonts w:ascii="仿宋" w:eastAsia="仿宋" w:hAnsi="仿宋" w:cs="Times New Roman" w:hint="eastAsia"/>
                <w:szCs w:val="21"/>
              </w:rPr>
              <w:t>）总结分析可以分析实现的效果与理想情况的差异，分析导致这些差异的原因，切忌不要写成心得体会；</w:t>
            </w:r>
          </w:p>
          <w:p w14:paraId="33F9EFB1" w14:textId="57930115" w:rsidR="00F623E4" w:rsidRPr="0053746E" w:rsidRDefault="002A5D9D" w:rsidP="009E4169">
            <w:pPr>
              <w:rPr>
                <w:rFonts w:ascii="仿宋" w:eastAsia="仿宋" w:hAnsi="仿宋" w:cs="Times New Roman"/>
                <w:b/>
                <w:bCs/>
              </w:rPr>
            </w:pPr>
            <w:r w:rsidRPr="0053746E">
              <w:rPr>
                <w:rFonts w:ascii="仿宋" w:eastAsia="仿宋" w:hAnsi="仿宋" w:cs="Times New Roman" w:hint="eastAsia"/>
                <w:szCs w:val="21"/>
              </w:rPr>
              <w:t>（</w:t>
            </w:r>
            <w:r w:rsidRPr="0053746E">
              <w:rPr>
                <w:rFonts w:ascii="仿宋" w:eastAsia="仿宋" w:hAnsi="仿宋" w:cs="Times New Roman"/>
                <w:szCs w:val="21"/>
              </w:rPr>
              <w:t>7</w:t>
            </w:r>
            <w:r w:rsidRPr="0053746E">
              <w:rPr>
                <w:rFonts w:ascii="仿宋" w:eastAsia="仿宋" w:hAnsi="仿宋" w:cs="Times New Roman" w:hint="eastAsia"/>
                <w:szCs w:val="21"/>
              </w:rPr>
              <w:t>）报告应该格式规范、排版整洁、少语病和错误。</w:t>
            </w:r>
          </w:p>
        </w:tc>
      </w:tr>
      <w:tr w:rsidR="00EB52D2" w:rsidRPr="0053746E" w14:paraId="0349D011" w14:textId="77777777" w:rsidTr="004816EA">
        <w:trPr>
          <w:trHeight w:val="884"/>
        </w:trPr>
        <w:tc>
          <w:tcPr>
            <w:tcW w:w="912" w:type="pct"/>
            <w:vAlign w:val="center"/>
          </w:tcPr>
          <w:p w14:paraId="64207A9E" w14:textId="1F7E848F" w:rsidR="00EB52D2" w:rsidRPr="0053746E" w:rsidRDefault="008E5690" w:rsidP="009E4169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53746E">
              <w:rPr>
                <w:rFonts w:ascii="仿宋" w:eastAsia="仿宋" w:hAnsi="仿宋" w:hint="eastAsia"/>
                <w:sz w:val="24"/>
                <w:szCs w:val="24"/>
              </w:rPr>
              <w:t>作业提交</w:t>
            </w:r>
          </w:p>
        </w:tc>
        <w:tc>
          <w:tcPr>
            <w:tcW w:w="4088" w:type="pct"/>
            <w:gridSpan w:val="3"/>
            <w:vAlign w:val="center"/>
          </w:tcPr>
          <w:p w14:paraId="4F3C215E" w14:textId="307EFFCF" w:rsidR="008E5690" w:rsidRPr="0053746E" w:rsidRDefault="008E5690" w:rsidP="008E5690">
            <w:pPr>
              <w:rPr>
                <w:rFonts w:ascii="仿宋" w:eastAsia="仿宋" w:hAnsi="仿宋" w:cs="Times New Roman"/>
                <w:szCs w:val="21"/>
              </w:rPr>
            </w:pPr>
            <w:r w:rsidRPr="0053746E">
              <w:rPr>
                <w:rFonts w:ascii="仿宋" w:eastAsia="仿宋" w:hAnsi="仿宋" w:cs="Times New Roman" w:hint="eastAsia"/>
                <w:szCs w:val="21"/>
              </w:rPr>
              <w:t>（1）完整源代码；</w:t>
            </w:r>
          </w:p>
          <w:p w14:paraId="4D0CE8BF" w14:textId="5D47BE31" w:rsidR="00EB52D2" w:rsidRPr="0053746E" w:rsidRDefault="008E5690" w:rsidP="008E5690">
            <w:pPr>
              <w:rPr>
                <w:rFonts w:ascii="仿宋" w:eastAsia="仿宋" w:hAnsi="仿宋"/>
                <w:sz w:val="24"/>
                <w:szCs w:val="24"/>
              </w:rPr>
            </w:pPr>
            <w:r w:rsidRPr="0053746E">
              <w:rPr>
                <w:rFonts w:ascii="仿宋" w:eastAsia="仿宋" w:hAnsi="仿宋" w:cs="Times New Roman" w:hint="eastAsia"/>
                <w:szCs w:val="21"/>
              </w:rPr>
              <w:t>（</w:t>
            </w:r>
            <w:r w:rsidR="00D40C8A">
              <w:rPr>
                <w:rFonts w:ascii="仿宋" w:eastAsia="仿宋" w:hAnsi="仿宋" w:cs="Times New Roman" w:hint="eastAsia"/>
                <w:szCs w:val="21"/>
              </w:rPr>
              <w:t>2</w:t>
            </w:r>
            <w:r w:rsidRPr="0053746E">
              <w:rPr>
                <w:rFonts w:ascii="仿宋" w:eastAsia="仿宋" w:hAnsi="仿宋" w:cs="Times New Roman" w:hint="eastAsia"/>
                <w:szCs w:val="21"/>
              </w:rPr>
              <w:t>）任务报告。</w:t>
            </w:r>
          </w:p>
        </w:tc>
      </w:tr>
      <w:tr w:rsidR="008E5690" w:rsidRPr="0053746E" w14:paraId="57C5532D" w14:textId="77777777" w:rsidTr="004816EA">
        <w:trPr>
          <w:trHeight w:val="884"/>
        </w:trPr>
        <w:tc>
          <w:tcPr>
            <w:tcW w:w="912" w:type="pct"/>
            <w:vAlign w:val="center"/>
          </w:tcPr>
          <w:p w14:paraId="1DFCB57F" w14:textId="154FD218" w:rsidR="008E5690" w:rsidRPr="0053746E" w:rsidRDefault="008E5690" w:rsidP="009E4169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53746E">
              <w:rPr>
                <w:rFonts w:ascii="仿宋" w:eastAsia="仿宋" w:hAnsi="仿宋" w:hint="eastAsia"/>
                <w:sz w:val="24"/>
                <w:szCs w:val="24"/>
              </w:rPr>
              <w:t>评分标准</w:t>
            </w:r>
          </w:p>
        </w:tc>
        <w:tc>
          <w:tcPr>
            <w:tcW w:w="4088" w:type="pct"/>
            <w:gridSpan w:val="3"/>
            <w:vAlign w:val="center"/>
          </w:tcPr>
          <w:p w14:paraId="3FFA768A" w14:textId="50140672" w:rsidR="008E5690" w:rsidRPr="0053746E" w:rsidRDefault="008E5690" w:rsidP="00D40C8A">
            <w:pPr>
              <w:rPr>
                <w:rFonts w:ascii="仿宋" w:eastAsia="仿宋" w:hAnsi="仿宋" w:cs="Times New Roman"/>
                <w:szCs w:val="21"/>
              </w:rPr>
            </w:pPr>
            <w:r w:rsidRPr="0053746E">
              <w:rPr>
                <w:rFonts w:ascii="仿宋" w:eastAsia="仿宋" w:hAnsi="仿宋" w:cs="Times New Roman" w:hint="eastAsia"/>
                <w:szCs w:val="21"/>
              </w:rPr>
              <w:t>（</w:t>
            </w:r>
            <w:r w:rsidRPr="0053746E">
              <w:rPr>
                <w:rFonts w:ascii="仿宋" w:eastAsia="仿宋" w:hAnsi="仿宋" w:cs="Times New Roman"/>
                <w:szCs w:val="21"/>
              </w:rPr>
              <w:t>1</w:t>
            </w:r>
            <w:r w:rsidRPr="0053746E">
              <w:rPr>
                <w:rFonts w:ascii="仿宋" w:eastAsia="仿宋" w:hAnsi="仿宋" w:cs="Times New Roman" w:hint="eastAsia"/>
                <w:szCs w:val="21"/>
              </w:rPr>
              <w:t>）任务完成情况占评分的6</w:t>
            </w:r>
            <w:r w:rsidRPr="0053746E">
              <w:rPr>
                <w:rFonts w:ascii="仿宋" w:eastAsia="仿宋" w:hAnsi="仿宋" w:cs="Times New Roman"/>
                <w:szCs w:val="21"/>
              </w:rPr>
              <w:t>0%</w:t>
            </w:r>
            <w:r w:rsidRPr="0053746E">
              <w:rPr>
                <w:rFonts w:ascii="仿宋" w:eastAsia="仿宋" w:hAnsi="仿宋" w:cs="Times New Roman" w:hint="eastAsia"/>
                <w:szCs w:val="21"/>
              </w:rPr>
              <w:t>；</w:t>
            </w:r>
          </w:p>
          <w:p w14:paraId="06A251E5" w14:textId="367E305D" w:rsidR="008E5690" w:rsidRPr="0053746E" w:rsidRDefault="008E5690" w:rsidP="00D40C8A">
            <w:pPr>
              <w:rPr>
                <w:rFonts w:ascii="仿宋" w:eastAsia="仿宋" w:hAnsi="仿宋" w:cs="Times New Roman"/>
                <w:szCs w:val="21"/>
              </w:rPr>
            </w:pPr>
            <w:r w:rsidRPr="0053746E">
              <w:rPr>
                <w:rFonts w:ascii="仿宋" w:eastAsia="仿宋" w:hAnsi="仿宋" w:cs="Times New Roman" w:hint="eastAsia"/>
                <w:szCs w:val="21"/>
              </w:rPr>
              <w:t>（2）程序规范占评分的2</w:t>
            </w:r>
            <w:r w:rsidRPr="0053746E">
              <w:rPr>
                <w:rFonts w:ascii="仿宋" w:eastAsia="仿宋" w:hAnsi="仿宋" w:cs="Times New Roman"/>
                <w:szCs w:val="21"/>
              </w:rPr>
              <w:t>0%</w:t>
            </w:r>
            <w:r w:rsidRPr="0053746E">
              <w:rPr>
                <w:rFonts w:ascii="仿宋" w:eastAsia="仿宋" w:hAnsi="仿宋" w:cs="Times New Roman" w:hint="eastAsia"/>
                <w:szCs w:val="21"/>
              </w:rPr>
              <w:t>；</w:t>
            </w:r>
          </w:p>
          <w:p w14:paraId="1C2C75CA" w14:textId="221228D8" w:rsidR="008E5690" w:rsidRPr="0053746E" w:rsidRDefault="008E5690" w:rsidP="00D40C8A">
            <w:pPr>
              <w:rPr>
                <w:rFonts w:ascii="仿宋" w:eastAsia="仿宋" w:hAnsi="仿宋" w:cs="Times New Roman"/>
                <w:szCs w:val="21"/>
              </w:rPr>
            </w:pPr>
            <w:r w:rsidRPr="0053746E">
              <w:rPr>
                <w:rFonts w:ascii="仿宋" w:eastAsia="仿宋" w:hAnsi="仿宋" w:cs="Times New Roman" w:hint="eastAsia"/>
                <w:szCs w:val="21"/>
              </w:rPr>
              <w:t>（3）报告占评分的2</w:t>
            </w:r>
            <w:r w:rsidRPr="0053746E">
              <w:rPr>
                <w:rFonts w:ascii="仿宋" w:eastAsia="仿宋" w:hAnsi="仿宋" w:cs="Times New Roman"/>
                <w:szCs w:val="21"/>
              </w:rPr>
              <w:t>0%</w:t>
            </w:r>
            <w:r w:rsidRPr="0053746E">
              <w:rPr>
                <w:rFonts w:ascii="仿宋" w:eastAsia="仿宋" w:hAnsi="仿宋" w:cs="Times New Roman" w:hint="eastAsia"/>
                <w:szCs w:val="21"/>
              </w:rPr>
              <w:t>。</w:t>
            </w:r>
          </w:p>
          <w:p w14:paraId="02CB9950" w14:textId="2DB59DC4" w:rsidR="008E5690" w:rsidRPr="0053746E" w:rsidRDefault="008E5690" w:rsidP="009E4169">
            <w:pPr>
              <w:rPr>
                <w:rFonts w:ascii="仿宋" w:eastAsia="仿宋" w:hAnsi="仿宋" w:cs="Times New Roman"/>
              </w:rPr>
            </w:pPr>
            <w:r w:rsidRPr="0053746E">
              <w:rPr>
                <w:rFonts w:ascii="仿宋" w:eastAsia="仿宋" w:hAnsi="仿宋" w:cs="Times New Roman" w:hint="eastAsia"/>
                <w:szCs w:val="21"/>
              </w:rPr>
              <w:t>评分老师根据各部分的完成情况，直接给出总成绩。</w:t>
            </w:r>
          </w:p>
        </w:tc>
      </w:tr>
    </w:tbl>
    <w:p w14:paraId="586E41C2" w14:textId="5FD7FF24" w:rsidR="007D00A8" w:rsidRPr="0053746E" w:rsidRDefault="008E63F2" w:rsidP="005934BC">
      <w:pPr>
        <w:rPr>
          <w:rFonts w:ascii="仿宋" w:eastAsia="仿宋" w:hAnsi="仿宋"/>
        </w:rPr>
      </w:pPr>
      <w:r w:rsidRPr="0053746E">
        <w:rPr>
          <w:rFonts w:ascii="仿宋" w:eastAsia="仿宋" w:hAnsi="仿宋" w:hint="eastAsia"/>
        </w:rPr>
        <w:t xml:space="preserve">                        </w:t>
      </w:r>
      <w:r w:rsidR="005E66C9" w:rsidRPr="0053746E">
        <w:rPr>
          <w:rFonts w:ascii="仿宋" w:eastAsia="仿宋" w:hAnsi="仿宋" w:hint="eastAsia"/>
        </w:rPr>
        <w:t xml:space="preserve">                     </w:t>
      </w:r>
    </w:p>
    <w:p w14:paraId="7863A02D" w14:textId="29EC5474" w:rsidR="007D00A8" w:rsidRPr="0053746E" w:rsidRDefault="007D00A8" w:rsidP="005934BC">
      <w:pPr>
        <w:rPr>
          <w:rFonts w:ascii="仿宋" w:eastAsia="仿宋" w:hAnsi="仿宋"/>
        </w:rPr>
        <w:sectPr w:rsidR="007D00A8" w:rsidRPr="0053746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ED6ADD7" w14:textId="77777777" w:rsidR="00131148" w:rsidRDefault="00131148" w:rsidP="00131148">
      <w:pPr>
        <w:jc w:val="center"/>
        <w:rPr>
          <w:rFonts w:ascii="仿宋" w:eastAsia="仿宋" w:hAnsi="仿宋"/>
          <w:b/>
          <w:bCs/>
          <w:sz w:val="28"/>
          <w:szCs w:val="28"/>
        </w:rPr>
      </w:pPr>
    </w:p>
    <w:p w14:paraId="1CD7E7A6" w14:textId="6ABE2AB5" w:rsidR="00131148" w:rsidRDefault="00131148" w:rsidP="00131148">
      <w:pPr>
        <w:jc w:val="center"/>
        <w:rPr>
          <w:rFonts w:ascii="仿宋" w:eastAsia="仿宋" w:hAnsi="仿宋"/>
          <w:b/>
          <w:bCs/>
          <w:sz w:val="28"/>
          <w:szCs w:val="28"/>
        </w:rPr>
      </w:pPr>
      <w:r>
        <w:rPr>
          <w:rFonts w:ascii="仿宋" w:eastAsia="仿宋" w:hAnsi="仿宋" w:hint="eastAsia"/>
          <w:b/>
          <w:bCs/>
          <w:sz w:val="28"/>
          <w:szCs w:val="28"/>
        </w:rPr>
        <w:t>1  人员分工</w:t>
      </w:r>
    </w:p>
    <w:p w14:paraId="21DE9D47" w14:textId="77777777" w:rsidR="00131148" w:rsidRDefault="00131148" w:rsidP="00131148">
      <w:pPr>
        <w:jc w:val="center"/>
        <w:rPr>
          <w:rFonts w:ascii="仿宋" w:eastAsia="仿宋" w:hAnsi="仿宋"/>
          <w:b/>
          <w:bCs/>
          <w:sz w:val="28"/>
          <w:szCs w:val="28"/>
        </w:rPr>
      </w:pPr>
    </w:p>
    <w:p w14:paraId="74447BB1" w14:textId="0FEEABC5" w:rsidR="00131148" w:rsidRPr="00674F88" w:rsidRDefault="00674F88" w:rsidP="00674F88">
      <w:pPr>
        <w:pStyle w:val="a8"/>
        <w:numPr>
          <w:ilvl w:val="1"/>
          <w:numId w:val="11"/>
        </w:numPr>
        <w:rPr>
          <w:rFonts w:ascii="仿宋" w:eastAsia="仿宋" w:hAnsi="仿宋"/>
          <w:b/>
          <w:bCs/>
          <w:sz w:val="28"/>
          <w:szCs w:val="28"/>
        </w:rPr>
      </w:pPr>
      <w:r>
        <w:rPr>
          <w:rFonts w:ascii="仿宋" w:eastAsia="仿宋" w:hAnsi="仿宋" w:hint="eastAsia"/>
          <w:b/>
          <w:bCs/>
          <w:sz w:val="28"/>
          <w:szCs w:val="28"/>
        </w:rPr>
        <w:t xml:space="preserve"> </w:t>
      </w:r>
      <w:r w:rsidR="00131148" w:rsidRPr="00674F88">
        <w:rPr>
          <w:rFonts w:ascii="仿宋" w:eastAsia="仿宋" w:hAnsi="仿宋" w:hint="eastAsia"/>
          <w:b/>
          <w:bCs/>
          <w:sz w:val="28"/>
          <w:szCs w:val="28"/>
        </w:rPr>
        <w:t>彭星宇</w:t>
      </w:r>
    </w:p>
    <w:p w14:paraId="0DD210AE" w14:textId="22075FB0" w:rsidR="00131148" w:rsidRPr="00674F88" w:rsidRDefault="00674F88" w:rsidP="00674F88">
      <w:pPr>
        <w:pStyle w:val="a8"/>
        <w:ind w:left="440"/>
        <w:rPr>
          <w:rFonts w:ascii="仿宋" w:eastAsia="仿宋" w:hAnsi="仿宋" w:hint="eastAsia"/>
          <w:szCs w:val="21"/>
        </w:rPr>
      </w:pPr>
      <w:r>
        <w:rPr>
          <w:rFonts w:ascii="仿宋" w:eastAsia="仿宋" w:hAnsi="仿宋" w:hint="eastAsia"/>
          <w:szCs w:val="21"/>
        </w:rPr>
        <w:t>主要负责</w:t>
      </w:r>
    </w:p>
    <w:p w14:paraId="36DEDAC9" w14:textId="77777777" w:rsidR="00CC05F8" w:rsidRPr="00131148" w:rsidRDefault="00CC05F8" w:rsidP="005A32D0">
      <w:pPr>
        <w:rPr>
          <w:rFonts w:ascii="仿宋" w:eastAsia="仿宋" w:hAnsi="仿宋"/>
        </w:rPr>
      </w:pPr>
    </w:p>
    <w:p w14:paraId="19B66BEE" w14:textId="6EEFB56E" w:rsidR="00CC05F8" w:rsidRDefault="00CC05F8" w:rsidP="00CC05F8">
      <w:pPr>
        <w:rPr>
          <w:rFonts w:ascii="仿宋" w:eastAsia="仿宋" w:hAnsi="仿宋"/>
          <w:b/>
          <w:bCs/>
          <w:sz w:val="28"/>
          <w:szCs w:val="28"/>
        </w:rPr>
      </w:pPr>
      <w:r>
        <w:rPr>
          <w:rFonts w:ascii="仿宋" w:eastAsia="仿宋" w:hAnsi="仿宋" w:hint="eastAsia"/>
          <w:b/>
          <w:bCs/>
          <w:sz w:val="28"/>
          <w:szCs w:val="28"/>
        </w:rPr>
        <w:t>1.</w:t>
      </w:r>
      <w:r w:rsidR="00674F88">
        <w:rPr>
          <w:rFonts w:ascii="仿宋" w:eastAsia="仿宋" w:hAnsi="仿宋" w:hint="eastAsia"/>
          <w:b/>
          <w:bCs/>
          <w:sz w:val="28"/>
          <w:szCs w:val="28"/>
        </w:rPr>
        <w:t>2</w:t>
      </w:r>
      <w:r>
        <w:rPr>
          <w:rFonts w:ascii="仿宋" w:eastAsia="仿宋" w:hAnsi="仿宋" w:hint="eastAsia"/>
          <w:b/>
          <w:bCs/>
          <w:sz w:val="28"/>
          <w:szCs w:val="28"/>
        </w:rPr>
        <w:t xml:space="preserve"> </w:t>
      </w:r>
      <w:r w:rsidR="00DB09BD">
        <w:rPr>
          <w:rFonts w:ascii="仿宋" w:eastAsia="仿宋" w:hAnsi="仿宋" w:hint="eastAsia"/>
          <w:b/>
          <w:bCs/>
          <w:sz w:val="28"/>
          <w:szCs w:val="28"/>
        </w:rPr>
        <w:t>邓朝钟</w:t>
      </w:r>
    </w:p>
    <w:p w14:paraId="6F445140" w14:textId="1090F60A" w:rsidR="00674F88" w:rsidRPr="00674F88" w:rsidRDefault="00674F88" w:rsidP="00674F88">
      <w:pPr>
        <w:pStyle w:val="a8"/>
        <w:ind w:left="440"/>
        <w:rPr>
          <w:rFonts w:ascii="仿宋" w:eastAsia="仿宋" w:hAnsi="仿宋" w:hint="eastAsia"/>
          <w:szCs w:val="21"/>
        </w:rPr>
      </w:pPr>
      <w:r>
        <w:rPr>
          <w:rFonts w:ascii="仿宋" w:eastAsia="仿宋" w:hAnsi="仿宋" w:hint="eastAsia"/>
          <w:szCs w:val="21"/>
        </w:rPr>
        <w:t>主要负责</w:t>
      </w:r>
    </w:p>
    <w:p w14:paraId="00D3F8B5" w14:textId="77777777" w:rsidR="00131148" w:rsidRDefault="00131148" w:rsidP="005A32D0">
      <w:pPr>
        <w:rPr>
          <w:rFonts w:ascii="仿宋" w:eastAsia="仿宋" w:hAnsi="仿宋"/>
        </w:rPr>
      </w:pPr>
    </w:p>
    <w:p w14:paraId="0F73DC12" w14:textId="73F18566" w:rsidR="00CC05F8" w:rsidRDefault="00CC05F8" w:rsidP="00CC05F8">
      <w:pPr>
        <w:rPr>
          <w:rFonts w:ascii="仿宋" w:eastAsia="仿宋" w:hAnsi="仿宋"/>
          <w:b/>
          <w:bCs/>
          <w:sz w:val="28"/>
          <w:szCs w:val="28"/>
        </w:rPr>
      </w:pPr>
      <w:r>
        <w:rPr>
          <w:rFonts w:ascii="仿宋" w:eastAsia="仿宋" w:hAnsi="仿宋" w:hint="eastAsia"/>
          <w:b/>
          <w:bCs/>
          <w:sz w:val="28"/>
          <w:szCs w:val="28"/>
        </w:rPr>
        <w:t>1.</w:t>
      </w:r>
      <w:r w:rsidR="00674F88">
        <w:rPr>
          <w:rFonts w:ascii="仿宋" w:eastAsia="仿宋" w:hAnsi="仿宋" w:hint="eastAsia"/>
          <w:b/>
          <w:bCs/>
          <w:sz w:val="28"/>
          <w:szCs w:val="28"/>
        </w:rPr>
        <w:t>3</w:t>
      </w:r>
      <w:r>
        <w:rPr>
          <w:rFonts w:ascii="仿宋" w:eastAsia="仿宋" w:hAnsi="仿宋" w:hint="eastAsia"/>
          <w:b/>
          <w:bCs/>
          <w:sz w:val="28"/>
          <w:szCs w:val="28"/>
        </w:rPr>
        <w:t xml:space="preserve"> </w:t>
      </w:r>
      <w:r w:rsidR="00DB09BD">
        <w:rPr>
          <w:rFonts w:ascii="仿宋" w:eastAsia="仿宋" w:hAnsi="仿宋" w:hint="eastAsia"/>
          <w:b/>
          <w:bCs/>
          <w:sz w:val="28"/>
          <w:szCs w:val="28"/>
        </w:rPr>
        <w:t>李苑</w:t>
      </w:r>
    </w:p>
    <w:p w14:paraId="6ACE511D" w14:textId="6CE7C041" w:rsidR="00CC05F8" w:rsidRPr="00674F88" w:rsidRDefault="00674F88" w:rsidP="00674F88">
      <w:pPr>
        <w:pStyle w:val="a8"/>
        <w:ind w:left="440"/>
        <w:rPr>
          <w:rFonts w:ascii="仿宋" w:eastAsia="仿宋" w:hAnsi="仿宋" w:hint="eastAsia"/>
          <w:szCs w:val="21"/>
        </w:rPr>
      </w:pPr>
      <w:r>
        <w:rPr>
          <w:rFonts w:ascii="仿宋" w:eastAsia="仿宋" w:hAnsi="仿宋" w:hint="eastAsia"/>
          <w:szCs w:val="21"/>
        </w:rPr>
        <w:t>主要负责</w:t>
      </w:r>
    </w:p>
    <w:p w14:paraId="2BE6EFF8" w14:textId="77777777" w:rsidR="00674F88" w:rsidRPr="00131148" w:rsidRDefault="00674F88" w:rsidP="00CC05F8">
      <w:pPr>
        <w:rPr>
          <w:rFonts w:ascii="仿宋" w:eastAsia="仿宋" w:hAnsi="仿宋" w:hint="eastAsia"/>
        </w:rPr>
      </w:pPr>
    </w:p>
    <w:p w14:paraId="1E0EEF54" w14:textId="3781C4B1" w:rsidR="00CC05F8" w:rsidRDefault="00CC05F8" w:rsidP="00CC05F8">
      <w:pPr>
        <w:rPr>
          <w:rFonts w:ascii="仿宋" w:eastAsia="仿宋" w:hAnsi="仿宋"/>
          <w:b/>
          <w:bCs/>
          <w:sz w:val="28"/>
          <w:szCs w:val="28"/>
        </w:rPr>
      </w:pPr>
      <w:r>
        <w:rPr>
          <w:rFonts w:ascii="仿宋" w:eastAsia="仿宋" w:hAnsi="仿宋" w:hint="eastAsia"/>
          <w:b/>
          <w:bCs/>
          <w:sz w:val="28"/>
          <w:szCs w:val="28"/>
        </w:rPr>
        <w:t>1.</w:t>
      </w:r>
      <w:r w:rsidR="00674F88">
        <w:rPr>
          <w:rFonts w:ascii="仿宋" w:eastAsia="仿宋" w:hAnsi="仿宋" w:hint="eastAsia"/>
          <w:b/>
          <w:bCs/>
          <w:sz w:val="28"/>
          <w:szCs w:val="28"/>
        </w:rPr>
        <w:t>4</w:t>
      </w:r>
      <w:r>
        <w:rPr>
          <w:rFonts w:ascii="仿宋" w:eastAsia="仿宋" w:hAnsi="仿宋" w:hint="eastAsia"/>
          <w:b/>
          <w:bCs/>
          <w:sz w:val="28"/>
          <w:szCs w:val="28"/>
        </w:rPr>
        <w:t xml:space="preserve"> 戴兴龙</w:t>
      </w:r>
    </w:p>
    <w:p w14:paraId="11C761CC" w14:textId="77777777" w:rsidR="00674F88" w:rsidRPr="00674F88" w:rsidRDefault="00674F88" w:rsidP="00674F88">
      <w:pPr>
        <w:pStyle w:val="a8"/>
        <w:ind w:left="440"/>
        <w:rPr>
          <w:rFonts w:ascii="仿宋" w:eastAsia="仿宋" w:hAnsi="仿宋" w:hint="eastAsia"/>
          <w:szCs w:val="21"/>
        </w:rPr>
      </w:pPr>
      <w:r>
        <w:rPr>
          <w:rFonts w:ascii="仿宋" w:eastAsia="仿宋" w:hAnsi="仿宋" w:hint="eastAsia"/>
          <w:szCs w:val="21"/>
        </w:rPr>
        <w:t>主要负责</w:t>
      </w:r>
    </w:p>
    <w:p w14:paraId="695F7E0E" w14:textId="77777777" w:rsidR="00CC05F8" w:rsidRDefault="00CC05F8" w:rsidP="005A32D0">
      <w:pPr>
        <w:rPr>
          <w:rFonts w:ascii="仿宋" w:eastAsia="仿宋" w:hAnsi="仿宋" w:hint="eastAsia"/>
        </w:rPr>
      </w:pPr>
    </w:p>
    <w:p w14:paraId="3098203D" w14:textId="5719954E" w:rsidR="00674F88" w:rsidRDefault="00674F88">
      <w:pPr>
        <w:spacing w:after="160" w:line="259" w:lineRule="auto"/>
        <w:rPr>
          <w:rFonts w:ascii="仿宋" w:eastAsia="仿宋" w:hAnsi="仿宋"/>
        </w:rPr>
      </w:pPr>
      <w:r>
        <w:rPr>
          <w:rFonts w:ascii="仿宋" w:eastAsia="仿宋" w:hAnsi="仿宋"/>
        </w:rPr>
        <w:br w:type="page"/>
      </w:r>
    </w:p>
    <w:p w14:paraId="0B81C6AD" w14:textId="77777777" w:rsidR="00674F88" w:rsidRDefault="00674F88" w:rsidP="005A32D0">
      <w:pPr>
        <w:rPr>
          <w:rFonts w:ascii="仿宋" w:eastAsia="仿宋" w:hAnsi="仿宋" w:hint="eastAsia"/>
        </w:rPr>
      </w:pPr>
    </w:p>
    <w:p w14:paraId="37F10747" w14:textId="77777777" w:rsidR="00131148" w:rsidRDefault="00131148" w:rsidP="00131148">
      <w:pPr>
        <w:jc w:val="center"/>
        <w:rPr>
          <w:rFonts w:ascii="仿宋" w:eastAsia="仿宋" w:hAnsi="仿宋"/>
          <w:b/>
          <w:bCs/>
          <w:sz w:val="28"/>
          <w:szCs w:val="28"/>
        </w:rPr>
      </w:pPr>
    </w:p>
    <w:p w14:paraId="34B0FF31" w14:textId="4908BFD7" w:rsidR="00131148" w:rsidRDefault="00131148" w:rsidP="00131148">
      <w:pPr>
        <w:jc w:val="center"/>
        <w:rPr>
          <w:rFonts w:ascii="仿宋" w:eastAsia="仿宋" w:hAnsi="仿宋"/>
          <w:b/>
          <w:bCs/>
          <w:sz w:val="28"/>
          <w:szCs w:val="28"/>
        </w:rPr>
      </w:pPr>
      <w:r>
        <w:rPr>
          <w:rFonts w:ascii="仿宋" w:eastAsia="仿宋" w:hAnsi="仿宋"/>
          <w:b/>
          <w:bCs/>
          <w:sz w:val="28"/>
          <w:szCs w:val="28"/>
        </w:rPr>
        <w:t>2</w:t>
      </w:r>
      <w:r>
        <w:rPr>
          <w:rFonts w:ascii="仿宋" w:eastAsia="仿宋" w:hAnsi="仿宋" w:hint="eastAsia"/>
          <w:b/>
          <w:bCs/>
          <w:sz w:val="28"/>
          <w:szCs w:val="28"/>
        </w:rPr>
        <w:t xml:space="preserve">  </w:t>
      </w:r>
      <w:r w:rsidRPr="00B500CA">
        <w:rPr>
          <w:rFonts w:ascii="仿宋" w:eastAsia="仿宋" w:hAnsi="仿宋" w:hint="eastAsia"/>
          <w:b/>
          <w:bCs/>
          <w:sz w:val="28"/>
          <w:szCs w:val="28"/>
        </w:rPr>
        <w:t>程序设计</w:t>
      </w:r>
    </w:p>
    <w:p w14:paraId="053AD0D3" w14:textId="77777777" w:rsidR="00131148" w:rsidRDefault="00131148" w:rsidP="00131148">
      <w:pPr>
        <w:jc w:val="center"/>
        <w:rPr>
          <w:rFonts w:ascii="仿宋" w:eastAsia="仿宋" w:hAnsi="仿宋"/>
          <w:b/>
          <w:bCs/>
          <w:sz w:val="28"/>
          <w:szCs w:val="28"/>
        </w:rPr>
      </w:pPr>
    </w:p>
    <w:p w14:paraId="5E7ACA31" w14:textId="27AB9657" w:rsidR="00674F88" w:rsidRDefault="00131148" w:rsidP="00131148">
      <w:pPr>
        <w:rPr>
          <w:rFonts w:ascii="仿宋" w:eastAsia="仿宋" w:hAnsi="仿宋" w:hint="eastAsia"/>
          <w:b/>
          <w:bCs/>
          <w:sz w:val="28"/>
          <w:szCs w:val="28"/>
        </w:rPr>
      </w:pPr>
      <w:r>
        <w:rPr>
          <w:rFonts w:ascii="仿宋" w:eastAsia="仿宋" w:hAnsi="仿宋"/>
          <w:b/>
          <w:bCs/>
          <w:sz w:val="28"/>
          <w:szCs w:val="28"/>
        </w:rPr>
        <w:t>2</w:t>
      </w:r>
      <w:r>
        <w:rPr>
          <w:rFonts w:ascii="仿宋" w:eastAsia="仿宋" w:hAnsi="仿宋" w:hint="eastAsia"/>
          <w:b/>
          <w:bCs/>
          <w:sz w:val="28"/>
          <w:szCs w:val="28"/>
        </w:rPr>
        <w:t>.1 项目源码及代码仓库地址</w:t>
      </w:r>
    </w:p>
    <w:p w14:paraId="02FDCE40" w14:textId="21B6F4E5" w:rsidR="00674F88" w:rsidRDefault="00674F88" w:rsidP="005A32D0">
      <w:pPr>
        <w:rPr>
          <w:rFonts w:ascii="仿宋" w:eastAsia="仿宋" w:hAnsi="仿宋" w:hint="eastAsia"/>
        </w:rPr>
      </w:pPr>
    </w:p>
    <w:p w14:paraId="010F1E4B" w14:textId="77777777" w:rsidR="00131148" w:rsidRDefault="00131148" w:rsidP="005A32D0">
      <w:pPr>
        <w:rPr>
          <w:rFonts w:ascii="仿宋" w:eastAsia="仿宋" w:hAnsi="仿宋"/>
        </w:rPr>
      </w:pPr>
    </w:p>
    <w:p w14:paraId="03283F19" w14:textId="5B87BF7D" w:rsidR="00674F88" w:rsidRDefault="00674F88" w:rsidP="00674F88">
      <w:pPr>
        <w:rPr>
          <w:rFonts w:ascii="仿宋" w:eastAsia="仿宋" w:hAnsi="仿宋" w:hint="eastAsia"/>
          <w:b/>
          <w:bCs/>
          <w:sz w:val="28"/>
          <w:szCs w:val="28"/>
        </w:rPr>
      </w:pPr>
      <w:r>
        <w:rPr>
          <w:rFonts w:ascii="仿宋" w:eastAsia="仿宋" w:hAnsi="仿宋"/>
          <w:b/>
          <w:bCs/>
          <w:sz w:val="28"/>
          <w:szCs w:val="28"/>
        </w:rPr>
        <w:t>2</w:t>
      </w:r>
      <w:r>
        <w:rPr>
          <w:rFonts w:ascii="仿宋" w:eastAsia="仿宋" w:hAnsi="仿宋" w:hint="eastAsia"/>
          <w:b/>
          <w:bCs/>
          <w:sz w:val="28"/>
          <w:szCs w:val="28"/>
        </w:rPr>
        <w:t>.</w:t>
      </w:r>
      <w:r>
        <w:rPr>
          <w:rFonts w:ascii="仿宋" w:eastAsia="仿宋" w:hAnsi="仿宋" w:hint="eastAsia"/>
          <w:b/>
          <w:bCs/>
          <w:sz w:val="28"/>
          <w:szCs w:val="28"/>
        </w:rPr>
        <w:t>2</w:t>
      </w:r>
      <w:r>
        <w:rPr>
          <w:rFonts w:ascii="仿宋" w:eastAsia="仿宋" w:hAnsi="仿宋" w:hint="eastAsia"/>
          <w:b/>
          <w:bCs/>
          <w:sz w:val="28"/>
          <w:szCs w:val="28"/>
        </w:rPr>
        <w:t xml:space="preserve"> </w:t>
      </w:r>
      <w:proofErr w:type="spellStart"/>
      <w:r>
        <w:rPr>
          <w:rFonts w:ascii="仿宋" w:eastAsia="仿宋" w:hAnsi="仿宋" w:hint="eastAsia"/>
          <w:b/>
          <w:bCs/>
          <w:sz w:val="28"/>
          <w:szCs w:val="28"/>
        </w:rPr>
        <w:t>ndt</w:t>
      </w:r>
      <w:proofErr w:type="spellEnd"/>
      <w:r>
        <w:rPr>
          <w:rFonts w:ascii="仿宋" w:eastAsia="仿宋" w:hAnsi="仿宋" w:hint="eastAsia"/>
          <w:b/>
          <w:bCs/>
          <w:sz w:val="28"/>
          <w:szCs w:val="28"/>
        </w:rPr>
        <w:t>配准</w:t>
      </w:r>
    </w:p>
    <w:p w14:paraId="04CE70B5" w14:textId="77777777" w:rsidR="00674F88" w:rsidRPr="00674F88" w:rsidRDefault="00674F88" w:rsidP="005A32D0">
      <w:pPr>
        <w:rPr>
          <w:rFonts w:ascii="仿宋" w:eastAsia="仿宋" w:hAnsi="仿宋"/>
        </w:rPr>
      </w:pPr>
    </w:p>
    <w:p w14:paraId="32CFB63F" w14:textId="77777777" w:rsidR="00674F88" w:rsidRDefault="00674F88" w:rsidP="005A32D0">
      <w:pPr>
        <w:rPr>
          <w:rFonts w:ascii="仿宋" w:eastAsia="仿宋" w:hAnsi="仿宋"/>
        </w:rPr>
      </w:pPr>
    </w:p>
    <w:p w14:paraId="154EE7AB" w14:textId="1AC51006" w:rsidR="00674F88" w:rsidRDefault="00674F88" w:rsidP="00674F88">
      <w:pPr>
        <w:rPr>
          <w:rFonts w:ascii="仿宋" w:eastAsia="仿宋" w:hAnsi="仿宋" w:hint="eastAsia"/>
          <w:b/>
          <w:bCs/>
          <w:sz w:val="28"/>
          <w:szCs w:val="28"/>
        </w:rPr>
      </w:pPr>
      <w:r>
        <w:rPr>
          <w:rFonts w:ascii="仿宋" w:eastAsia="仿宋" w:hAnsi="仿宋"/>
          <w:b/>
          <w:bCs/>
          <w:sz w:val="28"/>
          <w:szCs w:val="28"/>
        </w:rPr>
        <w:t>2</w:t>
      </w:r>
      <w:r>
        <w:rPr>
          <w:rFonts w:ascii="仿宋" w:eastAsia="仿宋" w:hAnsi="仿宋" w:hint="eastAsia"/>
          <w:b/>
          <w:bCs/>
          <w:sz w:val="28"/>
          <w:szCs w:val="28"/>
        </w:rPr>
        <w:t>.</w:t>
      </w:r>
      <w:r w:rsidR="00E46753">
        <w:rPr>
          <w:rFonts w:ascii="仿宋" w:eastAsia="仿宋" w:hAnsi="仿宋" w:hint="eastAsia"/>
          <w:b/>
          <w:bCs/>
          <w:sz w:val="28"/>
          <w:szCs w:val="28"/>
        </w:rPr>
        <w:t>3</w:t>
      </w:r>
      <w:r>
        <w:rPr>
          <w:rFonts w:ascii="仿宋" w:eastAsia="仿宋" w:hAnsi="仿宋" w:hint="eastAsia"/>
          <w:b/>
          <w:bCs/>
          <w:sz w:val="28"/>
          <w:szCs w:val="28"/>
        </w:rPr>
        <w:t xml:space="preserve"> </w:t>
      </w:r>
      <w:proofErr w:type="spellStart"/>
      <w:r>
        <w:rPr>
          <w:rFonts w:ascii="仿宋" w:eastAsia="仿宋" w:hAnsi="仿宋" w:hint="eastAsia"/>
          <w:b/>
          <w:bCs/>
          <w:sz w:val="28"/>
          <w:szCs w:val="28"/>
        </w:rPr>
        <w:t>gn</w:t>
      </w:r>
      <w:r>
        <w:rPr>
          <w:rFonts w:ascii="仿宋" w:eastAsia="仿宋" w:hAnsi="仿宋"/>
          <w:b/>
          <w:bCs/>
          <w:sz w:val="28"/>
          <w:szCs w:val="28"/>
        </w:rPr>
        <w:t>_</w:t>
      </w:r>
      <w:r>
        <w:rPr>
          <w:rFonts w:ascii="仿宋" w:eastAsia="仿宋" w:hAnsi="仿宋" w:hint="eastAsia"/>
          <w:b/>
          <w:bCs/>
          <w:sz w:val="28"/>
          <w:szCs w:val="28"/>
        </w:rPr>
        <w:t>icp</w:t>
      </w:r>
      <w:proofErr w:type="spellEnd"/>
      <w:r>
        <w:rPr>
          <w:rFonts w:ascii="仿宋" w:eastAsia="仿宋" w:hAnsi="仿宋" w:hint="eastAsia"/>
          <w:b/>
          <w:bCs/>
          <w:sz w:val="28"/>
          <w:szCs w:val="28"/>
        </w:rPr>
        <w:t>配准</w:t>
      </w:r>
    </w:p>
    <w:p w14:paraId="4A1334D8" w14:textId="77777777" w:rsidR="00674F88" w:rsidRDefault="00674F88" w:rsidP="005A32D0">
      <w:pPr>
        <w:rPr>
          <w:rFonts w:ascii="仿宋" w:eastAsia="仿宋" w:hAnsi="仿宋"/>
        </w:rPr>
      </w:pPr>
    </w:p>
    <w:p w14:paraId="340FDD42" w14:textId="77777777" w:rsidR="00674F88" w:rsidRPr="00674F88" w:rsidRDefault="00674F88" w:rsidP="005A32D0">
      <w:pPr>
        <w:rPr>
          <w:rFonts w:ascii="仿宋" w:eastAsia="仿宋" w:hAnsi="仿宋" w:hint="eastAsia"/>
        </w:rPr>
      </w:pPr>
    </w:p>
    <w:p w14:paraId="72A3CDA8" w14:textId="69415691" w:rsidR="00674F88" w:rsidRDefault="00674F88" w:rsidP="00674F88">
      <w:pPr>
        <w:rPr>
          <w:rFonts w:ascii="仿宋" w:eastAsia="仿宋" w:hAnsi="仿宋" w:hint="eastAsia"/>
          <w:b/>
          <w:bCs/>
          <w:sz w:val="28"/>
          <w:szCs w:val="28"/>
        </w:rPr>
      </w:pPr>
      <w:r>
        <w:rPr>
          <w:rFonts w:ascii="仿宋" w:eastAsia="仿宋" w:hAnsi="仿宋"/>
          <w:b/>
          <w:bCs/>
          <w:sz w:val="28"/>
          <w:szCs w:val="28"/>
        </w:rPr>
        <w:t>2</w:t>
      </w:r>
      <w:r>
        <w:rPr>
          <w:rFonts w:ascii="仿宋" w:eastAsia="仿宋" w:hAnsi="仿宋" w:hint="eastAsia"/>
          <w:b/>
          <w:bCs/>
          <w:sz w:val="28"/>
          <w:szCs w:val="28"/>
        </w:rPr>
        <w:t>.</w:t>
      </w:r>
      <w:r w:rsidR="00E46753">
        <w:rPr>
          <w:rFonts w:ascii="仿宋" w:eastAsia="仿宋" w:hAnsi="仿宋" w:hint="eastAsia"/>
          <w:b/>
          <w:bCs/>
          <w:sz w:val="28"/>
          <w:szCs w:val="28"/>
        </w:rPr>
        <w:t>4</w:t>
      </w:r>
      <w:r>
        <w:rPr>
          <w:rFonts w:ascii="仿宋" w:eastAsia="仿宋" w:hAnsi="仿宋" w:hint="eastAsia"/>
          <w:b/>
          <w:bCs/>
          <w:sz w:val="28"/>
          <w:szCs w:val="28"/>
        </w:rPr>
        <w:t xml:space="preserve"> 项目源码及代码仓库地址</w:t>
      </w:r>
    </w:p>
    <w:p w14:paraId="553C3E20" w14:textId="77777777" w:rsidR="00674F88" w:rsidRPr="00674F88" w:rsidRDefault="00674F88" w:rsidP="005A32D0">
      <w:pPr>
        <w:rPr>
          <w:rFonts w:ascii="仿宋" w:eastAsia="仿宋" w:hAnsi="仿宋"/>
        </w:rPr>
      </w:pPr>
    </w:p>
    <w:p w14:paraId="62730C18" w14:textId="77777777" w:rsidR="00674F88" w:rsidRDefault="00674F88" w:rsidP="005A32D0">
      <w:pPr>
        <w:rPr>
          <w:rFonts w:ascii="仿宋" w:eastAsia="仿宋" w:hAnsi="仿宋" w:hint="eastAsia"/>
        </w:rPr>
      </w:pPr>
    </w:p>
    <w:p w14:paraId="20EFFCBF" w14:textId="77777777" w:rsidR="00674F88" w:rsidRDefault="00674F88" w:rsidP="005A32D0">
      <w:pPr>
        <w:rPr>
          <w:rFonts w:ascii="仿宋" w:eastAsia="仿宋" w:hAnsi="仿宋" w:hint="eastAsia"/>
        </w:rPr>
      </w:pPr>
    </w:p>
    <w:p w14:paraId="7B64EB29" w14:textId="77777777" w:rsidR="00131148" w:rsidRDefault="00131148" w:rsidP="00131148">
      <w:pPr>
        <w:jc w:val="center"/>
        <w:rPr>
          <w:rFonts w:ascii="仿宋" w:eastAsia="仿宋" w:hAnsi="仿宋"/>
          <w:b/>
          <w:bCs/>
          <w:sz w:val="28"/>
          <w:szCs w:val="28"/>
        </w:rPr>
      </w:pPr>
    </w:p>
    <w:p w14:paraId="699E83F2" w14:textId="7537830A" w:rsidR="00131148" w:rsidRDefault="00131148" w:rsidP="00131148">
      <w:pPr>
        <w:jc w:val="center"/>
        <w:rPr>
          <w:rFonts w:ascii="仿宋" w:eastAsia="仿宋" w:hAnsi="仿宋"/>
          <w:b/>
          <w:bCs/>
          <w:sz w:val="28"/>
          <w:szCs w:val="28"/>
        </w:rPr>
      </w:pPr>
      <w:r>
        <w:rPr>
          <w:rFonts w:ascii="仿宋" w:eastAsia="仿宋" w:hAnsi="仿宋" w:hint="eastAsia"/>
          <w:b/>
          <w:bCs/>
          <w:sz w:val="28"/>
          <w:szCs w:val="28"/>
        </w:rPr>
        <w:t xml:space="preserve">3  </w:t>
      </w:r>
      <w:r w:rsidRPr="00B500CA">
        <w:rPr>
          <w:rFonts w:ascii="仿宋" w:eastAsia="仿宋" w:hAnsi="仿宋" w:hint="eastAsia"/>
          <w:b/>
          <w:bCs/>
          <w:sz w:val="28"/>
          <w:szCs w:val="28"/>
        </w:rPr>
        <w:t>程序</w:t>
      </w:r>
      <w:r>
        <w:rPr>
          <w:rFonts w:ascii="仿宋" w:eastAsia="仿宋" w:hAnsi="仿宋" w:hint="eastAsia"/>
          <w:b/>
          <w:bCs/>
          <w:sz w:val="28"/>
          <w:szCs w:val="28"/>
        </w:rPr>
        <w:t>效果展示</w:t>
      </w:r>
    </w:p>
    <w:p w14:paraId="0138C517" w14:textId="77777777" w:rsidR="00131148" w:rsidRDefault="00131148" w:rsidP="00131148">
      <w:pPr>
        <w:jc w:val="center"/>
        <w:rPr>
          <w:rFonts w:ascii="仿宋" w:eastAsia="仿宋" w:hAnsi="仿宋"/>
          <w:b/>
          <w:bCs/>
          <w:sz w:val="28"/>
          <w:szCs w:val="28"/>
        </w:rPr>
      </w:pPr>
    </w:p>
    <w:p w14:paraId="622E757B" w14:textId="77777777" w:rsidR="00131148" w:rsidRDefault="00131148" w:rsidP="005A32D0">
      <w:pPr>
        <w:rPr>
          <w:rFonts w:ascii="仿宋" w:eastAsia="仿宋" w:hAnsi="仿宋"/>
        </w:rPr>
      </w:pPr>
    </w:p>
    <w:p w14:paraId="49392BDB" w14:textId="77777777" w:rsidR="00131148" w:rsidRDefault="00131148" w:rsidP="005A32D0">
      <w:pPr>
        <w:rPr>
          <w:rFonts w:ascii="仿宋" w:eastAsia="仿宋" w:hAnsi="仿宋"/>
        </w:rPr>
      </w:pPr>
    </w:p>
    <w:p w14:paraId="0AE4CF27" w14:textId="77777777" w:rsidR="00131148" w:rsidRDefault="00131148" w:rsidP="005A32D0">
      <w:pPr>
        <w:rPr>
          <w:rFonts w:ascii="仿宋" w:eastAsia="仿宋" w:hAnsi="仿宋"/>
        </w:rPr>
      </w:pPr>
    </w:p>
    <w:p w14:paraId="17CC6BB8" w14:textId="77777777" w:rsidR="00131148" w:rsidRDefault="00131148" w:rsidP="00131148">
      <w:pPr>
        <w:jc w:val="center"/>
        <w:rPr>
          <w:rFonts w:ascii="仿宋" w:eastAsia="仿宋" w:hAnsi="仿宋"/>
          <w:b/>
          <w:bCs/>
          <w:sz w:val="28"/>
          <w:szCs w:val="28"/>
        </w:rPr>
      </w:pPr>
    </w:p>
    <w:p w14:paraId="184D2E9D" w14:textId="6FE2D596" w:rsidR="00131148" w:rsidRDefault="00131148" w:rsidP="00131148">
      <w:pPr>
        <w:jc w:val="center"/>
        <w:rPr>
          <w:rFonts w:ascii="仿宋" w:eastAsia="仿宋" w:hAnsi="仿宋"/>
          <w:b/>
          <w:bCs/>
          <w:sz w:val="28"/>
          <w:szCs w:val="28"/>
        </w:rPr>
      </w:pPr>
      <w:r>
        <w:rPr>
          <w:rFonts w:ascii="仿宋" w:eastAsia="仿宋" w:hAnsi="仿宋" w:hint="eastAsia"/>
          <w:b/>
          <w:bCs/>
          <w:sz w:val="28"/>
          <w:szCs w:val="28"/>
        </w:rPr>
        <w:t>4  总结和分析</w:t>
      </w:r>
    </w:p>
    <w:p w14:paraId="6401FC6C" w14:textId="77777777" w:rsidR="00131148" w:rsidRDefault="00131148" w:rsidP="00131148">
      <w:pPr>
        <w:jc w:val="center"/>
        <w:rPr>
          <w:rFonts w:ascii="仿宋" w:eastAsia="仿宋" w:hAnsi="仿宋"/>
          <w:b/>
          <w:bCs/>
          <w:sz w:val="28"/>
          <w:szCs w:val="28"/>
        </w:rPr>
      </w:pPr>
    </w:p>
    <w:p w14:paraId="1B5144E3" w14:textId="77777777" w:rsidR="00131148" w:rsidRPr="00131148" w:rsidRDefault="00131148" w:rsidP="005A32D0">
      <w:pPr>
        <w:rPr>
          <w:rFonts w:ascii="仿宋" w:eastAsia="仿宋" w:hAnsi="仿宋"/>
        </w:rPr>
      </w:pPr>
    </w:p>
    <w:sectPr w:rsidR="00131148" w:rsidRPr="00131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198BFB" w14:textId="77777777" w:rsidR="00BC1173" w:rsidRDefault="00BC1173" w:rsidP="00070CA7">
      <w:r>
        <w:separator/>
      </w:r>
    </w:p>
  </w:endnote>
  <w:endnote w:type="continuationSeparator" w:id="0">
    <w:p w14:paraId="3D0DC91F" w14:textId="77777777" w:rsidR="00BC1173" w:rsidRDefault="00BC1173" w:rsidP="00070C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0EBE7E" w14:textId="77777777" w:rsidR="00BC1173" w:rsidRDefault="00BC1173" w:rsidP="00070CA7">
      <w:r>
        <w:separator/>
      </w:r>
    </w:p>
  </w:footnote>
  <w:footnote w:type="continuationSeparator" w:id="0">
    <w:p w14:paraId="2DDCC889" w14:textId="77777777" w:rsidR="00BC1173" w:rsidRDefault="00BC1173" w:rsidP="00070C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300CD6"/>
    <w:multiLevelType w:val="hybridMultilevel"/>
    <w:tmpl w:val="17486E06"/>
    <w:lvl w:ilvl="0" w:tplc="C15EA99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2B9F308F"/>
    <w:multiLevelType w:val="hybridMultilevel"/>
    <w:tmpl w:val="3ED2804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FDF43FE"/>
    <w:multiLevelType w:val="hybridMultilevel"/>
    <w:tmpl w:val="49E6585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494232F1"/>
    <w:multiLevelType w:val="hybridMultilevel"/>
    <w:tmpl w:val="6F84B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683A8E"/>
    <w:multiLevelType w:val="hybridMultilevel"/>
    <w:tmpl w:val="EACE8B3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32207B1"/>
    <w:multiLevelType w:val="hybridMultilevel"/>
    <w:tmpl w:val="D91A702E"/>
    <w:lvl w:ilvl="0" w:tplc="33D600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56ED0E24"/>
    <w:multiLevelType w:val="hybridMultilevel"/>
    <w:tmpl w:val="DAC665BC"/>
    <w:lvl w:ilvl="0" w:tplc="01C685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F7D7F92"/>
    <w:multiLevelType w:val="hybridMultilevel"/>
    <w:tmpl w:val="D61812CA"/>
    <w:lvl w:ilvl="0" w:tplc="9FF652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62D24E2F"/>
    <w:multiLevelType w:val="multilevel"/>
    <w:tmpl w:val="66B0D0E6"/>
    <w:lvl w:ilvl="0">
      <w:start w:val="1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0" w:hanging="4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AE35EBD"/>
    <w:multiLevelType w:val="hybridMultilevel"/>
    <w:tmpl w:val="BCD6EE82"/>
    <w:lvl w:ilvl="0" w:tplc="48426C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7E610EC"/>
    <w:multiLevelType w:val="hybridMultilevel"/>
    <w:tmpl w:val="387C364E"/>
    <w:lvl w:ilvl="0" w:tplc="514AF8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 w16cid:durableId="1749881103">
    <w:abstractNumId w:val="3"/>
  </w:num>
  <w:num w:numId="2" w16cid:durableId="1523470635">
    <w:abstractNumId w:val="6"/>
  </w:num>
  <w:num w:numId="3" w16cid:durableId="2081436757">
    <w:abstractNumId w:val="5"/>
  </w:num>
  <w:num w:numId="4" w16cid:durableId="1649743335">
    <w:abstractNumId w:val="7"/>
  </w:num>
  <w:num w:numId="5" w16cid:durableId="2120492528">
    <w:abstractNumId w:val="10"/>
  </w:num>
  <w:num w:numId="6" w16cid:durableId="1224678349">
    <w:abstractNumId w:val="9"/>
  </w:num>
  <w:num w:numId="7" w16cid:durableId="1661076159">
    <w:abstractNumId w:val="1"/>
  </w:num>
  <w:num w:numId="8" w16cid:durableId="1948273964">
    <w:abstractNumId w:val="2"/>
  </w:num>
  <w:num w:numId="9" w16cid:durableId="109126051">
    <w:abstractNumId w:val="4"/>
  </w:num>
  <w:num w:numId="10" w16cid:durableId="1701927430">
    <w:abstractNumId w:val="0"/>
  </w:num>
  <w:num w:numId="11" w16cid:durableId="160079639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3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9DE"/>
    <w:rsid w:val="00003C42"/>
    <w:rsid w:val="00011D4C"/>
    <w:rsid w:val="000177CA"/>
    <w:rsid w:val="000219DE"/>
    <w:rsid w:val="00024402"/>
    <w:rsid w:val="00025583"/>
    <w:rsid w:val="00033FBF"/>
    <w:rsid w:val="000358AB"/>
    <w:rsid w:val="0004769C"/>
    <w:rsid w:val="000476A3"/>
    <w:rsid w:val="00065BA8"/>
    <w:rsid w:val="00070CA7"/>
    <w:rsid w:val="00086D7B"/>
    <w:rsid w:val="000A06C1"/>
    <w:rsid w:val="000A4766"/>
    <w:rsid w:val="000B6938"/>
    <w:rsid w:val="000C0596"/>
    <w:rsid w:val="000D53D8"/>
    <w:rsid w:val="000D597C"/>
    <w:rsid w:val="000E212C"/>
    <w:rsid w:val="000F0DB8"/>
    <w:rsid w:val="000F2BC2"/>
    <w:rsid w:val="00113A7F"/>
    <w:rsid w:val="00131148"/>
    <w:rsid w:val="001523D4"/>
    <w:rsid w:val="001626D4"/>
    <w:rsid w:val="001972AC"/>
    <w:rsid w:val="001A016C"/>
    <w:rsid w:val="001A4FE0"/>
    <w:rsid w:val="001B4BFC"/>
    <w:rsid w:val="001D0C41"/>
    <w:rsid w:val="001D1713"/>
    <w:rsid w:val="001E470F"/>
    <w:rsid w:val="001F1CFA"/>
    <w:rsid w:val="001F26B7"/>
    <w:rsid w:val="002072AA"/>
    <w:rsid w:val="0022115A"/>
    <w:rsid w:val="002246AA"/>
    <w:rsid w:val="00232F9B"/>
    <w:rsid w:val="002366AF"/>
    <w:rsid w:val="00237B05"/>
    <w:rsid w:val="00265A1F"/>
    <w:rsid w:val="00276690"/>
    <w:rsid w:val="0028090A"/>
    <w:rsid w:val="00282511"/>
    <w:rsid w:val="00285C67"/>
    <w:rsid w:val="00287CA7"/>
    <w:rsid w:val="002A2D5A"/>
    <w:rsid w:val="002A2EE7"/>
    <w:rsid w:val="002A5D9D"/>
    <w:rsid w:val="002B7B24"/>
    <w:rsid w:val="002C6F28"/>
    <w:rsid w:val="002D1B92"/>
    <w:rsid w:val="002E0C57"/>
    <w:rsid w:val="003018B9"/>
    <w:rsid w:val="0030553A"/>
    <w:rsid w:val="003070DB"/>
    <w:rsid w:val="00315608"/>
    <w:rsid w:val="003415EF"/>
    <w:rsid w:val="00380FF0"/>
    <w:rsid w:val="00384C35"/>
    <w:rsid w:val="0039750E"/>
    <w:rsid w:val="00397829"/>
    <w:rsid w:val="003E3D8A"/>
    <w:rsid w:val="003E5C40"/>
    <w:rsid w:val="00411E0B"/>
    <w:rsid w:val="00412D33"/>
    <w:rsid w:val="004301FC"/>
    <w:rsid w:val="00443E61"/>
    <w:rsid w:val="0045270F"/>
    <w:rsid w:val="00476F8D"/>
    <w:rsid w:val="00477B70"/>
    <w:rsid w:val="004816EA"/>
    <w:rsid w:val="004921AA"/>
    <w:rsid w:val="00494594"/>
    <w:rsid w:val="004B690E"/>
    <w:rsid w:val="004C74C9"/>
    <w:rsid w:val="004C77BF"/>
    <w:rsid w:val="004D5D1E"/>
    <w:rsid w:val="004E549A"/>
    <w:rsid w:val="004F0B93"/>
    <w:rsid w:val="004F2F67"/>
    <w:rsid w:val="00504563"/>
    <w:rsid w:val="00526CE7"/>
    <w:rsid w:val="0053746E"/>
    <w:rsid w:val="00551410"/>
    <w:rsid w:val="0056621D"/>
    <w:rsid w:val="00577A96"/>
    <w:rsid w:val="00592741"/>
    <w:rsid w:val="005934BC"/>
    <w:rsid w:val="005A32D0"/>
    <w:rsid w:val="005E66C9"/>
    <w:rsid w:val="005F06CD"/>
    <w:rsid w:val="005F0FA7"/>
    <w:rsid w:val="006142EF"/>
    <w:rsid w:val="006166CE"/>
    <w:rsid w:val="00623567"/>
    <w:rsid w:val="006310CC"/>
    <w:rsid w:val="006402E8"/>
    <w:rsid w:val="00653047"/>
    <w:rsid w:val="006549CF"/>
    <w:rsid w:val="00663EDE"/>
    <w:rsid w:val="00674F88"/>
    <w:rsid w:val="00677558"/>
    <w:rsid w:val="0068680D"/>
    <w:rsid w:val="00690D05"/>
    <w:rsid w:val="00691FF0"/>
    <w:rsid w:val="006A2D4A"/>
    <w:rsid w:val="006A4E85"/>
    <w:rsid w:val="006B74D6"/>
    <w:rsid w:val="006B7C2C"/>
    <w:rsid w:val="006C37B2"/>
    <w:rsid w:val="006C4683"/>
    <w:rsid w:val="006E4EB7"/>
    <w:rsid w:val="006F3EEB"/>
    <w:rsid w:val="007025FA"/>
    <w:rsid w:val="0072076B"/>
    <w:rsid w:val="00722BCB"/>
    <w:rsid w:val="007245D0"/>
    <w:rsid w:val="00743858"/>
    <w:rsid w:val="00747A68"/>
    <w:rsid w:val="00755452"/>
    <w:rsid w:val="0076188F"/>
    <w:rsid w:val="00796CC8"/>
    <w:rsid w:val="007A76D1"/>
    <w:rsid w:val="007D00A8"/>
    <w:rsid w:val="007F36B7"/>
    <w:rsid w:val="007F3921"/>
    <w:rsid w:val="007F3D37"/>
    <w:rsid w:val="008064B5"/>
    <w:rsid w:val="008326B6"/>
    <w:rsid w:val="00833A2F"/>
    <w:rsid w:val="00841B8D"/>
    <w:rsid w:val="00856F70"/>
    <w:rsid w:val="00892C02"/>
    <w:rsid w:val="008A0960"/>
    <w:rsid w:val="008A4311"/>
    <w:rsid w:val="008A5275"/>
    <w:rsid w:val="008C2CBA"/>
    <w:rsid w:val="008C3AAD"/>
    <w:rsid w:val="008C3F57"/>
    <w:rsid w:val="008D5799"/>
    <w:rsid w:val="008E344F"/>
    <w:rsid w:val="008E5690"/>
    <w:rsid w:val="008E5F68"/>
    <w:rsid w:val="008E6135"/>
    <w:rsid w:val="008E63F2"/>
    <w:rsid w:val="008F75A7"/>
    <w:rsid w:val="00900DD1"/>
    <w:rsid w:val="00900E40"/>
    <w:rsid w:val="009118EB"/>
    <w:rsid w:val="009155DF"/>
    <w:rsid w:val="00924498"/>
    <w:rsid w:val="00937349"/>
    <w:rsid w:val="009472E9"/>
    <w:rsid w:val="00987E51"/>
    <w:rsid w:val="009B1C4C"/>
    <w:rsid w:val="009B3A5E"/>
    <w:rsid w:val="009B61B4"/>
    <w:rsid w:val="009E3AA3"/>
    <w:rsid w:val="009F69AE"/>
    <w:rsid w:val="009F6E19"/>
    <w:rsid w:val="00A20AC9"/>
    <w:rsid w:val="00A23DDC"/>
    <w:rsid w:val="00A41DD0"/>
    <w:rsid w:val="00A80CFC"/>
    <w:rsid w:val="00A8729C"/>
    <w:rsid w:val="00A91967"/>
    <w:rsid w:val="00A95741"/>
    <w:rsid w:val="00AA4EBF"/>
    <w:rsid w:val="00AA640E"/>
    <w:rsid w:val="00AA7D4F"/>
    <w:rsid w:val="00AC590C"/>
    <w:rsid w:val="00AD5CA4"/>
    <w:rsid w:val="00AE20CB"/>
    <w:rsid w:val="00B110A7"/>
    <w:rsid w:val="00B13276"/>
    <w:rsid w:val="00B24BC0"/>
    <w:rsid w:val="00B253B7"/>
    <w:rsid w:val="00B400D3"/>
    <w:rsid w:val="00B52739"/>
    <w:rsid w:val="00B556EB"/>
    <w:rsid w:val="00B647FD"/>
    <w:rsid w:val="00B77F2B"/>
    <w:rsid w:val="00B8237D"/>
    <w:rsid w:val="00B83D3A"/>
    <w:rsid w:val="00B91481"/>
    <w:rsid w:val="00BA2DA1"/>
    <w:rsid w:val="00BC1173"/>
    <w:rsid w:val="00BC2773"/>
    <w:rsid w:val="00BC382D"/>
    <w:rsid w:val="00BC509B"/>
    <w:rsid w:val="00BC520B"/>
    <w:rsid w:val="00BD118A"/>
    <w:rsid w:val="00BD5572"/>
    <w:rsid w:val="00BD7B28"/>
    <w:rsid w:val="00BF64C1"/>
    <w:rsid w:val="00C04AC4"/>
    <w:rsid w:val="00C126DC"/>
    <w:rsid w:val="00C1676D"/>
    <w:rsid w:val="00C328EC"/>
    <w:rsid w:val="00C42214"/>
    <w:rsid w:val="00C427E5"/>
    <w:rsid w:val="00C532DB"/>
    <w:rsid w:val="00C614CC"/>
    <w:rsid w:val="00C66DDC"/>
    <w:rsid w:val="00C776A4"/>
    <w:rsid w:val="00C901CF"/>
    <w:rsid w:val="00CB3343"/>
    <w:rsid w:val="00CC05F8"/>
    <w:rsid w:val="00CC5DE4"/>
    <w:rsid w:val="00CD05E6"/>
    <w:rsid w:val="00CF5730"/>
    <w:rsid w:val="00D108F2"/>
    <w:rsid w:val="00D1187A"/>
    <w:rsid w:val="00D11B13"/>
    <w:rsid w:val="00D23F80"/>
    <w:rsid w:val="00D30DD0"/>
    <w:rsid w:val="00D37CCA"/>
    <w:rsid w:val="00D40C8A"/>
    <w:rsid w:val="00D449BC"/>
    <w:rsid w:val="00D50A52"/>
    <w:rsid w:val="00D5569D"/>
    <w:rsid w:val="00D7704E"/>
    <w:rsid w:val="00D77C20"/>
    <w:rsid w:val="00D8069B"/>
    <w:rsid w:val="00D86CAF"/>
    <w:rsid w:val="00DB09BD"/>
    <w:rsid w:val="00DB1848"/>
    <w:rsid w:val="00DB2E0C"/>
    <w:rsid w:val="00DC1A91"/>
    <w:rsid w:val="00DC5139"/>
    <w:rsid w:val="00DD2C76"/>
    <w:rsid w:val="00DE6C87"/>
    <w:rsid w:val="00DE70B3"/>
    <w:rsid w:val="00DF29C6"/>
    <w:rsid w:val="00E06356"/>
    <w:rsid w:val="00E41C71"/>
    <w:rsid w:val="00E46753"/>
    <w:rsid w:val="00E50868"/>
    <w:rsid w:val="00E60EF7"/>
    <w:rsid w:val="00E65B00"/>
    <w:rsid w:val="00E7771E"/>
    <w:rsid w:val="00E84AD4"/>
    <w:rsid w:val="00E85DB8"/>
    <w:rsid w:val="00E86CA6"/>
    <w:rsid w:val="00E9562B"/>
    <w:rsid w:val="00EA0E81"/>
    <w:rsid w:val="00EA1AB6"/>
    <w:rsid w:val="00EB52D2"/>
    <w:rsid w:val="00EC1089"/>
    <w:rsid w:val="00ED7545"/>
    <w:rsid w:val="00EE3F31"/>
    <w:rsid w:val="00EE654F"/>
    <w:rsid w:val="00EF033E"/>
    <w:rsid w:val="00F078FD"/>
    <w:rsid w:val="00F20FE0"/>
    <w:rsid w:val="00F2349F"/>
    <w:rsid w:val="00F34339"/>
    <w:rsid w:val="00F4165D"/>
    <w:rsid w:val="00F46B19"/>
    <w:rsid w:val="00F52355"/>
    <w:rsid w:val="00F55B4D"/>
    <w:rsid w:val="00F623E4"/>
    <w:rsid w:val="00F6549C"/>
    <w:rsid w:val="00F821A6"/>
    <w:rsid w:val="00F8396A"/>
    <w:rsid w:val="00FC22E3"/>
    <w:rsid w:val="00FC294B"/>
    <w:rsid w:val="00FC399F"/>
    <w:rsid w:val="00FC46CC"/>
    <w:rsid w:val="00FD478A"/>
    <w:rsid w:val="00FD7649"/>
    <w:rsid w:val="00FE2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2A8EEB"/>
  <w15:chartTrackingRefBased/>
  <w15:docId w15:val="{1ABA3E14-8C29-4D1B-9933-0C4EAE064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5A32D0"/>
    <w:pPr>
      <w:spacing w:after="0" w:line="240" w:lineRule="auto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0CA7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070CA7"/>
  </w:style>
  <w:style w:type="paragraph" w:styleId="a5">
    <w:name w:val="footer"/>
    <w:basedOn w:val="a"/>
    <w:link w:val="a6"/>
    <w:uiPriority w:val="99"/>
    <w:unhideWhenUsed/>
    <w:rsid w:val="00070CA7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070CA7"/>
  </w:style>
  <w:style w:type="table" w:styleId="a7">
    <w:name w:val="Table Grid"/>
    <w:basedOn w:val="a1"/>
    <w:rsid w:val="00070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2072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8">
    <w:name w:val="List Paragraph"/>
    <w:basedOn w:val="a"/>
    <w:uiPriority w:val="34"/>
    <w:qFormat/>
    <w:rsid w:val="00B91481"/>
    <w:pPr>
      <w:ind w:left="720"/>
      <w:contextualSpacing/>
    </w:pPr>
  </w:style>
  <w:style w:type="paragraph" w:styleId="a9">
    <w:name w:val="footnote text"/>
    <w:basedOn w:val="a"/>
    <w:link w:val="aa"/>
    <w:uiPriority w:val="99"/>
    <w:unhideWhenUsed/>
    <w:rsid w:val="00A41DD0"/>
    <w:pPr>
      <w:snapToGrid w:val="0"/>
    </w:pPr>
    <w:rPr>
      <w:sz w:val="18"/>
      <w:szCs w:val="18"/>
    </w:rPr>
  </w:style>
  <w:style w:type="character" w:customStyle="1" w:styleId="aa">
    <w:name w:val="脚注文本 字符"/>
    <w:basedOn w:val="a0"/>
    <w:link w:val="a9"/>
    <w:uiPriority w:val="99"/>
    <w:rsid w:val="00A41DD0"/>
    <w:rPr>
      <w:sz w:val="18"/>
      <w:szCs w:val="18"/>
    </w:rPr>
  </w:style>
  <w:style w:type="character" w:styleId="ab">
    <w:name w:val="footnote reference"/>
    <w:basedOn w:val="a0"/>
    <w:uiPriority w:val="99"/>
    <w:unhideWhenUsed/>
    <w:rsid w:val="00A41DD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47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5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209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831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51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6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560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238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60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46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1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822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051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810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70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6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425C9C-B1D2-4ECA-8AFB-E1E9D4817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CHEN</dc:creator>
  <cp:keywords/>
  <dc:description/>
  <cp:lastModifiedBy>骄 骄</cp:lastModifiedBy>
  <cp:revision>38</cp:revision>
  <dcterms:created xsi:type="dcterms:W3CDTF">2022-09-07T01:49:00Z</dcterms:created>
  <dcterms:modified xsi:type="dcterms:W3CDTF">2024-10-07T12:46:00Z</dcterms:modified>
</cp:coreProperties>
</file>