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AE3E8" w14:textId="08A06F55" w:rsidR="00011D39" w:rsidRPr="00EC0D68" w:rsidRDefault="00011D39" w:rsidP="00FF6D90">
      <w:pPr>
        <w:jc w:val="both"/>
        <w:rPr>
          <w:b/>
          <w:sz w:val="28"/>
          <w:szCs w:val="28"/>
        </w:rPr>
      </w:pPr>
      <w:r w:rsidRPr="00EC0D68">
        <w:rPr>
          <w:b/>
          <w:sz w:val="28"/>
          <w:szCs w:val="28"/>
        </w:rPr>
        <w:t>Application Dependencies:</w:t>
      </w:r>
    </w:p>
    <w:p w14:paraId="0DDBBD70" w14:textId="2094DE84" w:rsidR="00011D39" w:rsidRPr="00EC0D68" w:rsidRDefault="00011D39" w:rsidP="00FF6D90">
      <w:pPr>
        <w:pStyle w:val="ListParagraph"/>
        <w:numPr>
          <w:ilvl w:val="0"/>
          <w:numId w:val="1"/>
        </w:numPr>
        <w:jc w:val="both"/>
        <w:rPr>
          <w:sz w:val="24"/>
          <w:szCs w:val="24"/>
        </w:rPr>
      </w:pPr>
      <w:r w:rsidRPr="00EC0D68">
        <w:rPr>
          <w:sz w:val="24"/>
          <w:szCs w:val="24"/>
        </w:rPr>
        <w:t>Node</w:t>
      </w:r>
    </w:p>
    <w:p w14:paraId="0A2929D3" w14:textId="137A14D5" w:rsidR="00011D39" w:rsidRPr="00EC0D68" w:rsidRDefault="00011D39" w:rsidP="00FF6D90">
      <w:pPr>
        <w:pStyle w:val="ListParagraph"/>
        <w:numPr>
          <w:ilvl w:val="0"/>
          <w:numId w:val="1"/>
        </w:numPr>
        <w:jc w:val="both"/>
        <w:rPr>
          <w:sz w:val="24"/>
          <w:szCs w:val="24"/>
        </w:rPr>
      </w:pPr>
      <w:r w:rsidRPr="00EC0D68">
        <w:rPr>
          <w:sz w:val="24"/>
          <w:szCs w:val="24"/>
        </w:rPr>
        <w:t>NPM</w:t>
      </w:r>
    </w:p>
    <w:p w14:paraId="4D7DF55D" w14:textId="6E2FBD9C" w:rsidR="00011D39" w:rsidRPr="00EC0D68" w:rsidRDefault="00011D39" w:rsidP="00FF6D90">
      <w:pPr>
        <w:pStyle w:val="ListParagraph"/>
        <w:numPr>
          <w:ilvl w:val="0"/>
          <w:numId w:val="1"/>
        </w:numPr>
        <w:jc w:val="both"/>
        <w:rPr>
          <w:sz w:val="24"/>
          <w:szCs w:val="24"/>
        </w:rPr>
      </w:pPr>
      <w:r w:rsidRPr="00EC0D68">
        <w:rPr>
          <w:sz w:val="24"/>
          <w:szCs w:val="24"/>
        </w:rPr>
        <w:t>MongoDB</w:t>
      </w:r>
    </w:p>
    <w:p w14:paraId="388A0B26" w14:textId="77777777" w:rsidR="00EC0D68" w:rsidRDefault="00EC0D68" w:rsidP="00FF6D90">
      <w:pPr>
        <w:jc w:val="both"/>
      </w:pPr>
    </w:p>
    <w:p w14:paraId="3C115894" w14:textId="06584C5E" w:rsidR="00C3120C" w:rsidRPr="00EC0D68" w:rsidRDefault="00011D39" w:rsidP="00FF6D90">
      <w:pPr>
        <w:jc w:val="both"/>
        <w:rPr>
          <w:b/>
          <w:sz w:val="28"/>
          <w:szCs w:val="28"/>
        </w:rPr>
      </w:pPr>
      <w:r w:rsidRPr="00EC0D68">
        <w:rPr>
          <w:b/>
          <w:sz w:val="28"/>
          <w:szCs w:val="28"/>
        </w:rPr>
        <w:t>Installation Instruction</w:t>
      </w:r>
      <w:r w:rsidR="00D62DD3" w:rsidRPr="00EC0D68">
        <w:rPr>
          <w:b/>
          <w:sz w:val="28"/>
          <w:szCs w:val="28"/>
        </w:rPr>
        <w:t>s</w:t>
      </w:r>
      <w:r w:rsidRPr="00EC0D68">
        <w:rPr>
          <w:b/>
          <w:sz w:val="28"/>
          <w:szCs w:val="28"/>
        </w:rPr>
        <w:t>:</w:t>
      </w:r>
    </w:p>
    <w:p w14:paraId="46BA7CB6" w14:textId="639CAB16" w:rsidR="00011D39" w:rsidRPr="00EC0D68" w:rsidRDefault="00011D39" w:rsidP="00FF6D90">
      <w:pPr>
        <w:jc w:val="both"/>
        <w:rPr>
          <w:sz w:val="24"/>
          <w:szCs w:val="24"/>
        </w:rPr>
      </w:pPr>
      <w:r w:rsidRPr="00EC0D68">
        <w:rPr>
          <w:sz w:val="24"/>
          <w:szCs w:val="24"/>
        </w:rPr>
        <w:t xml:space="preserve">1) There are two zip files, </w:t>
      </w:r>
      <w:proofErr w:type="spellStart"/>
      <w:r w:rsidRPr="00EC0D68">
        <w:rPr>
          <w:sz w:val="24"/>
          <w:szCs w:val="24"/>
        </w:rPr>
        <w:t>leaderboard</w:t>
      </w:r>
      <w:proofErr w:type="spellEnd"/>
      <w:r w:rsidRPr="00EC0D68">
        <w:rPr>
          <w:sz w:val="24"/>
          <w:szCs w:val="24"/>
        </w:rPr>
        <w:t xml:space="preserve"> (UI app) and </w:t>
      </w:r>
      <w:proofErr w:type="spellStart"/>
      <w:r w:rsidRPr="00EC0D68">
        <w:rPr>
          <w:sz w:val="24"/>
          <w:szCs w:val="24"/>
        </w:rPr>
        <w:t>apiserver</w:t>
      </w:r>
      <w:proofErr w:type="spellEnd"/>
      <w:r w:rsidRPr="00EC0D68">
        <w:rPr>
          <w:sz w:val="24"/>
          <w:szCs w:val="24"/>
        </w:rPr>
        <w:t xml:space="preserve"> (backend app).</w:t>
      </w:r>
    </w:p>
    <w:p w14:paraId="4429B5EF" w14:textId="32F394E0" w:rsidR="00011D39" w:rsidRPr="00EC0D68" w:rsidRDefault="00011D39" w:rsidP="00FF6D90">
      <w:pPr>
        <w:jc w:val="both"/>
        <w:rPr>
          <w:sz w:val="24"/>
          <w:szCs w:val="24"/>
        </w:rPr>
      </w:pPr>
      <w:r w:rsidRPr="00EC0D68">
        <w:rPr>
          <w:sz w:val="24"/>
          <w:szCs w:val="24"/>
        </w:rPr>
        <w:t>2) Download both files and unzip them.</w:t>
      </w:r>
    </w:p>
    <w:p w14:paraId="2E857C4D" w14:textId="5A477DA3" w:rsidR="00011D39" w:rsidRPr="00EC0D68" w:rsidRDefault="00011D39" w:rsidP="00FF6D90">
      <w:pPr>
        <w:jc w:val="both"/>
        <w:rPr>
          <w:sz w:val="24"/>
          <w:szCs w:val="24"/>
        </w:rPr>
      </w:pPr>
      <w:r w:rsidRPr="00EC0D68">
        <w:rPr>
          <w:sz w:val="24"/>
          <w:szCs w:val="24"/>
        </w:rPr>
        <w:t>3) Browse through each folder and then run below command inside terminal to install dependencies:</w:t>
      </w:r>
    </w:p>
    <w:p w14:paraId="76D4DFBE" w14:textId="1ED57790" w:rsidR="00011D39" w:rsidRPr="000F3F4B" w:rsidRDefault="00011D39" w:rsidP="00FF6D90">
      <w:pPr>
        <w:ind w:firstLine="720"/>
        <w:jc w:val="both"/>
        <w:rPr>
          <w:b/>
          <w:sz w:val="24"/>
          <w:szCs w:val="24"/>
        </w:rPr>
      </w:pPr>
      <w:r w:rsidRPr="00EC0D68">
        <w:rPr>
          <w:sz w:val="24"/>
          <w:szCs w:val="24"/>
        </w:rPr>
        <w:t xml:space="preserve"># </w:t>
      </w:r>
      <w:proofErr w:type="spellStart"/>
      <w:r w:rsidRPr="000F3F4B">
        <w:rPr>
          <w:b/>
          <w:sz w:val="24"/>
          <w:szCs w:val="24"/>
        </w:rPr>
        <w:t>npm</w:t>
      </w:r>
      <w:proofErr w:type="spellEnd"/>
      <w:r w:rsidRPr="000F3F4B">
        <w:rPr>
          <w:b/>
          <w:sz w:val="24"/>
          <w:szCs w:val="24"/>
        </w:rPr>
        <w:t xml:space="preserve"> install</w:t>
      </w:r>
    </w:p>
    <w:p w14:paraId="7E58937E" w14:textId="59E272CA" w:rsidR="00011D39" w:rsidRPr="00EC0D68" w:rsidRDefault="00011D39" w:rsidP="00FF6D90">
      <w:pPr>
        <w:jc w:val="both"/>
        <w:rPr>
          <w:sz w:val="24"/>
          <w:szCs w:val="24"/>
        </w:rPr>
      </w:pPr>
      <w:r w:rsidRPr="00EC0D68">
        <w:rPr>
          <w:sz w:val="24"/>
          <w:szCs w:val="24"/>
        </w:rPr>
        <w:t xml:space="preserve">4) After installation of dependencies, from the </w:t>
      </w:r>
      <w:proofErr w:type="spellStart"/>
      <w:r w:rsidRPr="00EC0D68">
        <w:rPr>
          <w:sz w:val="24"/>
          <w:szCs w:val="24"/>
        </w:rPr>
        <w:t>leaderboard</w:t>
      </w:r>
      <w:proofErr w:type="spellEnd"/>
      <w:r w:rsidRPr="00EC0D68">
        <w:rPr>
          <w:sz w:val="24"/>
          <w:szCs w:val="24"/>
        </w:rPr>
        <w:t xml:space="preserve"> folder, run the below command from terminal to start UI server:</w:t>
      </w:r>
    </w:p>
    <w:p w14:paraId="40481B23" w14:textId="11CEF8D6" w:rsidR="00011D39" w:rsidRPr="000F3F4B" w:rsidRDefault="00011D39" w:rsidP="00FF6D90">
      <w:pPr>
        <w:ind w:firstLine="720"/>
        <w:jc w:val="both"/>
        <w:rPr>
          <w:b/>
          <w:sz w:val="24"/>
          <w:szCs w:val="24"/>
        </w:rPr>
      </w:pPr>
      <w:r w:rsidRPr="00EC0D68">
        <w:rPr>
          <w:sz w:val="24"/>
          <w:szCs w:val="24"/>
        </w:rPr>
        <w:t xml:space="preserve"># </w:t>
      </w:r>
      <w:proofErr w:type="spellStart"/>
      <w:r w:rsidRPr="000F3F4B">
        <w:rPr>
          <w:b/>
          <w:sz w:val="24"/>
          <w:szCs w:val="24"/>
        </w:rPr>
        <w:t>npm</w:t>
      </w:r>
      <w:proofErr w:type="spellEnd"/>
      <w:r w:rsidRPr="000F3F4B">
        <w:rPr>
          <w:b/>
          <w:sz w:val="24"/>
          <w:szCs w:val="24"/>
        </w:rPr>
        <w:t xml:space="preserve"> start</w:t>
      </w:r>
    </w:p>
    <w:p w14:paraId="4C2CD906" w14:textId="0943EB34" w:rsidR="00011D39" w:rsidRPr="00EC0D68" w:rsidRDefault="00011D39" w:rsidP="00FF6D90">
      <w:pPr>
        <w:jc w:val="both"/>
        <w:rPr>
          <w:sz w:val="24"/>
          <w:szCs w:val="24"/>
        </w:rPr>
      </w:pPr>
      <w:r w:rsidRPr="00EC0D68">
        <w:rPr>
          <w:sz w:val="24"/>
          <w:szCs w:val="24"/>
        </w:rPr>
        <w:t>5) Upon successful start, you can see the app running from a browser using below url:</w:t>
      </w:r>
    </w:p>
    <w:p w14:paraId="74EE5BE0" w14:textId="57AA7489" w:rsidR="00011D39" w:rsidRPr="000F3F4B" w:rsidRDefault="00011D39" w:rsidP="00FF6D90">
      <w:pPr>
        <w:ind w:firstLine="720"/>
        <w:jc w:val="both"/>
        <w:rPr>
          <w:b/>
          <w:sz w:val="24"/>
          <w:szCs w:val="24"/>
        </w:rPr>
      </w:pPr>
      <w:hyperlink r:id="rId5" w:history="1">
        <w:r w:rsidRPr="000F3F4B">
          <w:rPr>
            <w:rStyle w:val="Hyperlink"/>
            <w:b/>
            <w:sz w:val="24"/>
            <w:szCs w:val="24"/>
          </w:rPr>
          <w:t>http://localhost:3000/login</w:t>
        </w:r>
      </w:hyperlink>
    </w:p>
    <w:p w14:paraId="57551F03" w14:textId="79BB43D2" w:rsidR="00011D39" w:rsidRPr="00EC0D68" w:rsidRDefault="00011D39" w:rsidP="00FF6D90">
      <w:pPr>
        <w:jc w:val="both"/>
        <w:rPr>
          <w:sz w:val="24"/>
          <w:szCs w:val="24"/>
        </w:rPr>
      </w:pPr>
      <w:r w:rsidRPr="00EC0D68">
        <w:rPr>
          <w:sz w:val="24"/>
          <w:szCs w:val="24"/>
        </w:rPr>
        <w:t xml:space="preserve">6) Then from the other folder </w:t>
      </w:r>
      <w:proofErr w:type="spellStart"/>
      <w:r w:rsidRPr="00EC0D68">
        <w:rPr>
          <w:sz w:val="24"/>
          <w:szCs w:val="24"/>
        </w:rPr>
        <w:t>apiserver</w:t>
      </w:r>
      <w:proofErr w:type="spellEnd"/>
      <w:r w:rsidRPr="00EC0D68">
        <w:rPr>
          <w:sz w:val="24"/>
          <w:szCs w:val="24"/>
        </w:rPr>
        <w:t xml:space="preserve">, run the below command from terminal to start </w:t>
      </w:r>
      <w:proofErr w:type="spellStart"/>
      <w:r w:rsidRPr="00EC0D68">
        <w:rPr>
          <w:sz w:val="24"/>
          <w:szCs w:val="24"/>
        </w:rPr>
        <w:t>api</w:t>
      </w:r>
      <w:proofErr w:type="spellEnd"/>
      <w:r w:rsidRPr="00EC0D68">
        <w:rPr>
          <w:sz w:val="24"/>
          <w:szCs w:val="24"/>
        </w:rPr>
        <w:t xml:space="preserve"> server</w:t>
      </w:r>
      <w:r w:rsidR="0063703F">
        <w:rPr>
          <w:sz w:val="24"/>
          <w:szCs w:val="24"/>
        </w:rPr>
        <w:t xml:space="preserve"> on port 5000</w:t>
      </w:r>
      <w:r w:rsidRPr="00EC0D68">
        <w:rPr>
          <w:sz w:val="24"/>
          <w:szCs w:val="24"/>
        </w:rPr>
        <w:t>:</w:t>
      </w:r>
    </w:p>
    <w:p w14:paraId="640A8C35" w14:textId="3FCB919E" w:rsidR="00011D39" w:rsidRPr="00EC0D68" w:rsidRDefault="00011D39" w:rsidP="00FF6D90">
      <w:pPr>
        <w:ind w:firstLine="720"/>
        <w:jc w:val="both"/>
        <w:rPr>
          <w:sz w:val="24"/>
          <w:szCs w:val="24"/>
        </w:rPr>
      </w:pPr>
      <w:r w:rsidRPr="00EC0D68">
        <w:rPr>
          <w:sz w:val="24"/>
          <w:szCs w:val="24"/>
        </w:rPr>
        <w:t xml:space="preserve"># </w:t>
      </w:r>
      <w:proofErr w:type="spellStart"/>
      <w:r w:rsidRPr="000F3F4B">
        <w:rPr>
          <w:b/>
          <w:sz w:val="24"/>
          <w:szCs w:val="24"/>
        </w:rPr>
        <w:t>npm</w:t>
      </w:r>
      <w:proofErr w:type="spellEnd"/>
      <w:r w:rsidRPr="000F3F4B">
        <w:rPr>
          <w:b/>
          <w:sz w:val="24"/>
          <w:szCs w:val="24"/>
        </w:rPr>
        <w:t xml:space="preserve"> run build</w:t>
      </w:r>
    </w:p>
    <w:p w14:paraId="3BF29DE0" w14:textId="309EFAA3" w:rsidR="00D62DD3" w:rsidRPr="00EC0D68" w:rsidRDefault="00011D39" w:rsidP="00FF6D90">
      <w:pPr>
        <w:ind w:firstLine="720"/>
        <w:jc w:val="both"/>
        <w:rPr>
          <w:sz w:val="24"/>
          <w:szCs w:val="24"/>
        </w:rPr>
      </w:pPr>
      <w:r w:rsidRPr="00EC0D68">
        <w:rPr>
          <w:sz w:val="24"/>
          <w:szCs w:val="24"/>
        </w:rPr>
        <w:t>This will listen to the requests from UI.</w:t>
      </w:r>
    </w:p>
    <w:p w14:paraId="733043EE" w14:textId="1DAB070F" w:rsidR="00D62DD3" w:rsidRDefault="00D62DD3" w:rsidP="00FF6D90">
      <w:pPr>
        <w:jc w:val="both"/>
      </w:pPr>
    </w:p>
    <w:p w14:paraId="453A9F31" w14:textId="2BF31809" w:rsidR="00D62DD3" w:rsidRPr="00EC0D68" w:rsidRDefault="00D62DD3" w:rsidP="00FF6D90">
      <w:pPr>
        <w:jc w:val="both"/>
        <w:rPr>
          <w:b/>
          <w:sz w:val="28"/>
          <w:szCs w:val="28"/>
        </w:rPr>
      </w:pPr>
      <w:r w:rsidRPr="00EC0D68">
        <w:rPr>
          <w:b/>
          <w:sz w:val="28"/>
          <w:szCs w:val="28"/>
        </w:rPr>
        <w:t>How to use Application:</w:t>
      </w:r>
    </w:p>
    <w:p w14:paraId="27EDD741" w14:textId="24622DFA" w:rsidR="00D62DD3" w:rsidRPr="00EC0D68" w:rsidRDefault="00D62DD3" w:rsidP="00FF6D90">
      <w:pPr>
        <w:pStyle w:val="ListParagraph"/>
        <w:numPr>
          <w:ilvl w:val="0"/>
          <w:numId w:val="6"/>
        </w:numPr>
        <w:jc w:val="both"/>
        <w:rPr>
          <w:sz w:val="24"/>
          <w:szCs w:val="24"/>
        </w:rPr>
      </w:pPr>
      <w:proofErr w:type="gramStart"/>
      <w:r w:rsidRPr="00EC0D68">
        <w:rPr>
          <w:sz w:val="24"/>
          <w:szCs w:val="24"/>
        </w:rPr>
        <w:t>Basically</w:t>
      </w:r>
      <w:proofErr w:type="gramEnd"/>
      <w:r w:rsidRPr="00EC0D68">
        <w:rPr>
          <w:sz w:val="24"/>
          <w:szCs w:val="24"/>
        </w:rPr>
        <w:t xml:space="preserve"> every user has to register to use this</w:t>
      </w:r>
      <w:r w:rsidR="00AD7B5F" w:rsidRPr="00EC0D68">
        <w:rPr>
          <w:sz w:val="24"/>
          <w:szCs w:val="24"/>
        </w:rPr>
        <w:t xml:space="preserve"> application.</w:t>
      </w:r>
    </w:p>
    <w:p w14:paraId="658A8A7D" w14:textId="37FD944A" w:rsidR="00AD7B5F" w:rsidRPr="00EC0D68" w:rsidRDefault="00AD7B5F" w:rsidP="00FF6D90">
      <w:pPr>
        <w:pStyle w:val="ListParagraph"/>
        <w:numPr>
          <w:ilvl w:val="0"/>
          <w:numId w:val="6"/>
        </w:numPr>
        <w:jc w:val="both"/>
        <w:rPr>
          <w:sz w:val="24"/>
          <w:szCs w:val="24"/>
        </w:rPr>
      </w:pPr>
      <w:r w:rsidRPr="00EC0D68">
        <w:rPr>
          <w:sz w:val="24"/>
          <w:szCs w:val="24"/>
        </w:rPr>
        <w:t>There can be different types of users:</w:t>
      </w:r>
    </w:p>
    <w:p w14:paraId="162EAA29" w14:textId="73D8EDE7" w:rsidR="00AD7B5F" w:rsidRPr="00EC0D68" w:rsidRDefault="00AD7B5F" w:rsidP="00FF6D90">
      <w:pPr>
        <w:pStyle w:val="ListParagraph"/>
        <w:numPr>
          <w:ilvl w:val="0"/>
          <w:numId w:val="5"/>
        </w:numPr>
        <w:jc w:val="both"/>
        <w:rPr>
          <w:sz w:val="24"/>
          <w:szCs w:val="24"/>
        </w:rPr>
      </w:pPr>
      <w:r w:rsidRPr="00EC0D68">
        <w:rPr>
          <w:sz w:val="24"/>
          <w:szCs w:val="24"/>
        </w:rPr>
        <w:t>Player (who can join the tournament and play matches)</w:t>
      </w:r>
    </w:p>
    <w:p w14:paraId="0E2FF18C" w14:textId="2DA1CD2D" w:rsidR="00AD7B5F" w:rsidRPr="00EC0D68" w:rsidRDefault="00AD7B5F" w:rsidP="00FF6D90">
      <w:pPr>
        <w:pStyle w:val="ListParagraph"/>
        <w:numPr>
          <w:ilvl w:val="0"/>
          <w:numId w:val="5"/>
        </w:numPr>
        <w:jc w:val="both"/>
        <w:rPr>
          <w:sz w:val="24"/>
          <w:szCs w:val="24"/>
        </w:rPr>
      </w:pPr>
      <w:r w:rsidRPr="00EC0D68">
        <w:rPr>
          <w:sz w:val="24"/>
          <w:szCs w:val="24"/>
        </w:rPr>
        <w:t>Referee (who manages scores of players in tournament)</w:t>
      </w:r>
    </w:p>
    <w:p w14:paraId="7689E095" w14:textId="76ED2DD9" w:rsidR="00AD7B5F" w:rsidRPr="00EC0D68" w:rsidRDefault="00AD7B5F" w:rsidP="00FF6D90">
      <w:pPr>
        <w:pStyle w:val="ListParagraph"/>
        <w:numPr>
          <w:ilvl w:val="0"/>
          <w:numId w:val="5"/>
        </w:numPr>
        <w:jc w:val="both"/>
        <w:rPr>
          <w:sz w:val="24"/>
          <w:szCs w:val="24"/>
        </w:rPr>
      </w:pPr>
      <w:r w:rsidRPr="00EC0D68">
        <w:rPr>
          <w:sz w:val="24"/>
          <w:szCs w:val="24"/>
        </w:rPr>
        <w:t xml:space="preserve">Public Subscriber (Shows limited information on </w:t>
      </w:r>
      <w:proofErr w:type="spellStart"/>
      <w:r w:rsidRPr="00EC0D68">
        <w:rPr>
          <w:sz w:val="24"/>
          <w:szCs w:val="24"/>
        </w:rPr>
        <w:t>leaderboard</w:t>
      </w:r>
      <w:proofErr w:type="spellEnd"/>
      <w:r w:rsidRPr="00EC0D68">
        <w:rPr>
          <w:sz w:val="24"/>
          <w:szCs w:val="24"/>
        </w:rPr>
        <w:t>, only player name)</w:t>
      </w:r>
    </w:p>
    <w:p w14:paraId="7866FFD0" w14:textId="7EF0EA68" w:rsidR="00AD7B5F" w:rsidRDefault="00AD7B5F" w:rsidP="00FF6D90">
      <w:pPr>
        <w:pStyle w:val="ListParagraph"/>
        <w:numPr>
          <w:ilvl w:val="0"/>
          <w:numId w:val="5"/>
        </w:numPr>
        <w:jc w:val="both"/>
        <w:rPr>
          <w:sz w:val="24"/>
          <w:szCs w:val="24"/>
        </w:rPr>
      </w:pPr>
      <w:r w:rsidRPr="00EC0D68">
        <w:rPr>
          <w:sz w:val="24"/>
          <w:szCs w:val="24"/>
        </w:rPr>
        <w:t xml:space="preserve">Private Subscriber (Shows more information on </w:t>
      </w:r>
      <w:proofErr w:type="spellStart"/>
      <w:r w:rsidRPr="00EC0D68">
        <w:rPr>
          <w:sz w:val="24"/>
          <w:szCs w:val="24"/>
        </w:rPr>
        <w:t>leaderboard</w:t>
      </w:r>
      <w:proofErr w:type="spellEnd"/>
      <w:r w:rsidRPr="00EC0D68">
        <w:rPr>
          <w:sz w:val="24"/>
          <w:szCs w:val="24"/>
        </w:rPr>
        <w:t xml:space="preserve"> like player name and scores)</w:t>
      </w:r>
    </w:p>
    <w:p w14:paraId="7B5D9F79" w14:textId="05CFBB99" w:rsidR="00FD73F6" w:rsidRPr="00FD73F6" w:rsidRDefault="00FD73F6" w:rsidP="00FD73F6">
      <w:pPr>
        <w:pStyle w:val="ListParagraph"/>
        <w:numPr>
          <w:ilvl w:val="0"/>
          <w:numId w:val="6"/>
        </w:numPr>
        <w:jc w:val="both"/>
        <w:rPr>
          <w:sz w:val="24"/>
          <w:szCs w:val="24"/>
        </w:rPr>
      </w:pPr>
      <w:r>
        <w:rPr>
          <w:sz w:val="24"/>
          <w:szCs w:val="24"/>
        </w:rPr>
        <w:t>To login as different user, you must logout of previous session.</w:t>
      </w:r>
      <w:bookmarkStart w:id="0" w:name="_GoBack"/>
      <w:bookmarkEnd w:id="0"/>
    </w:p>
    <w:p w14:paraId="0AA1CC61" w14:textId="77777777" w:rsidR="000F3F4B" w:rsidRDefault="000F3F4B" w:rsidP="00FF6D90">
      <w:pPr>
        <w:jc w:val="both"/>
        <w:rPr>
          <w:sz w:val="24"/>
          <w:szCs w:val="24"/>
        </w:rPr>
      </w:pPr>
    </w:p>
    <w:p w14:paraId="1EFD77B9" w14:textId="325EAC5D" w:rsidR="000F3F4B" w:rsidRPr="000F3F4B" w:rsidRDefault="000F3F4B" w:rsidP="00FF6D90">
      <w:pPr>
        <w:jc w:val="both"/>
        <w:rPr>
          <w:sz w:val="24"/>
          <w:szCs w:val="24"/>
        </w:rPr>
      </w:pPr>
      <w:r w:rsidRPr="00211385">
        <w:rPr>
          <w:b/>
          <w:sz w:val="24"/>
          <w:szCs w:val="24"/>
        </w:rPr>
        <w:t>Note:</w:t>
      </w:r>
      <w:r>
        <w:rPr>
          <w:sz w:val="24"/>
          <w:szCs w:val="24"/>
        </w:rPr>
        <w:t xml:space="preserve"> </w:t>
      </w:r>
      <w:r w:rsidRPr="000F3F4B">
        <w:rPr>
          <w:sz w:val="24"/>
          <w:szCs w:val="24"/>
        </w:rPr>
        <w:t>Please follow the screenshots below</w:t>
      </w:r>
      <w:r w:rsidR="00B162BA">
        <w:rPr>
          <w:sz w:val="24"/>
          <w:szCs w:val="24"/>
        </w:rPr>
        <w:t>.</w:t>
      </w:r>
    </w:p>
    <w:p w14:paraId="0337ABCD" w14:textId="77777777" w:rsidR="000F3F4B" w:rsidRPr="000F3F4B" w:rsidRDefault="000F3F4B" w:rsidP="000F3F4B">
      <w:pPr>
        <w:pStyle w:val="ListParagraph"/>
        <w:rPr>
          <w:sz w:val="24"/>
          <w:szCs w:val="24"/>
        </w:rPr>
      </w:pPr>
    </w:p>
    <w:p w14:paraId="7ECF9C43" w14:textId="695EB25B" w:rsidR="00011D39" w:rsidRDefault="00011D39"/>
    <w:p w14:paraId="70ED39ED" w14:textId="7E0759EB" w:rsidR="00FF6D90" w:rsidRPr="00FF6D90" w:rsidRDefault="00FF6D90">
      <w:pPr>
        <w:rPr>
          <w:b/>
          <w:sz w:val="28"/>
          <w:szCs w:val="28"/>
        </w:rPr>
      </w:pPr>
      <w:r w:rsidRPr="00FF6D90">
        <w:rPr>
          <w:b/>
          <w:sz w:val="28"/>
          <w:szCs w:val="28"/>
        </w:rPr>
        <w:t>Registration Page:</w:t>
      </w:r>
    </w:p>
    <w:p w14:paraId="7B1184ED" w14:textId="51275BD5" w:rsidR="00FF6D90" w:rsidRDefault="00FF6D90" w:rsidP="00FF6D90">
      <w:pPr>
        <w:jc w:val="center"/>
      </w:pPr>
      <w:r>
        <w:rPr>
          <w:noProof/>
        </w:rPr>
        <w:drawing>
          <wp:inline distT="0" distB="0" distL="0" distR="0" wp14:anchorId="5262278D" wp14:editId="4129F51E">
            <wp:extent cx="3329940" cy="333911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stration_form.PNG"/>
                    <pic:cNvPicPr/>
                  </pic:nvPicPr>
                  <pic:blipFill>
                    <a:blip r:embed="rId6">
                      <a:extLst>
                        <a:ext uri="{28A0092B-C50C-407E-A947-70E740481C1C}">
                          <a14:useLocalDpi xmlns:a14="http://schemas.microsoft.com/office/drawing/2010/main" val="0"/>
                        </a:ext>
                      </a:extLst>
                    </a:blip>
                    <a:stretch>
                      <a:fillRect/>
                    </a:stretch>
                  </pic:blipFill>
                  <pic:spPr>
                    <a:xfrm>
                      <a:off x="0" y="0"/>
                      <a:ext cx="3366359" cy="3375633"/>
                    </a:xfrm>
                    <a:prstGeom prst="rect">
                      <a:avLst/>
                    </a:prstGeom>
                  </pic:spPr>
                </pic:pic>
              </a:graphicData>
            </a:graphic>
          </wp:inline>
        </w:drawing>
      </w:r>
    </w:p>
    <w:p w14:paraId="6DFAE812" w14:textId="76AA0B76" w:rsidR="00FF6D90" w:rsidRPr="00E75722" w:rsidRDefault="00FF6D90" w:rsidP="00E75722">
      <w:pPr>
        <w:jc w:val="both"/>
        <w:rPr>
          <w:sz w:val="24"/>
          <w:szCs w:val="24"/>
        </w:rPr>
      </w:pPr>
      <w:r w:rsidRPr="00E75722">
        <w:rPr>
          <w:sz w:val="24"/>
          <w:szCs w:val="24"/>
        </w:rPr>
        <w:t>A popup will appear when you click create new account link on login page. Provide the information and choose the type of user from the below options by clicking appropriate button to complete registration.</w:t>
      </w:r>
    </w:p>
    <w:p w14:paraId="549F00DA" w14:textId="72F07DC3" w:rsidR="00FF6D90" w:rsidRDefault="00FF6D90"/>
    <w:p w14:paraId="0F15A87D" w14:textId="12315214" w:rsidR="00FF6D90" w:rsidRPr="008A4F2C" w:rsidRDefault="00FF6D90">
      <w:pPr>
        <w:rPr>
          <w:b/>
          <w:sz w:val="28"/>
          <w:szCs w:val="28"/>
        </w:rPr>
      </w:pPr>
      <w:r w:rsidRPr="008A4F2C">
        <w:rPr>
          <w:b/>
          <w:sz w:val="28"/>
          <w:szCs w:val="28"/>
        </w:rPr>
        <w:t>Login Page:</w:t>
      </w:r>
    </w:p>
    <w:p w14:paraId="09268895" w14:textId="7343760B" w:rsidR="008A4F2C" w:rsidRDefault="008A4F2C" w:rsidP="008A4F2C">
      <w:pPr>
        <w:jc w:val="center"/>
      </w:pPr>
      <w:r>
        <w:rPr>
          <w:noProof/>
        </w:rPr>
        <w:drawing>
          <wp:inline distT="0" distB="0" distL="0" distR="0" wp14:anchorId="57159B59" wp14:editId="6C618B2B">
            <wp:extent cx="2834640" cy="2507152"/>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_form.PNG"/>
                    <pic:cNvPicPr/>
                  </pic:nvPicPr>
                  <pic:blipFill>
                    <a:blip r:embed="rId7">
                      <a:extLst>
                        <a:ext uri="{28A0092B-C50C-407E-A947-70E740481C1C}">
                          <a14:useLocalDpi xmlns:a14="http://schemas.microsoft.com/office/drawing/2010/main" val="0"/>
                        </a:ext>
                      </a:extLst>
                    </a:blip>
                    <a:stretch>
                      <a:fillRect/>
                    </a:stretch>
                  </pic:blipFill>
                  <pic:spPr>
                    <a:xfrm>
                      <a:off x="0" y="0"/>
                      <a:ext cx="2876587" cy="2544253"/>
                    </a:xfrm>
                    <a:prstGeom prst="rect">
                      <a:avLst/>
                    </a:prstGeom>
                  </pic:spPr>
                </pic:pic>
              </a:graphicData>
            </a:graphic>
          </wp:inline>
        </w:drawing>
      </w:r>
    </w:p>
    <w:p w14:paraId="7E146BD8" w14:textId="7D48C4AF" w:rsidR="008A4F2C" w:rsidRDefault="008A4F2C" w:rsidP="008A4F2C">
      <w:pPr>
        <w:jc w:val="both"/>
        <w:rPr>
          <w:sz w:val="24"/>
          <w:szCs w:val="24"/>
        </w:rPr>
      </w:pPr>
      <w:r w:rsidRPr="008A4F2C">
        <w:rPr>
          <w:sz w:val="24"/>
          <w:szCs w:val="24"/>
        </w:rPr>
        <w:t>Use the credentials you have used while registering a user as a player, referee or subscriber.</w:t>
      </w:r>
    </w:p>
    <w:p w14:paraId="6BAE7006" w14:textId="1E0C792A" w:rsidR="008A4F2C" w:rsidRDefault="008A4F2C" w:rsidP="008A4F2C">
      <w:pPr>
        <w:jc w:val="both"/>
        <w:rPr>
          <w:sz w:val="24"/>
          <w:szCs w:val="24"/>
        </w:rPr>
      </w:pPr>
    </w:p>
    <w:p w14:paraId="5F90F1C9" w14:textId="56988855" w:rsidR="008A4F2C" w:rsidRDefault="008A4F2C" w:rsidP="008A4F2C">
      <w:pPr>
        <w:jc w:val="both"/>
        <w:rPr>
          <w:sz w:val="24"/>
          <w:szCs w:val="24"/>
        </w:rPr>
      </w:pPr>
    </w:p>
    <w:p w14:paraId="781EDD17" w14:textId="63C1CFF4" w:rsidR="00FF6D90" w:rsidRDefault="00FF6D90">
      <w:pPr>
        <w:rPr>
          <w:sz w:val="24"/>
          <w:szCs w:val="24"/>
        </w:rPr>
      </w:pPr>
    </w:p>
    <w:p w14:paraId="1D539FFD" w14:textId="7ACD7F11" w:rsidR="009F0156" w:rsidRPr="008666C3" w:rsidRDefault="009F0156">
      <w:pPr>
        <w:rPr>
          <w:b/>
          <w:sz w:val="28"/>
          <w:szCs w:val="28"/>
        </w:rPr>
      </w:pPr>
      <w:r w:rsidRPr="008666C3">
        <w:rPr>
          <w:b/>
          <w:sz w:val="28"/>
          <w:szCs w:val="28"/>
        </w:rPr>
        <w:t>Player Pages:</w:t>
      </w:r>
    </w:p>
    <w:p w14:paraId="38909D8C" w14:textId="780691DF" w:rsidR="009F0156" w:rsidRDefault="009F0156">
      <w:r>
        <w:rPr>
          <w:noProof/>
        </w:rPr>
        <w:drawing>
          <wp:inline distT="0" distB="0" distL="0" distR="0" wp14:anchorId="704B4A20" wp14:editId="0EF31EF9">
            <wp:extent cx="5326380" cy="284435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yer_landing_page_before_join.PNG"/>
                    <pic:cNvPicPr/>
                  </pic:nvPicPr>
                  <pic:blipFill>
                    <a:blip r:embed="rId8">
                      <a:extLst>
                        <a:ext uri="{28A0092B-C50C-407E-A947-70E740481C1C}">
                          <a14:useLocalDpi xmlns:a14="http://schemas.microsoft.com/office/drawing/2010/main" val="0"/>
                        </a:ext>
                      </a:extLst>
                    </a:blip>
                    <a:stretch>
                      <a:fillRect/>
                    </a:stretch>
                  </pic:blipFill>
                  <pic:spPr>
                    <a:xfrm>
                      <a:off x="0" y="0"/>
                      <a:ext cx="5352389" cy="2858244"/>
                    </a:xfrm>
                    <a:prstGeom prst="rect">
                      <a:avLst/>
                    </a:prstGeom>
                  </pic:spPr>
                </pic:pic>
              </a:graphicData>
            </a:graphic>
          </wp:inline>
        </w:drawing>
      </w:r>
    </w:p>
    <w:p w14:paraId="2F170A6E" w14:textId="0C8DB92C" w:rsidR="009F0156" w:rsidRPr="008666C3" w:rsidRDefault="009F0156">
      <w:pPr>
        <w:rPr>
          <w:sz w:val="24"/>
          <w:szCs w:val="24"/>
        </w:rPr>
      </w:pPr>
      <w:r w:rsidRPr="008666C3">
        <w:rPr>
          <w:sz w:val="24"/>
          <w:szCs w:val="24"/>
        </w:rPr>
        <w:t>After login</w:t>
      </w:r>
      <w:r w:rsidR="008666C3" w:rsidRPr="008666C3">
        <w:rPr>
          <w:sz w:val="24"/>
          <w:szCs w:val="24"/>
        </w:rPr>
        <w:t xml:space="preserve">, a player can </w:t>
      </w:r>
      <w:proofErr w:type="gramStart"/>
      <w:r w:rsidR="008666C3" w:rsidRPr="008666C3">
        <w:rPr>
          <w:sz w:val="24"/>
          <w:szCs w:val="24"/>
        </w:rPr>
        <w:t>chose</w:t>
      </w:r>
      <w:proofErr w:type="gramEnd"/>
      <w:r w:rsidR="008666C3" w:rsidRPr="008666C3">
        <w:rPr>
          <w:sz w:val="24"/>
          <w:szCs w:val="24"/>
        </w:rPr>
        <w:t xml:space="preserve"> to join a tournament by clicking “JOIN TO” button.</w:t>
      </w:r>
    </w:p>
    <w:p w14:paraId="34057EAA" w14:textId="152FA2BD" w:rsidR="008666C3" w:rsidRPr="008666C3" w:rsidRDefault="008666C3" w:rsidP="008666C3">
      <w:pPr>
        <w:tabs>
          <w:tab w:val="right" w:pos="9026"/>
        </w:tabs>
        <w:rPr>
          <w:sz w:val="24"/>
          <w:szCs w:val="24"/>
        </w:rPr>
      </w:pPr>
      <w:r w:rsidRPr="008666C3">
        <w:rPr>
          <w:sz w:val="24"/>
          <w:szCs w:val="24"/>
        </w:rPr>
        <w:t>Every player page displays all the other players who joined the tournament with their scores.</w:t>
      </w:r>
    </w:p>
    <w:p w14:paraId="5F82F27E" w14:textId="2C1E8780" w:rsidR="008666C3" w:rsidRPr="008666C3" w:rsidRDefault="008666C3" w:rsidP="008666C3">
      <w:pPr>
        <w:tabs>
          <w:tab w:val="right" w:pos="9026"/>
        </w:tabs>
        <w:rPr>
          <w:sz w:val="24"/>
          <w:szCs w:val="24"/>
        </w:rPr>
      </w:pPr>
      <w:r w:rsidRPr="008666C3">
        <w:rPr>
          <w:sz w:val="24"/>
          <w:szCs w:val="24"/>
        </w:rPr>
        <w:t xml:space="preserve">“LEADERBOARD” button can take you to the </w:t>
      </w:r>
      <w:proofErr w:type="spellStart"/>
      <w:r w:rsidRPr="008666C3">
        <w:rPr>
          <w:sz w:val="24"/>
          <w:szCs w:val="24"/>
        </w:rPr>
        <w:t>leaderboard</w:t>
      </w:r>
      <w:proofErr w:type="spellEnd"/>
      <w:r w:rsidRPr="008666C3">
        <w:rPr>
          <w:sz w:val="24"/>
          <w:szCs w:val="24"/>
        </w:rPr>
        <w:t xml:space="preserve"> page.</w:t>
      </w:r>
    </w:p>
    <w:p w14:paraId="2A4114EA" w14:textId="0DC0F5BE" w:rsidR="008666C3" w:rsidRPr="008666C3" w:rsidRDefault="008666C3" w:rsidP="008666C3">
      <w:pPr>
        <w:tabs>
          <w:tab w:val="right" w:pos="9026"/>
        </w:tabs>
        <w:rPr>
          <w:sz w:val="24"/>
          <w:szCs w:val="24"/>
        </w:rPr>
      </w:pPr>
      <w:r w:rsidRPr="008666C3">
        <w:rPr>
          <w:sz w:val="24"/>
          <w:szCs w:val="24"/>
        </w:rPr>
        <w:t>“LOGOUT” button can be used to logout.</w:t>
      </w:r>
    </w:p>
    <w:p w14:paraId="3EA0331F" w14:textId="6769A5EF" w:rsidR="008666C3" w:rsidRPr="008666C3" w:rsidRDefault="008666C3" w:rsidP="008666C3">
      <w:pPr>
        <w:tabs>
          <w:tab w:val="right" w:pos="9026"/>
        </w:tabs>
        <w:rPr>
          <w:sz w:val="24"/>
          <w:szCs w:val="24"/>
        </w:rPr>
      </w:pPr>
      <w:r w:rsidRPr="008666C3">
        <w:rPr>
          <w:sz w:val="24"/>
          <w:szCs w:val="24"/>
        </w:rPr>
        <w:t xml:space="preserve">Below image shows that a player has joined the </w:t>
      </w:r>
      <w:proofErr w:type="gramStart"/>
      <w:r w:rsidRPr="008666C3">
        <w:rPr>
          <w:sz w:val="24"/>
          <w:szCs w:val="24"/>
        </w:rPr>
        <w:t>tournament ,</w:t>
      </w:r>
      <w:proofErr w:type="gramEnd"/>
      <w:r w:rsidRPr="008666C3">
        <w:rPr>
          <w:sz w:val="24"/>
          <w:szCs w:val="24"/>
        </w:rPr>
        <w:t xml:space="preserve"> so the “JOIN TO” button turned to “JOINED” and disabled. Now this player name listed in the below table, along with other joined players.</w:t>
      </w:r>
    </w:p>
    <w:p w14:paraId="772A30F4" w14:textId="18AA9FC1" w:rsidR="008666C3" w:rsidRDefault="008666C3" w:rsidP="008666C3">
      <w:pPr>
        <w:tabs>
          <w:tab w:val="right" w:pos="9026"/>
        </w:tabs>
      </w:pPr>
      <w:r>
        <w:rPr>
          <w:noProof/>
        </w:rPr>
        <w:lastRenderedPageBreak/>
        <w:drawing>
          <wp:inline distT="0" distB="0" distL="0" distR="0" wp14:anchorId="0D837D53" wp14:editId="1BFE31B0">
            <wp:extent cx="5364480" cy="324388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yer_landing_page_after_join.PNG"/>
                    <pic:cNvPicPr/>
                  </pic:nvPicPr>
                  <pic:blipFill>
                    <a:blip r:embed="rId9">
                      <a:extLst>
                        <a:ext uri="{28A0092B-C50C-407E-A947-70E740481C1C}">
                          <a14:useLocalDpi xmlns:a14="http://schemas.microsoft.com/office/drawing/2010/main" val="0"/>
                        </a:ext>
                      </a:extLst>
                    </a:blip>
                    <a:stretch>
                      <a:fillRect/>
                    </a:stretch>
                  </pic:blipFill>
                  <pic:spPr>
                    <a:xfrm>
                      <a:off x="0" y="0"/>
                      <a:ext cx="5377001" cy="3251460"/>
                    </a:xfrm>
                    <a:prstGeom prst="rect">
                      <a:avLst/>
                    </a:prstGeom>
                  </pic:spPr>
                </pic:pic>
              </a:graphicData>
            </a:graphic>
          </wp:inline>
        </w:drawing>
      </w:r>
    </w:p>
    <w:p w14:paraId="64BF7A6A" w14:textId="610252F0" w:rsidR="00450F96" w:rsidRPr="00450F96" w:rsidRDefault="00450F96" w:rsidP="008666C3">
      <w:pPr>
        <w:tabs>
          <w:tab w:val="right" w:pos="9026"/>
        </w:tabs>
        <w:rPr>
          <w:b/>
          <w:sz w:val="28"/>
          <w:szCs w:val="28"/>
        </w:rPr>
      </w:pPr>
      <w:r w:rsidRPr="00450F96">
        <w:rPr>
          <w:b/>
          <w:sz w:val="28"/>
          <w:szCs w:val="28"/>
        </w:rPr>
        <w:t>Referee Pages:</w:t>
      </w:r>
    </w:p>
    <w:p w14:paraId="18E5D2E5" w14:textId="160FF1FC" w:rsidR="00450F96" w:rsidRPr="00280CE7" w:rsidRDefault="00450F96" w:rsidP="008666C3">
      <w:pPr>
        <w:tabs>
          <w:tab w:val="right" w:pos="9026"/>
        </w:tabs>
        <w:rPr>
          <w:sz w:val="24"/>
          <w:szCs w:val="24"/>
        </w:rPr>
      </w:pPr>
      <w:r w:rsidRPr="00280CE7">
        <w:rPr>
          <w:sz w:val="24"/>
          <w:szCs w:val="24"/>
        </w:rPr>
        <w:t xml:space="preserve">The below page is the landing page for Referee, who can see all the matches available and can choose the options </w:t>
      </w:r>
      <w:proofErr w:type="gramStart"/>
      <w:r w:rsidRPr="00280CE7">
        <w:rPr>
          <w:sz w:val="24"/>
          <w:szCs w:val="24"/>
        </w:rPr>
        <w:t>( Win</w:t>
      </w:r>
      <w:proofErr w:type="gramEnd"/>
      <w:r w:rsidRPr="00280CE7">
        <w:rPr>
          <w:sz w:val="24"/>
          <w:szCs w:val="24"/>
        </w:rPr>
        <w:t>, DRAW, RESET &amp; FINISH MATCH )</w:t>
      </w:r>
      <w:r w:rsidR="00280CE7" w:rsidRPr="00280CE7">
        <w:rPr>
          <w:sz w:val="24"/>
          <w:szCs w:val="24"/>
        </w:rPr>
        <w:t>.</w:t>
      </w:r>
    </w:p>
    <w:p w14:paraId="2DF5D11F" w14:textId="77777777" w:rsidR="00280CE7" w:rsidRPr="00280CE7" w:rsidRDefault="00280CE7" w:rsidP="008666C3">
      <w:pPr>
        <w:tabs>
          <w:tab w:val="right" w:pos="9026"/>
        </w:tabs>
        <w:rPr>
          <w:sz w:val="24"/>
          <w:szCs w:val="24"/>
        </w:rPr>
      </w:pPr>
      <w:r w:rsidRPr="00280CE7">
        <w:rPr>
          <w:sz w:val="24"/>
          <w:szCs w:val="24"/>
        </w:rPr>
        <w:t xml:space="preserve">Every match will show </w:t>
      </w:r>
      <w:proofErr w:type="gramStart"/>
      <w:r w:rsidRPr="00280CE7">
        <w:rPr>
          <w:sz w:val="24"/>
          <w:szCs w:val="24"/>
        </w:rPr>
        <w:t>the  players</w:t>
      </w:r>
      <w:proofErr w:type="gramEnd"/>
      <w:r w:rsidRPr="00280CE7">
        <w:rPr>
          <w:sz w:val="24"/>
          <w:szCs w:val="24"/>
        </w:rPr>
        <w:t xml:space="preserve"> of the respective match and option to choose who Wins or if the match is a DRAW. A win will </w:t>
      </w:r>
      <w:proofErr w:type="gramStart"/>
      <w:r w:rsidRPr="00280CE7">
        <w:rPr>
          <w:sz w:val="24"/>
          <w:szCs w:val="24"/>
        </w:rPr>
        <w:t>gives</w:t>
      </w:r>
      <w:proofErr w:type="gramEnd"/>
      <w:r w:rsidRPr="00280CE7">
        <w:rPr>
          <w:sz w:val="24"/>
          <w:szCs w:val="24"/>
        </w:rPr>
        <w:t xml:space="preserve"> 4 points, draw gives 2 points for each player and loss gives 1 point.</w:t>
      </w:r>
    </w:p>
    <w:p w14:paraId="7CC316D4" w14:textId="7F34B9E5" w:rsidR="00280CE7" w:rsidRPr="00280CE7" w:rsidRDefault="00280CE7" w:rsidP="008666C3">
      <w:pPr>
        <w:tabs>
          <w:tab w:val="right" w:pos="9026"/>
        </w:tabs>
        <w:rPr>
          <w:sz w:val="24"/>
          <w:szCs w:val="24"/>
        </w:rPr>
      </w:pPr>
      <w:r w:rsidRPr="00280CE7">
        <w:rPr>
          <w:sz w:val="24"/>
          <w:szCs w:val="24"/>
        </w:rPr>
        <w:t>If a wrong score is assigned, it can be corrected by using “REST” link before clicking “FINISH MATCH” link, which concludes that match and its result.</w:t>
      </w:r>
    </w:p>
    <w:p w14:paraId="577A4959" w14:textId="77777777" w:rsidR="00280CE7" w:rsidRDefault="00280CE7" w:rsidP="008666C3">
      <w:pPr>
        <w:tabs>
          <w:tab w:val="right" w:pos="9026"/>
        </w:tabs>
      </w:pPr>
    </w:p>
    <w:p w14:paraId="3134A31F" w14:textId="089F265C" w:rsidR="00450F96" w:rsidRDefault="00450F96" w:rsidP="008666C3">
      <w:pPr>
        <w:tabs>
          <w:tab w:val="right" w:pos="9026"/>
        </w:tabs>
      </w:pPr>
      <w:r>
        <w:rPr>
          <w:noProof/>
        </w:rPr>
        <w:lastRenderedPageBreak/>
        <w:drawing>
          <wp:inline distT="0" distB="0" distL="0" distR="0" wp14:anchorId="644890A2" wp14:editId="4E141CD1">
            <wp:extent cx="6210300" cy="365334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feree_landing_page_no_reset.PNG"/>
                    <pic:cNvPicPr/>
                  </pic:nvPicPr>
                  <pic:blipFill>
                    <a:blip r:embed="rId10">
                      <a:extLst>
                        <a:ext uri="{28A0092B-C50C-407E-A947-70E740481C1C}">
                          <a14:useLocalDpi xmlns:a14="http://schemas.microsoft.com/office/drawing/2010/main" val="0"/>
                        </a:ext>
                      </a:extLst>
                    </a:blip>
                    <a:stretch>
                      <a:fillRect/>
                    </a:stretch>
                  </pic:blipFill>
                  <pic:spPr>
                    <a:xfrm>
                      <a:off x="0" y="0"/>
                      <a:ext cx="6231458" cy="3665796"/>
                    </a:xfrm>
                    <a:prstGeom prst="rect">
                      <a:avLst/>
                    </a:prstGeom>
                  </pic:spPr>
                </pic:pic>
              </a:graphicData>
            </a:graphic>
          </wp:inline>
        </w:drawing>
      </w:r>
    </w:p>
    <w:p w14:paraId="5C8F5E87" w14:textId="032A4959" w:rsidR="00E62ADD" w:rsidRDefault="00E62ADD" w:rsidP="008666C3">
      <w:pPr>
        <w:tabs>
          <w:tab w:val="right" w:pos="9026"/>
        </w:tabs>
      </w:pPr>
    </w:p>
    <w:p w14:paraId="084C88D1" w14:textId="7B297737" w:rsidR="00E62ADD" w:rsidRDefault="00E62ADD" w:rsidP="008666C3">
      <w:pPr>
        <w:tabs>
          <w:tab w:val="right" w:pos="9026"/>
        </w:tabs>
      </w:pPr>
    </w:p>
    <w:p w14:paraId="00CF8025" w14:textId="3373C9DC" w:rsidR="00E62ADD" w:rsidRDefault="00E62ADD" w:rsidP="008666C3">
      <w:pPr>
        <w:tabs>
          <w:tab w:val="right" w:pos="9026"/>
        </w:tabs>
      </w:pPr>
    </w:p>
    <w:p w14:paraId="7C13BC29" w14:textId="1C2661ED" w:rsidR="00E62ADD" w:rsidRDefault="00E62ADD" w:rsidP="008666C3">
      <w:pPr>
        <w:tabs>
          <w:tab w:val="right" w:pos="9026"/>
        </w:tabs>
      </w:pPr>
    </w:p>
    <w:p w14:paraId="0787880F" w14:textId="757B5B72" w:rsidR="00E62ADD" w:rsidRDefault="00E62ADD" w:rsidP="008666C3">
      <w:pPr>
        <w:tabs>
          <w:tab w:val="right" w:pos="9026"/>
        </w:tabs>
      </w:pPr>
    </w:p>
    <w:p w14:paraId="187026DE" w14:textId="218FCF45" w:rsidR="00E62ADD" w:rsidRDefault="00E62ADD" w:rsidP="008666C3">
      <w:pPr>
        <w:tabs>
          <w:tab w:val="right" w:pos="9026"/>
        </w:tabs>
      </w:pPr>
    </w:p>
    <w:p w14:paraId="250F3B85" w14:textId="546B32A9" w:rsidR="00E62ADD" w:rsidRDefault="00E62ADD" w:rsidP="008666C3">
      <w:pPr>
        <w:tabs>
          <w:tab w:val="right" w:pos="9026"/>
        </w:tabs>
      </w:pPr>
    </w:p>
    <w:p w14:paraId="2F8352F7" w14:textId="5C1291D7" w:rsidR="00E62ADD" w:rsidRDefault="00E62ADD" w:rsidP="008666C3">
      <w:pPr>
        <w:tabs>
          <w:tab w:val="right" w:pos="9026"/>
        </w:tabs>
      </w:pPr>
    </w:p>
    <w:p w14:paraId="4F71C337" w14:textId="5A5AF437" w:rsidR="00E62ADD" w:rsidRDefault="00E62ADD" w:rsidP="008666C3">
      <w:pPr>
        <w:tabs>
          <w:tab w:val="right" w:pos="9026"/>
        </w:tabs>
      </w:pPr>
    </w:p>
    <w:p w14:paraId="6E57B6A6" w14:textId="3606E1E3" w:rsidR="00E62ADD" w:rsidRDefault="00E62ADD" w:rsidP="008666C3">
      <w:pPr>
        <w:tabs>
          <w:tab w:val="right" w:pos="9026"/>
        </w:tabs>
      </w:pPr>
    </w:p>
    <w:p w14:paraId="41148460" w14:textId="3370574F" w:rsidR="00E62ADD" w:rsidRDefault="00E62ADD" w:rsidP="008666C3">
      <w:pPr>
        <w:tabs>
          <w:tab w:val="right" w:pos="9026"/>
        </w:tabs>
        <w:rPr>
          <w:b/>
          <w:sz w:val="28"/>
          <w:szCs w:val="28"/>
        </w:rPr>
      </w:pPr>
      <w:r w:rsidRPr="00E62ADD">
        <w:rPr>
          <w:b/>
          <w:sz w:val="28"/>
          <w:szCs w:val="28"/>
        </w:rPr>
        <w:t xml:space="preserve">Public Subscriber </w:t>
      </w:r>
      <w:proofErr w:type="spellStart"/>
      <w:r w:rsidRPr="00E62ADD">
        <w:rPr>
          <w:b/>
          <w:sz w:val="28"/>
          <w:szCs w:val="28"/>
        </w:rPr>
        <w:t>Leaderboard</w:t>
      </w:r>
      <w:proofErr w:type="spellEnd"/>
      <w:r w:rsidRPr="00E62ADD">
        <w:rPr>
          <w:b/>
          <w:sz w:val="28"/>
          <w:szCs w:val="28"/>
        </w:rPr>
        <w:t>:</w:t>
      </w:r>
    </w:p>
    <w:p w14:paraId="77D23E46" w14:textId="1F20B185" w:rsidR="00F811DB" w:rsidRPr="00F811DB" w:rsidRDefault="00F811DB" w:rsidP="008666C3">
      <w:pPr>
        <w:tabs>
          <w:tab w:val="right" w:pos="9026"/>
        </w:tabs>
        <w:rPr>
          <w:sz w:val="24"/>
          <w:szCs w:val="24"/>
        </w:rPr>
      </w:pPr>
      <w:r w:rsidRPr="00F811DB">
        <w:rPr>
          <w:sz w:val="24"/>
          <w:szCs w:val="24"/>
        </w:rPr>
        <w:t xml:space="preserve">This user gets limited information, so he can see only players on </w:t>
      </w:r>
      <w:proofErr w:type="spellStart"/>
      <w:r w:rsidRPr="00F811DB">
        <w:rPr>
          <w:sz w:val="24"/>
          <w:szCs w:val="24"/>
        </w:rPr>
        <w:t>leaderboard</w:t>
      </w:r>
      <w:proofErr w:type="spellEnd"/>
      <w:r w:rsidRPr="00F811DB">
        <w:rPr>
          <w:sz w:val="24"/>
          <w:szCs w:val="24"/>
        </w:rPr>
        <w:t>.</w:t>
      </w:r>
    </w:p>
    <w:p w14:paraId="11C987B2" w14:textId="2061532D" w:rsidR="00E62ADD" w:rsidRDefault="00E62ADD" w:rsidP="00E62ADD">
      <w:pPr>
        <w:tabs>
          <w:tab w:val="right" w:pos="9026"/>
        </w:tabs>
        <w:jc w:val="center"/>
      </w:pPr>
      <w:r>
        <w:rPr>
          <w:noProof/>
        </w:rPr>
        <w:lastRenderedPageBreak/>
        <w:drawing>
          <wp:inline distT="0" distB="0" distL="0" distR="0" wp14:anchorId="3DB1EC7B" wp14:editId="6609C898">
            <wp:extent cx="4423229" cy="3246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bscriber_public.PNG"/>
                    <pic:cNvPicPr/>
                  </pic:nvPicPr>
                  <pic:blipFill>
                    <a:blip r:embed="rId11">
                      <a:extLst>
                        <a:ext uri="{28A0092B-C50C-407E-A947-70E740481C1C}">
                          <a14:useLocalDpi xmlns:a14="http://schemas.microsoft.com/office/drawing/2010/main" val="0"/>
                        </a:ext>
                      </a:extLst>
                    </a:blip>
                    <a:stretch>
                      <a:fillRect/>
                    </a:stretch>
                  </pic:blipFill>
                  <pic:spPr>
                    <a:xfrm>
                      <a:off x="0" y="0"/>
                      <a:ext cx="4450855" cy="3266394"/>
                    </a:xfrm>
                    <a:prstGeom prst="rect">
                      <a:avLst/>
                    </a:prstGeom>
                  </pic:spPr>
                </pic:pic>
              </a:graphicData>
            </a:graphic>
          </wp:inline>
        </w:drawing>
      </w:r>
    </w:p>
    <w:p w14:paraId="50C0A4A9" w14:textId="77777777" w:rsidR="00E62ADD" w:rsidRDefault="00E62ADD" w:rsidP="00E62ADD">
      <w:pPr>
        <w:tabs>
          <w:tab w:val="right" w:pos="9026"/>
        </w:tabs>
        <w:jc w:val="center"/>
      </w:pPr>
    </w:p>
    <w:p w14:paraId="7248CBA5" w14:textId="10CD9CF4" w:rsidR="00E62ADD" w:rsidRPr="00E62ADD" w:rsidRDefault="00E62ADD" w:rsidP="008666C3">
      <w:pPr>
        <w:tabs>
          <w:tab w:val="right" w:pos="9026"/>
        </w:tabs>
        <w:rPr>
          <w:b/>
          <w:sz w:val="28"/>
          <w:szCs w:val="28"/>
        </w:rPr>
      </w:pPr>
      <w:r w:rsidRPr="00E62ADD">
        <w:rPr>
          <w:b/>
          <w:sz w:val="28"/>
          <w:szCs w:val="28"/>
        </w:rPr>
        <w:t xml:space="preserve">Private Subscriber </w:t>
      </w:r>
      <w:proofErr w:type="spellStart"/>
      <w:r w:rsidRPr="00E62ADD">
        <w:rPr>
          <w:b/>
          <w:sz w:val="28"/>
          <w:szCs w:val="28"/>
        </w:rPr>
        <w:t>Leaderboard</w:t>
      </w:r>
      <w:proofErr w:type="spellEnd"/>
      <w:r w:rsidRPr="00E62ADD">
        <w:rPr>
          <w:b/>
          <w:sz w:val="28"/>
          <w:szCs w:val="28"/>
        </w:rPr>
        <w:t>:</w:t>
      </w:r>
    </w:p>
    <w:p w14:paraId="3B0B0998" w14:textId="17E23725" w:rsidR="00E62ADD" w:rsidRPr="00F811DB" w:rsidRDefault="00F811DB" w:rsidP="008666C3">
      <w:pPr>
        <w:tabs>
          <w:tab w:val="right" w:pos="9026"/>
        </w:tabs>
        <w:rPr>
          <w:sz w:val="24"/>
          <w:szCs w:val="24"/>
        </w:rPr>
      </w:pPr>
      <w:r w:rsidRPr="00F811DB">
        <w:rPr>
          <w:sz w:val="24"/>
          <w:szCs w:val="24"/>
        </w:rPr>
        <w:t xml:space="preserve">This user gets details of scores and players on the </w:t>
      </w:r>
      <w:proofErr w:type="spellStart"/>
      <w:r w:rsidRPr="00F811DB">
        <w:rPr>
          <w:sz w:val="24"/>
          <w:szCs w:val="24"/>
        </w:rPr>
        <w:t>leaderboard</w:t>
      </w:r>
      <w:proofErr w:type="spellEnd"/>
      <w:r w:rsidRPr="00F811DB">
        <w:rPr>
          <w:sz w:val="24"/>
          <w:szCs w:val="24"/>
        </w:rPr>
        <w:t>.</w:t>
      </w:r>
    </w:p>
    <w:p w14:paraId="7697DD40" w14:textId="6B3C72A5" w:rsidR="00E62ADD" w:rsidRDefault="00E62ADD" w:rsidP="00E62ADD">
      <w:pPr>
        <w:tabs>
          <w:tab w:val="right" w:pos="9026"/>
        </w:tabs>
        <w:jc w:val="center"/>
      </w:pPr>
      <w:r>
        <w:rPr>
          <w:noProof/>
        </w:rPr>
        <w:drawing>
          <wp:inline distT="0" distB="0" distL="0" distR="0" wp14:anchorId="090724F9" wp14:editId="027C4D03">
            <wp:extent cx="5288280" cy="2766592"/>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scriber_privat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94149" cy="2769663"/>
                    </a:xfrm>
                    <a:prstGeom prst="rect">
                      <a:avLst/>
                    </a:prstGeom>
                  </pic:spPr>
                </pic:pic>
              </a:graphicData>
            </a:graphic>
          </wp:inline>
        </w:drawing>
      </w:r>
    </w:p>
    <w:sectPr w:rsidR="00E62A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36E25"/>
    <w:multiLevelType w:val="hybridMultilevel"/>
    <w:tmpl w:val="FB22144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05208C"/>
    <w:multiLevelType w:val="hybridMultilevel"/>
    <w:tmpl w:val="5AE45F0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1BE3D2E"/>
    <w:multiLevelType w:val="hybridMultilevel"/>
    <w:tmpl w:val="88022474"/>
    <w:lvl w:ilvl="0" w:tplc="8C8677F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53320EE"/>
    <w:multiLevelType w:val="hybridMultilevel"/>
    <w:tmpl w:val="28466E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AC33815"/>
    <w:multiLevelType w:val="hybridMultilevel"/>
    <w:tmpl w:val="550E7302"/>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7C214E8F"/>
    <w:multiLevelType w:val="hybridMultilevel"/>
    <w:tmpl w:val="20746B0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D39"/>
    <w:rsid w:val="00011D39"/>
    <w:rsid w:val="000F3F4B"/>
    <w:rsid w:val="00211385"/>
    <w:rsid w:val="00280CE7"/>
    <w:rsid w:val="00450F96"/>
    <w:rsid w:val="0063703F"/>
    <w:rsid w:val="00735CC6"/>
    <w:rsid w:val="008666C3"/>
    <w:rsid w:val="008A4F2C"/>
    <w:rsid w:val="009F0156"/>
    <w:rsid w:val="00AD7B5F"/>
    <w:rsid w:val="00B162BA"/>
    <w:rsid w:val="00C3120C"/>
    <w:rsid w:val="00D62DD3"/>
    <w:rsid w:val="00E62ADD"/>
    <w:rsid w:val="00E75722"/>
    <w:rsid w:val="00E93A47"/>
    <w:rsid w:val="00EC0D68"/>
    <w:rsid w:val="00EE3C1E"/>
    <w:rsid w:val="00F811DB"/>
    <w:rsid w:val="00FD73F6"/>
    <w:rsid w:val="00FF6D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D220C"/>
  <w15:chartTrackingRefBased/>
  <w15:docId w15:val="{277775F5-94A0-4065-94F4-0BCD15D25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D39"/>
    <w:pPr>
      <w:ind w:left="720"/>
      <w:contextualSpacing/>
    </w:pPr>
  </w:style>
  <w:style w:type="character" w:styleId="Hyperlink">
    <w:name w:val="Hyperlink"/>
    <w:basedOn w:val="DefaultParagraphFont"/>
    <w:uiPriority w:val="99"/>
    <w:unhideWhenUsed/>
    <w:rsid w:val="00011D39"/>
    <w:rPr>
      <w:color w:val="0563C1" w:themeColor="hyperlink"/>
      <w:u w:val="single"/>
    </w:rPr>
  </w:style>
  <w:style w:type="character" w:styleId="UnresolvedMention">
    <w:name w:val="Unresolved Mention"/>
    <w:basedOn w:val="DefaultParagraphFont"/>
    <w:uiPriority w:val="99"/>
    <w:semiHidden/>
    <w:unhideWhenUsed/>
    <w:rsid w:val="00011D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localhost:3000/logi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Ravikanth Dakarapu</dc:creator>
  <cp:keywords/>
  <dc:description/>
  <cp:lastModifiedBy>Ravikanth Dakarapu</cp:lastModifiedBy>
  <cp:revision>19</cp:revision>
  <dcterms:created xsi:type="dcterms:W3CDTF">2019-01-28T12:45:00Z</dcterms:created>
  <dcterms:modified xsi:type="dcterms:W3CDTF">2019-01-28T13:24:00Z</dcterms:modified>
</cp:coreProperties>
</file>