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i w:val="1"/>
          <w:color w:val="434343"/>
          <w:sz w:val="20"/>
          <w:szCs w:val="20"/>
          <w:rtl w:val="0"/>
        </w:rPr>
        <w:t xml:space="preserve">Text Splitting Parameters</w:t>
      </w:r>
    </w:p>
    <w:p w:rsidR="00000000" w:rsidDel="00000000" w:rsidP="00000000" w:rsidRDefault="00000000" w:rsidRPr="00000000" w14:paraId="00000005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text_splitter = RecursiveCharacterTextSplitter(</w:t>
      </w:r>
    </w:p>
    <w:p w:rsidR="00000000" w:rsidDel="00000000" w:rsidP="00000000" w:rsidRDefault="00000000" w:rsidRPr="00000000" w14:paraId="00000007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  chunk_size=500,        # Size of each text chunk</w:t>
      </w:r>
    </w:p>
    <w:p w:rsidR="00000000" w:rsidDel="00000000" w:rsidP="00000000" w:rsidRDefault="00000000" w:rsidRPr="00000000" w14:paraId="00000008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  chunk_overlap=50,      # How much overlap between chunks</w:t>
      </w:r>
    </w:p>
    <w:p w:rsidR="00000000" w:rsidDel="00000000" w:rsidP="00000000" w:rsidRDefault="00000000" w:rsidRPr="00000000" w14:paraId="00000009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  add_start_index=True,  # Whether to add start index metadata</w:t>
      </w:r>
    </w:p>
    <w:p w:rsidR="00000000" w:rsidDel="00000000" w:rsidP="00000000" w:rsidRDefault="00000000" w:rsidRPr="00000000" w14:paraId="0000000A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  separators=["\n\n", "\n", " ", ""]  # How to split the text</w:t>
      </w:r>
    </w:p>
    <w:p w:rsidR="00000000" w:rsidDel="00000000" w:rsidP="00000000" w:rsidRDefault="00000000" w:rsidRPr="00000000" w14:paraId="0000000B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i w:val="1"/>
          <w:color w:val="434343"/>
          <w:sz w:val="20"/>
          <w:szCs w:val="20"/>
          <w:rtl w:val="0"/>
        </w:rPr>
        <w:t xml:space="preserve">Vector Store Retrieval Parameters</w:t>
      </w:r>
    </w:p>
    <w:p w:rsidR="00000000" w:rsidDel="00000000" w:rsidP="00000000" w:rsidRDefault="00000000" w:rsidRPr="00000000" w14:paraId="00000010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retriever = vector_store.as_retriever(</w:t>
      </w:r>
    </w:p>
    <w:p w:rsidR="00000000" w:rsidDel="00000000" w:rsidP="00000000" w:rsidRDefault="00000000" w:rsidRPr="00000000" w14:paraId="00000011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  search_type="similarity",  # Type of search ("similarity" or "mmr")</w:t>
      </w:r>
    </w:p>
    <w:p w:rsidR="00000000" w:rsidDel="00000000" w:rsidP="00000000" w:rsidRDefault="00000000" w:rsidRPr="00000000" w14:paraId="00000012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  search_kwargs={</w:t>
      </w:r>
    </w:p>
    <w:p w:rsidR="00000000" w:rsidDel="00000000" w:rsidP="00000000" w:rsidRDefault="00000000" w:rsidRPr="00000000" w14:paraId="00000013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      "k": 4,                # Number of documents to retrieve</w:t>
      </w:r>
    </w:p>
    <w:p w:rsidR="00000000" w:rsidDel="00000000" w:rsidP="00000000" w:rsidRDefault="00000000" w:rsidRPr="00000000" w14:paraId="00000014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      "include_metadata": True,</w:t>
      </w:r>
    </w:p>
    <w:p w:rsidR="00000000" w:rsidDel="00000000" w:rsidP="00000000" w:rsidRDefault="00000000" w:rsidRPr="00000000" w14:paraId="00000015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      "score_threshold": 0.5  # Minimum similarity score threshold</w:t>
      </w:r>
    </w:p>
    <w:p w:rsidR="00000000" w:rsidDel="00000000" w:rsidP="00000000" w:rsidRDefault="00000000" w:rsidRPr="00000000" w14:paraId="00000016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b w:val="1"/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i w:val="1"/>
          <w:color w:val="434343"/>
          <w:sz w:val="20"/>
          <w:szCs w:val="20"/>
          <w:rtl w:val="0"/>
        </w:rPr>
        <w:t xml:space="preserve">LLM Parameters</w:t>
      </w:r>
    </w:p>
    <w:p w:rsidR="00000000" w:rsidDel="00000000" w:rsidP="00000000" w:rsidRDefault="00000000" w:rsidRPr="00000000" w14:paraId="0000001A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llm = ChatOpenAI(</w:t>
      </w:r>
    </w:p>
    <w:p w:rsidR="00000000" w:rsidDel="00000000" w:rsidP="00000000" w:rsidRDefault="00000000" w:rsidRPr="00000000" w14:paraId="0000001C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  temperature=0  # Controls randomness (0 = deterministic, 1 = more random)</w:t>
      </w:r>
    </w:p>
    <w:p w:rsidR="00000000" w:rsidDel="00000000" w:rsidP="00000000" w:rsidRDefault="00000000" w:rsidRPr="00000000" w14:paraId="0000001D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  # model="gpt-4"  # You can specify different models</w:t>
      </w:r>
    </w:p>
    <w:p w:rsidR="00000000" w:rsidDel="00000000" w:rsidP="00000000" w:rsidRDefault="00000000" w:rsidRPr="00000000" w14:paraId="0000001E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  # max_tokens=None  # Maximum tokens in response</w:t>
      </w:r>
    </w:p>
    <w:p w:rsidR="00000000" w:rsidDel="00000000" w:rsidP="00000000" w:rsidRDefault="00000000" w:rsidRPr="00000000" w14:paraId="0000001F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  # top_p=1.0  # Nucleus sampling parameter</w:t>
      </w:r>
    </w:p>
    <w:p w:rsidR="00000000" w:rsidDel="00000000" w:rsidP="00000000" w:rsidRDefault="00000000" w:rsidRPr="00000000" w14:paraId="00000020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  # frequency_penalty=0  # Reduces repetition of tokens</w:t>
      </w:r>
    </w:p>
    <w:p w:rsidR="00000000" w:rsidDel="00000000" w:rsidP="00000000" w:rsidRDefault="00000000" w:rsidRPr="00000000" w14:paraId="00000021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  # presence_penalty=0  # Encourages new topics</w:t>
      </w:r>
    </w:p>
    <w:p w:rsidR="00000000" w:rsidDel="00000000" w:rsidP="00000000" w:rsidRDefault="00000000" w:rsidRPr="00000000" w14:paraId="00000022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i w:val="1"/>
          <w:color w:val="434343"/>
          <w:sz w:val="20"/>
          <w:szCs w:val="20"/>
          <w:rtl w:val="0"/>
        </w:rPr>
        <w:t xml:space="preserve">RetrievalQA Chain Parameters</w:t>
      </w:r>
    </w:p>
    <w:p w:rsidR="00000000" w:rsidDel="00000000" w:rsidP="00000000" w:rsidRDefault="00000000" w:rsidRPr="00000000" w14:paraId="00000025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qa_chain = RetrievalQA.from_chain_type(</w:t>
      </w:r>
    </w:p>
    <w:p w:rsidR="00000000" w:rsidDel="00000000" w:rsidP="00000000" w:rsidRDefault="00000000" w:rsidRPr="00000000" w14:paraId="00000027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  llm=llm,</w:t>
      </w:r>
    </w:p>
    <w:p w:rsidR="00000000" w:rsidDel="00000000" w:rsidP="00000000" w:rsidRDefault="00000000" w:rsidRPr="00000000" w14:paraId="00000028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  chain_type="stuff",  # Can be "stuff", "map_reduce", "refine", or "map_rerank"</w:t>
      </w:r>
    </w:p>
    <w:p w:rsidR="00000000" w:rsidDel="00000000" w:rsidP="00000000" w:rsidRDefault="00000000" w:rsidRPr="00000000" w14:paraId="00000029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  retriever=retriever,</w:t>
      </w:r>
    </w:p>
    <w:p w:rsidR="00000000" w:rsidDel="00000000" w:rsidP="00000000" w:rsidRDefault="00000000" w:rsidRPr="00000000" w14:paraId="0000002A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  return_source_documents=True,</w:t>
      </w:r>
    </w:p>
    <w:p w:rsidR="00000000" w:rsidDel="00000000" w:rsidP="00000000" w:rsidRDefault="00000000" w:rsidRPr="00000000" w14:paraId="0000002B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  verbose=True</w:t>
      </w:r>
    </w:p>
    <w:p w:rsidR="00000000" w:rsidDel="00000000" w:rsidP="00000000" w:rsidRDefault="00000000" w:rsidRPr="00000000" w14:paraId="0000002C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40" w:before="40" w:lineRule="auto"/>
        <w:ind w:left="20" w:firstLine="0"/>
        <w:rPr>
          <w:b w:val="1"/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i w:val="1"/>
          <w:color w:val="434343"/>
          <w:sz w:val="20"/>
          <w:szCs w:val="20"/>
          <w:rtl w:val="0"/>
        </w:rPr>
        <w:t xml:space="preserve">Key parameters and their effects:</w:t>
      </w:r>
    </w:p>
    <w:p w:rsidR="00000000" w:rsidDel="00000000" w:rsidP="00000000" w:rsidRDefault="00000000" w:rsidRPr="00000000" w14:paraId="00000030">
      <w:pPr>
        <w:spacing w:after="40" w:before="40" w:lineRule="auto"/>
        <w:ind w:left="20" w:firstLine="0"/>
        <w:rPr>
          <w:b w:val="1"/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i w:val="1"/>
          <w:color w:val="434343"/>
          <w:sz w:val="20"/>
          <w:szCs w:val="20"/>
          <w:rtl w:val="0"/>
        </w:rPr>
        <w:t xml:space="preserve">1. Text Splitting:</w:t>
      </w:r>
    </w:p>
    <w:p w:rsidR="00000000" w:rsidDel="00000000" w:rsidP="00000000" w:rsidRDefault="00000000" w:rsidRPr="00000000" w14:paraId="00000031">
      <w:pPr>
        <w:pBdr>
          <w:top w:color="auto" w:space="1" w:sz="0" w:val="none"/>
          <w:left w:color="auto" w:space="18" w:sz="0" w:val="none"/>
          <w:bottom w:color="auto" w:space="1" w:sz="0" w:val="none"/>
          <w:between w:color="auto" w:space="1" w:sz="0" w:val="none"/>
        </w:pBdr>
        <w:spacing w:after="40" w:before="40" w:lineRule="auto"/>
        <w:ind w:left="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20"/>
          <w:szCs w:val="20"/>
          <w:rtl w:val="0"/>
        </w:rPr>
        <w:t xml:space="preserve">chunk_size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: Larger chunks provide more context but may reduce relevance</w:t>
      </w:r>
    </w:p>
    <w:p w:rsidR="00000000" w:rsidDel="00000000" w:rsidP="00000000" w:rsidRDefault="00000000" w:rsidRPr="00000000" w14:paraId="00000032">
      <w:pPr>
        <w:pBdr>
          <w:top w:color="auto" w:space="1" w:sz="0" w:val="none"/>
          <w:left w:color="auto" w:space="18" w:sz="0" w:val="none"/>
          <w:bottom w:color="auto" w:space="1" w:sz="0" w:val="none"/>
          <w:between w:color="auto" w:space="1" w:sz="0" w:val="none"/>
        </w:pBdr>
        <w:spacing w:after="40" w:before="40" w:lineRule="auto"/>
        <w:ind w:left="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20"/>
          <w:szCs w:val="20"/>
          <w:rtl w:val="0"/>
        </w:rPr>
        <w:t xml:space="preserve">chunk_overlap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: More overlap helps maintain context across chunks</w:t>
      </w:r>
    </w:p>
    <w:p w:rsidR="00000000" w:rsidDel="00000000" w:rsidP="00000000" w:rsidRDefault="00000000" w:rsidRPr="00000000" w14:paraId="00000033">
      <w:pPr>
        <w:pBdr>
          <w:top w:color="auto" w:space="1" w:sz="0" w:val="none"/>
          <w:left w:color="auto" w:space="18" w:sz="0" w:val="none"/>
          <w:bottom w:color="auto" w:space="1" w:sz="0" w:val="none"/>
          <w:between w:color="auto" w:space="1" w:sz="0" w:val="none"/>
        </w:pBdr>
        <w:spacing w:after="40" w:before="40" w:lineRule="auto"/>
        <w:ind w:left="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20"/>
          <w:szCs w:val="20"/>
          <w:rtl w:val="0"/>
        </w:rPr>
        <w:t xml:space="preserve">separators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: Controls how text is split into chunks</w:t>
      </w:r>
    </w:p>
    <w:p w:rsidR="00000000" w:rsidDel="00000000" w:rsidP="00000000" w:rsidRDefault="00000000" w:rsidRPr="00000000" w14:paraId="00000034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40" w:before="40" w:lineRule="auto"/>
        <w:ind w:left="20" w:firstLine="0"/>
        <w:rPr>
          <w:b w:val="1"/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i w:val="1"/>
          <w:color w:val="434343"/>
          <w:sz w:val="20"/>
          <w:szCs w:val="20"/>
          <w:rtl w:val="0"/>
        </w:rPr>
        <w:t xml:space="preserve">Retrieval:</w:t>
      </w:r>
    </w:p>
    <w:p w:rsidR="00000000" w:rsidDel="00000000" w:rsidP="00000000" w:rsidRDefault="00000000" w:rsidRPr="00000000" w14:paraId="00000035">
      <w:pPr>
        <w:pBdr>
          <w:top w:color="auto" w:space="1" w:sz="0" w:val="none"/>
          <w:left w:color="auto" w:space="18" w:sz="0" w:val="none"/>
          <w:bottom w:color="auto" w:space="1" w:sz="0" w:val="none"/>
          <w:between w:color="auto" w:space="1" w:sz="0" w:val="none"/>
        </w:pBdr>
        <w:spacing w:after="40" w:before="40" w:lineRule="auto"/>
        <w:ind w:left="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20"/>
          <w:szCs w:val="20"/>
          <w:rtl w:val="0"/>
        </w:rPr>
        <w:t xml:space="preserve">search_type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: "similarity" or "mmr" (Maximum Marginal Relevance)</w:t>
      </w:r>
    </w:p>
    <w:p w:rsidR="00000000" w:rsidDel="00000000" w:rsidP="00000000" w:rsidRDefault="00000000" w:rsidRPr="00000000" w14:paraId="00000036">
      <w:pPr>
        <w:pBdr>
          <w:top w:color="auto" w:space="1" w:sz="0" w:val="none"/>
          <w:left w:color="auto" w:space="18" w:sz="0" w:val="none"/>
          <w:bottom w:color="auto" w:space="1" w:sz="0" w:val="none"/>
          <w:between w:color="auto" w:space="1" w:sz="0" w:val="none"/>
        </w:pBdr>
        <w:spacing w:after="40" w:before="40" w:lineRule="auto"/>
        <w:ind w:left="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20"/>
          <w:szCs w:val="20"/>
          <w:rtl w:val="0"/>
        </w:rPr>
        <w:t xml:space="preserve">k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: Number of relevant documents to retrieve</w:t>
      </w:r>
    </w:p>
    <w:p w:rsidR="00000000" w:rsidDel="00000000" w:rsidP="00000000" w:rsidRDefault="00000000" w:rsidRPr="00000000" w14:paraId="00000037">
      <w:pPr>
        <w:pBdr>
          <w:top w:color="auto" w:space="1" w:sz="0" w:val="none"/>
          <w:left w:color="auto" w:space="18" w:sz="0" w:val="none"/>
          <w:bottom w:color="auto" w:space="1" w:sz="0" w:val="none"/>
          <w:between w:color="auto" w:space="1" w:sz="0" w:val="none"/>
        </w:pBdr>
        <w:spacing w:after="40" w:before="40" w:lineRule="auto"/>
        <w:ind w:left="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20"/>
          <w:szCs w:val="20"/>
          <w:rtl w:val="0"/>
        </w:rPr>
        <w:t xml:space="preserve">score_threshold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: Minimum similarity score for retrieved documents</w:t>
      </w:r>
    </w:p>
    <w:p w:rsidR="00000000" w:rsidDel="00000000" w:rsidP="00000000" w:rsidRDefault="00000000" w:rsidRPr="00000000" w14:paraId="00000038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40" w:before="40" w:lineRule="auto"/>
        <w:ind w:left="20" w:firstLine="0"/>
        <w:rPr>
          <w:b w:val="1"/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i w:val="1"/>
          <w:color w:val="434343"/>
          <w:sz w:val="20"/>
          <w:szCs w:val="20"/>
          <w:rtl w:val="0"/>
        </w:rPr>
        <w:t xml:space="preserve">LLM:</w:t>
      </w:r>
    </w:p>
    <w:p w:rsidR="00000000" w:rsidDel="00000000" w:rsidP="00000000" w:rsidRDefault="00000000" w:rsidRPr="00000000" w14:paraId="00000039">
      <w:pPr>
        <w:pBdr>
          <w:top w:color="auto" w:space="1" w:sz="0" w:val="none"/>
          <w:left w:color="auto" w:space="18" w:sz="0" w:val="none"/>
          <w:bottom w:color="auto" w:space="1" w:sz="0" w:val="none"/>
          <w:between w:color="auto" w:space="1" w:sz="0" w:val="none"/>
        </w:pBdr>
        <w:spacing w:after="40" w:before="40" w:lineRule="auto"/>
        <w:ind w:left="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20"/>
          <w:szCs w:val="20"/>
          <w:rtl w:val="0"/>
        </w:rPr>
        <w:t xml:space="preserve">temperature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: Higher values (0-1) make output more creative/random</w:t>
      </w:r>
    </w:p>
    <w:p w:rsidR="00000000" w:rsidDel="00000000" w:rsidP="00000000" w:rsidRDefault="00000000" w:rsidRPr="00000000" w14:paraId="0000003A">
      <w:pPr>
        <w:pBdr>
          <w:top w:color="auto" w:space="1" w:sz="0" w:val="none"/>
          <w:left w:color="auto" w:space="18" w:sz="0" w:val="none"/>
          <w:bottom w:color="auto" w:space="1" w:sz="0" w:val="none"/>
          <w:between w:color="auto" w:space="1" w:sz="0" w:val="none"/>
        </w:pBdr>
        <w:spacing w:after="40" w:before="40" w:lineRule="auto"/>
        <w:ind w:left="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20"/>
          <w:szCs w:val="20"/>
          <w:rtl w:val="0"/>
        </w:rPr>
        <w:t xml:space="preserve">model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: Different OpenAI models (e.g., gpt-3.5-turbo, gpt-4)</w:t>
      </w:r>
    </w:p>
    <w:p w:rsidR="00000000" w:rsidDel="00000000" w:rsidP="00000000" w:rsidRDefault="00000000" w:rsidRPr="00000000" w14:paraId="0000003B">
      <w:pPr>
        <w:pBdr>
          <w:top w:color="auto" w:space="1" w:sz="0" w:val="none"/>
          <w:left w:color="auto" w:space="18" w:sz="0" w:val="none"/>
          <w:bottom w:color="auto" w:space="1" w:sz="0" w:val="none"/>
          <w:between w:color="auto" w:space="1" w:sz="0" w:val="none"/>
        </w:pBdr>
        <w:spacing w:after="40" w:before="40" w:lineRule="auto"/>
        <w:ind w:left="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20"/>
          <w:szCs w:val="20"/>
          <w:rtl w:val="0"/>
        </w:rPr>
        <w:t xml:space="preserve">max_tokens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: Limit response length</w:t>
      </w:r>
    </w:p>
    <w:p w:rsidR="00000000" w:rsidDel="00000000" w:rsidP="00000000" w:rsidRDefault="00000000" w:rsidRPr="00000000" w14:paraId="0000003C">
      <w:pPr>
        <w:pBdr>
          <w:top w:color="auto" w:space="1" w:sz="0" w:val="none"/>
          <w:left w:color="auto" w:space="18" w:sz="0" w:val="none"/>
          <w:bottom w:color="auto" w:space="1" w:sz="0" w:val="none"/>
          <w:between w:color="auto" w:space="1" w:sz="0" w:val="none"/>
        </w:pBdr>
        <w:spacing w:after="40" w:before="40" w:lineRule="auto"/>
        <w:ind w:left="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20"/>
          <w:szCs w:val="20"/>
          <w:rtl w:val="0"/>
        </w:rPr>
        <w:t xml:space="preserve">frequency_penalty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: Reduce repetition</w:t>
      </w:r>
    </w:p>
    <w:p w:rsidR="00000000" w:rsidDel="00000000" w:rsidP="00000000" w:rsidRDefault="00000000" w:rsidRPr="00000000" w14:paraId="0000003D">
      <w:pPr>
        <w:pBdr>
          <w:top w:color="auto" w:space="1" w:sz="0" w:val="none"/>
          <w:left w:color="auto" w:space="18" w:sz="0" w:val="none"/>
          <w:bottom w:color="auto" w:space="1" w:sz="0" w:val="none"/>
          <w:between w:color="auto" w:space="1" w:sz="0" w:val="none"/>
        </w:pBdr>
        <w:spacing w:after="40" w:before="40" w:lineRule="auto"/>
        <w:ind w:left="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20"/>
          <w:szCs w:val="20"/>
          <w:rtl w:val="0"/>
        </w:rPr>
        <w:t xml:space="preserve">presence_penalty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: Encourage topic diversity</w:t>
      </w:r>
    </w:p>
    <w:p w:rsidR="00000000" w:rsidDel="00000000" w:rsidP="00000000" w:rsidRDefault="00000000" w:rsidRPr="00000000" w14:paraId="0000003E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40" w:before="40" w:lineRule="auto"/>
        <w:ind w:left="20" w:firstLine="0"/>
        <w:rPr>
          <w:b w:val="1"/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i w:val="1"/>
          <w:color w:val="434343"/>
          <w:sz w:val="20"/>
          <w:szCs w:val="20"/>
          <w:rtl w:val="0"/>
        </w:rPr>
        <w:t xml:space="preserve">Chain:</w:t>
      </w:r>
    </w:p>
    <w:p w:rsidR="00000000" w:rsidDel="00000000" w:rsidP="00000000" w:rsidRDefault="00000000" w:rsidRPr="00000000" w14:paraId="0000003F">
      <w:pPr>
        <w:pBdr>
          <w:top w:color="auto" w:space="1" w:sz="0" w:val="none"/>
          <w:left w:color="auto" w:space="18" w:sz="0" w:val="none"/>
          <w:bottom w:color="auto" w:space="1" w:sz="0" w:val="none"/>
          <w:between w:color="auto" w:space="1" w:sz="0" w:val="none"/>
        </w:pBdr>
        <w:spacing w:after="40" w:before="40" w:lineRule="auto"/>
        <w:ind w:left="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20"/>
          <w:szCs w:val="20"/>
          <w:rtl w:val="0"/>
        </w:rPr>
        <w:t xml:space="preserve">chain_type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: Different methods for processing retrieved documents</w:t>
      </w:r>
    </w:p>
    <w:p w:rsidR="00000000" w:rsidDel="00000000" w:rsidP="00000000" w:rsidRDefault="00000000" w:rsidRPr="00000000" w14:paraId="00000040">
      <w:pPr>
        <w:pBdr>
          <w:top w:color="auto" w:space="1" w:sz="0" w:val="none"/>
          <w:left w:color="auto" w:space="18" w:sz="0" w:val="none"/>
          <w:bottom w:color="auto" w:space="1" w:sz="0" w:val="none"/>
          <w:between w:color="auto" w:space="1" w:sz="0" w:val="none"/>
        </w:pBdr>
        <w:spacing w:after="40" w:before="40" w:lineRule="auto"/>
        <w:ind w:left="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20"/>
          <w:szCs w:val="20"/>
          <w:rtl w:val="0"/>
        </w:rPr>
        <w:t xml:space="preserve">verbose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: Toggle detailed processing information</w:t>
      </w:r>
    </w:p>
    <w:p w:rsidR="00000000" w:rsidDel="00000000" w:rsidP="00000000" w:rsidRDefault="00000000" w:rsidRPr="00000000" w14:paraId="00000041">
      <w:pPr>
        <w:spacing w:after="40" w:before="40" w:lineRule="auto"/>
        <w:ind w:left="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To improve results, you might:</w:t>
      </w:r>
    </w:p>
    <w:p w:rsidR="00000000" w:rsidDel="00000000" w:rsidP="00000000" w:rsidRDefault="00000000" w:rsidRPr="00000000" w14:paraId="00000042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40" w:before="40" w:lineRule="auto"/>
        <w:ind w:left="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Increase </w:t>
      </w: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20"/>
          <w:szCs w:val="20"/>
          <w:rtl w:val="0"/>
        </w:rPr>
        <w:t xml:space="preserve">chunk_size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for more context</w:t>
      </w:r>
    </w:p>
    <w:p w:rsidR="00000000" w:rsidDel="00000000" w:rsidP="00000000" w:rsidRDefault="00000000" w:rsidRPr="00000000" w14:paraId="00000043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40" w:before="40" w:lineRule="auto"/>
        <w:ind w:left="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Increase </w:t>
      </w: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20"/>
          <w:szCs w:val="20"/>
          <w:rtl w:val="0"/>
        </w:rPr>
        <w:t xml:space="preserve">k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to retrieve more documents</w:t>
      </w:r>
    </w:p>
    <w:p w:rsidR="00000000" w:rsidDel="00000000" w:rsidP="00000000" w:rsidRDefault="00000000" w:rsidRPr="00000000" w14:paraId="00000044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40" w:before="40" w:lineRule="auto"/>
        <w:ind w:left="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Adjust </w:t>
      </w: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20"/>
          <w:szCs w:val="20"/>
          <w:rtl w:val="0"/>
        </w:rPr>
        <w:t xml:space="preserve">score_threshold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to control relevance</w:t>
      </w:r>
    </w:p>
    <w:p w:rsidR="00000000" w:rsidDel="00000000" w:rsidP="00000000" w:rsidRDefault="00000000" w:rsidRPr="00000000" w14:paraId="00000045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40" w:before="40" w:lineRule="auto"/>
        <w:ind w:left="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Try different </w:t>
      </w: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20"/>
          <w:szCs w:val="20"/>
          <w:rtl w:val="0"/>
        </w:rPr>
        <w:t xml:space="preserve">chain_type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options</w:t>
      </w:r>
    </w:p>
    <w:p w:rsidR="00000000" w:rsidDel="00000000" w:rsidP="00000000" w:rsidRDefault="00000000" w:rsidRPr="00000000" w14:paraId="00000046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40" w:before="40" w:lineRule="auto"/>
        <w:ind w:left="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Experiment with </w:t>
      </w: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20"/>
          <w:szCs w:val="20"/>
          <w:rtl w:val="0"/>
        </w:rPr>
        <w:t xml:space="preserve">temperature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for different response styles</w:t>
      </w:r>
    </w:p>
    <w:p w:rsidR="00000000" w:rsidDel="00000000" w:rsidP="00000000" w:rsidRDefault="00000000" w:rsidRPr="00000000" w14:paraId="00000047">
      <w:pPr>
        <w:spacing w:after="160" w:before="160" w:line="384.00000000000006" w:lineRule="auto"/>
        <w:ind w:left="160" w:right="160" w:firstLine="0"/>
        <w:rPr>
          <w:i w:val="1"/>
          <w:color w:val="d6d6dd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d6d6d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d6d6d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d6d6d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d6d6d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d6d6d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