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170" w:rsidRPr="00F02170" w:rsidRDefault="00F02170" w:rsidP="00F02170">
      <w:pPr>
        <w:shd w:val="clear" w:color="auto" w:fill="FFFFFF"/>
        <w:spacing w:after="0" w:line="240" w:lineRule="auto"/>
        <w:jc w:val="center"/>
        <w:rPr>
          <w:rFonts w:eastAsia="Times New Roman" w:cstheme="minorHAnsi"/>
          <w:b/>
          <w:sz w:val="20"/>
          <w:szCs w:val="20"/>
          <w:lang w:eastAsia="pt-BR"/>
        </w:rPr>
      </w:pPr>
      <w:r w:rsidRPr="00F02170">
        <w:rPr>
          <w:rFonts w:eastAsia="Times New Roman" w:cstheme="minorHAnsi"/>
          <w:b/>
          <w:sz w:val="20"/>
          <w:szCs w:val="20"/>
          <w:lang w:eastAsia="pt-BR"/>
        </w:rPr>
        <w:t>Biblioteca OS Python</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name</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name of the operating system dependent module imported. The following names have currently been registered: </w:t>
      </w:r>
      <w:r w:rsidRPr="00A16789">
        <w:rPr>
          <w:rFonts w:eastAsia="Times New Roman" w:cstheme="minorHAnsi"/>
          <w:sz w:val="20"/>
          <w:szCs w:val="20"/>
          <w:shd w:val="clear" w:color="auto" w:fill="ECF0F3"/>
          <w:lang w:eastAsia="pt-BR"/>
        </w:rPr>
        <w:t>'posix'</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'nt'</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'java'</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ctermid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filename corresponding to the controlling terminal of the process.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environ</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 </w:t>
      </w:r>
      <w:hyperlink r:id="rId6" w:anchor="term-mapping" w:history="1">
        <w:r w:rsidRPr="00A16789">
          <w:rPr>
            <w:rFonts w:eastAsia="Times New Roman" w:cstheme="minorHAnsi"/>
            <w:sz w:val="20"/>
            <w:szCs w:val="20"/>
            <w:lang w:eastAsia="pt-BR"/>
          </w:rPr>
          <w:t>mapping</w:t>
        </w:r>
      </w:hyperlink>
      <w:r w:rsidRPr="00A16789">
        <w:rPr>
          <w:rFonts w:eastAsia="Times New Roman" w:cstheme="minorHAnsi"/>
          <w:sz w:val="20"/>
          <w:szCs w:val="20"/>
          <w:lang w:eastAsia="pt-BR"/>
        </w:rPr>
        <w:t> object where keys and values are strings that represent the process environment. For example, </w:t>
      </w:r>
      <w:r w:rsidRPr="00A16789">
        <w:rPr>
          <w:rFonts w:eastAsia="Times New Roman" w:cstheme="minorHAnsi"/>
          <w:sz w:val="20"/>
          <w:szCs w:val="20"/>
          <w:shd w:val="clear" w:color="auto" w:fill="ECF0F3"/>
          <w:lang w:eastAsia="pt-BR"/>
        </w:rPr>
        <w:t>environ['HOME']</w:t>
      </w:r>
      <w:r w:rsidRPr="00A16789">
        <w:rPr>
          <w:rFonts w:eastAsia="Times New Roman" w:cstheme="minorHAnsi"/>
          <w:sz w:val="20"/>
          <w:szCs w:val="20"/>
          <w:lang w:eastAsia="pt-BR"/>
        </w:rPr>
        <w:t> is the pathname of your home directory (on some platforms), and is equivalent to </w:t>
      </w:r>
      <w:r w:rsidRPr="00A16789">
        <w:rPr>
          <w:rFonts w:eastAsia="Times New Roman" w:cstheme="minorHAnsi"/>
          <w:sz w:val="20"/>
          <w:szCs w:val="20"/>
          <w:shd w:val="clear" w:color="auto" w:fill="ECF0F3"/>
          <w:lang w:eastAsia="pt-BR"/>
        </w:rPr>
        <w:t>getenv("HOME")</w:t>
      </w:r>
      <w:r w:rsidRPr="00A16789">
        <w:rPr>
          <w:rFonts w:eastAsia="Times New Roman" w:cstheme="minorHAnsi"/>
          <w:sz w:val="20"/>
          <w:szCs w:val="20"/>
          <w:lang w:eastAsia="pt-BR"/>
        </w:rPr>
        <w:t> in C.</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This mapping is captured the first time the </w:t>
      </w:r>
      <w:hyperlink r:id="rId7" w:anchor="module-os" w:tooltip="os: Miscellaneous operating system interfaces." w:history="1">
        <w:r w:rsidRPr="00A16789">
          <w:rPr>
            <w:rFonts w:eastAsia="Times New Roman" w:cstheme="minorHAnsi"/>
            <w:sz w:val="20"/>
            <w:szCs w:val="20"/>
            <w:lang w:eastAsia="pt-BR"/>
          </w:rPr>
          <w:t>os</w:t>
        </w:r>
      </w:hyperlink>
      <w:r w:rsidRPr="00A16789">
        <w:rPr>
          <w:rFonts w:eastAsia="Times New Roman" w:cstheme="minorHAnsi"/>
          <w:sz w:val="20"/>
          <w:szCs w:val="20"/>
          <w:lang w:eastAsia="pt-BR"/>
        </w:rPr>
        <w:t> module is imported, typically during Python startup as part of processing </w:t>
      </w:r>
      <w:r w:rsidRPr="00A16789">
        <w:rPr>
          <w:rFonts w:eastAsia="Times New Roman" w:cstheme="minorHAnsi"/>
          <w:sz w:val="20"/>
          <w:szCs w:val="20"/>
          <w:shd w:val="clear" w:color="auto" w:fill="ECF0F3"/>
          <w:lang w:eastAsia="pt-BR"/>
        </w:rPr>
        <w:t>site.py</w:t>
      </w:r>
      <w:r w:rsidRPr="00A16789">
        <w:rPr>
          <w:rFonts w:eastAsia="Times New Roman" w:cstheme="minorHAnsi"/>
          <w:sz w:val="20"/>
          <w:szCs w:val="20"/>
          <w:lang w:eastAsia="pt-BR"/>
        </w:rPr>
        <w:t>. Changes to the environment made after this time are not reflected in </w:t>
      </w:r>
      <w:hyperlink r:id="rId8"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except for changes made by modifying </w:t>
      </w:r>
      <w:hyperlink r:id="rId9"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directly.</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This mapping may be used to modify the environment as well as query the environment. </w:t>
      </w:r>
      <w:hyperlink r:id="rId10" w:anchor="os.putenv" w:tooltip="os.putenv" w:history="1">
        <w:r w:rsidRPr="00A16789">
          <w:rPr>
            <w:rFonts w:eastAsia="Times New Roman" w:cstheme="minorHAnsi"/>
            <w:sz w:val="20"/>
            <w:szCs w:val="20"/>
            <w:lang w:eastAsia="pt-BR"/>
          </w:rPr>
          <w:t>putenv()</w:t>
        </w:r>
      </w:hyperlink>
      <w:r w:rsidRPr="00A16789">
        <w:rPr>
          <w:rFonts w:eastAsia="Times New Roman" w:cstheme="minorHAnsi"/>
          <w:sz w:val="20"/>
          <w:szCs w:val="20"/>
          <w:lang w:eastAsia="pt-BR"/>
        </w:rPr>
        <w:t> will be called automatically when the mapping is modified.</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On Unix, keys and values use </w:t>
      </w:r>
      <w:hyperlink r:id="rId11" w:anchor="sys.getfilesystemencoding" w:tooltip="sys.getfilesystemencoding" w:history="1">
        <w:r w:rsidRPr="00A16789">
          <w:rPr>
            <w:rFonts w:eastAsia="Times New Roman" w:cstheme="minorHAnsi"/>
            <w:sz w:val="20"/>
            <w:szCs w:val="20"/>
            <w:lang w:eastAsia="pt-BR"/>
          </w:rPr>
          <w:t>sys.getfilesystemencoding()</w:t>
        </w:r>
      </w:hyperlink>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'surrogateescape'</w:t>
      </w:r>
      <w:r w:rsidRPr="00A16789">
        <w:rPr>
          <w:rFonts w:eastAsia="Times New Roman" w:cstheme="minorHAnsi"/>
          <w:sz w:val="20"/>
          <w:szCs w:val="20"/>
          <w:lang w:eastAsia="pt-BR"/>
        </w:rPr>
        <w:t> error handler. Use </w:t>
      </w:r>
      <w:hyperlink r:id="rId12" w:anchor="os.environb" w:tooltip="os.environb" w:history="1">
        <w:r w:rsidRPr="00A16789">
          <w:rPr>
            <w:rFonts w:eastAsia="Times New Roman" w:cstheme="minorHAnsi"/>
            <w:sz w:val="20"/>
            <w:szCs w:val="20"/>
            <w:lang w:eastAsia="pt-BR"/>
          </w:rPr>
          <w:t>environb</w:t>
        </w:r>
      </w:hyperlink>
      <w:r w:rsidRPr="00A16789">
        <w:rPr>
          <w:rFonts w:eastAsia="Times New Roman" w:cstheme="minorHAnsi"/>
          <w:sz w:val="20"/>
          <w:szCs w:val="20"/>
          <w:lang w:eastAsia="pt-BR"/>
        </w:rPr>
        <w:t> if you would like to use a different encoding.</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environb</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Bytes version of </w:t>
      </w:r>
      <w:hyperlink r:id="rId13" w:anchor="os.environ" w:tooltip="os.environ" w:history="1">
        <w:r w:rsidRPr="00A16789">
          <w:rPr>
            <w:rFonts w:eastAsia="Times New Roman" w:cstheme="minorHAnsi"/>
            <w:sz w:val="20"/>
            <w:szCs w:val="20"/>
            <w:lang w:eastAsia="pt-BR"/>
          </w:rPr>
          <w:t>environ</w:t>
        </w:r>
      </w:hyperlink>
      <w:r w:rsidRPr="00A16789">
        <w:rPr>
          <w:rFonts w:eastAsia="Times New Roman" w:cstheme="minorHAnsi"/>
          <w:sz w:val="20"/>
          <w:szCs w:val="20"/>
          <w:lang w:eastAsia="pt-BR"/>
        </w:rPr>
        <w:t>: a </w:t>
      </w:r>
      <w:hyperlink r:id="rId14" w:anchor="term-mapping" w:history="1">
        <w:r w:rsidRPr="00A16789">
          <w:rPr>
            <w:rFonts w:eastAsia="Times New Roman" w:cstheme="minorHAnsi"/>
            <w:sz w:val="20"/>
            <w:szCs w:val="20"/>
            <w:lang w:eastAsia="pt-BR"/>
          </w:rPr>
          <w:t>mapping</w:t>
        </w:r>
      </w:hyperlink>
      <w:r w:rsidRPr="00A16789">
        <w:rPr>
          <w:rFonts w:eastAsia="Times New Roman" w:cstheme="minorHAnsi"/>
          <w:sz w:val="20"/>
          <w:szCs w:val="20"/>
          <w:lang w:eastAsia="pt-BR"/>
        </w:rPr>
        <w:t> object where both keys and values are </w:t>
      </w:r>
      <w:hyperlink r:id="rId15" w:anchor="bytes" w:tooltip="bytes" w:history="1">
        <w:r w:rsidRPr="00A16789">
          <w:rPr>
            <w:rFonts w:eastAsia="Times New Roman" w:cstheme="minorHAnsi"/>
            <w:sz w:val="20"/>
            <w:szCs w:val="20"/>
            <w:lang w:eastAsia="pt-BR"/>
          </w:rPr>
          <w:t>bytes</w:t>
        </w:r>
      </w:hyperlink>
      <w:r w:rsidRPr="00A16789">
        <w:rPr>
          <w:rFonts w:eastAsia="Times New Roman" w:cstheme="minorHAnsi"/>
          <w:sz w:val="20"/>
          <w:szCs w:val="20"/>
          <w:lang w:eastAsia="pt-BR"/>
        </w:rPr>
        <w:t> objects representing the process environment. </w:t>
      </w:r>
      <w:hyperlink r:id="rId16" w:anchor="os.environ" w:tooltip="os.environ" w:history="1">
        <w:r w:rsidRPr="00A16789">
          <w:rPr>
            <w:rFonts w:eastAsia="Times New Roman" w:cstheme="minorHAnsi"/>
            <w:sz w:val="20"/>
            <w:szCs w:val="20"/>
            <w:lang w:eastAsia="pt-BR"/>
          </w:rPr>
          <w:t>environ</w:t>
        </w:r>
      </w:hyperlink>
      <w:r w:rsidRPr="00A16789">
        <w:rPr>
          <w:rFonts w:eastAsia="Times New Roman" w:cstheme="minorHAnsi"/>
          <w:sz w:val="20"/>
          <w:szCs w:val="20"/>
          <w:lang w:eastAsia="pt-BR"/>
        </w:rPr>
        <w:t> and </w:t>
      </w:r>
      <w:hyperlink r:id="rId17" w:anchor="os.environb" w:tooltip="os.environb" w:history="1">
        <w:r w:rsidRPr="00A16789">
          <w:rPr>
            <w:rFonts w:eastAsia="Times New Roman" w:cstheme="minorHAnsi"/>
            <w:sz w:val="20"/>
            <w:szCs w:val="20"/>
            <w:lang w:eastAsia="pt-BR"/>
          </w:rPr>
          <w:t>environb</w:t>
        </w:r>
      </w:hyperlink>
      <w:r w:rsidRPr="00A16789">
        <w:rPr>
          <w:rFonts w:eastAsia="Times New Roman" w:cstheme="minorHAnsi"/>
          <w:sz w:val="20"/>
          <w:szCs w:val="20"/>
          <w:lang w:eastAsia="pt-BR"/>
        </w:rPr>
        <w:t> are synchronized (modifying </w:t>
      </w:r>
      <w:hyperlink r:id="rId18" w:anchor="os.environb" w:tooltip="os.environb" w:history="1">
        <w:r w:rsidRPr="00A16789">
          <w:rPr>
            <w:rFonts w:eastAsia="Times New Roman" w:cstheme="minorHAnsi"/>
            <w:sz w:val="20"/>
            <w:szCs w:val="20"/>
            <w:lang w:eastAsia="pt-BR"/>
          </w:rPr>
          <w:t>environb</w:t>
        </w:r>
      </w:hyperlink>
      <w:r w:rsidRPr="00A16789">
        <w:rPr>
          <w:rFonts w:eastAsia="Times New Roman" w:cstheme="minorHAnsi"/>
          <w:sz w:val="20"/>
          <w:szCs w:val="20"/>
          <w:lang w:eastAsia="pt-BR"/>
        </w:rPr>
        <w:t> updates </w:t>
      </w:r>
      <w:hyperlink r:id="rId19" w:anchor="os.environ" w:tooltip="os.environ" w:history="1">
        <w:r w:rsidRPr="00A16789">
          <w:rPr>
            <w:rFonts w:eastAsia="Times New Roman" w:cstheme="minorHAnsi"/>
            <w:sz w:val="20"/>
            <w:szCs w:val="20"/>
            <w:lang w:eastAsia="pt-BR"/>
          </w:rPr>
          <w:t>environ</w:t>
        </w:r>
      </w:hyperlink>
      <w:r w:rsidRPr="00A16789">
        <w:rPr>
          <w:rFonts w:eastAsia="Times New Roman" w:cstheme="minorHAnsi"/>
          <w:sz w:val="20"/>
          <w:szCs w:val="20"/>
          <w:lang w:eastAsia="pt-BR"/>
        </w:rPr>
        <w:t>, and vice versa).</w:t>
      </w:r>
      <w:r w:rsidR="00CB2EDE">
        <w:rPr>
          <w:rFonts w:eastAsia="Times New Roman" w:cstheme="minorHAnsi"/>
          <w:sz w:val="20"/>
          <w:szCs w:val="20"/>
          <w:lang w:eastAsia="pt-BR"/>
        </w:rPr>
        <w:t xml:space="preserve"> </w:t>
      </w:r>
      <w:hyperlink r:id="rId20" w:anchor="os.environb" w:tooltip="os.environb" w:history="1">
        <w:r w:rsidRPr="00A16789">
          <w:rPr>
            <w:rFonts w:eastAsia="Times New Roman" w:cstheme="minorHAnsi"/>
            <w:sz w:val="20"/>
            <w:szCs w:val="20"/>
            <w:lang w:eastAsia="pt-BR"/>
          </w:rPr>
          <w:t>environb</w:t>
        </w:r>
      </w:hyperlink>
      <w:r w:rsidRPr="00A16789">
        <w:rPr>
          <w:rFonts w:eastAsia="Times New Roman" w:cstheme="minorHAnsi"/>
          <w:sz w:val="20"/>
          <w:szCs w:val="20"/>
          <w:lang w:eastAsia="pt-BR"/>
        </w:rPr>
        <w:t> is only available if </w:t>
      </w:r>
      <w:hyperlink r:id="rId21" w:anchor="os.supports_bytes_environ" w:tooltip="os.supports_bytes_environ" w:history="1">
        <w:r w:rsidRPr="00A16789">
          <w:rPr>
            <w:rFonts w:eastAsia="Times New Roman" w:cstheme="minorHAnsi"/>
            <w:sz w:val="20"/>
            <w:szCs w:val="20"/>
            <w:lang w:eastAsia="pt-BR"/>
          </w:rPr>
          <w:t>supports_bytes_environ</w:t>
        </w:r>
      </w:hyperlink>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fsencode</w:t>
      </w:r>
      <w:r w:rsidRPr="00A16789">
        <w:rPr>
          <w:rFonts w:eastAsia="Times New Roman" w:cstheme="minorHAnsi"/>
          <w:sz w:val="20"/>
          <w:szCs w:val="20"/>
          <w:lang w:eastAsia="pt-BR"/>
        </w:rPr>
        <w:t>(</w:t>
      </w:r>
      <w:r w:rsidRPr="00A16789">
        <w:rPr>
          <w:rFonts w:eastAsia="Times New Roman" w:cstheme="minorHAnsi"/>
          <w:i/>
          <w:iCs/>
          <w:sz w:val="20"/>
          <w:szCs w:val="20"/>
          <w:lang w:eastAsia="pt-BR"/>
        </w:rPr>
        <w:t>filename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Encode </w:t>
      </w:r>
      <w:hyperlink r:id="rId22" w:anchor="term-path-like-object"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filename</w:t>
      </w:r>
      <w:r w:rsidRPr="00A16789">
        <w:rPr>
          <w:rFonts w:eastAsia="Times New Roman" w:cstheme="minorHAnsi"/>
          <w:sz w:val="20"/>
          <w:szCs w:val="20"/>
          <w:lang w:eastAsia="pt-BR"/>
        </w:rPr>
        <w:t> to the </w:t>
      </w:r>
      <w:hyperlink r:id="rId23" w:anchor="term-filesystem-encoding-and-error-handler" w:history="1">
        <w:r w:rsidRPr="00A16789">
          <w:rPr>
            <w:rFonts w:eastAsia="Times New Roman" w:cstheme="minorHAnsi"/>
            <w:sz w:val="20"/>
            <w:szCs w:val="20"/>
            <w:lang w:eastAsia="pt-BR"/>
          </w:rPr>
          <w:t>filesystem encoding and error handler</w:t>
        </w:r>
      </w:hyperlink>
      <w:r w:rsidRPr="00A16789">
        <w:rPr>
          <w:rFonts w:eastAsia="Times New Roman" w:cstheme="minorHAnsi"/>
          <w:sz w:val="20"/>
          <w:szCs w:val="20"/>
          <w:lang w:eastAsia="pt-BR"/>
        </w:rPr>
        <w:t>; return </w:t>
      </w:r>
      <w:hyperlink r:id="rId24" w:anchor="bytes" w:tooltip="bytes" w:history="1">
        <w:r w:rsidRPr="00A16789">
          <w:rPr>
            <w:rFonts w:eastAsia="Times New Roman" w:cstheme="minorHAnsi"/>
            <w:sz w:val="20"/>
            <w:szCs w:val="20"/>
            <w:lang w:eastAsia="pt-BR"/>
          </w:rPr>
          <w:t>bytes</w:t>
        </w:r>
      </w:hyperlink>
      <w:r w:rsidRPr="00A16789">
        <w:rPr>
          <w:rFonts w:eastAsia="Times New Roman" w:cstheme="minorHAnsi"/>
          <w:sz w:val="20"/>
          <w:szCs w:val="20"/>
          <w:lang w:eastAsia="pt-BR"/>
        </w:rPr>
        <w:t> unchanged.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25" w:anchor="os.fsdecode" w:tooltip="os.fsdecode" w:history="1">
        <w:r w:rsidRPr="00A16789">
          <w:rPr>
            <w:rFonts w:eastAsia="Times New Roman" w:cstheme="minorHAnsi"/>
            <w:sz w:val="20"/>
            <w:szCs w:val="20"/>
            <w:lang w:eastAsia="pt-BR"/>
          </w:rPr>
          <w:t>fsdecode()</w:t>
        </w:r>
      </w:hyperlink>
      <w:r w:rsidRPr="00A16789">
        <w:rPr>
          <w:rFonts w:eastAsia="Times New Roman" w:cstheme="minorHAnsi"/>
          <w:sz w:val="20"/>
          <w:szCs w:val="20"/>
          <w:lang w:eastAsia="pt-BR"/>
        </w:rPr>
        <w:t> is the reverse function.</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fsdecode</w:t>
      </w:r>
      <w:r w:rsidRPr="00A16789">
        <w:rPr>
          <w:rFonts w:eastAsia="Times New Roman" w:cstheme="minorHAnsi"/>
          <w:sz w:val="20"/>
          <w:szCs w:val="20"/>
          <w:lang w:eastAsia="pt-BR"/>
        </w:rPr>
        <w:t>(</w:t>
      </w:r>
      <w:r w:rsidRPr="00A16789">
        <w:rPr>
          <w:rFonts w:eastAsia="Times New Roman" w:cstheme="minorHAnsi"/>
          <w:i/>
          <w:iCs/>
          <w:sz w:val="20"/>
          <w:szCs w:val="20"/>
          <w:lang w:eastAsia="pt-BR"/>
        </w:rPr>
        <w:t>filename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Decode the </w:t>
      </w:r>
      <w:hyperlink r:id="rId26" w:anchor="term-path-like-object"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filename</w:t>
      </w:r>
      <w:r w:rsidRPr="00A16789">
        <w:rPr>
          <w:rFonts w:eastAsia="Times New Roman" w:cstheme="minorHAnsi"/>
          <w:sz w:val="20"/>
          <w:szCs w:val="20"/>
          <w:lang w:eastAsia="pt-BR"/>
        </w:rPr>
        <w:t> from the </w:t>
      </w:r>
      <w:hyperlink r:id="rId27" w:anchor="term-filesystem-encoding-and-error-handler" w:history="1">
        <w:r w:rsidRPr="00A16789">
          <w:rPr>
            <w:rFonts w:eastAsia="Times New Roman" w:cstheme="minorHAnsi"/>
            <w:sz w:val="20"/>
            <w:szCs w:val="20"/>
            <w:lang w:eastAsia="pt-BR"/>
          </w:rPr>
          <w:t>filesystem encoding and error handler</w:t>
        </w:r>
      </w:hyperlink>
      <w:r w:rsidRPr="00A16789">
        <w:rPr>
          <w:rFonts w:eastAsia="Times New Roman" w:cstheme="minorHAnsi"/>
          <w:sz w:val="20"/>
          <w:szCs w:val="20"/>
          <w:lang w:eastAsia="pt-BR"/>
        </w:rPr>
        <w:t>; return </w:t>
      </w:r>
      <w:hyperlink r:id="rId28" w:anchor="str" w:tooltip="str" w:history="1">
        <w:r w:rsidRPr="00A16789">
          <w:rPr>
            <w:rFonts w:eastAsia="Times New Roman" w:cstheme="minorHAnsi"/>
            <w:sz w:val="20"/>
            <w:szCs w:val="20"/>
            <w:lang w:eastAsia="pt-BR"/>
          </w:rPr>
          <w:t>str</w:t>
        </w:r>
      </w:hyperlink>
      <w:r w:rsidRPr="00A16789">
        <w:rPr>
          <w:rFonts w:eastAsia="Times New Roman" w:cstheme="minorHAnsi"/>
          <w:sz w:val="20"/>
          <w:szCs w:val="20"/>
          <w:lang w:eastAsia="pt-BR"/>
        </w:rPr>
        <w:t> unchanged.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29" w:anchor="os.fsencode" w:tooltip="os.fsencode" w:history="1">
        <w:r w:rsidRPr="00A16789">
          <w:rPr>
            <w:rFonts w:eastAsia="Times New Roman" w:cstheme="minorHAnsi"/>
            <w:sz w:val="20"/>
            <w:szCs w:val="20"/>
            <w:lang w:eastAsia="pt-BR"/>
          </w:rPr>
          <w:t>fsencode()</w:t>
        </w:r>
      </w:hyperlink>
      <w:r w:rsidRPr="00A16789">
        <w:rPr>
          <w:rFonts w:eastAsia="Times New Roman" w:cstheme="minorHAnsi"/>
          <w:sz w:val="20"/>
          <w:szCs w:val="20"/>
          <w:lang w:eastAsia="pt-BR"/>
        </w:rPr>
        <w:t> is the reverse function.</w:t>
      </w:r>
    </w:p>
    <w:p w:rsidR="00CB2EDE" w:rsidRDefault="00CB2EDE" w:rsidP="00CB2EDE">
      <w:pPr>
        <w:shd w:val="clear" w:color="auto" w:fill="FFFFFF"/>
        <w:spacing w:after="0" w:line="240" w:lineRule="auto"/>
        <w:jc w:val="both"/>
        <w:rPr>
          <w:rFonts w:eastAsia="Times New Roman" w:cstheme="minorHAnsi"/>
          <w:i/>
          <w:iCs/>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fspath</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file system representation of the path.</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If </w:t>
      </w:r>
      <w:hyperlink r:id="rId30" w:anchor="str" w:tooltip="str" w:history="1">
        <w:r w:rsidRPr="00A16789">
          <w:rPr>
            <w:rFonts w:eastAsia="Times New Roman" w:cstheme="minorHAnsi"/>
            <w:sz w:val="20"/>
            <w:szCs w:val="20"/>
            <w:lang w:eastAsia="pt-BR"/>
          </w:rPr>
          <w:t>str</w:t>
        </w:r>
      </w:hyperlink>
      <w:r w:rsidRPr="00A16789">
        <w:rPr>
          <w:rFonts w:eastAsia="Times New Roman" w:cstheme="minorHAnsi"/>
          <w:sz w:val="20"/>
          <w:szCs w:val="20"/>
          <w:lang w:eastAsia="pt-BR"/>
        </w:rPr>
        <w:t> or </w:t>
      </w:r>
      <w:hyperlink r:id="rId31" w:anchor="bytes" w:tooltip="bytes" w:history="1">
        <w:r w:rsidRPr="00A16789">
          <w:rPr>
            <w:rFonts w:eastAsia="Times New Roman" w:cstheme="minorHAnsi"/>
            <w:sz w:val="20"/>
            <w:szCs w:val="20"/>
            <w:lang w:eastAsia="pt-BR"/>
          </w:rPr>
          <w:t>bytes</w:t>
        </w:r>
      </w:hyperlink>
      <w:r w:rsidRPr="00A16789">
        <w:rPr>
          <w:rFonts w:eastAsia="Times New Roman" w:cstheme="minorHAnsi"/>
          <w:sz w:val="20"/>
          <w:szCs w:val="20"/>
          <w:lang w:eastAsia="pt-BR"/>
        </w:rPr>
        <w:t> is passed in, it is returned unchanged. Otherwise </w:t>
      </w:r>
      <w:hyperlink r:id="rId32" w:anchor="os.PathLike.__fspath__" w:tooltip="os.PathLike.__fspath__" w:history="1">
        <w:r w:rsidRPr="00A16789">
          <w:rPr>
            <w:rFonts w:eastAsia="Times New Roman" w:cstheme="minorHAnsi"/>
            <w:sz w:val="20"/>
            <w:szCs w:val="20"/>
            <w:lang w:eastAsia="pt-BR"/>
          </w:rPr>
          <w:t>__fspath__()</w:t>
        </w:r>
      </w:hyperlink>
      <w:r w:rsidRPr="00A16789">
        <w:rPr>
          <w:rFonts w:eastAsia="Times New Roman" w:cstheme="minorHAnsi"/>
          <w:sz w:val="20"/>
          <w:szCs w:val="20"/>
          <w:lang w:eastAsia="pt-BR"/>
        </w:rPr>
        <w:t> is called and its value is returned as long as it is a </w:t>
      </w:r>
      <w:hyperlink r:id="rId33" w:anchor="str" w:tooltip="str" w:history="1">
        <w:r w:rsidRPr="00A16789">
          <w:rPr>
            <w:rFonts w:eastAsia="Times New Roman" w:cstheme="minorHAnsi"/>
            <w:sz w:val="20"/>
            <w:szCs w:val="20"/>
            <w:lang w:eastAsia="pt-BR"/>
          </w:rPr>
          <w:t>str</w:t>
        </w:r>
      </w:hyperlink>
      <w:r w:rsidRPr="00A16789">
        <w:rPr>
          <w:rFonts w:eastAsia="Times New Roman" w:cstheme="minorHAnsi"/>
          <w:sz w:val="20"/>
          <w:szCs w:val="20"/>
          <w:lang w:eastAsia="pt-BR"/>
        </w:rPr>
        <w:t> or </w:t>
      </w:r>
      <w:hyperlink r:id="rId34" w:anchor="bytes" w:tooltip="bytes" w:history="1">
        <w:r w:rsidRPr="00A16789">
          <w:rPr>
            <w:rFonts w:eastAsia="Times New Roman" w:cstheme="minorHAnsi"/>
            <w:sz w:val="20"/>
            <w:szCs w:val="20"/>
            <w:lang w:eastAsia="pt-BR"/>
          </w:rPr>
          <w:t>bytes</w:t>
        </w:r>
      </w:hyperlink>
      <w:r w:rsidRPr="00A16789">
        <w:rPr>
          <w:rFonts w:eastAsia="Times New Roman" w:cstheme="minorHAnsi"/>
          <w:sz w:val="20"/>
          <w:szCs w:val="20"/>
          <w:lang w:eastAsia="pt-BR"/>
        </w:rPr>
        <w:t> object. In all other cases, </w:t>
      </w:r>
      <w:hyperlink r:id="rId35" w:anchor="TypeError" w:tooltip="TypeError" w:history="1">
        <w:r w:rsidRPr="00A16789">
          <w:rPr>
            <w:rFonts w:eastAsia="Times New Roman" w:cstheme="minorHAnsi"/>
            <w:sz w:val="20"/>
            <w:szCs w:val="20"/>
            <w:lang w:eastAsia="pt-BR"/>
          </w:rPr>
          <w:t>TypeError</w:t>
        </w:r>
      </w:hyperlink>
      <w:r w:rsidRPr="00A16789">
        <w:rPr>
          <w:rFonts w:eastAsia="Times New Roman" w:cstheme="minorHAnsi"/>
          <w:sz w:val="20"/>
          <w:szCs w:val="20"/>
          <w:lang w:eastAsia="pt-BR"/>
        </w:rPr>
        <w:t> is raised.</w:t>
      </w:r>
    </w:p>
    <w:p w:rsidR="00CB2EDE" w:rsidRDefault="00CB2EDE" w:rsidP="00CB2EDE">
      <w:pPr>
        <w:shd w:val="clear" w:color="auto" w:fill="FFFFFF"/>
        <w:spacing w:after="0" w:line="240" w:lineRule="auto"/>
        <w:jc w:val="both"/>
        <w:rPr>
          <w:rFonts w:eastAsia="Times New Roman" w:cstheme="minorHAnsi"/>
          <w:i/>
          <w:iCs/>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class </w:t>
      </w:r>
      <w:r w:rsidRPr="00A16789">
        <w:rPr>
          <w:rFonts w:eastAsia="Times New Roman" w:cstheme="minorHAnsi"/>
          <w:sz w:val="20"/>
          <w:szCs w:val="20"/>
          <w:lang w:eastAsia="pt-BR"/>
        </w:rPr>
        <w:t>os.</w:t>
      </w:r>
      <w:r w:rsidRPr="00A16789">
        <w:rPr>
          <w:rFonts w:eastAsia="Times New Roman" w:cstheme="minorHAnsi"/>
          <w:b/>
          <w:bCs/>
          <w:sz w:val="20"/>
          <w:szCs w:val="20"/>
          <w:lang w:eastAsia="pt-BR"/>
        </w:rPr>
        <w:t>PathLike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An </w:t>
      </w:r>
      <w:hyperlink r:id="rId36" w:anchor="term-abstract-base-class" w:history="1">
        <w:r w:rsidRPr="00A16789">
          <w:rPr>
            <w:rFonts w:eastAsia="Times New Roman" w:cstheme="minorHAnsi"/>
            <w:sz w:val="20"/>
            <w:szCs w:val="20"/>
            <w:lang w:eastAsia="pt-BR"/>
          </w:rPr>
          <w:t>abstract base class</w:t>
        </w:r>
      </w:hyperlink>
      <w:r w:rsidRPr="00A16789">
        <w:rPr>
          <w:rFonts w:eastAsia="Times New Roman" w:cstheme="minorHAnsi"/>
          <w:sz w:val="20"/>
          <w:szCs w:val="20"/>
          <w:lang w:eastAsia="pt-BR"/>
        </w:rPr>
        <w:t> for objects representing a file system path, e.g. </w:t>
      </w:r>
      <w:hyperlink r:id="rId37" w:anchor="pathlib.PurePath" w:tooltip="pathlib.PurePath" w:history="1">
        <w:r w:rsidRPr="00A16789">
          <w:rPr>
            <w:rFonts w:eastAsia="Times New Roman" w:cstheme="minorHAnsi"/>
            <w:sz w:val="20"/>
            <w:szCs w:val="20"/>
            <w:lang w:eastAsia="pt-BR"/>
          </w:rPr>
          <w:t>pathlib.PurePath</w:t>
        </w:r>
      </w:hyperlink>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getenv</w:t>
      </w:r>
      <w:r w:rsidRPr="00A16789">
        <w:rPr>
          <w:rFonts w:eastAsia="Times New Roman" w:cstheme="minorHAnsi"/>
          <w:sz w:val="20"/>
          <w:szCs w:val="20"/>
          <w:lang w:eastAsia="pt-BR"/>
        </w:rPr>
        <w:t>(</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w:t>
      </w:r>
      <w:r w:rsidRPr="00A16789">
        <w:rPr>
          <w:rFonts w:eastAsia="Times New Roman" w:cstheme="minorHAnsi"/>
          <w:i/>
          <w:iCs/>
          <w:sz w:val="20"/>
          <w:szCs w:val="20"/>
          <w:lang w:eastAsia="pt-BR"/>
        </w:rPr>
        <w:t>default=None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value of the environment variable </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if it exists, or </w:t>
      </w:r>
      <w:r w:rsidRPr="00A16789">
        <w:rPr>
          <w:rFonts w:eastAsia="Times New Roman" w:cstheme="minorHAnsi"/>
          <w:i/>
          <w:iCs/>
          <w:sz w:val="20"/>
          <w:szCs w:val="20"/>
          <w:lang w:eastAsia="pt-BR"/>
        </w:rPr>
        <w:t>default</w:t>
      </w:r>
      <w:r w:rsidRPr="00A16789">
        <w:rPr>
          <w:rFonts w:eastAsia="Times New Roman" w:cstheme="minorHAnsi"/>
          <w:sz w:val="20"/>
          <w:szCs w:val="20"/>
          <w:lang w:eastAsia="pt-BR"/>
        </w:rPr>
        <w:t> if it doesn’t. </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w:t>
      </w:r>
      <w:r w:rsidRPr="00A16789">
        <w:rPr>
          <w:rFonts w:eastAsia="Times New Roman" w:cstheme="minorHAnsi"/>
          <w:i/>
          <w:iCs/>
          <w:sz w:val="20"/>
          <w:szCs w:val="20"/>
          <w:lang w:eastAsia="pt-BR"/>
        </w:rPr>
        <w:t>default</w:t>
      </w:r>
      <w:r w:rsidRPr="00A16789">
        <w:rPr>
          <w:rFonts w:eastAsia="Times New Roman" w:cstheme="minorHAnsi"/>
          <w:sz w:val="20"/>
          <w:szCs w:val="20"/>
          <w:lang w:eastAsia="pt-BR"/>
        </w:rPr>
        <w:t> and the result are str. Note that since </w:t>
      </w:r>
      <w:hyperlink r:id="rId38" w:anchor="os.getenv" w:tooltip="os.getenv" w:history="1">
        <w:r w:rsidRPr="00A16789">
          <w:rPr>
            <w:rFonts w:eastAsia="Times New Roman" w:cstheme="minorHAnsi"/>
            <w:sz w:val="20"/>
            <w:szCs w:val="20"/>
            <w:lang w:eastAsia="pt-BR"/>
          </w:rPr>
          <w:t>getenv()</w:t>
        </w:r>
      </w:hyperlink>
      <w:r w:rsidRPr="00A16789">
        <w:rPr>
          <w:rFonts w:eastAsia="Times New Roman" w:cstheme="minorHAnsi"/>
          <w:sz w:val="20"/>
          <w:szCs w:val="20"/>
          <w:lang w:eastAsia="pt-BR"/>
        </w:rPr>
        <w:t> uses </w:t>
      </w:r>
      <w:hyperlink r:id="rId39"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the mapping of </w:t>
      </w:r>
      <w:hyperlink r:id="rId40" w:anchor="os.getenv" w:tooltip="os.getenv" w:history="1">
        <w:r w:rsidRPr="00A16789">
          <w:rPr>
            <w:rFonts w:eastAsia="Times New Roman" w:cstheme="minorHAnsi"/>
            <w:sz w:val="20"/>
            <w:szCs w:val="20"/>
            <w:lang w:eastAsia="pt-BR"/>
          </w:rPr>
          <w:t>getenv()</w:t>
        </w:r>
      </w:hyperlink>
      <w:r w:rsidRPr="00A16789">
        <w:rPr>
          <w:rFonts w:eastAsia="Times New Roman" w:cstheme="minorHAnsi"/>
          <w:sz w:val="20"/>
          <w:szCs w:val="20"/>
          <w:lang w:eastAsia="pt-BR"/>
        </w:rPr>
        <w:t> is similarly also captured on import, and the function may not reflect future environment changes.</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On Unix, keys and values are decoded with </w:t>
      </w:r>
      <w:hyperlink r:id="rId41" w:anchor="sys.getfilesystemencoding" w:tooltip="sys.getfilesystemencoding" w:history="1">
        <w:r w:rsidRPr="00A16789">
          <w:rPr>
            <w:rFonts w:eastAsia="Times New Roman" w:cstheme="minorHAnsi"/>
            <w:sz w:val="20"/>
            <w:szCs w:val="20"/>
            <w:lang w:eastAsia="pt-BR"/>
          </w:rPr>
          <w:t>sys.getfilesystemencoding()</w:t>
        </w:r>
      </w:hyperlink>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'surrogateescape'</w:t>
      </w:r>
      <w:r w:rsidRPr="00A16789">
        <w:rPr>
          <w:rFonts w:eastAsia="Times New Roman" w:cstheme="minorHAnsi"/>
          <w:sz w:val="20"/>
          <w:szCs w:val="20"/>
          <w:lang w:eastAsia="pt-BR"/>
        </w:rPr>
        <w:t> error handler. Use </w:t>
      </w:r>
      <w:hyperlink r:id="rId42" w:anchor="os.getenvb" w:tooltip="os.getenvb" w:history="1">
        <w:r w:rsidRPr="00A16789">
          <w:rPr>
            <w:rFonts w:eastAsia="Times New Roman" w:cstheme="minorHAnsi"/>
            <w:sz w:val="20"/>
            <w:szCs w:val="20"/>
            <w:lang w:eastAsia="pt-BR"/>
          </w:rPr>
          <w:t>os.getenvb()</w:t>
        </w:r>
      </w:hyperlink>
      <w:r w:rsidRPr="00A16789">
        <w:rPr>
          <w:rFonts w:eastAsia="Times New Roman" w:cstheme="minorHAnsi"/>
          <w:sz w:val="20"/>
          <w:szCs w:val="20"/>
          <w:lang w:eastAsia="pt-BR"/>
        </w:rPr>
        <w:t> if you would like to use a different encoding.</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getenvb</w:t>
      </w:r>
      <w:r w:rsidRPr="00A16789">
        <w:rPr>
          <w:rFonts w:eastAsia="Times New Roman" w:cstheme="minorHAnsi"/>
          <w:sz w:val="20"/>
          <w:szCs w:val="20"/>
          <w:lang w:eastAsia="pt-BR"/>
        </w:rPr>
        <w:t>(</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w:t>
      </w:r>
      <w:r w:rsidRPr="00A16789">
        <w:rPr>
          <w:rFonts w:eastAsia="Times New Roman" w:cstheme="minorHAnsi"/>
          <w:i/>
          <w:iCs/>
          <w:sz w:val="20"/>
          <w:szCs w:val="20"/>
          <w:lang w:eastAsia="pt-BR"/>
        </w:rPr>
        <w:t>default=None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value of the environment variable </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if it exists, or </w:t>
      </w:r>
      <w:r w:rsidRPr="00A16789">
        <w:rPr>
          <w:rFonts w:eastAsia="Times New Roman" w:cstheme="minorHAnsi"/>
          <w:i/>
          <w:iCs/>
          <w:sz w:val="20"/>
          <w:szCs w:val="20"/>
          <w:lang w:eastAsia="pt-BR"/>
        </w:rPr>
        <w:t>default</w:t>
      </w:r>
      <w:r w:rsidRPr="00A16789">
        <w:rPr>
          <w:rFonts w:eastAsia="Times New Roman" w:cstheme="minorHAnsi"/>
          <w:sz w:val="20"/>
          <w:szCs w:val="20"/>
          <w:lang w:eastAsia="pt-BR"/>
        </w:rPr>
        <w:t> if it doesn’t. </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w:t>
      </w:r>
      <w:r w:rsidRPr="00A16789">
        <w:rPr>
          <w:rFonts w:eastAsia="Times New Roman" w:cstheme="minorHAnsi"/>
          <w:i/>
          <w:iCs/>
          <w:sz w:val="20"/>
          <w:szCs w:val="20"/>
          <w:lang w:eastAsia="pt-BR"/>
        </w:rPr>
        <w:t>default</w:t>
      </w:r>
      <w:r w:rsidRPr="00A16789">
        <w:rPr>
          <w:rFonts w:eastAsia="Times New Roman" w:cstheme="minorHAnsi"/>
          <w:sz w:val="20"/>
          <w:szCs w:val="20"/>
          <w:lang w:eastAsia="pt-BR"/>
        </w:rPr>
        <w:t> and the result are bytes. Note that since </w:t>
      </w:r>
      <w:hyperlink r:id="rId43" w:anchor="os.getenvb" w:tooltip="os.getenvb" w:history="1">
        <w:r w:rsidRPr="00A16789">
          <w:rPr>
            <w:rFonts w:eastAsia="Times New Roman" w:cstheme="minorHAnsi"/>
            <w:sz w:val="20"/>
            <w:szCs w:val="20"/>
            <w:lang w:eastAsia="pt-BR"/>
          </w:rPr>
          <w:t>getenvb()</w:t>
        </w:r>
      </w:hyperlink>
      <w:r w:rsidRPr="00A16789">
        <w:rPr>
          <w:rFonts w:eastAsia="Times New Roman" w:cstheme="minorHAnsi"/>
          <w:sz w:val="20"/>
          <w:szCs w:val="20"/>
          <w:lang w:eastAsia="pt-BR"/>
        </w:rPr>
        <w:t> uses </w:t>
      </w:r>
      <w:hyperlink r:id="rId44" w:anchor="os.environb" w:tooltip="os.environb" w:history="1">
        <w:r w:rsidRPr="00A16789">
          <w:rPr>
            <w:rFonts w:eastAsia="Times New Roman" w:cstheme="minorHAnsi"/>
            <w:sz w:val="20"/>
            <w:szCs w:val="20"/>
            <w:lang w:eastAsia="pt-BR"/>
          </w:rPr>
          <w:t>os.environb</w:t>
        </w:r>
      </w:hyperlink>
      <w:r w:rsidRPr="00A16789">
        <w:rPr>
          <w:rFonts w:eastAsia="Times New Roman" w:cstheme="minorHAnsi"/>
          <w:sz w:val="20"/>
          <w:szCs w:val="20"/>
          <w:lang w:eastAsia="pt-BR"/>
        </w:rPr>
        <w:t>, the mapping of </w:t>
      </w:r>
      <w:hyperlink r:id="rId45" w:anchor="os.getenvb" w:tooltip="os.getenvb" w:history="1">
        <w:r w:rsidRPr="00A16789">
          <w:rPr>
            <w:rFonts w:eastAsia="Times New Roman" w:cstheme="minorHAnsi"/>
            <w:sz w:val="20"/>
            <w:szCs w:val="20"/>
            <w:lang w:eastAsia="pt-BR"/>
          </w:rPr>
          <w:t>getenvb()</w:t>
        </w:r>
      </w:hyperlink>
      <w:r w:rsidRPr="00A16789">
        <w:rPr>
          <w:rFonts w:eastAsia="Times New Roman" w:cstheme="minorHAnsi"/>
          <w:sz w:val="20"/>
          <w:szCs w:val="20"/>
          <w:lang w:eastAsia="pt-BR"/>
        </w:rPr>
        <w:t> is similarly also captured on import, and the function may not reflect future environment changes.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46" w:anchor="os.getenvb" w:tooltip="os.getenvb" w:history="1">
        <w:r w:rsidRPr="00A16789">
          <w:rPr>
            <w:rFonts w:eastAsia="Times New Roman" w:cstheme="minorHAnsi"/>
            <w:sz w:val="20"/>
            <w:szCs w:val="20"/>
            <w:lang w:eastAsia="pt-BR"/>
          </w:rPr>
          <w:t>getenvb()</w:t>
        </w:r>
      </w:hyperlink>
      <w:r w:rsidRPr="00A16789">
        <w:rPr>
          <w:rFonts w:eastAsia="Times New Roman" w:cstheme="minorHAnsi"/>
          <w:sz w:val="20"/>
          <w:szCs w:val="20"/>
          <w:lang w:eastAsia="pt-BR"/>
        </w:rPr>
        <w:t> is only available if </w:t>
      </w:r>
      <w:hyperlink r:id="rId47" w:anchor="os.supports_bytes_environ" w:tooltip="os.supports_bytes_environ" w:history="1">
        <w:r w:rsidRPr="00A16789">
          <w:rPr>
            <w:rFonts w:eastAsia="Times New Roman" w:cstheme="minorHAnsi"/>
            <w:sz w:val="20"/>
            <w:szCs w:val="20"/>
            <w:lang w:eastAsia="pt-BR"/>
          </w:rPr>
          <w:t>supports_bytes_environ</w:t>
        </w:r>
      </w:hyperlink>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get_exec_path</w:t>
      </w:r>
      <w:r w:rsidRPr="00A16789">
        <w:rPr>
          <w:rFonts w:eastAsia="Times New Roman" w:cstheme="minorHAnsi"/>
          <w:sz w:val="20"/>
          <w:szCs w:val="20"/>
          <w:lang w:eastAsia="pt-BR"/>
        </w:rPr>
        <w:t>(</w:t>
      </w:r>
      <w:r w:rsidRPr="00A16789">
        <w:rPr>
          <w:rFonts w:eastAsia="Times New Roman" w:cstheme="minorHAnsi"/>
          <w:i/>
          <w:iCs/>
          <w:sz w:val="20"/>
          <w:szCs w:val="20"/>
          <w:lang w:eastAsia="pt-BR"/>
        </w:rPr>
        <w:t>env=None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Returns the list of directories that will be searched for a named executable, similar to a shell, when launching a process.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 when specified, should be an environment variable dictionary to lookup the PATH in. By default, when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w:t>
      </w:r>
      <w:hyperlink r:id="rId48" w:anchor="os.environ" w:tooltip="os.environ" w:history="1">
        <w:r w:rsidRPr="00A16789">
          <w:rPr>
            <w:rFonts w:eastAsia="Times New Roman" w:cstheme="minorHAnsi"/>
            <w:sz w:val="20"/>
            <w:szCs w:val="20"/>
            <w:lang w:eastAsia="pt-BR"/>
          </w:rPr>
          <w:t>environ</w:t>
        </w:r>
      </w:hyperlink>
      <w:r w:rsidRPr="00A16789">
        <w:rPr>
          <w:rFonts w:eastAsia="Times New Roman" w:cstheme="minorHAnsi"/>
          <w:sz w:val="20"/>
          <w:szCs w:val="20"/>
          <w:lang w:eastAsia="pt-BR"/>
        </w:rPr>
        <w:t> is used.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getegid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effective group id of the current process. This corresponds to the “set id” bit on the file being executed in the current process.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geteuid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current process’s effective user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real group id of the current process.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getgrouplist</w:t>
      </w:r>
      <w:r w:rsidRPr="00A16789">
        <w:rPr>
          <w:rFonts w:eastAsia="Times New Roman" w:cstheme="minorHAnsi"/>
          <w:sz w:val="20"/>
          <w:szCs w:val="20"/>
          <w:lang w:eastAsia="pt-BR"/>
        </w:rPr>
        <w:t>(</w:t>
      </w:r>
      <w:r w:rsidRPr="00A16789">
        <w:rPr>
          <w:rFonts w:eastAsia="Times New Roman" w:cstheme="minorHAnsi"/>
          <w:i/>
          <w:iCs/>
          <w:sz w:val="20"/>
          <w:szCs w:val="20"/>
          <w:lang w:eastAsia="pt-BR"/>
        </w:rPr>
        <w:t>user</w:t>
      </w:r>
      <w:r w:rsidRPr="00A16789">
        <w:rPr>
          <w:rFonts w:eastAsia="Times New Roman" w:cstheme="minorHAnsi"/>
          <w:sz w:val="20"/>
          <w:szCs w:val="20"/>
          <w:lang w:eastAsia="pt-BR"/>
        </w:rPr>
        <w:t>, </w:t>
      </w:r>
      <w:r w:rsidRPr="00A16789">
        <w:rPr>
          <w:rFonts w:eastAsia="Times New Roman" w:cstheme="minorHAnsi"/>
          <w:i/>
          <w:iCs/>
          <w:sz w:val="20"/>
          <w:szCs w:val="20"/>
          <w:lang w:eastAsia="pt-BR"/>
        </w:rPr>
        <w:t>group</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list of group ids that </w:t>
      </w:r>
      <w:r w:rsidRPr="00A16789">
        <w:rPr>
          <w:rFonts w:eastAsia="Times New Roman" w:cstheme="minorHAnsi"/>
          <w:i/>
          <w:iCs/>
          <w:sz w:val="20"/>
          <w:szCs w:val="20"/>
          <w:lang w:eastAsia="pt-BR"/>
        </w:rPr>
        <w:t>user</w:t>
      </w:r>
      <w:r w:rsidRPr="00A16789">
        <w:rPr>
          <w:rFonts w:eastAsia="Times New Roman" w:cstheme="minorHAnsi"/>
          <w:sz w:val="20"/>
          <w:szCs w:val="20"/>
          <w:lang w:eastAsia="pt-BR"/>
        </w:rPr>
        <w:t> belongs to. If </w:t>
      </w:r>
      <w:r w:rsidRPr="00A16789">
        <w:rPr>
          <w:rFonts w:eastAsia="Times New Roman" w:cstheme="minorHAnsi"/>
          <w:i/>
          <w:iCs/>
          <w:sz w:val="20"/>
          <w:szCs w:val="20"/>
          <w:lang w:eastAsia="pt-BR"/>
        </w:rPr>
        <w:t>group</w:t>
      </w:r>
      <w:r w:rsidRPr="00A16789">
        <w:rPr>
          <w:rFonts w:eastAsia="Times New Roman" w:cstheme="minorHAnsi"/>
          <w:sz w:val="20"/>
          <w:szCs w:val="20"/>
          <w:lang w:eastAsia="pt-BR"/>
        </w:rPr>
        <w:t> is not in the list, it is included; typically, </w:t>
      </w:r>
      <w:r w:rsidRPr="00A16789">
        <w:rPr>
          <w:rFonts w:eastAsia="Times New Roman" w:cstheme="minorHAnsi"/>
          <w:i/>
          <w:iCs/>
          <w:sz w:val="20"/>
          <w:szCs w:val="20"/>
          <w:lang w:eastAsia="pt-BR"/>
        </w:rPr>
        <w:t>group</w:t>
      </w:r>
      <w:r w:rsidRPr="00A16789">
        <w:rPr>
          <w:rFonts w:eastAsia="Times New Roman" w:cstheme="minorHAnsi"/>
          <w:sz w:val="20"/>
          <w:szCs w:val="20"/>
          <w:lang w:eastAsia="pt-BR"/>
        </w:rPr>
        <w:t> is specified as the group ID field from the password record for </w:t>
      </w:r>
      <w:r w:rsidRPr="00A16789">
        <w:rPr>
          <w:rFonts w:eastAsia="Times New Roman" w:cstheme="minorHAnsi"/>
          <w:i/>
          <w:iCs/>
          <w:sz w:val="20"/>
          <w:szCs w:val="20"/>
          <w:lang w:eastAsia="pt-BR"/>
        </w:rPr>
        <w:t>user</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getgroups</w:t>
      </w:r>
      <w:r w:rsidRPr="00A16789">
        <w:rPr>
          <w:rFonts w:eastAsia="Times New Roman" w:cstheme="minorHAnsi"/>
          <w:sz w:val="20"/>
          <w:szCs w:val="20"/>
          <w:lang w:eastAsia="pt-BR"/>
        </w:rPr>
        <w:t>()</w:t>
      </w:r>
    </w:p>
    <w:p w:rsidR="00CB2EDE"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list of supplemental group ids associated with the current process.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CB2EDE" w:rsidP="00CB2EDE">
      <w:pPr>
        <w:shd w:val="clear" w:color="auto" w:fill="FFFFFF"/>
        <w:spacing w:after="0" w:line="240" w:lineRule="auto"/>
        <w:jc w:val="both"/>
        <w:rPr>
          <w:rFonts w:eastAsia="Times New Roman" w:cstheme="minorHAnsi"/>
          <w:sz w:val="20"/>
          <w:szCs w:val="20"/>
          <w:lang w:eastAsia="pt-BR"/>
        </w:rPr>
      </w:pPr>
      <w:r>
        <w:rPr>
          <w:rFonts w:eastAsia="Times New Roman" w:cstheme="minorHAnsi"/>
          <w:sz w:val="20"/>
          <w:szCs w:val="20"/>
          <w:lang w:eastAsia="pt-BR"/>
        </w:rPr>
        <w:t>os</w:t>
      </w:r>
      <w:r w:rsidR="00A16789" w:rsidRPr="00A16789">
        <w:rPr>
          <w:rFonts w:eastAsia="Times New Roman" w:cstheme="minorHAnsi"/>
          <w:sz w:val="20"/>
          <w:szCs w:val="20"/>
          <w:lang w:eastAsia="pt-BR"/>
        </w:rPr>
        <w:t>.</w:t>
      </w:r>
      <w:r w:rsidR="00A16789" w:rsidRPr="00A16789">
        <w:rPr>
          <w:rFonts w:eastAsia="Times New Roman" w:cstheme="minorHAnsi"/>
          <w:b/>
          <w:bCs/>
          <w:sz w:val="20"/>
          <w:szCs w:val="20"/>
          <w:lang w:eastAsia="pt-BR"/>
        </w:rPr>
        <w:t>getlogin</w:t>
      </w:r>
      <w:r w:rsidR="00A16789"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name of the user logged in on the controlling terminal of the process. For most purposes, it is more useful to use </w:t>
      </w:r>
      <w:hyperlink r:id="rId49" w:anchor="getpass.getuser" w:tooltip="getpass.getuser" w:history="1">
        <w:r w:rsidRPr="00A16789">
          <w:rPr>
            <w:rFonts w:eastAsia="Times New Roman" w:cstheme="minorHAnsi"/>
            <w:sz w:val="20"/>
            <w:szCs w:val="20"/>
            <w:lang w:eastAsia="pt-BR"/>
          </w:rPr>
          <w:t>getpass.getuser()</w:t>
        </w:r>
      </w:hyperlink>
      <w:r w:rsidRPr="00A16789">
        <w:rPr>
          <w:rFonts w:eastAsia="Times New Roman" w:cstheme="minorHAnsi"/>
          <w:sz w:val="20"/>
          <w:szCs w:val="20"/>
          <w:lang w:eastAsia="pt-BR"/>
        </w:rPr>
        <w:t> since the latter checks the environment variables LOGNAME or USERNAME to find out who the user is, and falls back to </w:t>
      </w:r>
      <w:r w:rsidRPr="00A16789">
        <w:rPr>
          <w:rFonts w:eastAsia="Times New Roman" w:cstheme="minorHAnsi"/>
          <w:sz w:val="20"/>
          <w:szCs w:val="20"/>
          <w:shd w:val="clear" w:color="auto" w:fill="ECF0F3"/>
          <w:lang w:eastAsia="pt-BR"/>
        </w:rPr>
        <w:t>pwd.getpwuid(os.getuid())[0]</w:t>
      </w:r>
      <w:r w:rsidRPr="00A16789">
        <w:rPr>
          <w:rFonts w:eastAsia="Times New Roman" w:cstheme="minorHAnsi"/>
          <w:sz w:val="20"/>
          <w:szCs w:val="20"/>
          <w:lang w:eastAsia="pt-BR"/>
        </w:rPr>
        <w:t> to get the login name of the current real user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getpgid</w:t>
      </w:r>
      <w:r w:rsidRPr="00A16789">
        <w:rPr>
          <w:rFonts w:eastAsia="Times New Roman" w:cstheme="minorHAnsi"/>
          <w:sz w:val="20"/>
          <w:szCs w:val="20"/>
          <w:lang w:eastAsia="pt-BR"/>
        </w:rPr>
        <w:t>(</w:t>
      </w:r>
      <w:r w:rsidRPr="00A16789">
        <w:rPr>
          <w:rFonts w:eastAsia="Times New Roman" w:cstheme="minorHAnsi"/>
          <w:i/>
          <w:iCs/>
          <w:sz w:val="20"/>
          <w:szCs w:val="20"/>
          <w:lang w:eastAsia="pt-BR"/>
        </w:rPr>
        <w:t>pid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process group id of the process with process id </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If </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is 0, the process group id of the current process is returned.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getpgrp</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id of the current process group.</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getpid</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current process id.</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getppid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parent’s process id. When the parent process has exited, on Unix the id returned is the one of the init process (1), on Windows it is still the same id, which may be already reused by another process.</w:t>
      </w:r>
    </w:p>
    <w:p w:rsidR="00CB2EDE" w:rsidRDefault="00CB2EDE" w:rsidP="00CB2EDE">
      <w:pPr>
        <w:shd w:val="clear" w:color="auto" w:fill="FFFFFF"/>
        <w:spacing w:after="0" w:line="240" w:lineRule="auto"/>
        <w:jc w:val="both"/>
        <w:rPr>
          <w:rFonts w:eastAsia="Times New Roman" w:cstheme="minorHAnsi"/>
          <w:i/>
          <w:iCs/>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getpriority</w:t>
      </w:r>
      <w:r w:rsidRPr="00A16789">
        <w:rPr>
          <w:rFonts w:eastAsia="Times New Roman" w:cstheme="minorHAnsi"/>
          <w:sz w:val="20"/>
          <w:szCs w:val="20"/>
          <w:lang w:eastAsia="pt-BR"/>
        </w:rPr>
        <w:t>(</w:t>
      </w:r>
      <w:r w:rsidRPr="00A16789">
        <w:rPr>
          <w:rFonts w:eastAsia="Times New Roman" w:cstheme="minorHAnsi"/>
          <w:i/>
          <w:iCs/>
          <w:sz w:val="20"/>
          <w:szCs w:val="20"/>
          <w:lang w:eastAsia="pt-BR"/>
        </w:rPr>
        <w:t>which</w:t>
      </w:r>
      <w:r w:rsidRPr="00A16789">
        <w:rPr>
          <w:rFonts w:eastAsia="Times New Roman" w:cstheme="minorHAnsi"/>
          <w:sz w:val="20"/>
          <w:szCs w:val="20"/>
          <w:lang w:eastAsia="pt-BR"/>
        </w:rPr>
        <w:t>, </w:t>
      </w:r>
      <w:r w:rsidRPr="00A16789">
        <w:rPr>
          <w:rFonts w:eastAsia="Times New Roman" w:cstheme="minorHAnsi"/>
          <w:i/>
          <w:iCs/>
          <w:sz w:val="20"/>
          <w:szCs w:val="20"/>
          <w:lang w:eastAsia="pt-BR"/>
        </w:rPr>
        <w:t>who</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program scheduling priority. The value </w:t>
      </w:r>
      <w:r w:rsidRPr="00A16789">
        <w:rPr>
          <w:rFonts w:eastAsia="Times New Roman" w:cstheme="minorHAnsi"/>
          <w:i/>
          <w:iCs/>
          <w:sz w:val="20"/>
          <w:szCs w:val="20"/>
          <w:lang w:eastAsia="pt-BR"/>
        </w:rPr>
        <w:t>which</w:t>
      </w:r>
      <w:r w:rsidRPr="00A16789">
        <w:rPr>
          <w:rFonts w:eastAsia="Times New Roman" w:cstheme="minorHAnsi"/>
          <w:sz w:val="20"/>
          <w:szCs w:val="20"/>
          <w:lang w:eastAsia="pt-BR"/>
        </w:rPr>
        <w:t> is one of </w:t>
      </w:r>
      <w:hyperlink r:id="rId50" w:anchor="os.PRIO_PROCESS" w:tooltip="os.PRIO_PROCESS" w:history="1">
        <w:r w:rsidRPr="00A16789">
          <w:rPr>
            <w:rFonts w:eastAsia="Times New Roman" w:cstheme="minorHAnsi"/>
            <w:sz w:val="20"/>
            <w:szCs w:val="20"/>
            <w:lang w:eastAsia="pt-BR"/>
          </w:rPr>
          <w:t>PRIO_PROCESS</w:t>
        </w:r>
      </w:hyperlink>
      <w:r w:rsidRPr="00A16789">
        <w:rPr>
          <w:rFonts w:eastAsia="Times New Roman" w:cstheme="minorHAnsi"/>
          <w:sz w:val="20"/>
          <w:szCs w:val="20"/>
          <w:lang w:eastAsia="pt-BR"/>
        </w:rPr>
        <w:t>, </w:t>
      </w:r>
      <w:hyperlink r:id="rId51" w:anchor="os.PRIO_PGRP" w:tooltip="os.PRIO_PGRP" w:history="1">
        <w:r w:rsidRPr="00A16789">
          <w:rPr>
            <w:rFonts w:eastAsia="Times New Roman" w:cstheme="minorHAnsi"/>
            <w:sz w:val="20"/>
            <w:szCs w:val="20"/>
            <w:lang w:eastAsia="pt-BR"/>
          </w:rPr>
          <w:t>PRIO_PGRP</w:t>
        </w:r>
      </w:hyperlink>
      <w:r w:rsidRPr="00A16789">
        <w:rPr>
          <w:rFonts w:eastAsia="Times New Roman" w:cstheme="minorHAnsi"/>
          <w:sz w:val="20"/>
          <w:szCs w:val="20"/>
          <w:lang w:eastAsia="pt-BR"/>
        </w:rPr>
        <w:t>, or </w:t>
      </w:r>
      <w:hyperlink r:id="rId52" w:anchor="os.PRIO_USER" w:tooltip="os.PRIO_USER" w:history="1">
        <w:r w:rsidRPr="00A16789">
          <w:rPr>
            <w:rFonts w:eastAsia="Times New Roman" w:cstheme="minorHAnsi"/>
            <w:sz w:val="20"/>
            <w:szCs w:val="20"/>
            <w:lang w:eastAsia="pt-BR"/>
          </w:rPr>
          <w:t>PRIO_USER</w:t>
        </w:r>
      </w:hyperlink>
      <w:r w:rsidRPr="00A16789">
        <w:rPr>
          <w:rFonts w:eastAsia="Times New Roman" w:cstheme="minorHAnsi"/>
          <w:sz w:val="20"/>
          <w:szCs w:val="20"/>
          <w:lang w:eastAsia="pt-BR"/>
        </w:rPr>
        <w:t>, and </w:t>
      </w:r>
      <w:r w:rsidRPr="00A16789">
        <w:rPr>
          <w:rFonts w:eastAsia="Times New Roman" w:cstheme="minorHAnsi"/>
          <w:i/>
          <w:iCs/>
          <w:sz w:val="20"/>
          <w:szCs w:val="20"/>
          <w:lang w:eastAsia="pt-BR"/>
        </w:rPr>
        <w:t>who</w:t>
      </w:r>
      <w:r w:rsidRPr="00A16789">
        <w:rPr>
          <w:rFonts w:eastAsia="Times New Roman" w:cstheme="minorHAnsi"/>
          <w:sz w:val="20"/>
          <w:szCs w:val="20"/>
          <w:lang w:eastAsia="pt-BR"/>
        </w:rPr>
        <w:t> is interpreted relative to </w:t>
      </w:r>
      <w:r w:rsidRPr="00A16789">
        <w:rPr>
          <w:rFonts w:eastAsia="Times New Roman" w:cstheme="minorHAnsi"/>
          <w:i/>
          <w:iCs/>
          <w:sz w:val="20"/>
          <w:szCs w:val="20"/>
          <w:lang w:eastAsia="pt-BR"/>
        </w:rPr>
        <w:t>which</w:t>
      </w:r>
      <w:r w:rsidRPr="00A16789">
        <w:rPr>
          <w:rFonts w:eastAsia="Times New Roman" w:cstheme="minorHAnsi"/>
          <w:sz w:val="20"/>
          <w:szCs w:val="20"/>
          <w:lang w:eastAsia="pt-BR"/>
        </w:rPr>
        <w:t> (a process identifier for </w:t>
      </w:r>
      <w:hyperlink r:id="rId53" w:anchor="os.PRIO_PROCESS" w:tooltip="os.PRIO_PROCESS" w:history="1">
        <w:r w:rsidRPr="00A16789">
          <w:rPr>
            <w:rFonts w:eastAsia="Times New Roman" w:cstheme="minorHAnsi"/>
            <w:sz w:val="20"/>
            <w:szCs w:val="20"/>
            <w:lang w:eastAsia="pt-BR"/>
          </w:rPr>
          <w:t>PRIO_PROCESS</w:t>
        </w:r>
      </w:hyperlink>
      <w:r w:rsidRPr="00A16789">
        <w:rPr>
          <w:rFonts w:eastAsia="Times New Roman" w:cstheme="minorHAnsi"/>
          <w:sz w:val="20"/>
          <w:szCs w:val="20"/>
          <w:lang w:eastAsia="pt-BR"/>
        </w:rPr>
        <w:t>, process group identifier for </w:t>
      </w:r>
      <w:hyperlink r:id="rId54" w:anchor="os.PRIO_PGRP" w:tooltip="os.PRIO_PGRP" w:history="1">
        <w:r w:rsidRPr="00A16789">
          <w:rPr>
            <w:rFonts w:eastAsia="Times New Roman" w:cstheme="minorHAnsi"/>
            <w:sz w:val="20"/>
            <w:szCs w:val="20"/>
            <w:lang w:eastAsia="pt-BR"/>
          </w:rPr>
          <w:t>PRIO_PGRP</w:t>
        </w:r>
      </w:hyperlink>
      <w:r w:rsidRPr="00A16789">
        <w:rPr>
          <w:rFonts w:eastAsia="Times New Roman" w:cstheme="minorHAnsi"/>
          <w:sz w:val="20"/>
          <w:szCs w:val="20"/>
          <w:lang w:eastAsia="pt-BR"/>
        </w:rPr>
        <w:t>, and a user ID for </w:t>
      </w:r>
      <w:hyperlink r:id="rId55" w:anchor="os.PRIO_USER" w:tooltip="os.PRIO_USER" w:history="1">
        <w:r w:rsidRPr="00A16789">
          <w:rPr>
            <w:rFonts w:eastAsia="Times New Roman" w:cstheme="minorHAnsi"/>
            <w:sz w:val="20"/>
            <w:szCs w:val="20"/>
            <w:lang w:eastAsia="pt-BR"/>
          </w:rPr>
          <w:t>PRIO_USER</w:t>
        </w:r>
      </w:hyperlink>
      <w:r w:rsidRPr="00A16789">
        <w:rPr>
          <w:rFonts w:eastAsia="Times New Roman" w:cstheme="minorHAnsi"/>
          <w:sz w:val="20"/>
          <w:szCs w:val="20"/>
          <w:lang w:eastAsia="pt-BR"/>
        </w:rPr>
        <w:t>). A zero value for </w:t>
      </w:r>
      <w:r w:rsidRPr="00A16789">
        <w:rPr>
          <w:rFonts w:eastAsia="Times New Roman" w:cstheme="minorHAnsi"/>
          <w:i/>
          <w:iCs/>
          <w:sz w:val="20"/>
          <w:szCs w:val="20"/>
          <w:lang w:eastAsia="pt-BR"/>
        </w:rPr>
        <w:t>who</w:t>
      </w:r>
      <w:r w:rsidRPr="00A16789">
        <w:rPr>
          <w:rFonts w:eastAsia="Times New Roman" w:cstheme="minorHAnsi"/>
          <w:sz w:val="20"/>
          <w:szCs w:val="20"/>
          <w:lang w:eastAsia="pt-BR"/>
        </w:rPr>
        <w:t> denotes (respectively) the calling process, the process group of the calling process, or the real user ID of the calling process.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getresuid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tuple (ruid, euid, suid) denoting the current process’s real, effective, and saved user ids.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getresgid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tuple (rgid, egid, sgid) denoting the current process’s real, effective, and saved group ids.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current process’s real user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os.</w:t>
      </w:r>
      <w:r w:rsidRPr="00A16789">
        <w:rPr>
          <w:rFonts w:eastAsia="Times New Roman" w:cstheme="minorHAnsi"/>
          <w:b/>
          <w:bCs/>
          <w:sz w:val="20"/>
          <w:szCs w:val="20"/>
          <w:lang w:eastAsia="pt-BR"/>
        </w:rPr>
        <w:t>initgroups</w:t>
      </w:r>
      <w:r w:rsidRPr="00A16789">
        <w:rPr>
          <w:rFonts w:eastAsia="Times New Roman" w:cstheme="minorHAnsi"/>
          <w:sz w:val="20"/>
          <w:szCs w:val="20"/>
          <w:lang w:eastAsia="pt-BR"/>
        </w:rPr>
        <w:t>(</w:t>
      </w:r>
      <w:r w:rsidRPr="00A16789">
        <w:rPr>
          <w:rFonts w:eastAsia="Times New Roman" w:cstheme="minorHAnsi"/>
          <w:i/>
          <w:iCs/>
          <w:sz w:val="20"/>
          <w:szCs w:val="20"/>
          <w:lang w:eastAsia="pt-BR"/>
        </w:rPr>
        <w:t>username</w:t>
      </w:r>
      <w:r w:rsidRPr="00A16789">
        <w:rPr>
          <w:rFonts w:eastAsia="Times New Roman" w:cstheme="minorHAnsi"/>
          <w:sz w:val="20"/>
          <w:szCs w:val="20"/>
          <w:lang w:eastAsia="pt-BR"/>
        </w:rPr>
        <w:t>,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Call the system initgroups() to initialize the group access list with all of the groups of which the specified username is a member, plus the specified group id.</w:t>
      </w:r>
    </w:p>
    <w:p w:rsidR="00CB2EDE" w:rsidRDefault="00CB2EDE" w:rsidP="00CB2EDE">
      <w:pPr>
        <w:shd w:val="clear" w:color="auto" w:fill="FFFFFF"/>
        <w:spacing w:after="0" w:line="240" w:lineRule="auto"/>
        <w:jc w:val="both"/>
        <w:rPr>
          <w:rFonts w:eastAsia="Times New Roman" w:cstheme="minorHAnsi"/>
          <w:i/>
          <w:iCs/>
          <w:sz w:val="20"/>
          <w:szCs w:val="20"/>
          <w:lang w:eastAsia="pt-BR"/>
        </w:rPr>
      </w:pP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putenv</w:t>
      </w:r>
      <w:r w:rsidRPr="00A16789">
        <w:rPr>
          <w:rFonts w:eastAsia="Times New Roman" w:cstheme="minorHAnsi"/>
          <w:sz w:val="20"/>
          <w:szCs w:val="20"/>
          <w:lang w:eastAsia="pt-BR"/>
        </w:rPr>
        <w:t>(</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w:t>
      </w:r>
      <w:r w:rsidRPr="00A16789">
        <w:rPr>
          <w:rFonts w:eastAsia="Times New Roman" w:cstheme="minorHAnsi"/>
          <w:i/>
          <w:iCs/>
          <w:sz w:val="20"/>
          <w:szCs w:val="20"/>
          <w:lang w:eastAsia="pt-BR"/>
        </w:rPr>
        <w:t>value</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environment variable named </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to the string </w:t>
      </w:r>
      <w:r w:rsidRPr="00A16789">
        <w:rPr>
          <w:rFonts w:eastAsia="Times New Roman" w:cstheme="minorHAnsi"/>
          <w:i/>
          <w:iCs/>
          <w:sz w:val="20"/>
          <w:szCs w:val="20"/>
          <w:lang w:eastAsia="pt-BR"/>
        </w:rPr>
        <w:t>value</w:t>
      </w:r>
      <w:r w:rsidRPr="00A16789">
        <w:rPr>
          <w:rFonts w:eastAsia="Times New Roman" w:cstheme="minorHAnsi"/>
          <w:sz w:val="20"/>
          <w:szCs w:val="20"/>
          <w:lang w:eastAsia="pt-BR"/>
        </w:rPr>
        <w:t>. Such changes to the environment affect subprocesses started with </w:t>
      </w:r>
      <w:hyperlink r:id="rId56" w:anchor="os.system" w:tooltip="os.system" w:history="1">
        <w:r w:rsidRPr="00A16789">
          <w:rPr>
            <w:rFonts w:eastAsia="Times New Roman" w:cstheme="minorHAnsi"/>
            <w:sz w:val="20"/>
            <w:szCs w:val="20"/>
            <w:lang w:eastAsia="pt-BR"/>
          </w:rPr>
          <w:t>os.system()</w:t>
        </w:r>
      </w:hyperlink>
      <w:r w:rsidRPr="00A16789">
        <w:rPr>
          <w:rFonts w:eastAsia="Times New Roman" w:cstheme="minorHAnsi"/>
          <w:sz w:val="20"/>
          <w:szCs w:val="20"/>
          <w:lang w:eastAsia="pt-BR"/>
        </w:rPr>
        <w:t>, </w:t>
      </w:r>
      <w:hyperlink r:id="rId57" w:anchor="os.popen" w:tooltip="os.popen" w:history="1">
        <w:r w:rsidRPr="00A16789">
          <w:rPr>
            <w:rFonts w:eastAsia="Times New Roman" w:cstheme="minorHAnsi"/>
            <w:sz w:val="20"/>
            <w:szCs w:val="20"/>
            <w:lang w:eastAsia="pt-BR"/>
          </w:rPr>
          <w:t>popen()</w:t>
        </w:r>
      </w:hyperlink>
      <w:r w:rsidRPr="00A16789">
        <w:rPr>
          <w:rFonts w:eastAsia="Times New Roman" w:cstheme="minorHAnsi"/>
          <w:sz w:val="20"/>
          <w:szCs w:val="20"/>
          <w:lang w:eastAsia="pt-BR"/>
        </w:rPr>
        <w:t> or </w:t>
      </w:r>
      <w:hyperlink r:id="rId58" w:anchor="os.fork" w:tooltip="os.fork" w:history="1">
        <w:r w:rsidRPr="00A16789">
          <w:rPr>
            <w:rFonts w:eastAsia="Times New Roman" w:cstheme="minorHAnsi"/>
            <w:sz w:val="20"/>
            <w:szCs w:val="20"/>
            <w:lang w:eastAsia="pt-BR"/>
          </w:rPr>
          <w:t>fork()</w:t>
        </w:r>
      </w:hyperlink>
      <w:r w:rsidRPr="00A16789">
        <w:rPr>
          <w:rFonts w:eastAsia="Times New Roman" w:cstheme="minorHAnsi"/>
          <w:sz w:val="20"/>
          <w:szCs w:val="20"/>
          <w:lang w:eastAsia="pt-BR"/>
        </w:rPr>
        <w:t> and </w:t>
      </w:r>
      <w:hyperlink r:id="rId59" w:anchor="os.execv" w:tooltip="os.execv" w:history="1">
        <w:r w:rsidRPr="00A16789">
          <w:rPr>
            <w:rFonts w:eastAsia="Times New Roman" w:cstheme="minorHAnsi"/>
            <w:sz w:val="20"/>
            <w:szCs w:val="20"/>
            <w:lang w:eastAsia="pt-BR"/>
          </w:rPr>
          <w:t>execv()</w:t>
        </w:r>
      </w:hyperlink>
      <w:r w:rsidRPr="00A16789">
        <w:rPr>
          <w:rFonts w:eastAsia="Times New Roman" w:cstheme="minorHAnsi"/>
          <w:sz w:val="20"/>
          <w:szCs w:val="20"/>
          <w:lang w:eastAsia="pt-BR"/>
        </w:rPr>
        <w:t>.</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Assignments to items in </w:t>
      </w:r>
      <w:hyperlink r:id="rId60"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are automatically translated into corresponding calls to </w:t>
      </w:r>
      <w:hyperlink r:id="rId61" w:anchor="os.putenv" w:tooltip="os.putenv" w:history="1">
        <w:r w:rsidRPr="00A16789">
          <w:rPr>
            <w:rFonts w:eastAsia="Times New Roman" w:cstheme="minorHAnsi"/>
            <w:sz w:val="20"/>
            <w:szCs w:val="20"/>
            <w:lang w:eastAsia="pt-BR"/>
          </w:rPr>
          <w:t>putenv()</w:t>
        </w:r>
      </w:hyperlink>
      <w:r w:rsidRPr="00A16789">
        <w:rPr>
          <w:rFonts w:eastAsia="Times New Roman" w:cstheme="minorHAnsi"/>
          <w:sz w:val="20"/>
          <w:szCs w:val="20"/>
          <w:lang w:eastAsia="pt-BR"/>
        </w:rPr>
        <w:t>; however, calls to </w:t>
      </w:r>
      <w:hyperlink r:id="rId62" w:anchor="os.putenv" w:tooltip="os.putenv" w:history="1">
        <w:r w:rsidRPr="00A16789">
          <w:rPr>
            <w:rFonts w:eastAsia="Times New Roman" w:cstheme="minorHAnsi"/>
            <w:sz w:val="20"/>
            <w:szCs w:val="20"/>
            <w:lang w:eastAsia="pt-BR"/>
          </w:rPr>
          <w:t>putenv()</w:t>
        </w:r>
      </w:hyperlink>
      <w:r w:rsidRPr="00A16789">
        <w:rPr>
          <w:rFonts w:eastAsia="Times New Roman" w:cstheme="minorHAnsi"/>
          <w:sz w:val="20"/>
          <w:szCs w:val="20"/>
          <w:lang w:eastAsia="pt-BR"/>
        </w:rPr>
        <w:t> don’t update </w:t>
      </w:r>
      <w:hyperlink r:id="rId63"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so it is actually preferable to assign to items of </w:t>
      </w:r>
      <w:hyperlink r:id="rId64"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This also applies to </w:t>
      </w:r>
      <w:hyperlink r:id="rId65" w:anchor="os.getenv" w:tooltip="os.getenv" w:history="1">
        <w:r w:rsidRPr="00A16789">
          <w:rPr>
            <w:rFonts w:eastAsia="Times New Roman" w:cstheme="minorHAnsi"/>
            <w:sz w:val="20"/>
            <w:szCs w:val="20"/>
            <w:lang w:eastAsia="pt-BR"/>
          </w:rPr>
          <w:t>getenv()</w:t>
        </w:r>
      </w:hyperlink>
      <w:r w:rsidRPr="00A16789">
        <w:rPr>
          <w:rFonts w:eastAsia="Times New Roman" w:cstheme="minorHAnsi"/>
          <w:sz w:val="20"/>
          <w:szCs w:val="20"/>
          <w:lang w:eastAsia="pt-BR"/>
        </w:rPr>
        <w:t> and </w:t>
      </w:r>
      <w:hyperlink r:id="rId66" w:anchor="os.getenvb" w:tooltip="os.getenvb" w:history="1">
        <w:r w:rsidRPr="00A16789">
          <w:rPr>
            <w:rFonts w:eastAsia="Times New Roman" w:cstheme="minorHAnsi"/>
            <w:sz w:val="20"/>
            <w:szCs w:val="20"/>
            <w:lang w:eastAsia="pt-BR"/>
          </w:rPr>
          <w:t>getenvb()</w:t>
        </w:r>
      </w:hyperlink>
      <w:r w:rsidRPr="00A16789">
        <w:rPr>
          <w:rFonts w:eastAsia="Times New Roman" w:cstheme="minorHAnsi"/>
          <w:sz w:val="20"/>
          <w:szCs w:val="20"/>
          <w:lang w:eastAsia="pt-BR"/>
        </w:rPr>
        <w:t>, which respectively use </w:t>
      </w:r>
      <w:hyperlink r:id="rId67" w:anchor="os.environ" w:tooltip="os.environ" w:history="1">
        <w:r w:rsidRPr="00A16789">
          <w:rPr>
            <w:rFonts w:eastAsia="Times New Roman" w:cstheme="minorHAnsi"/>
            <w:sz w:val="20"/>
            <w:szCs w:val="20"/>
            <w:lang w:eastAsia="pt-BR"/>
          </w:rPr>
          <w:t>os.environ</w:t>
        </w:r>
      </w:hyperlink>
      <w:r w:rsidRPr="00A16789">
        <w:rPr>
          <w:rFonts w:eastAsia="Times New Roman" w:cstheme="minorHAnsi"/>
          <w:sz w:val="20"/>
          <w:szCs w:val="20"/>
          <w:lang w:eastAsia="pt-BR"/>
        </w:rPr>
        <w:t> and </w:t>
      </w:r>
      <w:hyperlink r:id="rId68" w:anchor="os.environb" w:tooltip="os.environb" w:history="1">
        <w:r w:rsidRPr="00A16789">
          <w:rPr>
            <w:rFonts w:eastAsia="Times New Roman" w:cstheme="minorHAnsi"/>
            <w:sz w:val="20"/>
            <w:szCs w:val="20"/>
            <w:lang w:eastAsia="pt-BR"/>
          </w:rPr>
          <w:t>os.environb</w:t>
        </w:r>
      </w:hyperlink>
      <w:r w:rsidRPr="00A16789">
        <w:rPr>
          <w:rFonts w:eastAsia="Times New Roman" w:cstheme="minorHAnsi"/>
          <w:sz w:val="20"/>
          <w:szCs w:val="20"/>
          <w:lang w:eastAsia="pt-BR"/>
        </w:rPr>
        <w:t> in their implementations.</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setegid</w:t>
      </w:r>
      <w:r w:rsidRPr="00A16789">
        <w:rPr>
          <w:rFonts w:eastAsia="Times New Roman" w:cstheme="minorHAnsi"/>
          <w:sz w:val="20"/>
          <w:szCs w:val="20"/>
          <w:lang w:eastAsia="pt-BR"/>
        </w:rPr>
        <w:t>(</w:t>
      </w:r>
      <w:r w:rsidRPr="00A16789">
        <w:rPr>
          <w:rFonts w:eastAsia="Times New Roman" w:cstheme="minorHAnsi"/>
          <w:i/>
          <w:iCs/>
          <w:sz w:val="20"/>
          <w:szCs w:val="20"/>
          <w:lang w:eastAsia="pt-BR"/>
        </w:rPr>
        <w:t>egid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effective group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seteuid</w:t>
      </w:r>
      <w:r w:rsidRPr="00A16789">
        <w:rPr>
          <w:rFonts w:eastAsia="Times New Roman" w:cstheme="minorHAnsi"/>
          <w:sz w:val="20"/>
          <w:szCs w:val="20"/>
          <w:lang w:eastAsia="pt-BR"/>
        </w:rPr>
        <w:t>(</w:t>
      </w:r>
      <w:r w:rsidRPr="00A16789">
        <w:rPr>
          <w:rFonts w:eastAsia="Times New Roman" w:cstheme="minorHAnsi"/>
          <w:i/>
          <w:iCs/>
          <w:sz w:val="20"/>
          <w:szCs w:val="20"/>
          <w:lang w:eastAsia="pt-BR"/>
        </w:rPr>
        <w:t>euid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effective user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setgid</w:t>
      </w:r>
      <w:r w:rsidRPr="00A16789">
        <w:rPr>
          <w:rFonts w:eastAsia="Times New Roman" w:cstheme="minorHAnsi"/>
          <w:sz w:val="20"/>
          <w:szCs w:val="20"/>
          <w:lang w:eastAsia="pt-BR"/>
        </w:rPr>
        <w:t>(</w:t>
      </w:r>
      <w:r w:rsidRPr="00A16789">
        <w:rPr>
          <w:rFonts w:eastAsia="Times New Roman" w:cstheme="minorHAnsi"/>
          <w:i/>
          <w:iCs/>
          <w:sz w:val="20"/>
          <w:szCs w:val="20"/>
          <w:lang w:eastAsia="pt-BR"/>
        </w:rPr>
        <w:t>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 group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setgroups</w:t>
      </w:r>
      <w:r w:rsidRPr="00A16789">
        <w:rPr>
          <w:rFonts w:eastAsia="Times New Roman" w:cstheme="minorHAnsi"/>
          <w:sz w:val="20"/>
          <w:szCs w:val="20"/>
          <w:lang w:eastAsia="pt-BR"/>
        </w:rPr>
        <w:t>(</w:t>
      </w:r>
      <w:r w:rsidRPr="00A16789">
        <w:rPr>
          <w:rFonts w:eastAsia="Times New Roman" w:cstheme="minorHAnsi"/>
          <w:i/>
          <w:iCs/>
          <w:sz w:val="20"/>
          <w:szCs w:val="20"/>
          <w:lang w:eastAsia="pt-BR"/>
        </w:rPr>
        <w:t>groups</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list of supplemental group ids associated with the current process to </w:t>
      </w:r>
      <w:r w:rsidRPr="00A16789">
        <w:rPr>
          <w:rFonts w:eastAsia="Times New Roman" w:cstheme="minorHAnsi"/>
          <w:i/>
          <w:iCs/>
          <w:sz w:val="20"/>
          <w:szCs w:val="20"/>
          <w:lang w:eastAsia="pt-BR"/>
        </w:rPr>
        <w:t>groups</w:t>
      </w:r>
      <w:r w:rsidRPr="00A16789">
        <w:rPr>
          <w:rFonts w:eastAsia="Times New Roman" w:cstheme="minorHAnsi"/>
          <w:sz w:val="20"/>
          <w:szCs w:val="20"/>
          <w:lang w:eastAsia="pt-BR"/>
        </w:rPr>
        <w:t>. </w:t>
      </w:r>
      <w:r w:rsidRPr="00A16789">
        <w:rPr>
          <w:rFonts w:eastAsia="Times New Roman" w:cstheme="minorHAnsi"/>
          <w:i/>
          <w:iCs/>
          <w:sz w:val="20"/>
          <w:szCs w:val="20"/>
          <w:lang w:eastAsia="pt-BR"/>
        </w:rPr>
        <w:t>groups</w:t>
      </w:r>
      <w:r w:rsidRPr="00A16789">
        <w:rPr>
          <w:rFonts w:eastAsia="Times New Roman" w:cstheme="minorHAnsi"/>
          <w:sz w:val="20"/>
          <w:szCs w:val="20"/>
          <w:lang w:eastAsia="pt-BR"/>
        </w:rPr>
        <w:t> must be a sequence, and each element must be an integer identifying a group. This operation is typically available only to the superuser.</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setpgrp</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Call the system call setpgrp() or </w:t>
      </w:r>
      <w:r w:rsidRPr="00A16789">
        <w:rPr>
          <w:rFonts w:eastAsia="Times New Roman" w:cstheme="minorHAnsi"/>
          <w:sz w:val="20"/>
          <w:szCs w:val="20"/>
          <w:shd w:val="clear" w:color="auto" w:fill="ECF0F3"/>
          <w:lang w:eastAsia="pt-BR"/>
        </w:rPr>
        <w:t>setpgrp(0, 0)</w:t>
      </w:r>
      <w:r w:rsidRPr="00A16789">
        <w:rPr>
          <w:rFonts w:eastAsia="Times New Roman" w:cstheme="minorHAnsi"/>
          <w:sz w:val="20"/>
          <w:szCs w:val="20"/>
          <w:lang w:eastAsia="pt-BR"/>
        </w:rPr>
        <w:t> depending on which version is implemented (if any). See the Unix manual for the semantics.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setpgid</w:t>
      </w:r>
      <w:r w:rsidRPr="00A16789">
        <w:rPr>
          <w:rFonts w:eastAsia="Times New Roman" w:cstheme="minorHAnsi"/>
          <w:sz w:val="20"/>
          <w:szCs w:val="20"/>
          <w:lang w:eastAsia="pt-BR"/>
        </w:rPr>
        <w:t>(</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w:t>
      </w:r>
      <w:r w:rsidRPr="00A16789">
        <w:rPr>
          <w:rFonts w:eastAsia="Times New Roman" w:cstheme="minorHAnsi"/>
          <w:i/>
          <w:iCs/>
          <w:sz w:val="20"/>
          <w:szCs w:val="20"/>
          <w:lang w:eastAsia="pt-BR"/>
        </w:rPr>
        <w:t>pgrp</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Call the system call setpgid() to set the process group id of the process with id </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to the process group with id </w:t>
      </w:r>
      <w:r w:rsidRPr="00A16789">
        <w:rPr>
          <w:rFonts w:eastAsia="Times New Roman" w:cstheme="minorHAnsi"/>
          <w:i/>
          <w:iCs/>
          <w:sz w:val="20"/>
          <w:szCs w:val="20"/>
          <w:lang w:eastAsia="pt-BR"/>
        </w:rPr>
        <w:t>pgrp</w:t>
      </w:r>
      <w:r w:rsidRPr="00A16789">
        <w:rPr>
          <w:rFonts w:eastAsia="Times New Roman" w:cstheme="minorHAnsi"/>
          <w:sz w:val="20"/>
          <w:szCs w:val="20"/>
          <w:lang w:eastAsia="pt-BR"/>
        </w:rPr>
        <w:t>. See the Unix manual for the semantics.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setpriority</w:t>
      </w:r>
      <w:r w:rsidRPr="00A16789">
        <w:rPr>
          <w:rFonts w:eastAsia="Times New Roman" w:cstheme="minorHAnsi"/>
          <w:sz w:val="20"/>
          <w:szCs w:val="20"/>
          <w:lang w:eastAsia="pt-BR"/>
        </w:rPr>
        <w:t>(</w:t>
      </w:r>
      <w:r w:rsidRPr="00A16789">
        <w:rPr>
          <w:rFonts w:eastAsia="Times New Roman" w:cstheme="minorHAnsi"/>
          <w:i/>
          <w:iCs/>
          <w:sz w:val="20"/>
          <w:szCs w:val="20"/>
          <w:lang w:eastAsia="pt-BR"/>
        </w:rPr>
        <w:t>which</w:t>
      </w:r>
      <w:r w:rsidRPr="00A16789">
        <w:rPr>
          <w:rFonts w:eastAsia="Times New Roman" w:cstheme="minorHAnsi"/>
          <w:sz w:val="20"/>
          <w:szCs w:val="20"/>
          <w:lang w:eastAsia="pt-BR"/>
        </w:rPr>
        <w:t>, </w:t>
      </w:r>
      <w:r w:rsidRPr="00A16789">
        <w:rPr>
          <w:rFonts w:eastAsia="Times New Roman" w:cstheme="minorHAnsi"/>
          <w:i/>
          <w:iCs/>
          <w:sz w:val="20"/>
          <w:szCs w:val="20"/>
          <w:lang w:eastAsia="pt-BR"/>
        </w:rPr>
        <w:t>who</w:t>
      </w:r>
      <w:r w:rsidRPr="00A16789">
        <w:rPr>
          <w:rFonts w:eastAsia="Times New Roman" w:cstheme="minorHAnsi"/>
          <w:sz w:val="20"/>
          <w:szCs w:val="20"/>
          <w:lang w:eastAsia="pt-BR"/>
        </w:rPr>
        <w:t>, </w:t>
      </w:r>
      <w:r w:rsidRPr="00A16789">
        <w:rPr>
          <w:rFonts w:eastAsia="Times New Roman" w:cstheme="minorHAnsi"/>
          <w:i/>
          <w:iCs/>
          <w:sz w:val="20"/>
          <w:szCs w:val="20"/>
          <w:lang w:eastAsia="pt-BR"/>
        </w:rPr>
        <w:t>priority</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program scheduling priority. The value </w:t>
      </w:r>
      <w:r w:rsidRPr="00A16789">
        <w:rPr>
          <w:rFonts w:eastAsia="Times New Roman" w:cstheme="minorHAnsi"/>
          <w:i/>
          <w:iCs/>
          <w:sz w:val="20"/>
          <w:szCs w:val="20"/>
          <w:lang w:eastAsia="pt-BR"/>
        </w:rPr>
        <w:t>which</w:t>
      </w:r>
      <w:r w:rsidRPr="00A16789">
        <w:rPr>
          <w:rFonts w:eastAsia="Times New Roman" w:cstheme="minorHAnsi"/>
          <w:sz w:val="20"/>
          <w:szCs w:val="20"/>
          <w:lang w:eastAsia="pt-BR"/>
        </w:rPr>
        <w:t> is one of </w:t>
      </w:r>
      <w:hyperlink r:id="rId69" w:anchor="os.PRIO_PROCESS" w:tooltip="os.PRIO_PROCESS" w:history="1">
        <w:r w:rsidRPr="00A16789">
          <w:rPr>
            <w:rFonts w:eastAsia="Times New Roman" w:cstheme="minorHAnsi"/>
            <w:sz w:val="20"/>
            <w:szCs w:val="20"/>
            <w:lang w:eastAsia="pt-BR"/>
          </w:rPr>
          <w:t>PRIO_PROCESS</w:t>
        </w:r>
      </w:hyperlink>
      <w:r w:rsidRPr="00A16789">
        <w:rPr>
          <w:rFonts w:eastAsia="Times New Roman" w:cstheme="minorHAnsi"/>
          <w:sz w:val="20"/>
          <w:szCs w:val="20"/>
          <w:lang w:eastAsia="pt-BR"/>
        </w:rPr>
        <w:t>, </w:t>
      </w:r>
      <w:hyperlink r:id="rId70" w:anchor="os.PRIO_PGRP" w:tooltip="os.PRIO_PGRP" w:history="1">
        <w:r w:rsidRPr="00A16789">
          <w:rPr>
            <w:rFonts w:eastAsia="Times New Roman" w:cstheme="minorHAnsi"/>
            <w:sz w:val="20"/>
            <w:szCs w:val="20"/>
            <w:lang w:eastAsia="pt-BR"/>
          </w:rPr>
          <w:t>PRIO_PGRP</w:t>
        </w:r>
      </w:hyperlink>
      <w:r w:rsidRPr="00A16789">
        <w:rPr>
          <w:rFonts w:eastAsia="Times New Roman" w:cstheme="minorHAnsi"/>
          <w:sz w:val="20"/>
          <w:szCs w:val="20"/>
          <w:lang w:eastAsia="pt-BR"/>
        </w:rPr>
        <w:t>, or </w:t>
      </w:r>
      <w:hyperlink r:id="rId71" w:anchor="os.PRIO_USER" w:tooltip="os.PRIO_USER" w:history="1">
        <w:r w:rsidRPr="00A16789">
          <w:rPr>
            <w:rFonts w:eastAsia="Times New Roman" w:cstheme="minorHAnsi"/>
            <w:sz w:val="20"/>
            <w:szCs w:val="20"/>
            <w:lang w:eastAsia="pt-BR"/>
          </w:rPr>
          <w:t>PRIO_USER</w:t>
        </w:r>
      </w:hyperlink>
      <w:r w:rsidRPr="00A16789">
        <w:rPr>
          <w:rFonts w:eastAsia="Times New Roman" w:cstheme="minorHAnsi"/>
          <w:sz w:val="20"/>
          <w:szCs w:val="20"/>
          <w:lang w:eastAsia="pt-BR"/>
        </w:rPr>
        <w:t>, and </w:t>
      </w:r>
      <w:r w:rsidRPr="00A16789">
        <w:rPr>
          <w:rFonts w:eastAsia="Times New Roman" w:cstheme="minorHAnsi"/>
          <w:i/>
          <w:iCs/>
          <w:sz w:val="20"/>
          <w:szCs w:val="20"/>
          <w:lang w:eastAsia="pt-BR"/>
        </w:rPr>
        <w:t>who</w:t>
      </w:r>
      <w:r w:rsidRPr="00A16789">
        <w:rPr>
          <w:rFonts w:eastAsia="Times New Roman" w:cstheme="minorHAnsi"/>
          <w:sz w:val="20"/>
          <w:szCs w:val="20"/>
          <w:lang w:eastAsia="pt-BR"/>
        </w:rPr>
        <w:t> is interpreted relative to </w:t>
      </w:r>
      <w:r w:rsidRPr="00A16789">
        <w:rPr>
          <w:rFonts w:eastAsia="Times New Roman" w:cstheme="minorHAnsi"/>
          <w:i/>
          <w:iCs/>
          <w:sz w:val="20"/>
          <w:szCs w:val="20"/>
          <w:lang w:eastAsia="pt-BR"/>
        </w:rPr>
        <w:t>which</w:t>
      </w:r>
      <w:r w:rsidRPr="00A16789">
        <w:rPr>
          <w:rFonts w:eastAsia="Times New Roman" w:cstheme="minorHAnsi"/>
          <w:sz w:val="20"/>
          <w:szCs w:val="20"/>
          <w:lang w:eastAsia="pt-BR"/>
        </w:rPr>
        <w:t> (a process identifier for </w:t>
      </w:r>
      <w:hyperlink r:id="rId72" w:anchor="os.PRIO_PROCESS" w:tooltip="os.PRIO_PROCESS" w:history="1">
        <w:r w:rsidRPr="00A16789">
          <w:rPr>
            <w:rFonts w:eastAsia="Times New Roman" w:cstheme="minorHAnsi"/>
            <w:sz w:val="20"/>
            <w:szCs w:val="20"/>
            <w:lang w:eastAsia="pt-BR"/>
          </w:rPr>
          <w:t>PRIO_PROCESS</w:t>
        </w:r>
      </w:hyperlink>
      <w:r w:rsidRPr="00A16789">
        <w:rPr>
          <w:rFonts w:eastAsia="Times New Roman" w:cstheme="minorHAnsi"/>
          <w:sz w:val="20"/>
          <w:szCs w:val="20"/>
          <w:lang w:eastAsia="pt-BR"/>
        </w:rPr>
        <w:t>, process group identifier for </w:t>
      </w:r>
      <w:hyperlink r:id="rId73" w:anchor="os.PRIO_PGRP" w:tooltip="os.PRIO_PGRP" w:history="1">
        <w:r w:rsidRPr="00A16789">
          <w:rPr>
            <w:rFonts w:eastAsia="Times New Roman" w:cstheme="minorHAnsi"/>
            <w:sz w:val="20"/>
            <w:szCs w:val="20"/>
            <w:lang w:eastAsia="pt-BR"/>
          </w:rPr>
          <w:t>PRIO_PGRP</w:t>
        </w:r>
      </w:hyperlink>
      <w:r w:rsidRPr="00A16789">
        <w:rPr>
          <w:rFonts w:eastAsia="Times New Roman" w:cstheme="minorHAnsi"/>
          <w:sz w:val="20"/>
          <w:szCs w:val="20"/>
          <w:lang w:eastAsia="pt-BR"/>
        </w:rPr>
        <w:t>, and a user ID for </w:t>
      </w:r>
      <w:hyperlink r:id="rId74" w:anchor="os.PRIO_USER" w:tooltip="os.PRIO_USER" w:history="1">
        <w:r w:rsidRPr="00A16789">
          <w:rPr>
            <w:rFonts w:eastAsia="Times New Roman" w:cstheme="minorHAnsi"/>
            <w:sz w:val="20"/>
            <w:szCs w:val="20"/>
            <w:lang w:eastAsia="pt-BR"/>
          </w:rPr>
          <w:t>PRIO_USER</w:t>
        </w:r>
      </w:hyperlink>
      <w:r w:rsidRPr="00A16789">
        <w:rPr>
          <w:rFonts w:eastAsia="Times New Roman" w:cstheme="minorHAnsi"/>
          <w:sz w:val="20"/>
          <w:szCs w:val="20"/>
          <w:lang w:eastAsia="pt-BR"/>
        </w:rPr>
        <w:t>). A zero value for </w:t>
      </w:r>
      <w:r w:rsidRPr="00A16789">
        <w:rPr>
          <w:rFonts w:eastAsia="Times New Roman" w:cstheme="minorHAnsi"/>
          <w:i/>
          <w:iCs/>
          <w:sz w:val="20"/>
          <w:szCs w:val="20"/>
          <w:lang w:eastAsia="pt-BR"/>
        </w:rPr>
        <w:t>who</w:t>
      </w:r>
      <w:r w:rsidRPr="00A16789">
        <w:rPr>
          <w:rFonts w:eastAsia="Times New Roman" w:cstheme="minorHAnsi"/>
          <w:sz w:val="20"/>
          <w:szCs w:val="20"/>
          <w:lang w:eastAsia="pt-BR"/>
        </w:rPr>
        <w:t> denotes (respectively) the calling process, the process group of the calling process, or the real user ID of the calling process. </w:t>
      </w:r>
      <w:r w:rsidRPr="00A16789">
        <w:rPr>
          <w:rFonts w:eastAsia="Times New Roman" w:cstheme="minorHAnsi"/>
          <w:i/>
          <w:iCs/>
          <w:sz w:val="20"/>
          <w:szCs w:val="20"/>
          <w:lang w:eastAsia="pt-BR"/>
        </w:rPr>
        <w:t>priority</w:t>
      </w:r>
      <w:r w:rsidRPr="00A16789">
        <w:rPr>
          <w:rFonts w:eastAsia="Times New Roman" w:cstheme="minorHAnsi"/>
          <w:sz w:val="20"/>
          <w:szCs w:val="20"/>
          <w:lang w:eastAsia="pt-BR"/>
        </w:rPr>
        <w:t> is a value in the range -20 to 19. The default priority is 0; lower priorities cause more favorable scheduling.</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setregid</w:t>
      </w:r>
      <w:r w:rsidRPr="00A16789">
        <w:rPr>
          <w:rFonts w:eastAsia="Times New Roman" w:cstheme="minorHAnsi"/>
          <w:sz w:val="20"/>
          <w:szCs w:val="20"/>
          <w:lang w:eastAsia="pt-BR"/>
        </w:rPr>
        <w:t>(</w:t>
      </w:r>
      <w:r w:rsidRPr="00A16789">
        <w:rPr>
          <w:rFonts w:eastAsia="Times New Roman" w:cstheme="minorHAnsi"/>
          <w:i/>
          <w:iCs/>
          <w:sz w:val="20"/>
          <w:szCs w:val="20"/>
          <w:lang w:eastAsia="pt-BR"/>
        </w:rPr>
        <w:t>rgid</w:t>
      </w:r>
      <w:r w:rsidRPr="00A16789">
        <w:rPr>
          <w:rFonts w:eastAsia="Times New Roman" w:cstheme="minorHAnsi"/>
          <w:sz w:val="20"/>
          <w:szCs w:val="20"/>
          <w:lang w:eastAsia="pt-BR"/>
        </w:rPr>
        <w:t>, </w:t>
      </w:r>
      <w:r w:rsidRPr="00A16789">
        <w:rPr>
          <w:rFonts w:eastAsia="Times New Roman" w:cstheme="minorHAnsi"/>
          <w:i/>
          <w:iCs/>
          <w:sz w:val="20"/>
          <w:szCs w:val="20"/>
          <w:lang w:eastAsia="pt-BR"/>
        </w:rPr>
        <w:t>egid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real and effective group ids.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setresgid</w:t>
      </w:r>
      <w:r w:rsidRPr="00A16789">
        <w:rPr>
          <w:rFonts w:eastAsia="Times New Roman" w:cstheme="minorHAnsi"/>
          <w:sz w:val="20"/>
          <w:szCs w:val="20"/>
          <w:lang w:eastAsia="pt-BR"/>
        </w:rPr>
        <w:t>(</w:t>
      </w:r>
      <w:r w:rsidRPr="00A16789">
        <w:rPr>
          <w:rFonts w:eastAsia="Times New Roman" w:cstheme="minorHAnsi"/>
          <w:i/>
          <w:iCs/>
          <w:sz w:val="20"/>
          <w:szCs w:val="20"/>
          <w:lang w:eastAsia="pt-BR"/>
        </w:rPr>
        <w:t>rgid</w:t>
      </w:r>
      <w:r w:rsidRPr="00A16789">
        <w:rPr>
          <w:rFonts w:eastAsia="Times New Roman" w:cstheme="minorHAnsi"/>
          <w:sz w:val="20"/>
          <w:szCs w:val="20"/>
          <w:lang w:eastAsia="pt-BR"/>
        </w:rPr>
        <w:t>, </w:t>
      </w:r>
      <w:r w:rsidRPr="00A16789">
        <w:rPr>
          <w:rFonts w:eastAsia="Times New Roman" w:cstheme="minorHAnsi"/>
          <w:i/>
          <w:iCs/>
          <w:sz w:val="20"/>
          <w:szCs w:val="20"/>
          <w:lang w:eastAsia="pt-BR"/>
        </w:rPr>
        <w:t>egid</w:t>
      </w:r>
      <w:r w:rsidRPr="00A16789">
        <w:rPr>
          <w:rFonts w:eastAsia="Times New Roman" w:cstheme="minorHAnsi"/>
          <w:sz w:val="20"/>
          <w:szCs w:val="20"/>
          <w:lang w:eastAsia="pt-BR"/>
        </w:rPr>
        <w:t>, </w:t>
      </w:r>
      <w:r w:rsidRPr="00A16789">
        <w:rPr>
          <w:rFonts w:eastAsia="Times New Roman" w:cstheme="minorHAnsi"/>
          <w:i/>
          <w:iCs/>
          <w:sz w:val="20"/>
          <w:szCs w:val="20"/>
          <w:lang w:eastAsia="pt-BR"/>
        </w:rPr>
        <w:t>sgid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real, effective, and saved group ids.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setresuid</w:t>
      </w:r>
      <w:r w:rsidRPr="00A16789">
        <w:rPr>
          <w:rFonts w:eastAsia="Times New Roman" w:cstheme="minorHAnsi"/>
          <w:sz w:val="20"/>
          <w:szCs w:val="20"/>
          <w:lang w:eastAsia="pt-BR"/>
        </w:rPr>
        <w:t>(</w:t>
      </w:r>
      <w:r w:rsidRPr="00A16789">
        <w:rPr>
          <w:rFonts w:eastAsia="Times New Roman" w:cstheme="minorHAnsi"/>
          <w:i/>
          <w:iCs/>
          <w:sz w:val="20"/>
          <w:szCs w:val="20"/>
          <w:lang w:eastAsia="pt-BR"/>
        </w:rPr>
        <w:t>ruid</w:t>
      </w:r>
      <w:r w:rsidRPr="00A16789">
        <w:rPr>
          <w:rFonts w:eastAsia="Times New Roman" w:cstheme="minorHAnsi"/>
          <w:sz w:val="20"/>
          <w:szCs w:val="20"/>
          <w:lang w:eastAsia="pt-BR"/>
        </w:rPr>
        <w:t>, </w:t>
      </w:r>
      <w:r w:rsidRPr="00A16789">
        <w:rPr>
          <w:rFonts w:eastAsia="Times New Roman" w:cstheme="minorHAnsi"/>
          <w:i/>
          <w:iCs/>
          <w:sz w:val="20"/>
          <w:szCs w:val="20"/>
          <w:lang w:eastAsia="pt-BR"/>
        </w:rPr>
        <w:t>euid</w:t>
      </w:r>
      <w:r w:rsidRPr="00A16789">
        <w:rPr>
          <w:rFonts w:eastAsia="Times New Roman" w:cstheme="minorHAnsi"/>
          <w:sz w:val="20"/>
          <w:szCs w:val="20"/>
          <w:lang w:eastAsia="pt-BR"/>
        </w:rPr>
        <w:t>, </w:t>
      </w:r>
      <w:r w:rsidRPr="00A16789">
        <w:rPr>
          <w:rFonts w:eastAsia="Times New Roman" w:cstheme="minorHAnsi"/>
          <w:i/>
          <w:iCs/>
          <w:sz w:val="20"/>
          <w:szCs w:val="20"/>
          <w:lang w:eastAsia="pt-BR"/>
        </w:rPr>
        <w:t>suid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real, effective, and saved user ids.</w:t>
      </w:r>
    </w:p>
    <w:p w:rsidR="00CB2EDE" w:rsidRDefault="00CB2EDE" w:rsidP="00CB2EDE">
      <w:pPr>
        <w:shd w:val="clear" w:color="auto" w:fill="FFFFFF"/>
        <w:spacing w:after="0" w:line="240" w:lineRule="auto"/>
        <w:jc w:val="both"/>
        <w:rPr>
          <w:rFonts w:eastAsia="Times New Roman" w:cstheme="minorHAnsi"/>
          <w:i/>
          <w:iCs/>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setreuid</w:t>
      </w:r>
      <w:r w:rsidRPr="00A16789">
        <w:rPr>
          <w:rFonts w:eastAsia="Times New Roman" w:cstheme="minorHAnsi"/>
          <w:sz w:val="20"/>
          <w:szCs w:val="20"/>
          <w:lang w:eastAsia="pt-BR"/>
        </w:rPr>
        <w:t>(</w:t>
      </w:r>
      <w:r w:rsidRPr="00A16789">
        <w:rPr>
          <w:rFonts w:eastAsia="Times New Roman" w:cstheme="minorHAnsi"/>
          <w:i/>
          <w:iCs/>
          <w:sz w:val="20"/>
          <w:szCs w:val="20"/>
          <w:lang w:eastAsia="pt-BR"/>
        </w:rPr>
        <w:t>ruid</w:t>
      </w:r>
      <w:r w:rsidRPr="00A16789">
        <w:rPr>
          <w:rFonts w:eastAsia="Times New Roman" w:cstheme="minorHAnsi"/>
          <w:sz w:val="20"/>
          <w:szCs w:val="20"/>
          <w:lang w:eastAsia="pt-BR"/>
        </w:rPr>
        <w:t>, </w:t>
      </w:r>
      <w:r w:rsidRPr="00A16789">
        <w:rPr>
          <w:rFonts w:eastAsia="Times New Roman" w:cstheme="minorHAnsi"/>
          <w:i/>
          <w:iCs/>
          <w:sz w:val="20"/>
          <w:szCs w:val="20"/>
          <w:lang w:eastAsia="pt-BR"/>
        </w:rPr>
        <w:t>euid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real and effective user ids.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getsid</w:t>
      </w:r>
      <w:r w:rsidRPr="00A16789">
        <w:rPr>
          <w:rFonts w:eastAsia="Times New Roman" w:cstheme="minorHAnsi"/>
          <w:sz w:val="20"/>
          <w:szCs w:val="20"/>
          <w:lang w:eastAsia="pt-BR"/>
        </w:rPr>
        <w:t>(</w:t>
      </w:r>
      <w:r w:rsidRPr="00A16789">
        <w:rPr>
          <w:rFonts w:eastAsia="Times New Roman" w:cstheme="minorHAnsi"/>
          <w:i/>
          <w:iCs/>
          <w:sz w:val="20"/>
          <w:szCs w:val="20"/>
          <w:lang w:eastAsia="pt-BR"/>
        </w:rPr>
        <w:t>pid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Call the system call getsid(). See the Unix manual for the semantics.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os.</w:t>
      </w:r>
      <w:r w:rsidRPr="00A16789">
        <w:rPr>
          <w:rFonts w:eastAsia="Times New Roman" w:cstheme="minorHAnsi"/>
          <w:b/>
          <w:bCs/>
          <w:sz w:val="20"/>
          <w:szCs w:val="20"/>
          <w:lang w:eastAsia="pt-BR"/>
        </w:rPr>
        <w:t>setsid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Call the system call setsid(). See the Unix manual for the semantics.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setuid</w:t>
      </w:r>
      <w:r w:rsidRPr="00A16789">
        <w:rPr>
          <w:rFonts w:eastAsia="Times New Roman" w:cstheme="minorHAnsi"/>
          <w:sz w:val="20"/>
          <w:szCs w:val="20"/>
          <w:lang w:eastAsia="pt-BR"/>
        </w:rPr>
        <w:t>(</w:t>
      </w:r>
      <w:r w:rsidRPr="00A16789">
        <w:rPr>
          <w:rFonts w:eastAsia="Times New Roman" w:cstheme="minorHAnsi"/>
          <w:i/>
          <w:iCs/>
          <w:sz w:val="20"/>
          <w:szCs w:val="20"/>
          <w:lang w:eastAsia="pt-BR"/>
        </w:rPr>
        <w:t>uid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process’s user id.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strerror</w:t>
      </w:r>
      <w:r w:rsidRPr="00A16789">
        <w:rPr>
          <w:rFonts w:eastAsia="Times New Roman" w:cstheme="minorHAnsi"/>
          <w:sz w:val="20"/>
          <w:szCs w:val="20"/>
          <w:lang w:eastAsia="pt-BR"/>
        </w:rPr>
        <w:t>(</w:t>
      </w:r>
      <w:r w:rsidRPr="00A16789">
        <w:rPr>
          <w:rFonts w:eastAsia="Times New Roman" w:cstheme="minorHAnsi"/>
          <w:i/>
          <w:iCs/>
          <w:sz w:val="20"/>
          <w:szCs w:val="20"/>
          <w:lang w:eastAsia="pt-BR"/>
        </w:rPr>
        <w:t>code</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error message corresponding to the error code in </w:t>
      </w:r>
      <w:r w:rsidRPr="00A16789">
        <w:rPr>
          <w:rFonts w:eastAsia="Times New Roman" w:cstheme="minorHAnsi"/>
          <w:i/>
          <w:iCs/>
          <w:sz w:val="20"/>
          <w:szCs w:val="20"/>
          <w:lang w:eastAsia="pt-BR"/>
        </w:rPr>
        <w:t>code</w:t>
      </w:r>
      <w:r w:rsidRPr="00A16789">
        <w:rPr>
          <w:rFonts w:eastAsia="Times New Roman" w:cstheme="minorHAnsi"/>
          <w:sz w:val="20"/>
          <w:szCs w:val="20"/>
          <w:lang w:eastAsia="pt-BR"/>
        </w:rPr>
        <w:t>. On platforms where strerror() returns </w:t>
      </w:r>
      <w:r w:rsidRPr="00A16789">
        <w:rPr>
          <w:rFonts w:eastAsia="Times New Roman" w:cstheme="minorHAnsi"/>
          <w:sz w:val="20"/>
          <w:szCs w:val="20"/>
          <w:shd w:val="clear" w:color="auto" w:fill="ECF0F3"/>
          <w:lang w:eastAsia="pt-BR"/>
        </w:rPr>
        <w:t>NULL</w:t>
      </w:r>
      <w:r w:rsidRPr="00A16789">
        <w:rPr>
          <w:rFonts w:eastAsia="Times New Roman" w:cstheme="minorHAnsi"/>
          <w:sz w:val="20"/>
          <w:szCs w:val="20"/>
          <w:lang w:eastAsia="pt-BR"/>
        </w:rPr>
        <w:t> when given an unknown error number, </w:t>
      </w:r>
      <w:hyperlink r:id="rId75" w:anchor="ValueError" w:tooltip="ValorErro" w:history="1">
        <w:r w:rsidRPr="00A16789">
          <w:rPr>
            <w:rFonts w:eastAsia="Times New Roman" w:cstheme="minorHAnsi"/>
            <w:sz w:val="20"/>
            <w:szCs w:val="20"/>
            <w:lang w:eastAsia="pt-BR"/>
          </w:rPr>
          <w:t>ValueError</w:t>
        </w:r>
      </w:hyperlink>
      <w:r w:rsidRPr="00A16789">
        <w:rPr>
          <w:rFonts w:eastAsia="Times New Roman" w:cstheme="minorHAnsi"/>
          <w:sz w:val="20"/>
          <w:szCs w:val="20"/>
          <w:lang w:eastAsia="pt-BR"/>
        </w:rPr>
        <w:t> is raised.</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supports_bytes_environ</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if the native OS type of the environment is bytes (eg.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on Windows).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umask</w:t>
      </w:r>
      <w:r w:rsidRPr="00A16789">
        <w:rPr>
          <w:rFonts w:eastAsia="Times New Roman" w:cstheme="minorHAnsi"/>
          <w:sz w:val="20"/>
          <w:szCs w:val="20"/>
          <w:lang w:eastAsia="pt-BR"/>
        </w:rPr>
        <w:t>(</w:t>
      </w:r>
      <w:r w:rsidRPr="00A16789">
        <w:rPr>
          <w:rFonts w:eastAsia="Times New Roman" w:cstheme="minorHAnsi"/>
          <w:i/>
          <w:iCs/>
          <w:sz w:val="20"/>
          <w:szCs w:val="20"/>
          <w:lang w:eastAsia="pt-BR"/>
        </w:rPr>
        <w:t>mask</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numeric umask and return the previous umask.</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uname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Returns information identifying the current operating system. The return value is an object with five attributes: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sysname - operating system name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nodename - name of machine on network (implementation-defined)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release - operating system release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version - operating system version</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machine - hardware identifier</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For backwards compatibility, this object is also iterable, behaving like a five-tuple containing sysname, nodename, release, version, and machine in that order.</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Some systems truncate nodename to 8 characters or to the leading component; a better way to get the hostname is </w:t>
      </w:r>
      <w:hyperlink r:id="rId76" w:anchor="socket.gethostname" w:tooltip="socket.gethostname" w:history="1">
        <w:r w:rsidRPr="00A16789">
          <w:rPr>
            <w:rFonts w:eastAsia="Times New Roman" w:cstheme="minorHAnsi"/>
            <w:sz w:val="20"/>
            <w:szCs w:val="20"/>
            <w:lang w:eastAsia="pt-BR"/>
          </w:rPr>
          <w:t>socket.gethostname()</w:t>
        </w:r>
      </w:hyperlink>
      <w:r w:rsidRPr="00A16789">
        <w:rPr>
          <w:rFonts w:eastAsia="Times New Roman" w:cstheme="minorHAnsi"/>
          <w:sz w:val="20"/>
          <w:szCs w:val="20"/>
          <w:lang w:eastAsia="pt-BR"/>
        </w:rPr>
        <w:t> or even </w:t>
      </w:r>
      <w:r w:rsidRPr="00A16789">
        <w:rPr>
          <w:rFonts w:eastAsia="Times New Roman" w:cstheme="minorHAnsi"/>
          <w:sz w:val="20"/>
          <w:szCs w:val="20"/>
          <w:shd w:val="clear" w:color="auto" w:fill="ECF0F3"/>
          <w:lang w:eastAsia="pt-BR"/>
        </w:rPr>
        <w:t>socket.gethostbyaddr(socket.gethostname())</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unsetenv</w:t>
      </w:r>
      <w:r w:rsidRPr="00A16789">
        <w:rPr>
          <w:rFonts w:eastAsia="Times New Roman" w:cstheme="minorHAnsi"/>
          <w:sz w:val="20"/>
          <w:szCs w:val="20"/>
          <w:lang w:eastAsia="pt-BR"/>
        </w:rPr>
        <w:t>(</w:t>
      </w:r>
      <w:r w:rsidRPr="00A16789">
        <w:rPr>
          <w:rFonts w:eastAsia="Times New Roman" w:cstheme="minorHAnsi"/>
          <w:i/>
          <w:iCs/>
          <w:sz w:val="20"/>
          <w:szCs w:val="20"/>
          <w:lang w:eastAsia="pt-BR"/>
        </w:rPr>
        <w:t>key</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Unset (delete) the environment variable named </w:t>
      </w:r>
      <w:r w:rsidRPr="00A16789">
        <w:rPr>
          <w:rFonts w:eastAsia="Times New Roman" w:cstheme="minorHAnsi"/>
          <w:i/>
          <w:iCs/>
          <w:sz w:val="20"/>
          <w:szCs w:val="20"/>
          <w:lang w:eastAsia="pt-BR"/>
        </w:rPr>
        <w:t>key</w:t>
      </w:r>
      <w:r w:rsidRPr="00A16789">
        <w:rPr>
          <w:rFonts w:eastAsia="Times New Roman" w:cstheme="minorHAnsi"/>
          <w:sz w:val="20"/>
          <w:szCs w:val="20"/>
          <w:lang w:eastAsia="pt-BR"/>
        </w:rPr>
        <w:t>. Such changes to the environment affect subprocesses started with </w:t>
      </w:r>
      <w:hyperlink r:id="rId77" w:anchor="os.system" w:tooltip="os.system" w:history="1">
        <w:r w:rsidRPr="00A16789">
          <w:rPr>
            <w:rFonts w:eastAsia="Times New Roman" w:cstheme="minorHAnsi"/>
            <w:sz w:val="20"/>
            <w:szCs w:val="20"/>
            <w:lang w:eastAsia="pt-BR"/>
          </w:rPr>
          <w:t>os.system()</w:t>
        </w:r>
      </w:hyperlink>
      <w:r w:rsidRPr="00A16789">
        <w:rPr>
          <w:rFonts w:eastAsia="Times New Roman" w:cstheme="minorHAnsi"/>
          <w:sz w:val="20"/>
          <w:szCs w:val="20"/>
          <w:lang w:eastAsia="pt-BR"/>
        </w:rPr>
        <w:t>, </w:t>
      </w:r>
      <w:hyperlink r:id="rId78" w:anchor="os.popen" w:tooltip="os.popen" w:history="1">
        <w:r w:rsidRPr="00A16789">
          <w:rPr>
            <w:rFonts w:eastAsia="Times New Roman" w:cstheme="minorHAnsi"/>
            <w:sz w:val="20"/>
            <w:szCs w:val="20"/>
            <w:lang w:eastAsia="pt-BR"/>
          </w:rPr>
          <w:t>popen()</w:t>
        </w:r>
      </w:hyperlink>
      <w:r w:rsidRPr="00A16789">
        <w:rPr>
          <w:rFonts w:eastAsia="Times New Roman" w:cstheme="minorHAnsi"/>
          <w:sz w:val="20"/>
          <w:szCs w:val="20"/>
          <w:lang w:eastAsia="pt-BR"/>
        </w:rPr>
        <w:t> or </w:t>
      </w:r>
      <w:hyperlink r:id="rId79" w:anchor="os.fork" w:tooltip="os.fork" w:history="1">
        <w:r w:rsidRPr="00A16789">
          <w:rPr>
            <w:rFonts w:eastAsia="Times New Roman" w:cstheme="minorHAnsi"/>
            <w:sz w:val="20"/>
            <w:szCs w:val="20"/>
            <w:lang w:eastAsia="pt-BR"/>
          </w:rPr>
          <w:t>fork()</w:t>
        </w:r>
      </w:hyperlink>
      <w:r w:rsidRPr="00A16789">
        <w:rPr>
          <w:rFonts w:eastAsia="Times New Roman" w:cstheme="minorHAnsi"/>
          <w:sz w:val="20"/>
          <w:szCs w:val="20"/>
          <w:lang w:eastAsia="pt-BR"/>
        </w:rPr>
        <w:t> and </w:t>
      </w:r>
      <w:hyperlink r:id="rId80" w:anchor="os.execv" w:tooltip="os.execv" w:history="1">
        <w:r w:rsidRPr="00A16789">
          <w:rPr>
            <w:rFonts w:eastAsia="Times New Roman" w:cstheme="minorHAnsi"/>
            <w:sz w:val="20"/>
            <w:szCs w:val="20"/>
            <w:lang w:eastAsia="pt-BR"/>
          </w:rPr>
          <w:t>execv()</w:t>
        </w:r>
      </w:hyperlink>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fdopen</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r w:rsidRPr="00A16789">
        <w:rPr>
          <w:rFonts w:eastAsia="Times New Roman" w:cstheme="minorHAnsi"/>
          <w:i/>
          <w:iCs/>
          <w:sz w:val="20"/>
          <w:szCs w:val="20"/>
          <w:lang w:eastAsia="pt-BR"/>
        </w:rPr>
        <w:t>* args</w:t>
      </w:r>
      <w:r w:rsidRPr="00A16789">
        <w:rPr>
          <w:rFonts w:eastAsia="Times New Roman" w:cstheme="minorHAnsi"/>
          <w:sz w:val="20"/>
          <w:szCs w:val="20"/>
          <w:lang w:eastAsia="pt-BR"/>
        </w:rPr>
        <w:t> , </w:t>
      </w:r>
      <w:r w:rsidRPr="00A16789">
        <w:rPr>
          <w:rFonts w:eastAsia="Times New Roman" w:cstheme="minorHAnsi"/>
          <w:i/>
          <w:iCs/>
          <w:sz w:val="20"/>
          <w:szCs w:val="20"/>
          <w:lang w:eastAsia="pt-BR"/>
        </w:rPr>
        <w:t>** kwargs</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Retorna um objeto de arquivo aberto conectado ao descritor de arquivo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Este é um alias da </w:t>
      </w:r>
      <w:hyperlink r:id="rId81" w:anchor="open" w:tooltip="abrir" w:history="1">
        <w:r w:rsidRPr="00A16789">
          <w:rPr>
            <w:rFonts w:eastAsia="Times New Roman" w:cstheme="minorHAnsi"/>
            <w:sz w:val="20"/>
            <w:szCs w:val="20"/>
            <w:lang w:eastAsia="pt-BR"/>
          </w:rPr>
          <w:t>open()</w:t>
        </w:r>
      </w:hyperlink>
      <w:r w:rsidRPr="00A16789">
        <w:rPr>
          <w:rFonts w:eastAsia="Times New Roman" w:cstheme="minorHAnsi"/>
          <w:sz w:val="20"/>
          <w:szCs w:val="20"/>
          <w:lang w:eastAsia="pt-BR"/>
        </w:rPr>
        <w:t>função interna e aceita os mesmos argumentos. A única diferença é que o primeiro argumento de </w:t>
      </w:r>
      <w:hyperlink r:id="rId82" w:anchor="os.fdopen" w:tooltip="os.fdopen" w:history="1">
        <w:r w:rsidRPr="00A16789">
          <w:rPr>
            <w:rFonts w:eastAsia="Times New Roman" w:cstheme="minorHAnsi"/>
            <w:sz w:val="20"/>
            <w:szCs w:val="20"/>
            <w:lang w:eastAsia="pt-BR"/>
          </w:rPr>
          <w:t>fdopen()</w:t>
        </w:r>
      </w:hyperlink>
      <w:r w:rsidRPr="00A16789">
        <w:rPr>
          <w:rFonts w:eastAsia="Times New Roman" w:cstheme="minorHAnsi"/>
          <w:sz w:val="20"/>
          <w:szCs w:val="20"/>
          <w:lang w:eastAsia="pt-BR"/>
        </w:rPr>
        <w:t>deve ser sempre um inteiro.</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closerange</w:t>
      </w:r>
      <w:r w:rsidRPr="00A16789">
        <w:rPr>
          <w:rFonts w:eastAsia="Times New Roman" w:cstheme="minorHAnsi"/>
          <w:sz w:val="20"/>
          <w:szCs w:val="20"/>
          <w:lang w:eastAsia="pt-BR"/>
        </w:rPr>
        <w:t>( </w:t>
      </w:r>
      <w:r w:rsidRPr="00A16789">
        <w:rPr>
          <w:rFonts w:eastAsia="Times New Roman" w:cstheme="minorHAnsi"/>
          <w:i/>
          <w:iCs/>
          <w:sz w:val="20"/>
          <w:szCs w:val="20"/>
          <w:lang w:eastAsia="pt-BR"/>
        </w:rPr>
        <w:t>fd_low</w:t>
      </w:r>
      <w:r w:rsidRPr="00A16789">
        <w:rPr>
          <w:rFonts w:eastAsia="Times New Roman" w:cstheme="minorHAnsi"/>
          <w:sz w:val="20"/>
          <w:szCs w:val="20"/>
          <w:lang w:eastAsia="pt-BR"/>
        </w:rPr>
        <w:t> , </w:t>
      </w:r>
      <w:r w:rsidRPr="00A16789">
        <w:rPr>
          <w:rFonts w:eastAsia="Times New Roman" w:cstheme="minorHAnsi"/>
          <w:i/>
          <w:iCs/>
          <w:sz w:val="20"/>
          <w:szCs w:val="20"/>
          <w:lang w:eastAsia="pt-BR"/>
        </w:rPr>
        <w:t>fd_high</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Feche todos os descritores de arquivo de </w:t>
      </w:r>
      <w:r w:rsidRPr="00A16789">
        <w:rPr>
          <w:rFonts w:eastAsia="Times New Roman" w:cstheme="minorHAnsi"/>
          <w:i/>
          <w:iCs/>
          <w:sz w:val="20"/>
          <w:szCs w:val="20"/>
          <w:lang w:eastAsia="pt-BR"/>
        </w:rPr>
        <w:t>fd_low</w:t>
      </w:r>
      <w:r w:rsidRPr="00A16789">
        <w:rPr>
          <w:rFonts w:eastAsia="Times New Roman" w:cstheme="minorHAnsi"/>
          <w:sz w:val="20"/>
          <w:szCs w:val="20"/>
          <w:lang w:eastAsia="pt-BR"/>
        </w:rPr>
        <w:t> (inclusive) a </w:t>
      </w:r>
      <w:r w:rsidRPr="00A16789">
        <w:rPr>
          <w:rFonts w:eastAsia="Times New Roman" w:cstheme="minorHAnsi"/>
          <w:i/>
          <w:iCs/>
          <w:sz w:val="20"/>
          <w:szCs w:val="20"/>
          <w:lang w:eastAsia="pt-BR"/>
        </w:rPr>
        <w:t>fd_high</w:t>
      </w:r>
      <w:r w:rsidRPr="00A16789">
        <w:rPr>
          <w:rFonts w:eastAsia="Times New Roman" w:cstheme="minorHAnsi"/>
          <w:sz w:val="20"/>
          <w:szCs w:val="20"/>
          <w:lang w:eastAsia="pt-BR"/>
        </w:rPr>
        <w:t> (exclusivo), ignorando erros. Equivalente a (mas muito mais rápido que):</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copy_file_range</w:t>
      </w:r>
      <w:r w:rsidRPr="00A16789">
        <w:rPr>
          <w:rFonts w:eastAsia="Times New Roman" w:cstheme="minorHAnsi"/>
          <w:sz w:val="20"/>
          <w:szCs w:val="20"/>
          <w:lang w:eastAsia="pt-BR"/>
        </w:rPr>
        <w:t>(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 </w:t>
      </w:r>
      <w:r w:rsidRPr="00A16789">
        <w:rPr>
          <w:rFonts w:eastAsia="Times New Roman" w:cstheme="minorHAnsi"/>
          <w:i/>
          <w:iCs/>
          <w:sz w:val="20"/>
          <w:szCs w:val="20"/>
          <w:lang w:eastAsia="pt-BR"/>
        </w:rPr>
        <w:t>contagem</w:t>
      </w:r>
      <w:r w:rsidRPr="00A16789">
        <w:rPr>
          <w:rFonts w:eastAsia="Times New Roman" w:cstheme="minorHAnsi"/>
          <w:sz w:val="20"/>
          <w:szCs w:val="20"/>
          <w:lang w:eastAsia="pt-BR"/>
        </w:rPr>
        <w:t> , </w:t>
      </w:r>
      <w:r w:rsidRPr="00A16789">
        <w:rPr>
          <w:rFonts w:eastAsia="Times New Roman" w:cstheme="minorHAnsi"/>
          <w:i/>
          <w:iCs/>
          <w:sz w:val="20"/>
          <w:szCs w:val="20"/>
          <w:lang w:eastAsia="pt-BR"/>
        </w:rPr>
        <w:t>offset_src = Nenhum</w:t>
      </w:r>
      <w:r w:rsidRPr="00A16789">
        <w:rPr>
          <w:rFonts w:eastAsia="Times New Roman" w:cstheme="minorHAnsi"/>
          <w:sz w:val="20"/>
          <w:szCs w:val="20"/>
          <w:lang w:eastAsia="pt-BR"/>
        </w:rPr>
        <w:t> , </w:t>
      </w:r>
      <w:r w:rsidRPr="00A16789">
        <w:rPr>
          <w:rFonts w:eastAsia="Times New Roman" w:cstheme="minorHAnsi"/>
          <w:i/>
          <w:iCs/>
          <w:sz w:val="20"/>
          <w:szCs w:val="20"/>
          <w:lang w:eastAsia="pt-BR"/>
        </w:rPr>
        <w:t>offset_dst = Nenhum</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Copia os bytes de </w:t>
      </w:r>
      <w:r w:rsidRPr="00A16789">
        <w:rPr>
          <w:rFonts w:eastAsia="Times New Roman" w:cstheme="minorHAnsi"/>
          <w:i/>
          <w:iCs/>
          <w:sz w:val="20"/>
          <w:szCs w:val="20"/>
          <w:lang w:eastAsia="pt-BR"/>
        </w:rPr>
        <w:t>contagem do descritor de arquivo src</w:t>
      </w:r>
      <w:r w:rsidRPr="00A16789">
        <w:rPr>
          <w:rFonts w:eastAsia="Times New Roman" w:cstheme="minorHAnsi"/>
          <w:sz w:val="20"/>
          <w:szCs w:val="20"/>
          <w:lang w:eastAsia="pt-BR"/>
        </w:rPr>
        <w:t> , a partir do deslocamento </w:t>
      </w:r>
      <w:r w:rsidRPr="00A16789">
        <w:rPr>
          <w:rFonts w:eastAsia="Times New Roman" w:cstheme="minorHAnsi"/>
          <w:i/>
          <w:iCs/>
          <w:sz w:val="20"/>
          <w:szCs w:val="20"/>
          <w:lang w:eastAsia="pt-BR"/>
        </w:rPr>
        <w:t>offset_src</w:t>
      </w:r>
      <w:r w:rsidRPr="00A16789">
        <w:rPr>
          <w:rFonts w:eastAsia="Times New Roman" w:cstheme="minorHAnsi"/>
          <w:sz w:val="20"/>
          <w:szCs w:val="20"/>
          <w:lang w:eastAsia="pt-BR"/>
        </w:rPr>
        <w:t> , para o descritor de arquivo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 a partir do deslocamento </w:t>
      </w:r>
      <w:r w:rsidRPr="00A16789">
        <w:rPr>
          <w:rFonts w:eastAsia="Times New Roman" w:cstheme="minorHAnsi"/>
          <w:i/>
          <w:iCs/>
          <w:sz w:val="20"/>
          <w:szCs w:val="20"/>
          <w:lang w:eastAsia="pt-BR"/>
        </w:rPr>
        <w:t>offset_dst</w:t>
      </w:r>
      <w:r w:rsidRPr="00A16789">
        <w:rPr>
          <w:rFonts w:eastAsia="Times New Roman" w:cstheme="minorHAnsi"/>
          <w:sz w:val="20"/>
          <w:szCs w:val="20"/>
          <w:lang w:eastAsia="pt-BR"/>
        </w:rPr>
        <w:t> . Se </w:t>
      </w:r>
      <w:r w:rsidRPr="00A16789">
        <w:rPr>
          <w:rFonts w:eastAsia="Times New Roman" w:cstheme="minorHAnsi"/>
          <w:i/>
          <w:iCs/>
          <w:sz w:val="20"/>
          <w:szCs w:val="20"/>
          <w:lang w:eastAsia="pt-BR"/>
        </w:rPr>
        <w:t>offset_src</w:t>
      </w:r>
      <w:r w:rsidRPr="00A16789">
        <w:rPr>
          <w:rFonts w:eastAsia="Times New Roman" w:cstheme="minorHAnsi"/>
          <w:sz w:val="20"/>
          <w:szCs w:val="20"/>
          <w:lang w:eastAsia="pt-BR"/>
        </w:rPr>
        <w:t> for Nenhum, então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será lido da posição atual; respectivamente para </w:t>
      </w:r>
      <w:r w:rsidRPr="00A16789">
        <w:rPr>
          <w:rFonts w:eastAsia="Times New Roman" w:cstheme="minorHAnsi"/>
          <w:i/>
          <w:iCs/>
          <w:sz w:val="20"/>
          <w:szCs w:val="20"/>
          <w:lang w:eastAsia="pt-BR"/>
        </w:rPr>
        <w:t>offset_dst</w:t>
      </w:r>
      <w:r w:rsidRPr="00A16789">
        <w:rPr>
          <w:rFonts w:eastAsia="Times New Roman" w:cstheme="minorHAnsi"/>
          <w:sz w:val="20"/>
          <w:szCs w:val="20"/>
          <w:lang w:eastAsia="pt-BR"/>
        </w:rPr>
        <w:t> . Os arquivos apontados por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e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devem residir no mesmo sistema de arquivos, caso contrário, um </w:t>
      </w:r>
      <w:hyperlink r:id="rId83"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é gerado com </w:t>
      </w:r>
      <w:hyperlink r:id="rId84" w:anchor="OSError.errno" w:tooltip="OSError.errno" w:history="1">
        <w:r w:rsidRPr="00A16789">
          <w:rPr>
            <w:rFonts w:eastAsia="Times New Roman" w:cstheme="minorHAnsi"/>
            <w:sz w:val="20"/>
            <w:szCs w:val="20"/>
            <w:lang w:eastAsia="pt-BR"/>
          </w:rPr>
          <w:t>errno</w:t>
        </w:r>
      </w:hyperlink>
      <w:r w:rsidRPr="00A16789">
        <w:rPr>
          <w:rFonts w:eastAsia="Times New Roman" w:cstheme="minorHAnsi"/>
          <w:sz w:val="20"/>
          <w:szCs w:val="20"/>
          <w:lang w:eastAsia="pt-BR"/>
        </w:rPr>
        <w:t>definido como </w:t>
      </w:r>
      <w:hyperlink r:id="rId85" w:anchor="errno.EXDEV" w:tooltip="errno.EXDEV" w:history="1">
        <w:r w:rsidRPr="00A16789">
          <w:rPr>
            <w:rFonts w:eastAsia="Times New Roman" w:cstheme="minorHAnsi"/>
            <w:sz w:val="20"/>
            <w:szCs w:val="20"/>
            <w:lang w:eastAsia="pt-BR"/>
          </w:rPr>
          <w:t>errno.EXDEV</w:t>
        </w:r>
      </w:hyperlink>
      <w:r w:rsidRPr="00A16789">
        <w:rPr>
          <w:rFonts w:eastAsia="Times New Roman" w:cstheme="minorHAnsi"/>
          <w:sz w:val="20"/>
          <w:szCs w:val="20"/>
          <w:lang w:eastAsia="pt-BR"/>
        </w:rPr>
        <w:t>.</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device_encoding</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Retorna uma string descrevendo a codificação do dispositivo associado a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se estiver conectado a um terminal; senão retornar </w:t>
      </w:r>
      <w:hyperlink r:id="rId86" w:anchor="None" w:tooltip="Nenhum" w:history="1">
        <w:r w:rsidRPr="00A16789">
          <w:rPr>
            <w:rFonts w:eastAsia="Times New Roman" w:cstheme="minorHAnsi"/>
            <w:sz w:val="20"/>
            <w:szCs w:val="20"/>
            <w:lang w:eastAsia="pt-BR"/>
          </w:rPr>
          <w:t>None</w:t>
        </w:r>
      </w:hyperlink>
      <w:r w:rsidRPr="00A16789">
        <w:rPr>
          <w:rFonts w:eastAsia="Times New Roman" w:cstheme="minorHAnsi"/>
          <w:sz w:val="20"/>
          <w:szCs w:val="20"/>
          <w:lang w:eastAsia="pt-BR"/>
        </w:rPr>
        <w:t>.</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dup</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Retorna uma duplicata do descritor de arquivo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O novo descritor </w:t>
      </w:r>
      <w:hyperlink r:id="rId87" w:anchor="fd-inheritance" w:history="1">
        <w:r w:rsidRPr="00A16789">
          <w:rPr>
            <w:rFonts w:eastAsia="Times New Roman" w:cstheme="minorHAnsi"/>
            <w:sz w:val="20"/>
            <w:szCs w:val="20"/>
            <w:lang w:eastAsia="pt-BR"/>
          </w:rPr>
          <w:t>de arquivo não é herdável</w:t>
        </w:r>
      </w:hyperlink>
      <w:r w:rsidR="00CB2EDE">
        <w:rPr>
          <w:rFonts w:eastAsia="Times New Roman" w:cstheme="minorHAnsi"/>
          <w:sz w:val="20"/>
          <w:szCs w:val="20"/>
          <w:lang w:eastAsia="pt-BR"/>
        </w:rPr>
        <w:t xml:space="preserve"> . </w:t>
      </w:r>
      <w:r w:rsidRPr="00A16789">
        <w:rPr>
          <w:rFonts w:eastAsia="Times New Roman" w:cstheme="minorHAnsi"/>
          <w:sz w:val="20"/>
          <w:szCs w:val="20"/>
          <w:lang w:eastAsia="pt-BR"/>
        </w:rPr>
        <w:t>No Windows, ao duplicar um fluxo padrão (0: stdin, 1: stdout, 2: stderr), o novo descritor de arquivo é </w:t>
      </w:r>
      <w:hyperlink r:id="rId88" w:anchor="fd-inheritance" w:history="1">
        <w:r w:rsidRPr="00A16789">
          <w:rPr>
            <w:rFonts w:eastAsia="Times New Roman" w:cstheme="minorHAnsi"/>
            <w:sz w:val="20"/>
            <w:szCs w:val="20"/>
            <w:lang w:eastAsia="pt-BR"/>
          </w:rPr>
          <w:t>herdável</w:t>
        </w:r>
      </w:hyperlink>
      <w:r w:rsidRPr="00A16789">
        <w:rPr>
          <w:rFonts w:eastAsia="Times New Roman" w:cstheme="minorHAnsi"/>
          <w:sz w:val="20"/>
          <w:szCs w:val="20"/>
          <w:lang w:eastAsia="pt-BR"/>
        </w:rPr>
        <w:t> .</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dup2</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r w:rsidRPr="00A16789">
        <w:rPr>
          <w:rFonts w:eastAsia="Times New Roman" w:cstheme="minorHAnsi"/>
          <w:i/>
          <w:iCs/>
          <w:sz w:val="20"/>
          <w:szCs w:val="20"/>
          <w:lang w:eastAsia="pt-BR"/>
        </w:rPr>
        <w:t>fd2</w:t>
      </w:r>
      <w:r w:rsidRPr="00A16789">
        <w:rPr>
          <w:rFonts w:eastAsia="Times New Roman" w:cstheme="minorHAnsi"/>
          <w:sz w:val="20"/>
          <w:szCs w:val="20"/>
          <w:lang w:eastAsia="pt-BR"/>
        </w:rPr>
        <w:t> , </w:t>
      </w:r>
      <w:r w:rsidRPr="00A16789">
        <w:rPr>
          <w:rFonts w:eastAsia="Times New Roman" w:cstheme="minorHAnsi"/>
          <w:i/>
          <w:iCs/>
          <w:sz w:val="20"/>
          <w:szCs w:val="20"/>
          <w:lang w:eastAsia="pt-BR"/>
        </w:rPr>
        <w:t>herdável = True</w:t>
      </w:r>
      <w:r w:rsidRPr="00A16789">
        <w:rPr>
          <w:rFonts w:eastAsia="Times New Roman" w:cstheme="minorHAnsi"/>
          <w:sz w:val="20"/>
          <w:szCs w:val="20"/>
          <w:lang w:eastAsia="pt-BR"/>
        </w:rPr>
        <w:t> ) </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Duplique o descritor de arquivo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para </w:t>
      </w:r>
      <w:r w:rsidRPr="00A16789">
        <w:rPr>
          <w:rFonts w:eastAsia="Times New Roman" w:cstheme="minorHAnsi"/>
          <w:i/>
          <w:iCs/>
          <w:sz w:val="20"/>
          <w:szCs w:val="20"/>
          <w:lang w:eastAsia="pt-BR"/>
        </w:rPr>
        <w:t>fd2</w:t>
      </w:r>
      <w:r w:rsidRPr="00A16789">
        <w:rPr>
          <w:rFonts w:eastAsia="Times New Roman" w:cstheme="minorHAnsi"/>
          <w:sz w:val="20"/>
          <w:szCs w:val="20"/>
          <w:lang w:eastAsia="pt-BR"/>
        </w:rPr>
        <w:t> , fechando o último primeiro, se necessário. Retorna </w:t>
      </w:r>
      <w:r w:rsidRPr="00A16789">
        <w:rPr>
          <w:rFonts w:eastAsia="Times New Roman" w:cstheme="minorHAnsi"/>
          <w:i/>
          <w:iCs/>
          <w:sz w:val="20"/>
          <w:szCs w:val="20"/>
          <w:lang w:eastAsia="pt-BR"/>
        </w:rPr>
        <w:t>fd2</w:t>
      </w:r>
      <w:r w:rsidRPr="00A16789">
        <w:rPr>
          <w:rFonts w:eastAsia="Times New Roman" w:cstheme="minorHAnsi"/>
          <w:sz w:val="20"/>
          <w:szCs w:val="20"/>
          <w:lang w:eastAsia="pt-BR"/>
        </w:rPr>
        <w:t> . O novo descritor de arquivo é </w:t>
      </w:r>
      <w:hyperlink r:id="rId89" w:anchor="fd-inheritance" w:history="1">
        <w:r w:rsidRPr="00A16789">
          <w:rPr>
            <w:rFonts w:eastAsia="Times New Roman" w:cstheme="minorHAnsi"/>
            <w:sz w:val="20"/>
            <w:szCs w:val="20"/>
            <w:lang w:eastAsia="pt-BR"/>
          </w:rPr>
          <w:t>herdável</w:t>
        </w:r>
      </w:hyperlink>
      <w:r w:rsidRPr="00A16789">
        <w:rPr>
          <w:rFonts w:eastAsia="Times New Roman" w:cstheme="minorHAnsi"/>
          <w:sz w:val="20"/>
          <w:szCs w:val="20"/>
          <w:lang w:eastAsia="pt-BR"/>
        </w:rPr>
        <w:t> por padrão ou não herdável se </w:t>
      </w:r>
      <w:r w:rsidRPr="00A16789">
        <w:rPr>
          <w:rFonts w:eastAsia="Times New Roman" w:cstheme="minorHAnsi"/>
          <w:i/>
          <w:iCs/>
          <w:sz w:val="20"/>
          <w:szCs w:val="20"/>
          <w:lang w:eastAsia="pt-BR"/>
        </w:rPr>
        <w:t>herdável</w:t>
      </w:r>
      <w:r w:rsidRPr="00A16789">
        <w:rPr>
          <w:rFonts w:eastAsia="Times New Roman" w:cstheme="minorHAnsi"/>
          <w:sz w:val="20"/>
          <w:szCs w:val="20"/>
          <w:lang w:eastAsia="pt-BR"/>
        </w:rPr>
        <w:t> for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fchmod</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r w:rsidRPr="00A16789">
        <w:rPr>
          <w:rFonts w:eastAsia="Times New Roman" w:cstheme="minorHAnsi"/>
          <w:i/>
          <w:iCs/>
          <w:sz w:val="20"/>
          <w:szCs w:val="20"/>
          <w:lang w:eastAsia="pt-BR"/>
        </w:rPr>
        <w:t>modo</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shd w:val="clear" w:color="auto" w:fill="ECF0F3"/>
          <w:lang w:eastAsia="pt-BR"/>
        </w:rPr>
      </w:pPr>
      <w:r w:rsidRPr="00A16789">
        <w:rPr>
          <w:rFonts w:eastAsia="Times New Roman" w:cstheme="minorHAnsi"/>
          <w:sz w:val="20"/>
          <w:szCs w:val="20"/>
          <w:lang w:eastAsia="pt-BR"/>
        </w:rPr>
        <w:t>Altere o modo do arquivo fornecido por </w:t>
      </w:r>
      <w:r w:rsidRPr="00A16789">
        <w:rPr>
          <w:rFonts w:eastAsia="Times New Roman" w:cstheme="minorHAnsi"/>
          <w:i/>
          <w:iCs/>
          <w:sz w:val="20"/>
          <w:szCs w:val="20"/>
          <w:lang w:eastAsia="pt-BR"/>
        </w:rPr>
        <w:t>fd para o modo</w:t>
      </w:r>
      <w:r w:rsidRPr="00A16789">
        <w:rPr>
          <w:rFonts w:eastAsia="Times New Roman" w:cstheme="minorHAnsi"/>
          <w:sz w:val="20"/>
          <w:szCs w:val="20"/>
          <w:lang w:eastAsia="pt-BR"/>
        </w:rPr>
        <w:t> numérico . Consulte os documentos para </w:t>
      </w:r>
      <w:hyperlink r:id="rId90" w:anchor="os.chmod" w:tooltip="os.chmod" w:history="1">
        <w:r w:rsidRPr="00A16789">
          <w:rPr>
            <w:rFonts w:eastAsia="Times New Roman" w:cstheme="minorHAnsi"/>
            <w:sz w:val="20"/>
            <w:szCs w:val="20"/>
            <w:lang w:eastAsia="pt-BR"/>
          </w:rPr>
          <w:t>chmod()</w:t>
        </w:r>
      </w:hyperlink>
      <w:r w:rsidRPr="00A16789">
        <w:rPr>
          <w:rFonts w:eastAsia="Times New Roman" w:cstheme="minorHAnsi"/>
          <w:sz w:val="20"/>
          <w:szCs w:val="20"/>
          <w:lang w:eastAsia="pt-BR"/>
        </w:rPr>
        <w:t>possíveis valores de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 A partir do Python 3.3, isso é equivalente a .</w:t>
      </w:r>
      <w:r w:rsidRPr="00A16789">
        <w:rPr>
          <w:rFonts w:eastAsia="Times New Roman" w:cstheme="minorHAnsi"/>
          <w:sz w:val="20"/>
          <w:szCs w:val="20"/>
          <w:shd w:val="clear" w:color="auto" w:fill="ECF0F3"/>
          <w:lang w:eastAsia="pt-BR"/>
        </w:rPr>
        <w:t>os.chmod(fd, mode)</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fchown</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r w:rsidRPr="00A16789">
        <w:rPr>
          <w:rFonts w:eastAsia="Times New Roman" w:cstheme="minorHAnsi"/>
          <w:i/>
          <w:iCs/>
          <w:sz w:val="20"/>
          <w:szCs w:val="20"/>
          <w:lang w:eastAsia="pt-BR"/>
        </w:rPr>
        <w:t>uid</w:t>
      </w:r>
      <w:r w:rsidRPr="00A16789">
        <w:rPr>
          <w:rFonts w:eastAsia="Times New Roman" w:cstheme="minorHAnsi"/>
          <w:sz w:val="20"/>
          <w:szCs w:val="20"/>
          <w:lang w:eastAsia="pt-BR"/>
        </w:rPr>
        <w:t> ,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shd w:val="clear" w:color="auto" w:fill="ECF0F3"/>
          <w:lang w:eastAsia="pt-BR"/>
        </w:rPr>
      </w:pPr>
      <w:r w:rsidRPr="00A16789">
        <w:rPr>
          <w:rFonts w:eastAsia="Times New Roman" w:cstheme="minorHAnsi"/>
          <w:sz w:val="20"/>
          <w:szCs w:val="20"/>
          <w:lang w:eastAsia="pt-BR"/>
        </w:rPr>
        <w:t>Altere o proprietário e o ID do grupo do arquivo fornecido por </w:t>
      </w:r>
      <w:r w:rsidRPr="00A16789">
        <w:rPr>
          <w:rFonts w:eastAsia="Times New Roman" w:cstheme="minorHAnsi"/>
          <w:i/>
          <w:iCs/>
          <w:sz w:val="20"/>
          <w:szCs w:val="20"/>
          <w:lang w:eastAsia="pt-BR"/>
        </w:rPr>
        <w:t>fd para o uid</w:t>
      </w:r>
      <w:r w:rsidRPr="00A16789">
        <w:rPr>
          <w:rFonts w:eastAsia="Times New Roman" w:cstheme="minorHAnsi"/>
          <w:sz w:val="20"/>
          <w:szCs w:val="20"/>
          <w:lang w:eastAsia="pt-BR"/>
        </w:rPr>
        <w:t> e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 numéricos . Para deixar um dos ids inalterado, defina-o como -1. Veja </w:t>
      </w:r>
      <w:hyperlink r:id="rId91" w:anchor="os.chown" w:tooltip="os.chown" w:history="1">
        <w:r w:rsidRPr="00A16789">
          <w:rPr>
            <w:rFonts w:eastAsia="Times New Roman" w:cstheme="minorHAnsi"/>
            <w:sz w:val="20"/>
            <w:szCs w:val="20"/>
            <w:lang w:eastAsia="pt-BR"/>
          </w:rPr>
          <w:t>chown()</w:t>
        </w:r>
      </w:hyperlink>
      <w:r w:rsidRPr="00A16789">
        <w:rPr>
          <w:rFonts w:eastAsia="Times New Roman" w:cstheme="minorHAnsi"/>
          <w:sz w:val="20"/>
          <w:szCs w:val="20"/>
          <w:lang w:eastAsia="pt-BR"/>
        </w:rPr>
        <w:t>. A partir do Python 3.3, isso é equivalente a .</w:t>
      </w:r>
      <w:r w:rsidRPr="00A16789">
        <w:rPr>
          <w:rFonts w:eastAsia="Times New Roman" w:cstheme="minorHAnsi"/>
          <w:sz w:val="20"/>
          <w:szCs w:val="20"/>
          <w:shd w:val="clear" w:color="auto" w:fill="ECF0F3"/>
          <w:lang w:eastAsia="pt-BR"/>
        </w:rPr>
        <w:t>os.chown(fd, uid, gid)</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fdatasync</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Força a gravação do arquivo com o descritor de arquivo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no disco. Não força a atualização de metadados.</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fpathconf</w:t>
      </w:r>
      <w:r w:rsidRPr="00A16789">
        <w:rPr>
          <w:rFonts w:eastAsia="Times New Roman" w:cstheme="minorHAnsi"/>
          <w:sz w:val="20"/>
          <w:szCs w:val="20"/>
          <w:lang w:eastAsia="pt-BR"/>
        </w:rPr>
        <w: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 </w:t>
      </w:r>
      <w:r w:rsidRPr="00A16789">
        <w:rPr>
          <w:rFonts w:eastAsia="Times New Roman" w:cstheme="minorHAnsi"/>
          <w:i/>
          <w:iCs/>
          <w:sz w:val="20"/>
          <w:szCs w:val="20"/>
          <w:lang w:eastAsia="pt-BR"/>
        </w:rPr>
        <w:t>nome</w:t>
      </w:r>
      <w:r w:rsidRPr="00A16789">
        <w:rPr>
          <w:rFonts w:eastAsia="Times New Roman" w:cstheme="minorHAnsi"/>
          <w:sz w:val="20"/>
          <w:szCs w:val="20"/>
          <w:lang w:eastAsia="pt-BR"/>
        </w:rPr>
        <w:t> ) </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system configuration information relevant to an open file.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specifies the configuration value to retrieve; it may be a string which is the name of a defined system value; these names are specified in a number of standards (POSIX.1, Unix 95, Unix 98, and others). Some platforms define additional names as well. The names known to the host operating system are given in the </w:t>
      </w:r>
      <w:r w:rsidRPr="00A16789">
        <w:rPr>
          <w:rFonts w:eastAsia="Times New Roman" w:cstheme="minorHAnsi"/>
          <w:sz w:val="20"/>
          <w:szCs w:val="20"/>
          <w:shd w:val="clear" w:color="auto" w:fill="ECF0F3"/>
          <w:lang w:eastAsia="pt-BR"/>
        </w:rPr>
        <w:t>pathconf_names</w:t>
      </w:r>
      <w:r w:rsidRPr="00A16789">
        <w:rPr>
          <w:rFonts w:eastAsia="Times New Roman" w:cstheme="minorHAnsi"/>
          <w:sz w:val="20"/>
          <w:szCs w:val="20"/>
          <w:lang w:eastAsia="pt-BR"/>
        </w:rPr>
        <w:t> dictionary. For configuration variables not included in that mapping, passing an integer for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also accepted.</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If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a string and is not known, </w:t>
      </w:r>
      <w:hyperlink r:id="rId92" w:anchor="ValueError" w:tooltip="ValorErro" w:history="1">
        <w:r w:rsidRPr="00A16789">
          <w:rPr>
            <w:rFonts w:eastAsia="Times New Roman" w:cstheme="minorHAnsi"/>
            <w:sz w:val="20"/>
            <w:szCs w:val="20"/>
            <w:lang w:eastAsia="pt-BR"/>
          </w:rPr>
          <w:t>ValueError</w:t>
        </w:r>
      </w:hyperlink>
      <w:r w:rsidRPr="00A16789">
        <w:rPr>
          <w:rFonts w:eastAsia="Times New Roman" w:cstheme="minorHAnsi"/>
          <w:sz w:val="20"/>
          <w:szCs w:val="20"/>
          <w:lang w:eastAsia="pt-BR"/>
        </w:rPr>
        <w:t> is raised. If a specific value for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not supported by the host system, even if it is included in </w:t>
      </w:r>
      <w:r w:rsidRPr="00A16789">
        <w:rPr>
          <w:rFonts w:eastAsia="Times New Roman" w:cstheme="minorHAnsi"/>
          <w:sz w:val="20"/>
          <w:szCs w:val="20"/>
          <w:shd w:val="clear" w:color="auto" w:fill="ECF0F3"/>
          <w:lang w:eastAsia="pt-BR"/>
        </w:rPr>
        <w:t>pathconf_names</w:t>
      </w:r>
      <w:r w:rsidRPr="00A16789">
        <w:rPr>
          <w:rFonts w:eastAsia="Times New Roman" w:cstheme="minorHAnsi"/>
          <w:sz w:val="20"/>
          <w:szCs w:val="20"/>
          <w:lang w:eastAsia="pt-BR"/>
        </w:rPr>
        <w:t>, an </w:t>
      </w:r>
      <w:hyperlink r:id="rId93"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is raised with </w:t>
      </w:r>
      <w:hyperlink r:id="rId94" w:anchor="errno.EINVAL" w:tooltip="errno.EINVAL" w:history="1">
        <w:r w:rsidRPr="00A16789">
          <w:rPr>
            <w:rFonts w:eastAsia="Times New Roman" w:cstheme="minorHAnsi"/>
            <w:sz w:val="20"/>
            <w:szCs w:val="20"/>
            <w:lang w:eastAsia="pt-BR"/>
          </w:rPr>
          <w:t>errno.EINVAL</w:t>
        </w:r>
      </w:hyperlink>
      <w:r w:rsidRPr="00A16789">
        <w:rPr>
          <w:rFonts w:eastAsia="Times New Roman" w:cstheme="minorHAnsi"/>
          <w:sz w:val="20"/>
          <w:szCs w:val="20"/>
          <w:lang w:eastAsia="pt-BR"/>
        </w:rPr>
        <w:t> for the error number.</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fstat</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the status of the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Return a </w:t>
      </w:r>
      <w:hyperlink r:id="rId95" w:anchor="os.stat_result" w:tooltip="os.stat_result" w:history="1">
        <w:r w:rsidRPr="00A16789">
          <w:rPr>
            <w:rFonts w:eastAsia="Times New Roman" w:cstheme="minorHAnsi"/>
            <w:sz w:val="20"/>
            <w:szCs w:val="20"/>
            <w:lang w:eastAsia="pt-BR"/>
          </w:rPr>
          <w:t>stat_result</w:t>
        </w:r>
      </w:hyperlink>
      <w:r w:rsidRPr="00A16789">
        <w:rPr>
          <w:rFonts w:eastAsia="Times New Roman" w:cstheme="minorHAnsi"/>
          <w:sz w:val="20"/>
          <w:szCs w:val="20"/>
          <w:lang w:eastAsia="pt-BR"/>
        </w:rPr>
        <w:t> object.</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fstatvfs</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information about the filesystem containing the file associated with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like </w:t>
      </w:r>
      <w:hyperlink r:id="rId96" w:anchor="os.statvfs" w:tooltip="os.statvfs" w:history="1">
        <w:r w:rsidRPr="00A16789">
          <w:rPr>
            <w:rFonts w:eastAsia="Times New Roman" w:cstheme="minorHAnsi"/>
            <w:sz w:val="20"/>
            <w:szCs w:val="20"/>
            <w:lang w:eastAsia="pt-BR"/>
          </w:rPr>
          <w:t>statvfs()</w:t>
        </w:r>
      </w:hyperlink>
      <w:r w:rsidRPr="00A16789">
        <w:rPr>
          <w:rFonts w:eastAsia="Times New Roman" w:cstheme="minorHAnsi"/>
          <w:sz w:val="20"/>
          <w:szCs w:val="20"/>
          <w:lang w:eastAsia="pt-BR"/>
        </w:rPr>
        <w:t>. As of Python 3.3, this is equivalent to </w:t>
      </w:r>
      <w:r w:rsidRPr="00A16789">
        <w:rPr>
          <w:rFonts w:eastAsia="Times New Roman" w:cstheme="minorHAnsi"/>
          <w:sz w:val="20"/>
          <w:szCs w:val="20"/>
          <w:shd w:val="clear" w:color="auto" w:fill="ECF0F3"/>
          <w:lang w:eastAsia="pt-BR"/>
        </w:rPr>
        <w:t>os.statvfs(fd)</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fsync</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Force write of file with filedescriptor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to disk. On Unix, this calls the native fsync() function; on Windows, the MS _commit() function.</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If you’re starting with a buffered Python </w:t>
      </w:r>
      <w:hyperlink r:id="rId97" w:anchor="term-file-object" w:history="1">
        <w:r w:rsidRPr="00A16789">
          <w:rPr>
            <w:rFonts w:eastAsia="Times New Roman" w:cstheme="minorHAnsi"/>
            <w:sz w:val="20"/>
            <w:szCs w:val="20"/>
            <w:lang w:eastAsia="pt-BR"/>
          </w:rPr>
          <w:t>file object</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f</w:t>
      </w:r>
      <w:r w:rsidRPr="00A16789">
        <w:rPr>
          <w:rFonts w:eastAsia="Times New Roman" w:cstheme="minorHAnsi"/>
          <w:sz w:val="20"/>
          <w:szCs w:val="20"/>
          <w:lang w:eastAsia="pt-BR"/>
        </w:rPr>
        <w:t>, first do </w:t>
      </w:r>
      <w:r w:rsidRPr="00A16789">
        <w:rPr>
          <w:rFonts w:eastAsia="Times New Roman" w:cstheme="minorHAnsi"/>
          <w:sz w:val="20"/>
          <w:szCs w:val="20"/>
          <w:shd w:val="clear" w:color="auto" w:fill="ECF0F3"/>
          <w:lang w:eastAsia="pt-BR"/>
        </w:rPr>
        <w:t>f.flush()</w:t>
      </w:r>
      <w:r w:rsidRPr="00A16789">
        <w:rPr>
          <w:rFonts w:eastAsia="Times New Roman" w:cstheme="minorHAnsi"/>
          <w:sz w:val="20"/>
          <w:szCs w:val="20"/>
          <w:lang w:eastAsia="pt-BR"/>
        </w:rPr>
        <w:t>, and then do </w:t>
      </w:r>
      <w:r w:rsidRPr="00A16789">
        <w:rPr>
          <w:rFonts w:eastAsia="Times New Roman" w:cstheme="minorHAnsi"/>
          <w:sz w:val="20"/>
          <w:szCs w:val="20"/>
          <w:shd w:val="clear" w:color="auto" w:fill="ECF0F3"/>
          <w:lang w:eastAsia="pt-BR"/>
        </w:rPr>
        <w:t>os.fsync(f.fileno())</w:t>
      </w:r>
      <w:r w:rsidRPr="00A16789">
        <w:rPr>
          <w:rFonts w:eastAsia="Times New Roman" w:cstheme="minorHAnsi"/>
          <w:sz w:val="20"/>
          <w:szCs w:val="20"/>
          <w:lang w:eastAsia="pt-BR"/>
        </w:rPr>
        <w:t>, to ensure that all internal buffers associated with </w:t>
      </w:r>
      <w:r w:rsidRPr="00A16789">
        <w:rPr>
          <w:rFonts w:eastAsia="Times New Roman" w:cstheme="minorHAnsi"/>
          <w:i/>
          <w:iCs/>
          <w:sz w:val="20"/>
          <w:szCs w:val="20"/>
          <w:lang w:eastAsia="pt-BR"/>
        </w:rPr>
        <w:t>f</w:t>
      </w:r>
      <w:r w:rsidRPr="00A16789">
        <w:rPr>
          <w:rFonts w:eastAsia="Times New Roman" w:cstheme="minorHAnsi"/>
          <w:sz w:val="20"/>
          <w:szCs w:val="20"/>
          <w:lang w:eastAsia="pt-BR"/>
        </w:rPr>
        <w:t> are written to disk.</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ftruncate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length</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Truncate the file corresponding to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so that it is at most </w:t>
      </w:r>
      <w:r w:rsidRPr="00A16789">
        <w:rPr>
          <w:rFonts w:eastAsia="Times New Roman" w:cstheme="minorHAnsi"/>
          <w:i/>
          <w:iCs/>
          <w:sz w:val="20"/>
          <w:szCs w:val="20"/>
          <w:lang w:eastAsia="pt-BR"/>
        </w:rPr>
        <w:t>length</w:t>
      </w:r>
      <w:r w:rsidRPr="00A16789">
        <w:rPr>
          <w:rFonts w:eastAsia="Times New Roman" w:cstheme="minorHAnsi"/>
          <w:sz w:val="20"/>
          <w:szCs w:val="20"/>
          <w:lang w:eastAsia="pt-BR"/>
        </w:rPr>
        <w:t> bytes in size. As of Python 3.3, this is equivalent to </w:t>
      </w:r>
      <w:r w:rsidRPr="00A16789">
        <w:rPr>
          <w:rFonts w:eastAsia="Times New Roman" w:cstheme="minorHAnsi"/>
          <w:sz w:val="20"/>
          <w:szCs w:val="20"/>
          <w:shd w:val="clear" w:color="auto" w:fill="ECF0F3"/>
          <w:lang w:eastAsia="pt-BR"/>
        </w:rPr>
        <w:t>os.truncate(fd, length)</w:t>
      </w:r>
      <w:r w:rsidRPr="00A16789">
        <w:rPr>
          <w:rFonts w:eastAsia="Times New Roman" w:cstheme="minorHAnsi"/>
          <w:sz w:val="20"/>
          <w:szCs w:val="20"/>
          <w:lang w:eastAsia="pt-BR"/>
        </w:rPr>
        <w:t>.</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Raises an </w:t>
      </w:r>
      <w:hyperlink r:id="rId98"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os.truncate</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fd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length</w:t>
      </w:r>
      <w:r w:rsidRPr="00A16789">
        <w:rPr>
          <w:rFonts w:eastAsia="Times New Roman" w:cstheme="minorHAnsi"/>
          <w:sz w:val="20"/>
          <w:szCs w:val="20"/>
          <w:lang w:eastAsia="pt-BR"/>
        </w:rPr>
        <w:t>.</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get_blocking</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the blocking mode of the file descriptor: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if the </w:t>
      </w:r>
      <w:hyperlink r:id="rId99" w:anchor="os.O_NONBLOCK" w:tooltip="os.O_NONBLOCK" w:history="1">
        <w:r w:rsidRPr="00A16789">
          <w:rPr>
            <w:rFonts w:eastAsia="Times New Roman" w:cstheme="minorHAnsi"/>
            <w:sz w:val="20"/>
            <w:szCs w:val="20"/>
            <w:lang w:eastAsia="pt-BR"/>
          </w:rPr>
          <w:t>O_NONBLOCK</w:t>
        </w:r>
      </w:hyperlink>
      <w:r w:rsidRPr="00A16789">
        <w:rPr>
          <w:rFonts w:eastAsia="Times New Roman" w:cstheme="minorHAnsi"/>
          <w:sz w:val="20"/>
          <w:szCs w:val="20"/>
          <w:lang w:eastAsia="pt-BR"/>
        </w:rPr>
        <w:t> flag is set,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if the flag is cleared.</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See also </w:t>
      </w:r>
      <w:hyperlink r:id="rId100" w:anchor="os.set_blocking" w:tooltip="os.set_blocking" w:history="1">
        <w:r w:rsidRPr="00A16789">
          <w:rPr>
            <w:rFonts w:eastAsia="Times New Roman" w:cstheme="minorHAnsi"/>
            <w:sz w:val="20"/>
            <w:szCs w:val="20"/>
            <w:lang w:eastAsia="pt-BR"/>
          </w:rPr>
          <w:t>set_blocking()</w:t>
        </w:r>
      </w:hyperlink>
      <w:r w:rsidRPr="00A16789">
        <w:rPr>
          <w:rFonts w:eastAsia="Times New Roman" w:cstheme="minorHAnsi"/>
          <w:sz w:val="20"/>
          <w:szCs w:val="20"/>
          <w:lang w:eastAsia="pt-BR"/>
        </w:rPr>
        <w:t> and </w:t>
      </w:r>
      <w:hyperlink r:id="rId101" w:anchor="socket.socket.setblocking" w:tooltip="socket.socket.setblocking" w:history="1">
        <w:r w:rsidRPr="00A16789">
          <w:rPr>
            <w:rFonts w:eastAsia="Times New Roman" w:cstheme="minorHAnsi"/>
            <w:sz w:val="20"/>
            <w:szCs w:val="20"/>
            <w:lang w:eastAsia="pt-BR"/>
          </w:rPr>
          <w:t>socket.socket.setblocking()</w:t>
        </w:r>
      </w:hyperlink>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isatty</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if the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is open and connected to a tty(-like) device, else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w:t>
      </w:r>
    </w:p>
    <w:p w:rsidR="00CB2EDE" w:rsidRPr="00A16789"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lockf</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cmd</w:t>
      </w:r>
      <w:r w:rsidRPr="00A16789">
        <w:rPr>
          <w:rFonts w:eastAsia="Times New Roman" w:cstheme="minorHAnsi"/>
          <w:sz w:val="20"/>
          <w:szCs w:val="20"/>
          <w:lang w:eastAsia="pt-BR"/>
        </w:rPr>
        <w:t>, </w:t>
      </w:r>
      <w:r w:rsidRPr="00A16789">
        <w:rPr>
          <w:rFonts w:eastAsia="Times New Roman" w:cstheme="minorHAnsi"/>
          <w:i/>
          <w:iCs/>
          <w:sz w:val="20"/>
          <w:szCs w:val="20"/>
          <w:lang w:eastAsia="pt-BR"/>
        </w:rPr>
        <w:t>len</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Apply, test or remove a POSIX lock on an open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is an open file descriptor. </w:t>
      </w:r>
      <w:r w:rsidRPr="00A16789">
        <w:rPr>
          <w:rFonts w:eastAsia="Times New Roman" w:cstheme="minorHAnsi"/>
          <w:i/>
          <w:iCs/>
          <w:sz w:val="20"/>
          <w:szCs w:val="20"/>
          <w:lang w:eastAsia="pt-BR"/>
        </w:rPr>
        <w:t>cmd</w:t>
      </w:r>
      <w:r w:rsidRPr="00A16789">
        <w:rPr>
          <w:rFonts w:eastAsia="Times New Roman" w:cstheme="minorHAnsi"/>
          <w:sz w:val="20"/>
          <w:szCs w:val="20"/>
          <w:lang w:eastAsia="pt-BR"/>
        </w:rPr>
        <w:t> specifies the command to use - one of </w:t>
      </w:r>
      <w:hyperlink r:id="rId102" w:anchor="os.F_LOCK" w:tooltip="os.F_LOCK" w:history="1">
        <w:r w:rsidRPr="00A16789">
          <w:rPr>
            <w:rFonts w:eastAsia="Times New Roman" w:cstheme="minorHAnsi"/>
            <w:sz w:val="20"/>
            <w:szCs w:val="20"/>
            <w:lang w:eastAsia="pt-BR"/>
          </w:rPr>
          <w:t>F_LOCK</w:t>
        </w:r>
      </w:hyperlink>
      <w:r w:rsidRPr="00A16789">
        <w:rPr>
          <w:rFonts w:eastAsia="Times New Roman" w:cstheme="minorHAnsi"/>
          <w:sz w:val="20"/>
          <w:szCs w:val="20"/>
          <w:lang w:eastAsia="pt-BR"/>
        </w:rPr>
        <w:t>, </w:t>
      </w:r>
      <w:hyperlink r:id="rId103" w:anchor="os.F_TLOCK" w:tooltip="os.F_TLOCK" w:history="1">
        <w:r w:rsidRPr="00A16789">
          <w:rPr>
            <w:rFonts w:eastAsia="Times New Roman" w:cstheme="minorHAnsi"/>
            <w:sz w:val="20"/>
            <w:szCs w:val="20"/>
            <w:lang w:eastAsia="pt-BR"/>
          </w:rPr>
          <w:t>F_TLOCK</w:t>
        </w:r>
      </w:hyperlink>
      <w:r w:rsidRPr="00A16789">
        <w:rPr>
          <w:rFonts w:eastAsia="Times New Roman" w:cstheme="minorHAnsi"/>
          <w:sz w:val="20"/>
          <w:szCs w:val="20"/>
          <w:lang w:eastAsia="pt-BR"/>
        </w:rPr>
        <w:t>, </w:t>
      </w:r>
      <w:hyperlink r:id="rId104" w:anchor="os.F_ULOCK" w:tooltip="os.F_ULOCK" w:history="1">
        <w:r w:rsidRPr="00A16789">
          <w:rPr>
            <w:rFonts w:eastAsia="Times New Roman" w:cstheme="minorHAnsi"/>
            <w:sz w:val="20"/>
            <w:szCs w:val="20"/>
            <w:lang w:eastAsia="pt-BR"/>
          </w:rPr>
          <w:t>F_ULOCK</w:t>
        </w:r>
      </w:hyperlink>
      <w:r w:rsidRPr="00A16789">
        <w:rPr>
          <w:rFonts w:eastAsia="Times New Roman" w:cstheme="minorHAnsi"/>
          <w:sz w:val="20"/>
          <w:szCs w:val="20"/>
          <w:lang w:eastAsia="pt-BR"/>
        </w:rPr>
        <w:t> or </w:t>
      </w:r>
      <w:hyperlink r:id="rId105" w:anchor="os.F_TEST" w:tooltip="os.F_TEST" w:history="1">
        <w:r w:rsidRPr="00A16789">
          <w:rPr>
            <w:rFonts w:eastAsia="Times New Roman" w:cstheme="minorHAnsi"/>
            <w:sz w:val="20"/>
            <w:szCs w:val="20"/>
            <w:lang w:eastAsia="pt-BR"/>
          </w:rPr>
          <w:t>F_TEST</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len</w:t>
      </w:r>
      <w:r w:rsidRPr="00A16789">
        <w:rPr>
          <w:rFonts w:eastAsia="Times New Roman" w:cstheme="minorHAnsi"/>
          <w:sz w:val="20"/>
          <w:szCs w:val="20"/>
          <w:lang w:eastAsia="pt-BR"/>
        </w:rPr>
        <w:t> specifies the section of the file to lock.</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Raises an </w:t>
      </w:r>
      <w:hyperlink r:id="rId106"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os.lockf</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fd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cmd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len</w:t>
      </w:r>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F_LOCK</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F_TLOCK</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F_ULOCK</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F_TEST</w:t>
      </w:r>
    </w:p>
    <w:p w:rsidR="00CB2EDE"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Flags that specify what action </w:t>
      </w:r>
      <w:hyperlink r:id="rId107" w:anchor="os.lockf" w:tooltip="os.lockf" w:history="1">
        <w:r w:rsidRPr="00A16789">
          <w:rPr>
            <w:rFonts w:eastAsia="Times New Roman" w:cstheme="minorHAnsi"/>
            <w:sz w:val="20"/>
            <w:szCs w:val="20"/>
            <w:lang w:eastAsia="pt-BR"/>
          </w:rPr>
          <w:t>lockf()</w:t>
        </w:r>
      </w:hyperlink>
      <w:r w:rsidR="00CB2EDE">
        <w:rPr>
          <w:rFonts w:eastAsia="Times New Roman" w:cstheme="minorHAnsi"/>
          <w:sz w:val="20"/>
          <w:szCs w:val="20"/>
          <w:lang w:eastAsia="pt-BR"/>
        </w:rPr>
        <w:t> will take.</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lseek</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pos</w:t>
      </w:r>
      <w:r w:rsidRPr="00A16789">
        <w:rPr>
          <w:rFonts w:eastAsia="Times New Roman" w:cstheme="minorHAnsi"/>
          <w:sz w:val="20"/>
          <w:szCs w:val="20"/>
          <w:lang w:eastAsia="pt-BR"/>
        </w:rPr>
        <w:t>, </w:t>
      </w:r>
      <w:r w:rsidRPr="00A16789">
        <w:rPr>
          <w:rFonts w:eastAsia="Times New Roman" w:cstheme="minorHAnsi"/>
          <w:i/>
          <w:iCs/>
          <w:sz w:val="20"/>
          <w:szCs w:val="20"/>
          <w:lang w:eastAsia="pt-BR"/>
        </w:rPr>
        <w:t>how</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current position of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to position </w:t>
      </w:r>
      <w:r w:rsidRPr="00A16789">
        <w:rPr>
          <w:rFonts w:eastAsia="Times New Roman" w:cstheme="minorHAnsi"/>
          <w:i/>
          <w:iCs/>
          <w:sz w:val="20"/>
          <w:szCs w:val="20"/>
          <w:lang w:eastAsia="pt-BR"/>
        </w:rPr>
        <w:t>pos</w:t>
      </w:r>
      <w:r w:rsidRPr="00A16789">
        <w:rPr>
          <w:rFonts w:eastAsia="Times New Roman" w:cstheme="minorHAnsi"/>
          <w:sz w:val="20"/>
          <w:szCs w:val="20"/>
          <w:lang w:eastAsia="pt-BR"/>
        </w:rPr>
        <w:t>, modified by </w:t>
      </w:r>
      <w:r w:rsidRPr="00A16789">
        <w:rPr>
          <w:rFonts w:eastAsia="Times New Roman" w:cstheme="minorHAnsi"/>
          <w:i/>
          <w:iCs/>
          <w:sz w:val="20"/>
          <w:szCs w:val="20"/>
          <w:lang w:eastAsia="pt-BR"/>
        </w:rPr>
        <w:t>how</w:t>
      </w:r>
      <w:r w:rsidRPr="00A16789">
        <w:rPr>
          <w:rFonts w:eastAsia="Times New Roman" w:cstheme="minorHAnsi"/>
          <w:sz w:val="20"/>
          <w:szCs w:val="20"/>
          <w:lang w:eastAsia="pt-BR"/>
        </w:rPr>
        <w:t>: </w:t>
      </w:r>
      <w:hyperlink r:id="rId108" w:anchor="os.SEEK_SET" w:tooltip="os.SEEK_SET" w:history="1">
        <w:r w:rsidRPr="00A16789">
          <w:rPr>
            <w:rFonts w:eastAsia="Times New Roman" w:cstheme="minorHAnsi"/>
            <w:sz w:val="20"/>
            <w:szCs w:val="20"/>
            <w:lang w:eastAsia="pt-BR"/>
          </w:rPr>
          <w:t>SEEK_SET</w:t>
        </w:r>
      </w:hyperlink>
      <w:r w:rsidRPr="00A16789">
        <w:rPr>
          <w:rFonts w:eastAsia="Times New Roman" w:cstheme="minorHAnsi"/>
          <w:sz w:val="20"/>
          <w:szCs w:val="20"/>
          <w:lang w:eastAsia="pt-BR"/>
        </w:rPr>
        <w:t> or </w:t>
      </w:r>
      <w:r w:rsidRPr="00A16789">
        <w:rPr>
          <w:rFonts w:eastAsia="Times New Roman" w:cstheme="minorHAnsi"/>
          <w:sz w:val="20"/>
          <w:szCs w:val="20"/>
          <w:shd w:val="clear" w:color="auto" w:fill="ECF0F3"/>
          <w:lang w:eastAsia="pt-BR"/>
        </w:rPr>
        <w:t>0</w:t>
      </w:r>
      <w:r w:rsidRPr="00A16789">
        <w:rPr>
          <w:rFonts w:eastAsia="Times New Roman" w:cstheme="minorHAnsi"/>
          <w:sz w:val="20"/>
          <w:szCs w:val="20"/>
          <w:lang w:eastAsia="pt-BR"/>
        </w:rPr>
        <w:t> to set the position relative to the beginning of the file; </w:t>
      </w:r>
      <w:hyperlink r:id="rId109" w:anchor="os.SEEK_CUR" w:tooltip="os.SEEK_CUR" w:history="1">
        <w:r w:rsidRPr="00A16789">
          <w:rPr>
            <w:rFonts w:eastAsia="Times New Roman" w:cstheme="minorHAnsi"/>
            <w:sz w:val="20"/>
            <w:szCs w:val="20"/>
            <w:lang w:eastAsia="pt-BR"/>
          </w:rPr>
          <w:t>SEEK_CUR</w:t>
        </w:r>
      </w:hyperlink>
      <w:r w:rsidRPr="00A16789">
        <w:rPr>
          <w:rFonts w:eastAsia="Times New Roman" w:cstheme="minorHAnsi"/>
          <w:sz w:val="20"/>
          <w:szCs w:val="20"/>
          <w:lang w:eastAsia="pt-BR"/>
        </w:rPr>
        <w:t> or </w:t>
      </w:r>
      <w:r w:rsidRPr="00A16789">
        <w:rPr>
          <w:rFonts w:eastAsia="Times New Roman" w:cstheme="minorHAnsi"/>
          <w:sz w:val="20"/>
          <w:szCs w:val="20"/>
          <w:shd w:val="clear" w:color="auto" w:fill="ECF0F3"/>
          <w:lang w:eastAsia="pt-BR"/>
        </w:rPr>
        <w:t>1</w:t>
      </w:r>
      <w:r w:rsidRPr="00A16789">
        <w:rPr>
          <w:rFonts w:eastAsia="Times New Roman" w:cstheme="minorHAnsi"/>
          <w:sz w:val="20"/>
          <w:szCs w:val="20"/>
          <w:lang w:eastAsia="pt-BR"/>
        </w:rPr>
        <w:t> to set it relative to the current position; </w:t>
      </w:r>
      <w:hyperlink r:id="rId110" w:anchor="os.SEEK_END" w:tooltip="os.SEEK_END" w:history="1">
        <w:r w:rsidRPr="00A16789">
          <w:rPr>
            <w:rFonts w:eastAsia="Times New Roman" w:cstheme="minorHAnsi"/>
            <w:sz w:val="20"/>
            <w:szCs w:val="20"/>
            <w:lang w:eastAsia="pt-BR"/>
          </w:rPr>
          <w:t>SEEK_END</w:t>
        </w:r>
      </w:hyperlink>
      <w:r w:rsidRPr="00A16789">
        <w:rPr>
          <w:rFonts w:eastAsia="Times New Roman" w:cstheme="minorHAnsi"/>
          <w:sz w:val="20"/>
          <w:szCs w:val="20"/>
          <w:lang w:eastAsia="pt-BR"/>
        </w:rPr>
        <w:t> or </w:t>
      </w:r>
      <w:r w:rsidRPr="00A16789">
        <w:rPr>
          <w:rFonts w:eastAsia="Times New Roman" w:cstheme="minorHAnsi"/>
          <w:sz w:val="20"/>
          <w:szCs w:val="20"/>
          <w:shd w:val="clear" w:color="auto" w:fill="ECF0F3"/>
          <w:lang w:eastAsia="pt-BR"/>
        </w:rPr>
        <w:t>2</w:t>
      </w:r>
      <w:r w:rsidRPr="00A16789">
        <w:rPr>
          <w:rFonts w:eastAsia="Times New Roman" w:cstheme="minorHAnsi"/>
          <w:sz w:val="20"/>
          <w:szCs w:val="20"/>
          <w:lang w:eastAsia="pt-BR"/>
        </w:rPr>
        <w:t> to set it relative to the end of the file. Return the new cursor position in bytes, starting from the beginning.</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open</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mode=0o777</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Open the file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and set various flags according to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and possibly its mode according to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When computing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the current umask value is first masked out. Return the file descriptor for the newly opened file. The new file descriptor is </w:t>
      </w:r>
      <w:hyperlink r:id="rId111" w:anchor="fd-inheritance" w:history="1">
        <w:r w:rsidRPr="00A16789">
          <w:rPr>
            <w:rFonts w:eastAsia="Times New Roman" w:cstheme="minorHAnsi"/>
            <w:sz w:val="20"/>
            <w:szCs w:val="20"/>
            <w:lang w:eastAsia="pt-BR"/>
          </w:rPr>
          <w:t>non-inheritable</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For a description of the flag and mode values, see the C run-time documentation; flag constants (like </w:t>
      </w:r>
      <w:hyperlink r:id="rId112" w:anchor="os.O_RDONLY" w:tooltip="os.O_RDONLY" w:history="1">
        <w:r w:rsidRPr="00A16789">
          <w:rPr>
            <w:rFonts w:eastAsia="Times New Roman" w:cstheme="minorHAnsi"/>
            <w:sz w:val="20"/>
            <w:szCs w:val="20"/>
            <w:lang w:eastAsia="pt-BR"/>
          </w:rPr>
          <w:t>O_RDONLY</w:t>
        </w:r>
      </w:hyperlink>
      <w:r w:rsidRPr="00A16789">
        <w:rPr>
          <w:rFonts w:eastAsia="Times New Roman" w:cstheme="minorHAnsi"/>
          <w:sz w:val="20"/>
          <w:szCs w:val="20"/>
          <w:lang w:eastAsia="pt-BR"/>
        </w:rPr>
        <w:t> and </w:t>
      </w:r>
      <w:hyperlink r:id="rId113" w:anchor="os.O_WRONLY" w:tooltip="os.O_WRONLY" w:history="1">
        <w:r w:rsidRPr="00A16789">
          <w:rPr>
            <w:rFonts w:eastAsia="Times New Roman" w:cstheme="minorHAnsi"/>
            <w:sz w:val="20"/>
            <w:szCs w:val="20"/>
            <w:lang w:eastAsia="pt-BR"/>
          </w:rPr>
          <w:t>O_WRONLY</w:t>
        </w:r>
      </w:hyperlink>
      <w:r w:rsidRPr="00A16789">
        <w:rPr>
          <w:rFonts w:eastAsia="Times New Roman" w:cstheme="minorHAnsi"/>
          <w:sz w:val="20"/>
          <w:szCs w:val="20"/>
          <w:lang w:eastAsia="pt-BR"/>
        </w:rPr>
        <w:t>) are defined in the </w:t>
      </w:r>
      <w:hyperlink r:id="rId114" w:anchor="module-os" w:tooltip="os: Interfaces diversas do sistema operacional." w:history="1">
        <w:r w:rsidRPr="00A16789">
          <w:rPr>
            <w:rFonts w:eastAsia="Times New Roman" w:cstheme="minorHAnsi"/>
            <w:sz w:val="20"/>
            <w:szCs w:val="20"/>
            <w:lang w:eastAsia="pt-BR"/>
          </w:rPr>
          <w:t>os</w:t>
        </w:r>
      </w:hyperlink>
      <w:r w:rsidRPr="00A16789">
        <w:rPr>
          <w:rFonts w:eastAsia="Times New Roman" w:cstheme="minorHAnsi"/>
          <w:sz w:val="20"/>
          <w:szCs w:val="20"/>
          <w:lang w:eastAsia="pt-BR"/>
        </w:rPr>
        <w:t> module. In particular, on Windows adding </w:t>
      </w:r>
      <w:hyperlink r:id="rId115" w:anchor="os.O_BINARY" w:tooltip="os.O_BINARY" w:history="1">
        <w:r w:rsidRPr="00A16789">
          <w:rPr>
            <w:rFonts w:eastAsia="Times New Roman" w:cstheme="minorHAnsi"/>
            <w:sz w:val="20"/>
            <w:szCs w:val="20"/>
            <w:lang w:eastAsia="pt-BR"/>
          </w:rPr>
          <w:t>O_BINARY</w:t>
        </w:r>
      </w:hyperlink>
      <w:r w:rsidRPr="00A16789">
        <w:rPr>
          <w:rFonts w:eastAsia="Times New Roman" w:cstheme="minorHAnsi"/>
          <w:sz w:val="20"/>
          <w:szCs w:val="20"/>
          <w:lang w:eastAsia="pt-BR"/>
        </w:rPr>
        <w:t> is needed to open files in binary mode.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support </w:t>
      </w:r>
      <w:hyperlink r:id="rId116"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 with the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parameter.</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Raises an </w:t>
      </w:r>
      <w:hyperlink r:id="rId117"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open</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mode</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flags</w:t>
      </w:r>
      <w:r w:rsidRPr="00A16789">
        <w:rPr>
          <w:rFonts w:eastAsia="Times New Roman" w:cstheme="minorHAnsi"/>
          <w:sz w:val="20"/>
          <w:szCs w:val="20"/>
          <w:lang w:eastAsia="pt-BR"/>
        </w:rPr>
        <w:t>.</w:t>
      </w:r>
    </w:p>
    <w:p w:rsidR="00CB2EDE"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Changed in version 3.4: </w:t>
      </w:r>
      <w:r w:rsidRPr="00A16789">
        <w:rPr>
          <w:rFonts w:eastAsia="Times New Roman" w:cstheme="minorHAnsi"/>
          <w:sz w:val="20"/>
          <w:szCs w:val="20"/>
          <w:lang w:eastAsia="pt-BR"/>
        </w:rPr>
        <w:t>The new file des</w:t>
      </w:r>
      <w:r w:rsidR="00CB2EDE">
        <w:rPr>
          <w:rFonts w:eastAsia="Times New Roman" w:cstheme="minorHAnsi"/>
          <w:sz w:val="20"/>
          <w:szCs w:val="20"/>
          <w:lang w:eastAsia="pt-BR"/>
        </w:rPr>
        <w:t>criptor is now non-inheritable.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is intended for low-level I/O. For normal usage, use the built-in function </w:t>
      </w:r>
      <w:hyperlink r:id="rId118" w:anchor="open" w:tooltip="abrir" w:history="1">
        <w:r w:rsidRPr="00A16789">
          <w:rPr>
            <w:rFonts w:eastAsia="Times New Roman" w:cstheme="minorHAnsi"/>
            <w:sz w:val="20"/>
            <w:szCs w:val="20"/>
            <w:shd w:val="clear" w:color="auto" w:fill="D6D6D6"/>
            <w:lang w:eastAsia="pt-BR"/>
          </w:rPr>
          <w:t>open()</w:t>
        </w:r>
      </w:hyperlink>
      <w:r w:rsidRPr="00A16789">
        <w:rPr>
          <w:rFonts w:eastAsia="Times New Roman" w:cstheme="minorHAnsi"/>
          <w:sz w:val="20"/>
          <w:szCs w:val="20"/>
          <w:lang w:eastAsia="pt-BR"/>
        </w:rPr>
        <w:t>, which returns a </w:t>
      </w:r>
      <w:hyperlink r:id="rId119" w:anchor="term-file-object" w:history="1">
        <w:r w:rsidRPr="00A16789">
          <w:rPr>
            <w:rFonts w:eastAsia="Times New Roman" w:cstheme="minorHAnsi"/>
            <w:sz w:val="20"/>
            <w:szCs w:val="20"/>
            <w:lang w:eastAsia="pt-BR"/>
          </w:rPr>
          <w:t>file object</w:t>
        </w:r>
      </w:hyperlink>
      <w:r w:rsidRPr="00A16789">
        <w:rPr>
          <w:rFonts w:eastAsia="Times New Roman" w:cstheme="minorHAnsi"/>
          <w:sz w:val="20"/>
          <w:szCs w:val="20"/>
          <w:lang w:eastAsia="pt-BR"/>
        </w:rPr>
        <w:t> with </w:t>
      </w:r>
      <w:r w:rsidRPr="00A16789">
        <w:rPr>
          <w:rFonts w:eastAsia="Times New Roman" w:cstheme="minorHAnsi"/>
          <w:sz w:val="20"/>
          <w:szCs w:val="20"/>
          <w:shd w:val="clear" w:color="auto" w:fill="D6D6D6"/>
          <w:lang w:eastAsia="pt-BR"/>
        </w:rPr>
        <w:t>read()</w:t>
      </w:r>
      <w:r w:rsidRPr="00A16789">
        <w:rPr>
          <w:rFonts w:eastAsia="Times New Roman" w:cstheme="minorHAnsi"/>
          <w:sz w:val="20"/>
          <w:szCs w:val="20"/>
          <w:lang w:eastAsia="pt-BR"/>
        </w:rPr>
        <w:t> and </w:t>
      </w:r>
      <w:r w:rsidRPr="00A16789">
        <w:rPr>
          <w:rFonts w:eastAsia="Times New Roman" w:cstheme="minorHAnsi"/>
          <w:sz w:val="20"/>
          <w:szCs w:val="20"/>
          <w:shd w:val="clear" w:color="auto" w:fill="D6D6D6"/>
          <w:lang w:eastAsia="pt-BR"/>
        </w:rPr>
        <w:t>write()</w:t>
      </w:r>
      <w:r w:rsidRPr="00A16789">
        <w:rPr>
          <w:rFonts w:eastAsia="Times New Roman" w:cstheme="minorHAnsi"/>
          <w:sz w:val="20"/>
          <w:szCs w:val="20"/>
          <w:lang w:eastAsia="pt-BR"/>
        </w:rPr>
        <w:t> methods (and many more). To wrap a file descriptor in a file object, use </w:t>
      </w:r>
      <w:hyperlink r:id="rId120" w:anchor="os.fdopen" w:tooltip="os.fdopen" w:history="1">
        <w:r w:rsidRPr="00A16789">
          <w:rPr>
            <w:rFonts w:eastAsia="Times New Roman" w:cstheme="minorHAnsi"/>
            <w:sz w:val="20"/>
            <w:szCs w:val="20"/>
            <w:shd w:val="clear" w:color="auto" w:fill="D6D6D6"/>
            <w:lang w:eastAsia="pt-BR"/>
          </w:rPr>
          <w:t>fdopen()</w:t>
        </w:r>
      </w:hyperlink>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i/>
          <w:iCs/>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openpty</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Open a new pseudo-terminal pair. Return a pair of file descriptors </w:t>
      </w:r>
      <w:r w:rsidRPr="00A16789">
        <w:rPr>
          <w:rFonts w:eastAsia="Times New Roman" w:cstheme="minorHAnsi"/>
          <w:sz w:val="20"/>
          <w:szCs w:val="20"/>
          <w:shd w:val="clear" w:color="auto" w:fill="ECF0F3"/>
          <w:lang w:eastAsia="pt-BR"/>
        </w:rPr>
        <w:t>(master, slave)</w:t>
      </w:r>
      <w:r w:rsidRPr="00A16789">
        <w:rPr>
          <w:rFonts w:eastAsia="Times New Roman" w:cstheme="minorHAnsi"/>
          <w:sz w:val="20"/>
          <w:szCs w:val="20"/>
          <w:lang w:eastAsia="pt-BR"/>
        </w:rPr>
        <w:t> for the pty and the tty, respectively. The new file descriptors are </w:t>
      </w:r>
      <w:hyperlink r:id="rId121" w:anchor="fd-inheritance" w:history="1">
        <w:r w:rsidRPr="00A16789">
          <w:rPr>
            <w:rFonts w:eastAsia="Times New Roman" w:cstheme="minorHAnsi"/>
            <w:sz w:val="20"/>
            <w:szCs w:val="20"/>
            <w:lang w:eastAsia="pt-BR"/>
          </w:rPr>
          <w:t>non-inheritable</w:t>
        </w:r>
      </w:hyperlink>
      <w:r w:rsidRPr="00A16789">
        <w:rPr>
          <w:rFonts w:eastAsia="Times New Roman" w:cstheme="minorHAnsi"/>
          <w:sz w:val="20"/>
          <w:szCs w:val="20"/>
          <w:lang w:eastAsia="pt-BR"/>
        </w:rPr>
        <w:t>. For a (slightly) more portable approach, use the </w:t>
      </w:r>
      <w:hyperlink r:id="rId122" w:anchor="module-pty" w:tooltip="pty: Manipulação de Pseudo-Terminal para Unix.  (Unix)" w:history="1">
        <w:r w:rsidRPr="00A16789">
          <w:rPr>
            <w:rFonts w:eastAsia="Times New Roman" w:cstheme="minorHAnsi"/>
            <w:sz w:val="20"/>
            <w:szCs w:val="20"/>
            <w:lang w:eastAsia="pt-BR"/>
          </w:rPr>
          <w:t>pty</w:t>
        </w:r>
      </w:hyperlink>
      <w:r w:rsidRPr="00A16789">
        <w:rPr>
          <w:rFonts w:eastAsia="Times New Roman" w:cstheme="minorHAnsi"/>
          <w:sz w:val="20"/>
          <w:szCs w:val="20"/>
          <w:lang w:eastAsia="pt-BR"/>
        </w:rPr>
        <w:t> module.</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pipe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pipe. Return a pair of file descriptors </w:t>
      </w:r>
      <w:r w:rsidRPr="00A16789">
        <w:rPr>
          <w:rFonts w:eastAsia="Times New Roman" w:cstheme="minorHAnsi"/>
          <w:sz w:val="20"/>
          <w:szCs w:val="20"/>
          <w:shd w:val="clear" w:color="auto" w:fill="ECF0F3"/>
          <w:lang w:eastAsia="pt-BR"/>
        </w:rPr>
        <w:t>(r, w)</w:t>
      </w:r>
      <w:r w:rsidRPr="00A16789">
        <w:rPr>
          <w:rFonts w:eastAsia="Times New Roman" w:cstheme="minorHAnsi"/>
          <w:sz w:val="20"/>
          <w:szCs w:val="20"/>
          <w:lang w:eastAsia="pt-BR"/>
        </w:rPr>
        <w:t> usable for reading and writing, respectively. The new file descriptor is </w:t>
      </w:r>
      <w:hyperlink r:id="rId123" w:anchor="fd-inheritance" w:history="1">
        <w:r w:rsidRPr="00A16789">
          <w:rPr>
            <w:rFonts w:eastAsia="Times New Roman" w:cstheme="minorHAnsi"/>
            <w:sz w:val="20"/>
            <w:szCs w:val="20"/>
            <w:lang w:eastAsia="pt-BR"/>
          </w:rPr>
          <w:t>non-inheritable</w:t>
        </w:r>
      </w:hyperlink>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pipe2</w:t>
      </w:r>
      <w:r w:rsidRPr="00A16789">
        <w:rPr>
          <w:rFonts w:eastAsia="Times New Roman" w:cstheme="minorHAnsi"/>
          <w:sz w:val="20"/>
          <w:szCs w:val="20"/>
          <w:lang w:eastAsia="pt-BR"/>
        </w:rPr>
        <w:t>(</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pipe with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set atomically.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can be constructed by ORing together one or more of these values: </w:t>
      </w:r>
      <w:hyperlink r:id="rId124" w:anchor="os.O_NONBLOCK" w:tooltip="os.O_NONBLOCK" w:history="1">
        <w:r w:rsidRPr="00A16789">
          <w:rPr>
            <w:rFonts w:eastAsia="Times New Roman" w:cstheme="minorHAnsi"/>
            <w:sz w:val="20"/>
            <w:szCs w:val="20"/>
            <w:lang w:eastAsia="pt-BR"/>
          </w:rPr>
          <w:t>O_NONBLOCK</w:t>
        </w:r>
      </w:hyperlink>
      <w:r w:rsidRPr="00A16789">
        <w:rPr>
          <w:rFonts w:eastAsia="Times New Roman" w:cstheme="minorHAnsi"/>
          <w:sz w:val="20"/>
          <w:szCs w:val="20"/>
          <w:lang w:eastAsia="pt-BR"/>
        </w:rPr>
        <w:t>, </w:t>
      </w:r>
      <w:hyperlink r:id="rId125" w:anchor="os.O_CLOEXEC" w:tooltip="os.O_CLOEXEC" w:history="1">
        <w:r w:rsidRPr="00A16789">
          <w:rPr>
            <w:rFonts w:eastAsia="Times New Roman" w:cstheme="minorHAnsi"/>
            <w:sz w:val="20"/>
            <w:szCs w:val="20"/>
            <w:lang w:eastAsia="pt-BR"/>
          </w:rPr>
          <w:t>O_CLOEXEC</w:t>
        </w:r>
      </w:hyperlink>
      <w:r w:rsidRPr="00A16789">
        <w:rPr>
          <w:rFonts w:eastAsia="Times New Roman" w:cstheme="minorHAnsi"/>
          <w:sz w:val="20"/>
          <w:szCs w:val="20"/>
          <w:lang w:eastAsia="pt-BR"/>
        </w:rPr>
        <w:t>. Return a pair of file descriptors </w:t>
      </w:r>
      <w:r w:rsidRPr="00A16789">
        <w:rPr>
          <w:rFonts w:eastAsia="Times New Roman" w:cstheme="minorHAnsi"/>
          <w:sz w:val="20"/>
          <w:szCs w:val="20"/>
          <w:shd w:val="clear" w:color="auto" w:fill="ECF0F3"/>
          <w:lang w:eastAsia="pt-BR"/>
        </w:rPr>
        <w:t>(r, w)</w:t>
      </w:r>
      <w:r w:rsidRPr="00A16789">
        <w:rPr>
          <w:rFonts w:eastAsia="Times New Roman" w:cstheme="minorHAnsi"/>
          <w:sz w:val="20"/>
          <w:szCs w:val="20"/>
          <w:lang w:eastAsia="pt-BR"/>
        </w:rPr>
        <w:t> usable for reading and writing, respectively.</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posix_fallocate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w:t>
      </w:r>
      <w:r w:rsidRPr="00A16789">
        <w:rPr>
          <w:rFonts w:eastAsia="Times New Roman" w:cstheme="minorHAnsi"/>
          <w:i/>
          <w:iCs/>
          <w:sz w:val="20"/>
          <w:szCs w:val="20"/>
          <w:lang w:eastAsia="pt-BR"/>
        </w:rPr>
        <w:t>len</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Ensures that enough disk space is allocated for the file specified by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starting from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and continuing for </w:t>
      </w:r>
      <w:r w:rsidRPr="00A16789">
        <w:rPr>
          <w:rFonts w:eastAsia="Times New Roman" w:cstheme="minorHAnsi"/>
          <w:i/>
          <w:iCs/>
          <w:sz w:val="20"/>
          <w:szCs w:val="20"/>
          <w:lang w:eastAsia="pt-BR"/>
        </w:rPr>
        <w:t>len</w:t>
      </w:r>
      <w:r w:rsidRPr="00A16789">
        <w:rPr>
          <w:rFonts w:eastAsia="Times New Roman" w:cstheme="minorHAnsi"/>
          <w:sz w:val="20"/>
          <w:szCs w:val="20"/>
          <w:lang w:eastAsia="pt-BR"/>
        </w:rPr>
        <w:t> bytes.</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posix_fadvise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w:t>
      </w:r>
      <w:r w:rsidRPr="00A16789">
        <w:rPr>
          <w:rFonts w:eastAsia="Times New Roman" w:cstheme="minorHAnsi"/>
          <w:i/>
          <w:iCs/>
          <w:sz w:val="20"/>
          <w:szCs w:val="20"/>
          <w:lang w:eastAsia="pt-BR"/>
        </w:rPr>
        <w:t>len</w:t>
      </w:r>
      <w:r w:rsidRPr="00A16789">
        <w:rPr>
          <w:rFonts w:eastAsia="Times New Roman" w:cstheme="minorHAnsi"/>
          <w:sz w:val="20"/>
          <w:szCs w:val="20"/>
          <w:lang w:eastAsia="pt-BR"/>
        </w:rPr>
        <w:t>, </w:t>
      </w:r>
      <w:r w:rsidRPr="00A16789">
        <w:rPr>
          <w:rFonts w:eastAsia="Times New Roman" w:cstheme="minorHAnsi"/>
          <w:i/>
          <w:iCs/>
          <w:sz w:val="20"/>
          <w:szCs w:val="20"/>
          <w:lang w:eastAsia="pt-BR"/>
        </w:rPr>
        <w:t>advice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Announces an intention to access data in a specific pattern thus allowing the kernel to make optimizations. The advice applies to the region of the file specified by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starting at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and continuing for </w:t>
      </w:r>
      <w:r w:rsidRPr="00A16789">
        <w:rPr>
          <w:rFonts w:eastAsia="Times New Roman" w:cstheme="minorHAnsi"/>
          <w:i/>
          <w:iCs/>
          <w:sz w:val="20"/>
          <w:szCs w:val="20"/>
          <w:lang w:eastAsia="pt-BR"/>
        </w:rPr>
        <w:t>len</w:t>
      </w:r>
      <w:r w:rsidRPr="00A16789">
        <w:rPr>
          <w:rFonts w:eastAsia="Times New Roman" w:cstheme="minorHAnsi"/>
          <w:sz w:val="20"/>
          <w:szCs w:val="20"/>
          <w:lang w:eastAsia="pt-BR"/>
        </w:rPr>
        <w:t> bytes. </w:t>
      </w:r>
      <w:r w:rsidRPr="00A16789">
        <w:rPr>
          <w:rFonts w:eastAsia="Times New Roman" w:cstheme="minorHAnsi"/>
          <w:i/>
          <w:iCs/>
          <w:sz w:val="20"/>
          <w:szCs w:val="20"/>
          <w:lang w:eastAsia="pt-BR"/>
        </w:rPr>
        <w:t>advice</w:t>
      </w:r>
      <w:r w:rsidRPr="00A16789">
        <w:rPr>
          <w:rFonts w:eastAsia="Times New Roman" w:cstheme="minorHAnsi"/>
          <w:sz w:val="20"/>
          <w:szCs w:val="20"/>
          <w:lang w:eastAsia="pt-BR"/>
        </w:rPr>
        <w:t> is</w:t>
      </w:r>
      <w:r w:rsidR="00CB2EDE">
        <w:rPr>
          <w:rFonts w:eastAsia="Times New Roman" w:cstheme="minorHAnsi"/>
          <w:sz w:val="20"/>
          <w:szCs w:val="20"/>
          <w:lang w:eastAsia="pt-BR"/>
        </w:rPr>
        <w:t xml:space="preserve"> </w:t>
      </w:r>
      <w:r w:rsidRPr="00A16789">
        <w:rPr>
          <w:rFonts w:eastAsia="Times New Roman" w:cstheme="minorHAnsi"/>
          <w:sz w:val="20"/>
          <w:szCs w:val="20"/>
          <w:lang w:eastAsia="pt-BR"/>
        </w:rPr>
        <w:t>one of </w:t>
      </w:r>
      <w:hyperlink r:id="rId126" w:anchor="os.POSIX_FADV_NORMAL" w:tooltip="os.POSIX_FADV_NORMAL" w:history="1">
        <w:r w:rsidRPr="00A16789">
          <w:rPr>
            <w:rFonts w:eastAsia="Times New Roman" w:cstheme="minorHAnsi"/>
            <w:sz w:val="20"/>
            <w:szCs w:val="20"/>
            <w:lang w:eastAsia="pt-BR"/>
          </w:rPr>
          <w:t>POSIX_FADV_NORMAL</w:t>
        </w:r>
      </w:hyperlink>
      <w:r w:rsidRPr="00A16789">
        <w:rPr>
          <w:rFonts w:eastAsia="Times New Roman" w:cstheme="minorHAnsi"/>
          <w:sz w:val="20"/>
          <w:szCs w:val="20"/>
          <w:lang w:eastAsia="pt-BR"/>
        </w:rPr>
        <w:t>, </w:t>
      </w:r>
      <w:hyperlink r:id="rId127" w:anchor="os.POSIX_FADV_SEQUENTIAL" w:tooltip="os.POSIX_FADV_SEQUENTIAL" w:history="1">
        <w:r w:rsidRPr="00A16789">
          <w:rPr>
            <w:rFonts w:eastAsia="Times New Roman" w:cstheme="minorHAnsi"/>
            <w:sz w:val="20"/>
            <w:szCs w:val="20"/>
            <w:lang w:eastAsia="pt-BR"/>
          </w:rPr>
          <w:t>POSIX_FADV_SEQUENTIAL</w:t>
        </w:r>
      </w:hyperlink>
      <w:r w:rsidRPr="00A16789">
        <w:rPr>
          <w:rFonts w:eastAsia="Times New Roman" w:cstheme="minorHAnsi"/>
          <w:sz w:val="20"/>
          <w:szCs w:val="20"/>
          <w:lang w:eastAsia="pt-BR"/>
        </w:rPr>
        <w:t>, </w:t>
      </w:r>
      <w:hyperlink r:id="rId128" w:anchor="os.POSIX_FADV_RANDOM" w:tooltip="os.POSIX_FADV_RANDOM" w:history="1">
        <w:r w:rsidRPr="00A16789">
          <w:rPr>
            <w:rFonts w:eastAsia="Times New Roman" w:cstheme="minorHAnsi"/>
            <w:sz w:val="20"/>
            <w:szCs w:val="20"/>
            <w:lang w:eastAsia="pt-BR"/>
          </w:rPr>
          <w:t>POSIX_FADV_RANDOM</w:t>
        </w:r>
      </w:hyperlink>
      <w:r w:rsidRPr="00A16789">
        <w:rPr>
          <w:rFonts w:eastAsia="Times New Roman" w:cstheme="minorHAnsi"/>
          <w:sz w:val="20"/>
          <w:szCs w:val="20"/>
          <w:lang w:eastAsia="pt-BR"/>
        </w:rPr>
        <w:t>, </w:t>
      </w:r>
      <w:hyperlink r:id="rId129" w:anchor="os.POSIX_FADV_NOREUSE" w:tooltip="os.POSIX_FADV_NOREUSE" w:history="1">
        <w:r w:rsidRPr="00A16789">
          <w:rPr>
            <w:rFonts w:eastAsia="Times New Roman" w:cstheme="minorHAnsi"/>
            <w:sz w:val="20"/>
            <w:szCs w:val="20"/>
            <w:lang w:eastAsia="pt-BR"/>
          </w:rPr>
          <w:t>POSIX_FADV_NOREUSE</w:t>
        </w:r>
      </w:hyperlink>
      <w:r w:rsidRPr="00A16789">
        <w:rPr>
          <w:rFonts w:eastAsia="Times New Roman" w:cstheme="minorHAnsi"/>
          <w:sz w:val="20"/>
          <w:szCs w:val="20"/>
          <w:lang w:eastAsia="pt-BR"/>
        </w:rPr>
        <w:t>, </w:t>
      </w:r>
      <w:hyperlink r:id="rId130" w:anchor="os.POSIX_FADV_WILLNEED" w:tooltip="os.POSIX_FADV_WILLNEED" w:history="1">
        <w:r w:rsidRPr="00A16789">
          <w:rPr>
            <w:rFonts w:eastAsia="Times New Roman" w:cstheme="minorHAnsi"/>
            <w:sz w:val="20"/>
            <w:szCs w:val="20"/>
            <w:lang w:eastAsia="pt-BR"/>
          </w:rPr>
          <w:t>POSIX_FADV_WILLNEED</w:t>
        </w:r>
      </w:hyperlink>
      <w:r w:rsidRPr="00A16789">
        <w:rPr>
          <w:rFonts w:eastAsia="Times New Roman" w:cstheme="minorHAnsi"/>
          <w:sz w:val="20"/>
          <w:szCs w:val="20"/>
          <w:lang w:eastAsia="pt-BR"/>
        </w:rPr>
        <w:t> or </w:t>
      </w:r>
      <w:hyperlink r:id="rId131" w:anchor="os.POSIX_FADV_DONTNEED" w:tooltip="os.POSIX_FADV_DONTNEED" w:history="1">
        <w:r w:rsidRPr="00A16789">
          <w:rPr>
            <w:rFonts w:eastAsia="Times New Roman" w:cstheme="minorHAnsi"/>
            <w:sz w:val="20"/>
            <w:szCs w:val="20"/>
            <w:lang w:eastAsia="pt-BR"/>
          </w:rPr>
          <w:t>POSIX_FADV_DONTNEED</w:t>
        </w:r>
      </w:hyperlink>
      <w:r w:rsidRPr="00A16789">
        <w:rPr>
          <w:rFonts w:eastAsia="Times New Roman" w:cstheme="minorHAnsi"/>
          <w:sz w:val="20"/>
          <w:szCs w:val="20"/>
          <w:lang w:eastAsia="pt-BR"/>
        </w:rPr>
        <w:t>.</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pread</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n</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Read at most </w:t>
      </w:r>
      <w:r w:rsidRPr="00A16789">
        <w:rPr>
          <w:rFonts w:eastAsia="Times New Roman" w:cstheme="minorHAnsi"/>
          <w:i/>
          <w:iCs/>
          <w:sz w:val="20"/>
          <w:szCs w:val="20"/>
          <w:lang w:eastAsia="pt-BR"/>
        </w:rPr>
        <w:t>n</w:t>
      </w:r>
      <w:r w:rsidRPr="00A16789">
        <w:rPr>
          <w:rFonts w:eastAsia="Times New Roman" w:cstheme="minorHAnsi"/>
          <w:sz w:val="20"/>
          <w:szCs w:val="20"/>
          <w:lang w:eastAsia="pt-BR"/>
        </w:rPr>
        <w:t> bytes from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at a position of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leaving the file offset unchanged.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Return a bytestring containing the bytes read. If the end of the file referred to by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has been reached, an empty bytes object is returned.</w:t>
      </w:r>
    </w:p>
    <w:p w:rsidR="00CB2EDE" w:rsidRDefault="00CB2ED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preadv</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flags=0</w:t>
      </w:r>
      <w:r w:rsidRPr="00A16789">
        <w:rPr>
          <w:rFonts w:eastAsia="Times New Roman" w:cstheme="minorHAnsi"/>
          <w:sz w:val="20"/>
          <w:szCs w:val="20"/>
          <w:lang w:eastAsia="pt-BR"/>
        </w:rPr>
        <w:t>)</w:t>
      </w:r>
    </w:p>
    <w:p w:rsidR="00A16789"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Read from a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at a position of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into mutable </w:t>
      </w:r>
      <w:hyperlink r:id="rId132" w:anchor="term-bytes-like-object" w:history="1">
        <w:r w:rsidRPr="00A16789">
          <w:rPr>
            <w:rFonts w:eastAsia="Times New Roman" w:cstheme="minorHAnsi"/>
            <w:sz w:val="20"/>
            <w:szCs w:val="20"/>
            <w:lang w:eastAsia="pt-BR"/>
          </w:rPr>
          <w:t>bytes-like objects</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leaving the file offset unchanged. Transfer data into each buffer until it is full and then move on to the next buffer in the sequence to hold the rest of the data.</w:t>
      </w:r>
    </w:p>
    <w:p w:rsidR="00656EB8" w:rsidRPr="00A16789" w:rsidRDefault="00656EB8" w:rsidP="00656EB8">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RWF_NOWAIT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Do not wait for data which is not immediately available. If this flag is specified, the system call will return instantly if it would have to read data from the backing storage or wait for a lock.</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If some data was successfully read, it will return the number of bytes read. If no bytes were read, it will return </w:t>
      </w:r>
      <w:r w:rsidRPr="00A16789">
        <w:rPr>
          <w:rFonts w:eastAsia="Times New Roman" w:cstheme="minorHAnsi"/>
          <w:sz w:val="20"/>
          <w:szCs w:val="20"/>
          <w:shd w:val="clear" w:color="auto" w:fill="ECF0F3"/>
          <w:lang w:eastAsia="pt-BR"/>
        </w:rPr>
        <w:t>-1</w:t>
      </w:r>
      <w:r w:rsidRPr="00A16789">
        <w:rPr>
          <w:rFonts w:eastAsia="Times New Roman" w:cstheme="minorHAnsi"/>
          <w:sz w:val="20"/>
          <w:szCs w:val="20"/>
          <w:lang w:eastAsia="pt-BR"/>
        </w:rPr>
        <w:t> and set errno to </w:t>
      </w:r>
      <w:hyperlink r:id="rId133" w:anchor="errno.EAGAIN" w:tooltip="errno.EAGAIN" w:history="1">
        <w:r w:rsidRPr="00A16789">
          <w:rPr>
            <w:rFonts w:eastAsia="Times New Roman" w:cstheme="minorHAnsi"/>
            <w:sz w:val="20"/>
            <w:szCs w:val="20"/>
            <w:lang w:eastAsia="pt-BR"/>
          </w:rPr>
          <w:t>errno.EAGAIN</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RWF_HIPRI</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High priority read/write. Allows block-based filesystems to use polling of the device, which provides lower latency, but may use additional resources.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Currently, on Linux, this feature is usable only on a file descriptor opened using the </w:t>
      </w:r>
      <w:hyperlink r:id="rId134" w:anchor="os.O_DIRECT" w:tooltip="os.O_DIRECT" w:history="1">
        <w:r w:rsidRPr="00A16789">
          <w:rPr>
            <w:rFonts w:eastAsia="Times New Roman" w:cstheme="minorHAnsi"/>
            <w:sz w:val="20"/>
            <w:szCs w:val="20"/>
            <w:lang w:eastAsia="pt-BR"/>
          </w:rPr>
          <w:t>O_DIRECT</w:t>
        </w:r>
      </w:hyperlink>
      <w:r w:rsidRPr="00A16789">
        <w:rPr>
          <w:rFonts w:eastAsia="Times New Roman" w:cstheme="minorHAnsi"/>
          <w:sz w:val="20"/>
          <w:szCs w:val="20"/>
          <w:lang w:eastAsia="pt-BR"/>
        </w:rPr>
        <w:t> flag.</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pwrite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str</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Write the bytestring in </w:t>
      </w:r>
      <w:r w:rsidRPr="00A16789">
        <w:rPr>
          <w:rFonts w:eastAsia="Times New Roman" w:cstheme="minorHAnsi"/>
          <w:i/>
          <w:iCs/>
          <w:sz w:val="20"/>
          <w:szCs w:val="20"/>
          <w:lang w:eastAsia="pt-BR"/>
        </w:rPr>
        <w:t>str</w:t>
      </w:r>
      <w:r w:rsidRPr="00A16789">
        <w:rPr>
          <w:rFonts w:eastAsia="Times New Roman" w:cstheme="minorHAnsi"/>
          <w:sz w:val="20"/>
          <w:szCs w:val="20"/>
          <w:lang w:eastAsia="pt-BR"/>
        </w:rPr>
        <w:t> to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at position of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leaving the file offset unchanged.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number of bytes actually written.</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pwritev</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flags=0</w:t>
      </w:r>
      <w:r w:rsidRPr="00A16789">
        <w:rPr>
          <w:rFonts w:eastAsia="Times New Roman" w:cstheme="minorHAnsi"/>
          <w:sz w:val="20"/>
          <w:szCs w:val="20"/>
          <w:lang w:eastAsia="pt-BR"/>
        </w:rPr>
        <w:t>)</w:t>
      </w:r>
    </w:p>
    <w:p w:rsidR="00A16789"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Write the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contents to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at a offset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leaving the file offset unchanged.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must be a sequence of </w:t>
      </w:r>
      <w:hyperlink r:id="rId135" w:anchor="term-bytes-like-object" w:history="1">
        <w:r w:rsidRPr="00A16789">
          <w:rPr>
            <w:rFonts w:eastAsia="Times New Roman" w:cstheme="minorHAnsi"/>
            <w:sz w:val="20"/>
            <w:szCs w:val="20"/>
            <w:lang w:eastAsia="pt-BR"/>
          </w:rPr>
          <w:t>bytes-like objects</w:t>
        </w:r>
      </w:hyperlink>
      <w:r w:rsidRPr="00A16789">
        <w:rPr>
          <w:rFonts w:eastAsia="Times New Roman" w:cstheme="minorHAnsi"/>
          <w:sz w:val="20"/>
          <w:szCs w:val="20"/>
          <w:lang w:eastAsia="pt-BR"/>
        </w:rPr>
        <w:t>. Buffers are processed in array order. Entire contents of the first buffer is written before proceeding to the second, and so on.</w:t>
      </w:r>
    </w:p>
    <w:p w:rsidR="00656EB8" w:rsidRPr="00A16789" w:rsidRDefault="00656EB8" w:rsidP="00656EB8">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RWF_DSYNC</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Provide a per-write equivalent of the </w:t>
      </w:r>
      <w:hyperlink r:id="rId136" w:anchor="os.O_DSYNC" w:tooltip="os.O_DSYNC" w:history="1">
        <w:r w:rsidRPr="00A16789">
          <w:rPr>
            <w:rFonts w:eastAsia="Times New Roman" w:cstheme="minorHAnsi"/>
            <w:sz w:val="20"/>
            <w:szCs w:val="20"/>
            <w:lang w:eastAsia="pt-BR"/>
          </w:rPr>
          <w:t>O_DSYNC</w:t>
        </w:r>
      </w:hyperlink>
      <w:r w:rsidRPr="00A16789">
        <w:rPr>
          <w:rFonts w:eastAsia="Times New Roman" w:cstheme="minorHAnsi"/>
          <w:sz w:val="20"/>
          <w:szCs w:val="20"/>
          <w:lang w:eastAsia="pt-BR"/>
        </w:rPr>
        <w:t> </w:t>
      </w:r>
      <w:hyperlink r:id="rId137" w:anchor="os.open" w:tooltip="os.open" w:history="1">
        <w:r w:rsidRPr="00A16789">
          <w:rPr>
            <w:rFonts w:eastAsia="Times New Roman" w:cstheme="minorHAnsi"/>
            <w:sz w:val="20"/>
            <w:szCs w:val="20"/>
            <w:lang w:eastAsia="pt-BR"/>
          </w:rPr>
          <w:t>os.open()</w:t>
        </w:r>
      </w:hyperlink>
      <w:r w:rsidRPr="00A16789">
        <w:rPr>
          <w:rFonts w:eastAsia="Times New Roman" w:cstheme="minorHAnsi"/>
          <w:sz w:val="20"/>
          <w:szCs w:val="20"/>
          <w:lang w:eastAsia="pt-BR"/>
        </w:rPr>
        <w:t> flag. This flag effect applies only to the data range written by the system call.</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RWF_SYNC</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Provide a per-write equivalent of the </w:t>
      </w:r>
      <w:hyperlink r:id="rId138" w:anchor="os.O_SYNC" w:tooltip="os.O_SYNC" w:history="1">
        <w:r w:rsidRPr="00A16789">
          <w:rPr>
            <w:rFonts w:eastAsia="Times New Roman" w:cstheme="minorHAnsi"/>
            <w:sz w:val="20"/>
            <w:szCs w:val="20"/>
            <w:lang w:eastAsia="pt-BR"/>
          </w:rPr>
          <w:t>O_SYNC</w:t>
        </w:r>
      </w:hyperlink>
      <w:r w:rsidRPr="00A16789">
        <w:rPr>
          <w:rFonts w:eastAsia="Times New Roman" w:cstheme="minorHAnsi"/>
          <w:sz w:val="20"/>
          <w:szCs w:val="20"/>
          <w:lang w:eastAsia="pt-BR"/>
        </w:rPr>
        <w:t> </w:t>
      </w:r>
      <w:hyperlink r:id="rId139" w:anchor="os.open" w:tooltip="os.open" w:history="1">
        <w:r w:rsidRPr="00A16789">
          <w:rPr>
            <w:rFonts w:eastAsia="Times New Roman" w:cstheme="minorHAnsi"/>
            <w:sz w:val="20"/>
            <w:szCs w:val="20"/>
            <w:lang w:eastAsia="pt-BR"/>
          </w:rPr>
          <w:t>os.open()</w:t>
        </w:r>
      </w:hyperlink>
      <w:r w:rsidRPr="00A16789">
        <w:rPr>
          <w:rFonts w:eastAsia="Times New Roman" w:cstheme="minorHAnsi"/>
          <w:sz w:val="20"/>
          <w:szCs w:val="20"/>
          <w:lang w:eastAsia="pt-BR"/>
        </w:rPr>
        <w:t> flag. This flag effect applies only to the data range written by the system call.</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RWF_APPEND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Provide a per-write equivalent of the </w:t>
      </w:r>
      <w:hyperlink r:id="rId140" w:anchor="os.O_APPEND" w:tooltip="os.O_APPEND" w:history="1">
        <w:r w:rsidRPr="00A16789">
          <w:rPr>
            <w:rFonts w:eastAsia="Times New Roman" w:cstheme="minorHAnsi"/>
            <w:sz w:val="20"/>
            <w:szCs w:val="20"/>
            <w:lang w:eastAsia="pt-BR"/>
          </w:rPr>
          <w:t>O_APPEND</w:t>
        </w:r>
      </w:hyperlink>
      <w:r w:rsidRPr="00A16789">
        <w:rPr>
          <w:rFonts w:eastAsia="Times New Roman" w:cstheme="minorHAnsi"/>
          <w:sz w:val="20"/>
          <w:szCs w:val="20"/>
          <w:lang w:eastAsia="pt-BR"/>
        </w:rPr>
        <w:t> </w:t>
      </w:r>
      <w:hyperlink r:id="rId141" w:anchor="os.open" w:tooltip="os.open" w:history="1">
        <w:r w:rsidRPr="00A16789">
          <w:rPr>
            <w:rFonts w:eastAsia="Times New Roman" w:cstheme="minorHAnsi"/>
            <w:sz w:val="20"/>
            <w:szCs w:val="20"/>
            <w:lang w:eastAsia="pt-BR"/>
          </w:rPr>
          <w:t>os.open()</w:t>
        </w:r>
      </w:hyperlink>
      <w:r w:rsidRPr="00A16789">
        <w:rPr>
          <w:rFonts w:eastAsia="Times New Roman" w:cstheme="minorHAnsi"/>
          <w:sz w:val="20"/>
          <w:szCs w:val="20"/>
          <w:lang w:eastAsia="pt-BR"/>
        </w:rPr>
        <w:t> flag. This flag is meaningful only for </w:t>
      </w:r>
      <w:hyperlink r:id="rId142" w:anchor="os.pwritev" w:tooltip="os.pwritev" w:history="1">
        <w:r w:rsidRPr="00A16789">
          <w:rPr>
            <w:rFonts w:eastAsia="Times New Roman" w:cstheme="minorHAnsi"/>
            <w:sz w:val="20"/>
            <w:szCs w:val="20"/>
            <w:lang w:eastAsia="pt-BR"/>
          </w:rPr>
          <w:t>os.pwritev()</w:t>
        </w:r>
      </w:hyperlink>
      <w:r w:rsidRPr="00A16789">
        <w:rPr>
          <w:rFonts w:eastAsia="Times New Roman" w:cstheme="minorHAnsi"/>
          <w:sz w:val="20"/>
          <w:szCs w:val="20"/>
          <w:lang w:eastAsia="pt-BR"/>
        </w:rPr>
        <w:t>, and its effect applies only to the data range written by the system call. The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argument does not affect the write operation; the data is always appended to the end of the file. However, if the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argument is </w:t>
      </w:r>
      <w:r w:rsidRPr="00A16789">
        <w:rPr>
          <w:rFonts w:eastAsia="Times New Roman" w:cstheme="minorHAnsi"/>
          <w:sz w:val="20"/>
          <w:szCs w:val="20"/>
          <w:shd w:val="clear" w:color="auto" w:fill="ECF0F3"/>
          <w:lang w:eastAsia="pt-BR"/>
        </w:rPr>
        <w:t>-1</w:t>
      </w:r>
      <w:r w:rsidRPr="00A16789">
        <w:rPr>
          <w:rFonts w:eastAsia="Times New Roman" w:cstheme="minorHAnsi"/>
          <w:sz w:val="20"/>
          <w:szCs w:val="20"/>
          <w:lang w:eastAsia="pt-BR"/>
        </w:rPr>
        <w:t>, the current file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is updated.</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read</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n</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Read at most </w:t>
      </w:r>
      <w:r w:rsidRPr="00A16789">
        <w:rPr>
          <w:rFonts w:eastAsia="Times New Roman" w:cstheme="minorHAnsi"/>
          <w:i/>
          <w:iCs/>
          <w:sz w:val="20"/>
          <w:szCs w:val="20"/>
          <w:lang w:eastAsia="pt-BR"/>
        </w:rPr>
        <w:t>n</w:t>
      </w:r>
      <w:r w:rsidRPr="00A16789">
        <w:rPr>
          <w:rFonts w:eastAsia="Times New Roman" w:cstheme="minorHAnsi"/>
          <w:sz w:val="20"/>
          <w:szCs w:val="20"/>
          <w:lang w:eastAsia="pt-BR"/>
        </w:rPr>
        <w:t> bytes from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bytestring containing the bytes read. If the end of the file referred to by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has been reached, an empty bytes object is returned.</w:t>
      </w:r>
    </w:p>
    <w:p w:rsidR="00656EB8" w:rsidRPr="00A16789" w:rsidRDefault="00656EB8" w:rsidP="00656EB8">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sendfile</w:t>
      </w:r>
      <w:r w:rsidRPr="00A16789">
        <w:rPr>
          <w:rFonts w:eastAsia="Times New Roman" w:cstheme="minorHAnsi"/>
          <w:sz w:val="20"/>
          <w:szCs w:val="20"/>
          <w:lang w:eastAsia="pt-BR"/>
        </w:rPr>
        <w:t>(</w:t>
      </w:r>
      <w:r w:rsidRPr="00A16789">
        <w:rPr>
          <w:rFonts w:eastAsia="Times New Roman" w:cstheme="minorHAnsi"/>
          <w:i/>
          <w:iCs/>
          <w:sz w:val="20"/>
          <w:szCs w:val="20"/>
          <w:lang w:eastAsia="pt-BR"/>
        </w:rPr>
        <w:t>out_fd</w:t>
      </w:r>
      <w:r w:rsidRPr="00A16789">
        <w:rPr>
          <w:rFonts w:eastAsia="Times New Roman" w:cstheme="minorHAnsi"/>
          <w:sz w:val="20"/>
          <w:szCs w:val="20"/>
          <w:lang w:eastAsia="pt-BR"/>
        </w:rPr>
        <w:t>, </w:t>
      </w:r>
      <w:r w:rsidRPr="00A16789">
        <w:rPr>
          <w:rFonts w:eastAsia="Times New Roman" w:cstheme="minorHAnsi"/>
          <w:i/>
          <w:iCs/>
          <w:sz w:val="20"/>
          <w:szCs w:val="20"/>
          <w:lang w:eastAsia="pt-BR"/>
        </w:rPr>
        <w:t>in_fd</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w:t>
      </w:r>
      <w:r w:rsidRPr="00A16789">
        <w:rPr>
          <w:rFonts w:eastAsia="Times New Roman" w:cstheme="minorHAnsi"/>
          <w:i/>
          <w:iCs/>
          <w:sz w:val="20"/>
          <w:szCs w:val="20"/>
          <w:lang w:eastAsia="pt-BR"/>
        </w:rPr>
        <w:t>count</w:t>
      </w:r>
      <w:r w:rsidRPr="00A16789">
        <w:rPr>
          <w:rFonts w:eastAsia="Times New Roman" w:cstheme="minorHAnsi"/>
          <w:sz w:val="20"/>
          <w:szCs w:val="20"/>
          <w:lang w:eastAsia="pt-BR"/>
        </w:rPr>
        <w:t>, </w:t>
      </w:r>
      <w:r w:rsidRPr="00A16789">
        <w:rPr>
          <w:rFonts w:eastAsia="Times New Roman" w:cstheme="minorHAnsi"/>
          <w:i/>
          <w:iCs/>
          <w:sz w:val="20"/>
          <w:szCs w:val="20"/>
          <w:lang w:eastAsia="pt-BR"/>
        </w:rPr>
        <w:t>headers=()</w:t>
      </w:r>
      <w:r w:rsidRPr="00A16789">
        <w:rPr>
          <w:rFonts w:eastAsia="Times New Roman" w:cstheme="minorHAnsi"/>
          <w:sz w:val="20"/>
          <w:szCs w:val="20"/>
          <w:lang w:eastAsia="pt-BR"/>
        </w:rPr>
        <w:t>, </w:t>
      </w:r>
      <w:r w:rsidRPr="00A16789">
        <w:rPr>
          <w:rFonts w:eastAsia="Times New Roman" w:cstheme="minorHAnsi"/>
          <w:i/>
          <w:iCs/>
          <w:sz w:val="20"/>
          <w:szCs w:val="20"/>
          <w:lang w:eastAsia="pt-BR"/>
        </w:rPr>
        <w:t>trailers=()</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flags=0</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Copy </w:t>
      </w:r>
      <w:r w:rsidRPr="00A16789">
        <w:rPr>
          <w:rFonts w:eastAsia="Times New Roman" w:cstheme="minorHAnsi"/>
          <w:i/>
          <w:iCs/>
          <w:sz w:val="20"/>
          <w:szCs w:val="20"/>
          <w:lang w:eastAsia="pt-BR"/>
        </w:rPr>
        <w:t>count</w:t>
      </w:r>
      <w:r w:rsidRPr="00A16789">
        <w:rPr>
          <w:rFonts w:eastAsia="Times New Roman" w:cstheme="minorHAnsi"/>
          <w:sz w:val="20"/>
          <w:szCs w:val="20"/>
          <w:lang w:eastAsia="pt-BR"/>
        </w:rPr>
        <w:t> bytes from file descriptor </w:t>
      </w:r>
      <w:r w:rsidRPr="00A16789">
        <w:rPr>
          <w:rFonts w:eastAsia="Times New Roman" w:cstheme="minorHAnsi"/>
          <w:i/>
          <w:iCs/>
          <w:sz w:val="20"/>
          <w:szCs w:val="20"/>
          <w:lang w:eastAsia="pt-BR"/>
        </w:rPr>
        <w:t>in_fd</w:t>
      </w:r>
      <w:r w:rsidRPr="00A16789">
        <w:rPr>
          <w:rFonts w:eastAsia="Times New Roman" w:cstheme="minorHAnsi"/>
          <w:sz w:val="20"/>
          <w:szCs w:val="20"/>
          <w:lang w:eastAsia="pt-BR"/>
        </w:rPr>
        <w:t> to file descriptor </w:t>
      </w:r>
      <w:r w:rsidRPr="00A16789">
        <w:rPr>
          <w:rFonts w:eastAsia="Times New Roman" w:cstheme="minorHAnsi"/>
          <w:i/>
          <w:iCs/>
          <w:sz w:val="20"/>
          <w:szCs w:val="20"/>
          <w:lang w:eastAsia="pt-BR"/>
        </w:rPr>
        <w:t>out_fd</w:t>
      </w:r>
      <w:r w:rsidRPr="00A16789">
        <w:rPr>
          <w:rFonts w:eastAsia="Times New Roman" w:cstheme="minorHAnsi"/>
          <w:sz w:val="20"/>
          <w:szCs w:val="20"/>
          <w:lang w:eastAsia="pt-BR"/>
        </w:rPr>
        <w:t> starting at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Return the number of bytes sent. When EOF is reached return </w:t>
      </w:r>
      <w:r w:rsidRPr="00A16789">
        <w:rPr>
          <w:rFonts w:eastAsia="Times New Roman" w:cstheme="minorHAnsi"/>
          <w:sz w:val="20"/>
          <w:szCs w:val="20"/>
          <w:shd w:val="clear" w:color="auto" w:fill="ECF0F3"/>
          <w:lang w:eastAsia="pt-BR"/>
        </w:rPr>
        <w:t>0</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first function notation is supported by all platforms that define </w:t>
      </w:r>
      <w:hyperlink r:id="rId143" w:anchor="os.sendfile" w:tooltip="os.sendfile" w:history="1">
        <w:r w:rsidRPr="00A16789">
          <w:rPr>
            <w:rFonts w:eastAsia="Times New Roman" w:cstheme="minorHAnsi"/>
            <w:sz w:val="20"/>
            <w:szCs w:val="20"/>
            <w:lang w:eastAsia="pt-BR"/>
          </w:rPr>
          <w:t>sendfile()</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Linux, if </w:t>
      </w:r>
      <w:r w:rsidRPr="00A16789">
        <w:rPr>
          <w:rFonts w:eastAsia="Times New Roman" w:cstheme="minorHAnsi"/>
          <w:i/>
          <w:iCs/>
          <w:sz w:val="20"/>
          <w:szCs w:val="20"/>
          <w:lang w:eastAsia="pt-BR"/>
        </w:rPr>
        <w:t>offset</w:t>
      </w:r>
      <w:r w:rsidRPr="00A16789">
        <w:rPr>
          <w:rFonts w:eastAsia="Times New Roman" w:cstheme="minorHAnsi"/>
          <w:sz w:val="20"/>
          <w:szCs w:val="20"/>
          <w:lang w:eastAsia="pt-BR"/>
        </w:rPr>
        <w:t> is given as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the bytes are read from the current position of </w:t>
      </w:r>
      <w:r w:rsidRPr="00A16789">
        <w:rPr>
          <w:rFonts w:eastAsia="Times New Roman" w:cstheme="minorHAnsi"/>
          <w:i/>
          <w:iCs/>
          <w:sz w:val="20"/>
          <w:szCs w:val="20"/>
          <w:lang w:eastAsia="pt-BR"/>
        </w:rPr>
        <w:t>in_fd</w:t>
      </w:r>
      <w:r w:rsidRPr="00A16789">
        <w:rPr>
          <w:rFonts w:eastAsia="Times New Roman" w:cstheme="minorHAnsi"/>
          <w:sz w:val="20"/>
          <w:szCs w:val="20"/>
          <w:lang w:eastAsia="pt-BR"/>
        </w:rPr>
        <w:t> and the position of </w:t>
      </w:r>
      <w:r w:rsidRPr="00A16789">
        <w:rPr>
          <w:rFonts w:eastAsia="Times New Roman" w:cstheme="minorHAnsi"/>
          <w:i/>
          <w:iCs/>
          <w:sz w:val="20"/>
          <w:szCs w:val="20"/>
          <w:lang w:eastAsia="pt-BR"/>
        </w:rPr>
        <w:t>in_fd</w:t>
      </w:r>
      <w:r w:rsidRPr="00A16789">
        <w:rPr>
          <w:rFonts w:eastAsia="Times New Roman" w:cstheme="minorHAnsi"/>
          <w:sz w:val="20"/>
          <w:szCs w:val="20"/>
          <w:lang w:eastAsia="pt-BR"/>
        </w:rPr>
        <w:t> is updated.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second case may be used on macOS and FreeBSD where </w:t>
      </w:r>
      <w:r w:rsidRPr="00A16789">
        <w:rPr>
          <w:rFonts w:eastAsia="Times New Roman" w:cstheme="minorHAnsi"/>
          <w:i/>
          <w:iCs/>
          <w:sz w:val="20"/>
          <w:szCs w:val="20"/>
          <w:lang w:eastAsia="pt-BR"/>
        </w:rPr>
        <w:t>headers</w:t>
      </w:r>
      <w:r w:rsidRPr="00A16789">
        <w:rPr>
          <w:rFonts w:eastAsia="Times New Roman" w:cstheme="minorHAnsi"/>
          <w:sz w:val="20"/>
          <w:szCs w:val="20"/>
          <w:lang w:eastAsia="pt-BR"/>
        </w:rPr>
        <w:t> and </w:t>
      </w:r>
      <w:r w:rsidRPr="00A16789">
        <w:rPr>
          <w:rFonts w:eastAsia="Times New Roman" w:cstheme="minorHAnsi"/>
          <w:i/>
          <w:iCs/>
          <w:sz w:val="20"/>
          <w:szCs w:val="20"/>
          <w:lang w:eastAsia="pt-BR"/>
        </w:rPr>
        <w:t>trailers</w:t>
      </w:r>
      <w:r w:rsidRPr="00A16789">
        <w:rPr>
          <w:rFonts w:eastAsia="Times New Roman" w:cstheme="minorHAnsi"/>
          <w:sz w:val="20"/>
          <w:szCs w:val="20"/>
          <w:lang w:eastAsia="pt-BR"/>
        </w:rPr>
        <w:t> are arbitrary sequences of buffers that are written before and after the data from </w:t>
      </w:r>
      <w:r w:rsidRPr="00A16789">
        <w:rPr>
          <w:rFonts w:eastAsia="Times New Roman" w:cstheme="minorHAnsi"/>
          <w:i/>
          <w:iCs/>
          <w:sz w:val="20"/>
          <w:szCs w:val="20"/>
          <w:lang w:eastAsia="pt-BR"/>
        </w:rPr>
        <w:t>in_fd</w:t>
      </w:r>
      <w:r w:rsidRPr="00A16789">
        <w:rPr>
          <w:rFonts w:eastAsia="Times New Roman" w:cstheme="minorHAnsi"/>
          <w:sz w:val="20"/>
          <w:szCs w:val="20"/>
          <w:lang w:eastAsia="pt-BR"/>
        </w:rPr>
        <w:t> is written. It returns the same as the first case.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macOS and FreeBSD, a value of </w:t>
      </w:r>
      <w:r w:rsidRPr="00A16789">
        <w:rPr>
          <w:rFonts w:eastAsia="Times New Roman" w:cstheme="minorHAnsi"/>
          <w:sz w:val="20"/>
          <w:szCs w:val="20"/>
          <w:shd w:val="clear" w:color="auto" w:fill="ECF0F3"/>
          <w:lang w:eastAsia="pt-BR"/>
        </w:rPr>
        <w:t>0</w:t>
      </w:r>
      <w:r w:rsidRPr="00A16789">
        <w:rPr>
          <w:rFonts w:eastAsia="Times New Roman" w:cstheme="minorHAnsi"/>
          <w:sz w:val="20"/>
          <w:szCs w:val="20"/>
          <w:lang w:eastAsia="pt-BR"/>
        </w:rPr>
        <w:t> for </w:t>
      </w:r>
      <w:r w:rsidRPr="00A16789">
        <w:rPr>
          <w:rFonts w:eastAsia="Times New Roman" w:cstheme="minorHAnsi"/>
          <w:i/>
          <w:iCs/>
          <w:sz w:val="20"/>
          <w:szCs w:val="20"/>
          <w:lang w:eastAsia="pt-BR"/>
        </w:rPr>
        <w:t>count</w:t>
      </w:r>
      <w:r w:rsidRPr="00A16789">
        <w:rPr>
          <w:rFonts w:eastAsia="Times New Roman" w:cstheme="minorHAnsi"/>
          <w:sz w:val="20"/>
          <w:szCs w:val="20"/>
          <w:lang w:eastAsia="pt-BR"/>
        </w:rPr>
        <w:t> specifies to send until the end of </w:t>
      </w:r>
      <w:r w:rsidRPr="00A16789">
        <w:rPr>
          <w:rFonts w:eastAsia="Times New Roman" w:cstheme="minorHAnsi"/>
          <w:i/>
          <w:iCs/>
          <w:sz w:val="20"/>
          <w:szCs w:val="20"/>
          <w:lang w:eastAsia="pt-BR"/>
        </w:rPr>
        <w:t>in_fd</w:t>
      </w:r>
      <w:r w:rsidRPr="00A16789">
        <w:rPr>
          <w:rFonts w:eastAsia="Times New Roman" w:cstheme="minorHAnsi"/>
          <w:sz w:val="20"/>
          <w:szCs w:val="20"/>
          <w:lang w:eastAsia="pt-BR"/>
        </w:rPr>
        <w:t> is reached.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All platforms support sockets as </w:t>
      </w:r>
      <w:r w:rsidRPr="00A16789">
        <w:rPr>
          <w:rFonts w:eastAsia="Times New Roman" w:cstheme="minorHAnsi"/>
          <w:i/>
          <w:iCs/>
          <w:sz w:val="20"/>
          <w:szCs w:val="20"/>
          <w:lang w:eastAsia="pt-BR"/>
        </w:rPr>
        <w:t>out_fd</w:t>
      </w:r>
      <w:r w:rsidRPr="00A16789">
        <w:rPr>
          <w:rFonts w:eastAsia="Times New Roman" w:cstheme="minorHAnsi"/>
          <w:sz w:val="20"/>
          <w:szCs w:val="20"/>
          <w:lang w:eastAsia="pt-BR"/>
        </w:rPr>
        <w:t> file descriptor, and some platforms allow other types (e.g. regular file, pipe) as well.</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Cross-platform applications should not use </w:t>
      </w:r>
      <w:r w:rsidRPr="00A16789">
        <w:rPr>
          <w:rFonts w:eastAsia="Times New Roman" w:cstheme="minorHAnsi"/>
          <w:i/>
          <w:iCs/>
          <w:sz w:val="20"/>
          <w:szCs w:val="20"/>
          <w:lang w:eastAsia="pt-BR"/>
        </w:rPr>
        <w:t>headers</w:t>
      </w:r>
      <w:r w:rsidRPr="00A16789">
        <w:rPr>
          <w:rFonts w:eastAsia="Times New Roman" w:cstheme="minorHAnsi"/>
          <w:sz w:val="20"/>
          <w:szCs w:val="20"/>
          <w:lang w:eastAsia="pt-BR"/>
        </w:rPr>
        <w:t>, </w:t>
      </w:r>
      <w:r w:rsidRPr="00A16789">
        <w:rPr>
          <w:rFonts w:eastAsia="Times New Roman" w:cstheme="minorHAnsi"/>
          <w:i/>
          <w:iCs/>
          <w:sz w:val="20"/>
          <w:szCs w:val="20"/>
          <w:lang w:eastAsia="pt-BR"/>
        </w:rPr>
        <w:t>trailers</w:t>
      </w:r>
      <w:r w:rsidRPr="00A16789">
        <w:rPr>
          <w:rFonts w:eastAsia="Times New Roman" w:cstheme="minorHAnsi"/>
          <w:sz w:val="20"/>
          <w:szCs w:val="20"/>
          <w:lang w:eastAsia="pt-BR"/>
        </w:rPr>
        <w:t> and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arguments.</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set_blocking</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blocking</w:t>
      </w:r>
      <w:r w:rsidRPr="00A16789">
        <w:rPr>
          <w:rFonts w:eastAsia="Times New Roman" w:cstheme="minorHAnsi"/>
          <w:sz w:val="20"/>
          <w:szCs w:val="20"/>
          <w:lang w:eastAsia="pt-BR"/>
        </w:rPr>
        <w:t>)</w:t>
      </w:r>
    </w:p>
    <w:p w:rsidR="00A16789"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blocking mode of the specified file descriptor. Set the </w:t>
      </w:r>
      <w:hyperlink r:id="rId144" w:anchor="os.O_NONBLOCK" w:tooltip="os.O_NONBLOCK" w:history="1">
        <w:r w:rsidRPr="00A16789">
          <w:rPr>
            <w:rFonts w:eastAsia="Times New Roman" w:cstheme="minorHAnsi"/>
            <w:sz w:val="20"/>
            <w:szCs w:val="20"/>
            <w:lang w:eastAsia="pt-BR"/>
          </w:rPr>
          <w:t>O_NONBLOCK</w:t>
        </w:r>
      </w:hyperlink>
      <w:r w:rsidRPr="00A16789">
        <w:rPr>
          <w:rFonts w:eastAsia="Times New Roman" w:cstheme="minorHAnsi"/>
          <w:sz w:val="20"/>
          <w:szCs w:val="20"/>
          <w:lang w:eastAsia="pt-BR"/>
        </w:rPr>
        <w:t> flag if blocking is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clear the flag otherwise.</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See also </w:t>
      </w:r>
      <w:hyperlink r:id="rId145" w:anchor="os.get_blocking" w:tooltip="os.get_blocking" w:history="1">
        <w:r w:rsidRPr="00A16789">
          <w:rPr>
            <w:rFonts w:eastAsia="Times New Roman" w:cstheme="minorHAnsi"/>
            <w:sz w:val="20"/>
            <w:szCs w:val="20"/>
            <w:lang w:eastAsia="pt-BR"/>
          </w:rPr>
          <w:t>get_blocking()</w:t>
        </w:r>
      </w:hyperlink>
      <w:r w:rsidRPr="00A16789">
        <w:rPr>
          <w:rFonts w:eastAsia="Times New Roman" w:cstheme="minorHAnsi"/>
          <w:sz w:val="20"/>
          <w:szCs w:val="20"/>
          <w:lang w:eastAsia="pt-BR"/>
        </w:rPr>
        <w:t> and </w:t>
      </w:r>
      <w:hyperlink r:id="rId146" w:anchor="socket.socket.setblocking" w:tooltip="socket.socket.setblocking" w:history="1">
        <w:r w:rsidRPr="00A16789">
          <w:rPr>
            <w:rFonts w:eastAsia="Times New Roman" w:cstheme="minorHAnsi"/>
            <w:sz w:val="20"/>
            <w:szCs w:val="20"/>
            <w:lang w:eastAsia="pt-BR"/>
          </w:rPr>
          <w:t>socket.socket.setblocking()</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splice</w:t>
      </w:r>
      <w:r w:rsidRPr="00A16789">
        <w:rPr>
          <w:rFonts w:eastAsia="Times New Roman" w:cstheme="minorHAnsi"/>
          <w:sz w:val="20"/>
          <w:szCs w:val="20"/>
          <w:lang w:eastAsia="pt-BR"/>
        </w:rPr>
        <w:t>(</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w:t>
      </w:r>
      <w:r w:rsidRPr="00A16789">
        <w:rPr>
          <w:rFonts w:eastAsia="Times New Roman" w:cstheme="minorHAnsi"/>
          <w:i/>
          <w:iCs/>
          <w:sz w:val="20"/>
          <w:szCs w:val="20"/>
          <w:lang w:eastAsia="pt-BR"/>
        </w:rPr>
        <w:t>count</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offset_src=None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offset_dst=None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Transfer </w:t>
      </w:r>
      <w:r w:rsidRPr="00A16789">
        <w:rPr>
          <w:rFonts w:eastAsia="Times New Roman" w:cstheme="minorHAnsi"/>
          <w:i/>
          <w:iCs/>
          <w:sz w:val="20"/>
          <w:szCs w:val="20"/>
          <w:lang w:eastAsia="pt-BR"/>
        </w:rPr>
        <w:t>count</w:t>
      </w:r>
      <w:r w:rsidRPr="00A16789">
        <w:rPr>
          <w:rFonts w:eastAsia="Times New Roman" w:cstheme="minorHAnsi"/>
          <w:sz w:val="20"/>
          <w:szCs w:val="20"/>
          <w:lang w:eastAsia="pt-BR"/>
        </w:rPr>
        <w:t> bytes from file descriptor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starting from offset </w:t>
      </w:r>
      <w:r w:rsidRPr="00A16789">
        <w:rPr>
          <w:rFonts w:eastAsia="Times New Roman" w:cstheme="minorHAnsi"/>
          <w:i/>
          <w:iCs/>
          <w:sz w:val="20"/>
          <w:szCs w:val="20"/>
          <w:lang w:eastAsia="pt-BR"/>
        </w:rPr>
        <w:t>offset_src</w:t>
      </w:r>
      <w:r w:rsidRPr="00A16789">
        <w:rPr>
          <w:rFonts w:eastAsia="Times New Roman" w:cstheme="minorHAnsi"/>
          <w:sz w:val="20"/>
          <w:szCs w:val="20"/>
          <w:lang w:eastAsia="pt-BR"/>
        </w:rPr>
        <w:t>, to file descriptor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starting from offset </w:t>
      </w:r>
      <w:r w:rsidRPr="00A16789">
        <w:rPr>
          <w:rFonts w:eastAsia="Times New Roman" w:cstheme="minorHAnsi"/>
          <w:i/>
          <w:iCs/>
          <w:sz w:val="20"/>
          <w:szCs w:val="20"/>
          <w:lang w:eastAsia="pt-BR"/>
        </w:rPr>
        <w:t>offset_dst</w:t>
      </w:r>
      <w:r w:rsidRPr="00A16789">
        <w:rPr>
          <w:rFonts w:eastAsia="Times New Roman" w:cstheme="minorHAnsi"/>
          <w:sz w:val="20"/>
          <w:szCs w:val="20"/>
          <w:lang w:eastAsia="pt-BR"/>
        </w:rPr>
        <w:t>. At least one of the file descriptors must refer to a pipe. If </w:t>
      </w:r>
      <w:r w:rsidRPr="00A16789">
        <w:rPr>
          <w:rFonts w:eastAsia="Times New Roman" w:cstheme="minorHAnsi"/>
          <w:i/>
          <w:iCs/>
          <w:sz w:val="20"/>
          <w:szCs w:val="20"/>
          <w:lang w:eastAsia="pt-BR"/>
        </w:rPr>
        <w:t>offset_src</w:t>
      </w:r>
      <w:r w:rsidRPr="00A16789">
        <w:rPr>
          <w:rFonts w:eastAsia="Times New Roman" w:cstheme="minorHAnsi"/>
          <w:sz w:val="20"/>
          <w:szCs w:val="20"/>
          <w:lang w:eastAsia="pt-BR"/>
        </w:rPr>
        <w:t> is None, then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is read from the current position; respectively for </w:t>
      </w:r>
      <w:r w:rsidRPr="00A16789">
        <w:rPr>
          <w:rFonts w:eastAsia="Times New Roman" w:cstheme="minorHAnsi"/>
          <w:i/>
          <w:iCs/>
          <w:sz w:val="20"/>
          <w:szCs w:val="20"/>
          <w:lang w:eastAsia="pt-BR"/>
        </w:rPr>
        <w:t>offset_dst</w:t>
      </w:r>
      <w:r w:rsidRPr="00A16789">
        <w:rPr>
          <w:rFonts w:eastAsia="Times New Roman" w:cstheme="minorHAnsi"/>
          <w:sz w:val="20"/>
          <w:szCs w:val="20"/>
          <w:lang w:eastAsia="pt-BR"/>
        </w:rPr>
        <w:t>. The offset associated to the file descriptor that refers to a pipe must be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The files pointed by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and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must reside in the same filesystem, otherwise an </w:t>
      </w:r>
      <w:hyperlink r:id="rId147"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is raised with </w:t>
      </w:r>
      <w:hyperlink r:id="rId148" w:anchor="OSError.errno" w:tooltip="OSError.errno" w:history="1">
        <w:r w:rsidRPr="00A16789">
          <w:rPr>
            <w:rFonts w:eastAsia="Times New Roman" w:cstheme="minorHAnsi"/>
            <w:sz w:val="20"/>
            <w:szCs w:val="20"/>
            <w:lang w:eastAsia="pt-BR"/>
          </w:rPr>
          <w:t>errno</w:t>
        </w:r>
      </w:hyperlink>
      <w:r w:rsidRPr="00A16789">
        <w:rPr>
          <w:rFonts w:eastAsia="Times New Roman" w:cstheme="minorHAnsi"/>
          <w:sz w:val="20"/>
          <w:szCs w:val="20"/>
          <w:lang w:eastAsia="pt-BR"/>
        </w:rPr>
        <w:t> set to </w:t>
      </w:r>
      <w:hyperlink r:id="rId149" w:anchor="errno.EXDEV" w:tooltip="errno.EXDEV" w:history="1">
        <w:r w:rsidRPr="00A16789">
          <w:rPr>
            <w:rFonts w:eastAsia="Times New Roman" w:cstheme="minorHAnsi"/>
            <w:sz w:val="20"/>
            <w:szCs w:val="20"/>
            <w:lang w:eastAsia="pt-BR"/>
          </w:rPr>
          <w:t>errno.EXDEV</w:t>
        </w:r>
      </w:hyperlink>
      <w:r w:rsidRPr="00A16789">
        <w:rPr>
          <w:rFonts w:eastAsia="Times New Roman" w:cstheme="minorHAnsi"/>
          <w:sz w:val="20"/>
          <w:szCs w:val="20"/>
          <w:lang w:eastAsia="pt-BR"/>
        </w:rPr>
        <w:t>.</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This copy is done without the additional cost of transferring data from the kernel to user space and then back into the kernel. Additionally, some filesystems could implement extra optimizations. The copy is done as if both files are opened as binary.</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Upon successful completion, returns the number of bytes spliced to or from the pipe. A return value of 0 means end of input. If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refers to a pipe, then this means that there was no data to transfer, and it would not make sense to block because there are no writers connected to the write end of the pipe.</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readv</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Read from a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into a number of mutable </w:t>
      </w:r>
      <w:hyperlink r:id="rId150" w:anchor="term-bytes-like-object" w:history="1">
        <w:r w:rsidRPr="00A16789">
          <w:rPr>
            <w:rFonts w:eastAsia="Times New Roman" w:cstheme="minorHAnsi"/>
            <w:sz w:val="20"/>
            <w:szCs w:val="20"/>
            <w:lang w:eastAsia="pt-BR"/>
          </w:rPr>
          <w:t>bytes-like objects</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Transfer data into each buffer until it is full and then move on to the next buffer in the sequence to hold the rest of the data.</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Return the total number of bytes actually read which can be less than the total capacity of all the objects.</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The operating system may set a limit (</w:t>
      </w:r>
      <w:hyperlink r:id="rId151" w:anchor="os.sysconf" w:tooltip="os.sysconf" w:history="1">
        <w:r w:rsidRPr="00A16789">
          <w:rPr>
            <w:rFonts w:eastAsia="Times New Roman" w:cstheme="minorHAnsi"/>
            <w:sz w:val="20"/>
            <w:szCs w:val="20"/>
            <w:lang w:eastAsia="pt-BR"/>
          </w:rPr>
          <w:t>sysconf()</w:t>
        </w:r>
      </w:hyperlink>
      <w:r w:rsidRPr="00A16789">
        <w:rPr>
          <w:rFonts w:eastAsia="Times New Roman" w:cstheme="minorHAnsi"/>
          <w:sz w:val="20"/>
          <w:szCs w:val="20"/>
          <w:lang w:eastAsia="pt-BR"/>
        </w:rPr>
        <w:t> value </w:t>
      </w:r>
      <w:r w:rsidRPr="00A16789">
        <w:rPr>
          <w:rFonts w:eastAsia="Times New Roman" w:cstheme="minorHAnsi"/>
          <w:sz w:val="20"/>
          <w:szCs w:val="20"/>
          <w:shd w:val="clear" w:color="auto" w:fill="ECF0F3"/>
          <w:lang w:eastAsia="pt-BR"/>
        </w:rPr>
        <w:t>'SC_IOV_MAX'</w:t>
      </w:r>
      <w:r w:rsidRPr="00A16789">
        <w:rPr>
          <w:rFonts w:eastAsia="Times New Roman" w:cstheme="minorHAnsi"/>
          <w:sz w:val="20"/>
          <w:szCs w:val="20"/>
          <w:lang w:eastAsia="pt-BR"/>
        </w:rPr>
        <w:t>) on the number of buffers that can be used.</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tcgetpgrp</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process group associated with the terminal given by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(an open file descriptor as returned by </w:t>
      </w:r>
      <w:hyperlink r:id="rId152" w:anchor="os.open" w:tooltip="os.open" w:history="1">
        <w:r w:rsidRPr="00A16789">
          <w:rPr>
            <w:rFonts w:eastAsia="Times New Roman" w:cstheme="minorHAnsi"/>
            <w:sz w:val="20"/>
            <w:szCs w:val="20"/>
            <w:lang w:eastAsia="pt-BR"/>
          </w:rPr>
          <w:t>os.open()</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tcsetpgrp</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pg</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process group associated with the terminal given by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(an open file descriptor as returned by </w:t>
      </w:r>
      <w:hyperlink r:id="rId153" w:anchor="os.open" w:tooltip="os.open" w:history="1">
        <w:r w:rsidRPr="00A16789">
          <w:rPr>
            <w:rFonts w:eastAsia="Times New Roman" w:cstheme="minorHAnsi"/>
            <w:sz w:val="20"/>
            <w:szCs w:val="20"/>
            <w:lang w:eastAsia="pt-BR"/>
          </w:rPr>
          <w:t>os.open()</w:t>
        </w:r>
      </w:hyperlink>
      <w:r w:rsidRPr="00A16789">
        <w:rPr>
          <w:rFonts w:eastAsia="Times New Roman" w:cstheme="minorHAnsi"/>
          <w:sz w:val="20"/>
          <w:szCs w:val="20"/>
          <w:lang w:eastAsia="pt-BR"/>
        </w:rPr>
        <w:t>) to </w:t>
      </w:r>
      <w:r w:rsidRPr="00A16789">
        <w:rPr>
          <w:rFonts w:eastAsia="Times New Roman" w:cstheme="minorHAnsi"/>
          <w:i/>
          <w:iCs/>
          <w:sz w:val="20"/>
          <w:szCs w:val="20"/>
          <w:lang w:eastAsia="pt-BR"/>
        </w:rPr>
        <w:t>pg</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ttyname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string which specifies the terminal device associated with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If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is not associated with a terminal device, an exception is raised.</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write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str</w:t>
      </w:r>
      <w:r w:rsidRPr="00A16789">
        <w:rPr>
          <w:rFonts w:eastAsia="Times New Roman" w:cstheme="minorHAnsi"/>
          <w:sz w:val="20"/>
          <w:szCs w:val="20"/>
          <w:lang w:eastAsia="pt-BR"/>
        </w:rPr>
        <w:t>)</w:t>
      </w:r>
    </w:p>
    <w:p w:rsidR="00A16789" w:rsidRPr="00A16789"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Write the bytestring in </w:t>
      </w:r>
      <w:r w:rsidRPr="00A16789">
        <w:rPr>
          <w:rFonts w:eastAsia="Times New Roman" w:cstheme="minorHAnsi"/>
          <w:i/>
          <w:iCs/>
          <w:sz w:val="20"/>
          <w:szCs w:val="20"/>
          <w:lang w:eastAsia="pt-BR"/>
        </w:rPr>
        <w:t>str</w:t>
      </w:r>
      <w:r w:rsidRPr="00A16789">
        <w:rPr>
          <w:rFonts w:eastAsia="Times New Roman" w:cstheme="minorHAnsi"/>
          <w:sz w:val="20"/>
          <w:szCs w:val="20"/>
          <w:lang w:eastAsia="pt-BR"/>
        </w:rPr>
        <w:t> to file descriptor </w:t>
      </w:r>
      <w:r w:rsidRPr="00A16789">
        <w:rPr>
          <w:rFonts w:eastAsia="Times New Roman" w:cstheme="minorHAnsi"/>
          <w:i/>
          <w:iCs/>
          <w:sz w:val="20"/>
          <w:szCs w:val="20"/>
          <w:lang w:eastAsia="pt-BR"/>
        </w:rPr>
        <w:t>fd</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Return the nu</w:t>
      </w:r>
      <w:r w:rsidR="00656EB8">
        <w:rPr>
          <w:rFonts w:eastAsia="Times New Roman" w:cstheme="minorHAnsi"/>
          <w:sz w:val="20"/>
          <w:szCs w:val="20"/>
          <w:lang w:eastAsia="pt-BR"/>
        </w:rPr>
        <w:t xml:space="preserve">mber of bytes actually written. </w:t>
      </w:r>
      <w:r w:rsidRPr="00A16789">
        <w:rPr>
          <w:rFonts w:eastAsia="Times New Roman" w:cstheme="minorHAnsi"/>
          <w:sz w:val="20"/>
          <w:szCs w:val="20"/>
          <w:lang w:eastAsia="pt-BR"/>
        </w:rPr>
        <w:t>This function is intended for low-level I/O and must be applied to a file descriptor as returned by </w:t>
      </w:r>
      <w:hyperlink r:id="rId154" w:anchor="os.open" w:tooltip="os.open" w:history="1">
        <w:r w:rsidRPr="00A16789">
          <w:rPr>
            <w:rFonts w:eastAsia="Times New Roman" w:cstheme="minorHAnsi"/>
            <w:sz w:val="20"/>
            <w:szCs w:val="20"/>
            <w:shd w:val="clear" w:color="auto" w:fill="D6D6D6"/>
            <w:lang w:eastAsia="pt-BR"/>
          </w:rPr>
          <w:t>os.open()</w:t>
        </w:r>
      </w:hyperlink>
      <w:r w:rsidRPr="00A16789">
        <w:rPr>
          <w:rFonts w:eastAsia="Times New Roman" w:cstheme="minorHAnsi"/>
          <w:sz w:val="20"/>
          <w:szCs w:val="20"/>
          <w:lang w:eastAsia="pt-BR"/>
        </w:rPr>
        <w:t> or </w:t>
      </w:r>
      <w:hyperlink r:id="rId155" w:anchor="os.pipe" w:tooltip="os.pipe" w:history="1">
        <w:r w:rsidRPr="00A16789">
          <w:rPr>
            <w:rFonts w:eastAsia="Times New Roman" w:cstheme="minorHAnsi"/>
            <w:sz w:val="20"/>
            <w:szCs w:val="20"/>
            <w:shd w:val="clear" w:color="auto" w:fill="D6D6D6"/>
            <w:lang w:eastAsia="pt-BR"/>
          </w:rPr>
          <w:t>pipe()</w:t>
        </w:r>
      </w:hyperlink>
      <w:r w:rsidRPr="00A16789">
        <w:rPr>
          <w:rFonts w:eastAsia="Times New Roman" w:cstheme="minorHAnsi"/>
          <w:sz w:val="20"/>
          <w:szCs w:val="20"/>
          <w:lang w:eastAsia="pt-BR"/>
        </w:rPr>
        <w:t>. To write a “file object” returned by the built-in function </w:t>
      </w:r>
      <w:hyperlink r:id="rId156" w:anchor="open" w:tooltip="open" w:history="1">
        <w:r w:rsidRPr="00A16789">
          <w:rPr>
            <w:rFonts w:eastAsia="Times New Roman" w:cstheme="minorHAnsi"/>
            <w:sz w:val="20"/>
            <w:szCs w:val="20"/>
            <w:shd w:val="clear" w:color="auto" w:fill="D6D6D6"/>
            <w:lang w:eastAsia="pt-BR"/>
          </w:rPr>
          <w:t>open()</w:t>
        </w:r>
      </w:hyperlink>
      <w:r w:rsidRPr="00A16789">
        <w:rPr>
          <w:rFonts w:eastAsia="Times New Roman" w:cstheme="minorHAnsi"/>
          <w:sz w:val="20"/>
          <w:szCs w:val="20"/>
          <w:lang w:eastAsia="pt-BR"/>
        </w:rPr>
        <w:t> or by </w:t>
      </w:r>
      <w:hyperlink r:id="rId157" w:anchor="os.popen" w:tooltip="os.popen" w:history="1">
        <w:r w:rsidRPr="00A16789">
          <w:rPr>
            <w:rFonts w:eastAsia="Times New Roman" w:cstheme="minorHAnsi"/>
            <w:sz w:val="20"/>
            <w:szCs w:val="20"/>
            <w:shd w:val="clear" w:color="auto" w:fill="D6D6D6"/>
            <w:lang w:eastAsia="pt-BR"/>
          </w:rPr>
          <w:t>popen()</w:t>
        </w:r>
      </w:hyperlink>
      <w:r w:rsidRPr="00A16789">
        <w:rPr>
          <w:rFonts w:eastAsia="Times New Roman" w:cstheme="minorHAnsi"/>
          <w:sz w:val="20"/>
          <w:szCs w:val="20"/>
          <w:lang w:eastAsia="pt-BR"/>
        </w:rPr>
        <w:t> or </w:t>
      </w:r>
      <w:hyperlink r:id="rId158" w:anchor="os.fdopen" w:tooltip="os.fdopen" w:history="1">
        <w:r w:rsidRPr="00A16789">
          <w:rPr>
            <w:rFonts w:eastAsia="Times New Roman" w:cstheme="minorHAnsi"/>
            <w:sz w:val="20"/>
            <w:szCs w:val="20"/>
            <w:shd w:val="clear" w:color="auto" w:fill="D6D6D6"/>
            <w:lang w:eastAsia="pt-BR"/>
          </w:rPr>
          <w:t>fdopen()</w:t>
        </w:r>
      </w:hyperlink>
      <w:r w:rsidRPr="00A16789">
        <w:rPr>
          <w:rFonts w:eastAsia="Times New Roman" w:cstheme="minorHAnsi"/>
          <w:sz w:val="20"/>
          <w:szCs w:val="20"/>
          <w:lang w:eastAsia="pt-BR"/>
        </w:rPr>
        <w:t>, or </w:t>
      </w:r>
      <w:hyperlink r:id="rId159" w:anchor="sys.stdout" w:tooltip="sys.stdout" w:history="1">
        <w:r w:rsidRPr="00A16789">
          <w:rPr>
            <w:rFonts w:eastAsia="Times New Roman" w:cstheme="minorHAnsi"/>
            <w:sz w:val="20"/>
            <w:szCs w:val="20"/>
            <w:shd w:val="clear" w:color="auto" w:fill="D6D6D6"/>
            <w:lang w:eastAsia="pt-BR"/>
          </w:rPr>
          <w:t>sys.stdout</w:t>
        </w:r>
      </w:hyperlink>
      <w:r w:rsidRPr="00A16789">
        <w:rPr>
          <w:rFonts w:eastAsia="Times New Roman" w:cstheme="minorHAnsi"/>
          <w:sz w:val="20"/>
          <w:szCs w:val="20"/>
          <w:lang w:eastAsia="pt-BR"/>
        </w:rPr>
        <w:t> or </w:t>
      </w:r>
      <w:hyperlink r:id="rId160" w:anchor="sys.stderr" w:tooltip="sys.stderr" w:history="1">
        <w:r w:rsidRPr="00A16789">
          <w:rPr>
            <w:rFonts w:eastAsia="Times New Roman" w:cstheme="minorHAnsi"/>
            <w:sz w:val="20"/>
            <w:szCs w:val="20"/>
            <w:shd w:val="clear" w:color="auto" w:fill="D6D6D6"/>
            <w:lang w:eastAsia="pt-BR"/>
          </w:rPr>
          <w:t>sys.stderr</w:t>
        </w:r>
      </w:hyperlink>
      <w:r w:rsidRPr="00A16789">
        <w:rPr>
          <w:rFonts w:eastAsia="Times New Roman" w:cstheme="minorHAnsi"/>
          <w:sz w:val="20"/>
          <w:szCs w:val="20"/>
          <w:lang w:eastAsia="pt-BR"/>
        </w:rPr>
        <w:t>, use its </w:t>
      </w:r>
      <w:r w:rsidRPr="00A16789">
        <w:rPr>
          <w:rFonts w:eastAsia="Times New Roman" w:cstheme="minorHAnsi"/>
          <w:sz w:val="20"/>
          <w:szCs w:val="20"/>
          <w:shd w:val="clear" w:color="auto" w:fill="D6D6D6"/>
          <w:lang w:eastAsia="pt-BR"/>
        </w:rPr>
        <w:t>write()</w:t>
      </w:r>
      <w:r w:rsidRPr="00A16789">
        <w:rPr>
          <w:rFonts w:eastAsia="Times New Roman" w:cstheme="minorHAnsi"/>
          <w:sz w:val="20"/>
          <w:szCs w:val="20"/>
          <w:lang w:eastAsia="pt-BR"/>
        </w:rPr>
        <w:t> method.</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writev</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Write the contents of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to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buffers</w:t>
      </w:r>
      <w:r w:rsidRPr="00A16789">
        <w:rPr>
          <w:rFonts w:eastAsia="Times New Roman" w:cstheme="minorHAnsi"/>
          <w:sz w:val="20"/>
          <w:szCs w:val="20"/>
          <w:lang w:eastAsia="pt-BR"/>
        </w:rPr>
        <w:t> must be a sequence of </w:t>
      </w:r>
      <w:hyperlink r:id="rId161" w:anchor="term-bytes-like-object" w:history="1">
        <w:r w:rsidRPr="00A16789">
          <w:rPr>
            <w:rFonts w:eastAsia="Times New Roman" w:cstheme="minorHAnsi"/>
            <w:sz w:val="20"/>
            <w:szCs w:val="20"/>
            <w:lang w:eastAsia="pt-BR"/>
          </w:rPr>
          <w:t>bytes-like objects</w:t>
        </w:r>
      </w:hyperlink>
      <w:r w:rsidRPr="00A16789">
        <w:rPr>
          <w:rFonts w:eastAsia="Times New Roman" w:cstheme="minorHAnsi"/>
          <w:sz w:val="20"/>
          <w:szCs w:val="20"/>
          <w:lang w:eastAsia="pt-BR"/>
        </w:rPr>
        <w:t>. Buffers are processed in array order. Entire contents of the first buffer is written before proceeding to the second, and so on.</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Returns the total number</w:t>
      </w:r>
      <w:r w:rsidR="00656EB8">
        <w:rPr>
          <w:rFonts w:eastAsia="Times New Roman" w:cstheme="minorHAnsi"/>
          <w:sz w:val="20"/>
          <w:szCs w:val="20"/>
          <w:lang w:eastAsia="pt-BR"/>
        </w:rPr>
        <w:t xml:space="preserve"> o</w:t>
      </w:r>
      <w:r w:rsidRPr="00A16789">
        <w:rPr>
          <w:rFonts w:eastAsia="Times New Roman" w:cstheme="minorHAnsi"/>
          <w:sz w:val="20"/>
          <w:szCs w:val="20"/>
          <w:lang w:eastAsia="pt-BR"/>
        </w:rPr>
        <w:t>f bytes actually written.</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operating system may set a limit (</w:t>
      </w:r>
      <w:hyperlink r:id="rId162" w:anchor="os.sysconf" w:tooltip="os.sysconf" w:history="1">
        <w:r w:rsidRPr="00A16789">
          <w:rPr>
            <w:rFonts w:eastAsia="Times New Roman" w:cstheme="minorHAnsi"/>
            <w:sz w:val="20"/>
            <w:szCs w:val="20"/>
            <w:lang w:eastAsia="pt-BR"/>
          </w:rPr>
          <w:t>sysconf()</w:t>
        </w:r>
      </w:hyperlink>
      <w:r w:rsidRPr="00A16789">
        <w:rPr>
          <w:rFonts w:eastAsia="Times New Roman" w:cstheme="minorHAnsi"/>
          <w:sz w:val="20"/>
          <w:szCs w:val="20"/>
          <w:lang w:eastAsia="pt-BR"/>
        </w:rPr>
        <w:t> value </w:t>
      </w:r>
      <w:r w:rsidRPr="00A16789">
        <w:rPr>
          <w:rFonts w:eastAsia="Times New Roman" w:cstheme="minorHAnsi"/>
          <w:sz w:val="20"/>
          <w:szCs w:val="20"/>
          <w:shd w:val="clear" w:color="auto" w:fill="ECF0F3"/>
          <w:lang w:eastAsia="pt-BR"/>
        </w:rPr>
        <w:t>'SC_IOV_MAX'</w:t>
      </w:r>
      <w:r w:rsidRPr="00A16789">
        <w:rPr>
          <w:rFonts w:eastAsia="Times New Roman" w:cstheme="minorHAnsi"/>
          <w:sz w:val="20"/>
          <w:szCs w:val="20"/>
          <w:lang w:eastAsia="pt-BR"/>
        </w:rPr>
        <w:t>) on the number of buffers that can be used.</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get_terminal_size</w:t>
      </w:r>
      <w:r w:rsidRPr="00A16789">
        <w:rPr>
          <w:rFonts w:eastAsia="Times New Roman" w:cstheme="minorHAnsi"/>
          <w:sz w:val="20"/>
          <w:szCs w:val="20"/>
          <w:lang w:eastAsia="pt-BR"/>
        </w:rPr>
        <w:t>(</w:t>
      </w:r>
      <w:r w:rsidRPr="00A16789">
        <w:rPr>
          <w:rFonts w:eastAsia="Times New Roman" w:cstheme="minorHAnsi"/>
          <w:i/>
          <w:iCs/>
          <w:sz w:val="20"/>
          <w:szCs w:val="20"/>
          <w:lang w:eastAsia="pt-BR"/>
        </w:rPr>
        <w:t>fd=STDOUT_FILENO</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size of the terminal window as </w:t>
      </w:r>
      <w:r w:rsidRPr="00A16789">
        <w:rPr>
          <w:rFonts w:eastAsia="Times New Roman" w:cstheme="minorHAnsi"/>
          <w:sz w:val="20"/>
          <w:szCs w:val="20"/>
          <w:shd w:val="clear" w:color="auto" w:fill="ECF0F3"/>
          <w:lang w:eastAsia="pt-BR"/>
        </w:rPr>
        <w:t>(columns, lines)</w:t>
      </w:r>
      <w:r w:rsidRPr="00A16789">
        <w:rPr>
          <w:rFonts w:eastAsia="Times New Roman" w:cstheme="minorHAnsi"/>
          <w:sz w:val="20"/>
          <w:szCs w:val="20"/>
          <w:lang w:eastAsia="pt-BR"/>
        </w:rPr>
        <w:t>, tuple of type </w:t>
      </w:r>
      <w:hyperlink r:id="rId163" w:anchor="os.terminal_size" w:tooltip="os.terminal_size" w:history="1">
        <w:r w:rsidRPr="00A16789">
          <w:rPr>
            <w:rFonts w:eastAsia="Times New Roman" w:cstheme="minorHAnsi"/>
            <w:sz w:val="20"/>
            <w:szCs w:val="20"/>
            <w:lang w:eastAsia="pt-BR"/>
          </w:rPr>
          <w:t>terminal_size</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optional argument </w:t>
      </w:r>
      <w:r w:rsidRPr="00A16789">
        <w:rPr>
          <w:rFonts w:eastAsia="Times New Roman" w:cstheme="minorHAnsi"/>
          <w:sz w:val="20"/>
          <w:szCs w:val="20"/>
          <w:shd w:val="clear" w:color="auto" w:fill="ECF0F3"/>
          <w:lang w:eastAsia="pt-BR"/>
        </w:rPr>
        <w:t>fd</w:t>
      </w:r>
      <w:r w:rsidRPr="00A16789">
        <w:rPr>
          <w:rFonts w:eastAsia="Times New Roman" w:cstheme="minorHAnsi"/>
          <w:sz w:val="20"/>
          <w:szCs w:val="20"/>
          <w:lang w:eastAsia="pt-BR"/>
        </w:rPr>
        <w:t> (default </w:t>
      </w:r>
      <w:r w:rsidRPr="00A16789">
        <w:rPr>
          <w:rFonts w:eastAsia="Times New Roman" w:cstheme="minorHAnsi"/>
          <w:sz w:val="20"/>
          <w:szCs w:val="20"/>
          <w:shd w:val="clear" w:color="auto" w:fill="ECF0F3"/>
          <w:lang w:eastAsia="pt-BR"/>
        </w:rPr>
        <w:t>STDOUT_FILENO</w:t>
      </w:r>
      <w:r w:rsidRPr="00A16789">
        <w:rPr>
          <w:rFonts w:eastAsia="Times New Roman" w:cstheme="minorHAnsi"/>
          <w:sz w:val="20"/>
          <w:szCs w:val="20"/>
          <w:lang w:eastAsia="pt-BR"/>
        </w:rPr>
        <w:t>, or standard output) specifies which file descriptor should be queried.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If the file descriptor is not connected to a terminal, an </w:t>
      </w:r>
      <w:hyperlink r:id="rId164"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is raised.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165" w:anchor="shutil.get_terminal_size" w:tooltip="shutil.get_terminal_size" w:history="1">
        <w:r w:rsidRPr="00A16789">
          <w:rPr>
            <w:rFonts w:eastAsia="Times New Roman" w:cstheme="minorHAnsi"/>
            <w:sz w:val="20"/>
            <w:szCs w:val="20"/>
            <w:lang w:eastAsia="pt-BR"/>
          </w:rPr>
          <w:t>shutil.get_terminal_size()</w:t>
        </w:r>
      </w:hyperlink>
      <w:r w:rsidRPr="00A16789">
        <w:rPr>
          <w:rFonts w:eastAsia="Times New Roman" w:cstheme="minorHAnsi"/>
          <w:sz w:val="20"/>
          <w:szCs w:val="20"/>
          <w:lang w:eastAsia="pt-BR"/>
        </w:rPr>
        <w:t> is the high-level function which should normally be used, </w:t>
      </w:r>
      <w:r w:rsidRPr="00A16789">
        <w:rPr>
          <w:rFonts w:eastAsia="Times New Roman" w:cstheme="minorHAnsi"/>
          <w:sz w:val="20"/>
          <w:szCs w:val="20"/>
          <w:shd w:val="clear" w:color="auto" w:fill="ECF0F3"/>
          <w:lang w:eastAsia="pt-BR"/>
        </w:rPr>
        <w:t>os.get_terminal_size</w:t>
      </w:r>
      <w:r w:rsidRPr="00A16789">
        <w:rPr>
          <w:rFonts w:eastAsia="Times New Roman" w:cstheme="minorHAnsi"/>
          <w:sz w:val="20"/>
          <w:szCs w:val="20"/>
          <w:lang w:eastAsia="pt-BR"/>
        </w:rPr>
        <w:t> is the low-level implementation.</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166" w:anchor="availability" w:history="1">
        <w:r w:rsidRPr="00A16789">
          <w:rPr>
            <w:rFonts w:eastAsia="Times New Roman" w:cstheme="minorHAnsi"/>
            <w:sz w:val="20"/>
            <w:szCs w:val="20"/>
            <w:lang w:eastAsia="pt-BR"/>
          </w:rPr>
          <w:t>Availability</w:t>
        </w:r>
      </w:hyperlink>
      <w:r w:rsidRPr="00A16789">
        <w:rPr>
          <w:rFonts w:eastAsia="Times New Roman" w:cstheme="minorHAnsi"/>
          <w:sz w:val="20"/>
          <w:szCs w:val="20"/>
          <w:lang w:eastAsia="pt-BR"/>
        </w:rPr>
        <w:t>: Unix, Windows.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class </w:t>
      </w:r>
      <w:r w:rsidRPr="00A16789">
        <w:rPr>
          <w:rFonts w:eastAsia="Times New Roman" w:cstheme="minorHAnsi"/>
          <w:sz w:val="20"/>
          <w:szCs w:val="20"/>
          <w:lang w:eastAsia="pt-BR"/>
        </w:rPr>
        <w:t>os.</w:t>
      </w:r>
      <w:r w:rsidRPr="00A16789">
        <w:rPr>
          <w:rFonts w:eastAsia="Times New Roman" w:cstheme="minorHAnsi"/>
          <w:b/>
          <w:bCs/>
          <w:sz w:val="20"/>
          <w:szCs w:val="20"/>
          <w:lang w:eastAsia="pt-BR"/>
        </w:rPr>
        <w:t>terminal_size</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 subclass of tuple, holding </w:t>
      </w:r>
      <w:r w:rsidRPr="00A16789">
        <w:rPr>
          <w:rFonts w:eastAsia="Times New Roman" w:cstheme="minorHAnsi"/>
          <w:sz w:val="20"/>
          <w:szCs w:val="20"/>
          <w:shd w:val="clear" w:color="auto" w:fill="ECF0F3"/>
          <w:lang w:eastAsia="pt-BR"/>
        </w:rPr>
        <w:t>(columns, lines)</w:t>
      </w:r>
      <w:r w:rsidRPr="00A16789">
        <w:rPr>
          <w:rFonts w:eastAsia="Times New Roman" w:cstheme="minorHAnsi"/>
          <w:sz w:val="20"/>
          <w:szCs w:val="20"/>
          <w:lang w:eastAsia="pt-BR"/>
        </w:rPr>
        <w:t> of the terminal window size.</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get_inheritable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the “inheritable” flag of the specified file descriptor (a boolean).</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set_inheritable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inheritable</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“inheritable” flag of the specified file descriptor.</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get_handle_inheritable</w:t>
      </w:r>
      <w:r w:rsidRPr="00A16789">
        <w:rPr>
          <w:rFonts w:eastAsia="Times New Roman" w:cstheme="minorHAnsi"/>
          <w:sz w:val="20"/>
          <w:szCs w:val="20"/>
          <w:lang w:eastAsia="pt-BR"/>
        </w:rPr>
        <w:t>(</w:t>
      </w:r>
      <w:r w:rsidRPr="00A16789">
        <w:rPr>
          <w:rFonts w:eastAsia="Times New Roman" w:cstheme="minorHAnsi"/>
          <w:i/>
          <w:iCs/>
          <w:sz w:val="20"/>
          <w:szCs w:val="20"/>
          <w:lang w:eastAsia="pt-BR"/>
        </w:rPr>
        <w:t>handle</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the “inheritable” flag of the specified handle (a boolean).</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set_handle_inheritable</w:t>
      </w:r>
      <w:r w:rsidRPr="00A16789">
        <w:rPr>
          <w:rFonts w:eastAsia="Times New Roman" w:cstheme="minorHAnsi"/>
          <w:sz w:val="20"/>
          <w:szCs w:val="20"/>
          <w:lang w:eastAsia="pt-BR"/>
        </w:rPr>
        <w:t>(</w:t>
      </w:r>
      <w:r w:rsidRPr="00A16789">
        <w:rPr>
          <w:rFonts w:eastAsia="Times New Roman" w:cstheme="minorHAnsi"/>
          <w:i/>
          <w:iCs/>
          <w:sz w:val="20"/>
          <w:szCs w:val="20"/>
          <w:lang w:eastAsia="pt-BR"/>
        </w:rPr>
        <w:t>handle</w:t>
      </w:r>
      <w:r w:rsidRPr="00A16789">
        <w:rPr>
          <w:rFonts w:eastAsia="Times New Roman" w:cstheme="minorHAnsi"/>
          <w:sz w:val="20"/>
          <w:szCs w:val="20"/>
          <w:lang w:eastAsia="pt-BR"/>
        </w:rPr>
        <w:t>, </w:t>
      </w:r>
      <w:r w:rsidRPr="00A16789">
        <w:rPr>
          <w:rFonts w:eastAsia="Times New Roman" w:cstheme="minorHAnsi"/>
          <w:i/>
          <w:iCs/>
          <w:sz w:val="20"/>
          <w:szCs w:val="20"/>
          <w:lang w:eastAsia="pt-BR"/>
        </w:rPr>
        <w:t>inheritable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“inheritable” flag of the specified handle.</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chdir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current working directory to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This function can support </w:t>
      </w:r>
      <w:hyperlink r:id="rId167"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The descriptor must refer to an opened directory, not an open file.</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This function can raise </w:t>
      </w:r>
      <w:hyperlink r:id="rId168"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and subclasses such as </w:t>
      </w:r>
      <w:hyperlink r:id="rId169" w:anchor="FileNotFoundError" w:tooltip="FileNotFoundError" w:history="1">
        <w:r w:rsidRPr="00A16789">
          <w:rPr>
            <w:rFonts w:eastAsia="Times New Roman" w:cstheme="minorHAnsi"/>
            <w:sz w:val="20"/>
            <w:szCs w:val="20"/>
            <w:lang w:eastAsia="pt-BR"/>
          </w:rPr>
          <w:t>FileNotFoundError</w:t>
        </w:r>
      </w:hyperlink>
      <w:r w:rsidRPr="00A16789">
        <w:rPr>
          <w:rFonts w:eastAsia="Times New Roman" w:cstheme="minorHAnsi"/>
          <w:sz w:val="20"/>
          <w:szCs w:val="20"/>
          <w:lang w:eastAsia="pt-BR"/>
        </w:rPr>
        <w:t>, </w:t>
      </w:r>
      <w:hyperlink r:id="rId170" w:anchor="PermissionError" w:tooltip="PermissionError" w:history="1">
        <w:r w:rsidRPr="00A16789">
          <w:rPr>
            <w:rFonts w:eastAsia="Times New Roman" w:cstheme="minorHAnsi"/>
            <w:sz w:val="20"/>
            <w:szCs w:val="20"/>
            <w:lang w:eastAsia="pt-BR"/>
          </w:rPr>
          <w:t>PermissionError</w:t>
        </w:r>
      </w:hyperlink>
      <w:r w:rsidRPr="00A16789">
        <w:rPr>
          <w:rFonts w:eastAsia="Times New Roman" w:cstheme="minorHAnsi"/>
          <w:sz w:val="20"/>
          <w:szCs w:val="20"/>
          <w:lang w:eastAsia="pt-BR"/>
        </w:rPr>
        <w:t>, and </w:t>
      </w:r>
      <w:hyperlink r:id="rId171" w:anchor="NotADirectoryError" w:tooltip="NotADirectoryError" w:history="1">
        <w:r w:rsidRPr="00A16789">
          <w:rPr>
            <w:rFonts w:eastAsia="Times New Roman" w:cstheme="minorHAnsi"/>
            <w:sz w:val="20"/>
            <w:szCs w:val="20"/>
            <w:lang w:eastAsia="pt-BR"/>
          </w:rPr>
          <w:t>NotADirectoryError</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chflags</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656EB8"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flags of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the numeric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may take a combination (bitwise OR) of the following values (as defined in the </w:t>
      </w:r>
      <w:hyperlink r:id="rId172" w:anchor="module-stat" w:tooltip="stat: Utilities for interpreting the results of os.stat(), os.lstat() and os.fstat()." w:history="1">
        <w:r w:rsidRPr="00A16789">
          <w:rPr>
            <w:rFonts w:eastAsia="Times New Roman" w:cstheme="minorHAnsi"/>
            <w:sz w:val="20"/>
            <w:szCs w:val="20"/>
            <w:lang w:eastAsia="pt-BR"/>
          </w:rPr>
          <w:t>stat</w:t>
        </w:r>
      </w:hyperlink>
      <w:r w:rsidRPr="00A16789">
        <w:rPr>
          <w:rFonts w:eastAsia="Times New Roman" w:cstheme="minorHAnsi"/>
          <w:sz w:val="20"/>
          <w:szCs w:val="20"/>
          <w:lang w:eastAsia="pt-BR"/>
        </w:rPr>
        <w:t> module):</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chmod</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Default="00A16789" w:rsidP="00656EB8">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mode of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the numeric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may take one of the following values (as defined in the </w:t>
      </w:r>
      <w:hyperlink r:id="rId173" w:anchor="module-stat" w:tooltip="stat: Utilities for interpreting the results of os.stat(), os.lstat() and os.fstat()." w:history="1">
        <w:r w:rsidRPr="00A16789">
          <w:rPr>
            <w:rFonts w:eastAsia="Times New Roman" w:cstheme="minorHAnsi"/>
            <w:sz w:val="20"/>
            <w:szCs w:val="20"/>
            <w:lang w:eastAsia="pt-BR"/>
          </w:rPr>
          <w:t>stat</w:t>
        </w:r>
      </w:hyperlink>
      <w:r w:rsidRPr="00A16789">
        <w:rPr>
          <w:rFonts w:eastAsia="Times New Roman" w:cstheme="minorHAnsi"/>
          <w:sz w:val="20"/>
          <w:szCs w:val="20"/>
          <w:lang w:eastAsia="pt-BR"/>
        </w:rPr>
        <w:t> module) or bitwise ORed combinations of them:</w:t>
      </w:r>
    </w:p>
    <w:p w:rsidR="00656EB8" w:rsidRPr="00A16789" w:rsidRDefault="00656EB8" w:rsidP="00656EB8">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chown</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uid</w:t>
      </w:r>
      <w:r w:rsidRPr="00A16789">
        <w:rPr>
          <w:rFonts w:eastAsia="Times New Roman" w:cstheme="minorHAnsi"/>
          <w:sz w:val="20"/>
          <w:szCs w:val="20"/>
          <w:lang w:eastAsia="pt-BR"/>
        </w:rPr>
        <w:t>,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owner and group id of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the numeric </w:t>
      </w:r>
      <w:r w:rsidRPr="00A16789">
        <w:rPr>
          <w:rFonts w:eastAsia="Times New Roman" w:cstheme="minorHAnsi"/>
          <w:i/>
          <w:iCs/>
          <w:sz w:val="20"/>
          <w:szCs w:val="20"/>
          <w:lang w:eastAsia="pt-BR"/>
        </w:rPr>
        <w:t>uid</w:t>
      </w:r>
      <w:r w:rsidRPr="00A16789">
        <w:rPr>
          <w:rFonts w:eastAsia="Times New Roman" w:cstheme="minorHAnsi"/>
          <w:sz w:val="20"/>
          <w:szCs w:val="20"/>
          <w:lang w:eastAsia="pt-BR"/>
        </w:rPr>
        <w:t> and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 To leave one of the ids unchanged, set it to -1.</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This function can support </w:t>
      </w:r>
      <w:hyperlink r:id="rId174"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w:t>
      </w:r>
      <w:hyperlink r:id="rId175"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 and </w:t>
      </w:r>
      <w:hyperlink r:id="rId176" w:anchor="follow-symlinks" w:history="1">
        <w:r w:rsidRPr="00A16789">
          <w:rPr>
            <w:rFonts w:eastAsia="Times New Roman" w:cstheme="minorHAnsi"/>
            <w:sz w:val="20"/>
            <w:szCs w:val="20"/>
            <w:lang w:eastAsia="pt-BR"/>
          </w:rPr>
          <w:t>not following symlinks</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See </w:t>
      </w:r>
      <w:hyperlink r:id="rId177" w:anchor="shutil.chown" w:tooltip="shutil.chown" w:history="1">
        <w:r w:rsidRPr="00A16789">
          <w:rPr>
            <w:rFonts w:eastAsia="Times New Roman" w:cstheme="minorHAnsi"/>
            <w:sz w:val="20"/>
            <w:szCs w:val="20"/>
            <w:lang w:eastAsia="pt-BR"/>
          </w:rPr>
          <w:t>shutil.chown()</w:t>
        </w:r>
      </w:hyperlink>
      <w:r w:rsidRPr="00A16789">
        <w:rPr>
          <w:rFonts w:eastAsia="Times New Roman" w:cstheme="minorHAnsi"/>
          <w:sz w:val="20"/>
          <w:szCs w:val="20"/>
          <w:lang w:eastAsia="pt-BR"/>
        </w:rPr>
        <w:t> for a higher-level function that accepts names in addition to numeric ids.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Raises an </w:t>
      </w:r>
      <w:hyperlink r:id="rId178"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os.chown</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uid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gid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dir_fd</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chroot</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root directory of the current process to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fchdir</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current working directory to the directory represented by the file descriptor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The descriptor must refer to an opened directory, not an open file. As of Python 3.3, this is equivalent to </w:t>
      </w:r>
      <w:r w:rsidRPr="00A16789">
        <w:rPr>
          <w:rFonts w:eastAsia="Times New Roman" w:cstheme="minorHAnsi"/>
          <w:sz w:val="20"/>
          <w:szCs w:val="20"/>
          <w:shd w:val="clear" w:color="auto" w:fill="ECF0F3"/>
          <w:lang w:eastAsia="pt-BR"/>
        </w:rPr>
        <w:t>os.chdir(fd)</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getcwd</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string representing the current working directory.</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getcwdb</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bytestring representing the current working directory.</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lchflags</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flags of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the numeric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like </w:t>
      </w:r>
      <w:hyperlink r:id="rId179" w:anchor="os.chflags" w:tooltip="os.chflags" w:history="1">
        <w:r w:rsidRPr="00A16789">
          <w:rPr>
            <w:rFonts w:eastAsia="Times New Roman" w:cstheme="minorHAnsi"/>
            <w:sz w:val="20"/>
            <w:szCs w:val="20"/>
            <w:lang w:eastAsia="pt-BR"/>
          </w:rPr>
          <w:t>chflags()</w:t>
        </w:r>
      </w:hyperlink>
      <w:r w:rsidRPr="00A16789">
        <w:rPr>
          <w:rFonts w:eastAsia="Times New Roman" w:cstheme="minorHAnsi"/>
          <w:sz w:val="20"/>
          <w:szCs w:val="20"/>
          <w:lang w:eastAsia="pt-BR"/>
        </w:rPr>
        <w:t>, but do not follow symbolic links. As of Python 3.3, this is equivalent to </w:t>
      </w:r>
      <w:r w:rsidRPr="00A16789">
        <w:rPr>
          <w:rFonts w:eastAsia="Times New Roman" w:cstheme="minorHAnsi"/>
          <w:sz w:val="20"/>
          <w:szCs w:val="20"/>
          <w:shd w:val="clear" w:color="auto" w:fill="ECF0F3"/>
          <w:lang w:eastAsia="pt-BR"/>
        </w:rPr>
        <w:t>os.chflags(path, flags, follow_symlinks=False)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Raises an </w:t>
      </w:r>
      <w:hyperlink r:id="rId180"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os.chflags</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flags</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lchmod</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w:t>
      </w:r>
    </w:p>
    <w:p w:rsidR="00656EB8"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mode of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the numeric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If path is a symlink, this affects the symlink rather than the target. See the docs for </w:t>
      </w:r>
      <w:hyperlink r:id="rId181" w:anchor="os.chmod" w:tooltip="os.chmod" w:history="1">
        <w:r w:rsidRPr="00A16789">
          <w:rPr>
            <w:rFonts w:eastAsia="Times New Roman" w:cstheme="minorHAnsi"/>
            <w:sz w:val="20"/>
            <w:szCs w:val="20"/>
            <w:lang w:eastAsia="pt-BR"/>
          </w:rPr>
          <w:t>chmod()</w:t>
        </w:r>
      </w:hyperlink>
      <w:r w:rsidRPr="00A16789">
        <w:rPr>
          <w:rFonts w:eastAsia="Times New Roman" w:cstheme="minorHAnsi"/>
          <w:sz w:val="20"/>
          <w:szCs w:val="20"/>
          <w:lang w:eastAsia="pt-BR"/>
        </w:rPr>
        <w:t> for possible values of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As of Python 3.3, this is equivalent to </w:t>
      </w:r>
      <w:r w:rsidRPr="00A16789">
        <w:rPr>
          <w:rFonts w:eastAsia="Times New Roman" w:cstheme="minorHAnsi"/>
          <w:sz w:val="20"/>
          <w:szCs w:val="20"/>
          <w:shd w:val="clear" w:color="auto" w:fill="ECF0F3"/>
          <w:lang w:eastAsia="pt-BR"/>
        </w:rPr>
        <w:t>os.chmod(path, mode, follow_symlinks=False)</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lchown</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uid</w:t>
      </w:r>
      <w:r w:rsidRPr="00A16789">
        <w:rPr>
          <w:rFonts w:eastAsia="Times New Roman" w:cstheme="minorHAnsi"/>
          <w:sz w:val="20"/>
          <w:szCs w:val="20"/>
          <w:lang w:eastAsia="pt-BR"/>
        </w:rPr>
        <w:t>,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Change the owner and group id of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the numeric </w:t>
      </w:r>
      <w:r w:rsidRPr="00A16789">
        <w:rPr>
          <w:rFonts w:eastAsia="Times New Roman" w:cstheme="minorHAnsi"/>
          <w:i/>
          <w:iCs/>
          <w:sz w:val="20"/>
          <w:szCs w:val="20"/>
          <w:lang w:eastAsia="pt-BR"/>
        </w:rPr>
        <w:t>uid</w:t>
      </w:r>
      <w:r w:rsidRPr="00A16789">
        <w:rPr>
          <w:rFonts w:eastAsia="Times New Roman" w:cstheme="minorHAnsi"/>
          <w:sz w:val="20"/>
          <w:szCs w:val="20"/>
          <w:lang w:eastAsia="pt-BR"/>
        </w:rPr>
        <w:t> and </w:t>
      </w:r>
      <w:r w:rsidRPr="00A16789">
        <w:rPr>
          <w:rFonts w:eastAsia="Times New Roman" w:cstheme="minorHAnsi"/>
          <w:i/>
          <w:iCs/>
          <w:sz w:val="20"/>
          <w:szCs w:val="20"/>
          <w:lang w:eastAsia="pt-BR"/>
        </w:rPr>
        <w:t>gid</w:t>
      </w:r>
      <w:r w:rsidRPr="00A16789">
        <w:rPr>
          <w:rFonts w:eastAsia="Times New Roman" w:cstheme="minorHAnsi"/>
          <w:sz w:val="20"/>
          <w:szCs w:val="20"/>
          <w:lang w:eastAsia="pt-BR"/>
        </w:rPr>
        <w:t>. This function will not follow symbolic links. As of Python 3.3, this is equivalent to </w:t>
      </w:r>
      <w:r w:rsidRPr="00A16789">
        <w:rPr>
          <w:rFonts w:eastAsia="Times New Roman" w:cstheme="minorHAnsi"/>
          <w:sz w:val="20"/>
          <w:szCs w:val="20"/>
          <w:shd w:val="clear" w:color="auto" w:fill="ECF0F3"/>
          <w:lang w:eastAsia="pt-BR"/>
        </w:rPr>
        <w:t>os.chown(path, uid, gid, follow_symlinks=False)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Raises an </w:t>
      </w:r>
      <w:hyperlink r:id="rId182"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os.chown</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uid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gid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dir_fd</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link</w:t>
      </w:r>
      <w:r w:rsidRPr="00A16789">
        <w:rPr>
          <w:rFonts w:eastAsia="Times New Roman" w:cstheme="minorHAnsi"/>
          <w:sz w:val="20"/>
          <w:szCs w:val="20"/>
          <w:lang w:eastAsia="pt-BR"/>
        </w:rPr>
        <w:t>(</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src_dir_fd=None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dst_dir_fd=None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hard link pointing to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named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support specifying </w:t>
      </w:r>
      <w:r w:rsidRPr="00A16789">
        <w:rPr>
          <w:rFonts w:eastAsia="Times New Roman" w:cstheme="minorHAnsi"/>
          <w:i/>
          <w:iCs/>
          <w:sz w:val="20"/>
          <w:szCs w:val="20"/>
          <w:lang w:eastAsia="pt-BR"/>
        </w:rPr>
        <w:t>src_dir_fd</w:t>
      </w:r>
      <w:r w:rsidRPr="00A16789">
        <w:rPr>
          <w:rFonts w:eastAsia="Times New Roman" w:cstheme="minorHAnsi"/>
          <w:sz w:val="20"/>
          <w:szCs w:val="20"/>
          <w:lang w:eastAsia="pt-BR"/>
        </w:rPr>
        <w:t> and/or </w:t>
      </w:r>
      <w:r w:rsidRPr="00A16789">
        <w:rPr>
          <w:rFonts w:eastAsia="Times New Roman" w:cstheme="minorHAnsi"/>
          <w:i/>
          <w:iCs/>
          <w:sz w:val="20"/>
          <w:szCs w:val="20"/>
          <w:lang w:eastAsia="pt-BR"/>
        </w:rPr>
        <w:t>dst_dir_fd</w:t>
      </w:r>
      <w:r w:rsidRPr="00A16789">
        <w:rPr>
          <w:rFonts w:eastAsia="Times New Roman" w:cstheme="minorHAnsi"/>
          <w:sz w:val="20"/>
          <w:szCs w:val="20"/>
          <w:lang w:eastAsia="pt-BR"/>
        </w:rPr>
        <w:t> to supply </w:t>
      </w:r>
      <w:hyperlink r:id="rId183"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 and </w:t>
      </w:r>
      <w:hyperlink r:id="rId184" w:anchor="follow-symlinks" w:history="1">
        <w:r w:rsidRPr="00A16789">
          <w:rPr>
            <w:rFonts w:eastAsia="Times New Roman" w:cstheme="minorHAnsi"/>
            <w:sz w:val="20"/>
            <w:szCs w:val="20"/>
            <w:lang w:eastAsia="pt-BR"/>
          </w:rPr>
          <w:t>not following symlinks</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Raises an </w:t>
      </w:r>
      <w:hyperlink r:id="rId185"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os.link</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src</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dst</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src_dir_fd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dst_dir_fd</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listdir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list containing the names of the entries in the directory given by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The list is in arbitrary order, and does not include the special entries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even if they are present in the directory. If a file is removed from or added to the directory during the call of this function, whether a name for that file be included is unspecified.</w:t>
      </w:r>
      <w:r w:rsidR="00656EB8">
        <w:rPr>
          <w:rFonts w:eastAsia="Times New Roman" w:cstheme="minorHAnsi"/>
          <w:sz w:val="20"/>
          <w:szCs w:val="20"/>
          <w:lang w:eastAsia="pt-BR"/>
        </w:rPr>
        <w:t xml:space="preserve">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may be a </w:t>
      </w:r>
      <w:hyperlink r:id="rId186" w:anchor="term-path-like-object" w:history="1">
        <w:r w:rsidRPr="00A16789">
          <w:rPr>
            <w:rFonts w:eastAsia="Times New Roman" w:cstheme="minorHAnsi"/>
            <w:sz w:val="20"/>
            <w:szCs w:val="20"/>
            <w:lang w:eastAsia="pt-BR"/>
          </w:rPr>
          <w:t>path-like object</w:t>
        </w:r>
      </w:hyperlink>
      <w:r w:rsidRPr="00A16789">
        <w:rPr>
          <w:rFonts w:eastAsia="Times New Roman" w:cstheme="minorHAnsi"/>
          <w:sz w:val="20"/>
          <w:szCs w:val="20"/>
          <w:lang w:eastAsia="pt-BR"/>
        </w:rPr>
        <w:t>. If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is of type </w:t>
      </w:r>
      <w:r w:rsidRPr="00A16789">
        <w:rPr>
          <w:rFonts w:eastAsia="Times New Roman" w:cstheme="minorHAnsi"/>
          <w:sz w:val="20"/>
          <w:szCs w:val="20"/>
          <w:shd w:val="clear" w:color="auto" w:fill="ECF0F3"/>
          <w:lang w:eastAsia="pt-BR"/>
        </w:rPr>
        <w:t>bytes</w:t>
      </w:r>
      <w:r w:rsidRPr="00A16789">
        <w:rPr>
          <w:rFonts w:eastAsia="Times New Roman" w:cstheme="minorHAnsi"/>
          <w:sz w:val="20"/>
          <w:szCs w:val="20"/>
          <w:lang w:eastAsia="pt-BR"/>
        </w:rPr>
        <w:t> (directly or indirectly through the </w:t>
      </w:r>
      <w:hyperlink r:id="rId187"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the filenames returned will also be of type </w:t>
      </w:r>
      <w:r w:rsidRPr="00A16789">
        <w:rPr>
          <w:rFonts w:eastAsia="Times New Roman" w:cstheme="minorHAnsi"/>
          <w:sz w:val="20"/>
          <w:szCs w:val="20"/>
          <w:shd w:val="clear" w:color="auto" w:fill="ECF0F3"/>
          <w:lang w:eastAsia="pt-BR"/>
        </w:rPr>
        <w:t>bytes</w:t>
      </w:r>
      <w:r w:rsidRPr="00A16789">
        <w:rPr>
          <w:rFonts w:eastAsia="Times New Roman" w:cstheme="minorHAnsi"/>
          <w:sz w:val="20"/>
          <w:szCs w:val="20"/>
          <w:lang w:eastAsia="pt-BR"/>
        </w:rPr>
        <w:t>; in all other circumstances, they will be of type </w:t>
      </w:r>
      <w:r w:rsidRPr="00A16789">
        <w:rPr>
          <w:rFonts w:eastAsia="Times New Roman" w:cstheme="minorHAnsi"/>
          <w:sz w:val="20"/>
          <w:szCs w:val="20"/>
          <w:shd w:val="clear" w:color="auto" w:fill="ECF0F3"/>
          <w:lang w:eastAsia="pt-BR"/>
        </w:rPr>
        <w:t>str</w:t>
      </w:r>
      <w:r w:rsidRPr="00A16789">
        <w:rPr>
          <w:rFonts w:eastAsia="Times New Roman" w:cstheme="minorHAnsi"/>
          <w:sz w:val="20"/>
          <w:szCs w:val="20"/>
          <w:lang w:eastAsia="pt-BR"/>
        </w:rPr>
        <w:t>.</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This function can also support </w:t>
      </w:r>
      <w:hyperlink r:id="rId188"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the file descriptor must refer to a directory.</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Raises an </w:t>
      </w:r>
      <w:hyperlink r:id="rId189"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os.listdir</w:t>
      </w:r>
      <w:r w:rsidRPr="00A16789">
        <w:rPr>
          <w:rFonts w:eastAsia="Times New Roman" w:cstheme="minorHAnsi"/>
          <w:sz w:val="20"/>
          <w:szCs w:val="20"/>
          <w:lang w:eastAsia="pt-BR"/>
        </w:rPr>
        <w:t> with argument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lstat</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Perform the equivalent of an lstat() system call on the given path. Similar to </w:t>
      </w:r>
      <w:hyperlink r:id="rId190" w:anchor="os.stat" w:tooltip="os.stat" w:history="1">
        <w:r w:rsidRPr="00A16789">
          <w:rPr>
            <w:rFonts w:eastAsia="Times New Roman" w:cstheme="minorHAnsi"/>
            <w:sz w:val="20"/>
            <w:szCs w:val="20"/>
            <w:lang w:eastAsia="pt-BR"/>
          </w:rPr>
          <w:t>stat()</w:t>
        </w:r>
      </w:hyperlink>
      <w:r w:rsidRPr="00A16789">
        <w:rPr>
          <w:rFonts w:eastAsia="Times New Roman" w:cstheme="minorHAnsi"/>
          <w:sz w:val="20"/>
          <w:szCs w:val="20"/>
          <w:lang w:eastAsia="pt-BR"/>
        </w:rPr>
        <w:t>, but does not follow symbolic links. Return a </w:t>
      </w:r>
      <w:hyperlink r:id="rId191" w:anchor="os.stat_result" w:tooltip="os.stat_result" w:history="1">
        <w:r w:rsidRPr="00A16789">
          <w:rPr>
            <w:rFonts w:eastAsia="Times New Roman" w:cstheme="minorHAnsi"/>
            <w:sz w:val="20"/>
            <w:szCs w:val="20"/>
            <w:lang w:eastAsia="pt-BR"/>
          </w:rPr>
          <w:t>stat_result</w:t>
        </w:r>
      </w:hyperlink>
      <w:r w:rsidRPr="00A16789">
        <w:rPr>
          <w:rFonts w:eastAsia="Times New Roman" w:cstheme="minorHAnsi"/>
          <w:sz w:val="20"/>
          <w:szCs w:val="20"/>
          <w:lang w:eastAsia="pt-BR"/>
        </w:rPr>
        <w:t> object.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platforms that do not support symbolic links, this is an alias for </w:t>
      </w:r>
      <w:hyperlink r:id="rId192" w:anchor="os.stat" w:tooltip="os.stat" w:history="1">
        <w:r w:rsidRPr="00A16789">
          <w:rPr>
            <w:rFonts w:eastAsia="Times New Roman" w:cstheme="minorHAnsi"/>
            <w:sz w:val="20"/>
            <w:szCs w:val="20"/>
            <w:lang w:eastAsia="pt-BR"/>
          </w:rPr>
          <w:t>stat()</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As of Python 3.3, this is equivalent to </w:t>
      </w:r>
      <w:r w:rsidRPr="00A16789">
        <w:rPr>
          <w:rFonts w:eastAsia="Times New Roman" w:cstheme="minorHAnsi"/>
          <w:sz w:val="20"/>
          <w:szCs w:val="20"/>
          <w:shd w:val="clear" w:color="auto" w:fill="ECF0F3"/>
          <w:lang w:eastAsia="pt-BR"/>
        </w:rPr>
        <w:t>os.stat(path, dir_fd=dir_fd, follow_symlinks=False)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also support </w:t>
      </w:r>
      <w:hyperlink r:id="rId193"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mkdir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mode=0o777</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directory named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with numeric mode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If the directory already exists, </w:t>
      </w:r>
      <w:hyperlink r:id="rId194" w:anchor="FileExistsError" w:tooltip="FileExistsError" w:history="1">
        <w:r w:rsidRPr="00A16789">
          <w:rPr>
            <w:rFonts w:eastAsia="Times New Roman" w:cstheme="minorHAnsi"/>
            <w:sz w:val="20"/>
            <w:szCs w:val="20"/>
            <w:lang w:eastAsia="pt-BR"/>
          </w:rPr>
          <w:t>FileExistsError</w:t>
        </w:r>
      </w:hyperlink>
      <w:r w:rsidRPr="00A16789">
        <w:rPr>
          <w:rFonts w:eastAsia="Times New Roman" w:cstheme="minorHAnsi"/>
          <w:sz w:val="20"/>
          <w:szCs w:val="20"/>
          <w:lang w:eastAsia="pt-BR"/>
        </w:rPr>
        <w:t> is raised. If a parent directory in the path does not exist, </w:t>
      </w:r>
      <w:hyperlink r:id="rId195" w:anchor="FileNotFoundError" w:tooltip="FileNotFoundError" w:history="1">
        <w:r w:rsidRPr="00A16789">
          <w:rPr>
            <w:rFonts w:eastAsia="Times New Roman" w:cstheme="minorHAnsi"/>
            <w:sz w:val="20"/>
            <w:szCs w:val="20"/>
            <w:lang w:eastAsia="pt-BR"/>
          </w:rPr>
          <w:t>FileNotFoundError</w:t>
        </w:r>
      </w:hyperlink>
      <w:r w:rsidRPr="00A16789">
        <w:rPr>
          <w:rFonts w:eastAsia="Times New Roman" w:cstheme="minorHAnsi"/>
          <w:sz w:val="20"/>
          <w:szCs w:val="20"/>
          <w:lang w:eastAsia="pt-BR"/>
        </w:rPr>
        <w:t> is raised.</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On some systems,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is ignored. Where it is used, the current umask value is first masked out. If bits other than the last 9 (i.e. the last 3 digits of the octal representation of the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are set, their meaning is platform-dependent. On some platforms, they are ignored and you should call </w:t>
      </w:r>
      <w:hyperlink r:id="rId196" w:anchor="os.chmod" w:tooltip="os.chmod" w:history="1">
        <w:r w:rsidRPr="00A16789">
          <w:rPr>
            <w:rFonts w:eastAsia="Times New Roman" w:cstheme="minorHAnsi"/>
            <w:sz w:val="20"/>
            <w:szCs w:val="20"/>
            <w:lang w:eastAsia="pt-BR"/>
          </w:rPr>
          <w:t>chmod()</w:t>
        </w:r>
      </w:hyperlink>
      <w:r w:rsidR="00656EB8">
        <w:rPr>
          <w:rFonts w:eastAsia="Times New Roman" w:cstheme="minorHAnsi"/>
          <w:sz w:val="20"/>
          <w:szCs w:val="20"/>
          <w:lang w:eastAsia="pt-BR"/>
        </w:rPr>
        <w:t xml:space="preserve"> explicitly to set them. </w:t>
      </w:r>
      <w:r w:rsidRPr="00A16789">
        <w:rPr>
          <w:rFonts w:eastAsia="Times New Roman" w:cstheme="minorHAnsi"/>
          <w:sz w:val="20"/>
          <w:szCs w:val="20"/>
          <w:lang w:eastAsia="pt-BR"/>
        </w:rPr>
        <w:t>This function can also support </w:t>
      </w:r>
      <w:hyperlink r:id="rId197"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It is also possible to create temporary directories; see the </w:t>
      </w:r>
      <w:hyperlink r:id="rId198" w:anchor="module-tempfile" w:tooltip="tempfile: Generate temporary files and directories." w:history="1">
        <w:r w:rsidRPr="00A16789">
          <w:rPr>
            <w:rFonts w:eastAsia="Times New Roman" w:cstheme="minorHAnsi"/>
            <w:sz w:val="20"/>
            <w:szCs w:val="20"/>
            <w:lang w:eastAsia="pt-BR"/>
          </w:rPr>
          <w:t>tempfile</w:t>
        </w:r>
      </w:hyperlink>
      <w:r w:rsidRPr="00A16789">
        <w:rPr>
          <w:rFonts w:eastAsia="Times New Roman" w:cstheme="minorHAnsi"/>
          <w:sz w:val="20"/>
          <w:szCs w:val="20"/>
          <w:lang w:eastAsia="pt-BR"/>
        </w:rPr>
        <w:t> module’s </w:t>
      </w:r>
      <w:hyperlink r:id="rId199" w:anchor="tempfile.mkdtemp" w:tooltip="tempfile.mkdtemp" w:history="1">
        <w:r w:rsidRPr="00A16789">
          <w:rPr>
            <w:rFonts w:eastAsia="Times New Roman" w:cstheme="minorHAnsi"/>
            <w:sz w:val="20"/>
            <w:szCs w:val="20"/>
            <w:lang w:eastAsia="pt-BR"/>
          </w:rPr>
          <w:t>tempfile.mkdtemp()</w:t>
        </w:r>
      </w:hyperlink>
      <w:r w:rsidR="00656EB8">
        <w:rPr>
          <w:rFonts w:eastAsia="Times New Roman" w:cstheme="minorHAnsi"/>
          <w:sz w:val="20"/>
          <w:szCs w:val="20"/>
          <w:lang w:eastAsia="pt-BR"/>
        </w:rPr>
        <w:t xml:space="preserve"> function. </w:t>
      </w:r>
      <w:r w:rsidRPr="00A16789">
        <w:rPr>
          <w:rFonts w:eastAsia="Times New Roman" w:cstheme="minorHAnsi"/>
          <w:sz w:val="20"/>
          <w:szCs w:val="20"/>
          <w:lang w:eastAsia="pt-BR"/>
        </w:rPr>
        <w:t>Raises an </w:t>
      </w:r>
      <w:hyperlink r:id="rId200"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os.mkdir</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mode</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dir_fd</w:t>
      </w:r>
      <w:r w:rsidRPr="00A16789">
        <w:rPr>
          <w:rFonts w:eastAsia="Times New Roman" w:cstheme="minorHAnsi"/>
          <w:sz w:val="20"/>
          <w:szCs w:val="20"/>
          <w:lang w:eastAsia="pt-BR"/>
        </w:rPr>
        <w:t>.</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makedirs</w:t>
      </w:r>
      <w:r w:rsidRPr="00A16789">
        <w:rPr>
          <w:rFonts w:eastAsia="Times New Roman" w:cstheme="minorHAnsi"/>
          <w:sz w:val="20"/>
          <w:szCs w:val="20"/>
          <w:lang w:eastAsia="pt-BR"/>
        </w:rPr>
        <w:t>(</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mode=0o777</w:t>
      </w:r>
      <w:r w:rsidRPr="00A16789">
        <w:rPr>
          <w:rFonts w:eastAsia="Times New Roman" w:cstheme="minorHAnsi"/>
          <w:sz w:val="20"/>
          <w:szCs w:val="20"/>
          <w:lang w:eastAsia="pt-BR"/>
        </w:rPr>
        <w:t>, </w:t>
      </w:r>
      <w:r w:rsidRPr="00A16789">
        <w:rPr>
          <w:rFonts w:eastAsia="Times New Roman" w:cstheme="minorHAnsi"/>
          <w:i/>
          <w:iCs/>
          <w:sz w:val="20"/>
          <w:szCs w:val="20"/>
          <w:lang w:eastAsia="pt-BR"/>
        </w:rPr>
        <w:t>exist_ok=False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Recursive directory creation function. Like </w:t>
      </w:r>
      <w:hyperlink r:id="rId201" w:anchor="os.mkdir" w:tooltip="os.mkdir" w:history="1">
        <w:r w:rsidRPr="00A16789">
          <w:rPr>
            <w:rFonts w:eastAsia="Times New Roman" w:cstheme="minorHAnsi"/>
            <w:sz w:val="20"/>
            <w:szCs w:val="20"/>
            <w:lang w:eastAsia="pt-BR"/>
          </w:rPr>
          <w:t>mkdir()</w:t>
        </w:r>
      </w:hyperlink>
      <w:r w:rsidRPr="00A16789">
        <w:rPr>
          <w:rFonts w:eastAsia="Times New Roman" w:cstheme="minorHAnsi"/>
          <w:sz w:val="20"/>
          <w:szCs w:val="20"/>
          <w:lang w:eastAsia="pt-BR"/>
        </w:rPr>
        <w:t>, but makes all intermediate-level directories needed to contain the leaf directory.</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parameter is passed to </w:t>
      </w:r>
      <w:hyperlink r:id="rId202" w:anchor="os.mkdir" w:tooltip="os.mkdir" w:history="1">
        <w:r w:rsidRPr="00A16789">
          <w:rPr>
            <w:rFonts w:eastAsia="Times New Roman" w:cstheme="minorHAnsi"/>
            <w:sz w:val="20"/>
            <w:szCs w:val="20"/>
            <w:lang w:eastAsia="pt-BR"/>
          </w:rPr>
          <w:t>mkdir()</w:t>
        </w:r>
      </w:hyperlink>
      <w:r w:rsidRPr="00A16789">
        <w:rPr>
          <w:rFonts w:eastAsia="Times New Roman" w:cstheme="minorHAnsi"/>
          <w:sz w:val="20"/>
          <w:szCs w:val="20"/>
          <w:lang w:eastAsia="pt-BR"/>
        </w:rPr>
        <w:t> for creating the leaf directory; see </w:t>
      </w:r>
      <w:hyperlink r:id="rId203" w:anchor="mkdir-modebits" w:history="1">
        <w:r w:rsidRPr="00A16789">
          <w:rPr>
            <w:rFonts w:eastAsia="Times New Roman" w:cstheme="minorHAnsi"/>
            <w:sz w:val="20"/>
            <w:szCs w:val="20"/>
            <w:lang w:eastAsia="pt-BR"/>
          </w:rPr>
          <w:t>the mkdir() description</w:t>
        </w:r>
      </w:hyperlink>
      <w:r w:rsidRPr="00A16789">
        <w:rPr>
          <w:rFonts w:eastAsia="Times New Roman" w:cstheme="minorHAnsi"/>
          <w:sz w:val="20"/>
          <w:szCs w:val="20"/>
          <w:lang w:eastAsia="pt-BR"/>
        </w:rPr>
        <w:t> for how it is interpreted. To set the file permission bits of any newly created parent directories you can set the umask before invoking </w:t>
      </w:r>
      <w:hyperlink r:id="rId204" w:anchor="os.makedirs" w:tooltip="os.makedirs" w:history="1">
        <w:r w:rsidRPr="00A16789">
          <w:rPr>
            <w:rFonts w:eastAsia="Times New Roman" w:cstheme="minorHAnsi"/>
            <w:sz w:val="20"/>
            <w:szCs w:val="20"/>
            <w:lang w:eastAsia="pt-BR"/>
          </w:rPr>
          <w:t>makedirs()</w:t>
        </w:r>
      </w:hyperlink>
      <w:r w:rsidRPr="00A16789">
        <w:rPr>
          <w:rFonts w:eastAsia="Times New Roman" w:cstheme="minorHAnsi"/>
          <w:sz w:val="20"/>
          <w:szCs w:val="20"/>
          <w:lang w:eastAsia="pt-BR"/>
        </w:rPr>
        <w:t>. The file permission bits of existing pare</w:t>
      </w:r>
      <w:r w:rsidR="00656EB8">
        <w:rPr>
          <w:rFonts w:eastAsia="Times New Roman" w:cstheme="minorHAnsi"/>
          <w:sz w:val="20"/>
          <w:szCs w:val="20"/>
          <w:lang w:eastAsia="pt-BR"/>
        </w:rPr>
        <w:t xml:space="preserve">nt directories are not changed. </w:t>
      </w:r>
      <w:r w:rsidRPr="00A16789">
        <w:rPr>
          <w:rFonts w:eastAsia="Times New Roman" w:cstheme="minorHAnsi"/>
          <w:sz w:val="20"/>
          <w:szCs w:val="20"/>
          <w:lang w:eastAsia="pt-BR"/>
        </w:rPr>
        <w:t>If </w:t>
      </w:r>
      <w:r w:rsidRPr="00A16789">
        <w:rPr>
          <w:rFonts w:eastAsia="Times New Roman" w:cstheme="minorHAnsi"/>
          <w:i/>
          <w:iCs/>
          <w:sz w:val="20"/>
          <w:szCs w:val="20"/>
          <w:lang w:eastAsia="pt-BR"/>
        </w:rPr>
        <w:t>exist_ok</w:t>
      </w:r>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(the default), an </w:t>
      </w:r>
      <w:hyperlink r:id="rId205" w:anchor="FileExistsError" w:tooltip="FileExistsError" w:history="1">
        <w:r w:rsidRPr="00A16789">
          <w:rPr>
            <w:rFonts w:eastAsia="Times New Roman" w:cstheme="minorHAnsi"/>
            <w:sz w:val="20"/>
            <w:szCs w:val="20"/>
            <w:lang w:eastAsia="pt-BR"/>
          </w:rPr>
          <w:t>FileExistsError</w:t>
        </w:r>
      </w:hyperlink>
      <w:r w:rsidRPr="00A16789">
        <w:rPr>
          <w:rFonts w:eastAsia="Times New Roman" w:cstheme="minorHAnsi"/>
          <w:sz w:val="20"/>
          <w:szCs w:val="20"/>
          <w:lang w:eastAsia="pt-BR"/>
        </w:rPr>
        <w:t> is raised if the target directory already exists.</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mkfifo</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mode=0o666</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FIFO (a named pipe) named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with numeric mode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The current umask value is first masked out from the mode.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also support </w:t>
      </w:r>
      <w:hyperlink r:id="rId206"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FIFOs are pipes that can be accessed like regular files. FIFOs exist until they are deleted (for example with </w:t>
      </w:r>
      <w:hyperlink r:id="rId207" w:anchor="os.unlink" w:tooltip="os.unlink" w:history="1">
        <w:r w:rsidRPr="00A16789">
          <w:rPr>
            <w:rFonts w:eastAsia="Times New Roman" w:cstheme="minorHAnsi"/>
            <w:sz w:val="20"/>
            <w:szCs w:val="20"/>
            <w:lang w:eastAsia="pt-BR"/>
          </w:rPr>
          <w:t>os.unlink()</w:t>
        </w:r>
      </w:hyperlink>
      <w:r w:rsidRPr="00A16789">
        <w:rPr>
          <w:rFonts w:eastAsia="Times New Roman" w:cstheme="minorHAnsi"/>
          <w:sz w:val="20"/>
          <w:szCs w:val="20"/>
          <w:lang w:eastAsia="pt-BR"/>
        </w:rPr>
        <w:t>). Generally, FIFOs are used as rendezvous between “client” and “server” type processes: the server opens the FIFO for reading, and the client opens it for writing. Note that </w:t>
      </w:r>
      <w:hyperlink r:id="rId208" w:anchor="os.mkfifo" w:tooltip="os.mkfifo" w:history="1">
        <w:r w:rsidRPr="00A16789">
          <w:rPr>
            <w:rFonts w:eastAsia="Times New Roman" w:cstheme="minorHAnsi"/>
            <w:sz w:val="20"/>
            <w:szCs w:val="20"/>
            <w:lang w:eastAsia="pt-BR"/>
          </w:rPr>
          <w:t>mkfifo()</w:t>
        </w:r>
      </w:hyperlink>
      <w:r w:rsidRPr="00A16789">
        <w:rPr>
          <w:rFonts w:eastAsia="Times New Roman" w:cstheme="minorHAnsi"/>
          <w:sz w:val="20"/>
          <w:szCs w:val="20"/>
          <w:lang w:eastAsia="pt-BR"/>
        </w:rPr>
        <w:t> doesn’t open the FIFO — it just creates the rendezvous point.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209" w:anchor="availability" w:history="1">
        <w:r w:rsidRPr="00A16789">
          <w:rPr>
            <w:rFonts w:eastAsia="Times New Roman" w:cstheme="minorHAnsi"/>
            <w:sz w:val="20"/>
            <w:szCs w:val="20"/>
            <w:lang w:eastAsia="pt-BR"/>
          </w:rPr>
          <w:t>Availability</w:t>
        </w:r>
      </w:hyperlink>
      <w:r w:rsidRPr="00A16789">
        <w:rPr>
          <w:rFonts w:eastAsia="Times New Roman" w:cstheme="minorHAnsi"/>
          <w:sz w:val="20"/>
          <w:szCs w:val="20"/>
          <w:lang w:eastAsia="pt-BR"/>
        </w:rPr>
        <w:t>: Unix.</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New in version 3.3: </w:t>
      </w:r>
      <w:r w:rsidRPr="00A16789">
        <w:rPr>
          <w:rFonts w:eastAsia="Times New Roman" w:cstheme="minorHAnsi"/>
          <w:sz w:val="20"/>
          <w:szCs w:val="20"/>
          <w:lang w:eastAsia="pt-BR"/>
        </w:rPr>
        <w:t>The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argument.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Changed in version 3.6: </w:t>
      </w:r>
      <w:r w:rsidRPr="00A16789">
        <w:rPr>
          <w:rFonts w:eastAsia="Times New Roman" w:cstheme="minorHAnsi"/>
          <w:sz w:val="20"/>
          <w:szCs w:val="20"/>
          <w:lang w:eastAsia="pt-BR"/>
        </w:rPr>
        <w:t>Accepts a </w:t>
      </w:r>
      <w:hyperlink r:id="rId210" w:anchor="term-path-like-object" w:history="1">
        <w:r w:rsidRPr="00A16789">
          <w:rPr>
            <w:rFonts w:eastAsia="Times New Roman" w:cstheme="minorHAnsi"/>
            <w:sz w:val="20"/>
            <w:szCs w:val="20"/>
            <w:lang w:eastAsia="pt-BR"/>
          </w:rPr>
          <w:t>path-like object</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mknod</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mode=0o600</w:t>
      </w:r>
      <w:r w:rsidRPr="00A16789">
        <w:rPr>
          <w:rFonts w:eastAsia="Times New Roman" w:cstheme="minorHAnsi"/>
          <w:sz w:val="20"/>
          <w:szCs w:val="20"/>
          <w:lang w:eastAsia="pt-BR"/>
        </w:rPr>
        <w:t>, </w:t>
      </w:r>
      <w:r w:rsidRPr="00A16789">
        <w:rPr>
          <w:rFonts w:eastAsia="Times New Roman" w:cstheme="minorHAnsi"/>
          <w:i/>
          <w:iCs/>
          <w:sz w:val="20"/>
          <w:szCs w:val="20"/>
          <w:lang w:eastAsia="pt-BR"/>
        </w:rPr>
        <w:t>device=0</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filesystem node (file, device special file or named pipe) named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specifies both the permissions to use and the type of node to be created, being combined (bitwise OR) with one of </w:t>
      </w:r>
      <w:r w:rsidRPr="00A16789">
        <w:rPr>
          <w:rFonts w:eastAsia="Times New Roman" w:cstheme="minorHAnsi"/>
          <w:sz w:val="20"/>
          <w:szCs w:val="20"/>
          <w:shd w:val="clear" w:color="auto" w:fill="ECF0F3"/>
          <w:lang w:eastAsia="pt-BR"/>
        </w:rPr>
        <w:t>stat.S_IFREG</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stat.S_IFCHR</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stat.S_IFBLK</w:t>
      </w:r>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stat.S_IFIFO</w:t>
      </w:r>
      <w:r w:rsidRPr="00A16789">
        <w:rPr>
          <w:rFonts w:eastAsia="Times New Roman" w:cstheme="minorHAnsi"/>
          <w:sz w:val="20"/>
          <w:szCs w:val="20"/>
          <w:lang w:eastAsia="pt-BR"/>
        </w:rPr>
        <w:t> (those constants are available in </w:t>
      </w:r>
      <w:hyperlink r:id="rId211" w:anchor="module-stat" w:tooltip="stat: Utilities for interpreting the results of os.stat(), os.lstat() and os.fstat()." w:history="1">
        <w:r w:rsidRPr="00A16789">
          <w:rPr>
            <w:rFonts w:eastAsia="Times New Roman" w:cstheme="minorHAnsi"/>
            <w:sz w:val="20"/>
            <w:szCs w:val="20"/>
            <w:lang w:eastAsia="pt-BR"/>
          </w:rPr>
          <w:t>stat</w:t>
        </w:r>
      </w:hyperlink>
      <w:r w:rsidRPr="00A16789">
        <w:rPr>
          <w:rFonts w:eastAsia="Times New Roman" w:cstheme="minorHAnsi"/>
          <w:sz w:val="20"/>
          <w:szCs w:val="20"/>
          <w:lang w:eastAsia="pt-BR"/>
        </w:rPr>
        <w:t>). For </w:t>
      </w:r>
      <w:r w:rsidRPr="00A16789">
        <w:rPr>
          <w:rFonts w:eastAsia="Times New Roman" w:cstheme="minorHAnsi"/>
          <w:sz w:val="20"/>
          <w:szCs w:val="20"/>
          <w:shd w:val="clear" w:color="auto" w:fill="ECF0F3"/>
          <w:lang w:eastAsia="pt-BR"/>
        </w:rPr>
        <w:t>stat.S_IFCHR</w:t>
      </w:r>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stat.S_IFBLK</w:t>
      </w:r>
      <w:r w:rsidRPr="00A16789">
        <w:rPr>
          <w:rFonts w:eastAsia="Times New Roman" w:cstheme="minorHAnsi"/>
          <w:sz w:val="20"/>
          <w:szCs w:val="20"/>
          <w:lang w:eastAsia="pt-BR"/>
        </w:rPr>
        <w:t>, </w:t>
      </w:r>
      <w:r w:rsidRPr="00A16789">
        <w:rPr>
          <w:rFonts w:eastAsia="Times New Roman" w:cstheme="minorHAnsi"/>
          <w:i/>
          <w:iCs/>
          <w:sz w:val="20"/>
          <w:szCs w:val="20"/>
          <w:lang w:eastAsia="pt-BR"/>
        </w:rPr>
        <w:t>device</w:t>
      </w:r>
      <w:r w:rsidRPr="00A16789">
        <w:rPr>
          <w:rFonts w:eastAsia="Times New Roman" w:cstheme="minorHAnsi"/>
          <w:sz w:val="20"/>
          <w:szCs w:val="20"/>
          <w:lang w:eastAsia="pt-BR"/>
        </w:rPr>
        <w:t> defines the newly created device special file (probably using </w:t>
      </w:r>
      <w:hyperlink r:id="rId212" w:anchor="os.makedev" w:tooltip="os.makedev" w:history="1">
        <w:r w:rsidRPr="00A16789">
          <w:rPr>
            <w:rFonts w:eastAsia="Times New Roman" w:cstheme="minorHAnsi"/>
            <w:sz w:val="20"/>
            <w:szCs w:val="20"/>
            <w:lang w:eastAsia="pt-BR"/>
          </w:rPr>
          <w:t>os.makedev()</w:t>
        </w:r>
      </w:hyperlink>
      <w:r w:rsidRPr="00A16789">
        <w:rPr>
          <w:rFonts w:eastAsia="Times New Roman" w:cstheme="minorHAnsi"/>
          <w:sz w:val="20"/>
          <w:szCs w:val="20"/>
          <w:lang w:eastAsia="pt-BR"/>
        </w:rPr>
        <w:t>), otherwise it is ignored.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also support </w:t>
      </w:r>
      <w:hyperlink r:id="rId213"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214" w:anchor="availability" w:history="1">
        <w:r w:rsidRPr="00A16789">
          <w:rPr>
            <w:rFonts w:eastAsia="Times New Roman" w:cstheme="minorHAnsi"/>
            <w:sz w:val="20"/>
            <w:szCs w:val="20"/>
            <w:lang w:eastAsia="pt-BR"/>
          </w:rPr>
          <w:t>Availability</w:t>
        </w:r>
      </w:hyperlink>
      <w:r w:rsidRPr="00A16789">
        <w:rPr>
          <w:rFonts w:eastAsia="Times New Roman" w:cstheme="minorHAnsi"/>
          <w:sz w:val="20"/>
          <w:szCs w:val="20"/>
          <w:lang w:eastAsia="pt-BR"/>
        </w:rPr>
        <w:t>: Unix.</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New in version 3.3: </w:t>
      </w:r>
      <w:r w:rsidRPr="00A16789">
        <w:rPr>
          <w:rFonts w:eastAsia="Times New Roman" w:cstheme="minorHAnsi"/>
          <w:sz w:val="20"/>
          <w:szCs w:val="20"/>
          <w:lang w:eastAsia="pt-BR"/>
        </w:rPr>
        <w:t>The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argument.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Changed in version 3.6: </w:t>
      </w:r>
      <w:r w:rsidRPr="00A16789">
        <w:rPr>
          <w:rFonts w:eastAsia="Times New Roman" w:cstheme="minorHAnsi"/>
          <w:sz w:val="20"/>
          <w:szCs w:val="20"/>
          <w:lang w:eastAsia="pt-BR"/>
        </w:rPr>
        <w:t>Accepts a </w:t>
      </w:r>
      <w:hyperlink r:id="rId215" w:anchor="term-path-like-object" w:history="1">
        <w:r w:rsidRPr="00A16789">
          <w:rPr>
            <w:rFonts w:eastAsia="Times New Roman" w:cstheme="minorHAnsi"/>
            <w:sz w:val="20"/>
            <w:szCs w:val="20"/>
            <w:lang w:eastAsia="pt-BR"/>
          </w:rPr>
          <w:t>path-like object</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major</w:t>
      </w:r>
      <w:r w:rsidRPr="00A16789">
        <w:rPr>
          <w:rFonts w:eastAsia="Times New Roman" w:cstheme="minorHAnsi"/>
          <w:sz w:val="20"/>
          <w:szCs w:val="20"/>
          <w:lang w:eastAsia="pt-BR"/>
        </w:rPr>
        <w:t>(</w:t>
      </w:r>
      <w:r w:rsidRPr="00A16789">
        <w:rPr>
          <w:rFonts w:eastAsia="Times New Roman" w:cstheme="minorHAnsi"/>
          <w:i/>
          <w:iCs/>
          <w:sz w:val="20"/>
          <w:szCs w:val="20"/>
          <w:lang w:eastAsia="pt-BR"/>
        </w:rPr>
        <w:t>device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Extract the device major number from a raw device number (usually the st_dev or st_rdev field from stat).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minor</w:t>
      </w:r>
      <w:r w:rsidRPr="00A16789">
        <w:rPr>
          <w:rFonts w:eastAsia="Times New Roman" w:cstheme="minorHAnsi"/>
          <w:sz w:val="20"/>
          <w:szCs w:val="20"/>
          <w:lang w:eastAsia="pt-BR"/>
        </w:rPr>
        <w:t>(</w:t>
      </w:r>
      <w:r w:rsidRPr="00A16789">
        <w:rPr>
          <w:rFonts w:eastAsia="Times New Roman" w:cstheme="minorHAnsi"/>
          <w:i/>
          <w:iCs/>
          <w:sz w:val="20"/>
          <w:szCs w:val="20"/>
          <w:lang w:eastAsia="pt-BR"/>
        </w:rPr>
        <w:t>device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Extract the device minor number from a raw device number (usually the st_dev or st_rdev field from stat).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makedev</w:t>
      </w:r>
      <w:r w:rsidRPr="00A16789">
        <w:rPr>
          <w:rFonts w:eastAsia="Times New Roman" w:cstheme="minorHAnsi"/>
          <w:sz w:val="20"/>
          <w:szCs w:val="20"/>
          <w:lang w:eastAsia="pt-BR"/>
        </w:rPr>
        <w:t>(</w:t>
      </w:r>
      <w:r w:rsidRPr="00A16789">
        <w:rPr>
          <w:rFonts w:eastAsia="Times New Roman" w:cstheme="minorHAnsi"/>
          <w:i/>
          <w:iCs/>
          <w:sz w:val="20"/>
          <w:szCs w:val="20"/>
          <w:lang w:eastAsia="pt-BR"/>
        </w:rPr>
        <w:t>major</w:t>
      </w:r>
      <w:r w:rsidRPr="00A16789">
        <w:rPr>
          <w:rFonts w:eastAsia="Times New Roman" w:cstheme="minorHAnsi"/>
          <w:sz w:val="20"/>
          <w:szCs w:val="20"/>
          <w:lang w:eastAsia="pt-BR"/>
        </w:rPr>
        <w:t>, </w:t>
      </w:r>
      <w:r w:rsidRPr="00A16789">
        <w:rPr>
          <w:rFonts w:eastAsia="Times New Roman" w:cstheme="minorHAnsi"/>
          <w:i/>
          <w:iCs/>
          <w:sz w:val="20"/>
          <w:szCs w:val="20"/>
          <w:lang w:eastAsia="pt-BR"/>
        </w:rPr>
        <w:t>minor</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Compose a raw device number from the major and minor device numbers.</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pathconf</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system configuration information relevant to a named file.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specifies the configuration value to retrieve; it may be a string which is the name of a defined system value; these names are specified in a number of standards (POSIX.1, Unix 95, Unix 98, and others). Some platforms define additional names as well. The names known to the host operating system are given in the </w:t>
      </w:r>
      <w:r w:rsidRPr="00A16789">
        <w:rPr>
          <w:rFonts w:eastAsia="Times New Roman" w:cstheme="minorHAnsi"/>
          <w:sz w:val="20"/>
          <w:szCs w:val="20"/>
          <w:shd w:val="clear" w:color="auto" w:fill="ECF0F3"/>
          <w:lang w:eastAsia="pt-BR"/>
        </w:rPr>
        <w:t>pathconf_names</w:t>
      </w:r>
      <w:r w:rsidRPr="00A16789">
        <w:rPr>
          <w:rFonts w:eastAsia="Times New Roman" w:cstheme="minorHAnsi"/>
          <w:sz w:val="20"/>
          <w:szCs w:val="20"/>
          <w:lang w:eastAsia="pt-BR"/>
        </w:rPr>
        <w:t> dictionary. For configuration variables not included in that mapping, passing an integer for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also accepted.</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If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a string and is not known, </w:t>
      </w:r>
      <w:hyperlink r:id="rId216" w:anchor="ValueError" w:tooltip="ValueError" w:history="1">
        <w:r w:rsidRPr="00A16789">
          <w:rPr>
            <w:rFonts w:eastAsia="Times New Roman" w:cstheme="minorHAnsi"/>
            <w:sz w:val="20"/>
            <w:szCs w:val="20"/>
            <w:lang w:eastAsia="pt-BR"/>
          </w:rPr>
          <w:t>ValueError</w:t>
        </w:r>
      </w:hyperlink>
      <w:r w:rsidRPr="00A16789">
        <w:rPr>
          <w:rFonts w:eastAsia="Times New Roman" w:cstheme="minorHAnsi"/>
          <w:sz w:val="20"/>
          <w:szCs w:val="20"/>
          <w:lang w:eastAsia="pt-BR"/>
        </w:rPr>
        <w:t> is raised. If a specific value for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not supported by the host system, even if it is included in </w:t>
      </w:r>
      <w:r w:rsidRPr="00A16789">
        <w:rPr>
          <w:rFonts w:eastAsia="Times New Roman" w:cstheme="minorHAnsi"/>
          <w:sz w:val="20"/>
          <w:szCs w:val="20"/>
          <w:shd w:val="clear" w:color="auto" w:fill="ECF0F3"/>
          <w:lang w:eastAsia="pt-BR"/>
        </w:rPr>
        <w:t>pathconf_names</w:t>
      </w:r>
      <w:r w:rsidRPr="00A16789">
        <w:rPr>
          <w:rFonts w:eastAsia="Times New Roman" w:cstheme="minorHAnsi"/>
          <w:sz w:val="20"/>
          <w:szCs w:val="20"/>
          <w:lang w:eastAsia="pt-BR"/>
        </w:rPr>
        <w:t>, an </w:t>
      </w:r>
      <w:hyperlink r:id="rId217"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is raised with </w:t>
      </w:r>
      <w:hyperlink r:id="rId218" w:anchor="errno.EINVAL" w:tooltip="errno.EINVAL" w:history="1">
        <w:r w:rsidRPr="00A16789">
          <w:rPr>
            <w:rFonts w:eastAsia="Times New Roman" w:cstheme="minorHAnsi"/>
            <w:sz w:val="20"/>
            <w:szCs w:val="20"/>
            <w:lang w:eastAsia="pt-BR"/>
          </w:rPr>
          <w:t>errno.EINVAL</w:t>
        </w:r>
      </w:hyperlink>
      <w:r w:rsidRPr="00A16789">
        <w:rPr>
          <w:rFonts w:eastAsia="Times New Roman" w:cstheme="minorHAnsi"/>
          <w:sz w:val="20"/>
          <w:szCs w:val="20"/>
          <w:lang w:eastAsia="pt-BR"/>
        </w:rPr>
        <w:t> for the error number.</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This function can support </w:t>
      </w:r>
      <w:hyperlink r:id="rId219"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pathconf_names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Dictionary mapping names accepted by </w:t>
      </w:r>
      <w:hyperlink r:id="rId220" w:anchor="os.pathconf" w:tooltip="os.pathconf" w:history="1">
        <w:r w:rsidRPr="00A16789">
          <w:rPr>
            <w:rFonts w:eastAsia="Times New Roman" w:cstheme="minorHAnsi"/>
            <w:sz w:val="20"/>
            <w:szCs w:val="20"/>
            <w:lang w:eastAsia="pt-BR"/>
          </w:rPr>
          <w:t>pathconf()</w:t>
        </w:r>
      </w:hyperlink>
      <w:r w:rsidRPr="00A16789">
        <w:rPr>
          <w:rFonts w:eastAsia="Times New Roman" w:cstheme="minorHAnsi"/>
          <w:sz w:val="20"/>
          <w:szCs w:val="20"/>
          <w:lang w:eastAsia="pt-BR"/>
        </w:rPr>
        <w:t> and </w:t>
      </w:r>
      <w:hyperlink r:id="rId221" w:anchor="os.fpathconf" w:tooltip="os.fpathconf" w:history="1">
        <w:r w:rsidRPr="00A16789">
          <w:rPr>
            <w:rFonts w:eastAsia="Times New Roman" w:cstheme="minorHAnsi"/>
            <w:sz w:val="20"/>
            <w:szCs w:val="20"/>
            <w:lang w:eastAsia="pt-BR"/>
          </w:rPr>
          <w:t>fpathconf()</w:t>
        </w:r>
      </w:hyperlink>
      <w:r w:rsidRPr="00A16789">
        <w:rPr>
          <w:rFonts w:eastAsia="Times New Roman" w:cstheme="minorHAnsi"/>
          <w:sz w:val="20"/>
          <w:szCs w:val="20"/>
          <w:lang w:eastAsia="pt-BR"/>
        </w:rPr>
        <w:t> to the integer values defined for those names by the host operating system. This can be used to determine the set of names known to the system.</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readlink</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string representing the path to which the symbolic link points. The result may be either an absolute or relative pathname; if it is relative, it may be converted to an absolute pathname using </w:t>
      </w:r>
      <w:r w:rsidRPr="00A16789">
        <w:rPr>
          <w:rFonts w:eastAsia="Times New Roman" w:cstheme="minorHAnsi"/>
          <w:sz w:val="20"/>
          <w:szCs w:val="20"/>
          <w:shd w:val="clear" w:color="auto" w:fill="ECF0F3"/>
          <w:lang w:eastAsia="pt-BR"/>
        </w:rPr>
        <w:t>os.path.join(os.path.dirname(path), result)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If the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is a string object (directly or indirectly through a </w:t>
      </w:r>
      <w:hyperlink r:id="rId222"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the result will also be a string object, and the call may raise a UnicodeDecodeError. If the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is a bytes object (direct or indirectly), the result will be a bytes object.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also support </w:t>
      </w:r>
      <w:hyperlink r:id="rId223"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When trying to resolve a path that may contain links, use </w:t>
      </w:r>
      <w:hyperlink r:id="rId224" w:anchor="os.path.realpath" w:tooltip="os.path.realpath" w:history="1">
        <w:r w:rsidRPr="00A16789">
          <w:rPr>
            <w:rFonts w:eastAsia="Times New Roman" w:cstheme="minorHAnsi"/>
            <w:sz w:val="20"/>
            <w:szCs w:val="20"/>
            <w:lang w:eastAsia="pt-BR"/>
          </w:rPr>
          <w:t>realpath()</w:t>
        </w:r>
      </w:hyperlink>
      <w:r w:rsidRPr="00A16789">
        <w:rPr>
          <w:rFonts w:eastAsia="Times New Roman" w:cstheme="minorHAnsi"/>
          <w:sz w:val="20"/>
          <w:szCs w:val="20"/>
          <w:lang w:eastAsia="pt-BR"/>
        </w:rPr>
        <w:t> to properly handle recursion and platform differences.</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os.</w:t>
      </w:r>
      <w:r w:rsidRPr="00A16789">
        <w:rPr>
          <w:rFonts w:eastAsia="Times New Roman" w:cstheme="minorHAnsi"/>
          <w:b/>
          <w:bCs/>
          <w:sz w:val="20"/>
          <w:szCs w:val="20"/>
          <w:lang w:eastAsia="pt-BR"/>
        </w:rPr>
        <w:t>remove</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Remove (delete) the file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is a directory, an </w:t>
      </w:r>
      <w:hyperlink r:id="rId225" w:anchor="IsADirectoryError" w:tooltip="IsADirectoryError" w:history="1">
        <w:r w:rsidRPr="00A16789">
          <w:rPr>
            <w:rFonts w:eastAsia="Times New Roman" w:cstheme="minorHAnsi"/>
            <w:sz w:val="20"/>
            <w:szCs w:val="20"/>
            <w:lang w:eastAsia="pt-BR"/>
          </w:rPr>
          <w:t>IsADirectoryError</w:t>
        </w:r>
      </w:hyperlink>
      <w:r w:rsidRPr="00A16789">
        <w:rPr>
          <w:rFonts w:eastAsia="Times New Roman" w:cstheme="minorHAnsi"/>
          <w:sz w:val="20"/>
          <w:szCs w:val="20"/>
          <w:lang w:eastAsia="pt-BR"/>
        </w:rPr>
        <w:t> is raised. Use </w:t>
      </w:r>
      <w:hyperlink r:id="rId226" w:anchor="os.rmdir" w:tooltip="os.rmdir" w:history="1">
        <w:r w:rsidRPr="00A16789">
          <w:rPr>
            <w:rFonts w:eastAsia="Times New Roman" w:cstheme="minorHAnsi"/>
            <w:sz w:val="20"/>
            <w:szCs w:val="20"/>
            <w:lang w:eastAsia="pt-BR"/>
          </w:rPr>
          <w:t>rmdir()</w:t>
        </w:r>
      </w:hyperlink>
      <w:r w:rsidRPr="00A16789">
        <w:rPr>
          <w:rFonts w:eastAsia="Times New Roman" w:cstheme="minorHAnsi"/>
          <w:sz w:val="20"/>
          <w:szCs w:val="20"/>
          <w:lang w:eastAsia="pt-BR"/>
        </w:rPr>
        <w:t> to remove directories. If the file does not exist, a </w:t>
      </w:r>
      <w:hyperlink r:id="rId227" w:anchor="FileNotFoundError" w:tooltip="FileNotFoundError" w:history="1">
        <w:r w:rsidRPr="00A16789">
          <w:rPr>
            <w:rFonts w:eastAsia="Times New Roman" w:cstheme="minorHAnsi"/>
            <w:sz w:val="20"/>
            <w:szCs w:val="20"/>
            <w:lang w:eastAsia="pt-BR"/>
          </w:rPr>
          <w:t>FileNotFoundError</w:t>
        </w:r>
      </w:hyperlink>
      <w:r w:rsidRPr="00A16789">
        <w:rPr>
          <w:rFonts w:eastAsia="Times New Roman" w:cstheme="minorHAnsi"/>
          <w:sz w:val="20"/>
          <w:szCs w:val="20"/>
          <w:lang w:eastAsia="pt-BR"/>
        </w:rPr>
        <w:t> is raised.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support </w:t>
      </w:r>
      <w:hyperlink r:id="rId228"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Windows, attempting to remove a file that is in use causes an exception to be raised; on Unix, the directory entry is removed but the storage allocated to the file is not made available until the original file is no longer in use.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is semantically identical to </w:t>
      </w:r>
      <w:hyperlink r:id="rId229" w:anchor="os.unlink" w:tooltip="os.unlink" w:history="1">
        <w:r w:rsidRPr="00A16789">
          <w:rPr>
            <w:rFonts w:eastAsia="Times New Roman" w:cstheme="minorHAnsi"/>
            <w:sz w:val="20"/>
            <w:szCs w:val="20"/>
            <w:lang w:eastAsia="pt-BR"/>
          </w:rPr>
          <w:t>unlink()</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Raises an </w:t>
      </w:r>
      <w:hyperlink r:id="rId230"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os.remove</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dir_fd</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removedirs</w:t>
      </w:r>
      <w:r w:rsidRPr="00A16789">
        <w:rPr>
          <w:rFonts w:eastAsia="Times New Roman" w:cstheme="minorHAnsi"/>
          <w:sz w:val="20"/>
          <w:szCs w:val="20"/>
          <w:lang w:eastAsia="pt-BR"/>
        </w:rPr>
        <w:t>(</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Remove directories recursively. Works like </w:t>
      </w:r>
      <w:hyperlink r:id="rId231" w:anchor="os.rmdir" w:tooltip="os.rmdir" w:history="1">
        <w:r w:rsidRPr="00A16789">
          <w:rPr>
            <w:rFonts w:eastAsia="Times New Roman" w:cstheme="minorHAnsi"/>
            <w:sz w:val="20"/>
            <w:szCs w:val="20"/>
            <w:lang w:eastAsia="pt-BR"/>
          </w:rPr>
          <w:t>rmdir()</w:t>
        </w:r>
      </w:hyperlink>
      <w:r w:rsidRPr="00A16789">
        <w:rPr>
          <w:rFonts w:eastAsia="Times New Roman" w:cstheme="minorHAnsi"/>
          <w:sz w:val="20"/>
          <w:szCs w:val="20"/>
          <w:lang w:eastAsia="pt-BR"/>
        </w:rPr>
        <w:t> except that, if the leaf directory is successfully removed, </w:t>
      </w:r>
      <w:hyperlink r:id="rId232" w:anchor="os.removedirs" w:tooltip="os.removedirs" w:history="1">
        <w:r w:rsidRPr="00A16789">
          <w:rPr>
            <w:rFonts w:eastAsia="Times New Roman" w:cstheme="minorHAnsi"/>
            <w:sz w:val="20"/>
            <w:szCs w:val="20"/>
            <w:lang w:eastAsia="pt-BR"/>
          </w:rPr>
          <w:t>removedirs()</w:t>
        </w:r>
      </w:hyperlink>
      <w:r w:rsidRPr="00A16789">
        <w:rPr>
          <w:rFonts w:eastAsia="Times New Roman" w:cstheme="minorHAnsi"/>
          <w:sz w:val="20"/>
          <w:szCs w:val="20"/>
          <w:lang w:eastAsia="pt-BR"/>
        </w:rPr>
        <w:t> tries to successively remove every parent directory mentioned in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until an error is raised (which is ignored, because it generally means that a parent directory is not empty). For example, </w:t>
      </w:r>
      <w:r w:rsidRPr="00A16789">
        <w:rPr>
          <w:rFonts w:eastAsia="Times New Roman" w:cstheme="minorHAnsi"/>
          <w:sz w:val="20"/>
          <w:szCs w:val="20"/>
          <w:shd w:val="clear" w:color="auto" w:fill="ECF0F3"/>
          <w:lang w:eastAsia="pt-BR"/>
        </w:rPr>
        <w:t>os.removedirs('foo/bar/baz')</w:t>
      </w:r>
      <w:r w:rsidRPr="00A16789">
        <w:rPr>
          <w:rFonts w:eastAsia="Times New Roman" w:cstheme="minorHAnsi"/>
          <w:sz w:val="20"/>
          <w:szCs w:val="20"/>
          <w:lang w:eastAsia="pt-BR"/>
        </w:rPr>
        <w:t> will first remove the directory </w:t>
      </w:r>
      <w:r w:rsidRPr="00A16789">
        <w:rPr>
          <w:rFonts w:eastAsia="Times New Roman" w:cstheme="minorHAnsi"/>
          <w:sz w:val="20"/>
          <w:szCs w:val="20"/>
          <w:shd w:val="clear" w:color="auto" w:fill="ECF0F3"/>
          <w:lang w:eastAsia="pt-BR"/>
        </w:rPr>
        <w:t>'foo/bar/baz'</w:t>
      </w:r>
      <w:r w:rsidRPr="00A16789">
        <w:rPr>
          <w:rFonts w:eastAsia="Times New Roman" w:cstheme="minorHAnsi"/>
          <w:sz w:val="20"/>
          <w:szCs w:val="20"/>
          <w:lang w:eastAsia="pt-BR"/>
        </w:rPr>
        <w:t>, and then remove </w:t>
      </w:r>
      <w:r w:rsidRPr="00A16789">
        <w:rPr>
          <w:rFonts w:eastAsia="Times New Roman" w:cstheme="minorHAnsi"/>
          <w:sz w:val="20"/>
          <w:szCs w:val="20"/>
          <w:shd w:val="clear" w:color="auto" w:fill="ECF0F3"/>
          <w:lang w:eastAsia="pt-BR"/>
        </w:rPr>
        <w:t>'foo/bar'</w:t>
      </w:r>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'foo'</w:t>
      </w:r>
      <w:r w:rsidRPr="00A16789">
        <w:rPr>
          <w:rFonts w:eastAsia="Times New Roman" w:cstheme="minorHAnsi"/>
          <w:sz w:val="20"/>
          <w:szCs w:val="20"/>
          <w:lang w:eastAsia="pt-BR"/>
        </w:rPr>
        <w:t> if they are empty. Raises </w:t>
      </w:r>
      <w:hyperlink r:id="rId233"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if the leaf directory cou</w:t>
      </w:r>
      <w:r w:rsidR="00656EB8">
        <w:rPr>
          <w:rFonts w:eastAsia="Times New Roman" w:cstheme="minorHAnsi"/>
          <w:sz w:val="20"/>
          <w:szCs w:val="20"/>
          <w:lang w:eastAsia="pt-BR"/>
        </w:rPr>
        <w:t xml:space="preserve">ld not be successfully removed. </w:t>
      </w:r>
      <w:r w:rsidRPr="00A16789">
        <w:rPr>
          <w:rFonts w:eastAsia="Times New Roman" w:cstheme="minorHAnsi"/>
          <w:sz w:val="20"/>
          <w:szCs w:val="20"/>
          <w:lang w:eastAsia="pt-BR"/>
        </w:rPr>
        <w:t>Raises an </w:t>
      </w:r>
      <w:hyperlink r:id="rId234"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os.remove</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dir_fd</w:t>
      </w:r>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rename</w:t>
      </w:r>
      <w:r w:rsidRPr="00A16789">
        <w:rPr>
          <w:rFonts w:eastAsia="Times New Roman" w:cstheme="minorHAnsi"/>
          <w:sz w:val="20"/>
          <w:szCs w:val="20"/>
          <w:lang w:eastAsia="pt-BR"/>
        </w:rPr>
        <w:t>(</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src_dir_fd=None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dst_dir_fd=None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Rename the file or directory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to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If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exists, the operation will fail with an </w:t>
      </w:r>
      <w:hyperlink r:id="rId235"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subclass in a number of cases:</w:t>
      </w:r>
      <w:r w:rsidR="00656EB8">
        <w:rPr>
          <w:rFonts w:eastAsia="Times New Roman" w:cstheme="minorHAnsi"/>
          <w:sz w:val="20"/>
          <w:szCs w:val="20"/>
          <w:lang w:eastAsia="pt-BR"/>
        </w:rPr>
        <w:t xml:space="preserve"> </w:t>
      </w:r>
      <w:r w:rsidRPr="00A16789">
        <w:rPr>
          <w:rFonts w:eastAsia="Times New Roman" w:cstheme="minorHAnsi"/>
          <w:sz w:val="20"/>
          <w:szCs w:val="20"/>
          <w:lang w:eastAsia="pt-BR"/>
        </w:rPr>
        <w:t>On Windows, if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exists a </w:t>
      </w:r>
      <w:hyperlink r:id="rId236" w:anchor="FileExistsError" w:tooltip="FileExistsError" w:history="1">
        <w:r w:rsidRPr="00A16789">
          <w:rPr>
            <w:rFonts w:eastAsia="Times New Roman" w:cstheme="minorHAnsi"/>
            <w:sz w:val="20"/>
            <w:szCs w:val="20"/>
            <w:lang w:eastAsia="pt-BR"/>
          </w:rPr>
          <w:t>FileExistsError</w:t>
        </w:r>
      </w:hyperlink>
      <w:r w:rsidRPr="00A16789">
        <w:rPr>
          <w:rFonts w:eastAsia="Times New Roman" w:cstheme="minorHAnsi"/>
          <w:sz w:val="20"/>
          <w:szCs w:val="20"/>
          <w:lang w:eastAsia="pt-BR"/>
        </w:rPr>
        <w:t> is always raised.</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renames</w:t>
      </w:r>
      <w:r w:rsidRPr="00A16789">
        <w:rPr>
          <w:rFonts w:eastAsia="Times New Roman" w:cstheme="minorHAnsi"/>
          <w:sz w:val="20"/>
          <w:szCs w:val="20"/>
          <w:lang w:eastAsia="pt-BR"/>
        </w:rPr>
        <w:t>(</w:t>
      </w:r>
      <w:r w:rsidRPr="00A16789">
        <w:rPr>
          <w:rFonts w:eastAsia="Times New Roman" w:cstheme="minorHAnsi"/>
          <w:i/>
          <w:iCs/>
          <w:sz w:val="20"/>
          <w:szCs w:val="20"/>
          <w:lang w:eastAsia="pt-BR"/>
        </w:rPr>
        <w:t>old</w:t>
      </w:r>
      <w:r w:rsidRPr="00A16789">
        <w:rPr>
          <w:rFonts w:eastAsia="Times New Roman" w:cstheme="minorHAnsi"/>
          <w:sz w:val="20"/>
          <w:szCs w:val="20"/>
          <w:lang w:eastAsia="pt-BR"/>
        </w:rPr>
        <w:t>, </w:t>
      </w:r>
      <w:r w:rsidRPr="00A16789">
        <w:rPr>
          <w:rFonts w:eastAsia="Times New Roman" w:cstheme="minorHAnsi"/>
          <w:i/>
          <w:iCs/>
          <w:sz w:val="20"/>
          <w:szCs w:val="20"/>
          <w:lang w:eastAsia="pt-BR"/>
        </w:rPr>
        <w:t>new</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Recursive directory or file renaming function. Works like </w:t>
      </w:r>
      <w:hyperlink r:id="rId237" w:anchor="os.rename" w:tooltip="os.rename" w:history="1">
        <w:r w:rsidRPr="00A16789">
          <w:rPr>
            <w:rFonts w:eastAsia="Times New Roman" w:cstheme="minorHAnsi"/>
            <w:sz w:val="20"/>
            <w:szCs w:val="20"/>
            <w:lang w:eastAsia="pt-BR"/>
          </w:rPr>
          <w:t>rename()</w:t>
        </w:r>
      </w:hyperlink>
      <w:r w:rsidRPr="00A16789">
        <w:rPr>
          <w:rFonts w:eastAsia="Times New Roman" w:cstheme="minorHAnsi"/>
          <w:sz w:val="20"/>
          <w:szCs w:val="20"/>
          <w:lang w:eastAsia="pt-BR"/>
        </w:rPr>
        <w:t>, except creation of any intermediate directories needed to make the new pathname good is attempted first. After the rename, directories corresponding to rightmost path segments of the old name will be pruned away using </w:t>
      </w:r>
      <w:hyperlink r:id="rId238" w:anchor="os.removedirs" w:tooltip="os.removedirs" w:history="1">
        <w:r w:rsidRPr="00A16789">
          <w:rPr>
            <w:rFonts w:eastAsia="Times New Roman" w:cstheme="minorHAnsi"/>
            <w:sz w:val="20"/>
            <w:szCs w:val="20"/>
            <w:lang w:eastAsia="pt-BR"/>
          </w:rPr>
          <w:t>removedirs()</w:t>
        </w:r>
      </w:hyperlink>
      <w:r w:rsidR="00F02170">
        <w:rPr>
          <w:rFonts w:eastAsia="Times New Roman" w:cstheme="minorHAnsi"/>
          <w:sz w:val="20"/>
          <w:szCs w:val="20"/>
          <w:lang w:eastAsia="pt-BR"/>
        </w:rPr>
        <w:t xml:space="preserve">. </w:t>
      </w:r>
      <w:r w:rsidRPr="00A16789">
        <w:rPr>
          <w:rFonts w:eastAsia="Times New Roman" w:cstheme="minorHAnsi"/>
          <w:sz w:val="20"/>
          <w:szCs w:val="20"/>
          <w:lang w:eastAsia="pt-BR"/>
        </w:rPr>
        <w:t>This function can fail with the new directory structure made if you lack permissions needed to remove the leaf directory or file.</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Raises an </w:t>
      </w:r>
      <w:hyperlink r:id="rId239"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os.rename</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src</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dst</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src_dir_fd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dst_dir_fd</w:t>
      </w:r>
      <w:r w:rsidRPr="00A16789">
        <w:rPr>
          <w:rFonts w:eastAsia="Times New Roman" w:cstheme="minorHAnsi"/>
          <w:sz w:val="20"/>
          <w:szCs w:val="20"/>
          <w:lang w:eastAsia="pt-BR"/>
        </w:rPr>
        <w:t>.</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replace</w:t>
      </w:r>
      <w:r w:rsidRPr="00A16789">
        <w:rPr>
          <w:rFonts w:eastAsia="Times New Roman" w:cstheme="minorHAnsi"/>
          <w:sz w:val="20"/>
          <w:szCs w:val="20"/>
          <w:lang w:eastAsia="pt-BR"/>
        </w:rPr>
        <w:t>(</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src_dir_fd=None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dst_dir_fd=None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Rename the file or directory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to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If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is a non-empty directory, </w:t>
      </w:r>
      <w:hyperlink r:id="rId240"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will be raised. If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exists and is a file, it will be replaced silently if the user has permission. The operation may fail if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and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are on different filesystems. If successful, the renaming will be an atomic operation (this is a POSIX requirement).</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This function can support specifying </w:t>
      </w:r>
      <w:r w:rsidRPr="00A16789">
        <w:rPr>
          <w:rFonts w:eastAsia="Times New Roman" w:cstheme="minorHAnsi"/>
          <w:i/>
          <w:iCs/>
          <w:sz w:val="20"/>
          <w:szCs w:val="20"/>
          <w:lang w:eastAsia="pt-BR"/>
        </w:rPr>
        <w:t>src_dir_fd</w:t>
      </w:r>
      <w:r w:rsidRPr="00A16789">
        <w:rPr>
          <w:rFonts w:eastAsia="Times New Roman" w:cstheme="minorHAnsi"/>
          <w:sz w:val="20"/>
          <w:szCs w:val="20"/>
          <w:lang w:eastAsia="pt-BR"/>
        </w:rPr>
        <w:t> and/or </w:t>
      </w:r>
      <w:r w:rsidRPr="00A16789">
        <w:rPr>
          <w:rFonts w:eastAsia="Times New Roman" w:cstheme="minorHAnsi"/>
          <w:i/>
          <w:iCs/>
          <w:sz w:val="20"/>
          <w:szCs w:val="20"/>
          <w:lang w:eastAsia="pt-BR"/>
        </w:rPr>
        <w:t>dst_dir_fd</w:t>
      </w:r>
      <w:r w:rsidRPr="00A16789">
        <w:rPr>
          <w:rFonts w:eastAsia="Times New Roman" w:cstheme="minorHAnsi"/>
          <w:sz w:val="20"/>
          <w:szCs w:val="20"/>
          <w:lang w:eastAsia="pt-BR"/>
        </w:rPr>
        <w:t> to supply </w:t>
      </w:r>
      <w:hyperlink r:id="rId241" w:anchor="dir-fd" w:history="1">
        <w:r w:rsidRPr="00A16789">
          <w:rPr>
            <w:rFonts w:eastAsia="Times New Roman" w:cstheme="minorHAnsi"/>
            <w:sz w:val="20"/>
            <w:szCs w:val="20"/>
            <w:lang w:eastAsia="pt-BR"/>
          </w:rPr>
          <w:t>paths relative to directory descriptors</w:t>
        </w:r>
      </w:hyperlink>
      <w:r w:rsidRPr="00A16789">
        <w:rPr>
          <w:rFonts w:eastAsia="Times New Roman" w:cstheme="minorHAnsi"/>
          <w:sz w:val="20"/>
          <w:szCs w:val="20"/>
          <w:lang w:eastAsia="pt-BR"/>
        </w:rPr>
        <w:t>.</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Raises an </w:t>
      </w:r>
      <w:hyperlink r:id="rId242" w:anchor="auditing" w:history="1">
        <w:r w:rsidRPr="00A16789">
          <w:rPr>
            <w:rFonts w:eastAsia="Times New Roman" w:cstheme="minorHAnsi"/>
            <w:sz w:val="20"/>
            <w:szCs w:val="20"/>
            <w:lang w:eastAsia="pt-BR"/>
          </w:rPr>
          <w:t>auditing event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os.rename</w:t>
      </w:r>
      <w:r w:rsidRPr="00A16789">
        <w:rPr>
          <w:rFonts w:eastAsia="Times New Roman" w:cstheme="minorHAnsi"/>
          <w:sz w:val="20"/>
          <w:szCs w:val="20"/>
          <w:lang w:eastAsia="pt-BR"/>
        </w:rPr>
        <w:t> with arguments </w:t>
      </w:r>
      <w:r w:rsidRPr="00A16789">
        <w:rPr>
          <w:rFonts w:eastAsia="Times New Roman" w:cstheme="minorHAnsi"/>
          <w:sz w:val="20"/>
          <w:szCs w:val="20"/>
          <w:shd w:val="clear" w:color="auto" w:fill="ECF0F3"/>
          <w:lang w:eastAsia="pt-BR"/>
        </w:rPr>
        <w:t>src</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dst</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src_dir_fd</w:t>
      </w:r>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dst_dir_fd</w:t>
      </w:r>
      <w:r w:rsidRPr="00A16789">
        <w:rPr>
          <w:rFonts w:eastAsia="Times New Roman" w:cstheme="minorHAnsi"/>
          <w:sz w:val="20"/>
          <w:szCs w:val="20"/>
          <w:lang w:eastAsia="pt-BR"/>
        </w:rPr>
        <w:t>.</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rmdir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F02170" w:rsidRP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Remove (delete) the directory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If the directory does not exist or is not empty, an </w:t>
      </w:r>
      <w:hyperlink r:id="rId243" w:anchor="FileNotFoundError" w:tooltip="FileNotFoundError" w:history="1">
        <w:r w:rsidRPr="00A16789">
          <w:rPr>
            <w:rFonts w:eastAsia="Times New Roman" w:cstheme="minorHAnsi"/>
            <w:sz w:val="20"/>
            <w:szCs w:val="20"/>
            <w:lang w:eastAsia="pt-BR"/>
          </w:rPr>
          <w:t>FileNotFoundError</w:t>
        </w:r>
      </w:hyperlink>
      <w:r w:rsidRPr="00A16789">
        <w:rPr>
          <w:rFonts w:eastAsia="Times New Roman" w:cstheme="minorHAnsi"/>
          <w:sz w:val="20"/>
          <w:szCs w:val="20"/>
          <w:lang w:eastAsia="pt-BR"/>
        </w:rPr>
        <w:t> or an </w:t>
      </w:r>
      <w:hyperlink r:id="rId244"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is raised respectively. In order to remove whole directory trees, </w:t>
      </w:r>
      <w:hyperlink r:id="rId245" w:anchor="shutil.rmtree" w:tooltip="shutil.rmtree" w:history="1">
        <w:r w:rsidRPr="00A16789">
          <w:rPr>
            <w:rFonts w:eastAsia="Times New Roman" w:cstheme="minorHAnsi"/>
            <w:sz w:val="20"/>
            <w:szCs w:val="20"/>
            <w:lang w:eastAsia="pt-BR"/>
          </w:rPr>
          <w:t>shutil.rmtree()</w:t>
        </w:r>
      </w:hyperlink>
      <w:r w:rsidRPr="00A16789">
        <w:rPr>
          <w:rFonts w:eastAsia="Times New Roman" w:cstheme="minorHAnsi"/>
          <w:sz w:val="20"/>
          <w:szCs w:val="20"/>
          <w:lang w:eastAsia="pt-BR"/>
        </w:rPr>
        <w:t> can be used.</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scandir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an iterator of </w:t>
      </w:r>
      <w:hyperlink r:id="rId246" w:anchor="os.DirEntry" w:tooltip="os.DirEntry" w:history="1">
        <w:r w:rsidRPr="00A16789">
          <w:rPr>
            <w:rFonts w:eastAsia="Times New Roman" w:cstheme="minorHAnsi"/>
            <w:sz w:val="20"/>
            <w:szCs w:val="20"/>
            <w:lang w:eastAsia="pt-BR"/>
          </w:rPr>
          <w:t>os.DirEntry</w:t>
        </w:r>
      </w:hyperlink>
      <w:r w:rsidRPr="00A16789">
        <w:rPr>
          <w:rFonts w:eastAsia="Times New Roman" w:cstheme="minorHAnsi"/>
          <w:sz w:val="20"/>
          <w:szCs w:val="20"/>
          <w:lang w:eastAsia="pt-BR"/>
        </w:rPr>
        <w:t> objects corresponding to the entries in the directory given by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The entries are yielded in arbitrary order, and the special entries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are not included. If a file is removed from or added to the directory after creating the iterator, whether an entry for that file be included is unspecified.</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Using </w:t>
      </w:r>
      <w:hyperlink r:id="rId247" w:anchor="os.scandir" w:tooltip="os.scandir" w:history="1">
        <w:r w:rsidRPr="00A16789">
          <w:rPr>
            <w:rFonts w:eastAsia="Times New Roman" w:cstheme="minorHAnsi"/>
            <w:sz w:val="20"/>
            <w:szCs w:val="20"/>
            <w:lang w:eastAsia="pt-BR"/>
          </w:rPr>
          <w:t>scandir()</w:t>
        </w:r>
      </w:hyperlink>
      <w:r w:rsidRPr="00A16789">
        <w:rPr>
          <w:rFonts w:eastAsia="Times New Roman" w:cstheme="minorHAnsi"/>
          <w:sz w:val="20"/>
          <w:szCs w:val="20"/>
          <w:lang w:eastAsia="pt-BR"/>
        </w:rPr>
        <w:t> instead of </w:t>
      </w:r>
      <w:hyperlink r:id="rId248" w:anchor="os.listdir" w:tooltip="os.listdir" w:history="1">
        <w:r w:rsidRPr="00A16789">
          <w:rPr>
            <w:rFonts w:eastAsia="Times New Roman" w:cstheme="minorHAnsi"/>
            <w:sz w:val="20"/>
            <w:szCs w:val="20"/>
            <w:lang w:eastAsia="pt-BR"/>
          </w:rPr>
          <w:t>listdir()</w:t>
        </w:r>
      </w:hyperlink>
      <w:r w:rsidRPr="00A16789">
        <w:rPr>
          <w:rFonts w:eastAsia="Times New Roman" w:cstheme="minorHAnsi"/>
          <w:sz w:val="20"/>
          <w:szCs w:val="20"/>
          <w:lang w:eastAsia="pt-BR"/>
        </w:rPr>
        <w:t> can significantly increase the performance of code that also needs file type or file attribute information, because </w:t>
      </w:r>
      <w:hyperlink r:id="rId249" w:anchor="os.DirEntry" w:tooltip="os.DirEntry" w:history="1">
        <w:r w:rsidRPr="00A16789">
          <w:rPr>
            <w:rFonts w:eastAsia="Times New Roman" w:cstheme="minorHAnsi"/>
            <w:sz w:val="20"/>
            <w:szCs w:val="20"/>
            <w:lang w:eastAsia="pt-BR"/>
          </w:rPr>
          <w:t>os.DirEntry</w:t>
        </w:r>
      </w:hyperlink>
      <w:r w:rsidRPr="00A16789">
        <w:rPr>
          <w:rFonts w:eastAsia="Times New Roman" w:cstheme="minorHAnsi"/>
          <w:sz w:val="20"/>
          <w:szCs w:val="20"/>
          <w:lang w:eastAsia="pt-BR"/>
        </w:rPr>
        <w:t> objects expose this information if the operating system provides it when scanning a directory. All </w:t>
      </w:r>
      <w:hyperlink r:id="rId250" w:anchor="os.DirEntry" w:tooltip="os.DirEntry" w:history="1">
        <w:r w:rsidRPr="00A16789">
          <w:rPr>
            <w:rFonts w:eastAsia="Times New Roman" w:cstheme="minorHAnsi"/>
            <w:sz w:val="20"/>
            <w:szCs w:val="20"/>
            <w:lang w:eastAsia="pt-BR"/>
          </w:rPr>
          <w:t>os.DirEntry</w:t>
        </w:r>
      </w:hyperlink>
      <w:r w:rsidRPr="00A16789">
        <w:rPr>
          <w:rFonts w:eastAsia="Times New Roman" w:cstheme="minorHAnsi"/>
          <w:sz w:val="20"/>
          <w:szCs w:val="20"/>
          <w:lang w:eastAsia="pt-BR"/>
        </w:rPr>
        <w:t> methods may perform a system call, but </w:t>
      </w:r>
      <w:hyperlink r:id="rId251" w:anchor="os.DirEntry.is_dir" w:tooltip="os.DirEntry.is_dir" w:history="1">
        <w:r w:rsidRPr="00A16789">
          <w:rPr>
            <w:rFonts w:eastAsia="Times New Roman" w:cstheme="minorHAnsi"/>
            <w:sz w:val="20"/>
            <w:szCs w:val="20"/>
            <w:lang w:eastAsia="pt-BR"/>
          </w:rPr>
          <w:t>is_dir()</w:t>
        </w:r>
      </w:hyperlink>
      <w:r w:rsidRPr="00A16789">
        <w:rPr>
          <w:rFonts w:eastAsia="Times New Roman" w:cstheme="minorHAnsi"/>
          <w:sz w:val="20"/>
          <w:szCs w:val="20"/>
          <w:lang w:eastAsia="pt-BR"/>
        </w:rPr>
        <w:t> and </w:t>
      </w:r>
      <w:hyperlink r:id="rId252" w:anchor="os.DirEntry.is_file" w:tooltip="os.DirEntry.is_file" w:history="1">
        <w:r w:rsidRPr="00A16789">
          <w:rPr>
            <w:rFonts w:eastAsia="Times New Roman" w:cstheme="minorHAnsi"/>
            <w:sz w:val="20"/>
            <w:szCs w:val="20"/>
            <w:lang w:eastAsia="pt-BR"/>
          </w:rPr>
          <w:t>is_file()</w:t>
        </w:r>
      </w:hyperlink>
      <w:r w:rsidRPr="00A16789">
        <w:rPr>
          <w:rFonts w:eastAsia="Times New Roman" w:cstheme="minorHAnsi"/>
          <w:sz w:val="20"/>
          <w:szCs w:val="20"/>
          <w:lang w:eastAsia="pt-BR"/>
        </w:rPr>
        <w:t> usually only require a system call for symbolic links; </w:t>
      </w:r>
      <w:hyperlink r:id="rId253" w:anchor="os.DirEntry.stat" w:tooltip="os.DirEntry.stat" w:history="1">
        <w:r w:rsidRPr="00A16789">
          <w:rPr>
            <w:rFonts w:eastAsia="Times New Roman" w:cstheme="minorHAnsi"/>
            <w:sz w:val="20"/>
            <w:szCs w:val="20"/>
            <w:lang w:eastAsia="pt-BR"/>
          </w:rPr>
          <w:t>os.DirEntry.stat()</w:t>
        </w:r>
      </w:hyperlink>
      <w:r w:rsidRPr="00A16789">
        <w:rPr>
          <w:rFonts w:eastAsia="Times New Roman" w:cstheme="minorHAnsi"/>
          <w:sz w:val="20"/>
          <w:szCs w:val="20"/>
          <w:lang w:eastAsia="pt-BR"/>
        </w:rPr>
        <w:t> always requires a system call on Unix but only requires one for symbolic links on Windows.</w:t>
      </w:r>
      <w:r w:rsidR="00F02170">
        <w:rPr>
          <w:rFonts w:eastAsia="Times New Roman" w:cstheme="minorHAnsi"/>
          <w:sz w:val="20"/>
          <w:szCs w:val="20"/>
          <w:lang w:eastAsia="pt-BR"/>
        </w:rPr>
        <w:t xml:space="preserve">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may be a </w:t>
      </w:r>
      <w:hyperlink r:id="rId254" w:anchor="term-path-like-object" w:history="1">
        <w:r w:rsidRPr="00A16789">
          <w:rPr>
            <w:rFonts w:eastAsia="Times New Roman" w:cstheme="minorHAnsi"/>
            <w:sz w:val="20"/>
            <w:szCs w:val="20"/>
            <w:lang w:eastAsia="pt-BR"/>
          </w:rPr>
          <w:t>path-like object</w:t>
        </w:r>
      </w:hyperlink>
      <w:r w:rsidRPr="00A16789">
        <w:rPr>
          <w:rFonts w:eastAsia="Times New Roman" w:cstheme="minorHAnsi"/>
          <w:sz w:val="20"/>
          <w:szCs w:val="20"/>
          <w:lang w:eastAsia="pt-BR"/>
        </w:rPr>
        <w:t>. If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is of type </w:t>
      </w:r>
      <w:r w:rsidRPr="00A16789">
        <w:rPr>
          <w:rFonts w:eastAsia="Times New Roman" w:cstheme="minorHAnsi"/>
          <w:sz w:val="20"/>
          <w:szCs w:val="20"/>
          <w:shd w:val="clear" w:color="auto" w:fill="ECF0F3"/>
          <w:lang w:eastAsia="pt-BR"/>
        </w:rPr>
        <w:t>bytes</w:t>
      </w:r>
      <w:r w:rsidRPr="00A16789">
        <w:rPr>
          <w:rFonts w:eastAsia="Times New Roman" w:cstheme="minorHAnsi"/>
          <w:sz w:val="20"/>
          <w:szCs w:val="20"/>
          <w:lang w:eastAsia="pt-BR"/>
        </w:rPr>
        <w:t> (directly or indirectly through the </w:t>
      </w:r>
      <w:hyperlink r:id="rId255"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the type of the </w:t>
      </w:r>
      <w:hyperlink r:id="rId256" w:anchor="os.DirEntry.name" w:tooltip="os.DirEntry.name" w:history="1">
        <w:r w:rsidRPr="00A16789">
          <w:rPr>
            <w:rFonts w:eastAsia="Times New Roman" w:cstheme="minorHAnsi"/>
            <w:sz w:val="20"/>
            <w:szCs w:val="20"/>
            <w:lang w:eastAsia="pt-BR"/>
          </w:rPr>
          <w:t>name</w:t>
        </w:r>
      </w:hyperlink>
      <w:r w:rsidRPr="00A16789">
        <w:rPr>
          <w:rFonts w:eastAsia="Times New Roman" w:cstheme="minorHAnsi"/>
          <w:sz w:val="20"/>
          <w:szCs w:val="20"/>
          <w:lang w:eastAsia="pt-BR"/>
        </w:rPr>
        <w:t> and </w:t>
      </w:r>
      <w:hyperlink r:id="rId257" w:anchor="os.DirEntry.path" w:tooltip="os.DirEntry.path" w:history="1">
        <w:r w:rsidRPr="00A16789">
          <w:rPr>
            <w:rFonts w:eastAsia="Times New Roman" w:cstheme="minorHAnsi"/>
            <w:sz w:val="20"/>
            <w:szCs w:val="20"/>
            <w:lang w:eastAsia="pt-BR"/>
          </w:rPr>
          <w:t>path</w:t>
        </w:r>
      </w:hyperlink>
      <w:r w:rsidRPr="00A16789">
        <w:rPr>
          <w:rFonts w:eastAsia="Times New Roman" w:cstheme="minorHAnsi"/>
          <w:sz w:val="20"/>
          <w:szCs w:val="20"/>
          <w:lang w:eastAsia="pt-BR"/>
        </w:rPr>
        <w:t> attributes of each </w:t>
      </w:r>
      <w:hyperlink r:id="rId258" w:anchor="os.DirEntry" w:tooltip="os.DirEntry" w:history="1">
        <w:r w:rsidRPr="00A16789">
          <w:rPr>
            <w:rFonts w:eastAsia="Times New Roman" w:cstheme="minorHAnsi"/>
            <w:sz w:val="20"/>
            <w:szCs w:val="20"/>
            <w:lang w:eastAsia="pt-BR"/>
          </w:rPr>
          <w:t>os.DirEntry</w:t>
        </w:r>
      </w:hyperlink>
      <w:r w:rsidRPr="00A16789">
        <w:rPr>
          <w:rFonts w:eastAsia="Times New Roman" w:cstheme="minorHAnsi"/>
          <w:sz w:val="20"/>
          <w:szCs w:val="20"/>
          <w:lang w:eastAsia="pt-BR"/>
        </w:rPr>
        <w:t> will be </w:t>
      </w:r>
      <w:r w:rsidRPr="00A16789">
        <w:rPr>
          <w:rFonts w:eastAsia="Times New Roman" w:cstheme="minorHAnsi"/>
          <w:sz w:val="20"/>
          <w:szCs w:val="20"/>
          <w:shd w:val="clear" w:color="auto" w:fill="ECF0F3"/>
          <w:lang w:eastAsia="pt-BR"/>
        </w:rPr>
        <w:t>bytes</w:t>
      </w:r>
      <w:r w:rsidRPr="00A16789">
        <w:rPr>
          <w:rFonts w:eastAsia="Times New Roman" w:cstheme="minorHAnsi"/>
          <w:sz w:val="20"/>
          <w:szCs w:val="20"/>
          <w:lang w:eastAsia="pt-BR"/>
        </w:rPr>
        <w:t>; in all other circumstances, they will be of type </w:t>
      </w:r>
      <w:r w:rsidRPr="00A16789">
        <w:rPr>
          <w:rFonts w:eastAsia="Times New Roman" w:cstheme="minorHAnsi"/>
          <w:sz w:val="20"/>
          <w:szCs w:val="20"/>
          <w:shd w:val="clear" w:color="auto" w:fill="ECF0F3"/>
          <w:lang w:eastAsia="pt-BR"/>
        </w:rPr>
        <w:t>str</w:t>
      </w:r>
      <w:r w:rsidRPr="00A16789">
        <w:rPr>
          <w:rFonts w:eastAsia="Times New Roman" w:cstheme="minorHAnsi"/>
          <w:sz w:val="20"/>
          <w:szCs w:val="20"/>
          <w:lang w:eastAsia="pt-BR"/>
        </w:rPr>
        <w:t>.</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This function can also support </w:t>
      </w:r>
      <w:hyperlink r:id="rId259"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the file descriptor must refer to a directory.</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scandir.</w:t>
      </w:r>
      <w:r w:rsidRPr="00A16789">
        <w:rPr>
          <w:rFonts w:eastAsia="Times New Roman" w:cstheme="minorHAnsi"/>
          <w:b/>
          <w:bCs/>
          <w:sz w:val="20"/>
          <w:szCs w:val="20"/>
          <w:lang w:eastAsia="pt-BR"/>
        </w:rPr>
        <w:t>close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Close the iterator and free acquired resources.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is called automatically when the iterator is exhausted or garbage collected, or when an error happens during iterating. However it is advisable to call it explicitly or use the </w:t>
      </w:r>
      <w:hyperlink r:id="rId260" w:anchor="with" w:history="1">
        <w:r w:rsidRPr="00A16789">
          <w:rPr>
            <w:rFonts w:eastAsia="Times New Roman" w:cstheme="minorHAnsi"/>
            <w:sz w:val="20"/>
            <w:szCs w:val="20"/>
            <w:lang w:eastAsia="pt-BR"/>
          </w:rPr>
          <w:t>with</w:t>
        </w:r>
      </w:hyperlink>
      <w:r w:rsidRPr="00A16789">
        <w:rPr>
          <w:rFonts w:eastAsia="Times New Roman" w:cstheme="minorHAnsi"/>
          <w:sz w:val="20"/>
          <w:szCs w:val="20"/>
          <w:lang w:eastAsia="pt-BR"/>
        </w:rPr>
        <w:t> statement.</w:t>
      </w:r>
    </w:p>
    <w:p w:rsidR="00F02170" w:rsidRDefault="00F02170" w:rsidP="00CB2EDE">
      <w:pPr>
        <w:shd w:val="clear" w:color="auto" w:fill="FFFFFF"/>
        <w:spacing w:after="0" w:line="240" w:lineRule="auto"/>
        <w:jc w:val="both"/>
        <w:rPr>
          <w:rFonts w:eastAsia="Times New Roman" w:cstheme="minorHAnsi"/>
          <w:i/>
          <w:iCs/>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class </w:t>
      </w:r>
      <w:r w:rsidRPr="00A16789">
        <w:rPr>
          <w:rFonts w:eastAsia="Times New Roman" w:cstheme="minorHAnsi"/>
          <w:sz w:val="20"/>
          <w:szCs w:val="20"/>
          <w:lang w:eastAsia="pt-BR"/>
        </w:rPr>
        <w:t>os.</w:t>
      </w:r>
      <w:r w:rsidRPr="00A16789">
        <w:rPr>
          <w:rFonts w:eastAsia="Times New Roman" w:cstheme="minorHAnsi"/>
          <w:b/>
          <w:bCs/>
          <w:sz w:val="20"/>
          <w:szCs w:val="20"/>
          <w:lang w:eastAsia="pt-BR"/>
        </w:rPr>
        <w:t>DirEntry</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Object yielded by </w:t>
      </w:r>
      <w:hyperlink r:id="rId261" w:anchor="os.scandir" w:tooltip="os.scandir" w:history="1">
        <w:r w:rsidRPr="00A16789">
          <w:rPr>
            <w:rFonts w:eastAsia="Times New Roman" w:cstheme="minorHAnsi"/>
            <w:sz w:val="20"/>
            <w:szCs w:val="20"/>
            <w:lang w:eastAsia="pt-BR"/>
          </w:rPr>
          <w:t>scandir()</w:t>
        </w:r>
      </w:hyperlink>
      <w:r w:rsidRPr="00A16789">
        <w:rPr>
          <w:rFonts w:eastAsia="Times New Roman" w:cstheme="minorHAnsi"/>
          <w:sz w:val="20"/>
          <w:szCs w:val="20"/>
          <w:lang w:eastAsia="pt-BR"/>
        </w:rPr>
        <w:t> to expose the file path and other file attributes of a directory entry.</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262" w:anchor="os.scandir" w:tooltip="os.scandir" w:history="1">
        <w:r w:rsidRPr="00A16789">
          <w:rPr>
            <w:rFonts w:eastAsia="Times New Roman" w:cstheme="minorHAnsi"/>
            <w:sz w:val="20"/>
            <w:szCs w:val="20"/>
            <w:lang w:eastAsia="pt-BR"/>
          </w:rPr>
          <w:t>scandir()</w:t>
        </w:r>
      </w:hyperlink>
      <w:r w:rsidRPr="00A16789">
        <w:rPr>
          <w:rFonts w:eastAsia="Times New Roman" w:cstheme="minorHAnsi"/>
          <w:sz w:val="20"/>
          <w:szCs w:val="20"/>
          <w:lang w:eastAsia="pt-BR"/>
        </w:rPr>
        <w:t> will provide as much of this information as possible without making additional system calls. When a </w:t>
      </w:r>
      <w:r w:rsidRPr="00A16789">
        <w:rPr>
          <w:rFonts w:eastAsia="Times New Roman" w:cstheme="minorHAnsi"/>
          <w:sz w:val="20"/>
          <w:szCs w:val="20"/>
          <w:shd w:val="clear" w:color="auto" w:fill="ECF0F3"/>
          <w:lang w:eastAsia="pt-BR"/>
        </w:rPr>
        <w:t>stat()</w:t>
      </w:r>
      <w:r w:rsidRPr="00A16789">
        <w:rPr>
          <w:rFonts w:eastAsia="Times New Roman" w:cstheme="minorHAnsi"/>
          <w:sz w:val="20"/>
          <w:szCs w:val="20"/>
          <w:lang w:eastAsia="pt-BR"/>
        </w:rPr>
        <w:t> or </w:t>
      </w:r>
      <w:r w:rsidRPr="00A16789">
        <w:rPr>
          <w:rFonts w:eastAsia="Times New Roman" w:cstheme="minorHAnsi"/>
          <w:sz w:val="20"/>
          <w:szCs w:val="20"/>
          <w:shd w:val="clear" w:color="auto" w:fill="ECF0F3"/>
          <w:lang w:eastAsia="pt-BR"/>
        </w:rPr>
        <w:t>lstat()</w:t>
      </w:r>
      <w:r w:rsidRPr="00A16789">
        <w:rPr>
          <w:rFonts w:eastAsia="Times New Roman" w:cstheme="minorHAnsi"/>
          <w:sz w:val="20"/>
          <w:szCs w:val="20"/>
          <w:lang w:eastAsia="pt-BR"/>
        </w:rPr>
        <w:t> system call is made, the </w:t>
      </w:r>
      <w:r w:rsidRPr="00A16789">
        <w:rPr>
          <w:rFonts w:eastAsia="Times New Roman" w:cstheme="minorHAnsi"/>
          <w:sz w:val="20"/>
          <w:szCs w:val="20"/>
          <w:shd w:val="clear" w:color="auto" w:fill="ECF0F3"/>
          <w:lang w:eastAsia="pt-BR"/>
        </w:rPr>
        <w:t>os.DirEntry</w:t>
      </w:r>
      <w:r w:rsidRPr="00A16789">
        <w:rPr>
          <w:rFonts w:eastAsia="Times New Roman" w:cstheme="minorHAnsi"/>
          <w:sz w:val="20"/>
          <w:szCs w:val="20"/>
          <w:lang w:eastAsia="pt-BR"/>
        </w:rPr>
        <w:t> object will cache the result.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shd w:val="clear" w:color="auto" w:fill="ECF0F3"/>
          <w:lang w:eastAsia="pt-BR"/>
        </w:rPr>
        <w:t>os.DirEntry</w:t>
      </w:r>
      <w:r w:rsidRPr="00A16789">
        <w:rPr>
          <w:rFonts w:eastAsia="Times New Roman" w:cstheme="minorHAnsi"/>
          <w:sz w:val="20"/>
          <w:szCs w:val="20"/>
          <w:lang w:eastAsia="pt-BR"/>
        </w:rPr>
        <w:t> instances are not intended to be stored in long-lived data structures; if you know the file metadata has changed or if a long time has elapsed since calling </w:t>
      </w:r>
      <w:hyperlink r:id="rId263" w:anchor="os.scandir" w:tooltip="os.scandir" w:history="1">
        <w:r w:rsidRPr="00A16789">
          <w:rPr>
            <w:rFonts w:eastAsia="Times New Roman" w:cstheme="minorHAnsi"/>
            <w:sz w:val="20"/>
            <w:szCs w:val="20"/>
            <w:lang w:eastAsia="pt-BR"/>
          </w:rPr>
          <w:t>scandir()</w:t>
        </w:r>
      </w:hyperlink>
      <w:r w:rsidRPr="00A16789">
        <w:rPr>
          <w:rFonts w:eastAsia="Times New Roman" w:cstheme="minorHAnsi"/>
          <w:sz w:val="20"/>
          <w:szCs w:val="20"/>
          <w:lang w:eastAsia="pt-BR"/>
        </w:rPr>
        <w:t>, call </w:t>
      </w:r>
      <w:r w:rsidRPr="00A16789">
        <w:rPr>
          <w:rFonts w:eastAsia="Times New Roman" w:cstheme="minorHAnsi"/>
          <w:sz w:val="20"/>
          <w:szCs w:val="20"/>
          <w:shd w:val="clear" w:color="auto" w:fill="ECF0F3"/>
          <w:lang w:eastAsia="pt-BR"/>
        </w:rPr>
        <w:t>os.stat(entry.path)</w:t>
      </w:r>
      <w:r w:rsidRPr="00A16789">
        <w:rPr>
          <w:rFonts w:eastAsia="Times New Roman" w:cstheme="minorHAnsi"/>
          <w:sz w:val="20"/>
          <w:szCs w:val="20"/>
          <w:lang w:eastAsia="pt-BR"/>
        </w:rPr>
        <w:t> to fetch up-to-date information.</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Because the </w:t>
      </w:r>
      <w:r w:rsidRPr="00A16789">
        <w:rPr>
          <w:rFonts w:eastAsia="Times New Roman" w:cstheme="minorHAnsi"/>
          <w:sz w:val="20"/>
          <w:szCs w:val="20"/>
          <w:shd w:val="clear" w:color="auto" w:fill="ECF0F3"/>
          <w:lang w:eastAsia="pt-BR"/>
        </w:rPr>
        <w:t>os.DirEntry</w:t>
      </w:r>
      <w:r w:rsidRPr="00A16789">
        <w:rPr>
          <w:rFonts w:eastAsia="Times New Roman" w:cstheme="minorHAnsi"/>
          <w:sz w:val="20"/>
          <w:szCs w:val="20"/>
          <w:lang w:eastAsia="pt-BR"/>
        </w:rPr>
        <w:t> methods can make operating system calls, they may also raise </w:t>
      </w:r>
      <w:hyperlink r:id="rId264"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If you need very fine-grained control over errors, you can catch </w:t>
      </w:r>
      <w:hyperlink r:id="rId265"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when calling one of the </w:t>
      </w:r>
      <w:r w:rsidRPr="00A16789">
        <w:rPr>
          <w:rFonts w:eastAsia="Times New Roman" w:cstheme="minorHAnsi"/>
          <w:sz w:val="20"/>
          <w:szCs w:val="20"/>
          <w:shd w:val="clear" w:color="auto" w:fill="ECF0F3"/>
          <w:lang w:eastAsia="pt-BR"/>
        </w:rPr>
        <w:t>os.DirEntry</w:t>
      </w:r>
      <w:r w:rsidRPr="00A16789">
        <w:rPr>
          <w:rFonts w:eastAsia="Times New Roman" w:cstheme="minorHAnsi"/>
          <w:sz w:val="20"/>
          <w:szCs w:val="20"/>
          <w:lang w:eastAsia="pt-BR"/>
        </w:rPr>
        <w:t> methods and handle as appropriate.</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To be directly usable as a </w:t>
      </w:r>
      <w:hyperlink r:id="rId266" w:anchor="term-path-like-object" w:history="1">
        <w:r w:rsidRPr="00A16789">
          <w:rPr>
            <w:rFonts w:eastAsia="Times New Roman" w:cstheme="minorHAnsi"/>
            <w:sz w:val="20"/>
            <w:szCs w:val="20"/>
            <w:lang w:eastAsia="pt-BR"/>
          </w:rPr>
          <w:t>path-like object</w:t>
        </w:r>
      </w:hyperlink>
      <w:r w:rsidRPr="00A16789">
        <w:rPr>
          <w:rFonts w:eastAsia="Times New Roman" w:cstheme="minorHAnsi"/>
          <w:sz w:val="20"/>
          <w:szCs w:val="20"/>
          <w:lang w:eastAsia="pt-BR"/>
        </w:rPr>
        <w:t>, </w:t>
      </w:r>
      <w:r w:rsidRPr="00A16789">
        <w:rPr>
          <w:rFonts w:eastAsia="Times New Roman" w:cstheme="minorHAnsi"/>
          <w:sz w:val="20"/>
          <w:szCs w:val="20"/>
          <w:shd w:val="clear" w:color="auto" w:fill="ECF0F3"/>
          <w:lang w:eastAsia="pt-BR"/>
        </w:rPr>
        <w:t>os.DirEntry</w:t>
      </w:r>
      <w:r w:rsidRPr="00A16789">
        <w:rPr>
          <w:rFonts w:eastAsia="Times New Roman" w:cstheme="minorHAnsi"/>
          <w:sz w:val="20"/>
          <w:szCs w:val="20"/>
          <w:lang w:eastAsia="pt-BR"/>
        </w:rPr>
        <w:t> implements the </w:t>
      </w:r>
      <w:hyperlink r:id="rId267"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Attributes and methods on a </w:t>
      </w:r>
      <w:r w:rsidRPr="00A16789">
        <w:rPr>
          <w:rFonts w:eastAsia="Times New Roman" w:cstheme="minorHAnsi"/>
          <w:sz w:val="20"/>
          <w:szCs w:val="20"/>
          <w:shd w:val="clear" w:color="auto" w:fill="ECF0F3"/>
          <w:lang w:eastAsia="pt-BR"/>
        </w:rPr>
        <w:t>os.DirEntry</w:t>
      </w:r>
      <w:r w:rsidRPr="00A16789">
        <w:rPr>
          <w:rFonts w:eastAsia="Times New Roman" w:cstheme="minorHAnsi"/>
          <w:sz w:val="20"/>
          <w:szCs w:val="20"/>
          <w:lang w:eastAsia="pt-BR"/>
        </w:rPr>
        <w:t> instance are as follows:</w:t>
      </w:r>
    </w:p>
    <w:p w:rsidR="00F02170" w:rsidRPr="00A16789"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stat</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the status of a file or a file descriptor. Perform the equivalent of a stat() system call on the given path.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may be specified as either a string or bytes – directly or indirectly through the </w:t>
      </w:r>
      <w:hyperlink r:id="rId268"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 or as an open file descriptor. Return a </w:t>
      </w:r>
      <w:hyperlink r:id="rId269" w:anchor="os.stat_result" w:tooltip="os.stat_result" w:history="1">
        <w:r w:rsidRPr="00A16789">
          <w:rPr>
            <w:rFonts w:eastAsia="Times New Roman" w:cstheme="minorHAnsi"/>
            <w:sz w:val="20"/>
            <w:szCs w:val="20"/>
            <w:lang w:eastAsia="pt-BR"/>
          </w:rPr>
          <w:t>stat_result</w:t>
        </w:r>
      </w:hyperlink>
      <w:r w:rsidRPr="00A16789">
        <w:rPr>
          <w:rFonts w:eastAsia="Times New Roman" w:cstheme="minorHAnsi"/>
          <w:sz w:val="20"/>
          <w:szCs w:val="20"/>
          <w:lang w:eastAsia="pt-BR"/>
        </w:rPr>
        <w:t> object.</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This function normally follows symlinks; to stat a symlink add the argument </w:t>
      </w:r>
      <w:r w:rsidRPr="00A16789">
        <w:rPr>
          <w:rFonts w:eastAsia="Times New Roman" w:cstheme="minorHAnsi"/>
          <w:sz w:val="20"/>
          <w:szCs w:val="20"/>
          <w:shd w:val="clear" w:color="auto" w:fill="ECF0F3"/>
          <w:lang w:eastAsia="pt-BR"/>
        </w:rPr>
        <w:t>follow_symlinks=False</w:t>
      </w:r>
      <w:r w:rsidRPr="00A16789">
        <w:rPr>
          <w:rFonts w:eastAsia="Times New Roman" w:cstheme="minorHAnsi"/>
          <w:sz w:val="20"/>
          <w:szCs w:val="20"/>
          <w:lang w:eastAsia="pt-BR"/>
        </w:rPr>
        <w:t>, or use </w:t>
      </w:r>
      <w:hyperlink r:id="rId270" w:anchor="os.lstat" w:tooltip="os.lstat" w:history="1">
        <w:r w:rsidRPr="00A16789">
          <w:rPr>
            <w:rFonts w:eastAsia="Times New Roman" w:cstheme="minorHAnsi"/>
            <w:sz w:val="20"/>
            <w:szCs w:val="20"/>
            <w:lang w:eastAsia="pt-BR"/>
          </w:rPr>
          <w:t>lstat()</w:t>
        </w:r>
      </w:hyperlink>
      <w:r w:rsidRPr="00A16789">
        <w:rPr>
          <w:rFonts w:eastAsia="Times New Roman" w:cstheme="minorHAnsi"/>
          <w:sz w:val="20"/>
          <w:szCs w:val="20"/>
          <w:lang w:eastAsia="pt-BR"/>
        </w:rPr>
        <w:t>.</w:t>
      </w:r>
      <w:r w:rsidR="00F02170">
        <w:rPr>
          <w:rFonts w:eastAsia="Times New Roman" w:cstheme="minorHAnsi"/>
          <w:sz w:val="20"/>
          <w:szCs w:val="20"/>
          <w:lang w:eastAsia="pt-BR"/>
        </w:rPr>
        <w:t xml:space="preserve"> </w:t>
      </w:r>
      <w:r w:rsidRPr="00A16789">
        <w:rPr>
          <w:rFonts w:eastAsia="Times New Roman" w:cstheme="minorHAnsi"/>
          <w:sz w:val="20"/>
          <w:szCs w:val="20"/>
          <w:lang w:eastAsia="pt-BR"/>
        </w:rPr>
        <w:t>This function can support </w:t>
      </w:r>
      <w:hyperlink r:id="rId271"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and </w:t>
      </w:r>
      <w:hyperlink r:id="rId272" w:anchor="follow-symlinks" w:history="1">
        <w:r w:rsidRPr="00A16789">
          <w:rPr>
            <w:rFonts w:eastAsia="Times New Roman" w:cstheme="minorHAnsi"/>
            <w:sz w:val="20"/>
            <w:szCs w:val="20"/>
            <w:lang w:eastAsia="pt-BR"/>
          </w:rPr>
          <w:t>not following symlinks</w:t>
        </w:r>
      </w:hyperlink>
      <w:r w:rsidRPr="00A16789">
        <w:rPr>
          <w:rFonts w:eastAsia="Times New Roman" w:cstheme="minorHAnsi"/>
          <w:sz w:val="20"/>
          <w:szCs w:val="20"/>
          <w:lang w:eastAsia="pt-BR"/>
        </w:rPr>
        <w:t>.</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Windows, passing </w:t>
      </w:r>
      <w:r w:rsidRPr="00A16789">
        <w:rPr>
          <w:rFonts w:eastAsia="Times New Roman" w:cstheme="minorHAnsi"/>
          <w:sz w:val="20"/>
          <w:szCs w:val="20"/>
          <w:shd w:val="clear" w:color="auto" w:fill="ECF0F3"/>
          <w:lang w:eastAsia="pt-BR"/>
        </w:rPr>
        <w:t>follow_symlinks=False</w:t>
      </w:r>
      <w:r w:rsidRPr="00A16789">
        <w:rPr>
          <w:rFonts w:eastAsia="Times New Roman" w:cstheme="minorHAnsi"/>
          <w:sz w:val="20"/>
          <w:szCs w:val="20"/>
          <w:lang w:eastAsia="pt-BR"/>
        </w:rPr>
        <w:t> will disable following all name-surrogate reparse points, which includes symlinks and directory junctions. Other types of reparse points that do not resemble links or that the operating system is unable to follow will be opened directly. When following a chain of multiple links, this may result in the original link being returned instead of the non-link that prevented full traversal. To obtain stat results for the final path in this case, use the </w:t>
      </w:r>
      <w:hyperlink r:id="rId273" w:anchor="os.path.realpath" w:tooltip="os.path.realpath" w:history="1">
        <w:r w:rsidRPr="00A16789">
          <w:rPr>
            <w:rFonts w:eastAsia="Times New Roman" w:cstheme="minorHAnsi"/>
            <w:sz w:val="20"/>
            <w:szCs w:val="20"/>
            <w:lang w:eastAsia="pt-BR"/>
          </w:rPr>
          <w:t>os.path.realpath()</w:t>
        </w:r>
      </w:hyperlink>
      <w:r w:rsidRPr="00A16789">
        <w:rPr>
          <w:rFonts w:eastAsia="Times New Roman" w:cstheme="minorHAnsi"/>
          <w:sz w:val="20"/>
          <w:szCs w:val="20"/>
          <w:lang w:eastAsia="pt-BR"/>
        </w:rPr>
        <w:t> function to resolve the path name as far as possible and call </w:t>
      </w:r>
      <w:hyperlink r:id="rId274" w:anchor="os.lstat" w:tooltip="os.lstat" w:history="1">
        <w:r w:rsidRPr="00A16789">
          <w:rPr>
            <w:rFonts w:eastAsia="Times New Roman" w:cstheme="minorHAnsi"/>
            <w:sz w:val="20"/>
            <w:szCs w:val="20"/>
            <w:lang w:eastAsia="pt-BR"/>
          </w:rPr>
          <w:t>lstat()</w:t>
        </w:r>
      </w:hyperlink>
      <w:r w:rsidRPr="00A16789">
        <w:rPr>
          <w:rFonts w:eastAsia="Times New Roman" w:cstheme="minorHAnsi"/>
          <w:sz w:val="20"/>
          <w:szCs w:val="20"/>
          <w:lang w:eastAsia="pt-BR"/>
        </w:rPr>
        <w:t> on the result. This does not apply to dangling symlinks or junction points, which will raise the usual exceptions.</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i/>
          <w:iCs/>
          <w:sz w:val="20"/>
          <w:szCs w:val="20"/>
          <w:lang w:eastAsia="pt-BR"/>
        </w:rPr>
        <w:t>class </w:t>
      </w:r>
      <w:r w:rsidRPr="00A16789">
        <w:rPr>
          <w:rFonts w:eastAsia="Times New Roman" w:cstheme="minorHAnsi"/>
          <w:sz w:val="20"/>
          <w:szCs w:val="20"/>
          <w:lang w:eastAsia="pt-BR"/>
        </w:rPr>
        <w:t>os.</w:t>
      </w:r>
      <w:r w:rsidRPr="00A16789">
        <w:rPr>
          <w:rFonts w:eastAsia="Times New Roman" w:cstheme="minorHAnsi"/>
          <w:b/>
          <w:bCs/>
          <w:sz w:val="20"/>
          <w:szCs w:val="20"/>
          <w:lang w:eastAsia="pt-BR"/>
        </w:rPr>
        <w:t>stat_result</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Object whose attributes correspond roughly to the members of the stat structure. It is used for the result of </w:t>
      </w:r>
      <w:hyperlink r:id="rId275" w:anchor="os.stat" w:tooltip="os.stat" w:history="1">
        <w:r w:rsidRPr="00A16789">
          <w:rPr>
            <w:rFonts w:eastAsia="Times New Roman" w:cstheme="minorHAnsi"/>
            <w:sz w:val="20"/>
            <w:szCs w:val="20"/>
            <w:lang w:eastAsia="pt-BR"/>
          </w:rPr>
          <w:t>os.stat()</w:t>
        </w:r>
      </w:hyperlink>
      <w:r w:rsidRPr="00A16789">
        <w:rPr>
          <w:rFonts w:eastAsia="Times New Roman" w:cstheme="minorHAnsi"/>
          <w:sz w:val="20"/>
          <w:szCs w:val="20"/>
          <w:lang w:eastAsia="pt-BR"/>
        </w:rPr>
        <w:t>, </w:t>
      </w:r>
      <w:hyperlink r:id="rId276" w:anchor="os.fstat" w:tooltip="os.fstat" w:history="1">
        <w:r w:rsidRPr="00A16789">
          <w:rPr>
            <w:rFonts w:eastAsia="Times New Roman" w:cstheme="minorHAnsi"/>
            <w:sz w:val="20"/>
            <w:szCs w:val="20"/>
            <w:lang w:eastAsia="pt-BR"/>
          </w:rPr>
          <w:t>os.fstat()</w:t>
        </w:r>
      </w:hyperlink>
      <w:r w:rsidRPr="00A16789">
        <w:rPr>
          <w:rFonts w:eastAsia="Times New Roman" w:cstheme="minorHAnsi"/>
          <w:sz w:val="20"/>
          <w:szCs w:val="20"/>
          <w:lang w:eastAsia="pt-BR"/>
        </w:rPr>
        <w:t> and </w:t>
      </w:r>
      <w:hyperlink r:id="rId277" w:anchor="os.lstat" w:tooltip="os.lstat" w:history="1">
        <w:r w:rsidRPr="00A16789">
          <w:rPr>
            <w:rFonts w:eastAsia="Times New Roman" w:cstheme="minorHAnsi"/>
            <w:sz w:val="20"/>
            <w:szCs w:val="20"/>
            <w:lang w:eastAsia="pt-BR"/>
          </w:rPr>
          <w:t>os.lstat()</w:t>
        </w:r>
      </w:hyperlink>
      <w:r w:rsidRPr="00A16789">
        <w:rPr>
          <w:rFonts w:eastAsia="Times New Roman" w:cstheme="minorHAnsi"/>
          <w:sz w:val="20"/>
          <w:szCs w:val="20"/>
          <w:lang w:eastAsia="pt-BR"/>
        </w:rPr>
        <w:t>.</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statvfs</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Perform a statvfs() system call on the given path. The return value is an object whose attributes describe the filesystem on the given path, and correspond to the members of the statvfs structure, namely: f_bsize, f_frsize, f_blocks, f_bfree, f_bavail, f_files, f_ffree, f_favail, f_flag, f_namemax, f_fsid.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Two module-level constants are defined for the f_flag attribute’s bit-flags: if ST_RDONLY is set, the filesystem is mounted read-only, and if ST_NOSUID is set, the semantics of setuid/setgid bits are disabled or not supported.</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supports_dir_fd</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 </w:t>
      </w:r>
      <w:hyperlink r:id="rId278" w:anchor="set" w:tooltip="set" w:history="1">
        <w:r w:rsidRPr="00A16789">
          <w:rPr>
            <w:rFonts w:eastAsia="Times New Roman" w:cstheme="minorHAnsi"/>
            <w:sz w:val="20"/>
            <w:szCs w:val="20"/>
            <w:lang w:eastAsia="pt-BR"/>
          </w:rPr>
          <w:t>set</w:t>
        </w:r>
      </w:hyperlink>
      <w:r w:rsidRPr="00A16789">
        <w:rPr>
          <w:rFonts w:eastAsia="Times New Roman" w:cstheme="minorHAnsi"/>
          <w:sz w:val="20"/>
          <w:szCs w:val="20"/>
          <w:lang w:eastAsia="pt-BR"/>
        </w:rPr>
        <w:t> object indicating which functions in the </w:t>
      </w:r>
      <w:hyperlink r:id="rId279" w:anchor="module-os" w:tooltip="os: Miscellaneous operating system interfaces." w:history="1">
        <w:r w:rsidRPr="00A16789">
          <w:rPr>
            <w:rFonts w:eastAsia="Times New Roman" w:cstheme="minorHAnsi"/>
            <w:sz w:val="20"/>
            <w:szCs w:val="20"/>
            <w:lang w:eastAsia="pt-BR"/>
          </w:rPr>
          <w:t>os</w:t>
        </w:r>
      </w:hyperlink>
      <w:r w:rsidRPr="00A16789">
        <w:rPr>
          <w:rFonts w:eastAsia="Times New Roman" w:cstheme="minorHAnsi"/>
          <w:sz w:val="20"/>
          <w:szCs w:val="20"/>
          <w:lang w:eastAsia="pt-BR"/>
        </w:rPr>
        <w:t> module accept an open file descriptor for their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parameter. Different platforms provide different features, and the underlying functionality Python uses to implement the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parameter is not available on all platforms Python supports. For consistency’s sake, functions that may support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always allow specifying the parameter, but will throw an exception if the functionality is used when it’s not locally available. (Specifying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for </w:t>
      </w:r>
      <w:r w:rsidRPr="00A16789">
        <w:rPr>
          <w:rFonts w:eastAsia="Times New Roman" w:cstheme="minorHAnsi"/>
          <w:i/>
          <w:iCs/>
          <w:sz w:val="20"/>
          <w:szCs w:val="20"/>
          <w:lang w:eastAsia="pt-BR"/>
        </w:rPr>
        <w:t>dir_fd</w:t>
      </w:r>
      <w:r w:rsidRPr="00A16789">
        <w:rPr>
          <w:rFonts w:eastAsia="Times New Roman" w:cstheme="minorHAnsi"/>
          <w:sz w:val="20"/>
          <w:szCs w:val="20"/>
          <w:lang w:eastAsia="pt-BR"/>
        </w:rPr>
        <w:t> is always supported on all platforms.)</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supports_effective_ids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 </w:t>
      </w:r>
      <w:hyperlink r:id="rId280" w:anchor="set" w:tooltip="set" w:history="1">
        <w:r w:rsidRPr="00A16789">
          <w:rPr>
            <w:rFonts w:eastAsia="Times New Roman" w:cstheme="minorHAnsi"/>
            <w:sz w:val="20"/>
            <w:szCs w:val="20"/>
            <w:lang w:eastAsia="pt-BR"/>
          </w:rPr>
          <w:t>set</w:t>
        </w:r>
      </w:hyperlink>
      <w:r w:rsidRPr="00A16789">
        <w:rPr>
          <w:rFonts w:eastAsia="Times New Roman" w:cstheme="minorHAnsi"/>
          <w:sz w:val="20"/>
          <w:szCs w:val="20"/>
          <w:lang w:eastAsia="pt-BR"/>
        </w:rPr>
        <w:t> object indicating whether </w:t>
      </w:r>
      <w:hyperlink r:id="rId281" w:anchor="os.access" w:tooltip="os.access" w:history="1">
        <w:r w:rsidRPr="00A16789">
          <w:rPr>
            <w:rFonts w:eastAsia="Times New Roman" w:cstheme="minorHAnsi"/>
            <w:sz w:val="20"/>
            <w:szCs w:val="20"/>
            <w:lang w:eastAsia="pt-BR"/>
          </w:rPr>
          <w:t>os.access()</w:t>
        </w:r>
      </w:hyperlink>
      <w:r w:rsidRPr="00A16789">
        <w:rPr>
          <w:rFonts w:eastAsia="Times New Roman" w:cstheme="minorHAnsi"/>
          <w:sz w:val="20"/>
          <w:szCs w:val="20"/>
          <w:lang w:eastAsia="pt-BR"/>
        </w:rPr>
        <w:t> permits specifying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for its </w:t>
      </w:r>
      <w:r w:rsidRPr="00A16789">
        <w:rPr>
          <w:rFonts w:eastAsia="Times New Roman" w:cstheme="minorHAnsi"/>
          <w:i/>
          <w:iCs/>
          <w:sz w:val="20"/>
          <w:szCs w:val="20"/>
          <w:lang w:eastAsia="pt-BR"/>
        </w:rPr>
        <w:t>effective_ids</w:t>
      </w:r>
      <w:r w:rsidRPr="00A16789">
        <w:rPr>
          <w:rFonts w:eastAsia="Times New Roman" w:cstheme="minorHAnsi"/>
          <w:sz w:val="20"/>
          <w:szCs w:val="20"/>
          <w:lang w:eastAsia="pt-BR"/>
        </w:rPr>
        <w:t> parameter on the local platform. (Specifying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for </w:t>
      </w:r>
      <w:r w:rsidRPr="00A16789">
        <w:rPr>
          <w:rFonts w:eastAsia="Times New Roman" w:cstheme="minorHAnsi"/>
          <w:i/>
          <w:iCs/>
          <w:sz w:val="20"/>
          <w:szCs w:val="20"/>
          <w:lang w:eastAsia="pt-BR"/>
        </w:rPr>
        <w:t>effective_ids</w:t>
      </w:r>
      <w:r w:rsidRPr="00A16789">
        <w:rPr>
          <w:rFonts w:eastAsia="Times New Roman" w:cstheme="minorHAnsi"/>
          <w:sz w:val="20"/>
          <w:szCs w:val="20"/>
          <w:lang w:eastAsia="pt-BR"/>
        </w:rPr>
        <w:t> is always supported on all platforms.) If the local platform supports it, the collection will contain </w:t>
      </w:r>
      <w:hyperlink r:id="rId282" w:anchor="os.access" w:tooltip="os.access" w:history="1">
        <w:r w:rsidRPr="00A16789">
          <w:rPr>
            <w:rFonts w:eastAsia="Times New Roman" w:cstheme="minorHAnsi"/>
            <w:sz w:val="20"/>
            <w:szCs w:val="20"/>
            <w:lang w:eastAsia="pt-BR"/>
          </w:rPr>
          <w:t>os.access()</w:t>
        </w:r>
      </w:hyperlink>
      <w:r w:rsidRPr="00A16789">
        <w:rPr>
          <w:rFonts w:eastAsia="Times New Roman" w:cstheme="minorHAnsi"/>
          <w:sz w:val="20"/>
          <w:szCs w:val="20"/>
          <w:lang w:eastAsia="pt-BR"/>
        </w:rPr>
        <w:t>; otherwise it will be empty.</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supports_fd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A </w:t>
      </w:r>
      <w:hyperlink r:id="rId283" w:anchor="set" w:tooltip="set" w:history="1">
        <w:r w:rsidRPr="00A16789">
          <w:rPr>
            <w:rFonts w:eastAsia="Times New Roman" w:cstheme="minorHAnsi"/>
            <w:sz w:val="20"/>
            <w:szCs w:val="20"/>
            <w:lang w:eastAsia="pt-BR"/>
          </w:rPr>
          <w:t>set</w:t>
        </w:r>
      </w:hyperlink>
      <w:r w:rsidRPr="00A16789">
        <w:rPr>
          <w:rFonts w:eastAsia="Times New Roman" w:cstheme="minorHAnsi"/>
          <w:sz w:val="20"/>
          <w:szCs w:val="20"/>
          <w:lang w:eastAsia="pt-BR"/>
        </w:rPr>
        <w:t> object indicating which functions in the </w:t>
      </w:r>
      <w:hyperlink r:id="rId284" w:anchor="module-os" w:tooltip="os: Miscellaneous operating system interfaces." w:history="1">
        <w:r w:rsidRPr="00A16789">
          <w:rPr>
            <w:rFonts w:eastAsia="Times New Roman" w:cstheme="minorHAnsi"/>
            <w:sz w:val="20"/>
            <w:szCs w:val="20"/>
            <w:lang w:eastAsia="pt-BR"/>
          </w:rPr>
          <w:t>os</w:t>
        </w:r>
      </w:hyperlink>
      <w:r w:rsidRPr="00A16789">
        <w:rPr>
          <w:rFonts w:eastAsia="Times New Roman" w:cstheme="minorHAnsi"/>
          <w:sz w:val="20"/>
          <w:szCs w:val="20"/>
          <w:lang w:eastAsia="pt-BR"/>
        </w:rPr>
        <w:t> module permit specifying their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parameter as an open file descriptor on the local platform. Different platforms provide different features, and the underlying functionality Python uses to accept open file descriptors as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arguments is not available on all platforms Python supports.</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supports_follow_symlinks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 </w:t>
      </w:r>
      <w:hyperlink r:id="rId285" w:anchor="set" w:tooltip="set" w:history="1">
        <w:r w:rsidRPr="00A16789">
          <w:rPr>
            <w:rFonts w:eastAsia="Times New Roman" w:cstheme="minorHAnsi"/>
            <w:sz w:val="20"/>
            <w:szCs w:val="20"/>
            <w:lang w:eastAsia="pt-BR"/>
          </w:rPr>
          <w:t>set</w:t>
        </w:r>
      </w:hyperlink>
      <w:r w:rsidRPr="00A16789">
        <w:rPr>
          <w:rFonts w:eastAsia="Times New Roman" w:cstheme="minorHAnsi"/>
          <w:sz w:val="20"/>
          <w:szCs w:val="20"/>
          <w:lang w:eastAsia="pt-BR"/>
        </w:rPr>
        <w:t> object indicating which functions in the </w:t>
      </w:r>
      <w:hyperlink r:id="rId286" w:anchor="module-os" w:tooltip="os: Miscellaneous operating system interfaces." w:history="1">
        <w:r w:rsidRPr="00A16789">
          <w:rPr>
            <w:rFonts w:eastAsia="Times New Roman" w:cstheme="minorHAnsi"/>
            <w:sz w:val="20"/>
            <w:szCs w:val="20"/>
            <w:lang w:eastAsia="pt-BR"/>
          </w:rPr>
          <w:t>os</w:t>
        </w:r>
      </w:hyperlink>
      <w:r w:rsidRPr="00A16789">
        <w:rPr>
          <w:rFonts w:eastAsia="Times New Roman" w:cstheme="minorHAnsi"/>
          <w:sz w:val="20"/>
          <w:szCs w:val="20"/>
          <w:lang w:eastAsia="pt-BR"/>
        </w:rPr>
        <w:t> module accept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for their </w:t>
      </w:r>
      <w:r w:rsidRPr="00A16789">
        <w:rPr>
          <w:rFonts w:eastAsia="Times New Roman" w:cstheme="minorHAnsi"/>
          <w:i/>
          <w:iCs/>
          <w:sz w:val="20"/>
          <w:szCs w:val="20"/>
          <w:lang w:eastAsia="pt-BR"/>
        </w:rPr>
        <w:t>follow_symlinks</w:t>
      </w:r>
      <w:r w:rsidRPr="00A16789">
        <w:rPr>
          <w:rFonts w:eastAsia="Times New Roman" w:cstheme="minorHAnsi"/>
          <w:sz w:val="20"/>
          <w:szCs w:val="20"/>
          <w:lang w:eastAsia="pt-BR"/>
        </w:rPr>
        <w:t> parameter on the local platform. Different platforms provide different features, and the underlying functionality Python uses to implement </w:t>
      </w:r>
      <w:r w:rsidRPr="00A16789">
        <w:rPr>
          <w:rFonts w:eastAsia="Times New Roman" w:cstheme="minorHAnsi"/>
          <w:i/>
          <w:iCs/>
          <w:sz w:val="20"/>
          <w:szCs w:val="20"/>
          <w:lang w:eastAsia="pt-BR"/>
        </w:rPr>
        <w:t>follow_symlinks</w:t>
      </w:r>
      <w:r w:rsidRPr="00A16789">
        <w:rPr>
          <w:rFonts w:eastAsia="Times New Roman" w:cstheme="minorHAnsi"/>
          <w:sz w:val="20"/>
          <w:szCs w:val="20"/>
          <w:lang w:eastAsia="pt-BR"/>
        </w:rPr>
        <w:t> is not available on all platforms Python supports. For consistency’s sake, functions that may support </w:t>
      </w:r>
      <w:r w:rsidRPr="00A16789">
        <w:rPr>
          <w:rFonts w:eastAsia="Times New Roman" w:cstheme="minorHAnsi"/>
          <w:i/>
          <w:iCs/>
          <w:sz w:val="20"/>
          <w:szCs w:val="20"/>
          <w:lang w:eastAsia="pt-BR"/>
        </w:rPr>
        <w:t>follow_symlinks</w:t>
      </w:r>
      <w:r w:rsidRPr="00A16789">
        <w:rPr>
          <w:rFonts w:eastAsia="Times New Roman" w:cstheme="minorHAnsi"/>
          <w:sz w:val="20"/>
          <w:szCs w:val="20"/>
          <w:lang w:eastAsia="pt-BR"/>
        </w:rPr>
        <w:t> always allow specifying the parameter, but will throw an exception if the functionality is used when it’s not locally available. (Specifying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for </w:t>
      </w:r>
      <w:r w:rsidRPr="00A16789">
        <w:rPr>
          <w:rFonts w:eastAsia="Times New Roman" w:cstheme="minorHAnsi"/>
          <w:i/>
          <w:iCs/>
          <w:sz w:val="20"/>
          <w:szCs w:val="20"/>
          <w:lang w:eastAsia="pt-BR"/>
        </w:rPr>
        <w:t>follow_symlinks</w:t>
      </w:r>
      <w:r w:rsidRPr="00A16789">
        <w:rPr>
          <w:rFonts w:eastAsia="Times New Roman" w:cstheme="minorHAnsi"/>
          <w:sz w:val="20"/>
          <w:szCs w:val="20"/>
          <w:lang w:eastAsia="pt-BR"/>
        </w:rPr>
        <w:t> is always supported on all platforms.)</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To check whether a particular function accepts </w:t>
      </w:r>
      <w:r w:rsidRPr="00A16789">
        <w:rPr>
          <w:rFonts w:eastAsia="Times New Roman" w:cstheme="minorHAnsi"/>
          <w:sz w:val="20"/>
          <w:szCs w:val="20"/>
          <w:shd w:val="clear" w:color="auto" w:fill="ECF0F3"/>
          <w:lang w:eastAsia="pt-BR"/>
        </w:rPr>
        <w:t>False</w:t>
      </w:r>
      <w:r w:rsidRPr="00A16789">
        <w:rPr>
          <w:rFonts w:eastAsia="Times New Roman" w:cstheme="minorHAnsi"/>
          <w:sz w:val="20"/>
          <w:szCs w:val="20"/>
          <w:lang w:eastAsia="pt-BR"/>
        </w:rPr>
        <w:t> for its </w:t>
      </w:r>
      <w:r w:rsidRPr="00A16789">
        <w:rPr>
          <w:rFonts w:eastAsia="Times New Roman" w:cstheme="minorHAnsi"/>
          <w:i/>
          <w:iCs/>
          <w:sz w:val="20"/>
          <w:szCs w:val="20"/>
          <w:lang w:eastAsia="pt-BR"/>
        </w:rPr>
        <w:t>follow_symlinks</w:t>
      </w:r>
      <w:r w:rsidRPr="00A16789">
        <w:rPr>
          <w:rFonts w:eastAsia="Times New Roman" w:cstheme="minorHAnsi"/>
          <w:sz w:val="20"/>
          <w:szCs w:val="20"/>
          <w:lang w:eastAsia="pt-BR"/>
        </w:rPr>
        <w:t> parameter, use the </w:t>
      </w:r>
      <w:r w:rsidRPr="00A16789">
        <w:rPr>
          <w:rFonts w:eastAsia="Times New Roman" w:cstheme="minorHAnsi"/>
          <w:sz w:val="20"/>
          <w:szCs w:val="20"/>
          <w:shd w:val="clear" w:color="auto" w:fill="ECF0F3"/>
          <w:lang w:eastAsia="pt-BR"/>
        </w:rPr>
        <w:t>in</w:t>
      </w:r>
      <w:r w:rsidRPr="00A16789">
        <w:rPr>
          <w:rFonts w:eastAsia="Times New Roman" w:cstheme="minorHAnsi"/>
          <w:sz w:val="20"/>
          <w:szCs w:val="20"/>
          <w:lang w:eastAsia="pt-BR"/>
        </w:rPr>
        <w:t> operator on </w:t>
      </w:r>
      <w:r w:rsidRPr="00A16789">
        <w:rPr>
          <w:rFonts w:eastAsia="Times New Roman" w:cstheme="minorHAnsi"/>
          <w:sz w:val="20"/>
          <w:szCs w:val="20"/>
          <w:shd w:val="clear" w:color="auto" w:fill="ECF0F3"/>
          <w:lang w:eastAsia="pt-BR"/>
        </w:rPr>
        <w:t>supports_follow_symlinks</w:t>
      </w:r>
      <w:r w:rsidRPr="00A16789">
        <w:rPr>
          <w:rFonts w:eastAsia="Times New Roman" w:cstheme="minorHAnsi"/>
          <w:sz w:val="20"/>
          <w:szCs w:val="20"/>
          <w:lang w:eastAsia="pt-BR"/>
        </w:rPr>
        <w:t>. As an example, this expression evaluates to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if you may specify </w:t>
      </w:r>
      <w:r w:rsidRPr="00A16789">
        <w:rPr>
          <w:rFonts w:eastAsia="Times New Roman" w:cstheme="minorHAnsi"/>
          <w:sz w:val="20"/>
          <w:szCs w:val="20"/>
          <w:shd w:val="clear" w:color="auto" w:fill="ECF0F3"/>
          <w:lang w:eastAsia="pt-BR"/>
        </w:rPr>
        <w:t>follow_symlinks=False</w:t>
      </w:r>
      <w:r w:rsidRPr="00A16789">
        <w:rPr>
          <w:rFonts w:eastAsia="Times New Roman" w:cstheme="minorHAnsi"/>
          <w:sz w:val="20"/>
          <w:szCs w:val="20"/>
          <w:lang w:eastAsia="pt-BR"/>
        </w:rPr>
        <w:t> when calling </w:t>
      </w:r>
      <w:hyperlink r:id="rId287" w:anchor="os.stat" w:tooltip="os.stat" w:history="1">
        <w:r w:rsidRPr="00A16789">
          <w:rPr>
            <w:rFonts w:eastAsia="Times New Roman" w:cstheme="minorHAnsi"/>
            <w:sz w:val="20"/>
            <w:szCs w:val="20"/>
            <w:lang w:eastAsia="pt-BR"/>
          </w:rPr>
          <w:t>os.stat()</w:t>
        </w:r>
      </w:hyperlink>
      <w:r w:rsidR="00F02170">
        <w:rPr>
          <w:rFonts w:eastAsia="Times New Roman" w:cstheme="minorHAnsi"/>
          <w:sz w:val="20"/>
          <w:szCs w:val="20"/>
          <w:lang w:eastAsia="pt-BR"/>
        </w:rPr>
        <w:t> on the local platform.</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symlink</w:t>
      </w:r>
      <w:r w:rsidRPr="00A16789">
        <w:rPr>
          <w:rFonts w:eastAsia="Times New Roman" w:cstheme="minorHAnsi"/>
          <w:sz w:val="20"/>
          <w:szCs w:val="20"/>
          <w:lang w:eastAsia="pt-BR"/>
        </w:rPr>
        <w:t>(</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 </w:t>
      </w:r>
      <w:r w:rsidRPr="00A16789">
        <w:rPr>
          <w:rFonts w:eastAsia="Times New Roman" w:cstheme="minorHAnsi"/>
          <w:i/>
          <w:iCs/>
          <w:sz w:val="20"/>
          <w:szCs w:val="20"/>
          <w:lang w:eastAsia="pt-BR"/>
        </w:rPr>
        <w:t>target_is_directory=False</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 symbolic link pointing to </w:t>
      </w:r>
      <w:r w:rsidRPr="00A16789">
        <w:rPr>
          <w:rFonts w:eastAsia="Times New Roman" w:cstheme="minorHAnsi"/>
          <w:i/>
          <w:iCs/>
          <w:sz w:val="20"/>
          <w:szCs w:val="20"/>
          <w:lang w:eastAsia="pt-BR"/>
        </w:rPr>
        <w:t>src</w:t>
      </w:r>
      <w:r w:rsidRPr="00A16789">
        <w:rPr>
          <w:rFonts w:eastAsia="Times New Roman" w:cstheme="minorHAnsi"/>
          <w:sz w:val="20"/>
          <w:szCs w:val="20"/>
          <w:lang w:eastAsia="pt-BR"/>
        </w:rPr>
        <w:t> named </w:t>
      </w:r>
      <w:r w:rsidRPr="00A16789">
        <w:rPr>
          <w:rFonts w:eastAsia="Times New Roman" w:cstheme="minorHAnsi"/>
          <w:i/>
          <w:iCs/>
          <w:sz w:val="20"/>
          <w:szCs w:val="20"/>
          <w:lang w:eastAsia="pt-BR"/>
        </w:rPr>
        <w:t>dst</w:t>
      </w:r>
      <w:r w:rsidRPr="00A16789">
        <w:rPr>
          <w:rFonts w:eastAsia="Times New Roman" w:cstheme="minorHAnsi"/>
          <w:sz w:val="20"/>
          <w:szCs w:val="20"/>
          <w:lang w:eastAsia="pt-BR"/>
        </w:rPr>
        <w:t>.</w:t>
      </w:r>
    </w:p>
    <w:p w:rsidR="00F02170"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Windows, a symlink represents either a file or a directory, and does not morph to the target dynamically. If the target is present, the type of the symlink will be created to match. Otherwise, the symlink will be created as a directory if </w:t>
      </w:r>
      <w:r w:rsidRPr="00A16789">
        <w:rPr>
          <w:rFonts w:eastAsia="Times New Roman" w:cstheme="minorHAnsi"/>
          <w:i/>
          <w:iCs/>
          <w:sz w:val="20"/>
          <w:szCs w:val="20"/>
          <w:lang w:eastAsia="pt-BR"/>
        </w:rPr>
        <w:t>target_is_directory</w:t>
      </w:r>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True</w:t>
      </w:r>
      <w:r w:rsidRPr="00A16789">
        <w:rPr>
          <w:rFonts w:eastAsia="Times New Roman" w:cstheme="minorHAnsi"/>
          <w:sz w:val="20"/>
          <w:szCs w:val="20"/>
          <w:lang w:eastAsia="pt-BR"/>
        </w:rPr>
        <w:t> or a file symlink (the default) otherwise. On non-Windows platforms, </w:t>
      </w:r>
      <w:r w:rsidRPr="00A16789">
        <w:rPr>
          <w:rFonts w:eastAsia="Times New Roman" w:cstheme="minorHAnsi"/>
          <w:i/>
          <w:iCs/>
          <w:sz w:val="20"/>
          <w:szCs w:val="20"/>
          <w:lang w:eastAsia="pt-BR"/>
        </w:rPr>
        <w:t>target_is_directory</w:t>
      </w:r>
      <w:r w:rsidRPr="00A16789">
        <w:rPr>
          <w:rFonts w:eastAsia="Times New Roman" w:cstheme="minorHAnsi"/>
          <w:sz w:val="20"/>
          <w:szCs w:val="20"/>
          <w:lang w:eastAsia="pt-BR"/>
        </w:rPr>
        <w:t> is ignored.</w:t>
      </w:r>
    </w:p>
    <w:p w:rsidR="00F02170"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sync</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Force write of everything to disk.</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truncate</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length</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Truncate the file corresponding to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so that it is at most </w:t>
      </w:r>
      <w:r w:rsidRPr="00A16789">
        <w:rPr>
          <w:rFonts w:eastAsia="Times New Roman" w:cstheme="minorHAnsi"/>
          <w:i/>
          <w:iCs/>
          <w:sz w:val="20"/>
          <w:szCs w:val="20"/>
          <w:lang w:eastAsia="pt-BR"/>
        </w:rPr>
        <w:t>length</w:t>
      </w:r>
      <w:r w:rsidRPr="00A16789">
        <w:rPr>
          <w:rFonts w:eastAsia="Times New Roman" w:cstheme="minorHAnsi"/>
          <w:sz w:val="20"/>
          <w:szCs w:val="20"/>
          <w:lang w:eastAsia="pt-BR"/>
        </w:rPr>
        <w:t> bytes in size.</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walk</w:t>
      </w:r>
      <w:r w:rsidRPr="00A16789">
        <w:rPr>
          <w:rFonts w:eastAsia="Times New Roman" w:cstheme="minorHAnsi"/>
          <w:sz w:val="20"/>
          <w:szCs w:val="20"/>
          <w:lang w:eastAsia="pt-BR"/>
        </w:rPr>
        <w:t>(</w:t>
      </w:r>
      <w:r w:rsidRPr="00A16789">
        <w:rPr>
          <w:rFonts w:eastAsia="Times New Roman" w:cstheme="minorHAnsi"/>
          <w:i/>
          <w:iCs/>
          <w:sz w:val="20"/>
          <w:szCs w:val="20"/>
          <w:lang w:eastAsia="pt-BR"/>
        </w:rPr>
        <w:t>top</w:t>
      </w:r>
      <w:r w:rsidRPr="00A16789">
        <w:rPr>
          <w:rFonts w:eastAsia="Times New Roman" w:cstheme="minorHAnsi"/>
          <w:sz w:val="20"/>
          <w:szCs w:val="20"/>
          <w:lang w:eastAsia="pt-BR"/>
        </w:rPr>
        <w:t>, </w:t>
      </w:r>
      <w:r w:rsidRPr="00A16789">
        <w:rPr>
          <w:rFonts w:eastAsia="Times New Roman" w:cstheme="minorHAnsi"/>
          <w:i/>
          <w:iCs/>
          <w:sz w:val="20"/>
          <w:szCs w:val="20"/>
          <w:lang w:eastAsia="pt-BR"/>
        </w:rPr>
        <w:t>topdown=True</w:t>
      </w:r>
      <w:r w:rsidRPr="00A16789">
        <w:rPr>
          <w:rFonts w:eastAsia="Times New Roman" w:cstheme="minorHAnsi"/>
          <w:sz w:val="20"/>
          <w:szCs w:val="20"/>
          <w:lang w:eastAsia="pt-BR"/>
        </w:rPr>
        <w:t>, </w:t>
      </w:r>
      <w:r w:rsidRPr="00A16789">
        <w:rPr>
          <w:rFonts w:eastAsia="Times New Roman" w:cstheme="minorHAnsi"/>
          <w:i/>
          <w:iCs/>
          <w:sz w:val="20"/>
          <w:szCs w:val="20"/>
          <w:lang w:eastAsia="pt-BR"/>
        </w:rPr>
        <w:t>onerror=None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followlinks=False</w:t>
      </w:r>
      <w:r w:rsidRPr="00A16789">
        <w:rPr>
          <w:rFonts w:eastAsia="Times New Roman" w:cstheme="minorHAnsi"/>
          <w:sz w:val="20"/>
          <w:szCs w:val="20"/>
          <w:lang w:eastAsia="pt-BR"/>
        </w:rPr>
        <w:t>)</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Generate the file names in a directory tree by walking the tree either top-down or bottom-up. For each directory in the tree rooted at directory </w:t>
      </w:r>
      <w:r w:rsidRPr="00A16789">
        <w:rPr>
          <w:rFonts w:eastAsia="Times New Roman" w:cstheme="minorHAnsi"/>
          <w:i/>
          <w:iCs/>
          <w:sz w:val="20"/>
          <w:szCs w:val="20"/>
          <w:lang w:eastAsia="pt-BR"/>
        </w:rPr>
        <w:t>top</w:t>
      </w:r>
      <w:r w:rsidRPr="00A16789">
        <w:rPr>
          <w:rFonts w:eastAsia="Times New Roman" w:cstheme="minorHAnsi"/>
          <w:sz w:val="20"/>
          <w:szCs w:val="20"/>
          <w:lang w:eastAsia="pt-BR"/>
        </w:rPr>
        <w:t> (including </w:t>
      </w:r>
      <w:r w:rsidRPr="00A16789">
        <w:rPr>
          <w:rFonts w:eastAsia="Times New Roman" w:cstheme="minorHAnsi"/>
          <w:i/>
          <w:iCs/>
          <w:sz w:val="20"/>
          <w:szCs w:val="20"/>
          <w:lang w:eastAsia="pt-BR"/>
        </w:rPr>
        <w:t>top</w:t>
      </w:r>
      <w:r w:rsidRPr="00A16789">
        <w:rPr>
          <w:rFonts w:eastAsia="Times New Roman" w:cstheme="minorHAnsi"/>
          <w:sz w:val="20"/>
          <w:szCs w:val="20"/>
          <w:lang w:eastAsia="pt-BR"/>
        </w:rPr>
        <w:t> itself), it yields a 3-tuple </w:t>
      </w:r>
      <w:r w:rsidRPr="00A16789">
        <w:rPr>
          <w:rFonts w:eastAsia="Times New Roman" w:cstheme="minorHAnsi"/>
          <w:sz w:val="20"/>
          <w:szCs w:val="20"/>
          <w:shd w:val="clear" w:color="auto" w:fill="ECF0F3"/>
          <w:lang w:eastAsia="pt-BR"/>
        </w:rPr>
        <w:t>(dirpath, dirnames, filenames)</w:t>
      </w:r>
      <w:r w:rsidRPr="00A16789">
        <w:rPr>
          <w:rFonts w:eastAsia="Times New Roman" w:cstheme="minorHAnsi"/>
          <w:sz w:val="20"/>
          <w:szCs w:val="20"/>
          <w:lang w:eastAsia="pt-BR"/>
        </w:rPr>
        <w:t>.</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fwalk</w:t>
      </w:r>
      <w:r w:rsidRPr="00A16789">
        <w:rPr>
          <w:rFonts w:eastAsia="Times New Roman" w:cstheme="minorHAnsi"/>
          <w:sz w:val="20"/>
          <w:szCs w:val="20"/>
          <w:lang w:eastAsia="pt-BR"/>
        </w:rPr>
        <w:t>(</w:t>
      </w:r>
      <w:r w:rsidRPr="00A16789">
        <w:rPr>
          <w:rFonts w:eastAsia="Times New Roman" w:cstheme="minorHAnsi"/>
          <w:i/>
          <w:iCs/>
          <w:sz w:val="20"/>
          <w:szCs w:val="20"/>
          <w:lang w:eastAsia="pt-BR"/>
        </w:rPr>
        <w:t>top='.'</w:t>
      </w:r>
      <w:r w:rsidRPr="00A16789">
        <w:rPr>
          <w:rFonts w:eastAsia="Times New Roman" w:cstheme="minorHAnsi"/>
          <w:sz w:val="20"/>
          <w:szCs w:val="20"/>
          <w:lang w:eastAsia="pt-BR"/>
        </w:rPr>
        <w:t>, </w:t>
      </w:r>
      <w:r w:rsidRPr="00A16789">
        <w:rPr>
          <w:rFonts w:eastAsia="Times New Roman" w:cstheme="minorHAnsi"/>
          <w:i/>
          <w:iCs/>
          <w:sz w:val="20"/>
          <w:szCs w:val="20"/>
          <w:lang w:eastAsia="pt-BR"/>
        </w:rPr>
        <w:t>topdown=True</w:t>
      </w:r>
      <w:r w:rsidRPr="00A16789">
        <w:rPr>
          <w:rFonts w:eastAsia="Times New Roman" w:cstheme="minorHAnsi"/>
          <w:sz w:val="20"/>
          <w:szCs w:val="20"/>
          <w:lang w:eastAsia="pt-BR"/>
        </w:rPr>
        <w:t>, </w:t>
      </w:r>
      <w:r w:rsidRPr="00A16789">
        <w:rPr>
          <w:rFonts w:eastAsia="Times New Roman" w:cstheme="minorHAnsi"/>
          <w:i/>
          <w:iCs/>
          <w:sz w:val="20"/>
          <w:szCs w:val="20"/>
          <w:lang w:eastAsia="pt-BR"/>
        </w:rPr>
        <w:t>onerror=None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follow_symlinks=False</w:t>
      </w:r>
      <w:r w:rsidRPr="00A16789">
        <w:rPr>
          <w:rFonts w:eastAsia="Times New Roman" w:cstheme="minorHAnsi"/>
          <w:sz w:val="20"/>
          <w:szCs w:val="20"/>
          <w:lang w:eastAsia="pt-BR"/>
        </w:rPr>
        <w:t>, </w:t>
      </w:r>
      <w:r w:rsidRPr="00A16789">
        <w:rPr>
          <w:rFonts w:eastAsia="Times New Roman" w:cstheme="minorHAnsi"/>
          <w:i/>
          <w:iCs/>
          <w:sz w:val="20"/>
          <w:szCs w:val="20"/>
          <w:lang w:eastAsia="pt-BR"/>
        </w:rPr>
        <w:t>dir_fd=None</w:t>
      </w:r>
      <w:r w:rsidRPr="00A16789">
        <w:rPr>
          <w:rFonts w:eastAsia="Times New Roman" w:cstheme="minorHAnsi"/>
          <w:sz w:val="20"/>
          <w:szCs w:val="20"/>
          <w:lang w:eastAsia="pt-BR"/>
        </w:rPr>
        <w:t>)</w:t>
      </w:r>
    </w:p>
    <w:p w:rsidR="00A16789" w:rsidRDefault="00A16789" w:rsidP="00F02170">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behaves exactly like </w:t>
      </w:r>
      <w:hyperlink r:id="rId288" w:anchor="os.walk" w:tooltip="os.walk" w:history="1">
        <w:r w:rsidRPr="00A16789">
          <w:rPr>
            <w:rFonts w:eastAsia="Times New Roman" w:cstheme="minorHAnsi"/>
            <w:sz w:val="20"/>
            <w:szCs w:val="20"/>
            <w:lang w:eastAsia="pt-BR"/>
          </w:rPr>
          <w:t>walk()</w:t>
        </w:r>
      </w:hyperlink>
      <w:r w:rsidRPr="00A16789">
        <w:rPr>
          <w:rFonts w:eastAsia="Times New Roman" w:cstheme="minorHAnsi"/>
          <w:sz w:val="20"/>
          <w:szCs w:val="20"/>
          <w:lang w:eastAsia="pt-BR"/>
        </w:rPr>
        <w:t>, except that it yields a 4-tuple </w:t>
      </w:r>
      <w:r w:rsidRPr="00A16789">
        <w:rPr>
          <w:rFonts w:eastAsia="Times New Roman" w:cstheme="minorHAnsi"/>
          <w:sz w:val="20"/>
          <w:szCs w:val="20"/>
          <w:shd w:val="clear" w:color="auto" w:fill="ECF0F3"/>
          <w:lang w:eastAsia="pt-BR"/>
        </w:rPr>
        <w:t>(dirpath, dirnames, filenames, dirfd)</w:t>
      </w:r>
      <w:r w:rsidRPr="00A16789">
        <w:rPr>
          <w:rFonts w:eastAsia="Times New Roman" w:cstheme="minorHAnsi"/>
          <w:sz w:val="20"/>
          <w:szCs w:val="20"/>
          <w:lang w:eastAsia="pt-BR"/>
        </w:rPr>
        <w:t>, and it supports </w:t>
      </w:r>
      <w:r w:rsidRPr="00A16789">
        <w:rPr>
          <w:rFonts w:eastAsia="Times New Roman" w:cstheme="minorHAnsi"/>
          <w:sz w:val="20"/>
          <w:szCs w:val="20"/>
          <w:shd w:val="clear" w:color="auto" w:fill="ECF0F3"/>
          <w:lang w:eastAsia="pt-BR"/>
        </w:rPr>
        <w:t>dir_fd</w:t>
      </w:r>
      <w:r w:rsidRPr="00A16789">
        <w:rPr>
          <w:rFonts w:eastAsia="Times New Roman" w:cstheme="minorHAnsi"/>
          <w:sz w:val="20"/>
          <w:szCs w:val="20"/>
          <w:lang w:eastAsia="pt-BR"/>
        </w:rPr>
        <w:t>.</w:t>
      </w:r>
    </w:p>
    <w:p w:rsidR="00F02170" w:rsidRPr="00A16789" w:rsidRDefault="00F02170" w:rsidP="00F02170">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memfd_create</w:t>
      </w:r>
      <w:r w:rsidRPr="00A16789">
        <w:rPr>
          <w:rFonts w:eastAsia="Times New Roman" w:cstheme="minorHAnsi"/>
          <w:sz w:val="20"/>
          <w:szCs w:val="20"/>
          <w:lang w:eastAsia="pt-BR"/>
        </w:rPr>
        <w:t>(</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flags=os.MFD_CLOEXEC</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an anonymous file and return a file descriptor that refers to it.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must be one of the </w:t>
      </w:r>
      <w:r w:rsidRPr="00A16789">
        <w:rPr>
          <w:rFonts w:eastAsia="Times New Roman" w:cstheme="minorHAnsi"/>
          <w:sz w:val="20"/>
          <w:szCs w:val="20"/>
          <w:shd w:val="clear" w:color="auto" w:fill="ECF0F3"/>
          <w:lang w:eastAsia="pt-BR"/>
        </w:rPr>
        <w:t>os.MFD_*</w:t>
      </w:r>
      <w:r w:rsidRPr="00A16789">
        <w:rPr>
          <w:rFonts w:eastAsia="Times New Roman" w:cstheme="minorHAnsi"/>
          <w:sz w:val="20"/>
          <w:szCs w:val="20"/>
          <w:lang w:eastAsia="pt-BR"/>
        </w:rPr>
        <w:t> constants available on the system (or a bitwise ORed combination of them). By default, the new file descriptor is </w:t>
      </w:r>
      <w:hyperlink r:id="rId289" w:anchor="fd-inheritance" w:history="1">
        <w:r w:rsidRPr="00A16789">
          <w:rPr>
            <w:rFonts w:eastAsia="Times New Roman" w:cstheme="minorHAnsi"/>
            <w:sz w:val="20"/>
            <w:szCs w:val="20"/>
            <w:lang w:eastAsia="pt-BR"/>
          </w:rPr>
          <w:t>non-inheritable</w:t>
        </w:r>
      </w:hyperlink>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name supplied in </w:t>
      </w:r>
      <w:r w:rsidRPr="00A16789">
        <w:rPr>
          <w:rFonts w:eastAsia="Times New Roman" w:cstheme="minorHAnsi"/>
          <w:i/>
          <w:iCs/>
          <w:sz w:val="20"/>
          <w:szCs w:val="20"/>
          <w:lang w:eastAsia="pt-BR"/>
        </w:rPr>
        <w:t>name</w:t>
      </w:r>
      <w:r w:rsidRPr="00A16789">
        <w:rPr>
          <w:rFonts w:eastAsia="Times New Roman" w:cstheme="minorHAnsi"/>
          <w:sz w:val="20"/>
          <w:szCs w:val="20"/>
          <w:lang w:eastAsia="pt-BR"/>
        </w:rPr>
        <w:t> is used as a filename and will be displayed as the target of the corresponding symbolic link in the directory </w:t>
      </w:r>
      <w:r w:rsidRPr="00A16789">
        <w:rPr>
          <w:rFonts w:eastAsia="Times New Roman" w:cstheme="minorHAnsi"/>
          <w:sz w:val="20"/>
          <w:szCs w:val="20"/>
          <w:shd w:val="clear" w:color="auto" w:fill="ECF0F3"/>
          <w:lang w:eastAsia="pt-BR"/>
        </w:rPr>
        <w:t>/proc/self/fd/</w:t>
      </w:r>
      <w:r w:rsidRPr="00A16789">
        <w:rPr>
          <w:rFonts w:eastAsia="Times New Roman" w:cstheme="minorHAnsi"/>
          <w:sz w:val="20"/>
          <w:szCs w:val="20"/>
          <w:lang w:eastAsia="pt-BR"/>
        </w:rPr>
        <w:t>. The displayed name is always prefixed with </w:t>
      </w:r>
      <w:r w:rsidRPr="00A16789">
        <w:rPr>
          <w:rFonts w:eastAsia="Times New Roman" w:cstheme="minorHAnsi"/>
          <w:sz w:val="20"/>
          <w:szCs w:val="20"/>
          <w:shd w:val="clear" w:color="auto" w:fill="ECF0F3"/>
          <w:lang w:eastAsia="pt-BR"/>
        </w:rPr>
        <w:t>memfd:</w:t>
      </w:r>
      <w:r w:rsidRPr="00A16789">
        <w:rPr>
          <w:rFonts w:eastAsia="Times New Roman" w:cstheme="minorHAnsi"/>
          <w:sz w:val="20"/>
          <w:szCs w:val="20"/>
          <w:lang w:eastAsia="pt-BR"/>
        </w:rPr>
        <w:t> and serves only for debugging purposes. Names do not affect the behavior of the file descriptor, and as such multiple files can have the same name without any side effects.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hyperlink r:id="rId290" w:anchor="availability" w:history="1">
        <w:r w:rsidRPr="00A16789">
          <w:rPr>
            <w:rFonts w:eastAsia="Times New Roman" w:cstheme="minorHAnsi"/>
            <w:sz w:val="20"/>
            <w:szCs w:val="20"/>
            <w:lang w:eastAsia="pt-BR"/>
          </w:rPr>
          <w:t>Availability</w:t>
        </w:r>
      </w:hyperlink>
      <w:r w:rsidRPr="00A16789">
        <w:rPr>
          <w:rFonts w:eastAsia="Times New Roman" w:cstheme="minorHAnsi"/>
          <w:sz w:val="20"/>
          <w:szCs w:val="20"/>
          <w:lang w:eastAsia="pt-BR"/>
        </w:rPr>
        <w:t>: Linux 3.17 or newer with glibc 2.27 or newer.</w:t>
      </w:r>
    </w:p>
    <w:p w:rsidR="00F02170" w:rsidRDefault="00F02170"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eventfd</w:t>
      </w:r>
      <w:r w:rsidRPr="00A16789">
        <w:rPr>
          <w:rFonts w:eastAsia="Times New Roman" w:cstheme="minorHAnsi"/>
          <w:sz w:val="20"/>
          <w:szCs w:val="20"/>
          <w:lang w:eastAsia="pt-BR"/>
        </w:rPr>
        <w:t>(</w:t>
      </w:r>
      <w:r w:rsidRPr="00A16789">
        <w:rPr>
          <w:rFonts w:eastAsia="Times New Roman" w:cstheme="minorHAnsi"/>
          <w:i/>
          <w:iCs/>
          <w:sz w:val="20"/>
          <w:szCs w:val="20"/>
          <w:lang w:eastAsia="pt-BR"/>
        </w:rPr>
        <w:t>initval</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flags=os.EFD_CLOEXEC</w:t>
      </w:r>
      <w:r w:rsidRPr="00A16789">
        <w:rPr>
          <w:rFonts w:eastAsia="Times New Roman" w:cstheme="minorHAnsi"/>
          <w:sz w:val="20"/>
          <w:szCs w:val="20"/>
          <w:lang w:eastAsia="pt-BR"/>
        </w:rPr>
        <w:t>])</w:t>
      </w:r>
    </w:p>
    <w:p w:rsid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Create and return an event file descriptor. The file descriptors supports raw </w:t>
      </w:r>
      <w:hyperlink r:id="rId291" w:anchor="os.read" w:tooltip="os.read" w:history="1">
        <w:r w:rsidRPr="00A16789">
          <w:rPr>
            <w:rFonts w:eastAsia="Times New Roman" w:cstheme="minorHAnsi"/>
            <w:sz w:val="20"/>
            <w:szCs w:val="20"/>
            <w:lang w:eastAsia="pt-BR"/>
          </w:rPr>
          <w:t>read()</w:t>
        </w:r>
      </w:hyperlink>
      <w:r w:rsidRPr="00A16789">
        <w:rPr>
          <w:rFonts w:eastAsia="Times New Roman" w:cstheme="minorHAnsi"/>
          <w:sz w:val="20"/>
          <w:szCs w:val="20"/>
          <w:lang w:eastAsia="pt-BR"/>
        </w:rPr>
        <w:t> and </w:t>
      </w:r>
      <w:hyperlink r:id="rId292" w:anchor="os.write" w:tooltip="os.write" w:history="1">
        <w:r w:rsidRPr="00A16789">
          <w:rPr>
            <w:rFonts w:eastAsia="Times New Roman" w:cstheme="minorHAnsi"/>
            <w:sz w:val="20"/>
            <w:szCs w:val="20"/>
            <w:lang w:eastAsia="pt-BR"/>
          </w:rPr>
          <w:t>write()</w:t>
        </w:r>
      </w:hyperlink>
      <w:r w:rsidRPr="00A16789">
        <w:rPr>
          <w:rFonts w:eastAsia="Times New Roman" w:cstheme="minorHAnsi"/>
          <w:sz w:val="20"/>
          <w:szCs w:val="20"/>
          <w:lang w:eastAsia="pt-BR"/>
        </w:rPr>
        <w:t> with a buffer size of 8, </w:t>
      </w:r>
      <w:hyperlink r:id="rId293" w:anchor="select.select" w:tooltip="select.select" w:history="1">
        <w:r w:rsidRPr="00A16789">
          <w:rPr>
            <w:rFonts w:eastAsia="Times New Roman" w:cstheme="minorHAnsi"/>
            <w:sz w:val="20"/>
            <w:szCs w:val="20"/>
            <w:lang w:eastAsia="pt-BR"/>
          </w:rPr>
          <w:t>select()</w:t>
        </w:r>
      </w:hyperlink>
      <w:r w:rsidRPr="00A16789">
        <w:rPr>
          <w:rFonts w:eastAsia="Times New Roman" w:cstheme="minorHAnsi"/>
          <w:sz w:val="20"/>
          <w:szCs w:val="20"/>
          <w:lang w:eastAsia="pt-BR"/>
        </w:rPr>
        <w:t>, </w:t>
      </w:r>
      <w:hyperlink r:id="rId294" w:anchor="select.poll" w:tooltip="select.poll" w:history="1">
        <w:r w:rsidRPr="00A16789">
          <w:rPr>
            <w:rFonts w:eastAsia="Times New Roman" w:cstheme="minorHAnsi"/>
            <w:sz w:val="20"/>
            <w:szCs w:val="20"/>
            <w:lang w:eastAsia="pt-BR"/>
          </w:rPr>
          <w:t>poll()</w:t>
        </w:r>
      </w:hyperlink>
      <w:r w:rsidRPr="00A16789">
        <w:rPr>
          <w:rFonts w:eastAsia="Times New Roman" w:cstheme="minorHAnsi"/>
          <w:sz w:val="20"/>
          <w:szCs w:val="20"/>
          <w:lang w:eastAsia="pt-BR"/>
        </w:rPr>
        <w:t> and similar. See man page </w:t>
      </w:r>
      <w:hyperlink r:id="rId295" w:history="1">
        <w:r w:rsidRPr="00A16789">
          <w:rPr>
            <w:rFonts w:eastAsia="Times New Roman" w:cstheme="minorHAnsi"/>
            <w:i/>
            <w:iCs/>
            <w:sz w:val="20"/>
            <w:szCs w:val="20"/>
            <w:u w:val="single"/>
            <w:lang w:eastAsia="pt-BR"/>
          </w:rPr>
          <w:t>eventfd(2)</w:t>
        </w:r>
      </w:hyperlink>
      <w:r w:rsidRPr="00A16789">
        <w:rPr>
          <w:rFonts w:eastAsia="Times New Roman" w:cstheme="minorHAnsi"/>
          <w:sz w:val="20"/>
          <w:szCs w:val="20"/>
          <w:lang w:eastAsia="pt-BR"/>
        </w:rPr>
        <w:t> for more information. By default, the new file descriptor is </w:t>
      </w:r>
      <w:hyperlink r:id="rId296" w:anchor="fd-inheritance" w:history="1">
        <w:r w:rsidRPr="00A16789">
          <w:rPr>
            <w:rFonts w:eastAsia="Times New Roman" w:cstheme="minorHAnsi"/>
            <w:sz w:val="20"/>
            <w:szCs w:val="20"/>
            <w:lang w:eastAsia="pt-BR"/>
          </w:rPr>
          <w:t>non-inheritable</w:t>
        </w:r>
      </w:hyperlink>
      <w:r w:rsidRPr="00A16789">
        <w:rPr>
          <w:rFonts w:eastAsia="Times New Roman" w:cstheme="minorHAnsi"/>
          <w:sz w:val="20"/>
          <w:szCs w:val="20"/>
          <w:lang w:eastAsia="pt-BR"/>
        </w:rPr>
        <w:t>.</w:t>
      </w:r>
      <w:r w:rsidR="004F3C2D">
        <w:rPr>
          <w:rFonts w:eastAsia="Times New Roman" w:cstheme="minorHAnsi"/>
          <w:sz w:val="20"/>
          <w:szCs w:val="20"/>
          <w:lang w:eastAsia="pt-BR"/>
        </w:rPr>
        <w:t xml:space="preserve"> </w:t>
      </w:r>
      <w:r w:rsidRPr="00A16789">
        <w:rPr>
          <w:rFonts w:eastAsia="Times New Roman" w:cstheme="minorHAnsi"/>
          <w:i/>
          <w:iCs/>
          <w:sz w:val="20"/>
          <w:szCs w:val="20"/>
          <w:lang w:eastAsia="pt-BR"/>
        </w:rPr>
        <w:t>initval</w:t>
      </w:r>
      <w:r w:rsidRPr="00A16789">
        <w:rPr>
          <w:rFonts w:eastAsia="Times New Roman" w:cstheme="minorHAnsi"/>
          <w:sz w:val="20"/>
          <w:szCs w:val="20"/>
          <w:lang w:eastAsia="pt-BR"/>
        </w:rPr>
        <w:t> is the initial value of the event counter. The initial value must be an 32 bit unsigned integer. Please note that the initial value is limited to a 32 bit unsigned int although the event counter is an unsigned 64 bit integer with a maximum value of 2</w:t>
      </w:r>
      <w:r w:rsidRPr="00A16789">
        <w:rPr>
          <w:rFonts w:eastAsia="Times New Roman" w:cstheme="minorHAnsi"/>
          <w:sz w:val="20"/>
          <w:szCs w:val="20"/>
          <w:vertAlign w:val="superscript"/>
          <w:lang w:eastAsia="pt-BR"/>
        </w:rPr>
        <w:t>64</w:t>
      </w:r>
      <w:r w:rsidRPr="00A16789">
        <w:rPr>
          <w:rFonts w:eastAsia="Times New Roman" w:cstheme="minorHAnsi"/>
          <w:sz w:val="20"/>
          <w:szCs w:val="20"/>
          <w:lang w:eastAsia="pt-BR"/>
        </w:rPr>
        <w:t>-2.</w:t>
      </w:r>
      <w:r w:rsidR="004F3C2D">
        <w:rPr>
          <w:rFonts w:eastAsia="Times New Roman" w:cstheme="minorHAnsi"/>
          <w:sz w:val="20"/>
          <w:szCs w:val="20"/>
          <w:lang w:eastAsia="pt-BR"/>
        </w:rPr>
        <w:t xml:space="preserve">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can be constructed from </w:t>
      </w:r>
      <w:hyperlink r:id="rId297" w:anchor="os.EFD_CLOEXEC" w:tooltip="os.EFD_CLOEXEC" w:history="1">
        <w:r w:rsidRPr="00A16789">
          <w:rPr>
            <w:rFonts w:eastAsia="Times New Roman" w:cstheme="minorHAnsi"/>
            <w:sz w:val="20"/>
            <w:szCs w:val="20"/>
            <w:lang w:eastAsia="pt-BR"/>
          </w:rPr>
          <w:t>EFD_CLOEXEC</w:t>
        </w:r>
      </w:hyperlink>
      <w:r w:rsidRPr="00A16789">
        <w:rPr>
          <w:rFonts w:eastAsia="Times New Roman" w:cstheme="minorHAnsi"/>
          <w:sz w:val="20"/>
          <w:szCs w:val="20"/>
          <w:lang w:eastAsia="pt-BR"/>
        </w:rPr>
        <w:t>, </w:t>
      </w:r>
      <w:hyperlink r:id="rId298" w:anchor="os.EFD_NONBLOCK" w:tooltip="os.EFD_NONBLOCK" w:history="1">
        <w:r w:rsidRPr="00A16789">
          <w:rPr>
            <w:rFonts w:eastAsia="Times New Roman" w:cstheme="minorHAnsi"/>
            <w:sz w:val="20"/>
            <w:szCs w:val="20"/>
            <w:lang w:eastAsia="pt-BR"/>
          </w:rPr>
          <w:t>EFD_NONBLOCK</w:t>
        </w:r>
      </w:hyperlink>
      <w:r w:rsidRPr="00A16789">
        <w:rPr>
          <w:rFonts w:eastAsia="Times New Roman" w:cstheme="minorHAnsi"/>
          <w:sz w:val="20"/>
          <w:szCs w:val="20"/>
          <w:lang w:eastAsia="pt-BR"/>
        </w:rPr>
        <w:t>, and </w:t>
      </w:r>
      <w:hyperlink r:id="rId299" w:anchor="os.EFD_SEMAPHORE" w:tooltip="os.EFD_SEMAPHORE" w:history="1">
        <w:r w:rsidRPr="00A16789">
          <w:rPr>
            <w:rFonts w:eastAsia="Times New Roman" w:cstheme="minorHAnsi"/>
            <w:sz w:val="20"/>
            <w:szCs w:val="20"/>
            <w:lang w:eastAsia="pt-BR"/>
          </w:rPr>
          <w:t>EFD_SEMAPHORE</w:t>
        </w:r>
      </w:hyperlink>
      <w:r w:rsidRPr="00A16789">
        <w:rPr>
          <w:rFonts w:eastAsia="Times New Roman" w:cstheme="minorHAnsi"/>
          <w:sz w:val="20"/>
          <w:szCs w:val="20"/>
          <w:lang w:eastAsia="pt-BR"/>
        </w:rPr>
        <w:t>.</w:t>
      </w:r>
      <w:r w:rsidR="004F3C2D">
        <w:rPr>
          <w:rFonts w:eastAsia="Times New Roman" w:cstheme="minorHAnsi"/>
          <w:sz w:val="20"/>
          <w:szCs w:val="20"/>
          <w:lang w:eastAsia="pt-BR"/>
        </w:rPr>
        <w:t xml:space="preserve"> </w:t>
      </w:r>
    </w:p>
    <w:p w:rsidR="004F3C2D" w:rsidRPr="00A16789"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eventfd_read</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Read value from an </w:t>
      </w:r>
      <w:hyperlink r:id="rId300"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 file descriptor and return a 64 bit unsigned int. The function does not verify that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is an </w:t>
      </w:r>
      <w:hyperlink r:id="rId301"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w:t>
      </w:r>
    </w:p>
    <w:p w:rsidR="004F3C2D"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eventfd_write</w:t>
      </w:r>
      <w:r w:rsidRPr="00A16789">
        <w:rPr>
          <w:rFonts w:eastAsia="Times New Roman" w:cstheme="minorHAnsi"/>
          <w:sz w:val="20"/>
          <w:szCs w:val="20"/>
          <w:lang w:eastAsia="pt-BR"/>
        </w:rPr>
        <w:t>(</w:t>
      </w:r>
      <w:r w:rsidRPr="00A16789">
        <w:rPr>
          <w:rFonts w:eastAsia="Times New Roman" w:cstheme="minorHAnsi"/>
          <w:i/>
          <w:iCs/>
          <w:sz w:val="20"/>
          <w:szCs w:val="20"/>
          <w:lang w:eastAsia="pt-BR"/>
        </w:rPr>
        <w:t>fd</w:t>
      </w:r>
      <w:r w:rsidRPr="00A16789">
        <w:rPr>
          <w:rFonts w:eastAsia="Times New Roman" w:cstheme="minorHAnsi"/>
          <w:sz w:val="20"/>
          <w:szCs w:val="20"/>
          <w:lang w:eastAsia="pt-BR"/>
        </w:rPr>
        <w:t>, </w:t>
      </w:r>
      <w:r w:rsidRPr="00A16789">
        <w:rPr>
          <w:rFonts w:eastAsia="Times New Roman" w:cstheme="minorHAnsi"/>
          <w:i/>
          <w:iCs/>
          <w:sz w:val="20"/>
          <w:szCs w:val="20"/>
          <w:lang w:eastAsia="pt-BR"/>
        </w:rPr>
        <w:t>value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Add value to an </w:t>
      </w:r>
      <w:hyperlink r:id="rId302"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 file descriptor. </w:t>
      </w:r>
      <w:r w:rsidRPr="00A16789">
        <w:rPr>
          <w:rFonts w:eastAsia="Times New Roman" w:cstheme="minorHAnsi"/>
          <w:i/>
          <w:iCs/>
          <w:sz w:val="20"/>
          <w:szCs w:val="20"/>
          <w:lang w:eastAsia="pt-BR"/>
        </w:rPr>
        <w:t>value</w:t>
      </w:r>
      <w:r w:rsidRPr="00A16789">
        <w:rPr>
          <w:rFonts w:eastAsia="Times New Roman" w:cstheme="minorHAnsi"/>
          <w:sz w:val="20"/>
          <w:szCs w:val="20"/>
          <w:lang w:eastAsia="pt-BR"/>
        </w:rPr>
        <w:t> must be a 64 bit unsigned int. The function does not verify that </w:t>
      </w:r>
      <w:r w:rsidRPr="00A16789">
        <w:rPr>
          <w:rFonts w:eastAsia="Times New Roman" w:cstheme="minorHAnsi"/>
          <w:i/>
          <w:iCs/>
          <w:sz w:val="20"/>
          <w:szCs w:val="20"/>
          <w:lang w:eastAsia="pt-BR"/>
        </w:rPr>
        <w:t>fd</w:t>
      </w:r>
      <w:r w:rsidRPr="00A16789">
        <w:rPr>
          <w:rFonts w:eastAsia="Times New Roman" w:cstheme="minorHAnsi"/>
          <w:sz w:val="20"/>
          <w:szCs w:val="20"/>
          <w:lang w:eastAsia="pt-BR"/>
        </w:rPr>
        <w:t> is an </w:t>
      </w:r>
      <w:hyperlink r:id="rId303"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w:t>
      </w:r>
    </w:p>
    <w:p w:rsidR="004F3C2D"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EFD_CLOEXEC</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close-on-exec flag for new </w:t>
      </w:r>
      <w:hyperlink r:id="rId304"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 file descriptor.</w:t>
      </w:r>
    </w:p>
    <w:p w:rsidR="004F3C2D"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EFD_NONBLOCK</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w:t>
      </w:r>
      <w:hyperlink r:id="rId305" w:anchor="os.O_NONBLOCK" w:tooltip="os.O_NONBLOCK" w:history="1">
        <w:r w:rsidRPr="00A16789">
          <w:rPr>
            <w:rFonts w:eastAsia="Times New Roman" w:cstheme="minorHAnsi"/>
            <w:sz w:val="20"/>
            <w:szCs w:val="20"/>
            <w:lang w:eastAsia="pt-BR"/>
          </w:rPr>
          <w:t>O_NONBLOCK</w:t>
        </w:r>
      </w:hyperlink>
      <w:r w:rsidRPr="00A16789">
        <w:rPr>
          <w:rFonts w:eastAsia="Times New Roman" w:cstheme="minorHAnsi"/>
          <w:sz w:val="20"/>
          <w:szCs w:val="20"/>
          <w:lang w:eastAsia="pt-BR"/>
        </w:rPr>
        <w:t> status flag for new </w:t>
      </w:r>
      <w:hyperlink r:id="rId306"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 file descriptor.</w:t>
      </w:r>
    </w:p>
    <w:p w:rsidR="004F3C2D"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EFD_SEMAPHORE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Provide semaphore-like semantics for reads from a </w:t>
      </w:r>
      <w:hyperlink r:id="rId307" w:anchor="os.eventfd" w:tooltip="os.eventfd" w:history="1">
        <w:r w:rsidRPr="00A16789">
          <w:rPr>
            <w:rFonts w:eastAsia="Times New Roman" w:cstheme="minorHAnsi"/>
            <w:sz w:val="20"/>
            <w:szCs w:val="20"/>
            <w:lang w:eastAsia="pt-BR"/>
          </w:rPr>
          <w:t>eventfd()</w:t>
        </w:r>
      </w:hyperlink>
      <w:r w:rsidRPr="00A16789">
        <w:rPr>
          <w:rFonts w:eastAsia="Times New Roman" w:cstheme="minorHAnsi"/>
          <w:sz w:val="20"/>
          <w:szCs w:val="20"/>
          <w:lang w:eastAsia="pt-BR"/>
        </w:rPr>
        <w:t> file descriptor. On read the internal counter is decremented by one.</w:t>
      </w:r>
    </w:p>
    <w:p w:rsidR="004F3C2D"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getxattr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value of the extended filesystem attribute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for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can be bytes or str (directly or indirectly through the </w:t>
      </w:r>
      <w:hyperlink r:id="rId308"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If it is str, it is encoded with the filesystem encoding.</w:t>
      </w:r>
      <w:r w:rsidR="004F3C2D">
        <w:rPr>
          <w:rFonts w:eastAsia="Times New Roman" w:cstheme="minorHAnsi"/>
          <w:sz w:val="20"/>
          <w:szCs w:val="20"/>
          <w:lang w:eastAsia="pt-BR"/>
        </w:rPr>
        <w:t xml:space="preserve"> </w:t>
      </w:r>
      <w:r w:rsidRPr="00A16789">
        <w:rPr>
          <w:rFonts w:eastAsia="Times New Roman" w:cstheme="minorHAnsi"/>
          <w:sz w:val="20"/>
          <w:szCs w:val="20"/>
          <w:lang w:eastAsia="pt-BR"/>
        </w:rPr>
        <w:t>This function can support </w:t>
      </w:r>
      <w:hyperlink r:id="rId309"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and </w:t>
      </w:r>
      <w:hyperlink r:id="rId310" w:anchor="follow-symlinks" w:history="1">
        <w:r w:rsidRPr="00A16789">
          <w:rPr>
            <w:rFonts w:eastAsia="Times New Roman" w:cstheme="minorHAnsi"/>
            <w:sz w:val="20"/>
            <w:szCs w:val="20"/>
            <w:lang w:eastAsia="pt-BR"/>
          </w:rPr>
          <w:t>not following symlinks</w:t>
        </w:r>
      </w:hyperlink>
      <w:r w:rsidRPr="00A16789">
        <w:rPr>
          <w:rFonts w:eastAsia="Times New Roman" w:cstheme="minorHAnsi"/>
          <w:sz w:val="20"/>
          <w:szCs w:val="20"/>
          <w:lang w:eastAsia="pt-BR"/>
        </w:rPr>
        <w:t>.</w:t>
      </w:r>
    </w:p>
    <w:p w:rsidR="004F3C2D" w:rsidRPr="00A16789"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listxattr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list of the extended filesystem attributes on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The attributes in the list are represented as strings decoded with the filesystem encoding. If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w:t>
      </w:r>
      <w:hyperlink r:id="rId311" w:anchor="os.listxattr" w:tooltip="os.listxattr" w:history="1">
        <w:r w:rsidRPr="00A16789">
          <w:rPr>
            <w:rFonts w:eastAsia="Times New Roman" w:cstheme="minorHAnsi"/>
            <w:sz w:val="20"/>
            <w:szCs w:val="20"/>
            <w:lang w:eastAsia="pt-BR"/>
          </w:rPr>
          <w:t>listxattr()</w:t>
        </w:r>
      </w:hyperlink>
      <w:r w:rsidRPr="00A16789">
        <w:rPr>
          <w:rFonts w:eastAsia="Times New Roman" w:cstheme="minorHAnsi"/>
          <w:sz w:val="20"/>
          <w:szCs w:val="20"/>
          <w:lang w:eastAsia="pt-BR"/>
        </w:rPr>
        <w:t> will examine the current directory.</w:t>
      </w:r>
    </w:p>
    <w:p w:rsidR="004F3C2D" w:rsidRPr="00A16789"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removexattr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Removes the extended filesystem attribute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from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should be bytes or str (directly or indirectly through the </w:t>
      </w:r>
      <w:hyperlink r:id="rId312"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If it is a string, it is encoded with the </w:t>
      </w:r>
      <w:hyperlink r:id="rId313" w:anchor="term-filesystem-encoding-and-error-handler" w:history="1">
        <w:r w:rsidRPr="00A16789">
          <w:rPr>
            <w:rFonts w:eastAsia="Times New Roman" w:cstheme="minorHAnsi"/>
            <w:sz w:val="20"/>
            <w:szCs w:val="20"/>
            <w:lang w:eastAsia="pt-BR"/>
          </w:rPr>
          <w:t>filesystem encoding and error handler</w:t>
        </w:r>
      </w:hyperlink>
      <w:r w:rsidRPr="00A16789">
        <w:rPr>
          <w:rFonts w:eastAsia="Times New Roman" w:cstheme="minorHAnsi"/>
          <w:sz w:val="20"/>
          <w:szCs w:val="20"/>
          <w:lang w:eastAsia="pt-BR"/>
        </w:rPr>
        <w:t>.</w:t>
      </w:r>
    </w:p>
    <w:p w:rsidR="004F3C2D" w:rsidRPr="00A16789"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setxattr</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w:t>
      </w:r>
      <w:r w:rsidRPr="00A16789">
        <w:rPr>
          <w:rFonts w:eastAsia="Times New Roman" w:cstheme="minorHAnsi"/>
          <w:i/>
          <w:iCs/>
          <w:sz w:val="20"/>
          <w:szCs w:val="20"/>
          <w:lang w:eastAsia="pt-BR"/>
        </w:rPr>
        <w:t>value</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flags=0</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follow_symlinks=True</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Set the extended filesystem attribute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on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to </w:t>
      </w:r>
      <w:r w:rsidRPr="00A16789">
        <w:rPr>
          <w:rFonts w:eastAsia="Times New Roman" w:cstheme="minorHAnsi"/>
          <w:i/>
          <w:iCs/>
          <w:sz w:val="20"/>
          <w:szCs w:val="20"/>
          <w:lang w:eastAsia="pt-BR"/>
        </w:rPr>
        <w:t>value</w:t>
      </w:r>
      <w:r w:rsidRPr="00A16789">
        <w:rPr>
          <w:rFonts w:eastAsia="Times New Roman" w:cstheme="minorHAnsi"/>
          <w:sz w:val="20"/>
          <w:szCs w:val="20"/>
          <w:lang w:eastAsia="pt-BR"/>
        </w:rPr>
        <w:t>. </w:t>
      </w:r>
      <w:r w:rsidRPr="00A16789">
        <w:rPr>
          <w:rFonts w:eastAsia="Times New Roman" w:cstheme="minorHAnsi"/>
          <w:i/>
          <w:iCs/>
          <w:sz w:val="20"/>
          <w:szCs w:val="20"/>
          <w:lang w:eastAsia="pt-BR"/>
        </w:rPr>
        <w:t>attribute</w:t>
      </w:r>
      <w:r w:rsidRPr="00A16789">
        <w:rPr>
          <w:rFonts w:eastAsia="Times New Roman" w:cstheme="minorHAnsi"/>
          <w:sz w:val="20"/>
          <w:szCs w:val="20"/>
          <w:lang w:eastAsia="pt-BR"/>
        </w:rPr>
        <w:t> must be a bytes or str with no embedded NULs (directly or indirectly through the </w:t>
      </w:r>
      <w:hyperlink r:id="rId314" w:anchor="os.PathLike" w:tooltip="os.PathLike" w:history="1">
        <w:r w:rsidRPr="00A16789">
          <w:rPr>
            <w:rFonts w:eastAsia="Times New Roman" w:cstheme="minorHAnsi"/>
            <w:sz w:val="20"/>
            <w:szCs w:val="20"/>
            <w:lang w:eastAsia="pt-BR"/>
          </w:rPr>
          <w:t>PathLike</w:t>
        </w:r>
      </w:hyperlink>
      <w:r w:rsidRPr="00A16789">
        <w:rPr>
          <w:rFonts w:eastAsia="Times New Roman" w:cstheme="minorHAnsi"/>
          <w:sz w:val="20"/>
          <w:szCs w:val="20"/>
          <w:lang w:eastAsia="pt-BR"/>
        </w:rPr>
        <w:t> interface). If it is a str, it is encoded with the </w:t>
      </w:r>
      <w:hyperlink r:id="rId315" w:anchor="term-filesystem-encoding-and-error-handler" w:history="1">
        <w:r w:rsidRPr="00A16789">
          <w:rPr>
            <w:rFonts w:eastAsia="Times New Roman" w:cstheme="minorHAnsi"/>
            <w:sz w:val="20"/>
            <w:szCs w:val="20"/>
            <w:lang w:eastAsia="pt-BR"/>
          </w:rPr>
          <w:t>filesystem encoding and error handler</w:t>
        </w:r>
      </w:hyperlink>
      <w:r w:rsidRPr="00A16789">
        <w:rPr>
          <w:rFonts w:eastAsia="Times New Roman" w:cstheme="minorHAnsi"/>
          <w:sz w:val="20"/>
          <w:szCs w:val="20"/>
          <w:lang w:eastAsia="pt-BR"/>
        </w:rPr>
        <w:t>. </w:t>
      </w:r>
      <w:r w:rsidRPr="00A16789">
        <w:rPr>
          <w:rFonts w:eastAsia="Times New Roman" w:cstheme="minorHAnsi"/>
          <w:i/>
          <w:iCs/>
          <w:sz w:val="20"/>
          <w:szCs w:val="20"/>
          <w:lang w:eastAsia="pt-BR"/>
        </w:rPr>
        <w:t>flags</w:t>
      </w:r>
      <w:r w:rsidRPr="00A16789">
        <w:rPr>
          <w:rFonts w:eastAsia="Times New Roman" w:cstheme="minorHAnsi"/>
          <w:sz w:val="20"/>
          <w:szCs w:val="20"/>
          <w:lang w:eastAsia="pt-BR"/>
        </w:rPr>
        <w:t> may be </w:t>
      </w:r>
      <w:hyperlink r:id="rId316" w:anchor="os.XATTR_REPLACE" w:tooltip="os.XATTR_REPLACE" w:history="1">
        <w:r w:rsidRPr="00A16789">
          <w:rPr>
            <w:rFonts w:eastAsia="Times New Roman" w:cstheme="minorHAnsi"/>
            <w:sz w:val="20"/>
            <w:szCs w:val="20"/>
            <w:lang w:eastAsia="pt-BR"/>
          </w:rPr>
          <w:t>XATTR_REPLACE</w:t>
        </w:r>
      </w:hyperlink>
      <w:r w:rsidRPr="00A16789">
        <w:rPr>
          <w:rFonts w:eastAsia="Times New Roman" w:cstheme="minorHAnsi"/>
          <w:sz w:val="20"/>
          <w:szCs w:val="20"/>
          <w:lang w:eastAsia="pt-BR"/>
        </w:rPr>
        <w:t> or </w:t>
      </w:r>
      <w:hyperlink r:id="rId317" w:anchor="os.XATTR_CREATE" w:tooltip="os.XATTR_CREATE" w:history="1">
        <w:r w:rsidRPr="00A16789">
          <w:rPr>
            <w:rFonts w:eastAsia="Times New Roman" w:cstheme="minorHAnsi"/>
            <w:sz w:val="20"/>
            <w:szCs w:val="20"/>
            <w:lang w:eastAsia="pt-BR"/>
          </w:rPr>
          <w:t>XATTR_CREATE</w:t>
        </w:r>
      </w:hyperlink>
      <w:r w:rsidRPr="00A16789">
        <w:rPr>
          <w:rFonts w:eastAsia="Times New Roman" w:cstheme="minorHAnsi"/>
          <w:sz w:val="20"/>
          <w:szCs w:val="20"/>
          <w:lang w:eastAsia="pt-BR"/>
        </w:rPr>
        <w:t>. If </w:t>
      </w:r>
      <w:hyperlink r:id="rId318" w:anchor="os.XATTR_REPLACE" w:tooltip="os.XATTR_REPLACE" w:history="1">
        <w:r w:rsidRPr="00A16789">
          <w:rPr>
            <w:rFonts w:eastAsia="Times New Roman" w:cstheme="minorHAnsi"/>
            <w:sz w:val="20"/>
            <w:szCs w:val="20"/>
            <w:lang w:eastAsia="pt-BR"/>
          </w:rPr>
          <w:t>XATTR_REPLACE</w:t>
        </w:r>
      </w:hyperlink>
      <w:r w:rsidRPr="00A16789">
        <w:rPr>
          <w:rFonts w:eastAsia="Times New Roman" w:cstheme="minorHAnsi"/>
          <w:sz w:val="20"/>
          <w:szCs w:val="20"/>
          <w:lang w:eastAsia="pt-BR"/>
        </w:rPr>
        <w:t> is given and the attribute does not exist, </w:t>
      </w:r>
      <w:r w:rsidRPr="00A16789">
        <w:rPr>
          <w:rFonts w:eastAsia="Times New Roman" w:cstheme="minorHAnsi"/>
          <w:sz w:val="20"/>
          <w:szCs w:val="20"/>
          <w:shd w:val="clear" w:color="auto" w:fill="ECF0F3"/>
          <w:lang w:eastAsia="pt-BR"/>
        </w:rPr>
        <w:t>ENODATA</w:t>
      </w:r>
      <w:r w:rsidRPr="00A16789">
        <w:rPr>
          <w:rFonts w:eastAsia="Times New Roman" w:cstheme="minorHAnsi"/>
          <w:sz w:val="20"/>
          <w:szCs w:val="20"/>
          <w:lang w:eastAsia="pt-BR"/>
        </w:rPr>
        <w:t> will be raised. If </w:t>
      </w:r>
      <w:hyperlink r:id="rId319" w:anchor="os.XATTR_CREATE" w:tooltip="os.XATTR_CREATE" w:history="1">
        <w:r w:rsidRPr="00A16789">
          <w:rPr>
            <w:rFonts w:eastAsia="Times New Roman" w:cstheme="minorHAnsi"/>
            <w:sz w:val="20"/>
            <w:szCs w:val="20"/>
            <w:lang w:eastAsia="pt-BR"/>
          </w:rPr>
          <w:t>XATTR_CREATE</w:t>
        </w:r>
      </w:hyperlink>
      <w:r w:rsidRPr="00A16789">
        <w:rPr>
          <w:rFonts w:eastAsia="Times New Roman" w:cstheme="minorHAnsi"/>
          <w:sz w:val="20"/>
          <w:szCs w:val="20"/>
          <w:lang w:eastAsia="pt-BR"/>
        </w:rPr>
        <w:t> is given and the attribute already exists, the attribute will not be created and </w:t>
      </w:r>
      <w:r w:rsidRPr="00A16789">
        <w:rPr>
          <w:rFonts w:eastAsia="Times New Roman" w:cstheme="minorHAnsi"/>
          <w:sz w:val="20"/>
          <w:szCs w:val="20"/>
          <w:shd w:val="clear" w:color="auto" w:fill="ECF0F3"/>
          <w:lang w:eastAsia="pt-BR"/>
        </w:rPr>
        <w:t>EEXISTS</w:t>
      </w:r>
      <w:r w:rsidRPr="00A16789">
        <w:rPr>
          <w:rFonts w:eastAsia="Times New Roman" w:cstheme="minorHAnsi"/>
          <w:sz w:val="20"/>
          <w:szCs w:val="20"/>
          <w:lang w:eastAsia="pt-BR"/>
        </w:rPr>
        <w:t> will be raised.</w:t>
      </w:r>
    </w:p>
    <w:p w:rsid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function can support </w:t>
      </w:r>
      <w:hyperlink r:id="rId320" w:anchor="path-fd" w:history="1">
        <w:r w:rsidRPr="00A16789">
          <w:rPr>
            <w:rFonts w:eastAsia="Times New Roman" w:cstheme="minorHAnsi"/>
            <w:sz w:val="20"/>
            <w:szCs w:val="20"/>
            <w:lang w:eastAsia="pt-BR"/>
          </w:rPr>
          <w:t>specifying a file descriptor</w:t>
        </w:r>
      </w:hyperlink>
      <w:r w:rsidRPr="00A16789">
        <w:rPr>
          <w:rFonts w:eastAsia="Times New Roman" w:cstheme="minorHAnsi"/>
          <w:sz w:val="20"/>
          <w:szCs w:val="20"/>
          <w:lang w:eastAsia="pt-BR"/>
        </w:rPr>
        <w:t> and </w:t>
      </w:r>
      <w:hyperlink r:id="rId321" w:anchor="follow-symlinks" w:history="1">
        <w:r w:rsidRPr="00A16789">
          <w:rPr>
            <w:rFonts w:eastAsia="Times New Roman" w:cstheme="minorHAnsi"/>
            <w:sz w:val="20"/>
            <w:szCs w:val="20"/>
            <w:lang w:eastAsia="pt-BR"/>
          </w:rPr>
          <w:t>not following symlinks</w:t>
        </w:r>
      </w:hyperlink>
      <w:r w:rsidRPr="00A16789">
        <w:rPr>
          <w:rFonts w:eastAsia="Times New Roman" w:cstheme="minorHAnsi"/>
          <w:sz w:val="20"/>
          <w:szCs w:val="20"/>
          <w:lang w:eastAsia="pt-BR"/>
        </w:rPr>
        <w:t>.</w:t>
      </w:r>
    </w:p>
    <w:p w:rsidR="004F3C2D" w:rsidRPr="00A16789"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XATTR_SIZE_MAX</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maximum size the value of an extended attribute can be. Currently, this is 64 KiB on Linux.</w:t>
      </w:r>
    </w:p>
    <w:p w:rsidR="004F3C2D" w:rsidRPr="00A16789"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XATTR_CREATE</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is a possible value for the flags argument in </w:t>
      </w:r>
      <w:hyperlink r:id="rId322" w:anchor="os.setxattr" w:tooltip="os.setxattr" w:history="1">
        <w:r w:rsidRPr="00A16789">
          <w:rPr>
            <w:rFonts w:eastAsia="Times New Roman" w:cstheme="minorHAnsi"/>
            <w:sz w:val="20"/>
            <w:szCs w:val="20"/>
            <w:lang w:eastAsia="pt-BR"/>
          </w:rPr>
          <w:t>setxattr()</w:t>
        </w:r>
      </w:hyperlink>
      <w:r w:rsidRPr="00A16789">
        <w:rPr>
          <w:rFonts w:eastAsia="Times New Roman" w:cstheme="minorHAnsi"/>
          <w:sz w:val="20"/>
          <w:szCs w:val="20"/>
          <w:lang w:eastAsia="pt-BR"/>
        </w:rPr>
        <w:t>. It indicates the operation must create an attribute.</w:t>
      </w:r>
    </w:p>
    <w:p w:rsidR="004F3C2D" w:rsidRPr="00A16789"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XATTR_REPLACE</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is a possible value for the flags argument in </w:t>
      </w:r>
      <w:hyperlink r:id="rId323" w:anchor="os.setxattr" w:tooltip="os.setxattr" w:history="1">
        <w:r w:rsidRPr="00A16789">
          <w:rPr>
            <w:rFonts w:eastAsia="Times New Roman" w:cstheme="minorHAnsi"/>
            <w:sz w:val="20"/>
            <w:szCs w:val="20"/>
            <w:lang w:eastAsia="pt-BR"/>
          </w:rPr>
          <w:t>setxattr()</w:t>
        </w:r>
      </w:hyperlink>
      <w:r w:rsidRPr="00A16789">
        <w:rPr>
          <w:rFonts w:eastAsia="Times New Roman" w:cstheme="minorHAnsi"/>
          <w:sz w:val="20"/>
          <w:szCs w:val="20"/>
          <w:lang w:eastAsia="pt-BR"/>
        </w:rPr>
        <w:t>. It indicates the operation must replace an existing attribute.</w:t>
      </w:r>
    </w:p>
    <w:p w:rsidR="004F3C2D" w:rsidRPr="00A16789"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abort</w:t>
      </w:r>
      <w:r w:rsidRPr="00A16789">
        <w:rPr>
          <w:rFonts w:eastAsia="Times New Roman" w:cstheme="minorHAnsi"/>
          <w:sz w:val="20"/>
          <w:szCs w:val="20"/>
          <w:lang w:eastAsia="pt-BR"/>
        </w:rPr>
        <w:t>()</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Generate a SIGABRT signal to the current process. On Unix, the default behavior is to produce a core dump; on Windows, the process immediately returns an exit code of </w:t>
      </w:r>
      <w:r w:rsidRPr="00A16789">
        <w:rPr>
          <w:rFonts w:eastAsia="Times New Roman" w:cstheme="minorHAnsi"/>
          <w:sz w:val="20"/>
          <w:szCs w:val="20"/>
          <w:shd w:val="clear" w:color="auto" w:fill="ECF0F3"/>
          <w:lang w:eastAsia="pt-BR"/>
        </w:rPr>
        <w:t>3</w:t>
      </w:r>
      <w:r w:rsidRPr="00A16789">
        <w:rPr>
          <w:rFonts w:eastAsia="Times New Roman" w:cstheme="minorHAnsi"/>
          <w:sz w:val="20"/>
          <w:szCs w:val="20"/>
          <w:lang w:eastAsia="pt-BR"/>
        </w:rPr>
        <w:t>. Be aware that calling this function will not call the Python signal handler registered for SIGABRT with </w:t>
      </w:r>
      <w:hyperlink r:id="rId324" w:anchor="signal.signal" w:tooltip="signal.signal" w:history="1">
        <w:r w:rsidRPr="00A16789">
          <w:rPr>
            <w:rFonts w:eastAsia="Times New Roman" w:cstheme="minorHAnsi"/>
            <w:sz w:val="20"/>
            <w:szCs w:val="20"/>
            <w:lang w:eastAsia="pt-BR"/>
          </w:rPr>
          <w:t>signal.signal()</w:t>
        </w:r>
      </w:hyperlink>
      <w:r w:rsidRPr="00A16789">
        <w:rPr>
          <w:rFonts w:eastAsia="Times New Roman" w:cstheme="minorHAnsi"/>
          <w:sz w:val="20"/>
          <w:szCs w:val="20"/>
          <w:lang w:eastAsia="pt-BR"/>
        </w:rPr>
        <w:t>.</w:t>
      </w:r>
    </w:p>
    <w:p w:rsidR="004F3C2D" w:rsidRPr="00A16789"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add_dll_directory</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w:t>
      </w:r>
    </w:p>
    <w:p w:rsidR="004F3C2D"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Add a path to the DLL search path.</w:t>
      </w:r>
    </w:p>
    <w:p w:rsidR="004F3C2D" w:rsidRDefault="004F3C2D" w:rsidP="004F3C2D">
      <w:pPr>
        <w:shd w:val="clear" w:color="auto" w:fill="FFFFFF"/>
        <w:spacing w:after="0" w:line="240" w:lineRule="auto"/>
        <w:jc w:val="both"/>
        <w:rPr>
          <w:rFonts w:eastAsia="Times New Roman" w:cstheme="minorHAnsi"/>
          <w:sz w:val="20"/>
          <w:szCs w:val="20"/>
          <w:lang w:eastAsia="pt-BR"/>
        </w:rPr>
      </w:pPr>
      <w:r>
        <w:rPr>
          <w:rFonts w:eastAsia="Times New Roman" w:cstheme="minorHAnsi"/>
          <w:sz w:val="20"/>
          <w:szCs w:val="20"/>
          <w:lang w:eastAsia="pt-BR"/>
        </w:rPr>
        <w:t xml:space="preserve"> </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execl</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arg0</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arg1</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execle</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arg0</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arg1</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execlp</w:t>
      </w:r>
      <w:r w:rsidRPr="00A16789">
        <w:rPr>
          <w:rFonts w:eastAsia="Times New Roman" w:cstheme="minorHAnsi"/>
          <w:sz w:val="20"/>
          <w:szCs w:val="20"/>
          <w:lang w:eastAsia="pt-BR"/>
        </w:rPr>
        <w:t>(</w:t>
      </w:r>
      <w:r w:rsidRPr="00A16789">
        <w:rPr>
          <w:rFonts w:eastAsia="Times New Roman" w:cstheme="minorHAnsi"/>
          <w:i/>
          <w:iCs/>
          <w:sz w:val="20"/>
          <w:szCs w:val="20"/>
          <w:lang w:eastAsia="pt-BR"/>
        </w:rPr>
        <w:t>file</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arg0</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arg1</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execlpe</w:t>
      </w:r>
      <w:r w:rsidRPr="00A16789">
        <w:rPr>
          <w:rFonts w:eastAsia="Times New Roman" w:cstheme="minorHAnsi"/>
          <w:sz w:val="20"/>
          <w:szCs w:val="20"/>
          <w:lang w:eastAsia="pt-BR"/>
        </w:rPr>
        <w:t>(</w:t>
      </w:r>
      <w:r w:rsidRPr="00A16789">
        <w:rPr>
          <w:rFonts w:eastAsia="Times New Roman" w:cstheme="minorHAnsi"/>
          <w:i/>
          <w:iCs/>
          <w:sz w:val="20"/>
          <w:szCs w:val="20"/>
          <w:lang w:eastAsia="pt-BR"/>
        </w:rPr>
        <w:t>file</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arg0</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arg1</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execv</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args</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execve</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args</w:t>
      </w:r>
      <w:r w:rsidRPr="00A16789">
        <w:rPr>
          <w:rFonts w:eastAsia="Times New Roman" w:cstheme="minorHAnsi"/>
          <w:sz w:val="20"/>
          <w:szCs w:val="20"/>
          <w:lang w:eastAsia="pt-BR"/>
        </w:rPr>
        <w:t>,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execvp</w:t>
      </w:r>
      <w:r w:rsidRPr="00A16789">
        <w:rPr>
          <w:rFonts w:eastAsia="Times New Roman" w:cstheme="minorHAnsi"/>
          <w:sz w:val="20"/>
          <w:szCs w:val="20"/>
          <w:lang w:eastAsia="pt-BR"/>
        </w:rPr>
        <w:t>(</w:t>
      </w:r>
      <w:r w:rsidRPr="00A16789">
        <w:rPr>
          <w:rFonts w:eastAsia="Times New Roman" w:cstheme="minorHAnsi"/>
          <w:i/>
          <w:iCs/>
          <w:sz w:val="20"/>
          <w:szCs w:val="20"/>
          <w:lang w:eastAsia="pt-BR"/>
        </w:rPr>
        <w:t>file</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args</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execvpe</w:t>
      </w:r>
      <w:r w:rsidRPr="00A16789">
        <w:rPr>
          <w:rFonts w:eastAsia="Times New Roman" w:cstheme="minorHAnsi"/>
          <w:sz w:val="20"/>
          <w:szCs w:val="20"/>
          <w:lang w:eastAsia="pt-BR"/>
        </w:rPr>
        <w:t>(</w:t>
      </w:r>
      <w:r w:rsidRPr="00A16789">
        <w:rPr>
          <w:rFonts w:eastAsia="Times New Roman" w:cstheme="minorHAnsi"/>
          <w:i/>
          <w:iCs/>
          <w:sz w:val="20"/>
          <w:szCs w:val="20"/>
          <w:lang w:eastAsia="pt-BR"/>
        </w:rPr>
        <w:t>file</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args</w:t>
      </w:r>
      <w:r w:rsidRPr="00A16789">
        <w:rPr>
          <w:rFonts w:eastAsia="Times New Roman" w:cstheme="minorHAnsi"/>
          <w:sz w:val="20"/>
          <w:szCs w:val="20"/>
          <w:lang w:eastAsia="pt-BR"/>
        </w:rPr>
        <w:t>,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w:t>
      </w:r>
    </w:p>
    <w:p w:rsidR="004F3C2D"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These functions all execute a new program, replacing the current process; they do not return. On Unix, the new executable is loaded into the current process, and will have the same process id as the caller. Errors will be reported as </w:t>
      </w:r>
      <w:hyperlink r:id="rId325" w:anchor="OSError" w:tooltip="OSError" w:history="1">
        <w:r w:rsidRPr="00A16789">
          <w:rPr>
            <w:rFonts w:eastAsia="Times New Roman" w:cstheme="minorHAnsi"/>
            <w:sz w:val="20"/>
            <w:szCs w:val="20"/>
            <w:lang w:eastAsia="pt-BR"/>
          </w:rPr>
          <w:t>OSError</w:t>
        </w:r>
      </w:hyperlink>
      <w:r w:rsidRPr="00A16789">
        <w:rPr>
          <w:rFonts w:eastAsia="Times New Roman" w:cstheme="minorHAnsi"/>
          <w:sz w:val="20"/>
          <w:szCs w:val="20"/>
          <w:lang w:eastAsia="pt-BR"/>
        </w:rPr>
        <w:t> exceptions.</w:t>
      </w:r>
    </w:p>
    <w:p w:rsidR="004F3C2D"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_exit</w:t>
      </w:r>
      <w:r w:rsidRPr="00A16789">
        <w:rPr>
          <w:rFonts w:eastAsia="Times New Roman" w:cstheme="minorHAnsi"/>
          <w:sz w:val="20"/>
          <w:szCs w:val="20"/>
          <w:lang w:eastAsia="pt-BR"/>
        </w:rPr>
        <w:t>(</w:t>
      </w:r>
      <w:r w:rsidRPr="00A16789">
        <w:rPr>
          <w:rFonts w:eastAsia="Times New Roman" w:cstheme="minorHAnsi"/>
          <w:i/>
          <w:iCs/>
          <w:sz w:val="20"/>
          <w:szCs w:val="20"/>
          <w:lang w:eastAsia="pt-BR"/>
        </w:rPr>
        <w:t>n</w:t>
      </w:r>
      <w:r w:rsidRPr="00A16789">
        <w:rPr>
          <w:rFonts w:eastAsia="Times New Roman" w:cstheme="minorHAnsi"/>
          <w:sz w:val="20"/>
          <w:szCs w:val="20"/>
          <w:lang w:eastAsia="pt-BR"/>
        </w:rPr>
        <w:t>)</w:t>
      </w:r>
    </w:p>
    <w:p w:rsidR="00A16789" w:rsidRDefault="00A16789" w:rsidP="004F3C2D">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Exit the process with status </w:t>
      </w:r>
      <w:r w:rsidRPr="00A16789">
        <w:rPr>
          <w:rFonts w:eastAsia="Times New Roman" w:cstheme="minorHAnsi"/>
          <w:i/>
          <w:iCs/>
          <w:sz w:val="20"/>
          <w:szCs w:val="20"/>
          <w:lang w:eastAsia="pt-BR"/>
        </w:rPr>
        <w:t>n</w:t>
      </w:r>
      <w:r w:rsidRPr="00A16789">
        <w:rPr>
          <w:rFonts w:eastAsia="Times New Roman" w:cstheme="minorHAnsi"/>
          <w:sz w:val="20"/>
          <w:szCs w:val="20"/>
          <w:lang w:eastAsia="pt-BR"/>
        </w:rPr>
        <w:t>, without calling cleanup handlers, flushing stdio buffers, etc.</w:t>
      </w:r>
    </w:p>
    <w:p w:rsidR="004F3C2D" w:rsidRPr="00A16789" w:rsidRDefault="004F3C2D" w:rsidP="004F3C2D">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kill</w:t>
      </w:r>
      <w:r w:rsidRPr="00A16789">
        <w:rPr>
          <w:rFonts w:eastAsia="Times New Roman" w:cstheme="minorHAnsi"/>
          <w:sz w:val="20"/>
          <w:szCs w:val="20"/>
          <w:lang w:eastAsia="pt-BR"/>
        </w:rPr>
        <w:t>(</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w:t>
      </w:r>
      <w:r w:rsidRPr="00A16789">
        <w:rPr>
          <w:rFonts w:eastAsia="Times New Roman" w:cstheme="minorHAnsi"/>
          <w:i/>
          <w:iCs/>
          <w:sz w:val="20"/>
          <w:szCs w:val="20"/>
          <w:lang w:eastAsia="pt-BR"/>
        </w:rPr>
        <w:t>sig</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Send signal </w:t>
      </w:r>
      <w:r w:rsidRPr="00A16789">
        <w:rPr>
          <w:rFonts w:eastAsia="Times New Roman" w:cstheme="minorHAnsi"/>
          <w:i/>
          <w:iCs/>
          <w:sz w:val="20"/>
          <w:szCs w:val="20"/>
          <w:lang w:eastAsia="pt-BR"/>
        </w:rPr>
        <w:t>sig</w:t>
      </w:r>
      <w:r w:rsidRPr="00A16789">
        <w:rPr>
          <w:rFonts w:eastAsia="Times New Roman" w:cstheme="minorHAnsi"/>
          <w:sz w:val="20"/>
          <w:szCs w:val="20"/>
          <w:lang w:eastAsia="pt-BR"/>
        </w:rPr>
        <w:t> to the process </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Constants for the specific signals available on the host platform are defined in the </w:t>
      </w:r>
      <w:hyperlink r:id="rId326" w:anchor="module-signal" w:tooltip="signal: Set handlers for asynchronous events." w:history="1">
        <w:r w:rsidRPr="00A16789">
          <w:rPr>
            <w:rFonts w:eastAsia="Times New Roman" w:cstheme="minorHAnsi"/>
            <w:sz w:val="20"/>
            <w:szCs w:val="20"/>
            <w:lang w:eastAsia="pt-BR"/>
          </w:rPr>
          <w:t>signal</w:t>
        </w:r>
      </w:hyperlink>
      <w:r w:rsidRPr="00A16789">
        <w:rPr>
          <w:rFonts w:eastAsia="Times New Roman" w:cstheme="minorHAnsi"/>
          <w:sz w:val="20"/>
          <w:szCs w:val="20"/>
          <w:lang w:eastAsia="pt-BR"/>
        </w:rPr>
        <w:t> module.</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Windows: The </w:t>
      </w:r>
      <w:hyperlink r:id="rId327" w:anchor="signal.CTRL_C_EVENT" w:tooltip="signal.CTRL_C_EVENT" w:history="1">
        <w:r w:rsidRPr="00A16789">
          <w:rPr>
            <w:rFonts w:eastAsia="Times New Roman" w:cstheme="minorHAnsi"/>
            <w:sz w:val="20"/>
            <w:szCs w:val="20"/>
            <w:lang w:eastAsia="pt-BR"/>
          </w:rPr>
          <w:t>signal.CTRL_C_EVENT</w:t>
        </w:r>
      </w:hyperlink>
      <w:r w:rsidRPr="00A16789">
        <w:rPr>
          <w:rFonts w:eastAsia="Times New Roman" w:cstheme="minorHAnsi"/>
          <w:sz w:val="20"/>
          <w:szCs w:val="20"/>
          <w:lang w:eastAsia="pt-BR"/>
        </w:rPr>
        <w:t> and </w:t>
      </w:r>
      <w:hyperlink r:id="rId328" w:anchor="signal.CTRL_BREAK_EVENT" w:tooltip="signal.CTRL_BREAK_EVENT" w:history="1">
        <w:r w:rsidRPr="00A16789">
          <w:rPr>
            <w:rFonts w:eastAsia="Times New Roman" w:cstheme="minorHAnsi"/>
            <w:sz w:val="20"/>
            <w:szCs w:val="20"/>
            <w:lang w:eastAsia="pt-BR"/>
          </w:rPr>
          <w:t>signal.CTRL_BREAK_EVENT</w:t>
        </w:r>
      </w:hyperlink>
      <w:r w:rsidRPr="00A16789">
        <w:rPr>
          <w:rFonts w:eastAsia="Times New Roman" w:cstheme="minorHAnsi"/>
          <w:sz w:val="20"/>
          <w:szCs w:val="20"/>
          <w:lang w:eastAsia="pt-BR"/>
        </w:rPr>
        <w:t> signals are special signals which can only be sent to console processes which share a common console window, e.g., some subprocesses. Any other value for </w:t>
      </w:r>
      <w:r w:rsidRPr="00A16789">
        <w:rPr>
          <w:rFonts w:eastAsia="Times New Roman" w:cstheme="minorHAnsi"/>
          <w:i/>
          <w:iCs/>
          <w:sz w:val="20"/>
          <w:szCs w:val="20"/>
          <w:lang w:eastAsia="pt-BR"/>
        </w:rPr>
        <w:t>sig</w:t>
      </w:r>
      <w:r w:rsidRPr="00A16789">
        <w:rPr>
          <w:rFonts w:eastAsia="Times New Roman" w:cstheme="minorHAnsi"/>
          <w:sz w:val="20"/>
          <w:szCs w:val="20"/>
          <w:lang w:eastAsia="pt-BR"/>
        </w:rPr>
        <w:t> will cause the process to be unconditionally killed by the TerminateProcess API, and the exit code will be set to </w:t>
      </w:r>
      <w:r w:rsidRPr="00A16789">
        <w:rPr>
          <w:rFonts w:eastAsia="Times New Roman" w:cstheme="minorHAnsi"/>
          <w:i/>
          <w:iCs/>
          <w:sz w:val="20"/>
          <w:szCs w:val="20"/>
          <w:lang w:eastAsia="pt-BR"/>
        </w:rPr>
        <w:t>sig</w:t>
      </w:r>
      <w:r w:rsidRPr="00A16789">
        <w:rPr>
          <w:rFonts w:eastAsia="Times New Roman" w:cstheme="minorHAnsi"/>
          <w:sz w:val="20"/>
          <w:szCs w:val="20"/>
          <w:lang w:eastAsia="pt-BR"/>
        </w:rPr>
        <w:t>. The Windows version of </w:t>
      </w:r>
      <w:hyperlink r:id="rId329" w:anchor="os.kill" w:tooltip="os.kill" w:history="1">
        <w:r w:rsidRPr="00A16789">
          <w:rPr>
            <w:rFonts w:eastAsia="Times New Roman" w:cstheme="minorHAnsi"/>
            <w:sz w:val="20"/>
            <w:szCs w:val="20"/>
            <w:lang w:eastAsia="pt-BR"/>
          </w:rPr>
          <w:t>kill()</w:t>
        </w:r>
      </w:hyperlink>
      <w:r w:rsidRPr="00A16789">
        <w:rPr>
          <w:rFonts w:eastAsia="Times New Roman" w:cstheme="minorHAnsi"/>
          <w:sz w:val="20"/>
          <w:szCs w:val="20"/>
          <w:lang w:eastAsia="pt-BR"/>
        </w:rPr>
        <w:t> additionally takes process handles to be killed.</w:t>
      </w:r>
    </w:p>
    <w:p w:rsidR="004F3C2D" w:rsidRDefault="004F3C2D"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popen</w:t>
      </w:r>
      <w:r w:rsidRPr="00A16789">
        <w:rPr>
          <w:rFonts w:eastAsia="Times New Roman" w:cstheme="minorHAnsi"/>
          <w:sz w:val="20"/>
          <w:szCs w:val="20"/>
          <w:lang w:eastAsia="pt-BR"/>
        </w:rPr>
        <w:t>(</w:t>
      </w:r>
      <w:r w:rsidRPr="00A16789">
        <w:rPr>
          <w:rFonts w:eastAsia="Times New Roman" w:cstheme="minorHAnsi"/>
          <w:i/>
          <w:iCs/>
          <w:sz w:val="20"/>
          <w:szCs w:val="20"/>
          <w:lang w:eastAsia="pt-BR"/>
        </w:rPr>
        <w:t>cmd</w:t>
      </w:r>
      <w:r w:rsidRPr="00A16789">
        <w:rPr>
          <w:rFonts w:eastAsia="Times New Roman" w:cstheme="minorHAnsi"/>
          <w:sz w:val="20"/>
          <w:szCs w:val="20"/>
          <w:lang w:eastAsia="pt-BR"/>
        </w:rPr>
        <w:t>, </w:t>
      </w:r>
      <w:r w:rsidRPr="00A16789">
        <w:rPr>
          <w:rFonts w:eastAsia="Times New Roman" w:cstheme="minorHAnsi"/>
          <w:i/>
          <w:iCs/>
          <w:sz w:val="20"/>
          <w:szCs w:val="20"/>
          <w:lang w:eastAsia="pt-BR"/>
        </w:rPr>
        <w:t>mode='r'</w:t>
      </w:r>
      <w:r w:rsidRPr="00A16789">
        <w:rPr>
          <w:rFonts w:eastAsia="Times New Roman" w:cstheme="minorHAnsi"/>
          <w:sz w:val="20"/>
          <w:szCs w:val="20"/>
          <w:lang w:eastAsia="pt-BR"/>
        </w:rPr>
        <w:t>, </w:t>
      </w:r>
      <w:r w:rsidRPr="00A16789">
        <w:rPr>
          <w:rFonts w:eastAsia="Times New Roman" w:cstheme="minorHAnsi"/>
          <w:i/>
          <w:iCs/>
          <w:sz w:val="20"/>
          <w:szCs w:val="20"/>
          <w:lang w:eastAsia="pt-BR"/>
        </w:rPr>
        <w:t>buffering=- 1</w:t>
      </w:r>
      <w:r w:rsidRPr="00A16789">
        <w:rPr>
          <w:rFonts w:eastAsia="Times New Roman" w:cstheme="minorHAnsi"/>
          <w:sz w:val="20"/>
          <w:szCs w:val="20"/>
          <w:lang w:eastAsia="pt-BR"/>
        </w:rPr>
        <w:t>)</w:t>
      </w:r>
    </w:p>
    <w:p w:rsidR="00A16789" w:rsidRDefault="00A16789" w:rsidP="00AE754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Open a pipe to or from command </w:t>
      </w:r>
      <w:r w:rsidRPr="00A16789">
        <w:rPr>
          <w:rFonts w:eastAsia="Times New Roman" w:cstheme="minorHAnsi"/>
          <w:i/>
          <w:iCs/>
          <w:sz w:val="20"/>
          <w:szCs w:val="20"/>
          <w:lang w:eastAsia="pt-BR"/>
        </w:rPr>
        <w:t>cmd</w:t>
      </w:r>
      <w:r w:rsidRPr="00A16789">
        <w:rPr>
          <w:rFonts w:eastAsia="Times New Roman" w:cstheme="minorHAnsi"/>
          <w:sz w:val="20"/>
          <w:szCs w:val="20"/>
          <w:lang w:eastAsia="pt-BR"/>
        </w:rPr>
        <w:t>. The return value is an open file object connected to the pipe, which can be read or written depending on whether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is </w:t>
      </w:r>
      <w:r w:rsidRPr="00A16789">
        <w:rPr>
          <w:rFonts w:eastAsia="Times New Roman" w:cstheme="minorHAnsi"/>
          <w:sz w:val="20"/>
          <w:szCs w:val="20"/>
          <w:shd w:val="clear" w:color="auto" w:fill="ECF0F3"/>
          <w:lang w:eastAsia="pt-BR"/>
        </w:rPr>
        <w:t>'r'</w:t>
      </w:r>
      <w:r w:rsidRPr="00A16789">
        <w:rPr>
          <w:rFonts w:eastAsia="Times New Roman" w:cstheme="minorHAnsi"/>
          <w:sz w:val="20"/>
          <w:szCs w:val="20"/>
          <w:lang w:eastAsia="pt-BR"/>
        </w:rPr>
        <w:t> (default) or </w:t>
      </w:r>
      <w:r w:rsidRPr="00A16789">
        <w:rPr>
          <w:rFonts w:eastAsia="Times New Roman" w:cstheme="minorHAnsi"/>
          <w:sz w:val="20"/>
          <w:szCs w:val="20"/>
          <w:shd w:val="clear" w:color="auto" w:fill="ECF0F3"/>
          <w:lang w:eastAsia="pt-BR"/>
        </w:rPr>
        <w:t>'w'</w:t>
      </w:r>
      <w:r w:rsidRPr="00A16789">
        <w:rPr>
          <w:rFonts w:eastAsia="Times New Roman" w:cstheme="minorHAnsi"/>
          <w:sz w:val="20"/>
          <w:szCs w:val="20"/>
          <w:lang w:eastAsia="pt-BR"/>
        </w:rPr>
        <w:t>. The </w:t>
      </w:r>
      <w:r w:rsidRPr="00A16789">
        <w:rPr>
          <w:rFonts w:eastAsia="Times New Roman" w:cstheme="minorHAnsi"/>
          <w:i/>
          <w:iCs/>
          <w:sz w:val="20"/>
          <w:szCs w:val="20"/>
          <w:lang w:eastAsia="pt-BR"/>
        </w:rPr>
        <w:t>buffering</w:t>
      </w:r>
      <w:r w:rsidRPr="00A16789">
        <w:rPr>
          <w:rFonts w:eastAsia="Times New Roman" w:cstheme="minorHAnsi"/>
          <w:sz w:val="20"/>
          <w:szCs w:val="20"/>
          <w:lang w:eastAsia="pt-BR"/>
        </w:rPr>
        <w:t> argument has the same meaning as the corresponding argument to the built-in </w:t>
      </w:r>
      <w:hyperlink r:id="rId330" w:anchor="open" w:tooltip="open" w:history="1">
        <w:r w:rsidRPr="00A16789">
          <w:rPr>
            <w:rFonts w:eastAsia="Times New Roman" w:cstheme="minorHAnsi"/>
            <w:sz w:val="20"/>
            <w:szCs w:val="20"/>
            <w:lang w:eastAsia="pt-BR"/>
          </w:rPr>
          <w:t>open()</w:t>
        </w:r>
      </w:hyperlink>
      <w:r w:rsidRPr="00A16789">
        <w:rPr>
          <w:rFonts w:eastAsia="Times New Roman" w:cstheme="minorHAnsi"/>
          <w:sz w:val="20"/>
          <w:szCs w:val="20"/>
          <w:lang w:eastAsia="pt-BR"/>
        </w:rPr>
        <w:t> function. The returned file object reads or writes text strings rather than bytes.</w:t>
      </w:r>
    </w:p>
    <w:p w:rsidR="00AE754E" w:rsidRPr="00A16789" w:rsidRDefault="00AE754E" w:rsidP="00AE754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posix_spawn</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argv</w:t>
      </w:r>
      <w:r w:rsidRPr="00A16789">
        <w:rPr>
          <w:rFonts w:eastAsia="Times New Roman" w:cstheme="minorHAnsi"/>
          <w:sz w:val="20"/>
          <w:szCs w:val="20"/>
          <w:lang w:eastAsia="pt-BR"/>
        </w:rPr>
        <w:t>,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 </w:t>
      </w:r>
      <w:r w:rsidRPr="00A16789">
        <w:rPr>
          <w:rFonts w:eastAsia="Times New Roman" w:cstheme="minorHAnsi"/>
          <w:i/>
          <w:iCs/>
          <w:sz w:val="20"/>
          <w:szCs w:val="20"/>
          <w:lang w:eastAsia="pt-BR"/>
        </w:rPr>
        <w:t>*</w:t>
      </w:r>
      <w:r w:rsidRPr="00A16789">
        <w:rPr>
          <w:rFonts w:eastAsia="Times New Roman" w:cstheme="minorHAnsi"/>
          <w:sz w:val="20"/>
          <w:szCs w:val="20"/>
          <w:lang w:eastAsia="pt-BR"/>
        </w:rPr>
        <w:t>, </w:t>
      </w:r>
      <w:r w:rsidRPr="00A16789">
        <w:rPr>
          <w:rFonts w:eastAsia="Times New Roman" w:cstheme="minorHAnsi"/>
          <w:i/>
          <w:iCs/>
          <w:sz w:val="20"/>
          <w:szCs w:val="20"/>
          <w:lang w:eastAsia="pt-BR"/>
        </w:rPr>
        <w:t>file_actions=None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setpgroup=None</w:t>
      </w:r>
      <w:r w:rsidRPr="00A16789">
        <w:rPr>
          <w:rFonts w:eastAsia="Times New Roman" w:cstheme="minorHAnsi"/>
          <w:sz w:val="20"/>
          <w:szCs w:val="20"/>
          <w:lang w:eastAsia="pt-BR"/>
        </w:rPr>
        <w:t>, </w:t>
      </w:r>
      <w:r w:rsidRPr="00A16789">
        <w:rPr>
          <w:rFonts w:eastAsia="Times New Roman" w:cstheme="minorHAnsi"/>
          <w:i/>
          <w:iCs/>
          <w:sz w:val="20"/>
          <w:szCs w:val="20"/>
          <w:lang w:eastAsia="pt-BR"/>
        </w:rPr>
        <w:t>resetids=False</w:t>
      </w:r>
      <w:r w:rsidRPr="00A16789">
        <w:rPr>
          <w:rFonts w:eastAsia="Times New Roman" w:cstheme="minorHAnsi"/>
          <w:sz w:val="20"/>
          <w:szCs w:val="20"/>
          <w:lang w:eastAsia="pt-BR"/>
        </w:rPr>
        <w:t>, </w:t>
      </w:r>
      <w:r w:rsidRPr="00A16789">
        <w:rPr>
          <w:rFonts w:eastAsia="Times New Roman" w:cstheme="minorHAnsi"/>
          <w:i/>
          <w:iCs/>
          <w:sz w:val="20"/>
          <w:szCs w:val="20"/>
          <w:lang w:eastAsia="pt-BR"/>
        </w:rPr>
        <w:t>setsid=False</w:t>
      </w:r>
      <w:r w:rsidRPr="00A16789">
        <w:rPr>
          <w:rFonts w:eastAsia="Times New Roman" w:cstheme="minorHAnsi"/>
          <w:sz w:val="20"/>
          <w:szCs w:val="20"/>
          <w:lang w:eastAsia="pt-BR"/>
        </w:rPr>
        <w:t>, </w:t>
      </w:r>
      <w:r w:rsidRPr="00A16789">
        <w:rPr>
          <w:rFonts w:eastAsia="Times New Roman" w:cstheme="minorHAnsi"/>
          <w:i/>
          <w:iCs/>
          <w:sz w:val="20"/>
          <w:szCs w:val="20"/>
          <w:lang w:eastAsia="pt-BR"/>
        </w:rPr>
        <w:t>setsigmask=()</w:t>
      </w:r>
      <w:r w:rsidRPr="00A16789">
        <w:rPr>
          <w:rFonts w:eastAsia="Times New Roman" w:cstheme="minorHAnsi"/>
          <w:sz w:val="20"/>
          <w:szCs w:val="20"/>
          <w:lang w:eastAsia="pt-BR"/>
        </w:rPr>
        <w:t>, </w:t>
      </w:r>
      <w:r w:rsidRPr="00A16789">
        <w:rPr>
          <w:rFonts w:eastAsia="Times New Roman" w:cstheme="minorHAnsi"/>
          <w:i/>
          <w:iCs/>
          <w:sz w:val="20"/>
          <w:szCs w:val="20"/>
          <w:lang w:eastAsia="pt-BR"/>
        </w:rPr>
        <w:t>setsigdef=()</w:t>
      </w:r>
      <w:r w:rsidRPr="00A16789">
        <w:rPr>
          <w:rFonts w:eastAsia="Times New Roman" w:cstheme="minorHAnsi"/>
          <w:sz w:val="20"/>
          <w:szCs w:val="20"/>
          <w:lang w:eastAsia="pt-BR"/>
        </w:rPr>
        <w:t>, </w:t>
      </w:r>
      <w:r w:rsidRPr="00A16789">
        <w:rPr>
          <w:rFonts w:eastAsia="Times New Roman" w:cstheme="minorHAnsi"/>
          <w:i/>
          <w:iCs/>
          <w:sz w:val="20"/>
          <w:szCs w:val="20"/>
          <w:lang w:eastAsia="pt-BR"/>
        </w:rPr>
        <w:t>scheduler=None</w:t>
      </w:r>
      <w:r w:rsidRPr="00A16789">
        <w:rPr>
          <w:rFonts w:eastAsia="Times New Roman" w:cstheme="minorHAnsi"/>
          <w:sz w:val="20"/>
          <w:szCs w:val="20"/>
          <w:lang w:eastAsia="pt-BR"/>
        </w:rPr>
        <w:t>)</w:t>
      </w:r>
    </w:p>
    <w:p w:rsidR="00A16789" w:rsidRDefault="00A16789" w:rsidP="00AE754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Wraps the posix_spawn() C library API for use from Python.</w:t>
      </w:r>
    </w:p>
    <w:p w:rsidR="00AE754E" w:rsidRPr="00A16789" w:rsidRDefault="00AE754E" w:rsidP="00AE754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spawnvpe</w:t>
      </w:r>
      <w:r w:rsidRPr="00A16789">
        <w:rPr>
          <w:rFonts w:eastAsia="Times New Roman" w:cstheme="minorHAnsi"/>
          <w:sz w:val="20"/>
          <w:szCs w:val="20"/>
          <w:lang w:eastAsia="pt-BR"/>
        </w:rPr>
        <w:t>(</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w:t>
      </w:r>
      <w:r w:rsidRPr="00A16789">
        <w:rPr>
          <w:rFonts w:eastAsia="Times New Roman" w:cstheme="minorHAnsi"/>
          <w:i/>
          <w:iCs/>
          <w:sz w:val="20"/>
          <w:szCs w:val="20"/>
          <w:lang w:eastAsia="pt-BR"/>
        </w:rPr>
        <w:t>file</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args</w:t>
      </w:r>
      <w:r w:rsidRPr="00A16789">
        <w:rPr>
          <w:rFonts w:eastAsia="Times New Roman" w:cstheme="minorHAnsi"/>
          <w:sz w:val="20"/>
          <w:szCs w:val="20"/>
          <w:lang w:eastAsia="pt-BR"/>
        </w:rPr>
        <w:t>, </w:t>
      </w:r>
      <w:r w:rsidRPr="00A16789">
        <w:rPr>
          <w:rFonts w:eastAsia="Times New Roman" w:cstheme="minorHAnsi"/>
          <w:i/>
          <w:iCs/>
          <w:sz w:val="20"/>
          <w:szCs w:val="20"/>
          <w:lang w:eastAsia="pt-BR"/>
        </w:rPr>
        <w:t>env</w:t>
      </w:r>
      <w:r w:rsidRPr="00A16789">
        <w:rPr>
          <w:rFonts w:eastAsia="Times New Roman" w:cstheme="minorHAnsi"/>
          <w:sz w:val="20"/>
          <w:szCs w:val="20"/>
          <w:lang w:eastAsia="pt-BR"/>
        </w:rPr>
        <w:t>)</w:t>
      </w:r>
    </w:p>
    <w:p w:rsidR="00A16789" w:rsidRDefault="00A16789" w:rsidP="00AE754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Execute the program </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in a new process.</w:t>
      </w:r>
    </w:p>
    <w:p w:rsidR="00AE754E" w:rsidRPr="00A16789" w:rsidRDefault="00AE754E" w:rsidP="00AE754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P_NOWAIT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P_NOWAITO</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Possible values for the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parameter to the </w:t>
      </w:r>
      <w:hyperlink r:id="rId331" w:anchor="os.spawnl" w:tooltip="os.spawnl" w:history="1">
        <w:r w:rsidRPr="00A16789">
          <w:rPr>
            <w:rFonts w:eastAsia="Times New Roman" w:cstheme="minorHAnsi"/>
            <w:sz w:val="20"/>
            <w:szCs w:val="20"/>
            <w:lang w:eastAsia="pt-BR"/>
          </w:rPr>
          <w:t>spawn*</w:t>
        </w:r>
      </w:hyperlink>
      <w:r w:rsidRPr="00A16789">
        <w:rPr>
          <w:rFonts w:eastAsia="Times New Roman" w:cstheme="minorHAnsi"/>
          <w:sz w:val="20"/>
          <w:szCs w:val="20"/>
          <w:lang w:eastAsia="pt-BR"/>
        </w:rPr>
        <w:t> family of functions. If either of these values is given, the spawn*() functions will return as soon as the new process has been created, with the process id as the return value.</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P_WAIT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Possible value for the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parameter to the </w:t>
      </w:r>
      <w:hyperlink r:id="rId332" w:anchor="os.spawnl" w:tooltip="os.spawnl" w:history="1">
        <w:r w:rsidRPr="00A16789">
          <w:rPr>
            <w:rFonts w:eastAsia="Times New Roman" w:cstheme="minorHAnsi"/>
            <w:sz w:val="20"/>
            <w:szCs w:val="20"/>
            <w:lang w:eastAsia="pt-BR"/>
          </w:rPr>
          <w:t>spawn*</w:t>
        </w:r>
      </w:hyperlink>
      <w:r w:rsidRPr="00A16789">
        <w:rPr>
          <w:rFonts w:eastAsia="Times New Roman" w:cstheme="minorHAnsi"/>
          <w:sz w:val="20"/>
          <w:szCs w:val="20"/>
          <w:lang w:eastAsia="pt-BR"/>
        </w:rPr>
        <w:t> family of functions. If this is given as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the spawn*() functions will not return until the new process has run to completion and will return the exit code of the process the run is successful, or </w:t>
      </w:r>
      <w:r w:rsidRPr="00A16789">
        <w:rPr>
          <w:rFonts w:eastAsia="Times New Roman" w:cstheme="minorHAnsi"/>
          <w:sz w:val="20"/>
          <w:szCs w:val="20"/>
          <w:shd w:val="clear" w:color="auto" w:fill="ECF0F3"/>
          <w:lang w:eastAsia="pt-BR"/>
        </w:rPr>
        <w:t>-signal</w:t>
      </w:r>
      <w:r w:rsidRPr="00A16789">
        <w:rPr>
          <w:rFonts w:eastAsia="Times New Roman" w:cstheme="minorHAnsi"/>
          <w:sz w:val="20"/>
          <w:szCs w:val="20"/>
          <w:lang w:eastAsia="pt-BR"/>
        </w:rPr>
        <w:t> if a signal kills the process.</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P_DETACH</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P_OVERLAY</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Possible values for the </w:t>
      </w:r>
      <w:r w:rsidRPr="00A16789">
        <w:rPr>
          <w:rFonts w:eastAsia="Times New Roman" w:cstheme="minorHAnsi"/>
          <w:i/>
          <w:iCs/>
          <w:sz w:val="20"/>
          <w:szCs w:val="20"/>
          <w:lang w:eastAsia="pt-BR"/>
        </w:rPr>
        <w:t>mode</w:t>
      </w:r>
      <w:r w:rsidRPr="00A16789">
        <w:rPr>
          <w:rFonts w:eastAsia="Times New Roman" w:cstheme="minorHAnsi"/>
          <w:sz w:val="20"/>
          <w:szCs w:val="20"/>
          <w:lang w:eastAsia="pt-BR"/>
        </w:rPr>
        <w:t> parameter to the </w:t>
      </w:r>
      <w:hyperlink r:id="rId333" w:anchor="os.spawnl" w:tooltip="os.spawnl" w:history="1">
        <w:r w:rsidRPr="00A16789">
          <w:rPr>
            <w:rFonts w:eastAsia="Times New Roman" w:cstheme="minorHAnsi"/>
            <w:sz w:val="20"/>
            <w:szCs w:val="20"/>
            <w:lang w:eastAsia="pt-BR"/>
          </w:rPr>
          <w:t>spawn*</w:t>
        </w:r>
      </w:hyperlink>
      <w:r w:rsidRPr="00A16789">
        <w:rPr>
          <w:rFonts w:eastAsia="Times New Roman" w:cstheme="minorHAnsi"/>
          <w:sz w:val="20"/>
          <w:szCs w:val="20"/>
          <w:lang w:eastAsia="pt-BR"/>
        </w:rPr>
        <w:t> family of functions. These are less portable than those listed above. </w:t>
      </w:r>
      <w:hyperlink r:id="rId334" w:anchor="os.P_DETACH" w:tooltip="os.P_DETACH" w:history="1">
        <w:r w:rsidRPr="00A16789">
          <w:rPr>
            <w:rFonts w:eastAsia="Times New Roman" w:cstheme="minorHAnsi"/>
            <w:sz w:val="20"/>
            <w:szCs w:val="20"/>
            <w:lang w:eastAsia="pt-BR"/>
          </w:rPr>
          <w:t>P_DETACH</w:t>
        </w:r>
      </w:hyperlink>
      <w:r w:rsidRPr="00A16789">
        <w:rPr>
          <w:rFonts w:eastAsia="Times New Roman" w:cstheme="minorHAnsi"/>
          <w:sz w:val="20"/>
          <w:szCs w:val="20"/>
          <w:lang w:eastAsia="pt-BR"/>
        </w:rPr>
        <w:t> is similar to </w:t>
      </w:r>
      <w:hyperlink r:id="rId335" w:anchor="os.P_NOWAIT" w:tooltip="os.P_NOWAIT" w:history="1">
        <w:r w:rsidRPr="00A16789">
          <w:rPr>
            <w:rFonts w:eastAsia="Times New Roman" w:cstheme="minorHAnsi"/>
            <w:sz w:val="20"/>
            <w:szCs w:val="20"/>
            <w:lang w:eastAsia="pt-BR"/>
          </w:rPr>
          <w:t>P_NOWAIT</w:t>
        </w:r>
      </w:hyperlink>
      <w:r w:rsidRPr="00A16789">
        <w:rPr>
          <w:rFonts w:eastAsia="Times New Roman" w:cstheme="minorHAnsi"/>
          <w:sz w:val="20"/>
          <w:szCs w:val="20"/>
          <w:lang w:eastAsia="pt-BR"/>
        </w:rPr>
        <w:t>, but the new process is detached from the console of the calling process. If </w:t>
      </w:r>
      <w:hyperlink r:id="rId336" w:anchor="os.P_OVERLAY" w:tooltip="os.P_OVERLAY" w:history="1">
        <w:r w:rsidRPr="00A16789">
          <w:rPr>
            <w:rFonts w:eastAsia="Times New Roman" w:cstheme="minorHAnsi"/>
            <w:sz w:val="20"/>
            <w:szCs w:val="20"/>
            <w:lang w:eastAsia="pt-BR"/>
          </w:rPr>
          <w:t>P_OVERLAY</w:t>
        </w:r>
      </w:hyperlink>
      <w:r w:rsidRPr="00A16789">
        <w:rPr>
          <w:rFonts w:eastAsia="Times New Roman" w:cstheme="minorHAnsi"/>
          <w:sz w:val="20"/>
          <w:szCs w:val="20"/>
          <w:lang w:eastAsia="pt-BR"/>
        </w:rPr>
        <w:t> is used, the current process will be replaced; the </w:t>
      </w:r>
      <w:hyperlink r:id="rId337" w:anchor="os.spawnl" w:tooltip="os.spawnl" w:history="1">
        <w:r w:rsidRPr="00A16789">
          <w:rPr>
            <w:rFonts w:eastAsia="Times New Roman" w:cstheme="minorHAnsi"/>
            <w:sz w:val="20"/>
            <w:szCs w:val="20"/>
            <w:lang w:eastAsia="pt-BR"/>
          </w:rPr>
          <w:t>spawn*</w:t>
        </w:r>
      </w:hyperlink>
      <w:r w:rsidRPr="00A16789">
        <w:rPr>
          <w:rFonts w:eastAsia="Times New Roman" w:cstheme="minorHAnsi"/>
          <w:sz w:val="20"/>
          <w:szCs w:val="20"/>
          <w:lang w:eastAsia="pt-BR"/>
        </w:rPr>
        <w:t> function will not return.</w:t>
      </w:r>
    </w:p>
    <w:p w:rsidR="00AE754E"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os.</w:t>
      </w:r>
      <w:r w:rsidRPr="00A16789">
        <w:rPr>
          <w:rFonts w:eastAsia="Times New Roman" w:cstheme="minorHAnsi"/>
          <w:b/>
          <w:bCs/>
          <w:sz w:val="20"/>
          <w:szCs w:val="20"/>
          <w:lang w:eastAsia="pt-BR"/>
        </w:rPr>
        <w:t>startfile</w:t>
      </w:r>
      <w:r w:rsidRPr="00A16789">
        <w:rPr>
          <w:rFonts w:eastAsia="Times New Roman" w:cstheme="minorHAnsi"/>
          <w:sz w:val="20"/>
          <w:szCs w:val="20"/>
          <w:lang w:eastAsia="pt-BR"/>
        </w:rPr>
        <w:t>(</w:t>
      </w:r>
      <w:r w:rsidRPr="00A16789">
        <w:rPr>
          <w:rFonts w:eastAsia="Times New Roman" w:cstheme="minorHAnsi"/>
          <w:i/>
          <w:iCs/>
          <w:sz w:val="20"/>
          <w:szCs w:val="20"/>
          <w:lang w:eastAsia="pt-BR"/>
        </w:rPr>
        <w:t>path</w:t>
      </w:r>
      <w:r w:rsidRPr="00A16789">
        <w:rPr>
          <w:rFonts w:eastAsia="Times New Roman" w:cstheme="minorHAnsi"/>
          <w:sz w:val="20"/>
          <w:szCs w:val="20"/>
          <w:lang w:eastAsia="pt-BR"/>
        </w:rPr>
        <w:t>[, </w:t>
      </w:r>
      <w:r w:rsidRPr="00A16789">
        <w:rPr>
          <w:rFonts w:eastAsia="Times New Roman" w:cstheme="minorHAnsi"/>
          <w:i/>
          <w:iCs/>
          <w:sz w:val="20"/>
          <w:szCs w:val="20"/>
          <w:lang w:eastAsia="pt-BR"/>
        </w:rPr>
        <w:t>operation</w:t>
      </w:r>
      <w:r w:rsidRPr="00A16789">
        <w:rPr>
          <w:rFonts w:eastAsia="Times New Roman" w:cstheme="minorHAnsi"/>
          <w:sz w:val="20"/>
          <w:szCs w:val="20"/>
          <w:lang w:eastAsia="pt-BR"/>
        </w:rPr>
        <w:t>][, </w:t>
      </w:r>
      <w:r w:rsidRPr="00A16789">
        <w:rPr>
          <w:rFonts w:eastAsia="Times New Roman" w:cstheme="minorHAnsi"/>
          <w:i/>
          <w:iCs/>
          <w:sz w:val="20"/>
          <w:szCs w:val="20"/>
          <w:lang w:eastAsia="pt-BR"/>
        </w:rPr>
        <w:t>arguments</w:t>
      </w:r>
      <w:r w:rsidRPr="00A16789">
        <w:rPr>
          <w:rFonts w:eastAsia="Times New Roman" w:cstheme="minorHAnsi"/>
          <w:sz w:val="20"/>
          <w:szCs w:val="20"/>
          <w:lang w:eastAsia="pt-BR"/>
        </w:rPr>
        <w:t>][, </w:t>
      </w:r>
      <w:r w:rsidRPr="00A16789">
        <w:rPr>
          <w:rFonts w:eastAsia="Times New Roman" w:cstheme="minorHAnsi"/>
          <w:i/>
          <w:iCs/>
          <w:sz w:val="20"/>
          <w:szCs w:val="20"/>
          <w:lang w:eastAsia="pt-BR"/>
        </w:rPr>
        <w:t>cwd</w:t>
      </w:r>
      <w:r w:rsidRPr="00A16789">
        <w:rPr>
          <w:rFonts w:eastAsia="Times New Roman" w:cstheme="minorHAnsi"/>
          <w:sz w:val="20"/>
          <w:szCs w:val="20"/>
          <w:lang w:eastAsia="pt-BR"/>
        </w:rPr>
        <w:t>][, </w:t>
      </w:r>
      <w:r w:rsidRPr="00A16789">
        <w:rPr>
          <w:rFonts w:eastAsia="Times New Roman" w:cstheme="minorHAnsi"/>
          <w:i/>
          <w:iCs/>
          <w:sz w:val="20"/>
          <w:szCs w:val="20"/>
          <w:lang w:eastAsia="pt-BR"/>
        </w:rPr>
        <w:t>show_cmd</w:t>
      </w:r>
      <w:r w:rsidRPr="00A16789">
        <w:rPr>
          <w:rFonts w:eastAsia="Times New Roman" w:cstheme="minorHAnsi"/>
          <w:sz w:val="20"/>
          <w:szCs w:val="20"/>
          <w:lang w:eastAsia="pt-BR"/>
        </w:rPr>
        <w:t>])</w:t>
      </w:r>
    </w:p>
    <w:p w:rsidR="00A16789" w:rsidRDefault="00A16789" w:rsidP="00AE754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Start a file with its associated application.</w:t>
      </w:r>
    </w:p>
    <w:p w:rsidR="00AE754E" w:rsidRPr="00A16789" w:rsidRDefault="00AE754E" w:rsidP="00AE754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system</w:t>
      </w:r>
      <w:r w:rsidRPr="00A16789">
        <w:rPr>
          <w:rFonts w:eastAsia="Times New Roman" w:cstheme="minorHAnsi"/>
          <w:sz w:val="20"/>
          <w:szCs w:val="20"/>
          <w:lang w:eastAsia="pt-BR"/>
        </w:rPr>
        <w:t>(</w:t>
      </w:r>
      <w:r w:rsidRPr="00A16789">
        <w:rPr>
          <w:rFonts w:eastAsia="Times New Roman" w:cstheme="minorHAnsi"/>
          <w:i/>
          <w:iCs/>
          <w:sz w:val="20"/>
          <w:szCs w:val="20"/>
          <w:lang w:eastAsia="pt-BR"/>
        </w:rPr>
        <w:t>command</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Execute the command (a string) in a subshell. This is implemented by calling the Standard C function system(), and has the same limitations. Changes to </w:t>
      </w:r>
      <w:hyperlink r:id="rId338" w:anchor="sys.stdin" w:tooltip="sys.stdin" w:history="1">
        <w:r w:rsidRPr="00A16789">
          <w:rPr>
            <w:rFonts w:eastAsia="Times New Roman" w:cstheme="minorHAnsi"/>
            <w:sz w:val="20"/>
            <w:szCs w:val="20"/>
            <w:lang w:eastAsia="pt-BR"/>
          </w:rPr>
          <w:t>sys.stdin</w:t>
        </w:r>
      </w:hyperlink>
      <w:r w:rsidRPr="00A16789">
        <w:rPr>
          <w:rFonts w:eastAsia="Times New Roman" w:cstheme="minorHAnsi"/>
          <w:sz w:val="20"/>
          <w:szCs w:val="20"/>
          <w:lang w:eastAsia="pt-BR"/>
        </w:rPr>
        <w:t>, etc. are not reflected in the environment of the executed command. If </w:t>
      </w:r>
      <w:r w:rsidRPr="00A16789">
        <w:rPr>
          <w:rFonts w:eastAsia="Times New Roman" w:cstheme="minorHAnsi"/>
          <w:i/>
          <w:iCs/>
          <w:sz w:val="20"/>
          <w:szCs w:val="20"/>
          <w:lang w:eastAsia="pt-BR"/>
        </w:rPr>
        <w:t>command</w:t>
      </w:r>
      <w:r w:rsidRPr="00A16789">
        <w:rPr>
          <w:rFonts w:eastAsia="Times New Roman" w:cstheme="minorHAnsi"/>
          <w:sz w:val="20"/>
          <w:szCs w:val="20"/>
          <w:lang w:eastAsia="pt-BR"/>
        </w:rPr>
        <w:t> generates any output, it will be sent to the interpreter standard output stream. The C standard does not specify the meaning of the return value of the C function, so the return value of the Python function is system-dependent.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On Unix, the return value is the exit status of the process encoded in the format specified for </w:t>
      </w:r>
      <w:hyperlink r:id="rId339" w:anchor="os.wait" w:tooltip="os.wait" w:history="1">
        <w:r w:rsidRPr="00A16789">
          <w:rPr>
            <w:rFonts w:eastAsia="Times New Roman" w:cstheme="minorHAnsi"/>
            <w:sz w:val="20"/>
            <w:szCs w:val="20"/>
            <w:lang w:eastAsia="pt-BR"/>
          </w:rPr>
          <w:t>wait()</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times</w:t>
      </w:r>
      <w:r w:rsidRPr="00A16789">
        <w:rPr>
          <w:rFonts w:eastAsia="Times New Roman" w:cstheme="minorHAnsi"/>
          <w:sz w:val="20"/>
          <w:szCs w:val="20"/>
          <w:lang w:eastAsia="pt-BR"/>
        </w:rPr>
        <w:t>()</w:t>
      </w:r>
    </w:p>
    <w:p w:rsidR="00A16789" w:rsidRDefault="00A16789" w:rsidP="00AE754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Returns the current global process times. The return value is an object with five attributes:</w:t>
      </w:r>
    </w:p>
    <w:p w:rsidR="00AE754E" w:rsidRPr="00A16789" w:rsidRDefault="00AE754E" w:rsidP="00AE754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wait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Wait for completion of a child process, and return a tuple containing its pid and exit status indication: a 16-bit number, whose low byte is the signal number that killed the process, and whose high byte is the exit status (if the signal number is zero); the high bit of the low byte is set if a core file was produced.</w:t>
      </w:r>
    </w:p>
    <w:p w:rsidR="00A16789" w:rsidRDefault="00A16789" w:rsidP="00AE754E">
      <w:pPr>
        <w:shd w:val="clear" w:color="auto" w:fill="FFFFFF"/>
        <w:spacing w:after="0" w:line="240" w:lineRule="auto"/>
        <w:jc w:val="both"/>
        <w:rPr>
          <w:rFonts w:eastAsia="Times New Roman" w:cstheme="minorHAnsi"/>
          <w:sz w:val="20"/>
          <w:szCs w:val="20"/>
          <w:lang w:eastAsia="pt-BR"/>
        </w:rPr>
      </w:pPr>
      <w:hyperlink r:id="rId340" w:anchor="os.waitstatus_to_exitcode" w:tooltip="os.waitstatus_to_exitcode" w:history="1">
        <w:r w:rsidRPr="00A16789">
          <w:rPr>
            <w:rFonts w:eastAsia="Times New Roman" w:cstheme="minorHAnsi"/>
            <w:sz w:val="20"/>
            <w:szCs w:val="20"/>
            <w:lang w:eastAsia="pt-BR"/>
          </w:rPr>
          <w:t>waitstatus_to_exitcode()</w:t>
        </w:r>
      </w:hyperlink>
      <w:r w:rsidRPr="00A16789">
        <w:rPr>
          <w:rFonts w:eastAsia="Times New Roman" w:cstheme="minorHAnsi"/>
          <w:sz w:val="20"/>
          <w:szCs w:val="20"/>
          <w:lang w:eastAsia="pt-BR"/>
        </w:rPr>
        <w:t> can be used to convert the exit status into an exit code.</w:t>
      </w:r>
    </w:p>
    <w:p w:rsidR="00AE754E"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waitpid</w:t>
      </w:r>
      <w:r w:rsidRPr="00A16789">
        <w:rPr>
          <w:rFonts w:eastAsia="Times New Roman" w:cstheme="minorHAnsi"/>
          <w:sz w:val="20"/>
          <w:szCs w:val="20"/>
          <w:lang w:eastAsia="pt-BR"/>
        </w:rPr>
        <w:t>(</w:t>
      </w:r>
      <w:r w:rsidRPr="00A16789">
        <w:rPr>
          <w:rFonts w:eastAsia="Times New Roman" w:cstheme="minorHAnsi"/>
          <w:i/>
          <w:iCs/>
          <w:sz w:val="20"/>
          <w:szCs w:val="20"/>
          <w:lang w:eastAsia="pt-BR"/>
        </w:rPr>
        <w:t>pid</w:t>
      </w:r>
      <w:r w:rsidRPr="00A16789">
        <w:rPr>
          <w:rFonts w:eastAsia="Times New Roman" w:cstheme="minorHAnsi"/>
          <w:sz w:val="20"/>
          <w:szCs w:val="20"/>
          <w:lang w:eastAsia="pt-BR"/>
        </w:rPr>
        <w:t>, </w:t>
      </w:r>
      <w:r w:rsidRPr="00A16789">
        <w:rPr>
          <w:rFonts w:eastAsia="Times New Roman" w:cstheme="minorHAnsi"/>
          <w:i/>
          <w:iCs/>
          <w:sz w:val="20"/>
          <w:szCs w:val="20"/>
          <w:lang w:eastAsia="pt-BR"/>
        </w:rPr>
        <w:t>options</w:t>
      </w:r>
      <w:r w:rsidRPr="00A16789">
        <w:rPr>
          <w:rFonts w:eastAsia="Times New Roman" w:cstheme="minorHAnsi"/>
          <w:sz w:val="20"/>
          <w:szCs w:val="20"/>
          <w:lang w:eastAsia="pt-BR"/>
        </w:rPr>
        <w:t>)</w:t>
      </w:r>
    </w:p>
    <w:p w:rsidR="00AE754E"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 xml:space="preserve">The details of this function differ </w:t>
      </w:r>
      <w:r w:rsidR="00AE754E">
        <w:rPr>
          <w:rFonts w:eastAsia="Times New Roman" w:cstheme="minorHAnsi"/>
          <w:sz w:val="20"/>
          <w:szCs w:val="20"/>
          <w:lang w:eastAsia="pt-BR"/>
        </w:rPr>
        <w:t>on Unix and Windows.</w:t>
      </w:r>
    </w:p>
    <w:p w:rsidR="00AE754E"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cpu_count</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the number of CPUs in the system. Returns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if undetermined.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This number is not equivalent to the number of CPUs the current process can use. The number of usable CPUs can be obtained with </w:t>
      </w:r>
      <w:r w:rsidRPr="00A16789">
        <w:rPr>
          <w:rFonts w:eastAsia="Times New Roman" w:cstheme="minorHAnsi"/>
          <w:sz w:val="20"/>
          <w:szCs w:val="20"/>
          <w:shd w:val="clear" w:color="auto" w:fill="ECF0F3"/>
          <w:lang w:eastAsia="pt-BR"/>
        </w:rPr>
        <w:t>len(os.sched_getaffinity(0))</w:t>
      </w:r>
    </w:p>
    <w:p w:rsidR="00AE754E"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curdir</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constant string used by the operating system to refer to the current directory. This is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for Windows and POSIX. Also available via </w:t>
      </w:r>
      <w:hyperlink r:id="rId341"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pardir</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constant string used by the operating system to refer to the parent directory. This is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for Windows and POSIX. Also available via </w:t>
      </w:r>
      <w:hyperlink r:id="rId342"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sep</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character used by the operating system to separate pathname components. This is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for POSIX and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for Windows. Note that knowing this is not sufficient to be able to parse or concatenate pathnames — use </w:t>
      </w:r>
      <w:hyperlink r:id="rId343" w:anchor="os.path.split" w:tooltip="os.path.split" w:history="1">
        <w:r w:rsidRPr="00A16789">
          <w:rPr>
            <w:rFonts w:eastAsia="Times New Roman" w:cstheme="minorHAnsi"/>
            <w:sz w:val="20"/>
            <w:szCs w:val="20"/>
            <w:lang w:eastAsia="pt-BR"/>
          </w:rPr>
          <w:t>os.path.split()</w:t>
        </w:r>
      </w:hyperlink>
      <w:r w:rsidRPr="00A16789">
        <w:rPr>
          <w:rFonts w:eastAsia="Times New Roman" w:cstheme="minorHAnsi"/>
          <w:sz w:val="20"/>
          <w:szCs w:val="20"/>
          <w:lang w:eastAsia="pt-BR"/>
        </w:rPr>
        <w:t> and </w:t>
      </w:r>
      <w:hyperlink r:id="rId344" w:anchor="os.path.join" w:tooltip="os.path.join" w:history="1">
        <w:r w:rsidRPr="00A16789">
          <w:rPr>
            <w:rFonts w:eastAsia="Times New Roman" w:cstheme="minorHAnsi"/>
            <w:sz w:val="20"/>
            <w:szCs w:val="20"/>
            <w:lang w:eastAsia="pt-BR"/>
          </w:rPr>
          <w:t>os.path.join()</w:t>
        </w:r>
      </w:hyperlink>
      <w:r w:rsidRPr="00A16789">
        <w:rPr>
          <w:rFonts w:eastAsia="Times New Roman" w:cstheme="minorHAnsi"/>
          <w:sz w:val="20"/>
          <w:szCs w:val="20"/>
          <w:lang w:eastAsia="pt-BR"/>
        </w:rPr>
        <w:t> — but it is occasionally useful. Also available via </w:t>
      </w:r>
      <w:hyperlink r:id="rId345"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altsep</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An alternative character used by the operating system to separate pathname components, or </w:t>
      </w:r>
      <w:r w:rsidRPr="00A16789">
        <w:rPr>
          <w:rFonts w:eastAsia="Times New Roman" w:cstheme="minorHAnsi"/>
          <w:sz w:val="20"/>
          <w:szCs w:val="20"/>
          <w:shd w:val="clear" w:color="auto" w:fill="ECF0F3"/>
          <w:lang w:eastAsia="pt-BR"/>
        </w:rPr>
        <w:t>None</w:t>
      </w:r>
      <w:r w:rsidRPr="00A16789">
        <w:rPr>
          <w:rFonts w:eastAsia="Times New Roman" w:cstheme="minorHAnsi"/>
          <w:sz w:val="20"/>
          <w:szCs w:val="20"/>
          <w:lang w:eastAsia="pt-BR"/>
        </w:rPr>
        <w:t> if only one separator character exists. This is set to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on Windows systems where </w:t>
      </w:r>
      <w:r w:rsidRPr="00A16789">
        <w:rPr>
          <w:rFonts w:eastAsia="Times New Roman" w:cstheme="minorHAnsi"/>
          <w:sz w:val="20"/>
          <w:szCs w:val="20"/>
          <w:shd w:val="clear" w:color="auto" w:fill="ECF0F3"/>
          <w:lang w:eastAsia="pt-BR"/>
        </w:rPr>
        <w:t>sep</w:t>
      </w:r>
      <w:r w:rsidRPr="00A16789">
        <w:rPr>
          <w:rFonts w:eastAsia="Times New Roman" w:cstheme="minorHAnsi"/>
          <w:sz w:val="20"/>
          <w:szCs w:val="20"/>
          <w:lang w:eastAsia="pt-BR"/>
        </w:rPr>
        <w:t> is a backslash. Also available via </w:t>
      </w:r>
      <w:hyperlink r:id="rId346"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extsep</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character which separates the base filename from the extension; for example, the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in </w:t>
      </w:r>
      <w:r w:rsidRPr="00A16789">
        <w:rPr>
          <w:rFonts w:eastAsia="Times New Roman" w:cstheme="minorHAnsi"/>
          <w:sz w:val="20"/>
          <w:szCs w:val="20"/>
          <w:shd w:val="clear" w:color="auto" w:fill="ECF0F3"/>
          <w:lang w:eastAsia="pt-BR"/>
        </w:rPr>
        <w:t>os.py</w:t>
      </w:r>
      <w:r w:rsidRPr="00A16789">
        <w:rPr>
          <w:rFonts w:eastAsia="Times New Roman" w:cstheme="minorHAnsi"/>
          <w:sz w:val="20"/>
          <w:szCs w:val="20"/>
          <w:lang w:eastAsia="pt-BR"/>
        </w:rPr>
        <w:t>. Also available via </w:t>
      </w:r>
      <w:hyperlink r:id="rId347"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pathsep</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character conventionally used by the operating system to separate search path components (as in PATH), such as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for POSIX or </w:t>
      </w:r>
      <w:r w:rsidRPr="00A16789">
        <w:rPr>
          <w:rFonts w:eastAsia="Times New Roman" w:cstheme="minorHAnsi"/>
          <w:sz w:val="20"/>
          <w:szCs w:val="20"/>
          <w:shd w:val="clear" w:color="auto" w:fill="ECF0F3"/>
          <w:lang w:eastAsia="pt-BR"/>
        </w:rPr>
        <w:t>';'</w:t>
      </w:r>
      <w:r w:rsidRPr="00A16789">
        <w:rPr>
          <w:rFonts w:eastAsia="Times New Roman" w:cstheme="minorHAnsi"/>
          <w:sz w:val="20"/>
          <w:szCs w:val="20"/>
          <w:lang w:eastAsia="pt-BR"/>
        </w:rPr>
        <w:t> for Windows. Also available via </w:t>
      </w:r>
      <w:hyperlink r:id="rId348"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defpath</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lastRenderedPageBreak/>
        <w:t>The default search path used by </w:t>
      </w:r>
      <w:hyperlink r:id="rId349" w:anchor="os.execl" w:tooltip="os.execl" w:history="1">
        <w:r w:rsidRPr="00A16789">
          <w:rPr>
            <w:rFonts w:eastAsia="Times New Roman" w:cstheme="minorHAnsi"/>
            <w:sz w:val="20"/>
            <w:szCs w:val="20"/>
            <w:lang w:eastAsia="pt-BR"/>
          </w:rPr>
          <w:t>exec*p*</w:t>
        </w:r>
      </w:hyperlink>
      <w:r w:rsidRPr="00A16789">
        <w:rPr>
          <w:rFonts w:eastAsia="Times New Roman" w:cstheme="minorHAnsi"/>
          <w:sz w:val="20"/>
          <w:szCs w:val="20"/>
          <w:lang w:eastAsia="pt-BR"/>
        </w:rPr>
        <w:t> and </w:t>
      </w:r>
      <w:hyperlink r:id="rId350" w:anchor="os.spawnl" w:tooltip="os.spawnl" w:history="1">
        <w:r w:rsidRPr="00A16789">
          <w:rPr>
            <w:rFonts w:eastAsia="Times New Roman" w:cstheme="minorHAnsi"/>
            <w:sz w:val="20"/>
            <w:szCs w:val="20"/>
            <w:lang w:eastAsia="pt-BR"/>
          </w:rPr>
          <w:t>spawn*p*</w:t>
        </w:r>
      </w:hyperlink>
      <w:r w:rsidRPr="00A16789">
        <w:rPr>
          <w:rFonts w:eastAsia="Times New Roman" w:cstheme="minorHAnsi"/>
          <w:sz w:val="20"/>
          <w:szCs w:val="20"/>
          <w:lang w:eastAsia="pt-BR"/>
        </w:rPr>
        <w:t> if the environment doesn’t have a </w:t>
      </w:r>
      <w:r w:rsidRPr="00A16789">
        <w:rPr>
          <w:rFonts w:eastAsia="Times New Roman" w:cstheme="minorHAnsi"/>
          <w:sz w:val="20"/>
          <w:szCs w:val="20"/>
          <w:shd w:val="clear" w:color="auto" w:fill="ECF0F3"/>
          <w:lang w:eastAsia="pt-BR"/>
        </w:rPr>
        <w:t>'PATH'</w:t>
      </w:r>
      <w:r w:rsidRPr="00A16789">
        <w:rPr>
          <w:rFonts w:eastAsia="Times New Roman" w:cstheme="minorHAnsi"/>
          <w:sz w:val="20"/>
          <w:szCs w:val="20"/>
          <w:lang w:eastAsia="pt-BR"/>
        </w:rPr>
        <w:t> key. Also available via </w:t>
      </w:r>
      <w:hyperlink r:id="rId351"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linesep</w:t>
      </w:r>
    </w:p>
    <w:p w:rsid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string used to separate (or, rather, terminate) lines on the current platform. This may be a single character, such as </w:t>
      </w:r>
      <w:r w:rsidRPr="00A16789">
        <w:rPr>
          <w:rFonts w:eastAsia="Times New Roman" w:cstheme="minorHAnsi"/>
          <w:sz w:val="20"/>
          <w:szCs w:val="20"/>
          <w:shd w:val="clear" w:color="auto" w:fill="ECF0F3"/>
          <w:lang w:eastAsia="pt-BR"/>
        </w:rPr>
        <w:t>'\n'</w:t>
      </w:r>
      <w:r w:rsidRPr="00A16789">
        <w:rPr>
          <w:rFonts w:eastAsia="Times New Roman" w:cstheme="minorHAnsi"/>
          <w:sz w:val="20"/>
          <w:szCs w:val="20"/>
          <w:lang w:eastAsia="pt-BR"/>
        </w:rPr>
        <w:t> for POSIX, or multiple characters, for example, </w:t>
      </w:r>
      <w:r w:rsidRPr="00A16789">
        <w:rPr>
          <w:rFonts w:eastAsia="Times New Roman" w:cstheme="minorHAnsi"/>
          <w:sz w:val="20"/>
          <w:szCs w:val="20"/>
          <w:shd w:val="clear" w:color="auto" w:fill="ECF0F3"/>
          <w:lang w:eastAsia="pt-BR"/>
        </w:rPr>
        <w:t>'\r\n'</w:t>
      </w:r>
      <w:r w:rsidRPr="00A16789">
        <w:rPr>
          <w:rFonts w:eastAsia="Times New Roman" w:cstheme="minorHAnsi"/>
          <w:sz w:val="20"/>
          <w:szCs w:val="20"/>
          <w:lang w:eastAsia="pt-BR"/>
        </w:rPr>
        <w:t> for Windows. Do not use </w:t>
      </w:r>
      <w:r w:rsidRPr="00A16789">
        <w:rPr>
          <w:rFonts w:eastAsia="Times New Roman" w:cstheme="minorHAnsi"/>
          <w:i/>
          <w:iCs/>
          <w:sz w:val="20"/>
          <w:szCs w:val="20"/>
          <w:lang w:eastAsia="pt-BR"/>
        </w:rPr>
        <w:t>os.linesep</w:t>
      </w:r>
      <w:r w:rsidRPr="00A16789">
        <w:rPr>
          <w:rFonts w:eastAsia="Times New Roman" w:cstheme="minorHAnsi"/>
          <w:sz w:val="20"/>
          <w:szCs w:val="20"/>
          <w:lang w:eastAsia="pt-BR"/>
        </w:rPr>
        <w:t> as a line terminator when writing files opened in text mode (the default); use a single </w:t>
      </w:r>
      <w:r w:rsidRPr="00A16789">
        <w:rPr>
          <w:rFonts w:eastAsia="Times New Roman" w:cstheme="minorHAnsi"/>
          <w:sz w:val="20"/>
          <w:szCs w:val="20"/>
          <w:shd w:val="clear" w:color="auto" w:fill="ECF0F3"/>
          <w:lang w:eastAsia="pt-BR"/>
        </w:rPr>
        <w:t>'\n'</w:t>
      </w:r>
      <w:r w:rsidRPr="00A16789">
        <w:rPr>
          <w:rFonts w:eastAsia="Times New Roman" w:cstheme="minorHAnsi"/>
          <w:sz w:val="20"/>
          <w:szCs w:val="20"/>
          <w:lang w:eastAsia="pt-BR"/>
        </w:rPr>
        <w:t> instead, on all platforms.</w:t>
      </w:r>
    </w:p>
    <w:p w:rsidR="00AE754E" w:rsidRPr="00A16789" w:rsidRDefault="00AE754E"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devnull</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file path of the null device. For example: </w:t>
      </w:r>
      <w:r w:rsidRPr="00A16789">
        <w:rPr>
          <w:rFonts w:eastAsia="Times New Roman" w:cstheme="minorHAnsi"/>
          <w:sz w:val="20"/>
          <w:szCs w:val="20"/>
          <w:shd w:val="clear" w:color="auto" w:fill="ECF0F3"/>
          <w:lang w:eastAsia="pt-BR"/>
        </w:rPr>
        <w:t>'/dev/null'</w:t>
      </w:r>
      <w:r w:rsidRPr="00A16789">
        <w:rPr>
          <w:rFonts w:eastAsia="Times New Roman" w:cstheme="minorHAnsi"/>
          <w:sz w:val="20"/>
          <w:szCs w:val="20"/>
          <w:lang w:eastAsia="pt-BR"/>
        </w:rPr>
        <w:t> for POSIX, </w:t>
      </w:r>
      <w:r w:rsidRPr="00A16789">
        <w:rPr>
          <w:rFonts w:eastAsia="Times New Roman" w:cstheme="minorHAnsi"/>
          <w:sz w:val="20"/>
          <w:szCs w:val="20"/>
          <w:shd w:val="clear" w:color="auto" w:fill="ECF0F3"/>
          <w:lang w:eastAsia="pt-BR"/>
        </w:rPr>
        <w:t>'nul'</w:t>
      </w:r>
      <w:r w:rsidRPr="00A16789">
        <w:rPr>
          <w:rFonts w:eastAsia="Times New Roman" w:cstheme="minorHAnsi"/>
          <w:sz w:val="20"/>
          <w:szCs w:val="20"/>
          <w:lang w:eastAsia="pt-BR"/>
        </w:rPr>
        <w:t> for Windows. Also available via </w:t>
      </w:r>
      <w:hyperlink r:id="rId352" w:anchor="module-os.path" w:tooltip="os.path: Operações em nomes de caminho." w:history="1">
        <w:r w:rsidRPr="00A16789">
          <w:rPr>
            <w:rFonts w:eastAsia="Times New Roman" w:cstheme="minorHAnsi"/>
            <w:sz w:val="20"/>
            <w:szCs w:val="20"/>
            <w:lang w:eastAsia="pt-BR"/>
          </w:rPr>
          <w:t>os.path</w:t>
        </w:r>
      </w:hyperlink>
      <w:r w:rsidRPr="00A16789">
        <w:rPr>
          <w:rFonts w:eastAsia="Times New Roman" w:cstheme="minorHAnsi"/>
          <w:sz w:val="20"/>
          <w:szCs w:val="20"/>
          <w:lang w:eastAsia="pt-BR"/>
        </w:rPr>
        <w:t>.</w:t>
      </w:r>
    </w:p>
    <w:p w:rsidR="00656EB8"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getrandom</w:t>
      </w:r>
      <w:r w:rsidRPr="00A16789">
        <w:rPr>
          <w:rFonts w:eastAsia="Times New Roman" w:cstheme="minorHAnsi"/>
          <w:sz w:val="20"/>
          <w:szCs w:val="20"/>
          <w:lang w:eastAsia="pt-BR"/>
        </w:rPr>
        <w:t>(</w:t>
      </w:r>
      <w:r w:rsidRPr="00A16789">
        <w:rPr>
          <w:rFonts w:eastAsia="Times New Roman" w:cstheme="minorHAnsi"/>
          <w:i/>
          <w:iCs/>
          <w:sz w:val="20"/>
          <w:szCs w:val="20"/>
          <w:lang w:eastAsia="pt-BR"/>
        </w:rPr>
        <w:t>size</w:t>
      </w:r>
      <w:r w:rsidRPr="00A16789">
        <w:rPr>
          <w:rFonts w:eastAsia="Times New Roman" w:cstheme="minorHAnsi"/>
          <w:sz w:val="20"/>
          <w:szCs w:val="20"/>
          <w:lang w:eastAsia="pt-BR"/>
        </w:rPr>
        <w:t>, </w:t>
      </w:r>
      <w:r w:rsidRPr="00A16789">
        <w:rPr>
          <w:rFonts w:eastAsia="Times New Roman" w:cstheme="minorHAnsi"/>
          <w:i/>
          <w:iCs/>
          <w:sz w:val="20"/>
          <w:szCs w:val="20"/>
          <w:lang w:eastAsia="pt-BR"/>
        </w:rPr>
        <w:t>flags=0</w:t>
      </w:r>
      <w:r w:rsidRPr="00A16789">
        <w:rPr>
          <w:rFonts w:eastAsia="Times New Roman" w:cstheme="minorHAnsi"/>
          <w:sz w:val="20"/>
          <w:szCs w:val="20"/>
          <w:lang w:eastAsia="pt-BR"/>
        </w:rPr>
        <w:t>)</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Get up to </w:t>
      </w:r>
      <w:r w:rsidRPr="00A16789">
        <w:rPr>
          <w:rFonts w:eastAsia="Times New Roman" w:cstheme="minorHAnsi"/>
          <w:i/>
          <w:iCs/>
          <w:sz w:val="20"/>
          <w:szCs w:val="20"/>
          <w:lang w:eastAsia="pt-BR"/>
        </w:rPr>
        <w:t>size</w:t>
      </w:r>
      <w:r w:rsidRPr="00A16789">
        <w:rPr>
          <w:rFonts w:eastAsia="Times New Roman" w:cstheme="minorHAnsi"/>
          <w:sz w:val="20"/>
          <w:szCs w:val="20"/>
          <w:lang w:eastAsia="pt-BR"/>
        </w:rPr>
        <w:t> random bytes. The function can return less bytes than requested.</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These bytes can be used to seed user-space random number generators or for cryptographic purposes.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shd w:val="clear" w:color="auto" w:fill="ECF0F3"/>
          <w:lang w:eastAsia="pt-BR"/>
        </w:rPr>
        <w:t>getrandom()</w:t>
      </w:r>
      <w:r w:rsidRPr="00A16789">
        <w:rPr>
          <w:rFonts w:eastAsia="Times New Roman" w:cstheme="minorHAnsi"/>
          <w:sz w:val="20"/>
          <w:szCs w:val="20"/>
          <w:lang w:eastAsia="pt-BR"/>
        </w:rPr>
        <w:t> relies on entropy gathered from device drivers and other sources of environmental noise. Unnecessarily reading large quantities of data will have a negative impact on other users of the </w:t>
      </w:r>
      <w:r w:rsidRPr="00A16789">
        <w:rPr>
          <w:rFonts w:eastAsia="Times New Roman" w:cstheme="minorHAnsi"/>
          <w:sz w:val="20"/>
          <w:szCs w:val="20"/>
          <w:shd w:val="clear" w:color="auto" w:fill="ECF0F3"/>
          <w:lang w:eastAsia="pt-BR"/>
        </w:rPr>
        <w:t>/dev/random</w:t>
      </w:r>
      <w:r w:rsidRPr="00A16789">
        <w:rPr>
          <w:rFonts w:eastAsia="Times New Roman" w:cstheme="minorHAnsi"/>
          <w:sz w:val="20"/>
          <w:szCs w:val="20"/>
          <w:lang w:eastAsia="pt-BR"/>
        </w:rPr>
        <w:t> and </w:t>
      </w:r>
      <w:r w:rsidRPr="00A16789">
        <w:rPr>
          <w:rFonts w:eastAsia="Times New Roman" w:cstheme="minorHAnsi"/>
          <w:sz w:val="20"/>
          <w:szCs w:val="20"/>
          <w:shd w:val="clear" w:color="auto" w:fill="ECF0F3"/>
          <w:lang w:eastAsia="pt-BR"/>
        </w:rPr>
        <w:t>/dev/urandom</w:t>
      </w:r>
      <w:r w:rsidRPr="00A16789">
        <w:rPr>
          <w:rFonts w:eastAsia="Times New Roman" w:cstheme="minorHAnsi"/>
          <w:sz w:val="20"/>
          <w:szCs w:val="20"/>
          <w:lang w:eastAsia="pt-BR"/>
        </w:rPr>
        <w:t> devices.</w:t>
      </w: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The flags argument is a bit mask that can contain zero or more of the following values ORed together: </w:t>
      </w:r>
      <w:hyperlink r:id="rId353" w:anchor="os.GRND_RANDOM" w:tooltip="os.GRND_RANDOM" w:history="1">
        <w:r w:rsidRPr="00A16789">
          <w:rPr>
            <w:rFonts w:eastAsia="Times New Roman" w:cstheme="minorHAnsi"/>
            <w:sz w:val="20"/>
            <w:szCs w:val="20"/>
            <w:lang w:eastAsia="pt-BR"/>
          </w:rPr>
          <w:t>os.GRND_RANDOM</w:t>
        </w:r>
      </w:hyperlink>
      <w:r w:rsidRPr="00A16789">
        <w:rPr>
          <w:rFonts w:eastAsia="Times New Roman" w:cstheme="minorHAnsi"/>
          <w:sz w:val="20"/>
          <w:szCs w:val="20"/>
          <w:lang w:eastAsia="pt-BR"/>
        </w:rPr>
        <w:t> and </w:t>
      </w:r>
      <w:hyperlink r:id="rId354" w:anchor="os.GRND_NONBLOCK" w:tooltip="os.GRND_NONBLOCK" w:history="1">
        <w:r w:rsidRPr="00A16789">
          <w:rPr>
            <w:rFonts w:eastAsia="Times New Roman" w:cstheme="minorHAnsi"/>
            <w:sz w:val="20"/>
            <w:szCs w:val="20"/>
            <w:lang w:eastAsia="pt-BR"/>
          </w:rPr>
          <w:t>GRND_NONBLOCK</w:t>
        </w:r>
      </w:hyperlink>
      <w:r w:rsidRPr="00A16789">
        <w:rPr>
          <w:rFonts w:eastAsia="Times New Roman" w:cstheme="minorHAnsi"/>
          <w:sz w:val="20"/>
          <w:szCs w:val="20"/>
          <w:lang w:eastAsia="pt-BR"/>
        </w:rPr>
        <w:t>.</w:t>
      </w:r>
    </w:p>
    <w:p w:rsidR="00656EB8" w:rsidRPr="00A16789" w:rsidRDefault="00656EB8" w:rsidP="00CB2EDE">
      <w:pPr>
        <w:shd w:val="clear" w:color="auto" w:fill="FFFFFF"/>
        <w:spacing w:after="0" w:line="240" w:lineRule="auto"/>
        <w:jc w:val="both"/>
        <w:rPr>
          <w:rFonts w:eastAsia="Times New Roman" w:cstheme="minorHAnsi"/>
          <w:sz w:val="20"/>
          <w:szCs w:val="20"/>
          <w:lang w:eastAsia="pt-BR"/>
        </w:rPr>
      </w:pPr>
    </w:p>
    <w:p w:rsidR="00A16789" w:rsidRPr="00A16789"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os.</w:t>
      </w:r>
      <w:r w:rsidRPr="00A16789">
        <w:rPr>
          <w:rFonts w:eastAsia="Times New Roman" w:cstheme="minorHAnsi"/>
          <w:b/>
          <w:bCs/>
          <w:sz w:val="20"/>
          <w:szCs w:val="20"/>
          <w:lang w:eastAsia="pt-BR"/>
        </w:rPr>
        <w:t>urandom</w:t>
      </w:r>
      <w:r w:rsidRPr="00A16789">
        <w:rPr>
          <w:rFonts w:eastAsia="Times New Roman" w:cstheme="minorHAnsi"/>
          <w:sz w:val="20"/>
          <w:szCs w:val="20"/>
          <w:lang w:eastAsia="pt-BR"/>
        </w:rPr>
        <w:t>(</w:t>
      </w:r>
      <w:r w:rsidRPr="00A16789">
        <w:rPr>
          <w:rFonts w:eastAsia="Times New Roman" w:cstheme="minorHAnsi"/>
          <w:i/>
          <w:iCs/>
          <w:sz w:val="20"/>
          <w:szCs w:val="20"/>
          <w:lang w:eastAsia="pt-BR"/>
        </w:rPr>
        <w:t>size</w:t>
      </w:r>
      <w:r w:rsidRPr="00A16789">
        <w:rPr>
          <w:rFonts w:eastAsia="Times New Roman" w:cstheme="minorHAnsi"/>
          <w:sz w:val="20"/>
          <w:szCs w:val="20"/>
          <w:lang w:eastAsia="pt-BR"/>
        </w:rPr>
        <w:t>)</w:t>
      </w:r>
    </w:p>
    <w:p w:rsidR="00AE754E" w:rsidRDefault="00A16789" w:rsidP="00CB2EDE">
      <w:pPr>
        <w:shd w:val="clear" w:color="auto" w:fill="FFFFFF"/>
        <w:spacing w:after="0" w:line="240" w:lineRule="auto"/>
        <w:jc w:val="both"/>
        <w:rPr>
          <w:rFonts w:eastAsia="Times New Roman" w:cstheme="minorHAnsi"/>
          <w:sz w:val="20"/>
          <w:szCs w:val="20"/>
          <w:lang w:eastAsia="pt-BR"/>
        </w:rPr>
      </w:pPr>
      <w:r w:rsidRPr="00A16789">
        <w:rPr>
          <w:rFonts w:eastAsia="Times New Roman" w:cstheme="minorHAnsi"/>
          <w:sz w:val="20"/>
          <w:szCs w:val="20"/>
          <w:lang w:eastAsia="pt-BR"/>
        </w:rPr>
        <w:t>Return a bytestring of </w:t>
      </w:r>
      <w:r w:rsidRPr="00A16789">
        <w:rPr>
          <w:rFonts w:eastAsia="Times New Roman" w:cstheme="minorHAnsi"/>
          <w:i/>
          <w:iCs/>
          <w:sz w:val="20"/>
          <w:szCs w:val="20"/>
          <w:lang w:eastAsia="pt-BR"/>
        </w:rPr>
        <w:t>size</w:t>
      </w:r>
      <w:r w:rsidRPr="00A16789">
        <w:rPr>
          <w:rFonts w:eastAsia="Times New Roman" w:cstheme="minorHAnsi"/>
          <w:sz w:val="20"/>
          <w:szCs w:val="20"/>
          <w:lang w:eastAsia="pt-BR"/>
        </w:rPr>
        <w:t xml:space="preserve"> random bytes </w:t>
      </w:r>
      <w:r w:rsidR="00AE754E">
        <w:rPr>
          <w:rFonts w:eastAsia="Times New Roman" w:cstheme="minorHAnsi"/>
          <w:sz w:val="20"/>
          <w:szCs w:val="20"/>
          <w:lang w:eastAsia="pt-BR"/>
        </w:rPr>
        <w:t>suitable for cryptographic use.</w:t>
      </w:r>
      <w:bookmarkStart w:id="0" w:name="_GoBack"/>
      <w:bookmarkEnd w:id="0"/>
    </w:p>
    <w:sectPr w:rsidR="00AE7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10E"/>
    <w:multiLevelType w:val="multilevel"/>
    <w:tmpl w:val="2C3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576D7"/>
    <w:multiLevelType w:val="multilevel"/>
    <w:tmpl w:val="D1D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43528"/>
    <w:multiLevelType w:val="multilevel"/>
    <w:tmpl w:val="DF0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17849"/>
    <w:multiLevelType w:val="multilevel"/>
    <w:tmpl w:val="952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74CEF"/>
    <w:multiLevelType w:val="multilevel"/>
    <w:tmpl w:val="7A3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F0830"/>
    <w:multiLevelType w:val="multilevel"/>
    <w:tmpl w:val="9384A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A5D44"/>
    <w:multiLevelType w:val="multilevel"/>
    <w:tmpl w:val="946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37269"/>
    <w:multiLevelType w:val="multilevel"/>
    <w:tmpl w:val="CED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8089A"/>
    <w:multiLevelType w:val="multilevel"/>
    <w:tmpl w:val="40A6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A3926"/>
    <w:multiLevelType w:val="multilevel"/>
    <w:tmpl w:val="278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C71CC"/>
    <w:multiLevelType w:val="multilevel"/>
    <w:tmpl w:val="FB2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364C0"/>
    <w:multiLevelType w:val="multilevel"/>
    <w:tmpl w:val="E78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F4721B"/>
    <w:multiLevelType w:val="multilevel"/>
    <w:tmpl w:val="A7F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62A47"/>
    <w:multiLevelType w:val="multilevel"/>
    <w:tmpl w:val="3F50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F64388"/>
    <w:multiLevelType w:val="multilevel"/>
    <w:tmpl w:val="EAC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AC47FD"/>
    <w:multiLevelType w:val="multilevel"/>
    <w:tmpl w:val="FEF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5804DB"/>
    <w:multiLevelType w:val="multilevel"/>
    <w:tmpl w:val="D4D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D152E2"/>
    <w:multiLevelType w:val="multilevel"/>
    <w:tmpl w:val="E42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437BE"/>
    <w:multiLevelType w:val="multilevel"/>
    <w:tmpl w:val="5F7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AA5B51"/>
    <w:multiLevelType w:val="multilevel"/>
    <w:tmpl w:val="16B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F71877"/>
    <w:multiLevelType w:val="multilevel"/>
    <w:tmpl w:val="742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34594"/>
    <w:multiLevelType w:val="multilevel"/>
    <w:tmpl w:val="01AE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9"/>
  </w:num>
  <w:num w:numId="4">
    <w:abstractNumId w:val="19"/>
  </w:num>
  <w:num w:numId="5">
    <w:abstractNumId w:val="1"/>
  </w:num>
  <w:num w:numId="6">
    <w:abstractNumId w:val="10"/>
  </w:num>
  <w:num w:numId="7">
    <w:abstractNumId w:val="11"/>
  </w:num>
  <w:num w:numId="8">
    <w:abstractNumId w:val="21"/>
  </w:num>
  <w:num w:numId="9">
    <w:abstractNumId w:val="6"/>
  </w:num>
  <w:num w:numId="10">
    <w:abstractNumId w:val="4"/>
  </w:num>
  <w:num w:numId="11">
    <w:abstractNumId w:val="14"/>
  </w:num>
  <w:num w:numId="12">
    <w:abstractNumId w:val="18"/>
  </w:num>
  <w:num w:numId="13">
    <w:abstractNumId w:val="16"/>
  </w:num>
  <w:num w:numId="14">
    <w:abstractNumId w:val="12"/>
  </w:num>
  <w:num w:numId="15">
    <w:abstractNumId w:val="7"/>
  </w:num>
  <w:num w:numId="16">
    <w:abstractNumId w:val="0"/>
  </w:num>
  <w:num w:numId="17">
    <w:abstractNumId w:val="8"/>
  </w:num>
  <w:num w:numId="18">
    <w:abstractNumId w:val="15"/>
  </w:num>
  <w:num w:numId="19">
    <w:abstractNumId w:val="3"/>
  </w:num>
  <w:num w:numId="20">
    <w:abstractNumId w:val="5"/>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89"/>
    <w:rsid w:val="001434A9"/>
    <w:rsid w:val="004F3C2D"/>
    <w:rsid w:val="00656EB8"/>
    <w:rsid w:val="00A16789"/>
    <w:rsid w:val="00AE754E"/>
    <w:rsid w:val="00CB2EDE"/>
    <w:rsid w:val="00F021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167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67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167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1678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A16789"/>
    <w:rPr>
      <w:rFonts w:ascii="Courier New" w:eastAsia="Times New Roman" w:hAnsi="Courier New" w:cs="Courier New"/>
      <w:sz w:val="20"/>
      <w:szCs w:val="20"/>
    </w:rPr>
  </w:style>
  <w:style w:type="character" w:customStyle="1" w:styleId="sig-paren">
    <w:name w:val="sig-paren"/>
    <w:basedOn w:val="Fontepargpadro"/>
    <w:rsid w:val="00A16789"/>
  </w:style>
  <w:style w:type="paragraph" w:styleId="NormalWeb">
    <w:name w:val="Normal (Web)"/>
    <w:basedOn w:val="Normal"/>
    <w:uiPriority w:val="99"/>
    <w:semiHidden/>
    <w:unhideWhenUsed/>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ref">
    <w:name w:val="xref"/>
    <w:basedOn w:val="Fontepargpadro"/>
    <w:rsid w:val="00A16789"/>
  </w:style>
  <w:style w:type="character" w:customStyle="1" w:styleId="pre">
    <w:name w:val="pre"/>
    <w:basedOn w:val="Fontepargpadro"/>
    <w:rsid w:val="00A16789"/>
  </w:style>
  <w:style w:type="character" w:styleId="nfase">
    <w:name w:val="Emphasis"/>
    <w:basedOn w:val="Fontepargpadro"/>
    <w:uiPriority w:val="20"/>
    <w:qFormat/>
    <w:rsid w:val="00A16789"/>
    <w:rPr>
      <w:i/>
      <w:iCs/>
    </w:rPr>
  </w:style>
  <w:style w:type="character" w:customStyle="1" w:styleId="n">
    <w:name w:val="n"/>
    <w:basedOn w:val="Fontepargpadro"/>
    <w:rsid w:val="00A16789"/>
  </w:style>
  <w:style w:type="character" w:customStyle="1" w:styleId="o">
    <w:name w:val="o"/>
    <w:basedOn w:val="Fontepargpadro"/>
    <w:rsid w:val="00A16789"/>
  </w:style>
  <w:style w:type="character" w:customStyle="1" w:styleId="defaultvalue">
    <w:name w:val="default_value"/>
    <w:basedOn w:val="Fontepargpadro"/>
    <w:rsid w:val="00A16789"/>
  </w:style>
  <w:style w:type="character" w:customStyle="1" w:styleId="Ttulo1Char">
    <w:name w:val="Título 1 Char"/>
    <w:basedOn w:val="Fontepargpadro"/>
    <w:link w:val="Ttulo1"/>
    <w:uiPriority w:val="9"/>
    <w:rsid w:val="00A1678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678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1678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16789"/>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A16789"/>
    <w:rPr>
      <w:color w:val="0000FF"/>
      <w:u w:val="single"/>
    </w:rPr>
  </w:style>
  <w:style w:type="character" w:styleId="HiperlinkVisitado">
    <w:name w:val="FollowedHyperlink"/>
    <w:basedOn w:val="Fontepargpadro"/>
    <w:uiPriority w:val="99"/>
    <w:semiHidden/>
    <w:unhideWhenUsed/>
    <w:rsid w:val="00A16789"/>
    <w:rPr>
      <w:color w:val="800080"/>
      <w:u w:val="single"/>
    </w:rPr>
  </w:style>
  <w:style w:type="paragraph" w:styleId="Partesuperior-zdoformulrio">
    <w:name w:val="HTML Top of Form"/>
    <w:basedOn w:val="Normal"/>
    <w:next w:val="Normal"/>
    <w:link w:val="Partesuperior-zdoformulrioChar"/>
    <w:hidden/>
    <w:uiPriority w:val="99"/>
    <w:semiHidden/>
    <w:unhideWhenUsed/>
    <w:rsid w:val="00A1678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16789"/>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1678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16789"/>
    <w:rPr>
      <w:rFonts w:ascii="Arial" w:eastAsia="Times New Roman" w:hAnsi="Arial" w:cs="Arial"/>
      <w:vanish/>
      <w:sz w:val="16"/>
      <w:szCs w:val="16"/>
      <w:lang w:eastAsia="pt-BR"/>
    </w:rPr>
  </w:style>
  <w:style w:type="character" w:styleId="Forte">
    <w:name w:val="Strong"/>
    <w:basedOn w:val="Fontepargpadro"/>
    <w:uiPriority w:val="22"/>
    <w:qFormat/>
    <w:rsid w:val="00A16789"/>
    <w:rPr>
      <w:b/>
      <w:bCs/>
    </w:rPr>
  </w:style>
  <w:style w:type="paragraph" w:customStyle="1" w:styleId="admonition-title">
    <w:name w:val="admonition-title"/>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versionmodified">
    <w:name w:val="versionmodified"/>
    <w:basedOn w:val="Fontepargpadro"/>
    <w:rsid w:val="00A16789"/>
  </w:style>
  <w:style w:type="character" w:customStyle="1" w:styleId="std">
    <w:name w:val="std"/>
    <w:basedOn w:val="Fontepargpadro"/>
    <w:rsid w:val="00A16789"/>
  </w:style>
  <w:style w:type="character" w:customStyle="1" w:styleId="target">
    <w:name w:val="target"/>
    <w:basedOn w:val="Fontepargpadro"/>
    <w:rsid w:val="00A16789"/>
  </w:style>
  <w:style w:type="paragraph" w:customStyle="1" w:styleId="availability">
    <w:name w:val="availability"/>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udit-hook">
    <w:name w:val="audit-hook"/>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1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6789"/>
    <w:rPr>
      <w:rFonts w:ascii="Courier New" w:eastAsia="Times New Roman" w:hAnsi="Courier New" w:cs="Courier New"/>
      <w:sz w:val="20"/>
      <w:szCs w:val="20"/>
      <w:lang w:eastAsia="pt-BR"/>
    </w:rPr>
  </w:style>
  <w:style w:type="character" w:customStyle="1" w:styleId="k">
    <w:name w:val="k"/>
    <w:basedOn w:val="Fontepargpadro"/>
    <w:rsid w:val="00A16789"/>
  </w:style>
  <w:style w:type="character" w:customStyle="1" w:styleId="ow">
    <w:name w:val="ow"/>
    <w:basedOn w:val="Fontepargpadro"/>
    <w:rsid w:val="00A16789"/>
  </w:style>
  <w:style w:type="character" w:customStyle="1" w:styleId="nb">
    <w:name w:val="nb"/>
    <w:basedOn w:val="Fontepargpadro"/>
    <w:rsid w:val="00A16789"/>
  </w:style>
  <w:style w:type="character" w:customStyle="1" w:styleId="p">
    <w:name w:val="p"/>
    <w:basedOn w:val="Fontepargpadro"/>
    <w:rsid w:val="00A16789"/>
  </w:style>
  <w:style w:type="character" w:customStyle="1" w:styleId="ne">
    <w:name w:val="ne"/>
    <w:basedOn w:val="Fontepargpadro"/>
    <w:rsid w:val="00A16789"/>
  </w:style>
  <w:style w:type="character" w:customStyle="1" w:styleId="s2">
    <w:name w:val="s2"/>
    <w:basedOn w:val="Fontepargpadro"/>
    <w:rsid w:val="00A16789"/>
  </w:style>
  <w:style w:type="character" w:customStyle="1" w:styleId="s1">
    <w:name w:val="s1"/>
    <w:basedOn w:val="Fontepargpadro"/>
    <w:rsid w:val="00A16789"/>
  </w:style>
  <w:style w:type="character" w:customStyle="1" w:styleId="copybutton">
    <w:name w:val="copybutton"/>
    <w:basedOn w:val="Fontepargpadro"/>
    <w:rsid w:val="00A16789"/>
  </w:style>
  <w:style w:type="character" w:customStyle="1" w:styleId="gp">
    <w:name w:val="gp"/>
    <w:basedOn w:val="Fontepargpadro"/>
    <w:rsid w:val="00A16789"/>
  </w:style>
  <w:style w:type="character" w:customStyle="1" w:styleId="kn">
    <w:name w:val="kn"/>
    <w:basedOn w:val="Fontepargpadro"/>
    <w:rsid w:val="00A16789"/>
  </w:style>
  <w:style w:type="character" w:customStyle="1" w:styleId="nn">
    <w:name w:val="nn"/>
    <w:basedOn w:val="Fontepargpadro"/>
    <w:rsid w:val="00A16789"/>
  </w:style>
  <w:style w:type="character" w:customStyle="1" w:styleId="go">
    <w:name w:val="go"/>
    <w:basedOn w:val="Fontepargpadro"/>
    <w:rsid w:val="00A16789"/>
  </w:style>
  <w:style w:type="character" w:customStyle="1" w:styleId="optional">
    <w:name w:val="optional"/>
    <w:basedOn w:val="Fontepargpadro"/>
    <w:rsid w:val="00A16789"/>
  </w:style>
  <w:style w:type="character" w:styleId="CitaoHTML">
    <w:name w:val="HTML Cite"/>
    <w:basedOn w:val="Fontepargpadro"/>
    <w:uiPriority w:val="99"/>
    <w:semiHidden/>
    <w:unhideWhenUsed/>
    <w:rsid w:val="00A16789"/>
    <w:rPr>
      <w:i/>
      <w:iCs/>
    </w:rPr>
  </w:style>
  <w:style w:type="character" w:customStyle="1" w:styleId="c1">
    <w:name w:val="c1"/>
    <w:basedOn w:val="Fontepargpadro"/>
    <w:rsid w:val="00A16789"/>
  </w:style>
  <w:style w:type="character" w:customStyle="1" w:styleId="kc">
    <w:name w:val="kc"/>
    <w:basedOn w:val="Fontepargpadro"/>
    <w:rsid w:val="00A16789"/>
  </w:style>
  <w:style w:type="character" w:customStyle="1" w:styleId="mi">
    <w:name w:val="mi"/>
    <w:basedOn w:val="Fontepargpadro"/>
    <w:rsid w:val="00A16789"/>
  </w:style>
  <w:style w:type="paragraph" w:customStyle="1" w:styleId="topless">
    <w:name w:val="topless"/>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167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167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67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167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1678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A16789"/>
    <w:rPr>
      <w:rFonts w:ascii="Courier New" w:eastAsia="Times New Roman" w:hAnsi="Courier New" w:cs="Courier New"/>
      <w:sz w:val="20"/>
      <w:szCs w:val="20"/>
    </w:rPr>
  </w:style>
  <w:style w:type="character" w:customStyle="1" w:styleId="sig-paren">
    <w:name w:val="sig-paren"/>
    <w:basedOn w:val="Fontepargpadro"/>
    <w:rsid w:val="00A16789"/>
  </w:style>
  <w:style w:type="paragraph" w:styleId="NormalWeb">
    <w:name w:val="Normal (Web)"/>
    <w:basedOn w:val="Normal"/>
    <w:uiPriority w:val="99"/>
    <w:semiHidden/>
    <w:unhideWhenUsed/>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ref">
    <w:name w:val="xref"/>
    <w:basedOn w:val="Fontepargpadro"/>
    <w:rsid w:val="00A16789"/>
  </w:style>
  <w:style w:type="character" w:customStyle="1" w:styleId="pre">
    <w:name w:val="pre"/>
    <w:basedOn w:val="Fontepargpadro"/>
    <w:rsid w:val="00A16789"/>
  </w:style>
  <w:style w:type="character" w:styleId="nfase">
    <w:name w:val="Emphasis"/>
    <w:basedOn w:val="Fontepargpadro"/>
    <w:uiPriority w:val="20"/>
    <w:qFormat/>
    <w:rsid w:val="00A16789"/>
    <w:rPr>
      <w:i/>
      <w:iCs/>
    </w:rPr>
  </w:style>
  <w:style w:type="character" w:customStyle="1" w:styleId="n">
    <w:name w:val="n"/>
    <w:basedOn w:val="Fontepargpadro"/>
    <w:rsid w:val="00A16789"/>
  </w:style>
  <w:style w:type="character" w:customStyle="1" w:styleId="o">
    <w:name w:val="o"/>
    <w:basedOn w:val="Fontepargpadro"/>
    <w:rsid w:val="00A16789"/>
  </w:style>
  <w:style w:type="character" w:customStyle="1" w:styleId="defaultvalue">
    <w:name w:val="default_value"/>
    <w:basedOn w:val="Fontepargpadro"/>
    <w:rsid w:val="00A16789"/>
  </w:style>
  <w:style w:type="character" w:customStyle="1" w:styleId="Ttulo1Char">
    <w:name w:val="Título 1 Char"/>
    <w:basedOn w:val="Fontepargpadro"/>
    <w:link w:val="Ttulo1"/>
    <w:uiPriority w:val="9"/>
    <w:rsid w:val="00A1678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678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1678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16789"/>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A16789"/>
    <w:rPr>
      <w:color w:val="0000FF"/>
      <w:u w:val="single"/>
    </w:rPr>
  </w:style>
  <w:style w:type="character" w:styleId="HiperlinkVisitado">
    <w:name w:val="FollowedHyperlink"/>
    <w:basedOn w:val="Fontepargpadro"/>
    <w:uiPriority w:val="99"/>
    <w:semiHidden/>
    <w:unhideWhenUsed/>
    <w:rsid w:val="00A16789"/>
    <w:rPr>
      <w:color w:val="800080"/>
      <w:u w:val="single"/>
    </w:rPr>
  </w:style>
  <w:style w:type="paragraph" w:styleId="Partesuperior-zdoformulrio">
    <w:name w:val="HTML Top of Form"/>
    <w:basedOn w:val="Normal"/>
    <w:next w:val="Normal"/>
    <w:link w:val="Partesuperior-zdoformulrioChar"/>
    <w:hidden/>
    <w:uiPriority w:val="99"/>
    <w:semiHidden/>
    <w:unhideWhenUsed/>
    <w:rsid w:val="00A1678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16789"/>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1678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16789"/>
    <w:rPr>
      <w:rFonts w:ascii="Arial" w:eastAsia="Times New Roman" w:hAnsi="Arial" w:cs="Arial"/>
      <w:vanish/>
      <w:sz w:val="16"/>
      <w:szCs w:val="16"/>
      <w:lang w:eastAsia="pt-BR"/>
    </w:rPr>
  </w:style>
  <w:style w:type="character" w:styleId="Forte">
    <w:name w:val="Strong"/>
    <w:basedOn w:val="Fontepargpadro"/>
    <w:uiPriority w:val="22"/>
    <w:qFormat/>
    <w:rsid w:val="00A16789"/>
    <w:rPr>
      <w:b/>
      <w:bCs/>
    </w:rPr>
  </w:style>
  <w:style w:type="paragraph" w:customStyle="1" w:styleId="admonition-title">
    <w:name w:val="admonition-title"/>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versionmodified">
    <w:name w:val="versionmodified"/>
    <w:basedOn w:val="Fontepargpadro"/>
    <w:rsid w:val="00A16789"/>
  </w:style>
  <w:style w:type="character" w:customStyle="1" w:styleId="std">
    <w:name w:val="std"/>
    <w:basedOn w:val="Fontepargpadro"/>
    <w:rsid w:val="00A16789"/>
  </w:style>
  <w:style w:type="character" w:customStyle="1" w:styleId="target">
    <w:name w:val="target"/>
    <w:basedOn w:val="Fontepargpadro"/>
    <w:rsid w:val="00A16789"/>
  </w:style>
  <w:style w:type="paragraph" w:customStyle="1" w:styleId="availability">
    <w:name w:val="availability"/>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udit-hook">
    <w:name w:val="audit-hook"/>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1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6789"/>
    <w:rPr>
      <w:rFonts w:ascii="Courier New" w:eastAsia="Times New Roman" w:hAnsi="Courier New" w:cs="Courier New"/>
      <w:sz w:val="20"/>
      <w:szCs w:val="20"/>
      <w:lang w:eastAsia="pt-BR"/>
    </w:rPr>
  </w:style>
  <w:style w:type="character" w:customStyle="1" w:styleId="k">
    <w:name w:val="k"/>
    <w:basedOn w:val="Fontepargpadro"/>
    <w:rsid w:val="00A16789"/>
  </w:style>
  <w:style w:type="character" w:customStyle="1" w:styleId="ow">
    <w:name w:val="ow"/>
    <w:basedOn w:val="Fontepargpadro"/>
    <w:rsid w:val="00A16789"/>
  </w:style>
  <w:style w:type="character" w:customStyle="1" w:styleId="nb">
    <w:name w:val="nb"/>
    <w:basedOn w:val="Fontepargpadro"/>
    <w:rsid w:val="00A16789"/>
  </w:style>
  <w:style w:type="character" w:customStyle="1" w:styleId="p">
    <w:name w:val="p"/>
    <w:basedOn w:val="Fontepargpadro"/>
    <w:rsid w:val="00A16789"/>
  </w:style>
  <w:style w:type="character" w:customStyle="1" w:styleId="ne">
    <w:name w:val="ne"/>
    <w:basedOn w:val="Fontepargpadro"/>
    <w:rsid w:val="00A16789"/>
  </w:style>
  <w:style w:type="character" w:customStyle="1" w:styleId="s2">
    <w:name w:val="s2"/>
    <w:basedOn w:val="Fontepargpadro"/>
    <w:rsid w:val="00A16789"/>
  </w:style>
  <w:style w:type="character" w:customStyle="1" w:styleId="s1">
    <w:name w:val="s1"/>
    <w:basedOn w:val="Fontepargpadro"/>
    <w:rsid w:val="00A16789"/>
  </w:style>
  <w:style w:type="character" w:customStyle="1" w:styleId="copybutton">
    <w:name w:val="copybutton"/>
    <w:basedOn w:val="Fontepargpadro"/>
    <w:rsid w:val="00A16789"/>
  </w:style>
  <w:style w:type="character" w:customStyle="1" w:styleId="gp">
    <w:name w:val="gp"/>
    <w:basedOn w:val="Fontepargpadro"/>
    <w:rsid w:val="00A16789"/>
  </w:style>
  <w:style w:type="character" w:customStyle="1" w:styleId="kn">
    <w:name w:val="kn"/>
    <w:basedOn w:val="Fontepargpadro"/>
    <w:rsid w:val="00A16789"/>
  </w:style>
  <w:style w:type="character" w:customStyle="1" w:styleId="nn">
    <w:name w:val="nn"/>
    <w:basedOn w:val="Fontepargpadro"/>
    <w:rsid w:val="00A16789"/>
  </w:style>
  <w:style w:type="character" w:customStyle="1" w:styleId="go">
    <w:name w:val="go"/>
    <w:basedOn w:val="Fontepargpadro"/>
    <w:rsid w:val="00A16789"/>
  </w:style>
  <w:style w:type="character" w:customStyle="1" w:styleId="optional">
    <w:name w:val="optional"/>
    <w:basedOn w:val="Fontepargpadro"/>
    <w:rsid w:val="00A16789"/>
  </w:style>
  <w:style w:type="character" w:styleId="CitaoHTML">
    <w:name w:val="HTML Cite"/>
    <w:basedOn w:val="Fontepargpadro"/>
    <w:uiPriority w:val="99"/>
    <w:semiHidden/>
    <w:unhideWhenUsed/>
    <w:rsid w:val="00A16789"/>
    <w:rPr>
      <w:i/>
      <w:iCs/>
    </w:rPr>
  </w:style>
  <w:style w:type="character" w:customStyle="1" w:styleId="c1">
    <w:name w:val="c1"/>
    <w:basedOn w:val="Fontepargpadro"/>
    <w:rsid w:val="00A16789"/>
  </w:style>
  <w:style w:type="character" w:customStyle="1" w:styleId="kc">
    <w:name w:val="kc"/>
    <w:basedOn w:val="Fontepargpadro"/>
    <w:rsid w:val="00A16789"/>
  </w:style>
  <w:style w:type="character" w:customStyle="1" w:styleId="mi">
    <w:name w:val="mi"/>
    <w:basedOn w:val="Fontepargpadro"/>
    <w:rsid w:val="00A16789"/>
  </w:style>
  <w:style w:type="paragraph" w:customStyle="1" w:styleId="topless">
    <w:name w:val="topless"/>
    <w:basedOn w:val="Normal"/>
    <w:rsid w:val="00A167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16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9362">
      <w:bodyDiv w:val="1"/>
      <w:marLeft w:val="0"/>
      <w:marRight w:val="0"/>
      <w:marTop w:val="0"/>
      <w:marBottom w:val="0"/>
      <w:divBdr>
        <w:top w:val="none" w:sz="0" w:space="0" w:color="auto"/>
        <w:left w:val="none" w:sz="0" w:space="0" w:color="auto"/>
        <w:bottom w:val="none" w:sz="0" w:space="0" w:color="auto"/>
        <w:right w:val="none" w:sz="0" w:space="0" w:color="auto"/>
      </w:divBdr>
    </w:div>
    <w:div w:id="505675921">
      <w:bodyDiv w:val="1"/>
      <w:marLeft w:val="0"/>
      <w:marRight w:val="0"/>
      <w:marTop w:val="0"/>
      <w:marBottom w:val="0"/>
      <w:divBdr>
        <w:top w:val="none" w:sz="0" w:space="0" w:color="auto"/>
        <w:left w:val="none" w:sz="0" w:space="0" w:color="auto"/>
        <w:bottom w:val="none" w:sz="0" w:space="0" w:color="auto"/>
        <w:right w:val="none" w:sz="0" w:space="0" w:color="auto"/>
      </w:divBdr>
      <w:divsChild>
        <w:div w:id="559637917">
          <w:marLeft w:val="0"/>
          <w:marRight w:val="0"/>
          <w:marTop w:val="120"/>
          <w:marBottom w:val="288"/>
          <w:divBdr>
            <w:top w:val="none" w:sz="0" w:space="0" w:color="auto"/>
            <w:left w:val="none" w:sz="0" w:space="0" w:color="auto"/>
            <w:bottom w:val="single" w:sz="6" w:space="6" w:color="CCCCCC"/>
            <w:right w:val="none" w:sz="0" w:space="0" w:color="auto"/>
          </w:divBdr>
          <w:divsChild>
            <w:div w:id="218442407">
              <w:marLeft w:val="0"/>
              <w:marRight w:val="75"/>
              <w:marTop w:val="0"/>
              <w:marBottom w:val="0"/>
              <w:divBdr>
                <w:top w:val="none" w:sz="0" w:space="0" w:color="auto"/>
                <w:left w:val="none" w:sz="0" w:space="0" w:color="auto"/>
                <w:bottom w:val="none" w:sz="0" w:space="0" w:color="auto"/>
                <w:right w:val="none" w:sz="0" w:space="0" w:color="auto"/>
              </w:divBdr>
            </w:div>
            <w:div w:id="1770276402">
              <w:marLeft w:val="0"/>
              <w:marRight w:val="75"/>
              <w:marTop w:val="0"/>
              <w:marBottom w:val="0"/>
              <w:divBdr>
                <w:top w:val="none" w:sz="0" w:space="0" w:color="auto"/>
                <w:left w:val="none" w:sz="0" w:space="0" w:color="auto"/>
                <w:bottom w:val="none" w:sz="0" w:space="0" w:color="auto"/>
                <w:right w:val="none" w:sz="0" w:space="0" w:color="auto"/>
              </w:divBdr>
            </w:div>
            <w:div w:id="161435140">
              <w:marLeft w:val="0"/>
              <w:marRight w:val="0"/>
              <w:marTop w:val="0"/>
              <w:marBottom w:val="0"/>
              <w:divBdr>
                <w:top w:val="none" w:sz="0" w:space="0" w:color="auto"/>
                <w:left w:val="none" w:sz="0" w:space="0" w:color="auto"/>
                <w:bottom w:val="none" w:sz="0" w:space="0" w:color="auto"/>
                <w:right w:val="none" w:sz="0" w:space="0" w:color="auto"/>
              </w:divBdr>
            </w:div>
          </w:divsChild>
        </w:div>
        <w:div w:id="746919364">
          <w:marLeft w:val="0"/>
          <w:marRight w:val="0"/>
          <w:marTop w:val="0"/>
          <w:marBottom w:val="0"/>
          <w:divBdr>
            <w:top w:val="none" w:sz="0" w:space="0" w:color="auto"/>
            <w:left w:val="none" w:sz="0" w:space="0" w:color="auto"/>
            <w:bottom w:val="none" w:sz="0" w:space="0" w:color="auto"/>
            <w:right w:val="none" w:sz="0" w:space="0" w:color="auto"/>
          </w:divBdr>
          <w:divsChild>
            <w:div w:id="1583952270">
              <w:marLeft w:val="0"/>
              <w:marRight w:val="0"/>
              <w:marTop w:val="0"/>
              <w:marBottom w:val="0"/>
              <w:divBdr>
                <w:top w:val="none" w:sz="0" w:space="0" w:color="auto"/>
                <w:left w:val="none" w:sz="0" w:space="0" w:color="auto"/>
                <w:bottom w:val="none" w:sz="0" w:space="0" w:color="auto"/>
                <w:right w:val="none" w:sz="0" w:space="0" w:color="auto"/>
              </w:divBdr>
              <w:divsChild>
                <w:div w:id="1453936094">
                  <w:marLeft w:val="3450"/>
                  <w:marRight w:val="0"/>
                  <w:marTop w:val="0"/>
                  <w:marBottom w:val="0"/>
                  <w:divBdr>
                    <w:top w:val="none" w:sz="0" w:space="0" w:color="auto"/>
                    <w:left w:val="none" w:sz="0" w:space="0" w:color="auto"/>
                    <w:bottom w:val="none" w:sz="0" w:space="0" w:color="auto"/>
                    <w:right w:val="none" w:sz="0" w:space="0" w:color="auto"/>
                  </w:divBdr>
                  <w:divsChild>
                    <w:div w:id="1026365611">
                      <w:marLeft w:val="0"/>
                      <w:marRight w:val="0"/>
                      <w:marTop w:val="0"/>
                      <w:marBottom w:val="0"/>
                      <w:divBdr>
                        <w:top w:val="none" w:sz="0" w:space="0" w:color="auto"/>
                        <w:left w:val="none" w:sz="0" w:space="0" w:color="auto"/>
                        <w:bottom w:val="none" w:sz="0" w:space="0" w:color="auto"/>
                        <w:right w:val="none" w:sz="0" w:space="0" w:color="auto"/>
                      </w:divBdr>
                      <w:divsChild>
                        <w:div w:id="62723406">
                          <w:marLeft w:val="0"/>
                          <w:marRight w:val="0"/>
                          <w:marTop w:val="150"/>
                          <w:marBottom w:val="150"/>
                          <w:divBdr>
                            <w:top w:val="single" w:sz="6" w:space="5" w:color="CCCCCC"/>
                            <w:left w:val="single" w:sz="6" w:space="5" w:color="CCCCCC"/>
                            <w:bottom w:val="single" w:sz="6" w:space="5" w:color="CCCCCC"/>
                            <w:right w:val="single" w:sz="6" w:space="5" w:color="CCCCCC"/>
                          </w:divBdr>
                        </w:div>
                        <w:div w:id="1656639578">
                          <w:marLeft w:val="0"/>
                          <w:marRight w:val="0"/>
                          <w:marTop w:val="150"/>
                          <w:marBottom w:val="0"/>
                          <w:divBdr>
                            <w:top w:val="single" w:sz="6" w:space="5" w:color="DDDD66"/>
                            <w:left w:val="single" w:sz="6" w:space="5" w:color="DDDD66"/>
                            <w:bottom w:val="single" w:sz="6" w:space="5" w:color="DDDD66"/>
                            <w:right w:val="single" w:sz="6" w:space="5" w:color="DDDD66"/>
                          </w:divBdr>
                        </w:div>
                        <w:div w:id="1022778954">
                          <w:marLeft w:val="0"/>
                          <w:marRight w:val="0"/>
                          <w:marTop w:val="0"/>
                          <w:marBottom w:val="0"/>
                          <w:divBdr>
                            <w:top w:val="none" w:sz="0" w:space="0" w:color="auto"/>
                            <w:left w:val="none" w:sz="0" w:space="0" w:color="auto"/>
                            <w:bottom w:val="none" w:sz="0" w:space="0" w:color="auto"/>
                            <w:right w:val="none" w:sz="0" w:space="0" w:color="auto"/>
                          </w:divBdr>
                        </w:div>
                        <w:div w:id="1680081171">
                          <w:marLeft w:val="0"/>
                          <w:marRight w:val="0"/>
                          <w:marTop w:val="0"/>
                          <w:marBottom w:val="0"/>
                          <w:divBdr>
                            <w:top w:val="none" w:sz="0" w:space="0" w:color="auto"/>
                            <w:left w:val="none" w:sz="0" w:space="0" w:color="auto"/>
                            <w:bottom w:val="none" w:sz="0" w:space="0" w:color="auto"/>
                            <w:right w:val="none" w:sz="0" w:space="0" w:color="auto"/>
                          </w:divBdr>
                        </w:div>
                        <w:div w:id="1507788273">
                          <w:marLeft w:val="0"/>
                          <w:marRight w:val="0"/>
                          <w:marTop w:val="150"/>
                          <w:marBottom w:val="150"/>
                          <w:divBdr>
                            <w:top w:val="single" w:sz="6" w:space="5" w:color="CCCCCC"/>
                            <w:left w:val="single" w:sz="6" w:space="5" w:color="CCCCCC"/>
                            <w:bottom w:val="single" w:sz="6" w:space="5" w:color="CCCCCC"/>
                            <w:right w:val="single" w:sz="6" w:space="5" w:color="CCCCCC"/>
                          </w:divBdr>
                        </w:div>
                        <w:div w:id="71128052">
                          <w:marLeft w:val="0"/>
                          <w:marRight w:val="0"/>
                          <w:marTop w:val="150"/>
                          <w:marBottom w:val="150"/>
                          <w:divBdr>
                            <w:top w:val="single" w:sz="6" w:space="5" w:color="CCCCCC"/>
                            <w:left w:val="single" w:sz="6" w:space="5" w:color="CCCCCC"/>
                            <w:bottom w:val="single" w:sz="6" w:space="5" w:color="CCCCCC"/>
                            <w:right w:val="single" w:sz="6" w:space="5" w:color="CCCCCC"/>
                          </w:divBdr>
                        </w:div>
                        <w:div w:id="1262714237">
                          <w:marLeft w:val="0"/>
                          <w:marRight w:val="0"/>
                          <w:marTop w:val="0"/>
                          <w:marBottom w:val="0"/>
                          <w:divBdr>
                            <w:top w:val="none" w:sz="0" w:space="0" w:color="auto"/>
                            <w:left w:val="none" w:sz="0" w:space="0" w:color="auto"/>
                            <w:bottom w:val="none" w:sz="0" w:space="0" w:color="auto"/>
                            <w:right w:val="none" w:sz="0" w:space="0" w:color="auto"/>
                          </w:divBdr>
                        </w:div>
                        <w:div w:id="1677149141">
                          <w:marLeft w:val="0"/>
                          <w:marRight w:val="0"/>
                          <w:marTop w:val="0"/>
                          <w:marBottom w:val="0"/>
                          <w:divBdr>
                            <w:top w:val="none" w:sz="0" w:space="0" w:color="auto"/>
                            <w:left w:val="none" w:sz="0" w:space="0" w:color="auto"/>
                            <w:bottom w:val="none" w:sz="0" w:space="0" w:color="auto"/>
                            <w:right w:val="none" w:sz="0" w:space="0" w:color="auto"/>
                          </w:divBdr>
                        </w:div>
                        <w:div w:id="1882594446">
                          <w:marLeft w:val="0"/>
                          <w:marRight w:val="0"/>
                          <w:marTop w:val="0"/>
                          <w:marBottom w:val="0"/>
                          <w:divBdr>
                            <w:top w:val="none" w:sz="0" w:space="0" w:color="auto"/>
                            <w:left w:val="none" w:sz="0" w:space="0" w:color="auto"/>
                            <w:bottom w:val="none" w:sz="0" w:space="0" w:color="auto"/>
                            <w:right w:val="none" w:sz="0" w:space="0" w:color="auto"/>
                          </w:divBdr>
                        </w:div>
                        <w:div w:id="2102137490">
                          <w:marLeft w:val="0"/>
                          <w:marRight w:val="0"/>
                          <w:marTop w:val="0"/>
                          <w:marBottom w:val="0"/>
                          <w:divBdr>
                            <w:top w:val="none" w:sz="0" w:space="0" w:color="auto"/>
                            <w:left w:val="none" w:sz="0" w:space="0" w:color="auto"/>
                            <w:bottom w:val="none" w:sz="0" w:space="0" w:color="auto"/>
                            <w:right w:val="none" w:sz="0" w:space="0" w:color="auto"/>
                          </w:divBdr>
                        </w:div>
                        <w:div w:id="182941263">
                          <w:marLeft w:val="0"/>
                          <w:marRight w:val="0"/>
                          <w:marTop w:val="0"/>
                          <w:marBottom w:val="0"/>
                          <w:divBdr>
                            <w:top w:val="none" w:sz="0" w:space="0" w:color="auto"/>
                            <w:left w:val="none" w:sz="0" w:space="0" w:color="auto"/>
                            <w:bottom w:val="none" w:sz="0" w:space="0" w:color="auto"/>
                            <w:right w:val="none" w:sz="0" w:space="0" w:color="auto"/>
                          </w:divBdr>
                        </w:div>
                        <w:div w:id="1631747476">
                          <w:marLeft w:val="0"/>
                          <w:marRight w:val="0"/>
                          <w:marTop w:val="0"/>
                          <w:marBottom w:val="0"/>
                          <w:divBdr>
                            <w:top w:val="none" w:sz="0" w:space="0" w:color="auto"/>
                            <w:left w:val="none" w:sz="0" w:space="0" w:color="auto"/>
                            <w:bottom w:val="none" w:sz="0" w:space="0" w:color="auto"/>
                            <w:right w:val="none" w:sz="0" w:space="0" w:color="auto"/>
                          </w:divBdr>
                        </w:div>
                        <w:div w:id="837690117">
                          <w:marLeft w:val="0"/>
                          <w:marRight w:val="0"/>
                          <w:marTop w:val="0"/>
                          <w:marBottom w:val="0"/>
                          <w:divBdr>
                            <w:top w:val="none" w:sz="0" w:space="0" w:color="auto"/>
                            <w:left w:val="none" w:sz="0" w:space="0" w:color="auto"/>
                            <w:bottom w:val="none" w:sz="0" w:space="0" w:color="auto"/>
                            <w:right w:val="none" w:sz="0" w:space="0" w:color="auto"/>
                          </w:divBdr>
                        </w:div>
                        <w:div w:id="422844112">
                          <w:marLeft w:val="0"/>
                          <w:marRight w:val="0"/>
                          <w:marTop w:val="0"/>
                          <w:marBottom w:val="0"/>
                          <w:divBdr>
                            <w:top w:val="none" w:sz="0" w:space="0" w:color="auto"/>
                            <w:left w:val="none" w:sz="0" w:space="0" w:color="auto"/>
                            <w:bottom w:val="none" w:sz="0" w:space="0" w:color="auto"/>
                            <w:right w:val="none" w:sz="0" w:space="0" w:color="auto"/>
                          </w:divBdr>
                        </w:div>
                        <w:div w:id="1192762492">
                          <w:marLeft w:val="0"/>
                          <w:marRight w:val="0"/>
                          <w:marTop w:val="0"/>
                          <w:marBottom w:val="0"/>
                          <w:divBdr>
                            <w:top w:val="none" w:sz="0" w:space="0" w:color="auto"/>
                            <w:left w:val="none" w:sz="0" w:space="0" w:color="auto"/>
                            <w:bottom w:val="none" w:sz="0" w:space="0" w:color="auto"/>
                            <w:right w:val="none" w:sz="0" w:space="0" w:color="auto"/>
                          </w:divBdr>
                        </w:div>
                        <w:div w:id="1637687551">
                          <w:marLeft w:val="0"/>
                          <w:marRight w:val="0"/>
                          <w:marTop w:val="0"/>
                          <w:marBottom w:val="0"/>
                          <w:divBdr>
                            <w:top w:val="none" w:sz="0" w:space="0" w:color="auto"/>
                            <w:left w:val="none" w:sz="0" w:space="0" w:color="auto"/>
                            <w:bottom w:val="none" w:sz="0" w:space="0" w:color="auto"/>
                            <w:right w:val="none" w:sz="0" w:space="0" w:color="auto"/>
                          </w:divBdr>
                        </w:div>
                        <w:div w:id="2014871493">
                          <w:marLeft w:val="0"/>
                          <w:marRight w:val="0"/>
                          <w:marTop w:val="0"/>
                          <w:marBottom w:val="0"/>
                          <w:divBdr>
                            <w:top w:val="none" w:sz="0" w:space="0" w:color="auto"/>
                            <w:left w:val="none" w:sz="0" w:space="0" w:color="auto"/>
                            <w:bottom w:val="none" w:sz="0" w:space="0" w:color="auto"/>
                            <w:right w:val="none" w:sz="0" w:space="0" w:color="auto"/>
                          </w:divBdr>
                        </w:div>
                        <w:div w:id="1144733409">
                          <w:marLeft w:val="0"/>
                          <w:marRight w:val="0"/>
                          <w:marTop w:val="0"/>
                          <w:marBottom w:val="0"/>
                          <w:divBdr>
                            <w:top w:val="none" w:sz="0" w:space="0" w:color="auto"/>
                            <w:left w:val="none" w:sz="0" w:space="0" w:color="auto"/>
                            <w:bottom w:val="none" w:sz="0" w:space="0" w:color="auto"/>
                            <w:right w:val="none" w:sz="0" w:space="0" w:color="auto"/>
                          </w:divBdr>
                        </w:div>
                        <w:div w:id="1189951082">
                          <w:marLeft w:val="0"/>
                          <w:marRight w:val="0"/>
                          <w:marTop w:val="150"/>
                          <w:marBottom w:val="0"/>
                          <w:divBdr>
                            <w:top w:val="single" w:sz="6" w:space="5" w:color="CCCCCC"/>
                            <w:left w:val="single" w:sz="6" w:space="5" w:color="CCCCCC"/>
                            <w:bottom w:val="single" w:sz="6" w:space="5" w:color="CCCCCC"/>
                            <w:right w:val="single" w:sz="6" w:space="5" w:color="CCCCCC"/>
                          </w:divBdr>
                        </w:div>
                        <w:div w:id="370884472">
                          <w:marLeft w:val="0"/>
                          <w:marRight w:val="0"/>
                          <w:marTop w:val="0"/>
                          <w:marBottom w:val="0"/>
                          <w:divBdr>
                            <w:top w:val="none" w:sz="0" w:space="0" w:color="auto"/>
                            <w:left w:val="none" w:sz="0" w:space="0" w:color="auto"/>
                            <w:bottom w:val="none" w:sz="0" w:space="0" w:color="auto"/>
                            <w:right w:val="none" w:sz="0" w:space="0" w:color="auto"/>
                          </w:divBdr>
                        </w:div>
                        <w:div w:id="1899320145">
                          <w:marLeft w:val="0"/>
                          <w:marRight w:val="0"/>
                          <w:marTop w:val="0"/>
                          <w:marBottom w:val="0"/>
                          <w:divBdr>
                            <w:top w:val="none" w:sz="0" w:space="0" w:color="auto"/>
                            <w:left w:val="none" w:sz="0" w:space="0" w:color="auto"/>
                            <w:bottom w:val="none" w:sz="0" w:space="0" w:color="auto"/>
                            <w:right w:val="none" w:sz="0" w:space="0" w:color="auto"/>
                          </w:divBdr>
                        </w:div>
                        <w:div w:id="1559435089">
                          <w:marLeft w:val="0"/>
                          <w:marRight w:val="0"/>
                          <w:marTop w:val="0"/>
                          <w:marBottom w:val="0"/>
                          <w:divBdr>
                            <w:top w:val="none" w:sz="0" w:space="0" w:color="auto"/>
                            <w:left w:val="none" w:sz="0" w:space="0" w:color="auto"/>
                            <w:bottom w:val="none" w:sz="0" w:space="0" w:color="auto"/>
                            <w:right w:val="none" w:sz="0" w:space="0" w:color="auto"/>
                          </w:divBdr>
                        </w:div>
                        <w:div w:id="428359361">
                          <w:marLeft w:val="0"/>
                          <w:marRight w:val="0"/>
                          <w:marTop w:val="0"/>
                          <w:marBottom w:val="0"/>
                          <w:divBdr>
                            <w:top w:val="none" w:sz="0" w:space="0" w:color="auto"/>
                            <w:left w:val="none" w:sz="0" w:space="0" w:color="auto"/>
                            <w:bottom w:val="none" w:sz="0" w:space="0" w:color="auto"/>
                            <w:right w:val="none" w:sz="0" w:space="0" w:color="auto"/>
                          </w:divBdr>
                        </w:div>
                        <w:div w:id="485322028">
                          <w:marLeft w:val="0"/>
                          <w:marRight w:val="0"/>
                          <w:marTop w:val="0"/>
                          <w:marBottom w:val="0"/>
                          <w:divBdr>
                            <w:top w:val="none" w:sz="0" w:space="0" w:color="auto"/>
                            <w:left w:val="none" w:sz="0" w:space="0" w:color="auto"/>
                            <w:bottom w:val="none" w:sz="0" w:space="0" w:color="auto"/>
                            <w:right w:val="none" w:sz="0" w:space="0" w:color="auto"/>
                          </w:divBdr>
                        </w:div>
                        <w:div w:id="1559433296">
                          <w:marLeft w:val="0"/>
                          <w:marRight w:val="0"/>
                          <w:marTop w:val="0"/>
                          <w:marBottom w:val="0"/>
                          <w:divBdr>
                            <w:top w:val="none" w:sz="0" w:space="0" w:color="auto"/>
                            <w:left w:val="none" w:sz="0" w:space="0" w:color="auto"/>
                            <w:bottom w:val="none" w:sz="0" w:space="0" w:color="auto"/>
                            <w:right w:val="none" w:sz="0" w:space="0" w:color="auto"/>
                          </w:divBdr>
                        </w:div>
                        <w:div w:id="1205756682">
                          <w:marLeft w:val="0"/>
                          <w:marRight w:val="0"/>
                          <w:marTop w:val="150"/>
                          <w:marBottom w:val="150"/>
                          <w:divBdr>
                            <w:top w:val="single" w:sz="6" w:space="5" w:color="CCCCCC"/>
                            <w:left w:val="single" w:sz="6" w:space="5" w:color="CCCCCC"/>
                            <w:bottom w:val="single" w:sz="6" w:space="5" w:color="CCCCCC"/>
                            <w:right w:val="single" w:sz="6" w:space="5" w:color="CCCCCC"/>
                          </w:divBdr>
                        </w:div>
                        <w:div w:id="164367494">
                          <w:marLeft w:val="0"/>
                          <w:marRight w:val="0"/>
                          <w:marTop w:val="0"/>
                          <w:marBottom w:val="0"/>
                          <w:divBdr>
                            <w:top w:val="none" w:sz="0" w:space="0" w:color="auto"/>
                            <w:left w:val="none" w:sz="0" w:space="0" w:color="auto"/>
                            <w:bottom w:val="none" w:sz="0" w:space="0" w:color="auto"/>
                            <w:right w:val="none" w:sz="0" w:space="0" w:color="auto"/>
                          </w:divBdr>
                        </w:div>
                        <w:div w:id="2078043026">
                          <w:marLeft w:val="0"/>
                          <w:marRight w:val="0"/>
                          <w:marTop w:val="150"/>
                          <w:marBottom w:val="0"/>
                          <w:divBdr>
                            <w:top w:val="single" w:sz="6" w:space="5" w:color="CCCCCC"/>
                            <w:left w:val="single" w:sz="6" w:space="5" w:color="CCCCCC"/>
                            <w:bottom w:val="single" w:sz="6" w:space="5" w:color="CCCCCC"/>
                            <w:right w:val="single" w:sz="6" w:space="5" w:color="CCCCCC"/>
                          </w:divBdr>
                        </w:div>
                        <w:div w:id="1904833061">
                          <w:marLeft w:val="0"/>
                          <w:marRight w:val="0"/>
                          <w:marTop w:val="0"/>
                          <w:marBottom w:val="0"/>
                          <w:divBdr>
                            <w:top w:val="none" w:sz="0" w:space="0" w:color="auto"/>
                            <w:left w:val="none" w:sz="0" w:space="0" w:color="auto"/>
                            <w:bottom w:val="none" w:sz="0" w:space="0" w:color="auto"/>
                            <w:right w:val="none" w:sz="0" w:space="0" w:color="auto"/>
                          </w:divBdr>
                        </w:div>
                        <w:div w:id="797991090">
                          <w:marLeft w:val="0"/>
                          <w:marRight w:val="0"/>
                          <w:marTop w:val="0"/>
                          <w:marBottom w:val="0"/>
                          <w:divBdr>
                            <w:top w:val="none" w:sz="0" w:space="0" w:color="auto"/>
                            <w:left w:val="none" w:sz="0" w:space="0" w:color="auto"/>
                            <w:bottom w:val="none" w:sz="0" w:space="0" w:color="auto"/>
                            <w:right w:val="none" w:sz="0" w:space="0" w:color="auto"/>
                          </w:divBdr>
                        </w:div>
                        <w:div w:id="944115148">
                          <w:marLeft w:val="0"/>
                          <w:marRight w:val="0"/>
                          <w:marTop w:val="0"/>
                          <w:marBottom w:val="0"/>
                          <w:divBdr>
                            <w:top w:val="none" w:sz="0" w:space="0" w:color="auto"/>
                            <w:left w:val="none" w:sz="0" w:space="0" w:color="auto"/>
                            <w:bottom w:val="none" w:sz="0" w:space="0" w:color="auto"/>
                            <w:right w:val="none" w:sz="0" w:space="0" w:color="auto"/>
                          </w:divBdr>
                        </w:div>
                        <w:div w:id="1504591833">
                          <w:marLeft w:val="0"/>
                          <w:marRight w:val="0"/>
                          <w:marTop w:val="0"/>
                          <w:marBottom w:val="0"/>
                          <w:divBdr>
                            <w:top w:val="none" w:sz="0" w:space="0" w:color="auto"/>
                            <w:left w:val="none" w:sz="0" w:space="0" w:color="auto"/>
                            <w:bottom w:val="none" w:sz="0" w:space="0" w:color="auto"/>
                            <w:right w:val="none" w:sz="0" w:space="0" w:color="auto"/>
                          </w:divBdr>
                        </w:div>
                        <w:div w:id="1768190339">
                          <w:marLeft w:val="0"/>
                          <w:marRight w:val="0"/>
                          <w:marTop w:val="0"/>
                          <w:marBottom w:val="0"/>
                          <w:divBdr>
                            <w:top w:val="none" w:sz="0" w:space="0" w:color="auto"/>
                            <w:left w:val="none" w:sz="0" w:space="0" w:color="auto"/>
                            <w:bottom w:val="none" w:sz="0" w:space="0" w:color="auto"/>
                            <w:right w:val="none" w:sz="0" w:space="0" w:color="auto"/>
                          </w:divBdr>
                        </w:div>
                        <w:div w:id="1277371951">
                          <w:marLeft w:val="0"/>
                          <w:marRight w:val="0"/>
                          <w:marTop w:val="0"/>
                          <w:marBottom w:val="0"/>
                          <w:divBdr>
                            <w:top w:val="none" w:sz="0" w:space="0" w:color="auto"/>
                            <w:left w:val="none" w:sz="0" w:space="0" w:color="auto"/>
                            <w:bottom w:val="none" w:sz="0" w:space="0" w:color="auto"/>
                            <w:right w:val="none" w:sz="0" w:space="0" w:color="auto"/>
                          </w:divBdr>
                        </w:div>
                        <w:div w:id="1882863766">
                          <w:marLeft w:val="0"/>
                          <w:marRight w:val="0"/>
                          <w:marTop w:val="150"/>
                          <w:marBottom w:val="0"/>
                          <w:divBdr>
                            <w:top w:val="single" w:sz="6" w:space="5" w:color="CCCCCC"/>
                            <w:left w:val="single" w:sz="6" w:space="5" w:color="CCCCCC"/>
                            <w:bottom w:val="single" w:sz="6" w:space="5" w:color="CCCCCC"/>
                            <w:right w:val="single" w:sz="6" w:space="5" w:color="CCCCCC"/>
                          </w:divBdr>
                        </w:div>
                        <w:div w:id="1190415245">
                          <w:marLeft w:val="0"/>
                          <w:marRight w:val="0"/>
                          <w:marTop w:val="240"/>
                          <w:marBottom w:val="0"/>
                          <w:divBdr>
                            <w:top w:val="none" w:sz="0" w:space="0" w:color="auto"/>
                            <w:left w:val="none" w:sz="0" w:space="0" w:color="auto"/>
                            <w:bottom w:val="none" w:sz="0" w:space="0" w:color="auto"/>
                            <w:right w:val="none" w:sz="0" w:space="0" w:color="auto"/>
                          </w:divBdr>
                          <w:divsChild>
                            <w:div w:id="1555191746">
                              <w:marLeft w:val="0"/>
                              <w:marRight w:val="0"/>
                              <w:marTop w:val="0"/>
                              <w:marBottom w:val="0"/>
                              <w:divBdr>
                                <w:top w:val="none" w:sz="0" w:space="0" w:color="auto"/>
                                <w:left w:val="none" w:sz="0" w:space="0" w:color="auto"/>
                                <w:bottom w:val="none" w:sz="0" w:space="0" w:color="auto"/>
                                <w:right w:val="none" w:sz="0" w:space="0" w:color="auto"/>
                              </w:divBdr>
                            </w:div>
                          </w:divsChild>
                        </w:div>
                        <w:div w:id="207569291">
                          <w:marLeft w:val="0"/>
                          <w:marRight w:val="0"/>
                          <w:marTop w:val="0"/>
                          <w:marBottom w:val="0"/>
                          <w:divBdr>
                            <w:top w:val="none" w:sz="0" w:space="0" w:color="auto"/>
                            <w:left w:val="none" w:sz="0" w:space="0" w:color="auto"/>
                            <w:bottom w:val="none" w:sz="0" w:space="0" w:color="auto"/>
                            <w:right w:val="none" w:sz="0" w:space="0" w:color="auto"/>
                          </w:divBdr>
                        </w:div>
                        <w:div w:id="2069844054">
                          <w:marLeft w:val="0"/>
                          <w:marRight w:val="0"/>
                          <w:marTop w:val="0"/>
                          <w:marBottom w:val="0"/>
                          <w:divBdr>
                            <w:top w:val="none" w:sz="0" w:space="0" w:color="auto"/>
                            <w:left w:val="none" w:sz="0" w:space="0" w:color="auto"/>
                            <w:bottom w:val="none" w:sz="0" w:space="0" w:color="auto"/>
                            <w:right w:val="none" w:sz="0" w:space="0" w:color="auto"/>
                          </w:divBdr>
                        </w:div>
                        <w:div w:id="558371236">
                          <w:marLeft w:val="0"/>
                          <w:marRight w:val="0"/>
                          <w:marTop w:val="0"/>
                          <w:marBottom w:val="0"/>
                          <w:divBdr>
                            <w:top w:val="none" w:sz="0" w:space="0" w:color="auto"/>
                            <w:left w:val="none" w:sz="0" w:space="0" w:color="auto"/>
                            <w:bottom w:val="none" w:sz="0" w:space="0" w:color="auto"/>
                            <w:right w:val="none" w:sz="0" w:space="0" w:color="auto"/>
                          </w:divBdr>
                        </w:div>
                        <w:div w:id="1482888212">
                          <w:marLeft w:val="0"/>
                          <w:marRight w:val="0"/>
                          <w:marTop w:val="0"/>
                          <w:marBottom w:val="0"/>
                          <w:divBdr>
                            <w:top w:val="none" w:sz="0" w:space="0" w:color="auto"/>
                            <w:left w:val="none" w:sz="0" w:space="0" w:color="auto"/>
                            <w:bottom w:val="none" w:sz="0" w:space="0" w:color="auto"/>
                            <w:right w:val="none" w:sz="0" w:space="0" w:color="auto"/>
                          </w:divBdr>
                        </w:div>
                        <w:div w:id="1261600164">
                          <w:marLeft w:val="0"/>
                          <w:marRight w:val="0"/>
                          <w:marTop w:val="0"/>
                          <w:marBottom w:val="0"/>
                          <w:divBdr>
                            <w:top w:val="none" w:sz="0" w:space="0" w:color="auto"/>
                            <w:left w:val="none" w:sz="0" w:space="0" w:color="auto"/>
                            <w:bottom w:val="none" w:sz="0" w:space="0" w:color="auto"/>
                            <w:right w:val="none" w:sz="0" w:space="0" w:color="auto"/>
                          </w:divBdr>
                        </w:div>
                        <w:div w:id="831457345">
                          <w:marLeft w:val="0"/>
                          <w:marRight w:val="0"/>
                          <w:marTop w:val="150"/>
                          <w:marBottom w:val="0"/>
                          <w:divBdr>
                            <w:top w:val="single" w:sz="6" w:space="5" w:color="CCCCCC"/>
                            <w:left w:val="single" w:sz="6" w:space="5" w:color="CCCCCC"/>
                            <w:bottom w:val="single" w:sz="6" w:space="5" w:color="CCCCCC"/>
                            <w:right w:val="single" w:sz="6" w:space="5" w:color="CCCCCC"/>
                          </w:divBdr>
                        </w:div>
                        <w:div w:id="1049648328">
                          <w:marLeft w:val="0"/>
                          <w:marRight w:val="0"/>
                          <w:marTop w:val="150"/>
                          <w:marBottom w:val="0"/>
                          <w:divBdr>
                            <w:top w:val="single" w:sz="6" w:space="5" w:color="DDDD66"/>
                            <w:left w:val="single" w:sz="6" w:space="5" w:color="DDDD66"/>
                            <w:bottom w:val="single" w:sz="6" w:space="5" w:color="DDDD66"/>
                            <w:right w:val="single" w:sz="6" w:space="5" w:color="DDDD66"/>
                          </w:divBdr>
                        </w:div>
                        <w:div w:id="188036251">
                          <w:marLeft w:val="0"/>
                          <w:marRight w:val="0"/>
                          <w:marTop w:val="0"/>
                          <w:marBottom w:val="0"/>
                          <w:divBdr>
                            <w:top w:val="none" w:sz="0" w:space="0" w:color="auto"/>
                            <w:left w:val="none" w:sz="0" w:space="0" w:color="auto"/>
                            <w:bottom w:val="none" w:sz="0" w:space="0" w:color="auto"/>
                            <w:right w:val="none" w:sz="0" w:space="0" w:color="auto"/>
                          </w:divBdr>
                        </w:div>
                        <w:div w:id="994146981">
                          <w:marLeft w:val="0"/>
                          <w:marRight w:val="0"/>
                          <w:marTop w:val="0"/>
                          <w:marBottom w:val="0"/>
                          <w:divBdr>
                            <w:top w:val="none" w:sz="0" w:space="0" w:color="auto"/>
                            <w:left w:val="none" w:sz="0" w:space="0" w:color="auto"/>
                            <w:bottom w:val="none" w:sz="0" w:space="0" w:color="auto"/>
                            <w:right w:val="none" w:sz="0" w:space="0" w:color="auto"/>
                          </w:divBdr>
                        </w:div>
                        <w:div w:id="1031537837">
                          <w:marLeft w:val="0"/>
                          <w:marRight w:val="0"/>
                          <w:marTop w:val="0"/>
                          <w:marBottom w:val="0"/>
                          <w:divBdr>
                            <w:top w:val="none" w:sz="0" w:space="0" w:color="auto"/>
                            <w:left w:val="none" w:sz="0" w:space="0" w:color="auto"/>
                            <w:bottom w:val="none" w:sz="0" w:space="0" w:color="auto"/>
                            <w:right w:val="none" w:sz="0" w:space="0" w:color="auto"/>
                          </w:divBdr>
                        </w:div>
                        <w:div w:id="1754815303">
                          <w:marLeft w:val="0"/>
                          <w:marRight w:val="0"/>
                          <w:marTop w:val="0"/>
                          <w:marBottom w:val="0"/>
                          <w:divBdr>
                            <w:top w:val="none" w:sz="0" w:space="0" w:color="auto"/>
                            <w:left w:val="none" w:sz="0" w:space="0" w:color="auto"/>
                            <w:bottom w:val="none" w:sz="0" w:space="0" w:color="auto"/>
                            <w:right w:val="none" w:sz="0" w:space="0" w:color="auto"/>
                          </w:divBdr>
                        </w:div>
                        <w:div w:id="1242760141">
                          <w:marLeft w:val="0"/>
                          <w:marRight w:val="0"/>
                          <w:marTop w:val="0"/>
                          <w:marBottom w:val="0"/>
                          <w:divBdr>
                            <w:top w:val="none" w:sz="0" w:space="0" w:color="auto"/>
                            <w:left w:val="none" w:sz="0" w:space="0" w:color="auto"/>
                            <w:bottom w:val="none" w:sz="0" w:space="0" w:color="auto"/>
                            <w:right w:val="none" w:sz="0" w:space="0" w:color="auto"/>
                          </w:divBdr>
                        </w:div>
                        <w:div w:id="1472208962">
                          <w:marLeft w:val="0"/>
                          <w:marRight w:val="0"/>
                          <w:marTop w:val="0"/>
                          <w:marBottom w:val="0"/>
                          <w:divBdr>
                            <w:top w:val="none" w:sz="0" w:space="0" w:color="auto"/>
                            <w:left w:val="none" w:sz="0" w:space="0" w:color="auto"/>
                            <w:bottom w:val="none" w:sz="0" w:space="0" w:color="auto"/>
                            <w:right w:val="none" w:sz="0" w:space="0" w:color="auto"/>
                          </w:divBdr>
                        </w:div>
                        <w:div w:id="669257124">
                          <w:marLeft w:val="0"/>
                          <w:marRight w:val="0"/>
                          <w:marTop w:val="150"/>
                          <w:marBottom w:val="150"/>
                          <w:divBdr>
                            <w:top w:val="single" w:sz="6" w:space="5" w:color="CCCCCC"/>
                            <w:left w:val="single" w:sz="6" w:space="5" w:color="CCCCCC"/>
                            <w:bottom w:val="single" w:sz="6" w:space="5" w:color="CCCCCC"/>
                            <w:right w:val="single" w:sz="6" w:space="5" w:color="CCCCCC"/>
                          </w:divBdr>
                        </w:div>
                        <w:div w:id="1680963414">
                          <w:marLeft w:val="0"/>
                          <w:marRight w:val="0"/>
                          <w:marTop w:val="0"/>
                          <w:marBottom w:val="0"/>
                          <w:divBdr>
                            <w:top w:val="none" w:sz="0" w:space="0" w:color="auto"/>
                            <w:left w:val="none" w:sz="0" w:space="0" w:color="auto"/>
                            <w:bottom w:val="none" w:sz="0" w:space="0" w:color="auto"/>
                            <w:right w:val="none" w:sz="0" w:space="0" w:color="auto"/>
                          </w:divBdr>
                        </w:div>
                        <w:div w:id="917642345">
                          <w:marLeft w:val="0"/>
                          <w:marRight w:val="0"/>
                          <w:marTop w:val="0"/>
                          <w:marBottom w:val="0"/>
                          <w:divBdr>
                            <w:top w:val="none" w:sz="0" w:space="0" w:color="auto"/>
                            <w:left w:val="none" w:sz="0" w:space="0" w:color="auto"/>
                            <w:bottom w:val="none" w:sz="0" w:space="0" w:color="auto"/>
                            <w:right w:val="none" w:sz="0" w:space="0" w:color="auto"/>
                          </w:divBdr>
                        </w:div>
                        <w:div w:id="1759591862">
                          <w:marLeft w:val="0"/>
                          <w:marRight w:val="0"/>
                          <w:marTop w:val="0"/>
                          <w:marBottom w:val="0"/>
                          <w:divBdr>
                            <w:top w:val="none" w:sz="0" w:space="0" w:color="auto"/>
                            <w:left w:val="none" w:sz="0" w:space="0" w:color="auto"/>
                            <w:bottom w:val="none" w:sz="0" w:space="0" w:color="auto"/>
                            <w:right w:val="none" w:sz="0" w:space="0" w:color="auto"/>
                          </w:divBdr>
                        </w:div>
                        <w:div w:id="297423555">
                          <w:marLeft w:val="0"/>
                          <w:marRight w:val="0"/>
                          <w:marTop w:val="0"/>
                          <w:marBottom w:val="0"/>
                          <w:divBdr>
                            <w:top w:val="none" w:sz="0" w:space="0" w:color="auto"/>
                            <w:left w:val="none" w:sz="0" w:space="0" w:color="auto"/>
                            <w:bottom w:val="none" w:sz="0" w:space="0" w:color="auto"/>
                            <w:right w:val="none" w:sz="0" w:space="0" w:color="auto"/>
                          </w:divBdr>
                        </w:div>
                        <w:div w:id="338040564">
                          <w:marLeft w:val="0"/>
                          <w:marRight w:val="0"/>
                          <w:marTop w:val="0"/>
                          <w:marBottom w:val="0"/>
                          <w:divBdr>
                            <w:top w:val="none" w:sz="0" w:space="0" w:color="auto"/>
                            <w:left w:val="none" w:sz="0" w:space="0" w:color="auto"/>
                            <w:bottom w:val="none" w:sz="0" w:space="0" w:color="auto"/>
                            <w:right w:val="none" w:sz="0" w:space="0" w:color="auto"/>
                          </w:divBdr>
                        </w:div>
                        <w:div w:id="439377017">
                          <w:marLeft w:val="0"/>
                          <w:marRight w:val="0"/>
                          <w:marTop w:val="0"/>
                          <w:marBottom w:val="0"/>
                          <w:divBdr>
                            <w:top w:val="none" w:sz="0" w:space="0" w:color="auto"/>
                            <w:left w:val="none" w:sz="0" w:space="0" w:color="auto"/>
                            <w:bottom w:val="none" w:sz="0" w:space="0" w:color="auto"/>
                            <w:right w:val="none" w:sz="0" w:space="0" w:color="auto"/>
                          </w:divBdr>
                        </w:div>
                        <w:div w:id="761493277">
                          <w:marLeft w:val="0"/>
                          <w:marRight w:val="0"/>
                          <w:marTop w:val="0"/>
                          <w:marBottom w:val="0"/>
                          <w:divBdr>
                            <w:top w:val="none" w:sz="0" w:space="0" w:color="auto"/>
                            <w:left w:val="none" w:sz="0" w:space="0" w:color="auto"/>
                            <w:bottom w:val="none" w:sz="0" w:space="0" w:color="auto"/>
                            <w:right w:val="none" w:sz="0" w:space="0" w:color="auto"/>
                          </w:divBdr>
                        </w:div>
                        <w:div w:id="1340229857">
                          <w:marLeft w:val="0"/>
                          <w:marRight w:val="0"/>
                          <w:marTop w:val="0"/>
                          <w:marBottom w:val="0"/>
                          <w:divBdr>
                            <w:top w:val="none" w:sz="0" w:space="0" w:color="auto"/>
                            <w:left w:val="none" w:sz="0" w:space="0" w:color="auto"/>
                            <w:bottom w:val="none" w:sz="0" w:space="0" w:color="auto"/>
                            <w:right w:val="none" w:sz="0" w:space="0" w:color="auto"/>
                          </w:divBdr>
                        </w:div>
                        <w:div w:id="1938630769">
                          <w:marLeft w:val="0"/>
                          <w:marRight w:val="0"/>
                          <w:marTop w:val="0"/>
                          <w:marBottom w:val="0"/>
                          <w:divBdr>
                            <w:top w:val="none" w:sz="0" w:space="0" w:color="auto"/>
                            <w:left w:val="none" w:sz="0" w:space="0" w:color="auto"/>
                            <w:bottom w:val="none" w:sz="0" w:space="0" w:color="auto"/>
                            <w:right w:val="none" w:sz="0" w:space="0" w:color="auto"/>
                          </w:divBdr>
                        </w:div>
                        <w:div w:id="197475943">
                          <w:marLeft w:val="0"/>
                          <w:marRight w:val="0"/>
                          <w:marTop w:val="0"/>
                          <w:marBottom w:val="0"/>
                          <w:divBdr>
                            <w:top w:val="none" w:sz="0" w:space="0" w:color="auto"/>
                            <w:left w:val="none" w:sz="0" w:space="0" w:color="auto"/>
                            <w:bottom w:val="none" w:sz="0" w:space="0" w:color="auto"/>
                            <w:right w:val="none" w:sz="0" w:space="0" w:color="auto"/>
                          </w:divBdr>
                        </w:div>
                        <w:div w:id="479806194">
                          <w:marLeft w:val="0"/>
                          <w:marRight w:val="0"/>
                          <w:marTop w:val="0"/>
                          <w:marBottom w:val="0"/>
                          <w:divBdr>
                            <w:top w:val="none" w:sz="0" w:space="0" w:color="auto"/>
                            <w:left w:val="none" w:sz="0" w:space="0" w:color="auto"/>
                            <w:bottom w:val="none" w:sz="0" w:space="0" w:color="auto"/>
                            <w:right w:val="none" w:sz="0" w:space="0" w:color="auto"/>
                          </w:divBdr>
                        </w:div>
                        <w:div w:id="1333879021">
                          <w:marLeft w:val="0"/>
                          <w:marRight w:val="0"/>
                          <w:marTop w:val="0"/>
                          <w:marBottom w:val="0"/>
                          <w:divBdr>
                            <w:top w:val="none" w:sz="0" w:space="0" w:color="auto"/>
                            <w:left w:val="none" w:sz="0" w:space="0" w:color="auto"/>
                            <w:bottom w:val="none" w:sz="0" w:space="0" w:color="auto"/>
                            <w:right w:val="none" w:sz="0" w:space="0" w:color="auto"/>
                          </w:divBdr>
                        </w:div>
                        <w:div w:id="2090350641">
                          <w:marLeft w:val="0"/>
                          <w:marRight w:val="0"/>
                          <w:marTop w:val="0"/>
                          <w:marBottom w:val="0"/>
                          <w:divBdr>
                            <w:top w:val="none" w:sz="0" w:space="0" w:color="auto"/>
                            <w:left w:val="none" w:sz="0" w:space="0" w:color="auto"/>
                            <w:bottom w:val="none" w:sz="0" w:space="0" w:color="auto"/>
                            <w:right w:val="none" w:sz="0" w:space="0" w:color="auto"/>
                          </w:divBdr>
                        </w:div>
                        <w:div w:id="1508835617">
                          <w:marLeft w:val="0"/>
                          <w:marRight w:val="0"/>
                          <w:marTop w:val="0"/>
                          <w:marBottom w:val="0"/>
                          <w:divBdr>
                            <w:top w:val="none" w:sz="0" w:space="0" w:color="auto"/>
                            <w:left w:val="none" w:sz="0" w:space="0" w:color="auto"/>
                            <w:bottom w:val="none" w:sz="0" w:space="0" w:color="auto"/>
                            <w:right w:val="none" w:sz="0" w:space="0" w:color="auto"/>
                          </w:divBdr>
                        </w:div>
                        <w:div w:id="1410615220">
                          <w:marLeft w:val="0"/>
                          <w:marRight w:val="0"/>
                          <w:marTop w:val="0"/>
                          <w:marBottom w:val="0"/>
                          <w:divBdr>
                            <w:top w:val="none" w:sz="0" w:space="0" w:color="auto"/>
                            <w:left w:val="none" w:sz="0" w:space="0" w:color="auto"/>
                            <w:bottom w:val="none" w:sz="0" w:space="0" w:color="auto"/>
                            <w:right w:val="none" w:sz="0" w:space="0" w:color="auto"/>
                          </w:divBdr>
                        </w:div>
                        <w:div w:id="1470245748">
                          <w:marLeft w:val="0"/>
                          <w:marRight w:val="0"/>
                          <w:marTop w:val="0"/>
                          <w:marBottom w:val="0"/>
                          <w:divBdr>
                            <w:top w:val="none" w:sz="0" w:space="0" w:color="auto"/>
                            <w:left w:val="none" w:sz="0" w:space="0" w:color="auto"/>
                            <w:bottom w:val="none" w:sz="0" w:space="0" w:color="auto"/>
                            <w:right w:val="none" w:sz="0" w:space="0" w:color="auto"/>
                          </w:divBdr>
                        </w:div>
                        <w:div w:id="413859848">
                          <w:marLeft w:val="0"/>
                          <w:marRight w:val="0"/>
                          <w:marTop w:val="0"/>
                          <w:marBottom w:val="0"/>
                          <w:divBdr>
                            <w:top w:val="none" w:sz="0" w:space="0" w:color="auto"/>
                            <w:left w:val="none" w:sz="0" w:space="0" w:color="auto"/>
                            <w:bottom w:val="none" w:sz="0" w:space="0" w:color="auto"/>
                            <w:right w:val="none" w:sz="0" w:space="0" w:color="auto"/>
                          </w:divBdr>
                        </w:div>
                        <w:div w:id="1442846725">
                          <w:marLeft w:val="0"/>
                          <w:marRight w:val="0"/>
                          <w:marTop w:val="0"/>
                          <w:marBottom w:val="0"/>
                          <w:divBdr>
                            <w:top w:val="none" w:sz="0" w:space="0" w:color="auto"/>
                            <w:left w:val="none" w:sz="0" w:space="0" w:color="auto"/>
                            <w:bottom w:val="none" w:sz="0" w:space="0" w:color="auto"/>
                            <w:right w:val="none" w:sz="0" w:space="0" w:color="auto"/>
                          </w:divBdr>
                        </w:div>
                        <w:div w:id="200096546">
                          <w:marLeft w:val="0"/>
                          <w:marRight w:val="0"/>
                          <w:marTop w:val="0"/>
                          <w:marBottom w:val="0"/>
                          <w:divBdr>
                            <w:top w:val="none" w:sz="0" w:space="0" w:color="auto"/>
                            <w:left w:val="none" w:sz="0" w:space="0" w:color="auto"/>
                            <w:bottom w:val="none" w:sz="0" w:space="0" w:color="auto"/>
                            <w:right w:val="none" w:sz="0" w:space="0" w:color="auto"/>
                          </w:divBdr>
                        </w:div>
                        <w:div w:id="836188518">
                          <w:marLeft w:val="0"/>
                          <w:marRight w:val="0"/>
                          <w:marTop w:val="0"/>
                          <w:marBottom w:val="0"/>
                          <w:divBdr>
                            <w:top w:val="none" w:sz="0" w:space="0" w:color="auto"/>
                            <w:left w:val="none" w:sz="0" w:space="0" w:color="auto"/>
                            <w:bottom w:val="none" w:sz="0" w:space="0" w:color="auto"/>
                            <w:right w:val="none" w:sz="0" w:space="0" w:color="auto"/>
                          </w:divBdr>
                        </w:div>
                        <w:div w:id="481504033">
                          <w:marLeft w:val="0"/>
                          <w:marRight w:val="0"/>
                          <w:marTop w:val="0"/>
                          <w:marBottom w:val="0"/>
                          <w:divBdr>
                            <w:top w:val="none" w:sz="0" w:space="0" w:color="auto"/>
                            <w:left w:val="none" w:sz="0" w:space="0" w:color="auto"/>
                            <w:bottom w:val="none" w:sz="0" w:space="0" w:color="auto"/>
                            <w:right w:val="none" w:sz="0" w:space="0" w:color="auto"/>
                          </w:divBdr>
                        </w:div>
                        <w:div w:id="372077630">
                          <w:marLeft w:val="0"/>
                          <w:marRight w:val="0"/>
                          <w:marTop w:val="150"/>
                          <w:marBottom w:val="150"/>
                          <w:divBdr>
                            <w:top w:val="single" w:sz="6" w:space="5" w:color="CCCCCC"/>
                            <w:left w:val="single" w:sz="6" w:space="5" w:color="CCCCCC"/>
                            <w:bottom w:val="single" w:sz="6" w:space="5" w:color="CCCCCC"/>
                            <w:right w:val="single" w:sz="6" w:space="5" w:color="CCCCCC"/>
                          </w:divBdr>
                        </w:div>
                        <w:div w:id="135494366">
                          <w:marLeft w:val="0"/>
                          <w:marRight w:val="0"/>
                          <w:marTop w:val="0"/>
                          <w:marBottom w:val="0"/>
                          <w:divBdr>
                            <w:top w:val="none" w:sz="0" w:space="0" w:color="auto"/>
                            <w:left w:val="none" w:sz="0" w:space="0" w:color="auto"/>
                            <w:bottom w:val="none" w:sz="0" w:space="0" w:color="auto"/>
                            <w:right w:val="none" w:sz="0" w:space="0" w:color="auto"/>
                          </w:divBdr>
                        </w:div>
                        <w:div w:id="836725053">
                          <w:marLeft w:val="0"/>
                          <w:marRight w:val="0"/>
                          <w:marTop w:val="150"/>
                          <w:marBottom w:val="150"/>
                          <w:divBdr>
                            <w:top w:val="single" w:sz="6" w:space="5" w:color="CCCCCC"/>
                            <w:left w:val="single" w:sz="6" w:space="5" w:color="CCCCCC"/>
                            <w:bottom w:val="single" w:sz="6" w:space="5" w:color="CCCCCC"/>
                            <w:right w:val="single" w:sz="6" w:space="5" w:color="CCCCCC"/>
                          </w:divBdr>
                        </w:div>
                        <w:div w:id="46613653">
                          <w:marLeft w:val="0"/>
                          <w:marRight w:val="0"/>
                          <w:marTop w:val="0"/>
                          <w:marBottom w:val="0"/>
                          <w:divBdr>
                            <w:top w:val="none" w:sz="0" w:space="0" w:color="auto"/>
                            <w:left w:val="none" w:sz="0" w:space="0" w:color="auto"/>
                            <w:bottom w:val="none" w:sz="0" w:space="0" w:color="auto"/>
                            <w:right w:val="none" w:sz="0" w:space="0" w:color="auto"/>
                          </w:divBdr>
                        </w:div>
                        <w:div w:id="595990410">
                          <w:marLeft w:val="0"/>
                          <w:marRight w:val="0"/>
                          <w:marTop w:val="0"/>
                          <w:marBottom w:val="0"/>
                          <w:divBdr>
                            <w:top w:val="none" w:sz="0" w:space="0" w:color="auto"/>
                            <w:left w:val="none" w:sz="0" w:space="0" w:color="auto"/>
                            <w:bottom w:val="none" w:sz="0" w:space="0" w:color="auto"/>
                            <w:right w:val="none" w:sz="0" w:space="0" w:color="auto"/>
                          </w:divBdr>
                        </w:div>
                        <w:div w:id="603340840">
                          <w:marLeft w:val="0"/>
                          <w:marRight w:val="0"/>
                          <w:marTop w:val="0"/>
                          <w:marBottom w:val="0"/>
                          <w:divBdr>
                            <w:top w:val="none" w:sz="0" w:space="0" w:color="auto"/>
                            <w:left w:val="none" w:sz="0" w:space="0" w:color="auto"/>
                            <w:bottom w:val="none" w:sz="0" w:space="0" w:color="auto"/>
                            <w:right w:val="none" w:sz="0" w:space="0" w:color="auto"/>
                          </w:divBdr>
                        </w:div>
                        <w:div w:id="1819153955">
                          <w:marLeft w:val="0"/>
                          <w:marRight w:val="0"/>
                          <w:marTop w:val="0"/>
                          <w:marBottom w:val="0"/>
                          <w:divBdr>
                            <w:top w:val="none" w:sz="0" w:space="0" w:color="auto"/>
                            <w:left w:val="none" w:sz="0" w:space="0" w:color="auto"/>
                            <w:bottom w:val="none" w:sz="0" w:space="0" w:color="auto"/>
                            <w:right w:val="none" w:sz="0" w:space="0" w:color="auto"/>
                          </w:divBdr>
                        </w:div>
                        <w:div w:id="1257134554">
                          <w:marLeft w:val="0"/>
                          <w:marRight w:val="0"/>
                          <w:marTop w:val="0"/>
                          <w:marBottom w:val="0"/>
                          <w:divBdr>
                            <w:top w:val="none" w:sz="0" w:space="0" w:color="auto"/>
                            <w:left w:val="none" w:sz="0" w:space="0" w:color="auto"/>
                            <w:bottom w:val="none" w:sz="0" w:space="0" w:color="auto"/>
                            <w:right w:val="none" w:sz="0" w:space="0" w:color="auto"/>
                          </w:divBdr>
                        </w:div>
                        <w:div w:id="758677455">
                          <w:marLeft w:val="0"/>
                          <w:marRight w:val="0"/>
                          <w:marTop w:val="0"/>
                          <w:marBottom w:val="0"/>
                          <w:divBdr>
                            <w:top w:val="none" w:sz="0" w:space="0" w:color="auto"/>
                            <w:left w:val="none" w:sz="0" w:space="0" w:color="auto"/>
                            <w:bottom w:val="none" w:sz="0" w:space="0" w:color="auto"/>
                            <w:right w:val="none" w:sz="0" w:space="0" w:color="auto"/>
                          </w:divBdr>
                        </w:div>
                        <w:div w:id="1633511441">
                          <w:marLeft w:val="0"/>
                          <w:marRight w:val="0"/>
                          <w:marTop w:val="0"/>
                          <w:marBottom w:val="0"/>
                          <w:divBdr>
                            <w:top w:val="none" w:sz="0" w:space="0" w:color="auto"/>
                            <w:left w:val="none" w:sz="0" w:space="0" w:color="auto"/>
                            <w:bottom w:val="none" w:sz="0" w:space="0" w:color="auto"/>
                            <w:right w:val="none" w:sz="0" w:space="0" w:color="auto"/>
                          </w:divBdr>
                        </w:div>
                        <w:div w:id="17968972">
                          <w:marLeft w:val="0"/>
                          <w:marRight w:val="0"/>
                          <w:marTop w:val="150"/>
                          <w:marBottom w:val="150"/>
                          <w:divBdr>
                            <w:top w:val="single" w:sz="6" w:space="5" w:color="CCCCCC"/>
                            <w:left w:val="single" w:sz="6" w:space="5" w:color="CCCCCC"/>
                            <w:bottom w:val="single" w:sz="6" w:space="5" w:color="CCCCCC"/>
                            <w:right w:val="single" w:sz="6" w:space="5" w:color="CCCCCC"/>
                          </w:divBdr>
                        </w:div>
                        <w:div w:id="411779969">
                          <w:marLeft w:val="0"/>
                          <w:marRight w:val="0"/>
                          <w:marTop w:val="0"/>
                          <w:marBottom w:val="0"/>
                          <w:divBdr>
                            <w:top w:val="none" w:sz="0" w:space="0" w:color="auto"/>
                            <w:left w:val="none" w:sz="0" w:space="0" w:color="auto"/>
                            <w:bottom w:val="none" w:sz="0" w:space="0" w:color="auto"/>
                            <w:right w:val="none" w:sz="0" w:space="0" w:color="auto"/>
                          </w:divBdr>
                        </w:div>
                        <w:div w:id="1235581632">
                          <w:marLeft w:val="0"/>
                          <w:marRight w:val="0"/>
                          <w:marTop w:val="0"/>
                          <w:marBottom w:val="0"/>
                          <w:divBdr>
                            <w:top w:val="none" w:sz="0" w:space="0" w:color="auto"/>
                            <w:left w:val="none" w:sz="0" w:space="0" w:color="auto"/>
                            <w:bottom w:val="none" w:sz="0" w:space="0" w:color="auto"/>
                            <w:right w:val="none" w:sz="0" w:space="0" w:color="auto"/>
                          </w:divBdr>
                        </w:div>
                        <w:div w:id="1081175469">
                          <w:marLeft w:val="0"/>
                          <w:marRight w:val="0"/>
                          <w:marTop w:val="0"/>
                          <w:marBottom w:val="0"/>
                          <w:divBdr>
                            <w:top w:val="none" w:sz="0" w:space="0" w:color="auto"/>
                            <w:left w:val="none" w:sz="0" w:space="0" w:color="auto"/>
                            <w:bottom w:val="none" w:sz="0" w:space="0" w:color="auto"/>
                            <w:right w:val="none" w:sz="0" w:space="0" w:color="auto"/>
                          </w:divBdr>
                        </w:div>
                        <w:div w:id="607929048">
                          <w:marLeft w:val="0"/>
                          <w:marRight w:val="0"/>
                          <w:marTop w:val="0"/>
                          <w:marBottom w:val="0"/>
                          <w:divBdr>
                            <w:top w:val="none" w:sz="0" w:space="0" w:color="auto"/>
                            <w:left w:val="none" w:sz="0" w:space="0" w:color="auto"/>
                            <w:bottom w:val="none" w:sz="0" w:space="0" w:color="auto"/>
                            <w:right w:val="none" w:sz="0" w:space="0" w:color="auto"/>
                          </w:divBdr>
                        </w:div>
                        <w:div w:id="1558398813">
                          <w:marLeft w:val="0"/>
                          <w:marRight w:val="0"/>
                          <w:marTop w:val="150"/>
                          <w:marBottom w:val="150"/>
                          <w:divBdr>
                            <w:top w:val="single" w:sz="6" w:space="5" w:color="CCCCCC"/>
                            <w:left w:val="single" w:sz="6" w:space="5" w:color="CCCCCC"/>
                            <w:bottom w:val="single" w:sz="6" w:space="5" w:color="CCCCCC"/>
                            <w:right w:val="single" w:sz="6" w:space="5" w:color="CCCCCC"/>
                          </w:divBdr>
                          <w:divsChild>
                            <w:div w:id="1997148235">
                              <w:marLeft w:val="0"/>
                              <w:marRight w:val="0"/>
                              <w:marTop w:val="240"/>
                              <w:marBottom w:val="240"/>
                              <w:divBdr>
                                <w:top w:val="none" w:sz="0" w:space="0" w:color="auto"/>
                                <w:left w:val="none" w:sz="0" w:space="0" w:color="auto"/>
                                <w:bottom w:val="none" w:sz="0" w:space="0" w:color="auto"/>
                                <w:right w:val="none" w:sz="0" w:space="0" w:color="auto"/>
                              </w:divBdr>
                              <w:divsChild>
                                <w:div w:id="811602465">
                                  <w:marLeft w:val="0"/>
                                  <w:marRight w:val="0"/>
                                  <w:marTop w:val="0"/>
                                  <w:marBottom w:val="0"/>
                                  <w:divBdr>
                                    <w:top w:val="none" w:sz="0" w:space="0" w:color="auto"/>
                                    <w:left w:val="none" w:sz="0" w:space="0" w:color="auto"/>
                                    <w:bottom w:val="none" w:sz="0" w:space="0" w:color="auto"/>
                                    <w:right w:val="none" w:sz="0" w:space="0" w:color="auto"/>
                                  </w:divBdr>
                                </w:div>
                              </w:divsChild>
                            </w:div>
                            <w:div w:id="1738824396">
                              <w:marLeft w:val="0"/>
                              <w:marRight w:val="0"/>
                              <w:marTop w:val="240"/>
                              <w:marBottom w:val="0"/>
                              <w:divBdr>
                                <w:top w:val="none" w:sz="0" w:space="0" w:color="auto"/>
                                <w:left w:val="none" w:sz="0" w:space="0" w:color="auto"/>
                                <w:bottom w:val="none" w:sz="0" w:space="0" w:color="auto"/>
                                <w:right w:val="none" w:sz="0" w:space="0" w:color="auto"/>
                              </w:divBdr>
                              <w:divsChild>
                                <w:div w:id="6468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179">
                          <w:marLeft w:val="0"/>
                          <w:marRight w:val="0"/>
                          <w:marTop w:val="150"/>
                          <w:marBottom w:val="150"/>
                          <w:divBdr>
                            <w:top w:val="single" w:sz="6" w:space="5" w:color="CCCCCC"/>
                            <w:left w:val="single" w:sz="6" w:space="5" w:color="CCCCCC"/>
                            <w:bottom w:val="single" w:sz="6" w:space="5" w:color="CCCCCC"/>
                            <w:right w:val="single" w:sz="6" w:space="5" w:color="CCCCCC"/>
                          </w:divBdr>
                        </w:div>
                        <w:div w:id="75826753">
                          <w:marLeft w:val="0"/>
                          <w:marRight w:val="0"/>
                          <w:marTop w:val="0"/>
                          <w:marBottom w:val="0"/>
                          <w:divBdr>
                            <w:top w:val="none" w:sz="0" w:space="0" w:color="auto"/>
                            <w:left w:val="none" w:sz="0" w:space="0" w:color="auto"/>
                            <w:bottom w:val="none" w:sz="0" w:space="0" w:color="auto"/>
                            <w:right w:val="none" w:sz="0" w:space="0" w:color="auto"/>
                          </w:divBdr>
                        </w:div>
                        <w:div w:id="2097552234">
                          <w:marLeft w:val="0"/>
                          <w:marRight w:val="0"/>
                          <w:marTop w:val="0"/>
                          <w:marBottom w:val="0"/>
                          <w:divBdr>
                            <w:top w:val="none" w:sz="0" w:space="0" w:color="auto"/>
                            <w:left w:val="none" w:sz="0" w:space="0" w:color="auto"/>
                            <w:bottom w:val="none" w:sz="0" w:space="0" w:color="auto"/>
                            <w:right w:val="none" w:sz="0" w:space="0" w:color="auto"/>
                          </w:divBdr>
                        </w:div>
                        <w:div w:id="1385134049">
                          <w:marLeft w:val="0"/>
                          <w:marRight w:val="0"/>
                          <w:marTop w:val="0"/>
                          <w:marBottom w:val="0"/>
                          <w:divBdr>
                            <w:top w:val="none" w:sz="0" w:space="0" w:color="auto"/>
                            <w:left w:val="none" w:sz="0" w:space="0" w:color="auto"/>
                            <w:bottom w:val="none" w:sz="0" w:space="0" w:color="auto"/>
                            <w:right w:val="none" w:sz="0" w:space="0" w:color="auto"/>
                          </w:divBdr>
                        </w:div>
                        <w:div w:id="440346222">
                          <w:marLeft w:val="0"/>
                          <w:marRight w:val="0"/>
                          <w:marTop w:val="0"/>
                          <w:marBottom w:val="0"/>
                          <w:divBdr>
                            <w:top w:val="none" w:sz="0" w:space="0" w:color="auto"/>
                            <w:left w:val="none" w:sz="0" w:space="0" w:color="auto"/>
                            <w:bottom w:val="none" w:sz="0" w:space="0" w:color="auto"/>
                            <w:right w:val="none" w:sz="0" w:space="0" w:color="auto"/>
                          </w:divBdr>
                        </w:div>
                        <w:div w:id="375206070">
                          <w:marLeft w:val="0"/>
                          <w:marRight w:val="0"/>
                          <w:marTop w:val="0"/>
                          <w:marBottom w:val="0"/>
                          <w:divBdr>
                            <w:top w:val="none" w:sz="0" w:space="0" w:color="auto"/>
                            <w:left w:val="none" w:sz="0" w:space="0" w:color="auto"/>
                            <w:bottom w:val="none" w:sz="0" w:space="0" w:color="auto"/>
                            <w:right w:val="none" w:sz="0" w:space="0" w:color="auto"/>
                          </w:divBdr>
                        </w:div>
                        <w:div w:id="1241021948">
                          <w:marLeft w:val="0"/>
                          <w:marRight w:val="0"/>
                          <w:marTop w:val="0"/>
                          <w:marBottom w:val="0"/>
                          <w:divBdr>
                            <w:top w:val="none" w:sz="0" w:space="0" w:color="auto"/>
                            <w:left w:val="none" w:sz="0" w:space="0" w:color="auto"/>
                            <w:bottom w:val="none" w:sz="0" w:space="0" w:color="auto"/>
                            <w:right w:val="none" w:sz="0" w:space="0" w:color="auto"/>
                          </w:divBdr>
                        </w:div>
                        <w:div w:id="1912347445">
                          <w:marLeft w:val="0"/>
                          <w:marRight w:val="0"/>
                          <w:marTop w:val="150"/>
                          <w:marBottom w:val="150"/>
                          <w:divBdr>
                            <w:top w:val="single" w:sz="6" w:space="5" w:color="CCCCCC"/>
                            <w:left w:val="single" w:sz="6" w:space="5" w:color="CCCCCC"/>
                            <w:bottom w:val="single" w:sz="6" w:space="5" w:color="CCCCCC"/>
                            <w:right w:val="single" w:sz="6" w:space="5" w:color="CCCCCC"/>
                          </w:divBdr>
                        </w:div>
                        <w:div w:id="1433041230">
                          <w:marLeft w:val="0"/>
                          <w:marRight w:val="0"/>
                          <w:marTop w:val="0"/>
                          <w:marBottom w:val="0"/>
                          <w:divBdr>
                            <w:top w:val="none" w:sz="0" w:space="0" w:color="auto"/>
                            <w:left w:val="none" w:sz="0" w:space="0" w:color="auto"/>
                            <w:bottom w:val="none" w:sz="0" w:space="0" w:color="auto"/>
                            <w:right w:val="none" w:sz="0" w:space="0" w:color="auto"/>
                          </w:divBdr>
                        </w:div>
                        <w:div w:id="1054741104">
                          <w:marLeft w:val="0"/>
                          <w:marRight w:val="0"/>
                          <w:marTop w:val="0"/>
                          <w:marBottom w:val="0"/>
                          <w:divBdr>
                            <w:top w:val="none" w:sz="0" w:space="0" w:color="auto"/>
                            <w:left w:val="none" w:sz="0" w:space="0" w:color="auto"/>
                            <w:bottom w:val="none" w:sz="0" w:space="0" w:color="auto"/>
                            <w:right w:val="none" w:sz="0" w:space="0" w:color="auto"/>
                          </w:divBdr>
                        </w:div>
                        <w:div w:id="1527333335">
                          <w:marLeft w:val="0"/>
                          <w:marRight w:val="0"/>
                          <w:marTop w:val="0"/>
                          <w:marBottom w:val="0"/>
                          <w:divBdr>
                            <w:top w:val="none" w:sz="0" w:space="0" w:color="auto"/>
                            <w:left w:val="none" w:sz="0" w:space="0" w:color="auto"/>
                            <w:bottom w:val="none" w:sz="0" w:space="0" w:color="auto"/>
                            <w:right w:val="none" w:sz="0" w:space="0" w:color="auto"/>
                          </w:divBdr>
                        </w:div>
                        <w:div w:id="49891937">
                          <w:marLeft w:val="0"/>
                          <w:marRight w:val="0"/>
                          <w:marTop w:val="0"/>
                          <w:marBottom w:val="0"/>
                          <w:divBdr>
                            <w:top w:val="none" w:sz="0" w:space="0" w:color="auto"/>
                            <w:left w:val="none" w:sz="0" w:space="0" w:color="auto"/>
                            <w:bottom w:val="none" w:sz="0" w:space="0" w:color="auto"/>
                            <w:right w:val="none" w:sz="0" w:space="0" w:color="auto"/>
                          </w:divBdr>
                        </w:div>
                        <w:div w:id="240339633">
                          <w:marLeft w:val="0"/>
                          <w:marRight w:val="0"/>
                          <w:marTop w:val="0"/>
                          <w:marBottom w:val="0"/>
                          <w:divBdr>
                            <w:top w:val="none" w:sz="0" w:space="0" w:color="auto"/>
                            <w:left w:val="none" w:sz="0" w:space="0" w:color="auto"/>
                            <w:bottom w:val="none" w:sz="0" w:space="0" w:color="auto"/>
                            <w:right w:val="none" w:sz="0" w:space="0" w:color="auto"/>
                          </w:divBdr>
                        </w:div>
                        <w:div w:id="1939021622">
                          <w:marLeft w:val="0"/>
                          <w:marRight w:val="0"/>
                          <w:marTop w:val="0"/>
                          <w:marBottom w:val="0"/>
                          <w:divBdr>
                            <w:top w:val="none" w:sz="0" w:space="0" w:color="auto"/>
                            <w:left w:val="none" w:sz="0" w:space="0" w:color="auto"/>
                            <w:bottom w:val="none" w:sz="0" w:space="0" w:color="auto"/>
                            <w:right w:val="none" w:sz="0" w:space="0" w:color="auto"/>
                          </w:divBdr>
                        </w:div>
                        <w:div w:id="1645500828">
                          <w:marLeft w:val="0"/>
                          <w:marRight w:val="0"/>
                          <w:marTop w:val="0"/>
                          <w:marBottom w:val="0"/>
                          <w:divBdr>
                            <w:top w:val="none" w:sz="0" w:space="0" w:color="auto"/>
                            <w:left w:val="none" w:sz="0" w:space="0" w:color="auto"/>
                            <w:bottom w:val="none" w:sz="0" w:space="0" w:color="auto"/>
                            <w:right w:val="none" w:sz="0" w:space="0" w:color="auto"/>
                          </w:divBdr>
                        </w:div>
                        <w:div w:id="1548297040">
                          <w:marLeft w:val="0"/>
                          <w:marRight w:val="0"/>
                          <w:marTop w:val="0"/>
                          <w:marBottom w:val="0"/>
                          <w:divBdr>
                            <w:top w:val="none" w:sz="0" w:space="0" w:color="auto"/>
                            <w:left w:val="none" w:sz="0" w:space="0" w:color="auto"/>
                            <w:bottom w:val="none" w:sz="0" w:space="0" w:color="auto"/>
                            <w:right w:val="none" w:sz="0" w:space="0" w:color="auto"/>
                          </w:divBdr>
                        </w:div>
                        <w:div w:id="1294287176">
                          <w:marLeft w:val="0"/>
                          <w:marRight w:val="0"/>
                          <w:marTop w:val="0"/>
                          <w:marBottom w:val="0"/>
                          <w:divBdr>
                            <w:top w:val="none" w:sz="0" w:space="0" w:color="auto"/>
                            <w:left w:val="none" w:sz="0" w:space="0" w:color="auto"/>
                            <w:bottom w:val="none" w:sz="0" w:space="0" w:color="auto"/>
                            <w:right w:val="none" w:sz="0" w:space="0" w:color="auto"/>
                          </w:divBdr>
                        </w:div>
                        <w:div w:id="33386714">
                          <w:marLeft w:val="0"/>
                          <w:marRight w:val="0"/>
                          <w:marTop w:val="0"/>
                          <w:marBottom w:val="0"/>
                          <w:divBdr>
                            <w:top w:val="none" w:sz="0" w:space="0" w:color="auto"/>
                            <w:left w:val="none" w:sz="0" w:space="0" w:color="auto"/>
                            <w:bottom w:val="none" w:sz="0" w:space="0" w:color="auto"/>
                            <w:right w:val="none" w:sz="0" w:space="0" w:color="auto"/>
                          </w:divBdr>
                        </w:div>
                        <w:div w:id="60686764">
                          <w:marLeft w:val="0"/>
                          <w:marRight w:val="0"/>
                          <w:marTop w:val="0"/>
                          <w:marBottom w:val="0"/>
                          <w:divBdr>
                            <w:top w:val="none" w:sz="0" w:space="0" w:color="auto"/>
                            <w:left w:val="none" w:sz="0" w:space="0" w:color="auto"/>
                            <w:bottom w:val="none" w:sz="0" w:space="0" w:color="auto"/>
                            <w:right w:val="none" w:sz="0" w:space="0" w:color="auto"/>
                          </w:divBdr>
                        </w:div>
                        <w:div w:id="779566814">
                          <w:marLeft w:val="0"/>
                          <w:marRight w:val="0"/>
                          <w:marTop w:val="0"/>
                          <w:marBottom w:val="0"/>
                          <w:divBdr>
                            <w:top w:val="none" w:sz="0" w:space="0" w:color="auto"/>
                            <w:left w:val="none" w:sz="0" w:space="0" w:color="auto"/>
                            <w:bottom w:val="none" w:sz="0" w:space="0" w:color="auto"/>
                            <w:right w:val="none" w:sz="0" w:space="0" w:color="auto"/>
                          </w:divBdr>
                        </w:div>
                        <w:div w:id="1465778987">
                          <w:marLeft w:val="0"/>
                          <w:marRight w:val="0"/>
                          <w:marTop w:val="150"/>
                          <w:marBottom w:val="150"/>
                          <w:divBdr>
                            <w:top w:val="single" w:sz="6" w:space="5" w:color="CCCCCC"/>
                            <w:left w:val="single" w:sz="6" w:space="5" w:color="CCCCCC"/>
                            <w:bottom w:val="single" w:sz="6" w:space="5" w:color="CCCCCC"/>
                            <w:right w:val="single" w:sz="6" w:space="5" w:color="CCCCCC"/>
                          </w:divBdr>
                        </w:div>
                        <w:div w:id="319578811">
                          <w:marLeft w:val="0"/>
                          <w:marRight w:val="0"/>
                          <w:marTop w:val="150"/>
                          <w:marBottom w:val="150"/>
                          <w:divBdr>
                            <w:top w:val="single" w:sz="6" w:space="5" w:color="DDDD66"/>
                            <w:left w:val="single" w:sz="6" w:space="5" w:color="DDDD66"/>
                            <w:bottom w:val="single" w:sz="6" w:space="5" w:color="DDDD66"/>
                            <w:right w:val="single" w:sz="6" w:space="5" w:color="DDDD66"/>
                          </w:divBdr>
                        </w:div>
                        <w:div w:id="1011879899">
                          <w:marLeft w:val="0"/>
                          <w:marRight w:val="0"/>
                          <w:marTop w:val="0"/>
                          <w:marBottom w:val="0"/>
                          <w:divBdr>
                            <w:top w:val="none" w:sz="0" w:space="0" w:color="auto"/>
                            <w:left w:val="none" w:sz="0" w:space="0" w:color="auto"/>
                            <w:bottom w:val="none" w:sz="0" w:space="0" w:color="auto"/>
                            <w:right w:val="none" w:sz="0" w:space="0" w:color="auto"/>
                          </w:divBdr>
                        </w:div>
                        <w:div w:id="1399017547">
                          <w:marLeft w:val="0"/>
                          <w:marRight w:val="0"/>
                          <w:marTop w:val="0"/>
                          <w:marBottom w:val="0"/>
                          <w:divBdr>
                            <w:top w:val="none" w:sz="0" w:space="0" w:color="auto"/>
                            <w:left w:val="none" w:sz="0" w:space="0" w:color="auto"/>
                            <w:bottom w:val="none" w:sz="0" w:space="0" w:color="auto"/>
                            <w:right w:val="none" w:sz="0" w:space="0" w:color="auto"/>
                          </w:divBdr>
                        </w:div>
                        <w:div w:id="1971935157">
                          <w:marLeft w:val="0"/>
                          <w:marRight w:val="0"/>
                          <w:marTop w:val="0"/>
                          <w:marBottom w:val="0"/>
                          <w:divBdr>
                            <w:top w:val="none" w:sz="0" w:space="0" w:color="auto"/>
                            <w:left w:val="none" w:sz="0" w:space="0" w:color="auto"/>
                            <w:bottom w:val="none" w:sz="0" w:space="0" w:color="auto"/>
                            <w:right w:val="none" w:sz="0" w:space="0" w:color="auto"/>
                          </w:divBdr>
                        </w:div>
                        <w:div w:id="1603802688">
                          <w:marLeft w:val="0"/>
                          <w:marRight w:val="0"/>
                          <w:marTop w:val="150"/>
                          <w:marBottom w:val="150"/>
                          <w:divBdr>
                            <w:top w:val="single" w:sz="6" w:space="5" w:color="DDDD66"/>
                            <w:left w:val="single" w:sz="6" w:space="5" w:color="DDDD66"/>
                            <w:bottom w:val="single" w:sz="6" w:space="5" w:color="DDDD66"/>
                            <w:right w:val="single" w:sz="6" w:space="5" w:color="DDDD66"/>
                          </w:divBdr>
                        </w:div>
                        <w:div w:id="852110293">
                          <w:marLeft w:val="0"/>
                          <w:marRight w:val="0"/>
                          <w:marTop w:val="0"/>
                          <w:marBottom w:val="0"/>
                          <w:divBdr>
                            <w:top w:val="none" w:sz="0" w:space="0" w:color="auto"/>
                            <w:left w:val="none" w:sz="0" w:space="0" w:color="auto"/>
                            <w:bottom w:val="none" w:sz="0" w:space="0" w:color="auto"/>
                            <w:right w:val="none" w:sz="0" w:space="0" w:color="auto"/>
                          </w:divBdr>
                        </w:div>
                        <w:div w:id="242646302">
                          <w:marLeft w:val="0"/>
                          <w:marRight w:val="0"/>
                          <w:marTop w:val="0"/>
                          <w:marBottom w:val="0"/>
                          <w:divBdr>
                            <w:top w:val="none" w:sz="0" w:space="0" w:color="auto"/>
                            <w:left w:val="none" w:sz="0" w:space="0" w:color="auto"/>
                            <w:bottom w:val="none" w:sz="0" w:space="0" w:color="auto"/>
                            <w:right w:val="none" w:sz="0" w:space="0" w:color="auto"/>
                          </w:divBdr>
                        </w:div>
                        <w:div w:id="468788795">
                          <w:marLeft w:val="0"/>
                          <w:marRight w:val="0"/>
                          <w:marTop w:val="0"/>
                          <w:marBottom w:val="0"/>
                          <w:divBdr>
                            <w:top w:val="none" w:sz="0" w:space="0" w:color="auto"/>
                            <w:left w:val="none" w:sz="0" w:space="0" w:color="auto"/>
                            <w:bottom w:val="none" w:sz="0" w:space="0" w:color="auto"/>
                            <w:right w:val="none" w:sz="0" w:space="0" w:color="auto"/>
                          </w:divBdr>
                        </w:div>
                        <w:div w:id="803306512">
                          <w:marLeft w:val="0"/>
                          <w:marRight w:val="0"/>
                          <w:marTop w:val="0"/>
                          <w:marBottom w:val="0"/>
                          <w:divBdr>
                            <w:top w:val="none" w:sz="0" w:space="0" w:color="auto"/>
                            <w:left w:val="none" w:sz="0" w:space="0" w:color="auto"/>
                            <w:bottom w:val="none" w:sz="0" w:space="0" w:color="auto"/>
                            <w:right w:val="none" w:sz="0" w:space="0" w:color="auto"/>
                          </w:divBdr>
                        </w:div>
                        <w:div w:id="339242946">
                          <w:marLeft w:val="0"/>
                          <w:marRight w:val="0"/>
                          <w:marTop w:val="0"/>
                          <w:marBottom w:val="0"/>
                          <w:divBdr>
                            <w:top w:val="none" w:sz="0" w:space="0" w:color="auto"/>
                            <w:left w:val="none" w:sz="0" w:space="0" w:color="auto"/>
                            <w:bottom w:val="none" w:sz="0" w:space="0" w:color="auto"/>
                            <w:right w:val="none" w:sz="0" w:space="0" w:color="auto"/>
                          </w:divBdr>
                        </w:div>
                        <w:div w:id="455023192">
                          <w:marLeft w:val="0"/>
                          <w:marRight w:val="0"/>
                          <w:marTop w:val="0"/>
                          <w:marBottom w:val="0"/>
                          <w:divBdr>
                            <w:top w:val="none" w:sz="0" w:space="0" w:color="auto"/>
                            <w:left w:val="none" w:sz="0" w:space="0" w:color="auto"/>
                            <w:bottom w:val="none" w:sz="0" w:space="0" w:color="auto"/>
                            <w:right w:val="none" w:sz="0" w:space="0" w:color="auto"/>
                          </w:divBdr>
                        </w:div>
                        <w:div w:id="1130586017">
                          <w:marLeft w:val="0"/>
                          <w:marRight w:val="0"/>
                          <w:marTop w:val="150"/>
                          <w:marBottom w:val="150"/>
                          <w:divBdr>
                            <w:top w:val="single" w:sz="6" w:space="5" w:color="CCCCCC"/>
                            <w:left w:val="single" w:sz="6" w:space="5" w:color="CCCCCC"/>
                            <w:bottom w:val="single" w:sz="6" w:space="5" w:color="CCCCCC"/>
                            <w:right w:val="single" w:sz="6" w:space="5" w:color="CCCCCC"/>
                          </w:divBdr>
                        </w:div>
                        <w:div w:id="1244291862">
                          <w:marLeft w:val="0"/>
                          <w:marRight w:val="0"/>
                          <w:marTop w:val="0"/>
                          <w:marBottom w:val="0"/>
                          <w:divBdr>
                            <w:top w:val="none" w:sz="0" w:space="0" w:color="auto"/>
                            <w:left w:val="none" w:sz="0" w:space="0" w:color="auto"/>
                            <w:bottom w:val="none" w:sz="0" w:space="0" w:color="auto"/>
                            <w:right w:val="none" w:sz="0" w:space="0" w:color="auto"/>
                          </w:divBdr>
                        </w:div>
                        <w:div w:id="2041740494">
                          <w:marLeft w:val="0"/>
                          <w:marRight w:val="0"/>
                          <w:marTop w:val="0"/>
                          <w:marBottom w:val="0"/>
                          <w:divBdr>
                            <w:top w:val="none" w:sz="0" w:space="0" w:color="auto"/>
                            <w:left w:val="none" w:sz="0" w:space="0" w:color="auto"/>
                            <w:bottom w:val="none" w:sz="0" w:space="0" w:color="auto"/>
                            <w:right w:val="none" w:sz="0" w:space="0" w:color="auto"/>
                          </w:divBdr>
                        </w:div>
                        <w:div w:id="120348816">
                          <w:marLeft w:val="0"/>
                          <w:marRight w:val="0"/>
                          <w:marTop w:val="0"/>
                          <w:marBottom w:val="0"/>
                          <w:divBdr>
                            <w:top w:val="none" w:sz="0" w:space="0" w:color="auto"/>
                            <w:left w:val="none" w:sz="0" w:space="0" w:color="auto"/>
                            <w:bottom w:val="none" w:sz="0" w:space="0" w:color="auto"/>
                            <w:right w:val="none" w:sz="0" w:space="0" w:color="auto"/>
                          </w:divBdr>
                        </w:div>
                        <w:div w:id="552037425">
                          <w:marLeft w:val="0"/>
                          <w:marRight w:val="0"/>
                          <w:marTop w:val="0"/>
                          <w:marBottom w:val="0"/>
                          <w:divBdr>
                            <w:top w:val="none" w:sz="0" w:space="0" w:color="auto"/>
                            <w:left w:val="none" w:sz="0" w:space="0" w:color="auto"/>
                            <w:bottom w:val="none" w:sz="0" w:space="0" w:color="auto"/>
                            <w:right w:val="none" w:sz="0" w:space="0" w:color="auto"/>
                          </w:divBdr>
                        </w:div>
                        <w:div w:id="1046025675">
                          <w:marLeft w:val="0"/>
                          <w:marRight w:val="0"/>
                          <w:marTop w:val="0"/>
                          <w:marBottom w:val="0"/>
                          <w:divBdr>
                            <w:top w:val="none" w:sz="0" w:space="0" w:color="auto"/>
                            <w:left w:val="none" w:sz="0" w:space="0" w:color="auto"/>
                            <w:bottom w:val="none" w:sz="0" w:space="0" w:color="auto"/>
                            <w:right w:val="none" w:sz="0" w:space="0" w:color="auto"/>
                          </w:divBdr>
                        </w:div>
                        <w:div w:id="247352144">
                          <w:marLeft w:val="0"/>
                          <w:marRight w:val="0"/>
                          <w:marTop w:val="0"/>
                          <w:marBottom w:val="0"/>
                          <w:divBdr>
                            <w:top w:val="none" w:sz="0" w:space="0" w:color="auto"/>
                            <w:left w:val="none" w:sz="0" w:space="0" w:color="auto"/>
                            <w:bottom w:val="none" w:sz="0" w:space="0" w:color="auto"/>
                            <w:right w:val="none" w:sz="0" w:space="0" w:color="auto"/>
                          </w:divBdr>
                        </w:div>
                        <w:div w:id="1639338895">
                          <w:marLeft w:val="0"/>
                          <w:marRight w:val="0"/>
                          <w:marTop w:val="0"/>
                          <w:marBottom w:val="0"/>
                          <w:divBdr>
                            <w:top w:val="none" w:sz="0" w:space="0" w:color="auto"/>
                            <w:left w:val="none" w:sz="0" w:space="0" w:color="auto"/>
                            <w:bottom w:val="none" w:sz="0" w:space="0" w:color="auto"/>
                            <w:right w:val="none" w:sz="0" w:space="0" w:color="auto"/>
                          </w:divBdr>
                        </w:div>
                        <w:div w:id="779841722">
                          <w:marLeft w:val="0"/>
                          <w:marRight w:val="0"/>
                          <w:marTop w:val="0"/>
                          <w:marBottom w:val="0"/>
                          <w:divBdr>
                            <w:top w:val="none" w:sz="0" w:space="0" w:color="auto"/>
                            <w:left w:val="none" w:sz="0" w:space="0" w:color="auto"/>
                            <w:bottom w:val="none" w:sz="0" w:space="0" w:color="auto"/>
                            <w:right w:val="none" w:sz="0" w:space="0" w:color="auto"/>
                          </w:divBdr>
                        </w:div>
                        <w:div w:id="680201117">
                          <w:marLeft w:val="0"/>
                          <w:marRight w:val="0"/>
                          <w:marTop w:val="0"/>
                          <w:marBottom w:val="0"/>
                          <w:divBdr>
                            <w:top w:val="none" w:sz="0" w:space="0" w:color="auto"/>
                            <w:left w:val="none" w:sz="0" w:space="0" w:color="auto"/>
                            <w:bottom w:val="none" w:sz="0" w:space="0" w:color="auto"/>
                            <w:right w:val="none" w:sz="0" w:space="0" w:color="auto"/>
                          </w:divBdr>
                        </w:div>
                        <w:div w:id="435753855">
                          <w:marLeft w:val="0"/>
                          <w:marRight w:val="0"/>
                          <w:marTop w:val="0"/>
                          <w:marBottom w:val="0"/>
                          <w:divBdr>
                            <w:top w:val="none" w:sz="0" w:space="0" w:color="auto"/>
                            <w:left w:val="none" w:sz="0" w:space="0" w:color="auto"/>
                            <w:bottom w:val="none" w:sz="0" w:space="0" w:color="auto"/>
                            <w:right w:val="none" w:sz="0" w:space="0" w:color="auto"/>
                          </w:divBdr>
                        </w:div>
                        <w:div w:id="1945766578">
                          <w:marLeft w:val="0"/>
                          <w:marRight w:val="0"/>
                          <w:marTop w:val="0"/>
                          <w:marBottom w:val="0"/>
                          <w:divBdr>
                            <w:top w:val="none" w:sz="0" w:space="0" w:color="auto"/>
                            <w:left w:val="none" w:sz="0" w:space="0" w:color="auto"/>
                            <w:bottom w:val="none" w:sz="0" w:space="0" w:color="auto"/>
                            <w:right w:val="none" w:sz="0" w:space="0" w:color="auto"/>
                          </w:divBdr>
                        </w:div>
                        <w:div w:id="1616254588">
                          <w:marLeft w:val="0"/>
                          <w:marRight w:val="0"/>
                          <w:marTop w:val="0"/>
                          <w:marBottom w:val="0"/>
                          <w:divBdr>
                            <w:top w:val="none" w:sz="0" w:space="0" w:color="auto"/>
                            <w:left w:val="none" w:sz="0" w:space="0" w:color="auto"/>
                            <w:bottom w:val="none" w:sz="0" w:space="0" w:color="auto"/>
                            <w:right w:val="none" w:sz="0" w:space="0" w:color="auto"/>
                          </w:divBdr>
                        </w:div>
                        <w:div w:id="258291588">
                          <w:marLeft w:val="0"/>
                          <w:marRight w:val="0"/>
                          <w:marTop w:val="0"/>
                          <w:marBottom w:val="0"/>
                          <w:divBdr>
                            <w:top w:val="none" w:sz="0" w:space="0" w:color="auto"/>
                            <w:left w:val="none" w:sz="0" w:space="0" w:color="auto"/>
                            <w:bottom w:val="none" w:sz="0" w:space="0" w:color="auto"/>
                            <w:right w:val="none" w:sz="0" w:space="0" w:color="auto"/>
                          </w:divBdr>
                        </w:div>
                        <w:div w:id="1822427381">
                          <w:marLeft w:val="0"/>
                          <w:marRight w:val="0"/>
                          <w:marTop w:val="0"/>
                          <w:marBottom w:val="0"/>
                          <w:divBdr>
                            <w:top w:val="none" w:sz="0" w:space="0" w:color="auto"/>
                            <w:left w:val="none" w:sz="0" w:space="0" w:color="auto"/>
                            <w:bottom w:val="none" w:sz="0" w:space="0" w:color="auto"/>
                            <w:right w:val="none" w:sz="0" w:space="0" w:color="auto"/>
                          </w:divBdr>
                        </w:div>
                        <w:div w:id="460926612">
                          <w:marLeft w:val="0"/>
                          <w:marRight w:val="0"/>
                          <w:marTop w:val="0"/>
                          <w:marBottom w:val="0"/>
                          <w:divBdr>
                            <w:top w:val="none" w:sz="0" w:space="0" w:color="auto"/>
                            <w:left w:val="none" w:sz="0" w:space="0" w:color="auto"/>
                            <w:bottom w:val="none" w:sz="0" w:space="0" w:color="auto"/>
                            <w:right w:val="none" w:sz="0" w:space="0" w:color="auto"/>
                          </w:divBdr>
                        </w:div>
                        <w:div w:id="2047022507">
                          <w:marLeft w:val="0"/>
                          <w:marRight w:val="0"/>
                          <w:marTop w:val="0"/>
                          <w:marBottom w:val="0"/>
                          <w:divBdr>
                            <w:top w:val="none" w:sz="0" w:space="0" w:color="auto"/>
                            <w:left w:val="none" w:sz="0" w:space="0" w:color="auto"/>
                            <w:bottom w:val="none" w:sz="0" w:space="0" w:color="auto"/>
                            <w:right w:val="none" w:sz="0" w:space="0" w:color="auto"/>
                          </w:divBdr>
                        </w:div>
                        <w:div w:id="1500609963">
                          <w:marLeft w:val="0"/>
                          <w:marRight w:val="0"/>
                          <w:marTop w:val="0"/>
                          <w:marBottom w:val="0"/>
                          <w:divBdr>
                            <w:top w:val="none" w:sz="0" w:space="0" w:color="auto"/>
                            <w:left w:val="none" w:sz="0" w:space="0" w:color="auto"/>
                            <w:bottom w:val="none" w:sz="0" w:space="0" w:color="auto"/>
                            <w:right w:val="none" w:sz="0" w:space="0" w:color="auto"/>
                          </w:divBdr>
                        </w:div>
                        <w:div w:id="740979748">
                          <w:marLeft w:val="0"/>
                          <w:marRight w:val="0"/>
                          <w:marTop w:val="0"/>
                          <w:marBottom w:val="0"/>
                          <w:divBdr>
                            <w:top w:val="none" w:sz="0" w:space="0" w:color="auto"/>
                            <w:left w:val="none" w:sz="0" w:space="0" w:color="auto"/>
                            <w:bottom w:val="none" w:sz="0" w:space="0" w:color="auto"/>
                            <w:right w:val="none" w:sz="0" w:space="0" w:color="auto"/>
                          </w:divBdr>
                        </w:div>
                        <w:div w:id="1040130615">
                          <w:marLeft w:val="0"/>
                          <w:marRight w:val="0"/>
                          <w:marTop w:val="0"/>
                          <w:marBottom w:val="0"/>
                          <w:divBdr>
                            <w:top w:val="none" w:sz="0" w:space="0" w:color="auto"/>
                            <w:left w:val="none" w:sz="0" w:space="0" w:color="auto"/>
                            <w:bottom w:val="none" w:sz="0" w:space="0" w:color="auto"/>
                            <w:right w:val="none" w:sz="0" w:space="0" w:color="auto"/>
                          </w:divBdr>
                        </w:div>
                        <w:div w:id="642849141">
                          <w:marLeft w:val="0"/>
                          <w:marRight w:val="0"/>
                          <w:marTop w:val="150"/>
                          <w:marBottom w:val="150"/>
                          <w:divBdr>
                            <w:top w:val="single" w:sz="6" w:space="5" w:color="CCCCCC"/>
                            <w:left w:val="single" w:sz="6" w:space="5" w:color="CCCCCC"/>
                            <w:bottom w:val="single" w:sz="6" w:space="5" w:color="CCCCCC"/>
                            <w:right w:val="single" w:sz="6" w:space="5" w:color="CCCCCC"/>
                          </w:divBdr>
                        </w:div>
                        <w:div w:id="478154292">
                          <w:marLeft w:val="0"/>
                          <w:marRight w:val="0"/>
                          <w:marTop w:val="0"/>
                          <w:marBottom w:val="0"/>
                          <w:divBdr>
                            <w:top w:val="none" w:sz="0" w:space="0" w:color="auto"/>
                            <w:left w:val="none" w:sz="0" w:space="0" w:color="auto"/>
                            <w:bottom w:val="none" w:sz="0" w:space="0" w:color="auto"/>
                            <w:right w:val="none" w:sz="0" w:space="0" w:color="auto"/>
                          </w:divBdr>
                        </w:div>
                        <w:div w:id="1742799171">
                          <w:marLeft w:val="0"/>
                          <w:marRight w:val="0"/>
                          <w:marTop w:val="0"/>
                          <w:marBottom w:val="0"/>
                          <w:divBdr>
                            <w:top w:val="none" w:sz="0" w:space="0" w:color="auto"/>
                            <w:left w:val="none" w:sz="0" w:space="0" w:color="auto"/>
                            <w:bottom w:val="none" w:sz="0" w:space="0" w:color="auto"/>
                            <w:right w:val="none" w:sz="0" w:space="0" w:color="auto"/>
                          </w:divBdr>
                        </w:div>
                        <w:div w:id="2132282431">
                          <w:marLeft w:val="0"/>
                          <w:marRight w:val="0"/>
                          <w:marTop w:val="0"/>
                          <w:marBottom w:val="0"/>
                          <w:divBdr>
                            <w:top w:val="none" w:sz="0" w:space="0" w:color="auto"/>
                            <w:left w:val="none" w:sz="0" w:space="0" w:color="auto"/>
                            <w:bottom w:val="none" w:sz="0" w:space="0" w:color="auto"/>
                            <w:right w:val="none" w:sz="0" w:space="0" w:color="auto"/>
                          </w:divBdr>
                        </w:div>
                        <w:div w:id="1307398110">
                          <w:marLeft w:val="0"/>
                          <w:marRight w:val="0"/>
                          <w:marTop w:val="0"/>
                          <w:marBottom w:val="0"/>
                          <w:divBdr>
                            <w:top w:val="none" w:sz="0" w:space="0" w:color="auto"/>
                            <w:left w:val="none" w:sz="0" w:space="0" w:color="auto"/>
                            <w:bottom w:val="none" w:sz="0" w:space="0" w:color="auto"/>
                            <w:right w:val="none" w:sz="0" w:space="0" w:color="auto"/>
                          </w:divBdr>
                        </w:div>
                        <w:div w:id="480273763">
                          <w:marLeft w:val="0"/>
                          <w:marRight w:val="0"/>
                          <w:marTop w:val="0"/>
                          <w:marBottom w:val="0"/>
                          <w:divBdr>
                            <w:top w:val="none" w:sz="0" w:space="0" w:color="auto"/>
                            <w:left w:val="none" w:sz="0" w:space="0" w:color="auto"/>
                            <w:bottom w:val="none" w:sz="0" w:space="0" w:color="auto"/>
                            <w:right w:val="none" w:sz="0" w:space="0" w:color="auto"/>
                          </w:divBdr>
                        </w:div>
                        <w:div w:id="1040200785">
                          <w:marLeft w:val="0"/>
                          <w:marRight w:val="0"/>
                          <w:marTop w:val="0"/>
                          <w:marBottom w:val="0"/>
                          <w:divBdr>
                            <w:top w:val="none" w:sz="0" w:space="0" w:color="auto"/>
                            <w:left w:val="none" w:sz="0" w:space="0" w:color="auto"/>
                            <w:bottom w:val="none" w:sz="0" w:space="0" w:color="auto"/>
                            <w:right w:val="none" w:sz="0" w:space="0" w:color="auto"/>
                          </w:divBdr>
                        </w:div>
                        <w:div w:id="1124468895">
                          <w:marLeft w:val="0"/>
                          <w:marRight w:val="0"/>
                          <w:marTop w:val="240"/>
                          <w:marBottom w:val="240"/>
                          <w:divBdr>
                            <w:top w:val="none" w:sz="0" w:space="0" w:color="auto"/>
                            <w:left w:val="none" w:sz="0" w:space="0" w:color="auto"/>
                            <w:bottom w:val="none" w:sz="0" w:space="0" w:color="auto"/>
                            <w:right w:val="none" w:sz="0" w:space="0" w:color="auto"/>
                          </w:divBdr>
                          <w:divsChild>
                            <w:div w:id="556284563">
                              <w:marLeft w:val="0"/>
                              <w:marRight w:val="0"/>
                              <w:marTop w:val="0"/>
                              <w:marBottom w:val="0"/>
                              <w:divBdr>
                                <w:top w:val="none" w:sz="0" w:space="0" w:color="auto"/>
                                <w:left w:val="none" w:sz="0" w:space="0" w:color="auto"/>
                                <w:bottom w:val="none" w:sz="0" w:space="0" w:color="auto"/>
                                <w:right w:val="none" w:sz="0" w:space="0" w:color="auto"/>
                              </w:divBdr>
                            </w:div>
                          </w:divsChild>
                        </w:div>
                        <w:div w:id="956564556">
                          <w:marLeft w:val="0"/>
                          <w:marRight w:val="0"/>
                          <w:marTop w:val="150"/>
                          <w:marBottom w:val="150"/>
                          <w:divBdr>
                            <w:top w:val="single" w:sz="6" w:space="5" w:color="CCCCCC"/>
                            <w:left w:val="single" w:sz="6" w:space="5" w:color="CCCCCC"/>
                            <w:bottom w:val="single" w:sz="6" w:space="5" w:color="CCCCCC"/>
                            <w:right w:val="single" w:sz="6" w:space="5" w:color="CCCCCC"/>
                          </w:divBdr>
                        </w:div>
                        <w:div w:id="1794713177">
                          <w:marLeft w:val="0"/>
                          <w:marRight w:val="0"/>
                          <w:marTop w:val="0"/>
                          <w:marBottom w:val="0"/>
                          <w:divBdr>
                            <w:top w:val="none" w:sz="0" w:space="0" w:color="auto"/>
                            <w:left w:val="none" w:sz="0" w:space="0" w:color="auto"/>
                            <w:bottom w:val="none" w:sz="0" w:space="0" w:color="auto"/>
                            <w:right w:val="none" w:sz="0" w:space="0" w:color="auto"/>
                          </w:divBdr>
                        </w:div>
                        <w:div w:id="1104769873">
                          <w:marLeft w:val="0"/>
                          <w:marRight w:val="0"/>
                          <w:marTop w:val="0"/>
                          <w:marBottom w:val="0"/>
                          <w:divBdr>
                            <w:top w:val="none" w:sz="0" w:space="0" w:color="auto"/>
                            <w:left w:val="none" w:sz="0" w:space="0" w:color="auto"/>
                            <w:bottom w:val="none" w:sz="0" w:space="0" w:color="auto"/>
                            <w:right w:val="none" w:sz="0" w:space="0" w:color="auto"/>
                          </w:divBdr>
                        </w:div>
                        <w:div w:id="131021348">
                          <w:marLeft w:val="0"/>
                          <w:marRight w:val="0"/>
                          <w:marTop w:val="0"/>
                          <w:marBottom w:val="0"/>
                          <w:divBdr>
                            <w:top w:val="none" w:sz="0" w:space="0" w:color="auto"/>
                            <w:left w:val="none" w:sz="0" w:space="0" w:color="auto"/>
                            <w:bottom w:val="none" w:sz="0" w:space="0" w:color="auto"/>
                            <w:right w:val="none" w:sz="0" w:space="0" w:color="auto"/>
                          </w:divBdr>
                        </w:div>
                        <w:div w:id="480466594">
                          <w:marLeft w:val="0"/>
                          <w:marRight w:val="0"/>
                          <w:marTop w:val="0"/>
                          <w:marBottom w:val="0"/>
                          <w:divBdr>
                            <w:top w:val="none" w:sz="0" w:space="0" w:color="auto"/>
                            <w:left w:val="none" w:sz="0" w:space="0" w:color="auto"/>
                            <w:bottom w:val="none" w:sz="0" w:space="0" w:color="auto"/>
                            <w:right w:val="none" w:sz="0" w:space="0" w:color="auto"/>
                          </w:divBdr>
                        </w:div>
                        <w:div w:id="544407969">
                          <w:marLeft w:val="0"/>
                          <w:marRight w:val="0"/>
                          <w:marTop w:val="0"/>
                          <w:marBottom w:val="0"/>
                          <w:divBdr>
                            <w:top w:val="none" w:sz="0" w:space="0" w:color="auto"/>
                            <w:left w:val="none" w:sz="0" w:space="0" w:color="auto"/>
                            <w:bottom w:val="none" w:sz="0" w:space="0" w:color="auto"/>
                            <w:right w:val="none" w:sz="0" w:space="0" w:color="auto"/>
                          </w:divBdr>
                        </w:div>
                        <w:div w:id="376248595">
                          <w:marLeft w:val="0"/>
                          <w:marRight w:val="0"/>
                          <w:marTop w:val="240"/>
                          <w:marBottom w:val="240"/>
                          <w:divBdr>
                            <w:top w:val="none" w:sz="0" w:space="0" w:color="auto"/>
                            <w:left w:val="none" w:sz="0" w:space="0" w:color="auto"/>
                            <w:bottom w:val="none" w:sz="0" w:space="0" w:color="auto"/>
                            <w:right w:val="none" w:sz="0" w:space="0" w:color="auto"/>
                          </w:divBdr>
                          <w:divsChild>
                            <w:div w:id="1988049764">
                              <w:marLeft w:val="0"/>
                              <w:marRight w:val="0"/>
                              <w:marTop w:val="0"/>
                              <w:marBottom w:val="0"/>
                              <w:divBdr>
                                <w:top w:val="none" w:sz="0" w:space="0" w:color="auto"/>
                                <w:left w:val="none" w:sz="0" w:space="0" w:color="auto"/>
                                <w:bottom w:val="none" w:sz="0" w:space="0" w:color="auto"/>
                                <w:right w:val="none" w:sz="0" w:space="0" w:color="auto"/>
                              </w:divBdr>
                            </w:div>
                          </w:divsChild>
                        </w:div>
                        <w:div w:id="192234183">
                          <w:marLeft w:val="0"/>
                          <w:marRight w:val="0"/>
                          <w:marTop w:val="150"/>
                          <w:marBottom w:val="150"/>
                          <w:divBdr>
                            <w:top w:val="single" w:sz="6" w:space="5" w:color="DDDD66"/>
                            <w:left w:val="single" w:sz="6" w:space="5" w:color="DDDD66"/>
                            <w:bottom w:val="single" w:sz="6" w:space="5" w:color="DDDD66"/>
                            <w:right w:val="single" w:sz="6" w:space="5" w:color="DDDD66"/>
                          </w:divBdr>
                        </w:div>
                        <w:div w:id="1926916402">
                          <w:marLeft w:val="0"/>
                          <w:marRight w:val="0"/>
                          <w:marTop w:val="0"/>
                          <w:marBottom w:val="0"/>
                          <w:divBdr>
                            <w:top w:val="none" w:sz="0" w:space="0" w:color="auto"/>
                            <w:left w:val="none" w:sz="0" w:space="0" w:color="auto"/>
                            <w:bottom w:val="none" w:sz="0" w:space="0" w:color="auto"/>
                            <w:right w:val="none" w:sz="0" w:space="0" w:color="auto"/>
                          </w:divBdr>
                        </w:div>
                        <w:div w:id="1377392202">
                          <w:marLeft w:val="0"/>
                          <w:marRight w:val="0"/>
                          <w:marTop w:val="0"/>
                          <w:marBottom w:val="0"/>
                          <w:divBdr>
                            <w:top w:val="none" w:sz="0" w:space="0" w:color="auto"/>
                            <w:left w:val="none" w:sz="0" w:space="0" w:color="auto"/>
                            <w:bottom w:val="none" w:sz="0" w:space="0" w:color="auto"/>
                            <w:right w:val="none" w:sz="0" w:space="0" w:color="auto"/>
                          </w:divBdr>
                        </w:div>
                        <w:div w:id="1903712491">
                          <w:marLeft w:val="0"/>
                          <w:marRight w:val="0"/>
                          <w:marTop w:val="0"/>
                          <w:marBottom w:val="0"/>
                          <w:divBdr>
                            <w:top w:val="none" w:sz="0" w:space="0" w:color="auto"/>
                            <w:left w:val="none" w:sz="0" w:space="0" w:color="auto"/>
                            <w:bottom w:val="none" w:sz="0" w:space="0" w:color="auto"/>
                            <w:right w:val="none" w:sz="0" w:space="0" w:color="auto"/>
                          </w:divBdr>
                        </w:div>
                        <w:div w:id="90512423">
                          <w:marLeft w:val="0"/>
                          <w:marRight w:val="0"/>
                          <w:marTop w:val="150"/>
                          <w:marBottom w:val="150"/>
                          <w:divBdr>
                            <w:top w:val="single" w:sz="6" w:space="5" w:color="CCCCCC"/>
                            <w:left w:val="single" w:sz="6" w:space="5" w:color="CCCCCC"/>
                            <w:bottom w:val="single" w:sz="6" w:space="5" w:color="CCCCCC"/>
                            <w:right w:val="single" w:sz="6" w:space="5" w:color="CCCCCC"/>
                          </w:divBdr>
                        </w:div>
                        <w:div w:id="100957087">
                          <w:marLeft w:val="0"/>
                          <w:marRight w:val="0"/>
                          <w:marTop w:val="0"/>
                          <w:marBottom w:val="0"/>
                          <w:divBdr>
                            <w:top w:val="none" w:sz="0" w:space="0" w:color="auto"/>
                            <w:left w:val="none" w:sz="0" w:space="0" w:color="auto"/>
                            <w:bottom w:val="none" w:sz="0" w:space="0" w:color="auto"/>
                            <w:right w:val="none" w:sz="0" w:space="0" w:color="auto"/>
                          </w:divBdr>
                        </w:div>
                        <w:div w:id="808785070">
                          <w:marLeft w:val="0"/>
                          <w:marRight w:val="0"/>
                          <w:marTop w:val="0"/>
                          <w:marBottom w:val="0"/>
                          <w:divBdr>
                            <w:top w:val="none" w:sz="0" w:space="0" w:color="auto"/>
                            <w:left w:val="none" w:sz="0" w:space="0" w:color="auto"/>
                            <w:bottom w:val="none" w:sz="0" w:space="0" w:color="auto"/>
                            <w:right w:val="none" w:sz="0" w:space="0" w:color="auto"/>
                          </w:divBdr>
                        </w:div>
                        <w:div w:id="1550067038">
                          <w:marLeft w:val="0"/>
                          <w:marRight w:val="0"/>
                          <w:marTop w:val="0"/>
                          <w:marBottom w:val="0"/>
                          <w:divBdr>
                            <w:top w:val="none" w:sz="0" w:space="0" w:color="auto"/>
                            <w:left w:val="none" w:sz="0" w:space="0" w:color="auto"/>
                            <w:bottom w:val="none" w:sz="0" w:space="0" w:color="auto"/>
                            <w:right w:val="none" w:sz="0" w:space="0" w:color="auto"/>
                          </w:divBdr>
                        </w:div>
                        <w:div w:id="610091162">
                          <w:marLeft w:val="0"/>
                          <w:marRight w:val="0"/>
                          <w:marTop w:val="0"/>
                          <w:marBottom w:val="0"/>
                          <w:divBdr>
                            <w:top w:val="none" w:sz="0" w:space="0" w:color="auto"/>
                            <w:left w:val="none" w:sz="0" w:space="0" w:color="auto"/>
                            <w:bottom w:val="none" w:sz="0" w:space="0" w:color="auto"/>
                            <w:right w:val="none" w:sz="0" w:space="0" w:color="auto"/>
                          </w:divBdr>
                        </w:div>
                        <w:div w:id="1712418608">
                          <w:marLeft w:val="0"/>
                          <w:marRight w:val="0"/>
                          <w:marTop w:val="0"/>
                          <w:marBottom w:val="0"/>
                          <w:divBdr>
                            <w:top w:val="none" w:sz="0" w:space="0" w:color="auto"/>
                            <w:left w:val="none" w:sz="0" w:space="0" w:color="auto"/>
                            <w:bottom w:val="none" w:sz="0" w:space="0" w:color="auto"/>
                            <w:right w:val="none" w:sz="0" w:space="0" w:color="auto"/>
                          </w:divBdr>
                        </w:div>
                        <w:div w:id="692651962">
                          <w:marLeft w:val="0"/>
                          <w:marRight w:val="0"/>
                          <w:marTop w:val="0"/>
                          <w:marBottom w:val="0"/>
                          <w:divBdr>
                            <w:top w:val="none" w:sz="0" w:space="0" w:color="auto"/>
                            <w:left w:val="none" w:sz="0" w:space="0" w:color="auto"/>
                            <w:bottom w:val="none" w:sz="0" w:space="0" w:color="auto"/>
                            <w:right w:val="none" w:sz="0" w:space="0" w:color="auto"/>
                          </w:divBdr>
                        </w:div>
                        <w:div w:id="1694644872">
                          <w:marLeft w:val="0"/>
                          <w:marRight w:val="0"/>
                          <w:marTop w:val="0"/>
                          <w:marBottom w:val="0"/>
                          <w:divBdr>
                            <w:top w:val="none" w:sz="0" w:space="0" w:color="auto"/>
                            <w:left w:val="none" w:sz="0" w:space="0" w:color="auto"/>
                            <w:bottom w:val="none" w:sz="0" w:space="0" w:color="auto"/>
                            <w:right w:val="none" w:sz="0" w:space="0" w:color="auto"/>
                          </w:divBdr>
                        </w:div>
                        <w:div w:id="2103063264">
                          <w:marLeft w:val="0"/>
                          <w:marRight w:val="0"/>
                          <w:marTop w:val="0"/>
                          <w:marBottom w:val="0"/>
                          <w:divBdr>
                            <w:top w:val="none" w:sz="0" w:space="0" w:color="auto"/>
                            <w:left w:val="none" w:sz="0" w:space="0" w:color="auto"/>
                            <w:bottom w:val="none" w:sz="0" w:space="0" w:color="auto"/>
                            <w:right w:val="none" w:sz="0" w:space="0" w:color="auto"/>
                          </w:divBdr>
                        </w:div>
                        <w:div w:id="1685475113">
                          <w:marLeft w:val="0"/>
                          <w:marRight w:val="0"/>
                          <w:marTop w:val="0"/>
                          <w:marBottom w:val="0"/>
                          <w:divBdr>
                            <w:top w:val="none" w:sz="0" w:space="0" w:color="auto"/>
                            <w:left w:val="none" w:sz="0" w:space="0" w:color="auto"/>
                            <w:bottom w:val="none" w:sz="0" w:space="0" w:color="auto"/>
                            <w:right w:val="none" w:sz="0" w:space="0" w:color="auto"/>
                          </w:divBdr>
                        </w:div>
                        <w:div w:id="36005508">
                          <w:marLeft w:val="0"/>
                          <w:marRight w:val="0"/>
                          <w:marTop w:val="0"/>
                          <w:marBottom w:val="0"/>
                          <w:divBdr>
                            <w:top w:val="none" w:sz="0" w:space="0" w:color="auto"/>
                            <w:left w:val="none" w:sz="0" w:space="0" w:color="auto"/>
                            <w:bottom w:val="none" w:sz="0" w:space="0" w:color="auto"/>
                            <w:right w:val="none" w:sz="0" w:space="0" w:color="auto"/>
                          </w:divBdr>
                        </w:div>
                        <w:div w:id="227230753">
                          <w:marLeft w:val="0"/>
                          <w:marRight w:val="0"/>
                          <w:marTop w:val="0"/>
                          <w:marBottom w:val="0"/>
                          <w:divBdr>
                            <w:top w:val="none" w:sz="0" w:space="0" w:color="auto"/>
                            <w:left w:val="none" w:sz="0" w:space="0" w:color="auto"/>
                            <w:bottom w:val="none" w:sz="0" w:space="0" w:color="auto"/>
                            <w:right w:val="none" w:sz="0" w:space="0" w:color="auto"/>
                          </w:divBdr>
                        </w:div>
                        <w:div w:id="1042442180">
                          <w:marLeft w:val="0"/>
                          <w:marRight w:val="0"/>
                          <w:marTop w:val="240"/>
                          <w:marBottom w:val="240"/>
                          <w:divBdr>
                            <w:top w:val="none" w:sz="0" w:space="0" w:color="auto"/>
                            <w:left w:val="none" w:sz="0" w:space="0" w:color="auto"/>
                            <w:bottom w:val="none" w:sz="0" w:space="0" w:color="auto"/>
                            <w:right w:val="none" w:sz="0" w:space="0" w:color="auto"/>
                          </w:divBdr>
                          <w:divsChild>
                            <w:div w:id="1309939602">
                              <w:marLeft w:val="0"/>
                              <w:marRight w:val="0"/>
                              <w:marTop w:val="0"/>
                              <w:marBottom w:val="0"/>
                              <w:divBdr>
                                <w:top w:val="none" w:sz="0" w:space="0" w:color="auto"/>
                                <w:left w:val="none" w:sz="0" w:space="0" w:color="auto"/>
                                <w:bottom w:val="none" w:sz="0" w:space="0" w:color="auto"/>
                                <w:right w:val="none" w:sz="0" w:space="0" w:color="auto"/>
                              </w:divBdr>
                            </w:div>
                          </w:divsChild>
                        </w:div>
                        <w:div w:id="2043630236">
                          <w:marLeft w:val="0"/>
                          <w:marRight w:val="0"/>
                          <w:marTop w:val="0"/>
                          <w:marBottom w:val="0"/>
                          <w:divBdr>
                            <w:top w:val="none" w:sz="0" w:space="0" w:color="auto"/>
                            <w:left w:val="none" w:sz="0" w:space="0" w:color="auto"/>
                            <w:bottom w:val="none" w:sz="0" w:space="0" w:color="auto"/>
                            <w:right w:val="none" w:sz="0" w:space="0" w:color="auto"/>
                          </w:divBdr>
                        </w:div>
                        <w:div w:id="2002924238">
                          <w:marLeft w:val="0"/>
                          <w:marRight w:val="0"/>
                          <w:marTop w:val="240"/>
                          <w:marBottom w:val="240"/>
                          <w:divBdr>
                            <w:top w:val="none" w:sz="0" w:space="0" w:color="auto"/>
                            <w:left w:val="none" w:sz="0" w:space="0" w:color="auto"/>
                            <w:bottom w:val="none" w:sz="0" w:space="0" w:color="auto"/>
                            <w:right w:val="none" w:sz="0" w:space="0" w:color="auto"/>
                          </w:divBdr>
                          <w:divsChild>
                            <w:div w:id="1195386849">
                              <w:marLeft w:val="0"/>
                              <w:marRight w:val="0"/>
                              <w:marTop w:val="0"/>
                              <w:marBottom w:val="0"/>
                              <w:divBdr>
                                <w:top w:val="none" w:sz="0" w:space="0" w:color="auto"/>
                                <w:left w:val="none" w:sz="0" w:space="0" w:color="auto"/>
                                <w:bottom w:val="none" w:sz="0" w:space="0" w:color="auto"/>
                                <w:right w:val="none" w:sz="0" w:space="0" w:color="auto"/>
                              </w:divBdr>
                            </w:div>
                          </w:divsChild>
                        </w:div>
                        <w:div w:id="578750354">
                          <w:marLeft w:val="0"/>
                          <w:marRight w:val="0"/>
                          <w:marTop w:val="0"/>
                          <w:marBottom w:val="0"/>
                          <w:divBdr>
                            <w:top w:val="none" w:sz="0" w:space="0" w:color="auto"/>
                            <w:left w:val="none" w:sz="0" w:space="0" w:color="auto"/>
                            <w:bottom w:val="none" w:sz="0" w:space="0" w:color="auto"/>
                            <w:right w:val="none" w:sz="0" w:space="0" w:color="auto"/>
                          </w:divBdr>
                        </w:div>
                        <w:div w:id="1050953996">
                          <w:marLeft w:val="0"/>
                          <w:marRight w:val="0"/>
                          <w:marTop w:val="240"/>
                          <w:marBottom w:val="240"/>
                          <w:divBdr>
                            <w:top w:val="none" w:sz="0" w:space="0" w:color="auto"/>
                            <w:left w:val="none" w:sz="0" w:space="0" w:color="auto"/>
                            <w:bottom w:val="none" w:sz="0" w:space="0" w:color="auto"/>
                            <w:right w:val="none" w:sz="0" w:space="0" w:color="auto"/>
                          </w:divBdr>
                          <w:divsChild>
                            <w:div w:id="1687250669">
                              <w:marLeft w:val="0"/>
                              <w:marRight w:val="0"/>
                              <w:marTop w:val="0"/>
                              <w:marBottom w:val="0"/>
                              <w:divBdr>
                                <w:top w:val="none" w:sz="0" w:space="0" w:color="auto"/>
                                <w:left w:val="none" w:sz="0" w:space="0" w:color="auto"/>
                                <w:bottom w:val="none" w:sz="0" w:space="0" w:color="auto"/>
                                <w:right w:val="none" w:sz="0" w:space="0" w:color="auto"/>
                              </w:divBdr>
                            </w:div>
                          </w:divsChild>
                        </w:div>
                        <w:div w:id="1617517968">
                          <w:marLeft w:val="0"/>
                          <w:marRight w:val="0"/>
                          <w:marTop w:val="0"/>
                          <w:marBottom w:val="0"/>
                          <w:divBdr>
                            <w:top w:val="none" w:sz="0" w:space="0" w:color="auto"/>
                            <w:left w:val="none" w:sz="0" w:space="0" w:color="auto"/>
                            <w:bottom w:val="none" w:sz="0" w:space="0" w:color="auto"/>
                            <w:right w:val="none" w:sz="0" w:space="0" w:color="auto"/>
                          </w:divBdr>
                        </w:div>
                        <w:div w:id="1377048535">
                          <w:marLeft w:val="0"/>
                          <w:marRight w:val="0"/>
                          <w:marTop w:val="240"/>
                          <w:marBottom w:val="240"/>
                          <w:divBdr>
                            <w:top w:val="none" w:sz="0" w:space="0" w:color="auto"/>
                            <w:left w:val="none" w:sz="0" w:space="0" w:color="auto"/>
                            <w:bottom w:val="none" w:sz="0" w:space="0" w:color="auto"/>
                            <w:right w:val="none" w:sz="0" w:space="0" w:color="auto"/>
                          </w:divBdr>
                          <w:divsChild>
                            <w:div w:id="1951278795">
                              <w:marLeft w:val="0"/>
                              <w:marRight w:val="0"/>
                              <w:marTop w:val="0"/>
                              <w:marBottom w:val="0"/>
                              <w:divBdr>
                                <w:top w:val="none" w:sz="0" w:space="0" w:color="auto"/>
                                <w:left w:val="none" w:sz="0" w:space="0" w:color="auto"/>
                                <w:bottom w:val="none" w:sz="0" w:space="0" w:color="auto"/>
                                <w:right w:val="none" w:sz="0" w:space="0" w:color="auto"/>
                              </w:divBdr>
                            </w:div>
                          </w:divsChild>
                        </w:div>
                        <w:div w:id="508913416">
                          <w:marLeft w:val="0"/>
                          <w:marRight w:val="0"/>
                          <w:marTop w:val="0"/>
                          <w:marBottom w:val="0"/>
                          <w:divBdr>
                            <w:top w:val="none" w:sz="0" w:space="0" w:color="auto"/>
                            <w:left w:val="none" w:sz="0" w:space="0" w:color="auto"/>
                            <w:bottom w:val="none" w:sz="0" w:space="0" w:color="auto"/>
                            <w:right w:val="none" w:sz="0" w:space="0" w:color="auto"/>
                          </w:divBdr>
                        </w:div>
                        <w:div w:id="1290627046">
                          <w:marLeft w:val="0"/>
                          <w:marRight w:val="0"/>
                          <w:marTop w:val="150"/>
                          <w:marBottom w:val="150"/>
                          <w:divBdr>
                            <w:top w:val="single" w:sz="6" w:space="5" w:color="CCCCCC"/>
                            <w:left w:val="single" w:sz="6" w:space="5" w:color="CCCCCC"/>
                            <w:bottom w:val="single" w:sz="6" w:space="5" w:color="CCCCCC"/>
                            <w:right w:val="single" w:sz="6" w:space="5" w:color="CCCCCC"/>
                          </w:divBdr>
                        </w:div>
                        <w:div w:id="482040279">
                          <w:marLeft w:val="0"/>
                          <w:marRight w:val="0"/>
                          <w:marTop w:val="0"/>
                          <w:marBottom w:val="0"/>
                          <w:divBdr>
                            <w:top w:val="none" w:sz="0" w:space="0" w:color="auto"/>
                            <w:left w:val="none" w:sz="0" w:space="0" w:color="auto"/>
                            <w:bottom w:val="none" w:sz="0" w:space="0" w:color="auto"/>
                            <w:right w:val="none" w:sz="0" w:space="0" w:color="auto"/>
                          </w:divBdr>
                        </w:div>
                        <w:div w:id="1030035432">
                          <w:marLeft w:val="0"/>
                          <w:marRight w:val="0"/>
                          <w:marTop w:val="0"/>
                          <w:marBottom w:val="0"/>
                          <w:divBdr>
                            <w:top w:val="none" w:sz="0" w:space="0" w:color="auto"/>
                            <w:left w:val="none" w:sz="0" w:space="0" w:color="auto"/>
                            <w:bottom w:val="none" w:sz="0" w:space="0" w:color="auto"/>
                            <w:right w:val="none" w:sz="0" w:space="0" w:color="auto"/>
                          </w:divBdr>
                        </w:div>
                        <w:div w:id="1084448359">
                          <w:marLeft w:val="0"/>
                          <w:marRight w:val="0"/>
                          <w:marTop w:val="0"/>
                          <w:marBottom w:val="0"/>
                          <w:divBdr>
                            <w:top w:val="none" w:sz="0" w:space="0" w:color="auto"/>
                            <w:left w:val="none" w:sz="0" w:space="0" w:color="auto"/>
                            <w:bottom w:val="none" w:sz="0" w:space="0" w:color="auto"/>
                            <w:right w:val="none" w:sz="0" w:space="0" w:color="auto"/>
                          </w:divBdr>
                        </w:div>
                        <w:div w:id="1206017979">
                          <w:marLeft w:val="0"/>
                          <w:marRight w:val="0"/>
                          <w:marTop w:val="0"/>
                          <w:marBottom w:val="0"/>
                          <w:divBdr>
                            <w:top w:val="none" w:sz="0" w:space="0" w:color="auto"/>
                            <w:left w:val="none" w:sz="0" w:space="0" w:color="auto"/>
                            <w:bottom w:val="none" w:sz="0" w:space="0" w:color="auto"/>
                            <w:right w:val="none" w:sz="0" w:space="0" w:color="auto"/>
                          </w:divBdr>
                        </w:div>
                        <w:div w:id="768546495">
                          <w:marLeft w:val="0"/>
                          <w:marRight w:val="0"/>
                          <w:marTop w:val="0"/>
                          <w:marBottom w:val="0"/>
                          <w:divBdr>
                            <w:top w:val="none" w:sz="0" w:space="0" w:color="auto"/>
                            <w:left w:val="none" w:sz="0" w:space="0" w:color="auto"/>
                            <w:bottom w:val="none" w:sz="0" w:space="0" w:color="auto"/>
                            <w:right w:val="none" w:sz="0" w:space="0" w:color="auto"/>
                          </w:divBdr>
                        </w:div>
                        <w:div w:id="726494660">
                          <w:marLeft w:val="0"/>
                          <w:marRight w:val="0"/>
                          <w:marTop w:val="0"/>
                          <w:marBottom w:val="0"/>
                          <w:divBdr>
                            <w:top w:val="none" w:sz="0" w:space="0" w:color="auto"/>
                            <w:left w:val="none" w:sz="0" w:space="0" w:color="auto"/>
                            <w:bottom w:val="none" w:sz="0" w:space="0" w:color="auto"/>
                            <w:right w:val="none" w:sz="0" w:space="0" w:color="auto"/>
                          </w:divBdr>
                        </w:div>
                        <w:div w:id="488446872">
                          <w:marLeft w:val="0"/>
                          <w:marRight w:val="0"/>
                          <w:marTop w:val="0"/>
                          <w:marBottom w:val="0"/>
                          <w:divBdr>
                            <w:top w:val="none" w:sz="0" w:space="0" w:color="auto"/>
                            <w:left w:val="none" w:sz="0" w:space="0" w:color="auto"/>
                            <w:bottom w:val="none" w:sz="0" w:space="0" w:color="auto"/>
                            <w:right w:val="none" w:sz="0" w:space="0" w:color="auto"/>
                          </w:divBdr>
                        </w:div>
                        <w:div w:id="540824287">
                          <w:marLeft w:val="0"/>
                          <w:marRight w:val="0"/>
                          <w:marTop w:val="0"/>
                          <w:marBottom w:val="0"/>
                          <w:divBdr>
                            <w:top w:val="none" w:sz="0" w:space="0" w:color="auto"/>
                            <w:left w:val="none" w:sz="0" w:space="0" w:color="auto"/>
                            <w:bottom w:val="none" w:sz="0" w:space="0" w:color="auto"/>
                            <w:right w:val="none" w:sz="0" w:space="0" w:color="auto"/>
                          </w:divBdr>
                        </w:div>
                        <w:div w:id="1589387769">
                          <w:marLeft w:val="0"/>
                          <w:marRight w:val="0"/>
                          <w:marTop w:val="0"/>
                          <w:marBottom w:val="0"/>
                          <w:divBdr>
                            <w:top w:val="none" w:sz="0" w:space="0" w:color="auto"/>
                            <w:left w:val="none" w:sz="0" w:space="0" w:color="auto"/>
                            <w:bottom w:val="none" w:sz="0" w:space="0" w:color="auto"/>
                            <w:right w:val="none" w:sz="0" w:space="0" w:color="auto"/>
                          </w:divBdr>
                        </w:div>
                        <w:div w:id="1773746800">
                          <w:marLeft w:val="0"/>
                          <w:marRight w:val="0"/>
                          <w:marTop w:val="0"/>
                          <w:marBottom w:val="0"/>
                          <w:divBdr>
                            <w:top w:val="none" w:sz="0" w:space="0" w:color="auto"/>
                            <w:left w:val="none" w:sz="0" w:space="0" w:color="auto"/>
                            <w:bottom w:val="none" w:sz="0" w:space="0" w:color="auto"/>
                            <w:right w:val="none" w:sz="0" w:space="0" w:color="auto"/>
                          </w:divBdr>
                        </w:div>
                        <w:div w:id="1398551557">
                          <w:marLeft w:val="0"/>
                          <w:marRight w:val="0"/>
                          <w:marTop w:val="0"/>
                          <w:marBottom w:val="0"/>
                          <w:divBdr>
                            <w:top w:val="none" w:sz="0" w:space="0" w:color="auto"/>
                            <w:left w:val="none" w:sz="0" w:space="0" w:color="auto"/>
                            <w:bottom w:val="none" w:sz="0" w:space="0" w:color="auto"/>
                            <w:right w:val="none" w:sz="0" w:space="0" w:color="auto"/>
                          </w:divBdr>
                        </w:div>
                        <w:div w:id="819005853">
                          <w:marLeft w:val="0"/>
                          <w:marRight w:val="0"/>
                          <w:marTop w:val="0"/>
                          <w:marBottom w:val="0"/>
                          <w:divBdr>
                            <w:top w:val="none" w:sz="0" w:space="0" w:color="auto"/>
                            <w:left w:val="none" w:sz="0" w:space="0" w:color="auto"/>
                            <w:bottom w:val="none" w:sz="0" w:space="0" w:color="auto"/>
                            <w:right w:val="none" w:sz="0" w:space="0" w:color="auto"/>
                          </w:divBdr>
                        </w:div>
                        <w:div w:id="1333531170">
                          <w:marLeft w:val="0"/>
                          <w:marRight w:val="0"/>
                          <w:marTop w:val="150"/>
                          <w:marBottom w:val="150"/>
                          <w:divBdr>
                            <w:top w:val="single" w:sz="6" w:space="5" w:color="CCCCCC"/>
                            <w:left w:val="single" w:sz="6" w:space="5" w:color="CCCCCC"/>
                            <w:bottom w:val="single" w:sz="6" w:space="5" w:color="CCCCCC"/>
                            <w:right w:val="single" w:sz="6" w:space="5" w:color="CCCCCC"/>
                          </w:divBdr>
                        </w:div>
                        <w:div w:id="1085107836">
                          <w:marLeft w:val="0"/>
                          <w:marRight w:val="0"/>
                          <w:marTop w:val="150"/>
                          <w:marBottom w:val="150"/>
                          <w:divBdr>
                            <w:top w:val="single" w:sz="6" w:space="5" w:color="CCCCCC"/>
                            <w:left w:val="single" w:sz="6" w:space="5" w:color="CCCCCC"/>
                            <w:bottom w:val="single" w:sz="6" w:space="5" w:color="CCCCCC"/>
                            <w:right w:val="single" w:sz="6" w:space="5" w:color="CCCCCC"/>
                          </w:divBdr>
                        </w:div>
                        <w:div w:id="199442245">
                          <w:marLeft w:val="0"/>
                          <w:marRight w:val="0"/>
                          <w:marTop w:val="240"/>
                          <w:marBottom w:val="240"/>
                          <w:divBdr>
                            <w:top w:val="none" w:sz="0" w:space="0" w:color="auto"/>
                            <w:left w:val="none" w:sz="0" w:space="0" w:color="auto"/>
                            <w:bottom w:val="none" w:sz="0" w:space="0" w:color="auto"/>
                            <w:right w:val="none" w:sz="0" w:space="0" w:color="auto"/>
                          </w:divBdr>
                          <w:divsChild>
                            <w:div w:id="875847890">
                              <w:marLeft w:val="0"/>
                              <w:marRight w:val="0"/>
                              <w:marTop w:val="0"/>
                              <w:marBottom w:val="0"/>
                              <w:divBdr>
                                <w:top w:val="none" w:sz="0" w:space="0" w:color="auto"/>
                                <w:left w:val="none" w:sz="0" w:space="0" w:color="auto"/>
                                <w:bottom w:val="none" w:sz="0" w:space="0" w:color="auto"/>
                                <w:right w:val="none" w:sz="0" w:space="0" w:color="auto"/>
                              </w:divBdr>
                            </w:div>
                          </w:divsChild>
                        </w:div>
                        <w:div w:id="1389721434">
                          <w:marLeft w:val="0"/>
                          <w:marRight w:val="0"/>
                          <w:marTop w:val="240"/>
                          <w:marBottom w:val="240"/>
                          <w:divBdr>
                            <w:top w:val="none" w:sz="0" w:space="0" w:color="auto"/>
                            <w:left w:val="none" w:sz="0" w:space="0" w:color="auto"/>
                            <w:bottom w:val="none" w:sz="0" w:space="0" w:color="auto"/>
                            <w:right w:val="none" w:sz="0" w:space="0" w:color="auto"/>
                          </w:divBdr>
                          <w:divsChild>
                            <w:div w:id="1498572796">
                              <w:marLeft w:val="0"/>
                              <w:marRight w:val="0"/>
                              <w:marTop w:val="0"/>
                              <w:marBottom w:val="0"/>
                              <w:divBdr>
                                <w:top w:val="none" w:sz="0" w:space="0" w:color="auto"/>
                                <w:left w:val="none" w:sz="0" w:space="0" w:color="auto"/>
                                <w:bottom w:val="none" w:sz="0" w:space="0" w:color="auto"/>
                                <w:right w:val="none" w:sz="0" w:space="0" w:color="auto"/>
                              </w:divBdr>
                            </w:div>
                          </w:divsChild>
                        </w:div>
                        <w:div w:id="1538661371">
                          <w:marLeft w:val="0"/>
                          <w:marRight w:val="0"/>
                          <w:marTop w:val="0"/>
                          <w:marBottom w:val="0"/>
                          <w:divBdr>
                            <w:top w:val="none" w:sz="0" w:space="0" w:color="auto"/>
                            <w:left w:val="none" w:sz="0" w:space="0" w:color="auto"/>
                            <w:bottom w:val="none" w:sz="0" w:space="0" w:color="auto"/>
                            <w:right w:val="none" w:sz="0" w:space="0" w:color="auto"/>
                          </w:divBdr>
                        </w:div>
                        <w:div w:id="29650456">
                          <w:marLeft w:val="0"/>
                          <w:marRight w:val="0"/>
                          <w:marTop w:val="0"/>
                          <w:marBottom w:val="0"/>
                          <w:divBdr>
                            <w:top w:val="none" w:sz="0" w:space="0" w:color="auto"/>
                            <w:left w:val="none" w:sz="0" w:space="0" w:color="auto"/>
                            <w:bottom w:val="none" w:sz="0" w:space="0" w:color="auto"/>
                            <w:right w:val="none" w:sz="0" w:space="0" w:color="auto"/>
                          </w:divBdr>
                        </w:div>
                        <w:div w:id="767504823">
                          <w:marLeft w:val="0"/>
                          <w:marRight w:val="0"/>
                          <w:marTop w:val="150"/>
                          <w:marBottom w:val="150"/>
                          <w:divBdr>
                            <w:top w:val="single" w:sz="6" w:space="5" w:color="CCCCCC"/>
                            <w:left w:val="single" w:sz="6" w:space="5" w:color="CCCCCC"/>
                            <w:bottom w:val="single" w:sz="6" w:space="5" w:color="CCCCCC"/>
                            <w:right w:val="single" w:sz="6" w:space="5" w:color="CCCCCC"/>
                          </w:divBdr>
                        </w:div>
                        <w:div w:id="1107389897">
                          <w:marLeft w:val="0"/>
                          <w:marRight w:val="0"/>
                          <w:marTop w:val="240"/>
                          <w:marBottom w:val="240"/>
                          <w:divBdr>
                            <w:top w:val="none" w:sz="0" w:space="0" w:color="auto"/>
                            <w:left w:val="none" w:sz="0" w:space="0" w:color="auto"/>
                            <w:bottom w:val="none" w:sz="0" w:space="0" w:color="auto"/>
                            <w:right w:val="none" w:sz="0" w:space="0" w:color="auto"/>
                          </w:divBdr>
                          <w:divsChild>
                            <w:div w:id="1516312055">
                              <w:marLeft w:val="0"/>
                              <w:marRight w:val="0"/>
                              <w:marTop w:val="0"/>
                              <w:marBottom w:val="0"/>
                              <w:divBdr>
                                <w:top w:val="none" w:sz="0" w:space="0" w:color="auto"/>
                                <w:left w:val="none" w:sz="0" w:space="0" w:color="auto"/>
                                <w:bottom w:val="none" w:sz="0" w:space="0" w:color="auto"/>
                                <w:right w:val="none" w:sz="0" w:space="0" w:color="auto"/>
                              </w:divBdr>
                            </w:div>
                          </w:divsChild>
                        </w:div>
                        <w:div w:id="2067413468">
                          <w:marLeft w:val="0"/>
                          <w:marRight w:val="0"/>
                          <w:marTop w:val="240"/>
                          <w:marBottom w:val="240"/>
                          <w:divBdr>
                            <w:top w:val="none" w:sz="0" w:space="0" w:color="auto"/>
                            <w:left w:val="none" w:sz="0" w:space="0" w:color="auto"/>
                            <w:bottom w:val="none" w:sz="0" w:space="0" w:color="auto"/>
                            <w:right w:val="none" w:sz="0" w:space="0" w:color="auto"/>
                          </w:divBdr>
                          <w:divsChild>
                            <w:div w:id="1477458241">
                              <w:marLeft w:val="0"/>
                              <w:marRight w:val="0"/>
                              <w:marTop w:val="0"/>
                              <w:marBottom w:val="0"/>
                              <w:divBdr>
                                <w:top w:val="none" w:sz="0" w:space="0" w:color="auto"/>
                                <w:left w:val="none" w:sz="0" w:space="0" w:color="auto"/>
                                <w:bottom w:val="none" w:sz="0" w:space="0" w:color="auto"/>
                                <w:right w:val="none" w:sz="0" w:space="0" w:color="auto"/>
                              </w:divBdr>
                            </w:div>
                          </w:divsChild>
                        </w:div>
                        <w:div w:id="958493869">
                          <w:marLeft w:val="0"/>
                          <w:marRight w:val="0"/>
                          <w:marTop w:val="0"/>
                          <w:marBottom w:val="0"/>
                          <w:divBdr>
                            <w:top w:val="none" w:sz="0" w:space="0" w:color="auto"/>
                            <w:left w:val="none" w:sz="0" w:space="0" w:color="auto"/>
                            <w:bottom w:val="none" w:sz="0" w:space="0" w:color="auto"/>
                            <w:right w:val="none" w:sz="0" w:space="0" w:color="auto"/>
                          </w:divBdr>
                        </w:div>
                        <w:div w:id="1294292419">
                          <w:marLeft w:val="0"/>
                          <w:marRight w:val="0"/>
                          <w:marTop w:val="0"/>
                          <w:marBottom w:val="0"/>
                          <w:divBdr>
                            <w:top w:val="none" w:sz="0" w:space="0" w:color="auto"/>
                            <w:left w:val="none" w:sz="0" w:space="0" w:color="auto"/>
                            <w:bottom w:val="none" w:sz="0" w:space="0" w:color="auto"/>
                            <w:right w:val="none" w:sz="0" w:space="0" w:color="auto"/>
                          </w:divBdr>
                        </w:div>
                        <w:div w:id="710615065">
                          <w:marLeft w:val="0"/>
                          <w:marRight w:val="0"/>
                          <w:marTop w:val="0"/>
                          <w:marBottom w:val="0"/>
                          <w:divBdr>
                            <w:top w:val="none" w:sz="0" w:space="0" w:color="auto"/>
                            <w:left w:val="none" w:sz="0" w:space="0" w:color="auto"/>
                            <w:bottom w:val="none" w:sz="0" w:space="0" w:color="auto"/>
                            <w:right w:val="none" w:sz="0" w:space="0" w:color="auto"/>
                          </w:divBdr>
                        </w:div>
                        <w:div w:id="1925455490">
                          <w:marLeft w:val="0"/>
                          <w:marRight w:val="0"/>
                          <w:marTop w:val="0"/>
                          <w:marBottom w:val="0"/>
                          <w:divBdr>
                            <w:top w:val="none" w:sz="0" w:space="0" w:color="auto"/>
                            <w:left w:val="none" w:sz="0" w:space="0" w:color="auto"/>
                            <w:bottom w:val="none" w:sz="0" w:space="0" w:color="auto"/>
                            <w:right w:val="none" w:sz="0" w:space="0" w:color="auto"/>
                          </w:divBdr>
                        </w:div>
                        <w:div w:id="1823809257">
                          <w:marLeft w:val="0"/>
                          <w:marRight w:val="0"/>
                          <w:marTop w:val="0"/>
                          <w:marBottom w:val="0"/>
                          <w:divBdr>
                            <w:top w:val="none" w:sz="0" w:space="0" w:color="auto"/>
                            <w:left w:val="none" w:sz="0" w:space="0" w:color="auto"/>
                            <w:bottom w:val="none" w:sz="0" w:space="0" w:color="auto"/>
                            <w:right w:val="none" w:sz="0" w:space="0" w:color="auto"/>
                          </w:divBdr>
                        </w:div>
                        <w:div w:id="1859848937">
                          <w:marLeft w:val="0"/>
                          <w:marRight w:val="0"/>
                          <w:marTop w:val="240"/>
                          <w:marBottom w:val="240"/>
                          <w:divBdr>
                            <w:top w:val="none" w:sz="0" w:space="0" w:color="auto"/>
                            <w:left w:val="none" w:sz="0" w:space="0" w:color="auto"/>
                            <w:bottom w:val="none" w:sz="0" w:space="0" w:color="auto"/>
                            <w:right w:val="none" w:sz="0" w:space="0" w:color="auto"/>
                          </w:divBdr>
                          <w:divsChild>
                            <w:div w:id="1565988732">
                              <w:marLeft w:val="0"/>
                              <w:marRight w:val="0"/>
                              <w:marTop w:val="0"/>
                              <w:marBottom w:val="0"/>
                              <w:divBdr>
                                <w:top w:val="none" w:sz="0" w:space="0" w:color="auto"/>
                                <w:left w:val="none" w:sz="0" w:space="0" w:color="auto"/>
                                <w:bottom w:val="none" w:sz="0" w:space="0" w:color="auto"/>
                                <w:right w:val="none" w:sz="0" w:space="0" w:color="auto"/>
                              </w:divBdr>
                            </w:div>
                          </w:divsChild>
                        </w:div>
                        <w:div w:id="663313719">
                          <w:marLeft w:val="0"/>
                          <w:marRight w:val="0"/>
                          <w:marTop w:val="0"/>
                          <w:marBottom w:val="0"/>
                          <w:divBdr>
                            <w:top w:val="none" w:sz="0" w:space="0" w:color="auto"/>
                            <w:left w:val="none" w:sz="0" w:space="0" w:color="auto"/>
                            <w:bottom w:val="none" w:sz="0" w:space="0" w:color="auto"/>
                            <w:right w:val="none" w:sz="0" w:space="0" w:color="auto"/>
                          </w:divBdr>
                        </w:div>
                        <w:div w:id="1012414923">
                          <w:marLeft w:val="0"/>
                          <w:marRight w:val="0"/>
                          <w:marTop w:val="0"/>
                          <w:marBottom w:val="0"/>
                          <w:divBdr>
                            <w:top w:val="none" w:sz="0" w:space="0" w:color="auto"/>
                            <w:left w:val="none" w:sz="0" w:space="0" w:color="auto"/>
                            <w:bottom w:val="none" w:sz="0" w:space="0" w:color="auto"/>
                            <w:right w:val="none" w:sz="0" w:space="0" w:color="auto"/>
                          </w:divBdr>
                        </w:div>
                        <w:div w:id="677542647">
                          <w:marLeft w:val="0"/>
                          <w:marRight w:val="0"/>
                          <w:marTop w:val="0"/>
                          <w:marBottom w:val="0"/>
                          <w:divBdr>
                            <w:top w:val="none" w:sz="0" w:space="0" w:color="auto"/>
                            <w:left w:val="none" w:sz="0" w:space="0" w:color="auto"/>
                            <w:bottom w:val="none" w:sz="0" w:space="0" w:color="auto"/>
                            <w:right w:val="none" w:sz="0" w:space="0" w:color="auto"/>
                          </w:divBdr>
                        </w:div>
                        <w:div w:id="63767025">
                          <w:marLeft w:val="0"/>
                          <w:marRight w:val="0"/>
                          <w:marTop w:val="0"/>
                          <w:marBottom w:val="0"/>
                          <w:divBdr>
                            <w:top w:val="none" w:sz="0" w:space="0" w:color="auto"/>
                            <w:left w:val="none" w:sz="0" w:space="0" w:color="auto"/>
                            <w:bottom w:val="none" w:sz="0" w:space="0" w:color="auto"/>
                            <w:right w:val="none" w:sz="0" w:space="0" w:color="auto"/>
                          </w:divBdr>
                        </w:div>
                        <w:div w:id="322710296">
                          <w:marLeft w:val="0"/>
                          <w:marRight w:val="0"/>
                          <w:marTop w:val="0"/>
                          <w:marBottom w:val="0"/>
                          <w:divBdr>
                            <w:top w:val="none" w:sz="0" w:space="0" w:color="auto"/>
                            <w:left w:val="none" w:sz="0" w:space="0" w:color="auto"/>
                            <w:bottom w:val="none" w:sz="0" w:space="0" w:color="auto"/>
                            <w:right w:val="none" w:sz="0" w:space="0" w:color="auto"/>
                          </w:divBdr>
                        </w:div>
                        <w:div w:id="1385636198">
                          <w:marLeft w:val="0"/>
                          <w:marRight w:val="0"/>
                          <w:marTop w:val="0"/>
                          <w:marBottom w:val="0"/>
                          <w:divBdr>
                            <w:top w:val="none" w:sz="0" w:space="0" w:color="auto"/>
                            <w:left w:val="none" w:sz="0" w:space="0" w:color="auto"/>
                            <w:bottom w:val="none" w:sz="0" w:space="0" w:color="auto"/>
                            <w:right w:val="none" w:sz="0" w:space="0" w:color="auto"/>
                          </w:divBdr>
                        </w:div>
                        <w:div w:id="1321350091">
                          <w:marLeft w:val="0"/>
                          <w:marRight w:val="0"/>
                          <w:marTop w:val="0"/>
                          <w:marBottom w:val="0"/>
                          <w:divBdr>
                            <w:top w:val="none" w:sz="0" w:space="0" w:color="auto"/>
                            <w:left w:val="none" w:sz="0" w:space="0" w:color="auto"/>
                            <w:bottom w:val="none" w:sz="0" w:space="0" w:color="auto"/>
                            <w:right w:val="none" w:sz="0" w:space="0" w:color="auto"/>
                          </w:divBdr>
                        </w:div>
                        <w:div w:id="193734099">
                          <w:marLeft w:val="0"/>
                          <w:marRight w:val="0"/>
                          <w:marTop w:val="0"/>
                          <w:marBottom w:val="0"/>
                          <w:divBdr>
                            <w:top w:val="none" w:sz="0" w:space="0" w:color="auto"/>
                            <w:left w:val="none" w:sz="0" w:space="0" w:color="auto"/>
                            <w:bottom w:val="none" w:sz="0" w:space="0" w:color="auto"/>
                            <w:right w:val="none" w:sz="0" w:space="0" w:color="auto"/>
                          </w:divBdr>
                        </w:div>
                        <w:div w:id="893538666">
                          <w:marLeft w:val="0"/>
                          <w:marRight w:val="0"/>
                          <w:marTop w:val="0"/>
                          <w:marBottom w:val="0"/>
                          <w:divBdr>
                            <w:top w:val="none" w:sz="0" w:space="0" w:color="auto"/>
                            <w:left w:val="none" w:sz="0" w:space="0" w:color="auto"/>
                            <w:bottom w:val="none" w:sz="0" w:space="0" w:color="auto"/>
                            <w:right w:val="none" w:sz="0" w:space="0" w:color="auto"/>
                          </w:divBdr>
                        </w:div>
                        <w:div w:id="1910770822">
                          <w:marLeft w:val="0"/>
                          <w:marRight w:val="0"/>
                          <w:marTop w:val="0"/>
                          <w:marBottom w:val="0"/>
                          <w:divBdr>
                            <w:top w:val="none" w:sz="0" w:space="0" w:color="auto"/>
                            <w:left w:val="none" w:sz="0" w:space="0" w:color="auto"/>
                            <w:bottom w:val="none" w:sz="0" w:space="0" w:color="auto"/>
                            <w:right w:val="none" w:sz="0" w:space="0" w:color="auto"/>
                          </w:divBdr>
                        </w:div>
                        <w:div w:id="245843173">
                          <w:marLeft w:val="0"/>
                          <w:marRight w:val="0"/>
                          <w:marTop w:val="150"/>
                          <w:marBottom w:val="150"/>
                          <w:divBdr>
                            <w:top w:val="single" w:sz="6" w:space="5" w:color="CCCCCC"/>
                            <w:left w:val="single" w:sz="6" w:space="5" w:color="CCCCCC"/>
                            <w:bottom w:val="single" w:sz="6" w:space="5" w:color="CCCCCC"/>
                            <w:right w:val="single" w:sz="6" w:space="5" w:color="CCCCCC"/>
                          </w:divBdr>
                        </w:div>
                        <w:div w:id="846946118">
                          <w:marLeft w:val="0"/>
                          <w:marRight w:val="0"/>
                          <w:marTop w:val="0"/>
                          <w:marBottom w:val="0"/>
                          <w:divBdr>
                            <w:top w:val="none" w:sz="0" w:space="0" w:color="auto"/>
                            <w:left w:val="none" w:sz="0" w:space="0" w:color="auto"/>
                            <w:bottom w:val="none" w:sz="0" w:space="0" w:color="auto"/>
                            <w:right w:val="none" w:sz="0" w:space="0" w:color="auto"/>
                          </w:divBdr>
                        </w:div>
                        <w:div w:id="610211699">
                          <w:marLeft w:val="0"/>
                          <w:marRight w:val="0"/>
                          <w:marTop w:val="0"/>
                          <w:marBottom w:val="0"/>
                          <w:divBdr>
                            <w:top w:val="none" w:sz="0" w:space="0" w:color="auto"/>
                            <w:left w:val="none" w:sz="0" w:space="0" w:color="auto"/>
                            <w:bottom w:val="none" w:sz="0" w:space="0" w:color="auto"/>
                            <w:right w:val="none" w:sz="0" w:space="0" w:color="auto"/>
                          </w:divBdr>
                        </w:div>
                        <w:div w:id="368147832">
                          <w:marLeft w:val="0"/>
                          <w:marRight w:val="0"/>
                          <w:marTop w:val="0"/>
                          <w:marBottom w:val="0"/>
                          <w:divBdr>
                            <w:top w:val="none" w:sz="0" w:space="0" w:color="auto"/>
                            <w:left w:val="none" w:sz="0" w:space="0" w:color="auto"/>
                            <w:bottom w:val="none" w:sz="0" w:space="0" w:color="auto"/>
                            <w:right w:val="none" w:sz="0" w:space="0" w:color="auto"/>
                          </w:divBdr>
                        </w:div>
                        <w:div w:id="399255377">
                          <w:marLeft w:val="0"/>
                          <w:marRight w:val="0"/>
                          <w:marTop w:val="0"/>
                          <w:marBottom w:val="0"/>
                          <w:divBdr>
                            <w:top w:val="none" w:sz="0" w:space="0" w:color="auto"/>
                            <w:left w:val="none" w:sz="0" w:space="0" w:color="auto"/>
                            <w:bottom w:val="none" w:sz="0" w:space="0" w:color="auto"/>
                            <w:right w:val="none" w:sz="0" w:space="0" w:color="auto"/>
                          </w:divBdr>
                        </w:div>
                        <w:div w:id="1693875562">
                          <w:marLeft w:val="0"/>
                          <w:marRight w:val="0"/>
                          <w:marTop w:val="150"/>
                          <w:marBottom w:val="0"/>
                          <w:divBdr>
                            <w:top w:val="single" w:sz="6" w:space="5" w:color="CCCCCC"/>
                            <w:left w:val="single" w:sz="6" w:space="5" w:color="CCCCCC"/>
                            <w:bottom w:val="single" w:sz="6" w:space="5" w:color="CCCCCC"/>
                            <w:right w:val="single" w:sz="6" w:space="5" w:color="CCCCCC"/>
                          </w:divBdr>
                        </w:div>
                        <w:div w:id="1903371663">
                          <w:marLeft w:val="0"/>
                          <w:marRight w:val="0"/>
                          <w:marTop w:val="150"/>
                          <w:marBottom w:val="150"/>
                          <w:divBdr>
                            <w:top w:val="single" w:sz="6" w:space="5" w:color="CCCCCC"/>
                            <w:left w:val="single" w:sz="6" w:space="5" w:color="CCCCCC"/>
                            <w:bottom w:val="single" w:sz="6" w:space="5" w:color="CCCCCC"/>
                            <w:right w:val="single" w:sz="6" w:space="5" w:color="CCCCCC"/>
                          </w:divBdr>
                        </w:div>
                        <w:div w:id="2018195431">
                          <w:marLeft w:val="0"/>
                          <w:marRight w:val="0"/>
                          <w:marTop w:val="0"/>
                          <w:marBottom w:val="0"/>
                          <w:divBdr>
                            <w:top w:val="none" w:sz="0" w:space="0" w:color="auto"/>
                            <w:left w:val="none" w:sz="0" w:space="0" w:color="auto"/>
                            <w:bottom w:val="none" w:sz="0" w:space="0" w:color="auto"/>
                            <w:right w:val="none" w:sz="0" w:space="0" w:color="auto"/>
                          </w:divBdr>
                        </w:div>
                        <w:div w:id="647438771">
                          <w:marLeft w:val="0"/>
                          <w:marRight w:val="0"/>
                          <w:marTop w:val="150"/>
                          <w:marBottom w:val="150"/>
                          <w:divBdr>
                            <w:top w:val="single" w:sz="6" w:space="5" w:color="FF6666"/>
                            <w:left w:val="single" w:sz="6" w:space="5" w:color="FF6666"/>
                            <w:bottom w:val="single" w:sz="6" w:space="5" w:color="FF6666"/>
                            <w:right w:val="single" w:sz="6" w:space="5" w:color="FF6666"/>
                          </w:divBdr>
                        </w:div>
                        <w:div w:id="1523786398">
                          <w:marLeft w:val="0"/>
                          <w:marRight w:val="0"/>
                          <w:marTop w:val="0"/>
                          <w:marBottom w:val="0"/>
                          <w:divBdr>
                            <w:top w:val="none" w:sz="0" w:space="0" w:color="auto"/>
                            <w:left w:val="none" w:sz="0" w:space="0" w:color="auto"/>
                            <w:bottom w:val="none" w:sz="0" w:space="0" w:color="auto"/>
                            <w:right w:val="none" w:sz="0" w:space="0" w:color="auto"/>
                          </w:divBdr>
                        </w:div>
                        <w:div w:id="744454628">
                          <w:marLeft w:val="0"/>
                          <w:marRight w:val="0"/>
                          <w:marTop w:val="0"/>
                          <w:marBottom w:val="0"/>
                          <w:divBdr>
                            <w:top w:val="none" w:sz="0" w:space="0" w:color="auto"/>
                            <w:left w:val="none" w:sz="0" w:space="0" w:color="auto"/>
                            <w:bottom w:val="none" w:sz="0" w:space="0" w:color="auto"/>
                            <w:right w:val="none" w:sz="0" w:space="0" w:color="auto"/>
                          </w:divBdr>
                        </w:div>
                        <w:div w:id="1541434573">
                          <w:marLeft w:val="0"/>
                          <w:marRight w:val="0"/>
                          <w:marTop w:val="0"/>
                          <w:marBottom w:val="0"/>
                          <w:divBdr>
                            <w:top w:val="none" w:sz="0" w:space="0" w:color="auto"/>
                            <w:left w:val="none" w:sz="0" w:space="0" w:color="auto"/>
                            <w:bottom w:val="none" w:sz="0" w:space="0" w:color="auto"/>
                            <w:right w:val="none" w:sz="0" w:space="0" w:color="auto"/>
                          </w:divBdr>
                        </w:div>
                        <w:div w:id="684676134">
                          <w:marLeft w:val="0"/>
                          <w:marRight w:val="0"/>
                          <w:marTop w:val="0"/>
                          <w:marBottom w:val="0"/>
                          <w:divBdr>
                            <w:top w:val="none" w:sz="0" w:space="0" w:color="auto"/>
                            <w:left w:val="none" w:sz="0" w:space="0" w:color="auto"/>
                            <w:bottom w:val="none" w:sz="0" w:space="0" w:color="auto"/>
                            <w:right w:val="none" w:sz="0" w:space="0" w:color="auto"/>
                          </w:divBdr>
                        </w:div>
                        <w:div w:id="1449861207">
                          <w:marLeft w:val="0"/>
                          <w:marRight w:val="0"/>
                          <w:marTop w:val="0"/>
                          <w:marBottom w:val="0"/>
                          <w:divBdr>
                            <w:top w:val="none" w:sz="0" w:space="0" w:color="auto"/>
                            <w:left w:val="none" w:sz="0" w:space="0" w:color="auto"/>
                            <w:bottom w:val="none" w:sz="0" w:space="0" w:color="auto"/>
                            <w:right w:val="none" w:sz="0" w:space="0" w:color="auto"/>
                          </w:divBdr>
                        </w:div>
                        <w:div w:id="295911981">
                          <w:marLeft w:val="0"/>
                          <w:marRight w:val="0"/>
                          <w:marTop w:val="0"/>
                          <w:marBottom w:val="0"/>
                          <w:divBdr>
                            <w:top w:val="none" w:sz="0" w:space="0" w:color="auto"/>
                            <w:left w:val="none" w:sz="0" w:space="0" w:color="auto"/>
                            <w:bottom w:val="none" w:sz="0" w:space="0" w:color="auto"/>
                            <w:right w:val="none" w:sz="0" w:space="0" w:color="auto"/>
                          </w:divBdr>
                        </w:div>
                        <w:div w:id="677315231">
                          <w:marLeft w:val="0"/>
                          <w:marRight w:val="0"/>
                          <w:marTop w:val="240"/>
                          <w:marBottom w:val="240"/>
                          <w:divBdr>
                            <w:top w:val="none" w:sz="0" w:space="0" w:color="auto"/>
                            <w:left w:val="none" w:sz="0" w:space="0" w:color="auto"/>
                            <w:bottom w:val="none" w:sz="0" w:space="0" w:color="auto"/>
                            <w:right w:val="none" w:sz="0" w:space="0" w:color="auto"/>
                          </w:divBdr>
                          <w:divsChild>
                            <w:div w:id="1461414253">
                              <w:marLeft w:val="0"/>
                              <w:marRight w:val="0"/>
                              <w:marTop w:val="0"/>
                              <w:marBottom w:val="0"/>
                              <w:divBdr>
                                <w:top w:val="none" w:sz="0" w:space="0" w:color="auto"/>
                                <w:left w:val="none" w:sz="0" w:space="0" w:color="auto"/>
                                <w:bottom w:val="none" w:sz="0" w:space="0" w:color="auto"/>
                                <w:right w:val="none" w:sz="0" w:space="0" w:color="auto"/>
                              </w:divBdr>
                            </w:div>
                          </w:divsChild>
                        </w:div>
                        <w:div w:id="501316186">
                          <w:marLeft w:val="0"/>
                          <w:marRight w:val="0"/>
                          <w:marTop w:val="0"/>
                          <w:marBottom w:val="0"/>
                          <w:divBdr>
                            <w:top w:val="none" w:sz="0" w:space="0" w:color="auto"/>
                            <w:left w:val="none" w:sz="0" w:space="0" w:color="auto"/>
                            <w:bottom w:val="none" w:sz="0" w:space="0" w:color="auto"/>
                            <w:right w:val="none" w:sz="0" w:space="0" w:color="auto"/>
                          </w:divBdr>
                        </w:div>
                        <w:div w:id="2046783068">
                          <w:marLeft w:val="0"/>
                          <w:marRight w:val="0"/>
                          <w:marTop w:val="0"/>
                          <w:marBottom w:val="0"/>
                          <w:divBdr>
                            <w:top w:val="none" w:sz="0" w:space="0" w:color="auto"/>
                            <w:left w:val="none" w:sz="0" w:space="0" w:color="auto"/>
                            <w:bottom w:val="none" w:sz="0" w:space="0" w:color="auto"/>
                            <w:right w:val="none" w:sz="0" w:space="0" w:color="auto"/>
                          </w:divBdr>
                        </w:div>
                        <w:div w:id="865412823">
                          <w:marLeft w:val="0"/>
                          <w:marRight w:val="0"/>
                          <w:marTop w:val="0"/>
                          <w:marBottom w:val="0"/>
                          <w:divBdr>
                            <w:top w:val="none" w:sz="0" w:space="0" w:color="auto"/>
                            <w:left w:val="none" w:sz="0" w:space="0" w:color="auto"/>
                            <w:bottom w:val="none" w:sz="0" w:space="0" w:color="auto"/>
                            <w:right w:val="none" w:sz="0" w:space="0" w:color="auto"/>
                          </w:divBdr>
                        </w:div>
                        <w:div w:id="706442938">
                          <w:marLeft w:val="0"/>
                          <w:marRight w:val="0"/>
                          <w:marTop w:val="150"/>
                          <w:marBottom w:val="0"/>
                          <w:divBdr>
                            <w:top w:val="single" w:sz="6" w:space="5" w:color="DDDD66"/>
                            <w:left w:val="single" w:sz="6" w:space="5" w:color="DDDD66"/>
                            <w:bottom w:val="single" w:sz="6" w:space="5" w:color="DDDD66"/>
                            <w:right w:val="single" w:sz="6" w:space="5" w:color="DDDD66"/>
                          </w:divBdr>
                        </w:div>
                        <w:div w:id="1958875724">
                          <w:marLeft w:val="0"/>
                          <w:marRight w:val="0"/>
                          <w:marTop w:val="0"/>
                          <w:marBottom w:val="0"/>
                          <w:divBdr>
                            <w:top w:val="none" w:sz="0" w:space="0" w:color="auto"/>
                            <w:left w:val="none" w:sz="0" w:space="0" w:color="auto"/>
                            <w:bottom w:val="none" w:sz="0" w:space="0" w:color="auto"/>
                            <w:right w:val="none" w:sz="0" w:space="0" w:color="auto"/>
                          </w:divBdr>
                        </w:div>
                        <w:div w:id="212741851">
                          <w:marLeft w:val="0"/>
                          <w:marRight w:val="0"/>
                          <w:marTop w:val="0"/>
                          <w:marBottom w:val="0"/>
                          <w:divBdr>
                            <w:top w:val="none" w:sz="0" w:space="0" w:color="auto"/>
                            <w:left w:val="none" w:sz="0" w:space="0" w:color="auto"/>
                            <w:bottom w:val="none" w:sz="0" w:space="0" w:color="auto"/>
                            <w:right w:val="none" w:sz="0" w:space="0" w:color="auto"/>
                          </w:divBdr>
                        </w:div>
                        <w:div w:id="366563758">
                          <w:marLeft w:val="0"/>
                          <w:marRight w:val="0"/>
                          <w:marTop w:val="0"/>
                          <w:marBottom w:val="0"/>
                          <w:divBdr>
                            <w:top w:val="none" w:sz="0" w:space="0" w:color="auto"/>
                            <w:left w:val="none" w:sz="0" w:space="0" w:color="auto"/>
                            <w:bottom w:val="none" w:sz="0" w:space="0" w:color="auto"/>
                            <w:right w:val="none" w:sz="0" w:space="0" w:color="auto"/>
                          </w:divBdr>
                        </w:div>
                        <w:div w:id="575670962">
                          <w:marLeft w:val="0"/>
                          <w:marRight w:val="0"/>
                          <w:marTop w:val="0"/>
                          <w:marBottom w:val="0"/>
                          <w:divBdr>
                            <w:top w:val="none" w:sz="0" w:space="0" w:color="auto"/>
                            <w:left w:val="none" w:sz="0" w:space="0" w:color="auto"/>
                            <w:bottom w:val="none" w:sz="0" w:space="0" w:color="auto"/>
                            <w:right w:val="none" w:sz="0" w:space="0" w:color="auto"/>
                          </w:divBdr>
                        </w:div>
                        <w:div w:id="1345860531">
                          <w:marLeft w:val="0"/>
                          <w:marRight w:val="0"/>
                          <w:marTop w:val="0"/>
                          <w:marBottom w:val="0"/>
                          <w:divBdr>
                            <w:top w:val="none" w:sz="0" w:space="0" w:color="auto"/>
                            <w:left w:val="none" w:sz="0" w:space="0" w:color="auto"/>
                            <w:bottom w:val="none" w:sz="0" w:space="0" w:color="auto"/>
                            <w:right w:val="none" w:sz="0" w:space="0" w:color="auto"/>
                          </w:divBdr>
                        </w:div>
                        <w:div w:id="1675187389">
                          <w:marLeft w:val="0"/>
                          <w:marRight w:val="0"/>
                          <w:marTop w:val="0"/>
                          <w:marBottom w:val="0"/>
                          <w:divBdr>
                            <w:top w:val="none" w:sz="0" w:space="0" w:color="auto"/>
                            <w:left w:val="none" w:sz="0" w:space="0" w:color="auto"/>
                            <w:bottom w:val="none" w:sz="0" w:space="0" w:color="auto"/>
                            <w:right w:val="none" w:sz="0" w:space="0" w:color="auto"/>
                          </w:divBdr>
                        </w:div>
                        <w:div w:id="1872524040">
                          <w:marLeft w:val="0"/>
                          <w:marRight w:val="0"/>
                          <w:marTop w:val="0"/>
                          <w:marBottom w:val="0"/>
                          <w:divBdr>
                            <w:top w:val="none" w:sz="0" w:space="0" w:color="auto"/>
                            <w:left w:val="none" w:sz="0" w:space="0" w:color="auto"/>
                            <w:bottom w:val="none" w:sz="0" w:space="0" w:color="auto"/>
                            <w:right w:val="none" w:sz="0" w:space="0" w:color="auto"/>
                          </w:divBdr>
                        </w:div>
                        <w:div w:id="717781676">
                          <w:marLeft w:val="0"/>
                          <w:marRight w:val="0"/>
                          <w:marTop w:val="150"/>
                          <w:marBottom w:val="150"/>
                          <w:divBdr>
                            <w:top w:val="single" w:sz="6" w:space="5" w:color="DDDD66"/>
                            <w:left w:val="single" w:sz="6" w:space="5" w:color="DDDD66"/>
                            <w:bottom w:val="single" w:sz="6" w:space="5" w:color="DDDD66"/>
                            <w:right w:val="single" w:sz="6" w:space="5" w:color="DDDD66"/>
                          </w:divBdr>
                        </w:div>
                        <w:div w:id="1237476151">
                          <w:marLeft w:val="0"/>
                          <w:marRight w:val="0"/>
                          <w:marTop w:val="0"/>
                          <w:marBottom w:val="0"/>
                          <w:divBdr>
                            <w:top w:val="none" w:sz="0" w:space="0" w:color="auto"/>
                            <w:left w:val="none" w:sz="0" w:space="0" w:color="auto"/>
                            <w:bottom w:val="none" w:sz="0" w:space="0" w:color="auto"/>
                            <w:right w:val="none" w:sz="0" w:space="0" w:color="auto"/>
                          </w:divBdr>
                        </w:div>
                        <w:div w:id="1735199687">
                          <w:marLeft w:val="0"/>
                          <w:marRight w:val="0"/>
                          <w:marTop w:val="0"/>
                          <w:marBottom w:val="0"/>
                          <w:divBdr>
                            <w:top w:val="none" w:sz="0" w:space="0" w:color="auto"/>
                            <w:left w:val="none" w:sz="0" w:space="0" w:color="auto"/>
                            <w:bottom w:val="none" w:sz="0" w:space="0" w:color="auto"/>
                            <w:right w:val="none" w:sz="0" w:space="0" w:color="auto"/>
                          </w:divBdr>
                        </w:div>
                        <w:div w:id="1551577768">
                          <w:marLeft w:val="0"/>
                          <w:marRight w:val="0"/>
                          <w:marTop w:val="0"/>
                          <w:marBottom w:val="0"/>
                          <w:divBdr>
                            <w:top w:val="none" w:sz="0" w:space="0" w:color="auto"/>
                            <w:left w:val="none" w:sz="0" w:space="0" w:color="auto"/>
                            <w:bottom w:val="none" w:sz="0" w:space="0" w:color="auto"/>
                            <w:right w:val="none" w:sz="0" w:space="0" w:color="auto"/>
                          </w:divBdr>
                        </w:div>
                        <w:div w:id="1922904356">
                          <w:marLeft w:val="0"/>
                          <w:marRight w:val="0"/>
                          <w:marTop w:val="0"/>
                          <w:marBottom w:val="0"/>
                          <w:divBdr>
                            <w:top w:val="none" w:sz="0" w:space="0" w:color="auto"/>
                            <w:left w:val="none" w:sz="0" w:space="0" w:color="auto"/>
                            <w:bottom w:val="none" w:sz="0" w:space="0" w:color="auto"/>
                            <w:right w:val="none" w:sz="0" w:space="0" w:color="auto"/>
                          </w:divBdr>
                        </w:div>
                        <w:div w:id="1188058480">
                          <w:marLeft w:val="0"/>
                          <w:marRight w:val="0"/>
                          <w:marTop w:val="0"/>
                          <w:marBottom w:val="0"/>
                          <w:divBdr>
                            <w:top w:val="none" w:sz="0" w:space="0" w:color="auto"/>
                            <w:left w:val="none" w:sz="0" w:space="0" w:color="auto"/>
                            <w:bottom w:val="none" w:sz="0" w:space="0" w:color="auto"/>
                            <w:right w:val="none" w:sz="0" w:space="0" w:color="auto"/>
                          </w:divBdr>
                        </w:div>
                        <w:div w:id="1359432231">
                          <w:marLeft w:val="0"/>
                          <w:marRight w:val="0"/>
                          <w:marTop w:val="150"/>
                          <w:marBottom w:val="150"/>
                          <w:divBdr>
                            <w:top w:val="single" w:sz="6" w:space="5" w:color="DDDD66"/>
                            <w:left w:val="single" w:sz="6" w:space="5" w:color="DDDD66"/>
                            <w:bottom w:val="single" w:sz="6" w:space="5" w:color="DDDD66"/>
                            <w:right w:val="single" w:sz="6" w:space="5" w:color="DDDD66"/>
                          </w:divBdr>
                        </w:div>
                        <w:div w:id="1572537884">
                          <w:marLeft w:val="0"/>
                          <w:marRight w:val="0"/>
                          <w:marTop w:val="0"/>
                          <w:marBottom w:val="0"/>
                          <w:divBdr>
                            <w:top w:val="none" w:sz="0" w:space="0" w:color="auto"/>
                            <w:left w:val="none" w:sz="0" w:space="0" w:color="auto"/>
                            <w:bottom w:val="none" w:sz="0" w:space="0" w:color="auto"/>
                            <w:right w:val="none" w:sz="0" w:space="0" w:color="auto"/>
                          </w:divBdr>
                        </w:div>
                        <w:div w:id="1522667702">
                          <w:marLeft w:val="0"/>
                          <w:marRight w:val="0"/>
                          <w:marTop w:val="0"/>
                          <w:marBottom w:val="0"/>
                          <w:divBdr>
                            <w:top w:val="none" w:sz="0" w:space="0" w:color="auto"/>
                            <w:left w:val="none" w:sz="0" w:space="0" w:color="auto"/>
                            <w:bottom w:val="none" w:sz="0" w:space="0" w:color="auto"/>
                            <w:right w:val="none" w:sz="0" w:space="0" w:color="auto"/>
                          </w:divBdr>
                        </w:div>
                        <w:div w:id="597829104">
                          <w:marLeft w:val="0"/>
                          <w:marRight w:val="0"/>
                          <w:marTop w:val="0"/>
                          <w:marBottom w:val="0"/>
                          <w:divBdr>
                            <w:top w:val="none" w:sz="0" w:space="0" w:color="auto"/>
                            <w:left w:val="none" w:sz="0" w:space="0" w:color="auto"/>
                            <w:bottom w:val="none" w:sz="0" w:space="0" w:color="auto"/>
                            <w:right w:val="none" w:sz="0" w:space="0" w:color="auto"/>
                          </w:divBdr>
                        </w:div>
                        <w:div w:id="2105371049">
                          <w:marLeft w:val="0"/>
                          <w:marRight w:val="0"/>
                          <w:marTop w:val="0"/>
                          <w:marBottom w:val="0"/>
                          <w:divBdr>
                            <w:top w:val="none" w:sz="0" w:space="0" w:color="auto"/>
                            <w:left w:val="none" w:sz="0" w:space="0" w:color="auto"/>
                            <w:bottom w:val="none" w:sz="0" w:space="0" w:color="auto"/>
                            <w:right w:val="none" w:sz="0" w:space="0" w:color="auto"/>
                          </w:divBdr>
                        </w:div>
                        <w:div w:id="570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28630">
              <w:marLeft w:val="-15465"/>
              <w:marRight w:val="0"/>
              <w:marTop w:val="0"/>
              <w:marBottom w:val="0"/>
              <w:divBdr>
                <w:top w:val="none" w:sz="0" w:space="0" w:color="auto"/>
                <w:left w:val="none" w:sz="0" w:space="0" w:color="auto"/>
                <w:bottom w:val="none" w:sz="0" w:space="0" w:color="auto"/>
                <w:right w:val="none" w:sz="0" w:space="0" w:color="auto"/>
              </w:divBdr>
              <w:divsChild>
                <w:div w:id="1371032792">
                  <w:marLeft w:val="0"/>
                  <w:marRight w:val="0"/>
                  <w:marTop w:val="0"/>
                  <w:marBottom w:val="0"/>
                  <w:divBdr>
                    <w:top w:val="none" w:sz="0" w:space="0" w:color="auto"/>
                    <w:left w:val="none" w:sz="0" w:space="0" w:color="auto"/>
                    <w:bottom w:val="none" w:sz="0" w:space="0" w:color="auto"/>
                    <w:right w:val="none" w:sz="0" w:space="0" w:color="auto"/>
                  </w:divBdr>
                  <w:divsChild>
                    <w:div w:id="1582832103">
                      <w:marLeft w:val="0"/>
                      <w:marRight w:val="0"/>
                      <w:marTop w:val="0"/>
                      <w:marBottom w:val="0"/>
                      <w:divBdr>
                        <w:top w:val="none" w:sz="0" w:space="0" w:color="auto"/>
                        <w:left w:val="none" w:sz="0" w:space="0" w:color="auto"/>
                        <w:bottom w:val="none" w:sz="0" w:space="0" w:color="auto"/>
                        <w:right w:val="none" w:sz="0" w:space="0" w:color="auto"/>
                      </w:divBdr>
                    </w:div>
                  </w:divsChild>
                </w:div>
                <w:div w:id="142282589">
                  <w:marLeft w:val="3270"/>
                  <w:marRight w:val="0"/>
                  <w:marTop w:val="0"/>
                  <w:marBottom w:val="0"/>
                  <w:divBdr>
                    <w:top w:val="none" w:sz="0" w:space="0" w:color="auto"/>
                    <w:left w:val="none" w:sz="0" w:space="0" w:color="auto"/>
                    <w:bottom w:val="none" w:sz="0" w:space="0" w:color="auto"/>
                    <w:right w:val="none" w:sz="0" w:space="0" w:color="auto"/>
                  </w:divBdr>
                </w:div>
              </w:divsChild>
            </w:div>
          </w:divsChild>
        </w:div>
        <w:div w:id="475806432">
          <w:marLeft w:val="0"/>
          <w:marRight w:val="0"/>
          <w:marTop w:val="120"/>
          <w:marBottom w:val="288"/>
          <w:divBdr>
            <w:top w:val="single" w:sz="6" w:space="6" w:color="CCCCCC"/>
            <w:left w:val="none" w:sz="0" w:space="0" w:color="auto"/>
            <w:bottom w:val="none" w:sz="0" w:space="0" w:color="auto"/>
            <w:right w:val="none" w:sz="0" w:space="0" w:color="auto"/>
          </w:divBdr>
          <w:divsChild>
            <w:div w:id="1971813488">
              <w:marLeft w:val="0"/>
              <w:marRight w:val="75"/>
              <w:marTop w:val="0"/>
              <w:marBottom w:val="0"/>
              <w:divBdr>
                <w:top w:val="none" w:sz="0" w:space="0" w:color="auto"/>
                <w:left w:val="none" w:sz="0" w:space="0" w:color="auto"/>
                <w:bottom w:val="none" w:sz="0" w:space="0" w:color="auto"/>
                <w:right w:val="none" w:sz="0" w:space="0" w:color="auto"/>
              </w:divBdr>
            </w:div>
            <w:div w:id="331181020">
              <w:marLeft w:val="0"/>
              <w:marRight w:val="75"/>
              <w:marTop w:val="0"/>
              <w:marBottom w:val="0"/>
              <w:divBdr>
                <w:top w:val="none" w:sz="0" w:space="0" w:color="auto"/>
                <w:left w:val="none" w:sz="0" w:space="0" w:color="auto"/>
                <w:bottom w:val="none" w:sz="0" w:space="0" w:color="auto"/>
                <w:right w:val="none" w:sz="0" w:space="0" w:color="auto"/>
              </w:divBdr>
            </w:div>
            <w:div w:id="278725820">
              <w:marLeft w:val="0"/>
              <w:marRight w:val="0"/>
              <w:marTop w:val="0"/>
              <w:marBottom w:val="0"/>
              <w:divBdr>
                <w:top w:val="none" w:sz="0" w:space="0" w:color="auto"/>
                <w:left w:val="none" w:sz="0" w:space="0" w:color="auto"/>
                <w:bottom w:val="none" w:sz="0" w:space="0" w:color="auto"/>
                <w:right w:val="none" w:sz="0" w:space="0" w:color="auto"/>
              </w:divBdr>
            </w:div>
          </w:divsChild>
        </w:div>
        <w:div w:id="822702759">
          <w:marLeft w:val="0"/>
          <w:marRight w:val="150"/>
          <w:marTop w:val="0"/>
          <w:marBottom w:val="0"/>
          <w:divBdr>
            <w:top w:val="none" w:sz="0" w:space="0" w:color="auto"/>
            <w:left w:val="none" w:sz="0" w:space="0" w:color="auto"/>
            <w:bottom w:val="none" w:sz="0" w:space="0" w:color="auto"/>
            <w:right w:val="none" w:sz="0" w:space="0" w:color="auto"/>
          </w:divBdr>
        </w:div>
      </w:divsChild>
    </w:div>
    <w:div w:id="533153332">
      <w:bodyDiv w:val="1"/>
      <w:marLeft w:val="0"/>
      <w:marRight w:val="0"/>
      <w:marTop w:val="0"/>
      <w:marBottom w:val="0"/>
      <w:divBdr>
        <w:top w:val="none" w:sz="0" w:space="0" w:color="auto"/>
        <w:left w:val="none" w:sz="0" w:space="0" w:color="auto"/>
        <w:bottom w:val="none" w:sz="0" w:space="0" w:color="auto"/>
        <w:right w:val="none" w:sz="0" w:space="0" w:color="auto"/>
      </w:divBdr>
    </w:div>
    <w:div w:id="693650072">
      <w:bodyDiv w:val="1"/>
      <w:marLeft w:val="0"/>
      <w:marRight w:val="0"/>
      <w:marTop w:val="0"/>
      <w:marBottom w:val="0"/>
      <w:divBdr>
        <w:top w:val="none" w:sz="0" w:space="0" w:color="auto"/>
        <w:left w:val="none" w:sz="0" w:space="0" w:color="auto"/>
        <w:bottom w:val="none" w:sz="0" w:space="0" w:color="auto"/>
        <w:right w:val="none" w:sz="0" w:space="0" w:color="auto"/>
      </w:divBdr>
    </w:div>
    <w:div w:id="741829632">
      <w:bodyDiv w:val="1"/>
      <w:marLeft w:val="0"/>
      <w:marRight w:val="0"/>
      <w:marTop w:val="0"/>
      <w:marBottom w:val="0"/>
      <w:divBdr>
        <w:top w:val="none" w:sz="0" w:space="0" w:color="auto"/>
        <w:left w:val="none" w:sz="0" w:space="0" w:color="auto"/>
        <w:bottom w:val="none" w:sz="0" w:space="0" w:color="auto"/>
        <w:right w:val="none" w:sz="0" w:space="0" w:color="auto"/>
      </w:divBdr>
    </w:div>
    <w:div w:id="900945187">
      <w:bodyDiv w:val="1"/>
      <w:marLeft w:val="0"/>
      <w:marRight w:val="0"/>
      <w:marTop w:val="0"/>
      <w:marBottom w:val="0"/>
      <w:divBdr>
        <w:top w:val="none" w:sz="0" w:space="0" w:color="auto"/>
        <w:left w:val="none" w:sz="0" w:space="0" w:color="auto"/>
        <w:bottom w:val="none" w:sz="0" w:space="0" w:color="auto"/>
        <w:right w:val="none" w:sz="0" w:space="0" w:color="auto"/>
      </w:divBdr>
    </w:div>
    <w:div w:id="984897841">
      <w:bodyDiv w:val="1"/>
      <w:marLeft w:val="0"/>
      <w:marRight w:val="0"/>
      <w:marTop w:val="0"/>
      <w:marBottom w:val="0"/>
      <w:divBdr>
        <w:top w:val="none" w:sz="0" w:space="0" w:color="auto"/>
        <w:left w:val="none" w:sz="0" w:space="0" w:color="auto"/>
        <w:bottom w:val="none" w:sz="0" w:space="0" w:color="auto"/>
        <w:right w:val="none" w:sz="0" w:space="0" w:color="auto"/>
      </w:divBdr>
    </w:div>
    <w:div w:id="999230541">
      <w:bodyDiv w:val="1"/>
      <w:marLeft w:val="0"/>
      <w:marRight w:val="0"/>
      <w:marTop w:val="0"/>
      <w:marBottom w:val="0"/>
      <w:divBdr>
        <w:top w:val="none" w:sz="0" w:space="0" w:color="auto"/>
        <w:left w:val="none" w:sz="0" w:space="0" w:color="auto"/>
        <w:bottom w:val="none" w:sz="0" w:space="0" w:color="auto"/>
        <w:right w:val="none" w:sz="0" w:space="0" w:color="auto"/>
      </w:divBdr>
    </w:div>
    <w:div w:id="1008557410">
      <w:bodyDiv w:val="1"/>
      <w:marLeft w:val="0"/>
      <w:marRight w:val="0"/>
      <w:marTop w:val="0"/>
      <w:marBottom w:val="0"/>
      <w:divBdr>
        <w:top w:val="none" w:sz="0" w:space="0" w:color="auto"/>
        <w:left w:val="none" w:sz="0" w:space="0" w:color="auto"/>
        <w:bottom w:val="none" w:sz="0" w:space="0" w:color="auto"/>
        <w:right w:val="none" w:sz="0" w:space="0" w:color="auto"/>
      </w:divBdr>
    </w:div>
    <w:div w:id="1245720674">
      <w:bodyDiv w:val="1"/>
      <w:marLeft w:val="0"/>
      <w:marRight w:val="0"/>
      <w:marTop w:val="0"/>
      <w:marBottom w:val="0"/>
      <w:divBdr>
        <w:top w:val="none" w:sz="0" w:space="0" w:color="auto"/>
        <w:left w:val="none" w:sz="0" w:space="0" w:color="auto"/>
        <w:bottom w:val="none" w:sz="0" w:space="0" w:color="auto"/>
        <w:right w:val="none" w:sz="0" w:space="0" w:color="auto"/>
      </w:divBdr>
    </w:div>
    <w:div w:id="1826774897">
      <w:bodyDiv w:val="1"/>
      <w:marLeft w:val="0"/>
      <w:marRight w:val="0"/>
      <w:marTop w:val="0"/>
      <w:marBottom w:val="0"/>
      <w:divBdr>
        <w:top w:val="none" w:sz="0" w:space="0" w:color="auto"/>
        <w:left w:val="none" w:sz="0" w:space="0" w:color="auto"/>
        <w:bottom w:val="none" w:sz="0" w:space="0" w:color="auto"/>
        <w:right w:val="none" w:sz="0" w:space="0" w:color="auto"/>
      </w:divBdr>
    </w:div>
    <w:div w:id="18802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sys.html" TargetMode="External"/><Relationship Id="rId299" Type="http://schemas.openxmlformats.org/officeDocument/2006/relationships/hyperlink" Target="https://docs.python.org/3/library/os.html" TargetMode="External"/><Relationship Id="rId303" Type="http://schemas.openxmlformats.org/officeDocument/2006/relationships/hyperlink" Target="https://docs.python.org/3/library/os.html" TargetMode="External"/><Relationship Id="rId21" Type="http://schemas.openxmlformats.org/officeDocument/2006/relationships/hyperlink" Target="https://docs.python.org/3/library/os.html" TargetMode="External"/><Relationship Id="rId42" Type="http://schemas.openxmlformats.org/officeDocument/2006/relationships/hyperlink" Target="https://docs.python.org/3/library/os.html" TargetMode="External"/><Relationship Id="rId63" Type="http://schemas.openxmlformats.org/officeDocument/2006/relationships/hyperlink" Target="https://docs.python.org/3/library/os.html" TargetMode="External"/><Relationship Id="rId84" Type="http://schemas.openxmlformats.org/officeDocument/2006/relationships/hyperlink" Target="https://docs.python.org/3/library/exceptions.html" TargetMode="External"/><Relationship Id="rId138" Type="http://schemas.openxmlformats.org/officeDocument/2006/relationships/hyperlink" Target="https://docs.python.org/3/library/os.html" TargetMode="External"/><Relationship Id="rId159" Type="http://schemas.openxmlformats.org/officeDocument/2006/relationships/hyperlink" Target="https://docs.python.org/3/library/sys.html" TargetMode="External"/><Relationship Id="rId324" Type="http://schemas.openxmlformats.org/officeDocument/2006/relationships/hyperlink" Target="https://docs.python.org/3/library/signal.html" TargetMode="External"/><Relationship Id="rId345" Type="http://schemas.openxmlformats.org/officeDocument/2006/relationships/hyperlink" Target="https://docs.python.org/3/library/os.path.html" TargetMode="External"/><Relationship Id="rId170" Type="http://schemas.openxmlformats.org/officeDocument/2006/relationships/hyperlink" Target="https://docs.python.org/3/library/exceptions.html" TargetMode="External"/><Relationship Id="rId191" Type="http://schemas.openxmlformats.org/officeDocument/2006/relationships/hyperlink" Target="https://docs.python.org/3/library/os.html" TargetMode="External"/><Relationship Id="rId205" Type="http://schemas.openxmlformats.org/officeDocument/2006/relationships/hyperlink" Target="https://docs.python.org/3/library/exceptions.html" TargetMode="External"/><Relationship Id="rId226" Type="http://schemas.openxmlformats.org/officeDocument/2006/relationships/hyperlink" Target="https://docs.python.org/3/library/os.html" TargetMode="External"/><Relationship Id="rId247" Type="http://schemas.openxmlformats.org/officeDocument/2006/relationships/hyperlink" Target="https://docs.python.org/3/library/os.html" TargetMode="External"/><Relationship Id="rId107" Type="http://schemas.openxmlformats.org/officeDocument/2006/relationships/hyperlink" Target="https://docs.python.org/3/library/os.html" TargetMode="External"/><Relationship Id="rId268" Type="http://schemas.openxmlformats.org/officeDocument/2006/relationships/hyperlink" Target="https://docs.python.org/3/library/os.html" TargetMode="External"/><Relationship Id="rId289" Type="http://schemas.openxmlformats.org/officeDocument/2006/relationships/hyperlink" Target="https://docs.python.org/3/library/os.html" TargetMode="External"/><Relationship Id="rId11" Type="http://schemas.openxmlformats.org/officeDocument/2006/relationships/hyperlink" Target="https://docs.python.org/3/library/sys.html" TargetMode="External"/><Relationship Id="rId32" Type="http://schemas.openxmlformats.org/officeDocument/2006/relationships/hyperlink" Target="https://docs.python.org/3/library/os.html" TargetMode="External"/><Relationship Id="rId53" Type="http://schemas.openxmlformats.org/officeDocument/2006/relationships/hyperlink" Target="https://docs.python.org/3/library/os.html" TargetMode="External"/><Relationship Id="rId74" Type="http://schemas.openxmlformats.org/officeDocument/2006/relationships/hyperlink" Target="https://docs.python.org/3/library/os.html" TargetMode="External"/><Relationship Id="rId128" Type="http://schemas.openxmlformats.org/officeDocument/2006/relationships/hyperlink" Target="https://docs.python.org/3/library/os.html" TargetMode="External"/><Relationship Id="rId149" Type="http://schemas.openxmlformats.org/officeDocument/2006/relationships/hyperlink" Target="https://docs.python.org/3/library/errno.html" TargetMode="External"/><Relationship Id="rId314" Type="http://schemas.openxmlformats.org/officeDocument/2006/relationships/hyperlink" Target="https://docs.python.org/3/library/os.html" TargetMode="External"/><Relationship Id="rId335" Type="http://schemas.openxmlformats.org/officeDocument/2006/relationships/hyperlink" Target="https://docs.python.org/3/library/os.html" TargetMode="External"/><Relationship Id="rId356"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docs.python.org/3/library/os.html" TargetMode="External"/><Relationship Id="rId160" Type="http://schemas.openxmlformats.org/officeDocument/2006/relationships/hyperlink" Target="https://docs.python.org/3/library/sys.html" TargetMode="External"/><Relationship Id="rId181" Type="http://schemas.openxmlformats.org/officeDocument/2006/relationships/hyperlink" Target="https://docs.python.org/3/library/os.html" TargetMode="External"/><Relationship Id="rId216" Type="http://schemas.openxmlformats.org/officeDocument/2006/relationships/hyperlink" Target="https://docs.python.org/3/library/exceptions.html" TargetMode="External"/><Relationship Id="rId237" Type="http://schemas.openxmlformats.org/officeDocument/2006/relationships/hyperlink" Target="https://docs.python.org/3/library/os.html" TargetMode="External"/><Relationship Id="rId258" Type="http://schemas.openxmlformats.org/officeDocument/2006/relationships/hyperlink" Target="https://docs.python.org/3/library/os.html" TargetMode="External"/><Relationship Id="rId279" Type="http://schemas.openxmlformats.org/officeDocument/2006/relationships/hyperlink" Target="https://docs.python.org/3/library/os.html" TargetMode="External"/><Relationship Id="rId22" Type="http://schemas.openxmlformats.org/officeDocument/2006/relationships/hyperlink" Target="https://docs.python.org/3/glossary.html" TargetMode="External"/><Relationship Id="rId43" Type="http://schemas.openxmlformats.org/officeDocument/2006/relationships/hyperlink" Target="https://docs.python.org/3/library/os.html" TargetMode="External"/><Relationship Id="rId64" Type="http://schemas.openxmlformats.org/officeDocument/2006/relationships/hyperlink" Target="https://docs.python.org/3/library/os.html" TargetMode="External"/><Relationship Id="rId118" Type="http://schemas.openxmlformats.org/officeDocument/2006/relationships/hyperlink" Target="https://docs.python.org/3/library/functions.html" TargetMode="External"/><Relationship Id="rId139" Type="http://schemas.openxmlformats.org/officeDocument/2006/relationships/hyperlink" Target="https://docs.python.org/3/library/os.html" TargetMode="External"/><Relationship Id="rId290" Type="http://schemas.openxmlformats.org/officeDocument/2006/relationships/hyperlink" Target="https://docs.python.org/3/library/intro.html" TargetMode="External"/><Relationship Id="rId304" Type="http://schemas.openxmlformats.org/officeDocument/2006/relationships/hyperlink" Target="https://docs.python.org/3/library/os.html" TargetMode="External"/><Relationship Id="rId325" Type="http://schemas.openxmlformats.org/officeDocument/2006/relationships/hyperlink" Target="https://docs.python.org/3/library/exceptions.html" TargetMode="External"/><Relationship Id="rId346" Type="http://schemas.openxmlformats.org/officeDocument/2006/relationships/hyperlink" Target="https://docs.python.org/3/library/os.path.html" TargetMode="External"/><Relationship Id="rId85" Type="http://schemas.openxmlformats.org/officeDocument/2006/relationships/hyperlink" Target="https://docs.python.org/3/library/errno.html" TargetMode="External"/><Relationship Id="rId150" Type="http://schemas.openxmlformats.org/officeDocument/2006/relationships/hyperlink" Target="https://docs.python.org/3/glossary.html" TargetMode="External"/><Relationship Id="rId171" Type="http://schemas.openxmlformats.org/officeDocument/2006/relationships/hyperlink" Target="https://docs.python.org/3/library/exceptions.html" TargetMode="External"/><Relationship Id="rId192" Type="http://schemas.openxmlformats.org/officeDocument/2006/relationships/hyperlink" Target="https://docs.python.org/3/library/os.html" TargetMode="External"/><Relationship Id="rId206" Type="http://schemas.openxmlformats.org/officeDocument/2006/relationships/hyperlink" Target="https://docs.python.org/3/library/os.html" TargetMode="External"/><Relationship Id="rId227" Type="http://schemas.openxmlformats.org/officeDocument/2006/relationships/hyperlink" Target="https://docs.python.org/3/library/exceptions.html" TargetMode="External"/><Relationship Id="rId248" Type="http://schemas.openxmlformats.org/officeDocument/2006/relationships/hyperlink" Target="https://docs.python.org/3/library/os.html" TargetMode="External"/><Relationship Id="rId269" Type="http://schemas.openxmlformats.org/officeDocument/2006/relationships/hyperlink" Target="https://docs.python.org/3/library/os.html" TargetMode="External"/><Relationship Id="rId12" Type="http://schemas.openxmlformats.org/officeDocument/2006/relationships/hyperlink" Target="https://docs.python.org/3/library/os.html" TargetMode="External"/><Relationship Id="rId33" Type="http://schemas.openxmlformats.org/officeDocument/2006/relationships/hyperlink" Target="https://docs.python.org/3/library/stdtypes.html" TargetMode="External"/><Relationship Id="rId108" Type="http://schemas.openxmlformats.org/officeDocument/2006/relationships/hyperlink" Target="https://docs.python.org/3/library/os.html" TargetMode="External"/><Relationship Id="rId129" Type="http://schemas.openxmlformats.org/officeDocument/2006/relationships/hyperlink" Target="https://docs.python.org/3/library/os.html" TargetMode="External"/><Relationship Id="rId280" Type="http://schemas.openxmlformats.org/officeDocument/2006/relationships/hyperlink" Target="https://docs.python.org/3/library/stdtypes.html" TargetMode="External"/><Relationship Id="rId315" Type="http://schemas.openxmlformats.org/officeDocument/2006/relationships/hyperlink" Target="https://docs.python.org/3/glossary.html" TargetMode="External"/><Relationship Id="rId336" Type="http://schemas.openxmlformats.org/officeDocument/2006/relationships/hyperlink" Target="https://docs.python.org/3/library/os.html" TargetMode="External"/><Relationship Id="rId54" Type="http://schemas.openxmlformats.org/officeDocument/2006/relationships/hyperlink" Target="https://docs.python.org/3/library/os.html" TargetMode="External"/><Relationship Id="rId75" Type="http://schemas.openxmlformats.org/officeDocument/2006/relationships/hyperlink" Target="https://docs.python.org/3/library/exceptions.html" TargetMode="External"/><Relationship Id="rId96" Type="http://schemas.openxmlformats.org/officeDocument/2006/relationships/hyperlink" Target="https://docs.python.org/3/library/os.html" TargetMode="External"/><Relationship Id="rId140" Type="http://schemas.openxmlformats.org/officeDocument/2006/relationships/hyperlink" Target="https://docs.python.org/3/library/os.html" TargetMode="External"/><Relationship Id="rId161" Type="http://schemas.openxmlformats.org/officeDocument/2006/relationships/hyperlink" Target="https://docs.python.org/3/glossary.html" TargetMode="External"/><Relationship Id="rId182" Type="http://schemas.openxmlformats.org/officeDocument/2006/relationships/hyperlink" Target="https://docs.python.org/3/library/sys.html" TargetMode="External"/><Relationship Id="rId217" Type="http://schemas.openxmlformats.org/officeDocument/2006/relationships/hyperlink" Target="https://docs.python.org/3/library/exceptions.html" TargetMode="External"/><Relationship Id="rId6" Type="http://schemas.openxmlformats.org/officeDocument/2006/relationships/hyperlink" Target="https://docs.python.org/3/glossary.html" TargetMode="External"/><Relationship Id="rId238" Type="http://schemas.openxmlformats.org/officeDocument/2006/relationships/hyperlink" Target="https://docs.python.org/3/library/os.html" TargetMode="External"/><Relationship Id="rId259" Type="http://schemas.openxmlformats.org/officeDocument/2006/relationships/hyperlink" Target="https://docs.python.org/3/library/os.html" TargetMode="External"/><Relationship Id="rId23" Type="http://schemas.openxmlformats.org/officeDocument/2006/relationships/hyperlink" Target="https://docs.python.org/3/glossary.html" TargetMode="External"/><Relationship Id="rId119" Type="http://schemas.openxmlformats.org/officeDocument/2006/relationships/hyperlink" Target="https://docs.python.org/3/glossary.html" TargetMode="External"/><Relationship Id="rId270" Type="http://schemas.openxmlformats.org/officeDocument/2006/relationships/hyperlink" Target="https://docs.python.org/3/library/os.html" TargetMode="External"/><Relationship Id="rId291" Type="http://schemas.openxmlformats.org/officeDocument/2006/relationships/hyperlink" Target="https://docs.python.org/3/library/os.html" TargetMode="External"/><Relationship Id="rId305" Type="http://schemas.openxmlformats.org/officeDocument/2006/relationships/hyperlink" Target="https://docs.python.org/3/library/os.html" TargetMode="External"/><Relationship Id="rId326" Type="http://schemas.openxmlformats.org/officeDocument/2006/relationships/hyperlink" Target="https://docs.python.org/3/library/signal.html" TargetMode="External"/><Relationship Id="rId347" Type="http://schemas.openxmlformats.org/officeDocument/2006/relationships/hyperlink" Target="https://docs.python.org/3/library/os.path.html" TargetMode="External"/><Relationship Id="rId44" Type="http://schemas.openxmlformats.org/officeDocument/2006/relationships/hyperlink" Target="https://docs.python.org/3/library/os.html" TargetMode="External"/><Relationship Id="rId65" Type="http://schemas.openxmlformats.org/officeDocument/2006/relationships/hyperlink" Target="https://docs.python.org/3/library/os.html" TargetMode="External"/><Relationship Id="rId86" Type="http://schemas.openxmlformats.org/officeDocument/2006/relationships/hyperlink" Target="https://docs.python.org/3/library/constants.html" TargetMode="External"/><Relationship Id="rId130" Type="http://schemas.openxmlformats.org/officeDocument/2006/relationships/hyperlink" Target="https://docs.python.org/3/library/os.html" TargetMode="External"/><Relationship Id="rId151" Type="http://schemas.openxmlformats.org/officeDocument/2006/relationships/hyperlink" Target="https://docs.python.org/3/library/os.html" TargetMode="External"/><Relationship Id="rId172" Type="http://schemas.openxmlformats.org/officeDocument/2006/relationships/hyperlink" Target="https://docs.python.org/3/library/stat.html" TargetMode="External"/><Relationship Id="rId193" Type="http://schemas.openxmlformats.org/officeDocument/2006/relationships/hyperlink" Target="https://docs.python.org/3/library/os.html" TargetMode="External"/><Relationship Id="rId207" Type="http://schemas.openxmlformats.org/officeDocument/2006/relationships/hyperlink" Target="https://docs.python.org/3/library/os.html" TargetMode="External"/><Relationship Id="rId228" Type="http://schemas.openxmlformats.org/officeDocument/2006/relationships/hyperlink" Target="https://docs.python.org/3/library/os.html" TargetMode="External"/><Relationship Id="rId249" Type="http://schemas.openxmlformats.org/officeDocument/2006/relationships/hyperlink" Target="https://docs.python.org/3/library/os.html" TargetMode="External"/><Relationship Id="rId13" Type="http://schemas.openxmlformats.org/officeDocument/2006/relationships/hyperlink" Target="https://docs.python.org/3/library/os.html" TargetMode="External"/><Relationship Id="rId109" Type="http://schemas.openxmlformats.org/officeDocument/2006/relationships/hyperlink" Target="https://docs.python.org/3/library/os.html" TargetMode="External"/><Relationship Id="rId260" Type="http://schemas.openxmlformats.org/officeDocument/2006/relationships/hyperlink" Target="https://docs.python.org/3/reference/compound_stmts.html" TargetMode="External"/><Relationship Id="rId281" Type="http://schemas.openxmlformats.org/officeDocument/2006/relationships/hyperlink" Target="https://docs.python.org/3/library/os.html" TargetMode="External"/><Relationship Id="rId316" Type="http://schemas.openxmlformats.org/officeDocument/2006/relationships/hyperlink" Target="https://docs.python.org/3/library/os.html" TargetMode="External"/><Relationship Id="rId337" Type="http://schemas.openxmlformats.org/officeDocument/2006/relationships/hyperlink" Target="https://docs.python.org/3/library/os.html" TargetMode="External"/><Relationship Id="rId34" Type="http://schemas.openxmlformats.org/officeDocument/2006/relationships/hyperlink" Target="https://docs.python.org/3/library/stdtypes.html" TargetMode="External"/><Relationship Id="rId55" Type="http://schemas.openxmlformats.org/officeDocument/2006/relationships/hyperlink" Target="https://docs.python.org/3/library/os.html" TargetMode="External"/><Relationship Id="rId76" Type="http://schemas.openxmlformats.org/officeDocument/2006/relationships/hyperlink" Target="https://docs.python.org/3/library/socket.html" TargetMode="External"/><Relationship Id="rId97" Type="http://schemas.openxmlformats.org/officeDocument/2006/relationships/hyperlink" Target="https://docs.python.org/3/glossary.html" TargetMode="External"/><Relationship Id="rId120" Type="http://schemas.openxmlformats.org/officeDocument/2006/relationships/hyperlink" Target="https://docs.python.org/3/library/os.html" TargetMode="External"/><Relationship Id="rId141" Type="http://schemas.openxmlformats.org/officeDocument/2006/relationships/hyperlink" Target="https://docs.python.org/3/library/os.html" TargetMode="External"/><Relationship Id="rId7" Type="http://schemas.openxmlformats.org/officeDocument/2006/relationships/hyperlink" Target="https://docs.python.org/3/library/os.html" TargetMode="External"/><Relationship Id="rId162" Type="http://schemas.openxmlformats.org/officeDocument/2006/relationships/hyperlink" Target="https://docs.python.org/3/library/os.html" TargetMode="External"/><Relationship Id="rId183" Type="http://schemas.openxmlformats.org/officeDocument/2006/relationships/hyperlink" Target="https://docs.python.org/3/library/os.html" TargetMode="External"/><Relationship Id="rId218" Type="http://schemas.openxmlformats.org/officeDocument/2006/relationships/hyperlink" Target="https://docs.python.org/3/library/errno.html" TargetMode="External"/><Relationship Id="rId239" Type="http://schemas.openxmlformats.org/officeDocument/2006/relationships/hyperlink" Target="https://docs.python.org/3/library/sys.html" TargetMode="External"/><Relationship Id="rId250" Type="http://schemas.openxmlformats.org/officeDocument/2006/relationships/hyperlink" Target="https://docs.python.org/3/library/os.html" TargetMode="External"/><Relationship Id="rId271" Type="http://schemas.openxmlformats.org/officeDocument/2006/relationships/hyperlink" Target="https://docs.python.org/3/library/os.html" TargetMode="External"/><Relationship Id="rId292" Type="http://schemas.openxmlformats.org/officeDocument/2006/relationships/hyperlink" Target="https://docs.python.org/3/library/os.html" TargetMode="External"/><Relationship Id="rId306" Type="http://schemas.openxmlformats.org/officeDocument/2006/relationships/hyperlink" Target="https://docs.python.org/3/library/os.html" TargetMode="External"/><Relationship Id="rId24" Type="http://schemas.openxmlformats.org/officeDocument/2006/relationships/hyperlink" Target="https://docs.python.org/3/library/stdtypes.html" TargetMode="External"/><Relationship Id="rId45" Type="http://schemas.openxmlformats.org/officeDocument/2006/relationships/hyperlink" Target="https://docs.python.org/3/library/os.html" TargetMode="External"/><Relationship Id="rId66" Type="http://schemas.openxmlformats.org/officeDocument/2006/relationships/hyperlink" Target="https://docs.python.org/3/library/os.html" TargetMode="External"/><Relationship Id="rId87" Type="http://schemas.openxmlformats.org/officeDocument/2006/relationships/hyperlink" Target="https://docs.python.org/3/library/os.html" TargetMode="External"/><Relationship Id="rId110" Type="http://schemas.openxmlformats.org/officeDocument/2006/relationships/hyperlink" Target="https://docs.python.org/3/library/os.html" TargetMode="External"/><Relationship Id="rId131" Type="http://schemas.openxmlformats.org/officeDocument/2006/relationships/hyperlink" Target="https://docs.python.org/3/library/os.html" TargetMode="External"/><Relationship Id="rId327" Type="http://schemas.openxmlformats.org/officeDocument/2006/relationships/hyperlink" Target="https://docs.python.org/3/library/signal.html" TargetMode="External"/><Relationship Id="rId348" Type="http://schemas.openxmlformats.org/officeDocument/2006/relationships/hyperlink" Target="https://docs.python.org/3/library/os.path.html" TargetMode="External"/><Relationship Id="rId152" Type="http://schemas.openxmlformats.org/officeDocument/2006/relationships/hyperlink" Target="https://docs.python.org/3/library/os.html" TargetMode="External"/><Relationship Id="rId173" Type="http://schemas.openxmlformats.org/officeDocument/2006/relationships/hyperlink" Target="https://docs.python.org/3/library/stat.html" TargetMode="External"/><Relationship Id="rId194" Type="http://schemas.openxmlformats.org/officeDocument/2006/relationships/hyperlink" Target="https://docs.python.org/3/library/exceptions.html" TargetMode="External"/><Relationship Id="rId208" Type="http://schemas.openxmlformats.org/officeDocument/2006/relationships/hyperlink" Target="https://docs.python.org/3/library/os.html" TargetMode="External"/><Relationship Id="rId229" Type="http://schemas.openxmlformats.org/officeDocument/2006/relationships/hyperlink" Target="https://docs.python.org/3/library/os.html" TargetMode="External"/><Relationship Id="rId240" Type="http://schemas.openxmlformats.org/officeDocument/2006/relationships/hyperlink" Target="https://docs.python.org/3/library/exceptions.html" TargetMode="External"/><Relationship Id="rId261" Type="http://schemas.openxmlformats.org/officeDocument/2006/relationships/hyperlink" Target="https://docs.python.org/3/library/os.html" TargetMode="External"/><Relationship Id="rId14" Type="http://schemas.openxmlformats.org/officeDocument/2006/relationships/hyperlink" Target="https://docs.python.org/3/glossary.html" TargetMode="External"/><Relationship Id="rId35" Type="http://schemas.openxmlformats.org/officeDocument/2006/relationships/hyperlink" Target="https://docs.python.org/3/library/exceptions.html" TargetMode="External"/><Relationship Id="rId56" Type="http://schemas.openxmlformats.org/officeDocument/2006/relationships/hyperlink" Target="https://docs.python.org/3/library/os.html" TargetMode="External"/><Relationship Id="rId77" Type="http://schemas.openxmlformats.org/officeDocument/2006/relationships/hyperlink" Target="https://docs.python.org/3/library/os.html" TargetMode="External"/><Relationship Id="rId100" Type="http://schemas.openxmlformats.org/officeDocument/2006/relationships/hyperlink" Target="https://docs.python.org/3/library/os.html" TargetMode="External"/><Relationship Id="rId282" Type="http://schemas.openxmlformats.org/officeDocument/2006/relationships/hyperlink" Target="https://docs.python.org/3/library/os.html" TargetMode="External"/><Relationship Id="rId317" Type="http://schemas.openxmlformats.org/officeDocument/2006/relationships/hyperlink" Target="https://docs.python.org/3/library/os.html" TargetMode="External"/><Relationship Id="rId338" Type="http://schemas.openxmlformats.org/officeDocument/2006/relationships/hyperlink" Target="https://docs.python.org/3/library/sys.html" TargetMode="External"/><Relationship Id="rId8" Type="http://schemas.openxmlformats.org/officeDocument/2006/relationships/hyperlink" Target="https://docs.python.org/3/library/os.html" TargetMode="External"/><Relationship Id="rId98" Type="http://schemas.openxmlformats.org/officeDocument/2006/relationships/hyperlink" Target="https://docs.python.org/3/library/sys.html" TargetMode="External"/><Relationship Id="rId121" Type="http://schemas.openxmlformats.org/officeDocument/2006/relationships/hyperlink" Target="https://docs.python.org/3/library/os.html" TargetMode="External"/><Relationship Id="rId142" Type="http://schemas.openxmlformats.org/officeDocument/2006/relationships/hyperlink" Target="https://docs.python.org/3/library/os.html" TargetMode="External"/><Relationship Id="rId163" Type="http://schemas.openxmlformats.org/officeDocument/2006/relationships/hyperlink" Target="https://docs.python.org/3/library/os.html" TargetMode="External"/><Relationship Id="rId184" Type="http://schemas.openxmlformats.org/officeDocument/2006/relationships/hyperlink" Target="https://docs.python.org/3/library/os.html" TargetMode="External"/><Relationship Id="rId219" Type="http://schemas.openxmlformats.org/officeDocument/2006/relationships/hyperlink" Target="https://docs.python.org/3/library/os.html" TargetMode="External"/><Relationship Id="rId230" Type="http://schemas.openxmlformats.org/officeDocument/2006/relationships/hyperlink" Target="https://docs.python.org/3/library/sys.html" TargetMode="External"/><Relationship Id="rId251" Type="http://schemas.openxmlformats.org/officeDocument/2006/relationships/hyperlink" Target="https://docs.python.org/3/library/os.html" TargetMode="External"/><Relationship Id="rId25" Type="http://schemas.openxmlformats.org/officeDocument/2006/relationships/hyperlink" Target="https://docs.python.org/3/library/os.html" TargetMode="External"/><Relationship Id="rId46" Type="http://schemas.openxmlformats.org/officeDocument/2006/relationships/hyperlink" Target="https://docs.python.org/3/library/os.html" TargetMode="External"/><Relationship Id="rId67" Type="http://schemas.openxmlformats.org/officeDocument/2006/relationships/hyperlink" Target="https://docs.python.org/3/library/os.html" TargetMode="External"/><Relationship Id="rId272" Type="http://schemas.openxmlformats.org/officeDocument/2006/relationships/hyperlink" Target="https://docs.python.org/3/library/os.html" TargetMode="External"/><Relationship Id="rId293" Type="http://schemas.openxmlformats.org/officeDocument/2006/relationships/hyperlink" Target="https://docs.python.org/3/library/select.html" TargetMode="External"/><Relationship Id="rId307" Type="http://schemas.openxmlformats.org/officeDocument/2006/relationships/hyperlink" Target="https://docs.python.org/3/library/os.html" TargetMode="External"/><Relationship Id="rId328" Type="http://schemas.openxmlformats.org/officeDocument/2006/relationships/hyperlink" Target="https://docs.python.org/3/library/signal.html" TargetMode="External"/><Relationship Id="rId349" Type="http://schemas.openxmlformats.org/officeDocument/2006/relationships/hyperlink" Target="https://docs.python.org/3/library/os.html" TargetMode="External"/><Relationship Id="rId88" Type="http://schemas.openxmlformats.org/officeDocument/2006/relationships/hyperlink" Target="https://docs.python.org/3/library/os.html" TargetMode="External"/><Relationship Id="rId111" Type="http://schemas.openxmlformats.org/officeDocument/2006/relationships/hyperlink" Target="https://docs.python.org/3/library/os.html" TargetMode="External"/><Relationship Id="rId132" Type="http://schemas.openxmlformats.org/officeDocument/2006/relationships/hyperlink" Target="https://docs.python.org/3/glossary.html" TargetMode="External"/><Relationship Id="rId153" Type="http://schemas.openxmlformats.org/officeDocument/2006/relationships/hyperlink" Target="https://docs.python.org/3/library/os.html" TargetMode="External"/><Relationship Id="rId174" Type="http://schemas.openxmlformats.org/officeDocument/2006/relationships/hyperlink" Target="https://docs.python.org/3/library/os.html" TargetMode="External"/><Relationship Id="rId195" Type="http://schemas.openxmlformats.org/officeDocument/2006/relationships/hyperlink" Target="https://docs.python.org/3/library/exceptions.html" TargetMode="External"/><Relationship Id="rId209" Type="http://schemas.openxmlformats.org/officeDocument/2006/relationships/hyperlink" Target="https://docs.python.org/3/library/intro.html" TargetMode="External"/><Relationship Id="rId190" Type="http://schemas.openxmlformats.org/officeDocument/2006/relationships/hyperlink" Target="https://docs.python.org/3/library/os.html" TargetMode="External"/><Relationship Id="rId204" Type="http://schemas.openxmlformats.org/officeDocument/2006/relationships/hyperlink" Target="https://docs.python.org/3/library/os.html" TargetMode="External"/><Relationship Id="rId220" Type="http://schemas.openxmlformats.org/officeDocument/2006/relationships/hyperlink" Target="https://docs.python.org/3/library/os.html" TargetMode="External"/><Relationship Id="rId225" Type="http://schemas.openxmlformats.org/officeDocument/2006/relationships/hyperlink" Target="https://docs.python.org/3/library/exceptions.html" TargetMode="External"/><Relationship Id="rId241" Type="http://schemas.openxmlformats.org/officeDocument/2006/relationships/hyperlink" Target="https://docs.python.org/3/library/os.html" TargetMode="External"/><Relationship Id="rId246" Type="http://schemas.openxmlformats.org/officeDocument/2006/relationships/hyperlink" Target="https://docs.python.org/3/library/os.html" TargetMode="External"/><Relationship Id="rId267" Type="http://schemas.openxmlformats.org/officeDocument/2006/relationships/hyperlink" Target="https://docs.python.org/3/library/os.html" TargetMode="External"/><Relationship Id="rId288" Type="http://schemas.openxmlformats.org/officeDocument/2006/relationships/hyperlink" Target="https://docs.python.org/3/library/os.html" TargetMode="External"/><Relationship Id="rId15" Type="http://schemas.openxmlformats.org/officeDocument/2006/relationships/hyperlink" Target="https://docs.python.org/3/library/stdtypes.html" TargetMode="External"/><Relationship Id="rId36" Type="http://schemas.openxmlformats.org/officeDocument/2006/relationships/hyperlink" Target="https://docs.python.org/3/glossary.html" TargetMode="External"/><Relationship Id="rId57" Type="http://schemas.openxmlformats.org/officeDocument/2006/relationships/hyperlink" Target="https://docs.python.org/3/library/os.html" TargetMode="External"/><Relationship Id="rId106" Type="http://schemas.openxmlformats.org/officeDocument/2006/relationships/hyperlink" Target="https://docs.python.org/3/library/sys.html" TargetMode="External"/><Relationship Id="rId127" Type="http://schemas.openxmlformats.org/officeDocument/2006/relationships/hyperlink" Target="https://docs.python.org/3/library/os.html" TargetMode="External"/><Relationship Id="rId262" Type="http://schemas.openxmlformats.org/officeDocument/2006/relationships/hyperlink" Target="https://docs.python.org/3/library/os.html" TargetMode="External"/><Relationship Id="rId283" Type="http://schemas.openxmlformats.org/officeDocument/2006/relationships/hyperlink" Target="https://docs.python.org/3/library/stdtypes.html" TargetMode="External"/><Relationship Id="rId313" Type="http://schemas.openxmlformats.org/officeDocument/2006/relationships/hyperlink" Target="https://docs.python.org/3/glossary.html" TargetMode="External"/><Relationship Id="rId318" Type="http://schemas.openxmlformats.org/officeDocument/2006/relationships/hyperlink" Target="https://docs.python.org/3/library/os.html" TargetMode="External"/><Relationship Id="rId339" Type="http://schemas.openxmlformats.org/officeDocument/2006/relationships/hyperlink" Target="https://docs.python.org/3/library/os.html" TargetMode="External"/><Relationship Id="rId10" Type="http://schemas.openxmlformats.org/officeDocument/2006/relationships/hyperlink" Target="https://docs.python.org/3/library/os.html" TargetMode="External"/><Relationship Id="rId31" Type="http://schemas.openxmlformats.org/officeDocument/2006/relationships/hyperlink" Target="https://docs.python.org/3/library/stdtypes.html" TargetMode="External"/><Relationship Id="rId52" Type="http://schemas.openxmlformats.org/officeDocument/2006/relationships/hyperlink" Target="https://docs.python.org/3/library/os.html" TargetMode="External"/><Relationship Id="rId73" Type="http://schemas.openxmlformats.org/officeDocument/2006/relationships/hyperlink" Target="https://docs.python.org/3/library/os.html" TargetMode="External"/><Relationship Id="rId78" Type="http://schemas.openxmlformats.org/officeDocument/2006/relationships/hyperlink" Target="https://docs.python.org/3/library/os.html" TargetMode="External"/><Relationship Id="rId94" Type="http://schemas.openxmlformats.org/officeDocument/2006/relationships/hyperlink" Target="https://docs.python.org/3/library/errno.html" TargetMode="External"/><Relationship Id="rId99" Type="http://schemas.openxmlformats.org/officeDocument/2006/relationships/hyperlink" Target="https://docs.python.org/3/library/os.html" TargetMode="External"/><Relationship Id="rId101" Type="http://schemas.openxmlformats.org/officeDocument/2006/relationships/hyperlink" Target="https://docs.python.org/3/library/socket.html" TargetMode="External"/><Relationship Id="rId122" Type="http://schemas.openxmlformats.org/officeDocument/2006/relationships/hyperlink" Target="https://docs.python.org/3/library/pty.html" TargetMode="External"/><Relationship Id="rId143" Type="http://schemas.openxmlformats.org/officeDocument/2006/relationships/hyperlink" Target="https://docs.python.org/3/library/os.html" TargetMode="External"/><Relationship Id="rId148" Type="http://schemas.openxmlformats.org/officeDocument/2006/relationships/hyperlink" Target="https://docs.python.org/3/library/exceptions.html" TargetMode="External"/><Relationship Id="rId164" Type="http://schemas.openxmlformats.org/officeDocument/2006/relationships/hyperlink" Target="https://docs.python.org/3/library/exceptions.html" TargetMode="External"/><Relationship Id="rId169" Type="http://schemas.openxmlformats.org/officeDocument/2006/relationships/hyperlink" Target="https://docs.python.org/3/library/exceptions.html" TargetMode="External"/><Relationship Id="rId185" Type="http://schemas.openxmlformats.org/officeDocument/2006/relationships/hyperlink" Target="https://docs.python.org/3/library/sys.html" TargetMode="External"/><Relationship Id="rId334" Type="http://schemas.openxmlformats.org/officeDocument/2006/relationships/hyperlink" Target="https://docs.python.org/3/library/os.html" TargetMode="External"/><Relationship Id="rId350" Type="http://schemas.openxmlformats.org/officeDocument/2006/relationships/hyperlink" Target="https://docs.python.org/3/library/os.html" TargetMode="External"/><Relationship Id="rId35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library/os.html" TargetMode="External"/><Relationship Id="rId180" Type="http://schemas.openxmlformats.org/officeDocument/2006/relationships/hyperlink" Target="https://docs.python.org/3/library/sys.html" TargetMode="External"/><Relationship Id="rId210" Type="http://schemas.openxmlformats.org/officeDocument/2006/relationships/hyperlink" Target="https://docs.python.org/3/glossary.html" TargetMode="External"/><Relationship Id="rId215" Type="http://schemas.openxmlformats.org/officeDocument/2006/relationships/hyperlink" Target="https://docs.python.org/3/glossary.html" TargetMode="External"/><Relationship Id="rId236" Type="http://schemas.openxmlformats.org/officeDocument/2006/relationships/hyperlink" Target="https://docs.python.org/3/library/exceptions.html" TargetMode="External"/><Relationship Id="rId257" Type="http://schemas.openxmlformats.org/officeDocument/2006/relationships/hyperlink" Target="https://docs.python.org/3/library/os.html" TargetMode="External"/><Relationship Id="rId278" Type="http://schemas.openxmlformats.org/officeDocument/2006/relationships/hyperlink" Target="https://docs.python.org/3/library/stdtypes.html" TargetMode="External"/><Relationship Id="rId26" Type="http://schemas.openxmlformats.org/officeDocument/2006/relationships/hyperlink" Target="https://docs.python.org/3/glossary.html" TargetMode="External"/><Relationship Id="rId231" Type="http://schemas.openxmlformats.org/officeDocument/2006/relationships/hyperlink" Target="https://docs.python.org/3/library/os.html" TargetMode="External"/><Relationship Id="rId252" Type="http://schemas.openxmlformats.org/officeDocument/2006/relationships/hyperlink" Target="https://docs.python.org/3/library/os.html" TargetMode="External"/><Relationship Id="rId273" Type="http://schemas.openxmlformats.org/officeDocument/2006/relationships/hyperlink" Target="https://docs.python.org/3/library/os.path.html" TargetMode="External"/><Relationship Id="rId294" Type="http://schemas.openxmlformats.org/officeDocument/2006/relationships/hyperlink" Target="https://docs.python.org/3/library/select.html" TargetMode="External"/><Relationship Id="rId308" Type="http://schemas.openxmlformats.org/officeDocument/2006/relationships/hyperlink" Target="https://docs.python.org/3/library/os.html" TargetMode="External"/><Relationship Id="rId329" Type="http://schemas.openxmlformats.org/officeDocument/2006/relationships/hyperlink" Target="https://docs.python.org/3/library/os.html" TargetMode="External"/><Relationship Id="rId47" Type="http://schemas.openxmlformats.org/officeDocument/2006/relationships/hyperlink" Target="https://docs.python.org/3/library/os.html" TargetMode="External"/><Relationship Id="rId68" Type="http://schemas.openxmlformats.org/officeDocument/2006/relationships/hyperlink" Target="https://docs.python.org/3/library/os.html" TargetMode="External"/><Relationship Id="rId89" Type="http://schemas.openxmlformats.org/officeDocument/2006/relationships/hyperlink" Target="https://docs.python.org/3/library/os.html" TargetMode="External"/><Relationship Id="rId112" Type="http://schemas.openxmlformats.org/officeDocument/2006/relationships/hyperlink" Target="https://docs.python.org/3/library/os.html" TargetMode="External"/><Relationship Id="rId133" Type="http://schemas.openxmlformats.org/officeDocument/2006/relationships/hyperlink" Target="https://docs.python.org/3/library/errno.html" TargetMode="External"/><Relationship Id="rId154" Type="http://schemas.openxmlformats.org/officeDocument/2006/relationships/hyperlink" Target="https://docs.python.org/3/library/os.html" TargetMode="External"/><Relationship Id="rId175" Type="http://schemas.openxmlformats.org/officeDocument/2006/relationships/hyperlink" Target="https://docs.python.org/3/library/os.html" TargetMode="External"/><Relationship Id="rId340" Type="http://schemas.openxmlformats.org/officeDocument/2006/relationships/hyperlink" Target="https://docs.python.org/3/library/os.html" TargetMode="External"/><Relationship Id="rId196" Type="http://schemas.openxmlformats.org/officeDocument/2006/relationships/hyperlink" Target="https://docs.python.org/3/library/os.html" TargetMode="External"/><Relationship Id="rId200" Type="http://schemas.openxmlformats.org/officeDocument/2006/relationships/hyperlink" Target="https://docs.python.org/3/library/sys.html" TargetMode="External"/><Relationship Id="rId16" Type="http://schemas.openxmlformats.org/officeDocument/2006/relationships/hyperlink" Target="https://docs.python.org/3/library/os.html" TargetMode="External"/><Relationship Id="rId221" Type="http://schemas.openxmlformats.org/officeDocument/2006/relationships/hyperlink" Target="https://docs.python.org/3/library/os.html" TargetMode="External"/><Relationship Id="rId242" Type="http://schemas.openxmlformats.org/officeDocument/2006/relationships/hyperlink" Target="https://docs.python.org/3/library/sys.html" TargetMode="External"/><Relationship Id="rId263" Type="http://schemas.openxmlformats.org/officeDocument/2006/relationships/hyperlink" Target="https://docs.python.org/3/library/os.html" TargetMode="External"/><Relationship Id="rId284" Type="http://schemas.openxmlformats.org/officeDocument/2006/relationships/hyperlink" Target="https://docs.python.org/3/library/os.html" TargetMode="External"/><Relationship Id="rId319" Type="http://schemas.openxmlformats.org/officeDocument/2006/relationships/hyperlink" Target="https://docs.python.org/3/library/os.html" TargetMode="External"/><Relationship Id="rId37" Type="http://schemas.openxmlformats.org/officeDocument/2006/relationships/hyperlink" Target="https://docs.python.org/3/library/pathlib.html" TargetMode="External"/><Relationship Id="rId58" Type="http://schemas.openxmlformats.org/officeDocument/2006/relationships/hyperlink" Target="https://docs.python.org/3/library/os.html" TargetMode="External"/><Relationship Id="rId79" Type="http://schemas.openxmlformats.org/officeDocument/2006/relationships/hyperlink" Target="https://docs.python.org/3/library/os.html" TargetMode="External"/><Relationship Id="rId102" Type="http://schemas.openxmlformats.org/officeDocument/2006/relationships/hyperlink" Target="https://docs.python.org/3/library/os.html" TargetMode="External"/><Relationship Id="rId123" Type="http://schemas.openxmlformats.org/officeDocument/2006/relationships/hyperlink" Target="https://docs.python.org/3/library/os.html" TargetMode="External"/><Relationship Id="rId144" Type="http://schemas.openxmlformats.org/officeDocument/2006/relationships/hyperlink" Target="https://docs.python.org/3/library/os.html" TargetMode="External"/><Relationship Id="rId330" Type="http://schemas.openxmlformats.org/officeDocument/2006/relationships/hyperlink" Target="https://docs.python.org/3/library/functions.html" TargetMode="External"/><Relationship Id="rId90" Type="http://schemas.openxmlformats.org/officeDocument/2006/relationships/hyperlink" Target="https://docs.python.org/3/library/os.html" TargetMode="External"/><Relationship Id="rId165" Type="http://schemas.openxmlformats.org/officeDocument/2006/relationships/hyperlink" Target="https://docs.python.org/3/library/shutil.html" TargetMode="External"/><Relationship Id="rId186" Type="http://schemas.openxmlformats.org/officeDocument/2006/relationships/hyperlink" Target="https://docs.python.org/3/glossary.html" TargetMode="External"/><Relationship Id="rId351" Type="http://schemas.openxmlformats.org/officeDocument/2006/relationships/hyperlink" Target="https://docs.python.org/3/library/os.path.html" TargetMode="External"/><Relationship Id="rId211" Type="http://schemas.openxmlformats.org/officeDocument/2006/relationships/hyperlink" Target="https://docs.python.org/3/library/stat.html" TargetMode="External"/><Relationship Id="rId232" Type="http://schemas.openxmlformats.org/officeDocument/2006/relationships/hyperlink" Target="https://docs.python.org/3/library/os.html" TargetMode="External"/><Relationship Id="rId253" Type="http://schemas.openxmlformats.org/officeDocument/2006/relationships/hyperlink" Target="https://docs.python.org/3/library/os.html" TargetMode="External"/><Relationship Id="rId274" Type="http://schemas.openxmlformats.org/officeDocument/2006/relationships/hyperlink" Target="https://docs.python.org/3/library/os.html" TargetMode="External"/><Relationship Id="rId295" Type="http://schemas.openxmlformats.org/officeDocument/2006/relationships/hyperlink" Target="https://manpages.debian.org/eventfd(2)" TargetMode="External"/><Relationship Id="rId309" Type="http://schemas.openxmlformats.org/officeDocument/2006/relationships/hyperlink" Target="https://docs.python.org/3/library/os.html" TargetMode="External"/><Relationship Id="rId27" Type="http://schemas.openxmlformats.org/officeDocument/2006/relationships/hyperlink" Target="https://docs.python.org/3/glossary.html" TargetMode="External"/><Relationship Id="rId48" Type="http://schemas.openxmlformats.org/officeDocument/2006/relationships/hyperlink" Target="https://docs.python.org/3/library/os.html" TargetMode="External"/><Relationship Id="rId69" Type="http://schemas.openxmlformats.org/officeDocument/2006/relationships/hyperlink" Target="https://docs.python.org/3/library/os.html" TargetMode="External"/><Relationship Id="rId113" Type="http://schemas.openxmlformats.org/officeDocument/2006/relationships/hyperlink" Target="https://docs.python.org/3/library/os.html" TargetMode="External"/><Relationship Id="rId134" Type="http://schemas.openxmlformats.org/officeDocument/2006/relationships/hyperlink" Target="https://docs.python.org/3/library/os.html" TargetMode="External"/><Relationship Id="rId320" Type="http://schemas.openxmlformats.org/officeDocument/2006/relationships/hyperlink" Target="https://docs.python.org/3/library/os.html" TargetMode="External"/><Relationship Id="rId80" Type="http://schemas.openxmlformats.org/officeDocument/2006/relationships/hyperlink" Target="https://docs.python.org/3/library/os.html" TargetMode="External"/><Relationship Id="rId155" Type="http://schemas.openxmlformats.org/officeDocument/2006/relationships/hyperlink" Target="https://docs.python.org/3/library/os.html" TargetMode="External"/><Relationship Id="rId176" Type="http://schemas.openxmlformats.org/officeDocument/2006/relationships/hyperlink" Target="https://docs.python.org/3/library/os.html" TargetMode="External"/><Relationship Id="rId197" Type="http://schemas.openxmlformats.org/officeDocument/2006/relationships/hyperlink" Target="https://docs.python.org/3/library/os.html" TargetMode="External"/><Relationship Id="rId341" Type="http://schemas.openxmlformats.org/officeDocument/2006/relationships/hyperlink" Target="https://docs.python.org/3/library/os.path.html" TargetMode="External"/><Relationship Id="rId201" Type="http://schemas.openxmlformats.org/officeDocument/2006/relationships/hyperlink" Target="https://docs.python.org/3/library/os.html" TargetMode="External"/><Relationship Id="rId222" Type="http://schemas.openxmlformats.org/officeDocument/2006/relationships/hyperlink" Target="https://docs.python.org/3/library/os.html" TargetMode="External"/><Relationship Id="rId243" Type="http://schemas.openxmlformats.org/officeDocument/2006/relationships/hyperlink" Target="https://docs.python.org/3/library/exceptions.html" TargetMode="External"/><Relationship Id="rId264" Type="http://schemas.openxmlformats.org/officeDocument/2006/relationships/hyperlink" Target="https://docs.python.org/3/library/exceptions.html" TargetMode="External"/><Relationship Id="rId285" Type="http://schemas.openxmlformats.org/officeDocument/2006/relationships/hyperlink" Target="https://docs.python.org/3/library/stdtypes.html" TargetMode="External"/><Relationship Id="rId17" Type="http://schemas.openxmlformats.org/officeDocument/2006/relationships/hyperlink" Target="https://docs.python.org/3/library/os.html" TargetMode="External"/><Relationship Id="rId38" Type="http://schemas.openxmlformats.org/officeDocument/2006/relationships/hyperlink" Target="https://docs.python.org/3/library/os.html" TargetMode="External"/><Relationship Id="rId59" Type="http://schemas.openxmlformats.org/officeDocument/2006/relationships/hyperlink" Target="https://docs.python.org/3/library/os.html" TargetMode="External"/><Relationship Id="rId103" Type="http://schemas.openxmlformats.org/officeDocument/2006/relationships/hyperlink" Target="https://docs.python.org/3/library/os.html" TargetMode="External"/><Relationship Id="rId124" Type="http://schemas.openxmlformats.org/officeDocument/2006/relationships/hyperlink" Target="https://docs.python.org/3/library/os.html" TargetMode="External"/><Relationship Id="rId310" Type="http://schemas.openxmlformats.org/officeDocument/2006/relationships/hyperlink" Target="https://docs.python.org/3/library/os.html" TargetMode="External"/><Relationship Id="rId70" Type="http://schemas.openxmlformats.org/officeDocument/2006/relationships/hyperlink" Target="https://docs.python.org/3/library/os.html" TargetMode="External"/><Relationship Id="rId91" Type="http://schemas.openxmlformats.org/officeDocument/2006/relationships/hyperlink" Target="https://docs.python.org/3/library/os.html" TargetMode="External"/><Relationship Id="rId145" Type="http://schemas.openxmlformats.org/officeDocument/2006/relationships/hyperlink" Target="https://docs.python.org/3/library/os.html" TargetMode="External"/><Relationship Id="rId166" Type="http://schemas.openxmlformats.org/officeDocument/2006/relationships/hyperlink" Target="https://docs.python.org/3/library/intro.html" TargetMode="External"/><Relationship Id="rId187" Type="http://schemas.openxmlformats.org/officeDocument/2006/relationships/hyperlink" Target="https://docs.python.org/3/library/os.html" TargetMode="External"/><Relationship Id="rId331" Type="http://schemas.openxmlformats.org/officeDocument/2006/relationships/hyperlink" Target="https://docs.python.org/3/library/os.html" TargetMode="External"/><Relationship Id="rId352" Type="http://schemas.openxmlformats.org/officeDocument/2006/relationships/hyperlink" Target="https://docs.python.org/3/library/os.path.html" TargetMode="External"/><Relationship Id="rId1" Type="http://schemas.openxmlformats.org/officeDocument/2006/relationships/numbering" Target="numbering.xml"/><Relationship Id="rId212" Type="http://schemas.openxmlformats.org/officeDocument/2006/relationships/hyperlink" Target="https://docs.python.org/3/library/os.html" TargetMode="External"/><Relationship Id="rId233" Type="http://schemas.openxmlformats.org/officeDocument/2006/relationships/hyperlink" Target="https://docs.python.org/3/library/exceptions.html" TargetMode="External"/><Relationship Id="rId254" Type="http://schemas.openxmlformats.org/officeDocument/2006/relationships/hyperlink" Target="https://docs.python.org/3/glossary.html" TargetMode="External"/><Relationship Id="rId28" Type="http://schemas.openxmlformats.org/officeDocument/2006/relationships/hyperlink" Target="https://docs.python.org/3/library/stdtypes.html" TargetMode="External"/><Relationship Id="rId49" Type="http://schemas.openxmlformats.org/officeDocument/2006/relationships/hyperlink" Target="https://docs.python.org/3/library/getpass.html" TargetMode="External"/><Relationship Id="rId114" Type="http://schemas.openxmlformats.org/officeDocument/2006/relationships/hyperlink" Target="https://docs.python.org/3/library/os.html" TargetMode="External"/><Relationship Id="rId275" Type="http://schemas.openxmlformats.org/officeDocument/2006/relationships/hyperlink" Target="https://docs.python.org/3/library/os.html" TargetMode="External"/><Relationship Id="rId296" Type="http://schemas.openxmlformats.org/officeDocument/2006/relationships/hyperlink" Target="https://docs.python.org/3/library/os.html" TargetMode="External"/><Relationship Id="rId300" Type="http://schemas.openxmlformats.org/officeDocument/2006/relationships/hyperlink" Target="https://docs.python.org/3/library/os.html" TargetMode="External"/><Relationship Id="rId60" Type="http://schemas.openxmlformats.org/officeDocument/2006/relationships/hyperlink" Target="https://docs.python.org/3/library/os.html" TargetMode="External"/><Relationship Id="rId81" Type="http://schemas.openxmlformats.org/officeDocument/2006/relationships/hyperlink" Target="https://docs.python.org/3/library/functions.html" TargetMode="External"/><Relationship Id="rId135" Type="http://schemas.openxmlformats.org/officeDocument/2006/relationships/hyperlink" Target="https://docs.python.org/3/glossary.html" TargetMode="External"/><Relationship Id="rId156" Type="http://schemas.openxmlformats.org/officeDocument/2006/relationships/hyperlink" Target="https://docs.python.org/3/library/functions.html" TargetMode="External"/><Relationship Id="rId177" Type="http://schemas.openxmlformats.org/officeDocument/2006/relationships/hyperlink" Target="https://docs.python.org/3/library/shutil.html" TargetMode="External"/><Relationship Id="rId198" Type="http://schemas.openxmlformats.org/officeDocument/2006/relationships/hyperlink" Target="https://docs.python.org/3/library/tempfile.html" TargetMode="External"/><Relationship Id="rId321" Type="http://schemas.openxmlformats.org/officeDocument/2006/relationships/hyperlink" Target="https://docs.python.org/3/library/os.html" TargetMode="External"/><Relationship Id="rId342" Type="http://schemas.openxmlformats.org/officeDocument/2006/relationships/hyperlink" Target="https://docs.python.org/3/library/os.path.html" TargetMode="External"/><Relationship Id="rId202" Type="http://schemas.openxmlformats.org/officeDocument/2006/relationships/hyperlink" Target="https://docs.python.org/3/library/os.html" TargetMode="External"/><Relationship Id="rId223" Type="http://schemas.openxmlformats.org/officeDocument/2006/relationships/hyperlink" Target="https://docs.python.org/3/library/os.html" TargetMode="External"/><Relationship Id="rId244" Type="http://schemas.openxmlformats.org/officeDocument/2006/relationships/hyperlink" Target="https://docs.python.org/3/library/exceptions.html" TargetMode="External"/><Relationship Id="rId18" Type="http://schemas.openxmlformats.org/officeDocument/2006/relationships/hyperlink" Target="https://docs.python.org/3/library/os.html" TargetMode="External"/><Relationship Id="rId39" Type="http://schemas.openxmlformats.org/officeDocument/2006/relationships/hyperlink" Target="https://docs.python.org/3/library/os.html" TargetMode="External"/><Relationship Id="rId265" Type="http://schemas.openxmlformats.org/officeDocument/2006/relationships/hyperlink" Target="https://docs.python.org/3/library/exceptions.html" TargetMode="External"/><Relationship Id="rId286" Type="http://schemas.openxmlformats.org/officeDocument/2006/relationships/hyperlink" Target="https://docs.python.org/3/library/os.html" TargetMode="External"/><Relationship Id="rId50" Type="http://schemas.openxmlformats.org/officeDocument/2006/relationships/hyperlink" Target="https://docs.python.org/3/library/os.html" TargetMode="External"/><Relationship Id="rId104" Type="http://schemas.openxmlformats.org/officeDocument/2006/relationships/hyperlink" Target="https://docs.python.org/3/library/os.html" TargetMode="External"/><Relationship Id="rId125" Type="http://schemas.openxmlformats.org/officeDocument/2006/relationships/hyperlink" Target="https://docs.python.org/3/library/os.html" TargetMode="External"/><Relationship Id="rId146" Type="http://schemas.openxmlformats.org/officeDocument/2006/relationships/hyperlink" Target="https://docs.python.org/3/library/socket.html" TargetMode="External"/><Relationship Id="rId167" Type="http://schemas.openxmlformats.org/officeDocument/2006/relationships/hyperlink" Target="https://docs.python.org/3/library/os.html" TargetMode="External"/><Relationship Id="rId188" Type="http://schemas.openxmlformats.org/officeDocument/2006/relationships/hyperlink" Target="https://docs.python.org/3/library/os.html" TargetMode="External"/><Relationship Id="rId311" Type="http://schemas.openxmlformats.org/officeDocument/2006/relationships/hyperlink" Target="https://docs.python.org/3/library/os.html" TargetMode="External"/><Relationship Id="rId332" Type="http://schemas.openxmlformats.org/officeDocument/2006/relationships/hyperlink" Target="https://docs.python.org/3/library/os.html" TargetMode="External"/><Relationship Id="rId353" Type="http://schemas.openxmlformats.org/officeDocument/2006/relationships/hyperlink" Target="https://docs.python.org/3/library/os.html" TargetMode="External"/><Relationship Id="rId71" Type="http://schemas.openxmlformats.org/officeDocument/2006/relationships/hyperlink" Target="https://docs.python.org/3/library/os.html" TargetMode="External"/><Relationship Id="rId92" Type="http://schemas.openxmlformats.org/officeDocument/2006/relationships/hyperlink" Target="https://docs.python.org/3/library/exceptions.html" TargetMode="External"/><Relationship Id="rId213" Type="http://schemas.openxmlformats.org/officeDocument/2006/relationships/hyperlink" Target="https://docs.python.org/3/library/os.html" TargetMode="External"/><Relationship Id="rId234" Type="http://schemas.openxmlformats.org/officeDocument/2006/relationships/hyperlink" Target="https://docs.python.org/3/library/sys.html" TargetMode="External"/><Relationship Id="rId2" Type="http://schemas.openxmlformats.org/officeDocument/2006/relationships/styles" Target="styles.xml"/><Relationship Id="rId29" Type="http://schemas.openxmlformats.org/officeDocument/2006/relationships/hyperlink" Target="https://docs.python.org/3/library/os.html" TargetMode="External"/><Relationship Id="rId255" Type="http://schemas.openxmlformats.org/officeDocument/2006/relationships/hyperlink" Target="https://docs.python.org/3/library/os.html" TargetMode="External"/><Relationship Id="rId276" Type="http://schemas.openxmlformats.org/officeDocument/2006/relationships/hyperlink" Target="https://docs.python.org/3/library/os.html" TargetMode="External"/><Relationship Id="rId297" Type="http://schemas.openxmlformats.org/officeDocument/2006/relationships/hyperlink" Target="https://docs.python.org/3/library/os.html" TargetMode="External"/><Relationship Id="rId40" Type="http://schemas.openxmlformats.org/officeDocument/2006/relationships/hyperlink" Target="https://docs.python.org/3/library/os.html" TargetMode="External"/><Relationship Id="rId115" Type="http://schemas.openxmlformats.org/officeDocument/2006/relationships/hyperlink" Target="https://docs.python.org/3/library/os.html" TargetMode="External"/><Relationship Id="rId136" Type="http://schemas.openxmlformats.org/officeDocument/2006/relationships/hyperlink" Target="https://docs.python.org/3/library/os.html" TargetMode="External"/><Relationship Id="rId157" Type="http://schemas.openxmlformats.org/officeDocument/2006/relationships/hyperlink" Target="https://docs.python.org/3/library/os.html" TargetMode="External"/><Relationship Id="rId178" Type="http://schemas.openxmlformats.org/officeDocument/2006/relationships/hyperlink" Target="https://docs.python.org/3/library/sys.html" TargetMode="External"/><Relationship Id="rId301" Type="http://schemas.openxmlformats.org/officeDocument/2006/relationships/hyperlink" Target="https://docs.python.org/3/library/os.html" TargetMode="External"/><Relationship Id="rId322" Type="http://schemas.openxmlformats.org/officeDocument/2006/relationships/hyperlink" Target="https://docs.python.org/3/library/os.html" TargetMode="External"/><Relationship Id="rId343" Type="http://schemas.openxmlformats.org/officeDocument/2006/relationships/hyperlink" Target="https://docs.python.org/3/library/os.path.html" TargetMode="External"/><Relationship Id="rId61" Type="http://schemas.openxmlformats.org/officeDocument/2006/relationships/hyperlink" Target="https://docs.python.org/3/library/os.html" TargetMode="External"/><Relationship Id="rId82" Type="http://schemas.openxmlformats.org/officeDocument/2006/relationships/hyperlink" Target="https://docs.python.org/3/library/os.html" TargetMode="External"/><Relationship Id="rId199" Type="http://schemas.openxmlformats.org/officeDocument/2006/relationships/hyperlink" Target="https://docs.python.org/3/library/tempfile.html" TargetMode="External"/><Relationship Id="rId203" Type="http://schemas.openxmlformats.org/officeDocument/2006/relationships/hyperlink" Target="https://docs.python.org/3/library/os.html" TargetMode="External"/><Relationship Id="rId19" Type="http://schemas.openxmlformats.org/officeDocument/2006/relationships/hyperlink" Target="https://docs.python.org/3/library/os.html" TargetMode="External"/><Relationship Id="rId224" Type="http://schemas.openxmlformats.org/officeDocument/2006/relationships/hyperlink" Target="https://docs.python.org/3/library/os.path.html" TargetMode="External"/><Relationship Id="rId245" Type="http://schemas.openxmlformats.org/officeDocument/2006/relationships/hyperlink" Target="https://docs.python.org/3/library/shutil.html" TargetMode="External"/><Relationship Id="rId266" Type="http://schemas.openxmlformats.org/officeDocument/2006/relationships/hyperlink" Target="https://docs.python.org/3/glossary.html" TargetMode="External"/><Relationship Id="rId287" Type="http://schemas.openxmlformats.org/officeDocument/2006/relationships/hyperlink" Target="https://docs.python.org/3/library/os.html" TargetMode="External"/><Relationship Id="rId30" Type="http://schemas.openxmlformats.org/officeDocument/2006/relationships/hyperlink" Target="https://docs.python.org/3/library/stdtypes.html" TargetMode="External"/><Relationship Id="rId105" Type="http://schemas.openxmlformats.org/officeDocument/2006/relationships/hyperlink" Target="https://docs.python.org/3/library/os.html" TargetMode="External"/><Relationship Id="rId126" Type="http://schemas.openxmlformats.org/officeDocument/2006/relationships/hyperlink" Target="https://docs.python.org/3/library/os.html" TargetMode="External"/><Relationship Id="rId147" Type="http://schemas.openxmlformats.org/officeDocument/2006/relationships/hyperlink" Target="https://docs.python.org/3/library/exceptions.html" TargetMode="External"/><Relationship Id="rId168" Type="http://schemas.openxmlformats.org/officeDocument/2006/relationships/hyperlink" Target="https://docs.python.org/3/library/exceptions.html" TargetMode="External"/><Relationship Id="rId312" Type="http://schemas.openxmlformats.org/officeDocument/2006/relationships/hyperlink" Target="https://docs.python.org/3/library/os.html" TargetMode="External"/><Relationship Id="rId333" Type="http://schemas.openxmlformats.org/officeDocument/2006/relationships/hyperlink" Target="https://docs.python.org/3/library/os.html" TargetMode="External"/><Relationship Id="rId354" Type="http://schemas.openxmlformats.org/officeDocument/2006/relationships/hyperlink" Target="https://docs.python.org/3/library/os.html" TargetMode="External"/><Relationship Id="rId51" Type="http://schemas.openxmlformats.org/officeDocument/2006/relationships/hyperlink" Target="https://docs.python.org/3/library/os.html" TargetMode="External"/><Relationship Id="rId72" Type="http://schemas.openxmlformats.org/officeDocument/2006/relationships/hyperlink" Target="https://docs.python.org/3/library/os.html" TargetMode="External"/><Relationship Id="rId93" Type="http://schemas.openxmlformats.org/officeDocument/2006/relationships/hyperlink" Target="https://docs.python.org/3/library/exceptions.html" TargetMode="External"/><Relationship Id="rId189" Type="http://schemas.openxmlformats.org/officeDocument/2006/relationships/hyperlink" Target="https://docs.python.org/3/library/sys.html" TargetMode="External"/><Relationship Id="rId3" Type="http://schemas.microsoft.com/office/2007/relationships/stylesWithEffects" Target="stylesWithEffects.xml"/><Relationship Id="rId214" Type="http://schemas.openxmlformats.org/officeDocument/2006/relationships/hyperlink" Target="https://docs.python.org/3/library/intro.html" TargetMode="External"/><Relationship Id="rId235" Type="http://schemas.openxmlformats.org/officeDocument/2006/relationships/hyperlink" Target="https://docs.python.org/3/library/exceptions.html" TargetMode="External"/><Relationship Id="rId256" Type="http://schemas.openxmlformats.org/officeDocument/2006/relationships/hyperlink" Target="https://docs.python.org/3/library/os.html" TargetMode="External"/><Relationship Id="rId277" Type="http://schemas.openxmlformats.org/officeDocument/2006/relationships/hyperlink" Target="https://docs.python.org/3/library/os.html" TargetMode="External"/><Relationship Id="rId298" Type="http://schemas.openxmlformats.org/officeDocument/2006/relationships/hyperlink" Target="https://docs.python.org/3/library/os.html" TargetMode="External"/><Relationship Id="rId116" Type="http://schemas.openxmlformats.org/officeDocument/2006/relationships/hyperlink" Target="https://docs.python.org/3/library/os.html" TargetMode="External"/><Relationship Id="rId137" Type="http://schemas.openxmlformats.org/officeDocument/2006/relationships/hyperlink" Target="https://docs.python.org/3/library/os.html" TargetMode="External"/><Relationship Id="rId158" Type="http://schemas.openxmlformats.org/officeDocument/2006/relationships/hyperlink" Target="https://docs.python.org/3/library/os.html" TargetMode="External"/><Relationship Id="rId302" Type="http://schemas.openxmlformats.org/officeDocument/2006/relationships/hyperlink" Target="https://docs.python.org/3/library/os.html" TargetMode="External"/><Relationship Id="rId323" Type="http://schemas.openxmlformats.org/officeDocument/2006/relationships/hyperlink" Target="https://docs.python.org/3/library/os.html" TargetMode="External"/><Relationship Id="rId344" Type="http://schemas.openxmlformats.org/officeDocument/2006/relationships/hyperlink" Target="https://docs.python.org/3/library/os.path.html" TargetMode="External"/><Relationship Id="rId20" Type="http://schemas.openxmlformats.org/officeDocument/2006/relationships/hyperlink" Target="https://docs.python.org/3/library/os.html" TargetMode="External"/><Relationship Id="rId41" Type="http://schemas.openxmlformats.org/officeDocument/2006/relationships/hyperlink" Target="https://docs.python.org/3/library/sys.html" TargetMode="External"/><Relationship Id="rId62" Type="http://schemas.openxmlformats.org/officeDocument/2006/relationships/hyperlink" Target="https://docs.python.org/3/library/os.html" TargetMode="External"/><Relationship Id="rId83" Type="http://schemas.openxmlformats.org/officeDocument/2006/relationships/hyperlink" Target="https://docs.python.org/3/library/exceptions.html" TargetMode="External"/><Relationship Id="rId179" Type="http://schemas.openxmlformats.org/officeDocument/2006/relationships/hyperlink" Target="https://docs.python.org/3/library/o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13580</Words>
  <Characters>73332</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Rodrigo Uhlick Dambros</dc:creator>
  <cp:lastModifiedBy>Bruno Rodrigo Uhlick Dambros</cp:lastModifiedBy>
  <cp:revision>2</cp:revision>
  <dcterms:created xsi:type="dcterms:W3CDTF">2022-07-26T20:41:00Z</dcterms:created>
  <dcterms:modified xsi:type="dcterms:W3CDTF">2022-07-26T21:26:00Z</dcterms:modified>
</cp:coreProperties>
</file>