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1C2703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005DF6">
        <w:rPr>
          <w:rFonts w:cs="Times New Roman"/>
          <w:b/>
          <w:sz w:val="28"/>
          <w:szCs w:val="28"/>
        </w:rPr>
        <w:t xml:space="preserve">Лабораторная </w:t>
      </w:r>
      <w:r w:rsidR="004B1333">
        <w:rPr>
          <w:rFonts w:cs="Times New Roman"/>
          <w:b/>
          <w:sz w:val="28"/>
          <w:szCs w:val="28"/>
        </w:rPr>
        <w:t>работа №</w:t>
      </w:r>
      <w:r w:rsidR="001C2703">
        <w:rPr>
          <w:rFonts w:cs="Times New Roman"/>
          <w:b/>
          <w:sz w:val="28"/>
          <w:szCs w:val="28"/>
          <w:lang w:val="en-US"/>
        </w:rPr>
        <w:t>6</w:t>
      </w:r>
    </w:p>
    <w:p w:rsidR="001F1046" w:rsidRDefault="001D0AE3" w:rsidP="001F1046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 xml:space="preserve">по дисциплине </w:t>
      </w:r>
    </w:p>
    <w:p w:rsidR="001D0AE3" w:rsidRPr="001F1046" w:rsidRDefault="001D0AE3" w:rsidP="001F1046">
      <w:pPr>
        <w:spacing w:line="360" w:lineRule="auto"/>
        <w:jc w:val="center"/>
        <w:rPr>
          <w:rFonts w:cs="Times New Roman"/>
          <w:sz w:val="32"/>
          <w:szCs w:val="28"/>
        </w:rPr>
      </w:pPr>
      <w:r w:rsidRPr="00005DF6">
        <w:rPr>
          <w:rFonts w:cs="Times New Roman"/>
          <w:sz w:val="28"/>
          <w:szCs w:val="28"/>
        </w:rPr>
        <w:t>«</w:t>
      </w:r>
      <w:r w:rsidR="001C2703">
        <w:rPr>
          <w:rFonts w:cs="Times New Roman"/>
          <w:sz w:val="28"/>
        </w:rPr>
        <w:t>Прикладные методы и алгоритмы обработки и защиты данных</w:t>
      </w:r>
      <w:r w:rsidRPr="00005DF6">
        <w:rPr>
          <w:rFonts w:cs="Times New Roman"/>
          <w:sz w:val="28"/>
          <w:szCs w:val="28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:rsidR="001D0AE3" w:rsidRPr="00005DF6" w:rsidRDefault="0079109F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Студенты гр. М3О-236</w:t>
      </w:r>
      <w:r w:rsidR="001D0AE3" w:rsidRPr="00005DF6">
        <w:rPr>
          <w:rFonts w:cs="Times New Roman"/>
          <w:sz w:val="28"/>
          <w:szCs w:val="28"/>
        </w:rPr>
        <w:t>Б-2</w:t>
      </w:r>
      <w:r w:rsidR="006E4A4E">
        <w:rPr>
          <w:rFonts w:cs="Times New Roman"/>
          <w:sz w:val="28"/>
          <w:szCs w:val="28"/>
        </w:rPr>
        <w:t>2</w:t>
      </w:r>
    </w:p>
    <w:p w:rsidR="001D0AE3" w:rsidRDefault="0079109F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Горбачёв Д.А.</w:t>
      </w:r>
    </w:p>
    <w:p w:rsidR="006E4A4E" w:rsidRPr="00005DF6" w:rsidRDefault="0079109F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Платонов Я.А.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005DF6" w:rsidRDefault="001F1046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 2023</w:t>
      </w:r>
    </w:p>
    <w:p w:rsidR="003546D6" w:rsidRPr="0079109F" w:rsidRDefault="003546D6" w:rsidP="001D0AE3">
      <w:pPr>
        <w:rPr>
          <w:rFonts w:cs="Times New Roman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  <w:lang w:eastAsia="en-US"/>
        </w:rPr>
        <w:id w:val="1758552858"/>
        <w:docPartObj>
          <w:docPartGallery w:val="Table of Contents"/>
          <w:docPartUnique/>
        </w:docPartObj>
      </w:sdtPr>
      <w:sdtEndPr/>
      <w:sdtContent>
        <w:p w:rsidR="0079109F" w:rsidRDefault="0079109F">
          <w:pPr>
            <w:pStyle w:val="a7"/>
          </w:pPr>
          <w:r>
            <w:t>Оглавление</w:t>
          </w:r>
        </w:p>
        <w:p w:rsidR="001C2703" w:rsidRDefault="0079109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808043" w:history="1">
            <w:r w:rsidR="001C2703" w:rsidRPr="00C0108C">
              <w:rPr>
                <w:rStyle w:val="a8"/>
                <w:noProof/>
              </w:rPr>
              <w:t>1.</w:t>
            </w:r>
            <w:r w:rsidR="001C270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1C2703" w:rsidRPr="00C0108C">
              <w:rPr>
                <w:rStyle w:val="a8"/>
                <w:noProof/>
              </w:rPr>
              <w:t>1 шаг</w:t>
            </w:r>
            <w:r w:rsidR="001C2703">
              <w:rPr>
                <w:noProof/>
                <w:webHidden/>
              </w:rPr>
              <w:tab/>
            </w:r>
            <w:r w:rsidR="001C2703">
              <w:rPr>
                <w:noProof/>
                <w:webHidden/>
              </w:rPr>
              <w:fldChar w:fldCharType="begin"/>
            </w:r>
            <w:r w:rsidR="001C2703">
              <w:rPr>
                <w:noProof/>
                <w:webHidden/>
              </w:rPr>
              <w:instrText xml:space="preserve"> PAGEREF _Toc151808043 \h </w:instrText>
            </w:r>
            <w:r w:rsidR="001C2703">
              <w:rPr>
                <w:noProof/>
                <w:webHidden/>
              </w:rPr>
            </w:r>
            <w:r w:rsidR="001C2703">
              <w:rPr>
                <w:noProof/>
                <w:webHidden/>
              </w:rPr>
              <w:fldChar w:fldCharType="separate"/>
            </w:r>
            <w:r w:rsidR="001C2703">
              <w:rPr>
                <w:noProof/>
                <w:webHidden/>
              </w:rPr>
              <w:t>3</w:t>
            </w:r>
            <w:r w:rsidR="001C2703">
              <w:rPr>
                <w:noProof/>
                <w:webHidden/>
              </w:rPr>
              <w:fldChar w:fldCharType="end"/>
            </w:r>
          </w:hyperlink>
        </w:p>
        <w:p w:rsidR="001C2703" w:rsidRDefault="001C270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1808044" w:history="1">
            <w:r w:rsidRPr="00C0108C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C0108C">
              <w:rPr>
                <w:rStyle w:val="a8"/>
                <w:noProof/>
              </w:rPr>
              <w:t>2 шаг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_Toc151808044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703" w:rsidRDefault="001C270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1808045" w:history="1">
            <w:r w:rsidRPr="00C0108C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C0108C">
              <w:rPr>
                <w:rStyle w:val="a8"/>
                <w:noProof/>
              </w:rPr>
              <w:t>3 шаг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_Toc151808045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703" w:rsidRDefault="001C270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1808046" w:history="1">
            <w:r w:rsidRPr="00C0108C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C0108C">
              <w:rPr>
                <w:rStyle w:val="a8"/>
                <w:noProof/>
              </w:rPr>
              <w:t>Шаг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_Toc151808046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09F" w:rsidRDefault="0079109F">
          <w:r>
            <w:rPr>
              <w:b/>
              <w:bCs/>
            </w:rPr>
            <w:fldChar w:fldCharType="end"/>
          </w:r>
        </w:p>
      </w:sdtContent>
    </w:sdt>
    <w:p w:rsidR="006E4A4E" w:rsidRDefault="006E4A4E" w:rsidP="006E4A4E">
      <w:pPr>
        <w:rPr>
          <w:sz w:val="28"/>
          <w:szCs w:val="28"/>
        </w:rPr>
      </w:pPr>
    </w:p>
    <w:p w:rsidR="001F1046" w:rsidRDefault="001F1046" w:rsidP="006E4A4E">
      <w:pPr>
        <w:rPr>
          <w:sz w:val="28"/>
          <w:szCs w:val="28"/>
        </w:rPr>
      </w:pPr>
      <w:bookmarkStart w:id="0" w:name="_GoBack"/>
      <w:bookmarkEnd w:id="0"/>
    </w:p>
    <w:p w:rsidR="0079109F" w:rsidRDefault="0079109F" w:rsidP="006E4A4E">
      <w:pPr>
        <w:rPr>
          <w:b/>
          <w:sz w:val="28"/>
          <w:szCs w:val="28"/>
          <w:u w:val="single"/>
        </w:rPr>
      </w:pPr>
    </w:p>
    <w:p w:rsidR="0079109F" w:rsidRDefault="0079109F">
      <w:pPr>
        <w:spacing w:after="160" w:line="259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AF09B8" w:rsidRDefault="0079109F" w:rsidP="001C2703">
      <w:pPr>
        <w:pStyle w:val="a9"/>
        <w:shd w:val="clear" w:color="auto" w:fill="F8F9FA"/>
        <w:spacing w:before="0" w:beforeAutospacing="0"/>
        <w:rPr>
          <w:b/>
          <w:sz w:val="28"/>
          <w:szCs w:val="28"/>
          <w:u w:val="single"/>
        </w:rPr>
      </w:pPr>
      <w:r w:rsidRPr="004B1333">
        <w:rPr>
          <w:b/>
          <w:sz w:val="28"/>
          <w:szCs w:val="28"/>
          <w:u w:val="single"/>
        </w:rPr>
        <w:lastRenderedPageBreak/>
        <w:t xml:space="preserve">Цель </w:t>
      </w:r>
      <w:r w:rsidRPr="004B1333">
        <w:rPr>
          <w:sz w:val="28"/>
          <w:szCs w:val="28"/>
          <w:u w:val="single"/>
        </w:rPr>
        <w:t>работы</w:t>
      </w:r>
      <w:r w:rsidRPr="004B1333">
        <w:rPr>
          <w:b/>
          <w:sz w:val="28"/>
          <w:szCs w:val="28"/>
          <w:u w:val="single"/>
        </w:rPr>
        <w:t xml:space="preserve">: </w:t>
      </w:r>
    </w:p>
    <w:p w:rsidR="001C2703" w:rsidRPr="001C2703" w:rsidRDefault="001C2703" w:rsidP="001C2703">
      <w:pPr>
        <w:pStyle w:val="1"/>
        <w:numPr>
          <w:ilvl w:val="0"/>
          <w:numId w:val="13"/>
        </w:numPr>
        <w:rPr>
          <w:color w:val="auto"/>
        </w:rPr>
      </w:pPr>
      <w:bookmarkStart w:id="1" w:name="_Toc151808043"/>
      <w:r w:rsidRPr="001C2703">
        <w:rPr>
          <w:color w:val="auto"/>
        </w:rPr>
        <w:t>1 шаг</w:t>
      </w:r>
      <w:bookmarkEnd w:id="1"/>
    </w:p>
    <w:p w:rsidR="001C2703" w:rsidRDefault="001C2703" w:rsidP="001C2703">
      <w:r>
        <w:rPr>
          <w:noProof/>
          <w:lang w:eastAsia="ru-RU"/>
        </w:rPr>
        <w:drawing>
          <wp:inline distT="0" distB="0" distL="0" distR="0" wp14:anchorId="4BF626E2" wp14:editId="3D3E8A8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Default="001C2703" w:rsidP="001C2703">
      <w:r>
        <w:rPr>
          <w:noProof/>
          <w:lang w:eastAsia="ru-RU"/>
        </w:rPr>
        <w:drawing>
          <wp:inline distT="0" distB="0" distL="0" distR="0" wp14:anchorId="23549856" wp14:editId="7F64DF6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Default="001C2703" w:rsidP="001C2703"/>
    <w:p w:rsidR="001C2703" w:rsidRDefault="001C2703" w:rsidP="001C2703">
      <w:pPr>
        <w:pStyle w:val="1"/>
        <w:numPr>
          <w:ilvl w:val="0"/>
          <w:numId w:val="13"/>
        </w:numPr>
        <w:rPr>
          <w:color w:val="auto"/>
        </w:rPr>
      </w:pPr>
      <w:bookmarkStart w:id="2" w:name="_Toc151808044"/>
      <w:r w:rsidRPr="001C2703">
        <w:rPr>
          <w:color w:val="auto"/>
        </w:rPr>
        <w:lastRenderedPageBreak/>
        <w:t>2 шаг</w:t>
      </w:r>
      <w:bookmarkEnd w:id="2"/>
    </w:p>
    <w:p w:rsidR="001C2703" w:rsidRDefault="001C2703" w:rsidP="001C2703">
      <w:r>
        <w:rPr>
          <w:noProof/>
          <w:lang w:eastAsia="ru-RU"/>
        </w:rPr>
        <w:drawing>
          <wp:inline distT="0" distB="0" distL="0" distR="0" wp14:anchorId="5BDC3DAD" wp14:editId="2B36F10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Default="001C2703" w:rsidP="001C2703">
      <w:r>
        <w:rPr>
          <w:noProof/>
          <w:lang w:eastAsia="ru-RU"/>
        </w:rPr>
        <w:drawing>
          <wp:inline distT="0" distB="0" distL="0" distR="0" wp14:anchorId="75C9C247" wp14:editId="582F201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Default="001C2703" w:rsidP="001C2703">
      <w:r>
        <w:rPr>
          <w:noProof/>
          <w:lang w:eastAsia="ru-RU"/>
        </w:rPr>
        <w:lastRenderedPageBreak/>
        <w:drawing>
          <wp:inline distT="0" distB="0" distL="0" distR="0" wp14:anchorId="22EF0DC4" wp14:editId="47EFD1E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Pr="001C2703" w:rsidRDefault="001C2703" w:rsidP="001C2703">
      <w:pPr>
        <w:pStyle w:val="1"/>
        <w:numPr>
          <w:ilvl w:val="0"/>
          <w:numId w:val="13"/>
        </w:numPr>
        <w:rPr>
          <w:color w:val="auto"/>
        </w:rPr>
      </w:pPr>
      <w:bookmarkStart w:id="3" w:name="_Toc151808045"/>
      <w:r w:rsidRPr="001C2703">
        <w:rPr>
          <w:color w:val="auto"/>
        </w:rPr>
        <w:t>3 шаг</w:t>
      </w:r>
      <w:bookmarkEnd w:id="3"/>
    </w:p>
    <w:p w:rsidR="001C2703" w:rsidRDefault="001C2703" w:rsidP="001C2703">
      <w:r>
        <w:rPr>
          <w:noProof/>
          <w:lang w:eastAsia="ru-RU"/>
        </w:rPr>
        <w:drawing>
          <wp:inline distT="0" distB="0" distL="0" distR="0" wp14:anchorId="56543926" wp14:editId="7821436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Default="001C2703" w:rsidP="001C2703">
      <w:r>
        <w:rPr>
          <w:noProof/>
          <w:lang w:eastAsia="ru-RU"/>
        </w:rPr>
        <w:lastRenderedPageBreak/>
        <w:drawing>
          <wp:inline distT="0" distB="0" distL="0" distR="0" wp14:anchorId="2F2426D4" wp14:editId="18F26D7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Default="001C2703" w:rsidP="001C2703"/>
    <w:p w:rsidR="001C2703" w:rsidRDefault="001C2703" w:rsidP="001C2703">
      <w:r>
        <w:rPr>
          <w:noProof/>
          <w:lang w:eastAsia="ru-RU"/>
        </w:rPr>
        <w:drawing>
          <wp:inline distT="0" distB="0" distL="0" distR="0" wp14:anchorId="275DDE33" wp14:editId="572202F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Pr="001C2703" w:rsidRDefault="001C2703" w:rsidP="001C2703">
      <w:pPr>
        <w:pStyle w:val="1"/>
        <w:numPr>
          <w:ilvl w:val="0"/>
          <w:numId w:val="13"/>
        </w:numPr>
        <w:rPr>
          <w:color w:val="auto"/>
        </w:rPr>
      </w:pPr>
      <w:bookmarkStart w:id="4" w:name="_Toc151808046"/>
      <w:r w:rsidRPr="001C2703">
        <w:rPr>
          <w:color w:val="auto"/>
        </w:rPr>
        <w:lastRenderedPageBreak/>
        <w:t>Шаг 4</w:t>
      </w:r>
      <w:bookmarkEnd w:id="4"/>
    </w:p>
    <w:p w:rsidR="00AF09B8" w:rsidRDefault="001C2703" w:rsidP="00AF09B8">
      <w:r>
        <w:rPr>
          <w:noProof/>
          <w:lang w:eastAsia="ru-RU"/>
        </w:rPr>
        <w:drawing>
          <wp:inline distT="0" distB="0" distL="0" distR="0" wp14:anchorId="0A5D94A3" wp14:editId="187F687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Default="001C2703" w:rsidP="00AF09B8"/>
    <w:p w:rsidR="001C2703" w:rsidRDefault="001C2703" w:rsidP="00AF09B8">
      <w:r>
        <w:rPr>
          <w:noProof/>
          <w:lang w:eastAsia="ru-RU"/>
        </w:rPr>
        <w:drawing>
          <wp:inline distT="0" distB="0" distL="0" distR="0" wp14:anchorId="2C3060A6" wp14:editId="77C1263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3" w:rsidRDefault="001C2703" w:rsidP="00AF09B8"/>
    <w:p w:rsidR="001C2703" w:rsidRPr="00AF09B8" w:rsidRDefault="001C2703" w:rsidP="00AF09B8">
      <w:r>
        <w:rPr>
          <w:noProof/>
          <w:lang w:eastAsia="ru-RU"/>
        </w:rPr>
        <w:lastRenderedPageBreak/>
        <w:drawing>
          <wp:inline distT="0" distB="0" distL="0" distR="0" wp14:anchorId="7A5333A1" wp14:editId="4086E9B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703" w:rsidRPr="00AF09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C04FE"/>
    <w:multiLevelType w:val="hybridMultilevel"/>
    <w:tmpl w:val="76BA4B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535B1"/>
    <w:multiLevelType w:val="hybridMultilevel"/>
    <w:tmpl w:val="39969220"/>
    <w:lvl w:ilvl="0" w:tplc="6BFC273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911A8"/>
    <w:multiLevelType w:val="hybridMultilevel"/>
    <w:tmpl w:val="0834FD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0594D"/>
    <w:multiLevelType w:val="hybridMultilevel"/>
    <w:tmpl w:val="B7CA6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F5FF2"/>
    <w:multiLevelType w:val="hybridMultilevel"/>
    <w:tmpl w:val="5E8CBD26"/>
    <w:lvl w:ilvl="0" w:tplc="D2FEF8E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BF53C1"/>
    <w:multiLevelType w:val="hybridMultilevel"/>
    <w:tmpl w:val="74241EF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9"/>
  </w:num>
  <w:num w:numId="5">
    <w:abstractNumId w:val="0"/>
  </w:num>
  <w:num w:numId="6">
    <w:abstractNumId w:val="2"/>
  </w:num>
  <w:num w:numId="7">
    <w:abstractNumId w:val="12"/>
  </w:num>
  <w:num w:numId="8">
    <w:abstractNumId w:val="4"/>
  </w:num>
  <w:num w:numId="9">
    <w:abstractNumId w:val="6"/>
  </w:num>
  <w:num w:numId="10">
    <w:abstractNumId w:val="10"/>
  </w:num>
  <w:num w:numId="11">
    <w:abstractNumId w:val="8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E3"/>
    <w:rsid w:val="00005DF6"/>
    <w:rsid w:val="000718AD"/>
    <w:rsid w:val="000D2BB8"/>
    <w:rsid w:val="001C2703"/>
    <w:rsid w:val="001D0AE3"/>
    <w:rsid w:val="001F1046"/>
    <w:rsid w:val="002A173E"/>
    <w:rsid w:val="002B589D"/>
    <w:rsid w:val="00342358"/>
    <w:rsid w:val="003546D6"/>
    <w:rsid w:val="00493542"/>
    <w:rsid w:val="004B1333"/>
    <w:rsid w:val="004C68D9"/>
    <w:rsid w:val="00563851"/>
    <w:rsid w:val="0057075A"/>
    <w:rsid w:val="006E4A4E"/>
    <w:rsid w:val="00760595"/>
    <w:rsid w:val="0079109F"/>
    <w:rsid w:val="008471B9"/>
    <w:rsid w:val="00854769"/>
    <w:rsid w:val="00A948DE"/>
    <w:rsid w:val="00AF09B8"/>
    <w:rsid w:val="00B54C7B"/>
    <w:rsid w:val="00B87333"/>
    <w:rsid w:val="00D10EA0"/>
    <w:rsid w:val="00DA05A2"/>
    <w:rsid w:val="00FA003C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615B9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4B1333"/>
    <w:pPr>
      <w:spacing w:before="100" w:beforeAutospacing="1" w:after="100" w:afterAutospacing="1"/>
    </w:pPr>
    <w:rPr>
      <w:rFonts w:eastAsia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4F1BF-9C4B-48D4-B9C9-371600D77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Аналитический Отдел</dc:creator>
  <cp:lastModifiedBy>Администратор</cp:lastModifiedBy>
  <cp:revision>2</cp:revision>
  <dcterms:created xsi:type="dcterms:W3CDTF">2023-11-25T09:34:00Z</dcterms:created>
  <dcterms:modified xsi:type="dcterms:W3CDTF">2023-11-25T09:34:00Z</dcterms:modified>
</cp:coreProperties>
</file>