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87" w:rsidRDefault="0043249B">
      <w:r>
        <w:br/>
        <w:t>Sample Document</w:t>
      </w:r>
      <w:bookmarkStart w:id="0" w:name="_GoBack"/>
      <w:bookmarkEnd w:id="0"/>
    </w:p>
    <w:sectPr w:rsidR="00DA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9B"/>
    <w:rsid w:val="0043249B"/>
    <w:rsid w:val="00DA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679AC-CFC9-4E15-98A3-FD9B0A65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Danang Nugroho</dc:creator>
  <cp:keywords/>
  <dc:description/>
  <cp:lastModifiedBy>Danang Nugroho</cp:lastModifiedBy>
  <cp:revision>1</cp:revision>
  <dcterms:created xsi:type="dcterms:W3CDTF">2017-01-25T08:51:00Z</dcterms:created>
  <dcterms:modified xsi:type="dcterms:W3CDTF">2017-01-25T08:51:00Z</dcterms:modified>
</cp:coreProperties>
</file>