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C34A58" w14:textId="36FA3DF9" w:rsidR="005D4E80" w:rsidRDefault="007F43A8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7F43A8">
        <w:rPr>
          <w:rFonts w:ascii="Arial" w:eastAsia="Arial" w:hAnsi="Arial" w:cs="Arial"/>
          <w:b/>
          <w:sz w:val="24"/>
          <w:szCs w:val="24"/>
        </w:rPr>
        <w:t>Evidencia de producto: GA4-220501095-AA2-EV02 - Informe de entregables para el proyecto de desarrollo de software</w:t>
      </w:r>
    </w:p>
    <w:p w14:paraId="4E07F64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6ABD8C" w14:textId="77777777" w:rsidR="0062765F" w:rsidRDefault="0062765F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C0FBDE" w14:textId="77777777" w:rsidR="007F43A8" w:rsidRDefault="007F43A8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6E01E35A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7BDE8B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7F03A60" w14:textId="77777777" w:rsidR="0062765F" w:rsidRDefault="0062765F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D73B75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4D23F926" w14:textId="2AFCD252" w:rsidR="0062765F" w:rsidRPr="009A34E6" w:rsidRDefault="0062765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9A34E6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251AFC3B" w14:textId="755C05B9" w:rsidR="008739DD" w:rsidRPr="008739DD" w:rsidRDefault="0011746D" w:rsidP="00E441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</w:t>
      </w:r>
      <w:r w:rsidR="007877A1">
        <w:rPr>
          <w:rFonts w:ascii="Arial" w:hAnsi="Arial" w:cs="Arial"/>
          <w:sz w:val="24"/>
          <w:szCs w:val="24"/>
        </w:rPr>
        <w:t xml:space="preserve"> consiste en un informe sobre entregables que se han venido realizando para el proyecto de desarrollo de software, lo que permite </w:t>
      </w:r>
    </w:p>
    <w:sectPr w:rsidR="008739DD" w:rsidRPr="008739DD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19E"/>
    <w:multiLevelType w:val="hybridMultilevel"/>
    <w:tmpl w:val="4BB61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BCE"/>
    <w:multiLevelType w:val="hybridMultilevel"/>
    <w:tmpl w:val="88BE5B78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BD8540E"/>
    <w:multiLevelType w:val="hybridMultilevel"/>
    <w:tmpl w:val="3760E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089"/>
    <w:multiLevelType w:val="hybridMultilevel"/>
    <w:tmpl w:val="44FCF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3050A"/>
    <w:multiLevelType w:val="multilevel"/>
    <w:tmpl w:val="4D983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19825445">
    <w:abstractNumId w:val="1"/>
  </w:num>
  <w:num w:numId="2" w16cid:durableId="1531845597">
    <w:abstractNumId w:val="2"/>
  </w:num>
  <w:num w:numId="3" w16cid:durableId="1063941778">
    <w:abstractNumId w:val="0"/>
  </w:num>
  <w:num w:numId="4" w16cid:durableId="200946627">
    <w:abstractNumId w:val="3"/>
  </w:num>
  <w:num w:numId="5" w16cid:durableId="134491244">
    <w:abstractNumId w:val="5"/>
  </w:num>
  <w:num w:numId="6" w16cid:durableId="1316690647">
    <w:abstractNumId w:val="4"/>
  </w:num>
  <w:num w:numId="7" w16cid:durableId="160283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A09FF"/>
    <w:rsid w:val="000D0A2C"/>
    <w:rsid w:val="000E0BBB"/>
    <w:rsid w:val="0010058F"/>
    <w:rsid w:val="0011746D"/>
    <w:rsid w:val="001A2AE4"/>
    <w:rsid w:val="001B5CE7"/>
    <w:rsid w:val="001D2C93"/>
    <w:rsid w:val="002F4C08"/>
    <w:rsid w:val="00413B0C"/>
    <w:rsid w:val="00450053"/>
    <w:rsid w:val="004A1AD2"/>
    <w:rsid w:val="004C115F"/>
    <w:rsid w:val="005D4E80"/>
    <w:rsid w:val="0062765F"/>
    <w:rsid w:val="0065609D"/>
    <w:rsid w:val="006D385C"/>
    <w:rsid w:val="00747315"/>
    <w:rsid w:val="00753D18"/>
    <w:rsid w:val="007877A1"/>
    <w:rsid w:val="007F12F0"/>
    <w:rsid w:val="007F43A8"/>
    <w:rsid w:val="008739DD"/>
    <w:rsid w:val="009A34E6"/>
    <w:rsid w:val="009F1A76"/>
    <w:rsid w:val="00AB7351"/>
    <w:rsid w:val="00B648A0"/>
    <w:rsid w:val="00B9201B"/>
    <w:rsid w:val="00BE2B8F"/>
    <w:rsid w:val="00C46EEE"/>
    <w:rsid w:val="00CB3B94"/>
    <w:rsid w:val="00D72DEA"/>
    <w:rsid w:val="00DE3FD8"/>
    <w:rsid w:val="00E44153"/>
    <w:rsid w:val="00EC696D"/>
    <w:rsid w:val="00F514F3"/>
    <w:rsid w:val="00F55EEB"/>
    <w:rsid w:val="00FA75A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7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5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873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739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table" w:styleId="Tablaconcuadrcula">
    <w:name w:val="Table Grid"/>
    <w:basedOn w:val="Tablanormal"/>
    <w:uiPriority w:val="39"/>
    <w:rsid w:val="0087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2023-07-30T03:39:00Z</cp:lastPrinted>
  <dcterms:created xsi:type="dcterms:W3CDTF">2023-07-31T03:29:00Z</dcterms:created>
  <dcterms:modified xsi:type="dcterms:W3CDTF">2023-07-31T03:29:00Z</dcterms:modified>
</cp:coreProperties>
</file>