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DF62" w14:textId="77777777" w:rsidR="00931705" w:rsidRPr="0075775A" w:rsidRDefault="00931705" w:rsidP="00931705">
      <w:pPr>
        <w:tabs>
          <w:tab w:val="right" w:pos="2111"/>
        </w:tabs>
        <w:spacing w:line="360" w:lineRule="auto"/>
        <w:jc w:val="center"/>
        <w:rPr>
          <w:b/>
          <w:sz w:val="34"/>
        </w:rPr>
      </w:pPr>
      <w:r w:rsidRPr="0075775A">
        <w:rPr>
          <w:b/>
          <w:sz w:val="34"/>
        </w:rPr>
        <w:t>ĐẠI HỌC QUỐC GIA TP. HỒ CHÍ MINH</w:t>
      </w:r>
    </w:p>
    <w:p w14:paraId="3CA8A7B7" w14:textId="77777777" w:rsidR="00931705" w:rsidRPr="0075775A" w:rsidRDefault="00931705" w:rsidP="00931705">
      <w:pPr>
        <w:tabs>
          <w:tab w:val="right" w:pos="2111"/>
        </w:tabs>
        <w:spacing w:line="360" w:lineRule="auto"/>
        <w:jc w:val="center"/>
        <w:rPr>
          <w:b/>
          <w:sz w:val="34"/>
        </w:rPr>
      </w:pPr>
      <w:r w:rsidRPr="0075775A">
        <w:rPr>
          <w:b/>
          <w:sz w:val="34"/>
        </w:rPr>
        <w:t>TRƯỜNG ĐẠI HỌC KHOA HỌC TỰ NHIÊN</w:t>
      </w:r>
    </w:p>
    <w:p w14:paraId="2D36EDB9" w14:textId="77777777" w:rsidR="00931705" w:rsidRPr="0075775A" w:rsidRDefault="00931705" w:rsidP="00931705">
      <w:pPr>
        <w:tabs>
          <w:tab w:val="right" w:pos="2111"/>
        </w:tabs>
        <w:spacing w:line="360" w:lineRule="auto"/>
        <w:jc w:val="center"/>
        <w:rPr>
          <w:b/>
          <w:sz w:val="34"/>
          <w:u w:val="single"/>
          <w:lang w:val="vi-VN"/>
        </w:rPr>
      </w:pPr>
      <w:r w:rsidRPr="0075775A">
        <w:rPr>
          <w:b/>
          <w:sz w:val="34"/>
        </w:rPr>
        <w:t>KHOA CÔNG NGHỆ THÔNG TIN</w:t>
      </w:r>
    </w:p>
    <w:p w14:paraId="2F4AAEAB" w14:textId="77777777" w:rsidR="00931705" w:rsidRPr="0075775A" w:rsidRDefault="00931705" w:rsidP="00931705">
      <w:pPr>
        <w:tabs>
          <w:tab w:val="right" w:pos="2111"/>
        </w:tabs>
        <w:spacing w:line="360" w:lineRule="auto"/>
        <w:rPr>
          <w:b/>
          <w:sz w:val="3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49B52F" wp14:editId="4DB8BE44">
            <wp:simplePos x="0" y="0"/>
            <wp:positionH relativeFrom="margin">
              <wp:align>center</wp:align>
            </wp:positionH>
            <wp:positionV relativeFrom="paragraph">
              <wp:posOffset>77625</wp:posOffset>
            </wp:positionV>
            <wp:extent cx="1680687" cy="1323832"/>
            <wp:effectExtent l="0" t="0" r="0" b="0"/>
            <wp:wrapNone/>
            <wp:docPr id="106" name="Picture 106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-kh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87" cy="13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BB581" w14:textId="77777777" w:rsidR="00931705" w:rsidRDefault="00931705" w:rsidP="00931705"/>
    <w:p w14:paraId="450EF878" w14:textId="77777777" w:rsidR="00931705" w:rsidRDefault="00931705" w:rsidP="00931705"/>
    <w:p w14:paraId="6A5EEEEE" w14:textId="77777777" w:rsidR="00931705" w:rsidRDefault="00931705" w:rsidP="00931705"/>
    <w:p w14:paraId="57010A69" w14:textId="77777777" w:rsidR="00931705" w:rsidRDefault="00931705" w:rsidP="00931705">
      <w:pPr>
        <w:jc w:val="center"/>
      </w:pPr>
    </w:p>
    <w:p w14:paraId="5DF931D7" w14:textId="77777777" w:rsidR="00931705" w:rsidRPr="008C5070" w:rsidRDefault="00931705" w:rsidP="00931705">
      <w:pPr>
        <w:tabs>
          <w:tab w:val="center" w:pos="4320"/>
        </w:tabs>
        <w:spacing w:line="360" w:lineRule="auto"/>
        <w:rPr>
          <w:b/>
          <w:sz w:val="10"/>
          <w:szCs w:val="52"/>
        </w:rPr>
      </w:pPr>
    </w:p>
    <w:p w14:paraId="3BF9DAD3" w14:textId="5A5CCE22" w:rsidR="00EA04D8" w:rsidRDefault="00931705" w:rsidP="00931705">
      <w:pPr>
        <w:tabs>
          <w:tab w:val="center" w:pos="4320"/>
        </w:tabs>
        <w:spacing w:before="0" w:after="0"/>
        <w:jc w:val="center"/>
        <w:rPr>
          <w:b/>
          <w:sz w:val="64"/>
          <w:szCs w:val="52"/>
        </w:rPr>
      </w:pPr>
      <w:r w:rsidRPr="006C434E">
        <w:rPr>
          <w:b/>
          <w:sz w:val="64"/>
          <w:szCs w:val="52"/>
        </w:rPr>
        <w:t xml:space="preserve">BÁO CÁO ĐỒ ÁN </w:t>
      </w:r>
      <w:r w:rsidR="00E073E2">
        <w:rPr>
          <w:b/>
          <w:sz w:val="64"/>
          <w:szCs w:val="52"/>
        </w:rPr>
        <w:t>CUỐI KÌ</w:t>
      </w:r>
    </w:p>
    <w:p w14:paraId="7B4CA2B2" w14:textId="384AD2D6" w:rsidR="00931705" w:rsidRPr="006C434E" w:rsidRDefault="00016F33" w:rsidP="00931705">
      <w:pPr>
        <w:tabs>
          <w:tab w:val="center" w:pos="4320"/>
        </w:tabs>
        <w:spacing w:before="0" w:after="0"/>
        <w:jc w:val="center"/>
        <w:rPr>
          <w:b/>
          <w:sz w:val="64"/>
          <w:szCs w:val="52"/>
        </w:rPr>
      </w:pPr>
      <w:r>
        <w:rPr>
          <w:b/>
          <w:sz w:val="64"/>
          <w:szCs w:val="52"/>
        </w:rPr>
        <w:t>Game Cờ Vua</w:t>
      </w:r>
    </w:p>
    <w:p w14:paraId="460A82E5" w14:textId="608C20E4" w:rsidR="00931705" w:rsidRPr="00064B29" w:rsidRDefault="00025AD2" w:rsidP="00931705">
      <w:pPr>
        <w:tabs>
          <w:tab w:val="center" w:pos="4320"/>
        </w:tabs>
        <w:spacing w:before="0" w:after="0"/>
        <w:jc w:val="center"/>
        <w:rPr>
          <w:b/>
          <w:sz w:val="54"/>
          <w:szCs w:val="46"/>
          <w:lang w:val="vi-VN"/>
        </w:rPr>
      </w:pPr>
      <w:r w:rsidRPr="00064B29">
        <w:rPr>
          <w:b/>
          <w:sz w:val="46"/>
          <w:szCs w:val="46"/>
        </w:rPr>
        <w:t xml:space="preserve">Môn: </w:t>
      </w:r>
      <w:r w:rsidR="0092390A">
        <w:rPr>
          <w:b/>
          <w:sz w:val="46"/>
          <w:szCs w:val="46"/>
        </w:rPr>
        <w:t>Kiến trúc phần mềm</w:t>
      </w:r>
    </w:p>
    <w:p w14:paraId="1C4C6B54" w14:textId="77777777" w:rsidR="00931705" w:rsidRDefault="00931705" w:rsidP="00931705">
      <w:pPr>
        <w:tabs>
          <w:tab w:val="left" w:pos="4230"/>
          <w:tab w:val="left" w:pos="4500"/>
        </w:tabs>
        <w:spacing w:line="360" w:lineRule="auto"/>
        <w:ind w:left="1800" w:firstLine="720"/>
        <w:rPr>
          <w:b/>
          <w:lang w:val="vi-VN"/>
        </w:rPr>
      </w:pPr>
    </w:p>
    <w:p w14:paraId="3ABE2AB7" w14:textId="59D1E018" w:rsidR="00931705" w:rsidRPr="00772239" w:rsidRDefault="00931705" w:rsidP="00931705">
      <w:pPr>
        <w:tabs>
          <w:tab w:val="left" w:pos="4770"/>
          <w:tab w:val="left" w:pos="5040"/>
        </w:tabs>
        <w:spacing w:line="360" w:lineRule="auto"/>
        <w:ind w:left="1800" w:firstLine="720"/>
      </w:pPr>
      <w:r w:rsidRPr="00A13FF5">
        <w:rPr>
          <w:b/>
          <w:lang w:val="vi-VN"/>
        </w:rPr>
        <w:t>GV</w:t>
      </w:r>
      <w:r>
        <w:rPr>
          <w:b/>
        </w:rPr>
        <w:t>LT</w:t>
      </w:r>
      <w:r>
        <w:rPr>
          <w:b/>
          <w:lang w:val="vi-VN"/>
        </w:rPr>
        <w:t xml:space="preserve"> </w:t>
      </w:r>
      <w:r>
        <w:rPr>
          <w:b/>
          <w:lang w:val="vi-VN"/>
        </w:rPr>
        <w:tab/>
      </w:r>
      <w:r w:rsidRPr="00A13FF5">
        <w:rPr>
          <w:b/>
          <w:lang w:val="vi-VN"/>
        </w:rPr>
        <w:t xml:space="preserve">: </w:t>
      </w:r>
      <w:r>
        <w:rPr>
          <w:b/>
          <w:lang w:val="vi-VN"/>
        </w:rPr>
        <w:tab/>
      </w:r>
      <w:r w:rsidR="0092390A">
        <w:rPr>
          <w:b/>
        </w:rPr>
        <w:t>Trần Minh Triết</w:t>
      </w:r>
    </w:p>
    <w:p w14:paraId="0442E87F" w14:textId="77777777" w:rsidR="00282C7F" w:rsidRDefault="00931705" w:rsidP="00AF37C1">
      <w:pPr>
        <w:tabs>
          <w:tab w:val="left" w:pos="4770"/>
          <w:tab w:val="left" w:pos="5040"/>
        </w:tabs>
        <w:spacing w:line="360" w:lineRule="auto"/>
        <w:ind w:left="1800" w:firstLine="720"/>
        <w:rPr>
          <w:bCs/>
        </w:rPr>
      </w:pPr>
      <w:r>
        <w:rPr>
          <w:b/>
        </w:rPr>
        <w:t>NGƯỜI THỰC HIỆN</w:t>
      </w:r>
      <w:r>
        <w:rPr>
          <w:b/>
        </w:rPr>
        <w:tab/>
        <w:t>:</w:t>
      </w:r>
      <w:r>
        <w:rPr>
          <w:b/>
        </w:rPr>
        <w:tab/>
      </w:r>
      <w:r w:rsidR="00923A81" w:rsidRPr="00A21659">
        <w:rPr>
          <w:bCs/>
        </w:rPr>
        <w:t>1612078</w:t>
      </w:r>
      <w:r w:rsidR="00AC1E1F">
        <w:rPr>
          <w:bCs/>
        </w:rPr>
        <w:t xml:space="preserve"> -</w:t>
      </w:r>
      <w:r w:rsidR="00923A81" w:rsidRPr="00A21659">
        <w:rPr>
          <w:bCs/>
        </w:rPr>
        <w:t xml:space="preserve"> </w:t>
      </w:r>
      <w:r w:rsidR="00A21659" w:rsidRPr="00A21659">
        <w:rPr>
          <w:bCs/>
        </w:rPr>
        <w:t>Nguyễn Đình Hoàng Đắc</w:t>
      </w:r>
    </w:p>
    <w:p w14:paraId="5F8EBA28" w14:textId="61E4C8F9" w:rsidR="00282C7F" w:rsidRPr="00282C7F" w:rsidRDefault="00282C7F" w:rsidP="00AF37C1">
      <w:pPr>
        <w:tabs>
          <w:tab w:val="left" w:pos="4770"/>
          <w:tab w:val="left" w:pos="5040"/>
        </w:tabs>
        <w:spacing w:line="360" w:lineRule="auto"/>
        <w:ind w:left="1800" w:firstLine="720"/>
        <w:rPr>
          <w:bCs/>
        </w:rPr>
      </w:pPr>
      <w:r w:rsidRPr="00282C7F">
        <w:rPr>
          <w:bCs/>
        </w:rPr>
        <w:tab/>
      </w:r>
      <w:r w:rsidRPr="00282C7F">
        <w:rPr>
          <w:bCs/>
        </w:rPr>
        <w:tab/>
        <w:t>1612173 – Đặng Anh Hào</w:t>
      </w:r>
    </w:p>
    <w:p w14:paraId="091FAD3A" w14:textId="72250B39" w:rsidR="0096612F" w:rsidRDefault="00282C7F" w:rsidP="008F2BC4">
      <w:pPr>
        <w:tabs>
          <w:tab w:val="left" w:pos="4770"/>
          <w:tab w:val="left" w:pos="5040"/>
        </w:tabs>
        <w:spacing w:line="360" w:lineRule="auto"/>
        <w:ind w:left="1800" w:firstLine="720"/>
        <w:jc w:val="left"/>
        <w:rPr>
          <w:b/>
          <w:i/>
          <w:color w:val="FF0000"/>
          <w:lang w:val="vi-VN"/>
        </w:rPr>
      </w:pPr>
      <w:r w:rsidRPr="00282C7F">
        <w:rPr>
          <w:bCs/>
        </w:rPr>
        <w:tab/>
      </w:r>
      <w:r w:rsidRPr="00282C7F">
        <w:rPr>
          <w:bCs/>
        </w:rPr>
        <w:tab/>
        <w:t>1612543 – Phạm Anh Quốc</w:t>
      </w:r>
      <w:r w:rsidR="00931705">
        <w:rPr>
          <w:b/>
        </w:rPr>
        <w:br/>
      </w:r>
      <w:r w:rsidR="00931705">
        <w:rPr>
          <w:b/>
        </w:rPr>
        <w:tab/>
      </w:r>
    </w:p>
    <w:p w14:paraId="1F45518E" w14:textId="77777777" w:rsidR="0096612F" w:rsidRDefault="0096612F" w:rsidP="00931705">
      <w:pPr>
        <w:ind w:left="1440" w:firstLine="720"/>
        <w:rPr>
          <w:b/>
          <w:i/>
          <w:color w:val="FF0000"/>
          <w:lang w:val="vi-VN"/>
        </w:rPr>
      </w:pPr>
    </w:p>
    <w:p w14:paraId="45987579" w14:textId="7DE78D64" w:rsidR="00931705" w:rsidRDefault="00931705" w:rsidP="00931705">
      <w:pPr>
        <w:jc w:val="center"/>
        <w:rPr>
          <w:rFonts w:cs="Segoe UI"/>
        </w:rPr>
      </w:pPr>
      <w:r>
        <w:rPr>
          <w:b/>
          <w:i/>
        </w:rPr>
        <w:t>Tp. Hồ Chí Minh -</w:t>
      </w:r>
      <w:r w:rsidRPr="004B69AE">
        <w:rPr>
          <w:b/>
          <w:i/>
        </w:rPr>
        <w:t xml:space="preserve"> </w:t>
      </w:r>
      <w:r>
        <w:rPr>
          <w:b/>
          <w:i/>
        </w:rPr>
        <w:t>T</w:t>
      </w:r>
      <w:r w:rsidRPr="004B69AE">
        <w:rPr>
          <w:b/>
          <w:i/>
        </w:rPr>
        <w:t xml:space="preserve">háng </w:t>
      </w:r>
      <w:r>
        <w:rPr>
          <w:b/>
          <w:i/>
        </w:rPr>
        <w:t>1</w:t>
      </w:r>
      <w:r w:rsidRPr="004B69AE">
        <w:rPr>
          <w:b/>
          <w:i/>
        </w:rPr>
        <w:t>/20</w:t>
      </w:r>
      <w:r w:rsidR="005B73D5">
        <w:rPr>
          <w:b/>
          <w:i/>
        </w:rPr>
        <w:t>20</w:t>
      </w:r>
      <w:r>
        <w:rPr>
          <w:rFonts w:cs="Segoe UI"/>
        </w:rPr>
        <w:br w:type="page"/>
      </w:r>
    </w:p>
    <w:p w14:paraId="04DF8185" w14:textId="77777777" w:rsidR="00931705" w:rsidRDefault="00931705" w:rsidP="00931705">
      <w:pPr>
        <w:rPr>
          <w:rFonts w:cs="Segoe UI"/>
        </w:rPr>
      </w:pPr>
    </w:p>
    <w:p w14:paraId="0D7887A3" w14:textId="77777777" w:rsidR="00931705" w:rsidRPr="009C1CEE" w:rsidRDefault="00931705" w:rsidP="00931705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809A6" wp14:editId="09470212">
                <wp:simplePos x="0" y="0"/>
                <wp:positionH relativeFrom="column">
                  <wp:posOffset>-409433</wp:posOffset>
                </wp:positionH>
                <wp:positionV relativeFrom="paragraph">
                  <wp:posOffset>193353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416E" w14:textId="6A6EC9B7" w:rsidR="00931705" w:rsidRPr="008933D2" w:rsidRDefault="00931705" w:rsidP="00931705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 xml:space="preserve">ĐỒ ÁN </w:t>
                            </w:r>
                            <w:r w:rsidR="00BB7554">
                              <w:rPr>
                                <w:sz w:val="52"/>
                              </w:rPr>
                              <w:t>CUỐI KÌ</w:t>
                            </w:r>
                          </w:p>
                          <w:p w14:paraId="1920D9A0" w14:textId="368D16B6" w:rsidR="00931705" w:rsidRPr="00E24D5B" w:rsidRDefault="000B19F4" w:rsidP="00E24D5B">
                            <w:pPr>
                              <w:jc w:val="center"/>
                              <w:rPr>
                                <w:sz w:val="82"/>
                              </w:rPr>
                            </w:pPr>
                            <w:r>
                              <w:rPr>
                                <w:sz w:val="82"/>
                              </w:rPr>
                              <w:t>Game Cờ Vua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09A6" id="Rectangle 6" o:spid="_x0000_s1026" style="position:absolute;left:0;text-align:left;margin-left:-32.25pt;margin-top:15.2pt;width:536.1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CwloD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34FE416E" w14:textId="6A6EC9B7" w:rsidR="00931705" w:rsidRPr="008933D2" w:rsidRDefault="00931705" w:rsidP="00931705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 xml:space="preserve">ĐỒ ÁN </w:t>
                      </w:r>
                      <w:r w:rsidR="00BB7554">
                        <w:rPr>
                          <w:sz w:val="52"/>
                        </w:rPr>
                        <w:t>CUỐI KÌ</w:t>
                      </w:r>
                    </w:p>
                    <w:p w14:paraId="1920D9A0" w14:textId="368D16B6" w:rsidR="00931705" w:rsidRPr="00E24D5B" w:rsidRDefault="000B19F4" w:rsidP="00E24D5B">
                      <w:pPr>
                        <w:jc w:val="center"/>
                        <w:rPr>
                          <w:sz w:val="82"/>
                        </w:rPr>
                      </w:pPr>
                      <w:r>
                        <w:rPr>
                          <w:sz w:val="82"/>
                        </w:rPr>
                        <w:t>Game Cờ Vua</w:t>
                      </w:r>
                    </w:p>
                  </w:txbxContent>
                </v:textbox>
              </v:rect>
            </w:pict>
          </mc:Fallback>
        </mc:AlternateContent>
      </w:r>
    </w:p>
    <w:p w14:paraId="63F83428" w14:textId="77777777" w:rsidR="00931705" w:rsidRPr="009C1CEE" w:rsidRDefault="00931705" w:rsidP="00931705">
      <w:pPr>
        <w:rPr>
          <w:rFonts w:cs="Segoe UI"/>
        </w:rPr>
      </w:pPr>
    </w:p>
    <w:p w14:paraId="43F5C85C" w14:textId="77777777" w:rsidR="00931705" w:rsidRPr="009C1CEE" w:rsidRDefault="00931705" w:rsidP="00931705">
      <w:pPr>
        <w:rPr>
          <w:rFonts w:cs="Segoe UI"/>
        </w:rPr>
      </w:pPr>
    </w:p>
    <w:p w14:paraId="4714457E" w14:textId="77777777" w:rsidR="00931705" w:rsidRPr="009C1CEE" w:rsidRDefault="00931705" w:rsidP="00931705">
      <w:pPr>
        <w:rPr>
          <w:rFonts w:cs="Segoe UI"/>
        </w:rPr>
      </w:pPr>
    </w:p>
    <w:p w14:paraId="6FBAC4F8" w14:textId="77777777" w:rsidR="00931705" w:rsidRPr="009C1CEE" w:rsidRDefault="00931705" w:rsidP="00931705">
      <w:pPr>
        <w:rPr>
          <w:rFonts w:cs="Segoe UI"/>
        </w:rPr>
      </w:pPr>
    </w:p>
    <w:p w14:paraId="6B2341E5" w14:textId="77777777" w:rsidR="00931705" w:rsidRPr="009C1CEE" w:rsidRDefault="00931705" w:rsidP="00931705">
      <w:pPr>
        <w:rPr>
          <w:rFonts w:cs="Segoe UI"/>
        </w:rPr>
      </w:pPr>
    </w:p>
    <w:p w14:paraId="42A3EC4C" w14:textId="77777777" w:rsidR="00931705" w:rsidRPr="009C1CEE" w:rsidRDefault="00931705" w:rsidP="00931705">
      <w:pPr>
        <w:rPr>
          <w:rFonts w:cs="Segoe UI"/>
        </w:rPr>
      </w:pPr>
    </w:p>
    <w:p w14:paraId="25ACEE10" w14:textId="77777777" w:rsidR="00931705" w:rsidRPr="009C1CEE" w:rsidRDefault="00931705" w:rsidP="00931705">
      <w:pPr>
        <w:rPr>
          <w:rFonts w:cs="Segoe UI"/>
        </w:rPr>
      </w:pPr>
    </w:p>
    <w:p w14:paraId="7635961B" w14:textId="77777777" w:rsidR="00931705" w:rsidRPr="009C1CEE" w:rsidRDefault="00931705" w:rsidP="00931705">
      <w:pPr>
        <w:rPr>
          <w:rFonts w:cs="Segoe UI"/>
        </w:rPr>
      </w:pPr>
    </w:p>
    <w:p w14:paraId="00CC6FCA" w14:textId="77777777" w:rsidR="00931705" w:rsidRPr="009C1CEE" w:rsidRDefault="00931705" w:rsidP="00931705">
      <w:pPr>
        <w:rPr>
          <w:rFonts w:cs="Segoe UI"/>
        </w:rPr>
      </w:pPr>
    </w:p>
    <w:p w14:paraId="3DE9541A" w14:textId="77777777" w:rsidR="00931705" w:rsidRPr="009C1CEE" w:rsidRDefault="00931705" w:rsidP="00931705">
      <w:pPr>
        <w:rPr>
          <w:rFonts w:cs="Segoe UI"/>
        </w:rPr>
      </w:pPr>
    </w:p>
    <w:p w14:paraId="11D5D96B" w14:textId="77777777" w:rsidR="00931705" w:rsidRPr="009C1CEE" w:rsidRDefault="00931705" w:rsidP="00931705">
      <w:pPr>
        <w:rPr>
          <w:rFonts w:cs="Segoe UI"/>
        </w:rPr>
      </w:pPr>
    </w:p>
    <w:p w14:paraId="5402953E" w14:textId="77777777" w:rsidR="00931705" w:rsidRPr="009C1CEE" w:rsidRDefault="00931705" w:rsidP="00931705">
      <w:pPr>
        <w:rPr>
          <w:rFonts w:cs="Segoe UI"/>
        </w:rPr>
      </w:pPr>
    </w:p>
    <w:p w14:paraId="02244E48" w14:textId="77777777" w:rsidR="00931705" w:rsidRPr="009C1CEE" w:rsidRDefault="00931705" w:rsidP="00931705">
      <w:pPr>
        <w:rPr>
          <w:rFonts w:cs="Segoe UI"/>
        </w:rPr>
      </w:pPr>
    </w:p>
    <w:p w14:paraId="45DBE311" w14:textId="77777777" w:rsidR="00931705" w:rsidRPr="009C1CEE" w:rsidRDefault="00931705" w:rsidP="00931705">
      <w:pPr>
        <w:rPr>
          <w:rFonts w:cs="Segoe UI"/>
        </w:rPr>
      </w:pPr>
    </w:p>
    <w:p w14:paraId="1FA2E4E3" w14:textId="77777777" w:rsidR="00931705" w:rsidRPr="009C1CEE" w:rsidRDefault="00931705" w:rsidP="00931705">
      <w:pPr>
        <w:rPr>
          <w:rFonts w:cs="Segoe UI"/>
        </w:rPr>
      </w:pPr>
    </w:p>
    <w:p w14:paraId="47339D8C" w14:textId="77777777" w:rsidR="00931705" w:rsidRPr="009C1CEE" w:rsidRDefault="00931705" w:rsidP="00931705">
      <w:pPr>
        <w:rPr>
          <w:rFonts w:cs="Segoe UI"/>
        </w:rPr>
      </w:pPr>
    </w:p>
    <w:p w14:paraId="222FEFD5" w14:textId="77777777" w:rsidR="00931705" w:rsidRPr="009C1CEE" w:rsidRDefault="00931705" w:rsidP="00931705">
      <w:pPr>
        <w:rPr>
          <w:rFonts w:cs="Segoe UI"/>
        </w:rPr>
      </w:pPr>
    </w:p>
    <w:p w14:paraId="24108E68" w14:textId="77777777" w:rsidR="00931705" w:rsidRPr="009C1CEE" w:rsidRDefault="00931705" w:rsidP="00931705">
      <w:pPr>
        <w:rPr>
          <w:rFonts w:cs="Segoe UI"/>
        </w:rPr>
      </w:pPr>
    </w:p>
    <w:p w14:paraId="2A33DEF5" w14:textId="77777777" w:rsidR="00931705" w:rsidRPr="009C1CEE" w:rsidRDefault="00931705" w:rsidP="00931705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71B13" wp14:editId="6B4653A8">
                <wp:simplePos x="0" y="0"/>
                <wp:positionH relativeFrom="column">
                  <wp:posOffset>177421</wp:posOffset>
                </wp:positionH>
                <wp:positionV relativeFrom="paragraph">
                  <wp:posOffset>1340125</wp:posOffset>
                </wp:positionV>
                <wp:extent cx="3439236" cy="946206"/>
                <wp:effectExtent l="0" t="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236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D91" w14:textId="77777777" w:rsidR="00931705" w:rsidRPr="009C1CEE" w:rsidRDefault="00931705" w:rsidP="00931705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784FDD79" w14:textId="77777777" w:rsidR="00931705" w:rsidRDefault="00931705" w:rsidP="00931705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ự</w:t>
                            </w:r>
                            <w:r>
                              <w:rPr>
                                <w:rFonts w:cs="Segoe UI"/>
                              </w:rPr>
                              <w:t xml:space="preserve"> nhiên, ĐHQG-HCM</w:t>
                            </w:r>
                          </w:p>
                          <w:p w14:paraId="2AF05715" w14:textId="318A9FD7" w:rsidR="00931705" w:rsidRPr="009C1CEE" w:rsidRDefault="00931705" w:rsidP="00931705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C6089D">
                              <w:rPr>
                                <w:rFonts w:cs="Segoe UI"/>
                              </w:rPr>
                              <w:t>0</w:t>
                            </w:r>
                            <w:r w:rsidR="0006689C">
                              <w:rPr>
                                <w:rFonts w:cs="Segoe UI"/>
                              </w:rPr>
                              <w:t>1</w:t>
                            </w:r>
                            <w:r>
                              <w:rPr>
                                <w:rFonts w:cs="Segoe UI"/>
                              </w:rPr>
                              <w:t>/20</w:t>
                            </w:r>
                            <w:r w:rsidR="0006689C">
                              <w:rPr>
                                <w:rFonts w:cs="Segoe UI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71B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3.95pt;margin-top:105.5pt;width:270.8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" stroked="f">
                <v:textbox>
                  <w:txbxContent>
                    <w:p w14:paraId="4F7C8D91" w14:textId="77777777" w:rsidR="00931705" w:rsidRPr="009C1CEE" w:rsidRDefault="00931705" w:rsidP="00931705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784FDD79" w14:textId="77777777" w:rsidR="00931705" w:rsidRDefault="00931705" w:rsidP="00931705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ự</w:t>
                      </w:r>
                      <w:r>
                        <w:rPr>
                          <w:rFonts w:cs="Segoe UI"/>
                        </w:rPr>
                        <w:t xml:space="preserve"> nhiên, ĐHQG-HCM</w:t>
                      </w:r>
                    </w:p>
                    <w:p w14:paraId="2AF05715" w14:textId="318A9FD7" w:rsidR="00931705" w:rsidRPr="009C1CEE" w:rsidRDefault="00931705" w:rsidP="00931705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C6089D">
                        <w:rPr>
                          <w:rFonts w:cs="Segoe UI"/>
                        </w:rPr>
                        <w:t>0</w:t>
                      </w:r>
                      <w:r w:rsidR="0006689C">
                        <w:rPr>
                          <w:rFonts w:cs="Segoe UI"/>
                        </w:rPr>
                        <w:t>1</w:t>
                      </w:r>
                      <w:r>
                        <w:rPr>
                          <w:rFonts w:cs="Segoe UI"/>
                        </w:rPr>
                        <w:t>/20</w:t>
                      </w:r>
                      <w:r w:rsidR="0006689C">
                        <w:rPr>
                          <w:rFonts w:cs="Segoe U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0404573C" wp14:editId="35934E5F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D392B" w14:textId="77777777" w:rsidR="00931705" w:rsidRPr="009C1CEE" w:rsidRDefault="00931705" w:rsidP="00931705">
      <w:pPr>
        <w:rPr>
          <w:rFonts w:cs="Segoe UI"/>
        </w:rPr>
        <w:sectPr w:rsidR="00931705" w:rsidRPr="009C1CEE" w:rsidSect="008D3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86EA21" w14:textId="77777777" w:rsidR="00931705" w:rsidRPr="00B87C05" w:rsidRDefault="00931705" w:rsidP="00931705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64138BD" w14:textId="286921E2" w:rsidR="00F5692A" w:rsidRDefault="0093170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178742" w:history="1">
        <w:r w:rsidR="00F5692A" w:rsidRPr="00330CD0">
          <w:rPr>
            <w:rStyle w:val="Hyperlink"/>
            <w:noProof/>
          </w:rPr>
          <w:t>1</w:t>
        </w:r>
        <w:r w:rsidR="00F5692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F5692A" w:rsidRPr="00330CD0">
          <w:rPr>
            <w:rStyle w:val="Hyperlink"/>
            <w:noProof/>
          </w:rPr>
          <w:t>Kiến trúc của game</w:t>
        </w:r>
        <w:r w:rsidR="00F5692A">
          <w:rPr>
            <w:noProof/>
            <w:webHidden/>
          </w:rPr>
          <w:tab/>
        </w:r>
        <w:r w:rsidR="00F5692A">
          <w:rPr>
            <w:noProof/>
            <w:webHidden/>
          </w:rPr>
          <w:fldChar w:fldCharType="begin"/>
        </w:r>
        <w:r w:rsidR="00F5692A">
          <w:rPr>
            <w:noProof/>
            <w:webHidden/>
          </w:rPr>
          <w:instrText xml:space="preserve"> PAGEREF _Toc30178742 \h </w:instrText>
        </w:r>
        <w:r w:rsidR="00F5692A">
          <w:rPr>
            <w:noProof/>
            <w:webHidden/>
          </w:rPr>
        </w:r>
        <w:r w:rsidR="00F5692A">
          <w:rPr>
            <w:noProof/>
            <w:webHidden/>
          </w:rPr>
          <w:fldChar w:fldCharType="separate"/>
        </w:r>
        <w:r w:rsidR="00F5692A">
          <w:rPr>
            <w:noProof/>
            <w:webHidden/>
          </w:rPr>
          <w:t>4</w:t>
        </w:r>
        <w:r w:rsidR="00F5692A">
          <w:rPr>
            <w:noProof/>
            <w:webHidden/>
          </w:rPr>
          <w:fldChar w:fldCharType="end"/>
        </w:r>
      </w:hyperlink>
    </w:p>
    <w:p w14:paraId="2F2A6388" w14:textId="062E8B0F" w:rsidR="00F5692A" w:rsidRDefault="00F5692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0178743" w:history="1">
        <w:r w:rsidRPr="00330CD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30CD0">
          <w:rPr>
            <w:rStyle w:val="Hyperlink"/>
            <w:noProof/>
          </w:rPr>
          <w:t>Sơ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92D14" w14:textId="5218E602" w:rsidR="00F5692A" w:rsidRDefault="00F5692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0178744" w:history="1">
        <w:r w:rsidRPr="00330CD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30CD0">
          <w:rPr>
            <w:rStyle w:val="Hyperlink"/>
            <w:noProof/>
          </w:rPr>
          <w:t>Giải thích ý nghĩa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83157C" w14:textId="40F6C68C" w:rsidR="00F5692A" w:rsidRDefault="00F5692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0178745" w:history="1">
        <w:r w:rsidRPr="00330CD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30CD0">
          <w:rPr>
            <w:rStyle w:val="Hyperlink"/>
            <w:noProof/>
          </w:rPr>
          <w:t>Cấu trúc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E85600" w14:textId="03DBF8E3" w:rsidR="00931705" w:rsidRDefault="00931705" w:rsidP="00B41891">
      <w:pPr>
        <w:pStyle w:val="Heading1"/>
        <w:numPr>
          <w:ilvl w:val="0"/>
          <w:numId w:val="0"/>
        </w:numPr>
      </w:pPr>
      <w:r>
        <w:fldChar w:fldCharType="end"/>
      </w:r>
    </w:p>
    <w:p w14:paraId="09381F09" w14:textId="77777777" w:rsidR="00931705" w:rsidRPr="009C1CEE" w:rsidRDefault="00931705" w:rsidP="00931705">
      <w:pPr>
        <w:rPr>
          <w:rFonts w:cs="Segoe UI"/>
        </w:rPr>
        <w:sectPr w:rsidR="00931705" w:rsidRPr="009C1CEE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0B585D" w14:textId="1F848E65" w:rsidR="000040F0" w:rsidRDefault="00AA1942" w:rsidP="006A2848">
      <w:pPr>
        <w:pStyle w:val="Heading1"/>
      </w:pPr>
      <w:r>
        <w:lastRenderedPageBreak/>
        <w:t>Giới thiệu chung</w:t>
      </w:r>
    </w:p>
    <w:p w14:paraId="5F96F2AD" w14:textId="783C6C67" w:rsidR="00AA1942" w:rsidRDefault="00AA1942" w:rsidP="00AA1942">
      <w:pPr>
        <w:pStyle w:val="Heading2"/>
      </w:pPr>
      <w:r>
        <w:t>Nhóm</w:t>
      </w:r>
    </w:p>
    <w:p w14:paraId="4117937E" w14:textId="26768A9F" w:rsidR="00085299" w:rsidRDefault="00085299" w:rsidP="00085299">
      <w:r>
        <w:t>Thông tin thành viên nhóm</w:t>
      </w:r>
      <w:r w:rsidR="002854ED">
        <w:t>: Nhóm gồm 3 thành viên: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"/>
        <w:gridCol w:w="1661"/>
        <w:gridCol w:w="4059"/>
      </w:tblGrid>
      <w:tr w:rsidR="0005754E" w14:paraId="29AAF4EB" w14:textId="77777777" w:rsidTr="00FD44FA">
        <w:trPr>
          <w:trHeight w:val="440"/>
          <w:jc w:val="center"/>
        </w:trPr>
        <w:tc>
          <w:tcPr>
            <w:tcW w:w="825" w:type="dxa"/>
            <w:vAlign w:val="center"/>
          </w:tcPr>
          <w:p w14:paraId="7091983D" w14:textId="138E5EAE" w:rsidR="0005754E" w:rsidRPr="00406E98" w:rsidRDefault="0005754E" w:rsidP="00406E98">
            <w:pPr>
              <w:jc w:val="center"/>
              <w:rPr>
                <w:b/>
                <w:bCs/>
              </w:rPr>
            </w:pPr>
            <w:r w:rsidRPr="00406E98">
              <w:rPr>
                <w:b/>
                <w:bCs/>
              </w:rPr>
              <w:t>STT</w:t>
            </w:r>
          </w:p>
        </w:tc>
        <w:tc>
          <w:tcPr>
            <w:tcW w:w="1661" w:type="dxa"/>
            <w:vAlign w:val="center"/>
          </w:tcPr>
          <w:p w14:paraId="1C8A3E05" w14:textId="53A48E0B" w:rsidR="0005754E" w:rsidRPr="00406E98" w:rsidRDefault="0005754E" w:rsidP="00406E98">
            <w:pPr>
              <w:jc w:val="center"/>
              <w:rPr>
                <w:b/>
                <w:bCs/>
              </w:rPr>
            </w:pPr>
            <w:r w:rsidRPr="00406E98">
              <w:rPr>
                <w:b/>
                <w:bCs/>
              </w:rPr>
              <w:t>MSSV</w:t>
            </w:r>
          </w:p>
        </w:tc>
        <w:tc>
          <w:tcPr>
            <w:tcW w:w="4059" w:type="dxa"/>
            <w:vAlign w:val="center"/>
          </w:tcPr>
          <w:p w14:paraId="7E7A01FB" w14:textId="1A1EC202" w:rsidR="0005754E" w:rsidRPr="00406E98" w:rsidRDefault="0005754E" w:rsidP="00406E98">
            <w:pPr>
              <w:jc w:val="center"/>
              <w:rPr>
                <w:b/>
                <w:bCs/>
              </w:rPr>
            </w:pPr>
            <w:r w:rsidRPr="00406E98">
              <w:rPr>
                <w:b/>
                <w:bCs/>
              </w:rPr>
              <w:t>Họ và tên</w:t>
            </w:r>
          </w:p>
        </w:tc>
      </w:tr>
      <w:tr w:rsidR="0005754E" w14:paraId="5843C4FD" w14:textId="77777777" w:rsidTr="00FD44FA">
        <w:trPr>
          <w:trHeight w:val="440"/>
          <w:jc w:val="center"/>
        </w:trPr>
        <w:tc>
          <w:tcPr>
            <w:tcW w:w="825" w:type="dxa"/>
            <w:vAlign w:val="center"/>
          </w:tcPr>
          <w:p w14:paraId="1E82A33B" w14:textId="06F4DFBD" w:rsidR="0005754E" w:rsidRDefault="0005754E" w:rsidP="00406E98">
            <w:pPr>
              <w:jc w:val="center"/>
            </w:pPr>
            <w:r>
              <w:t>1</w:t>
            </w:r>
          </w:p>
        </w:tc>
        <w:tc>
          <w:tcPr>
            <w:tcW w:w="1661" w:type="dxa"/>
            <w:vAlign w:val="center"/>
          </w:tcPr>
          <w:p w14:paraId="14BCC955" w14:textId="393476B9" w:rsidR="0005754E" w:rsidRDefault="0005754E" w:rsidP="00406E98">
            <w:pPr>
              <w:jc w:val="left"/>
            </w:pPr>
            <w:r>
              <w:t>1612078</w:t>
            </w:r>
          </w:p>
        </w:tc>
        <w:tc>
          <w:tcPr>
            <w:tcW w:w="4059" w:type="dxa"/>
            <w:vAlign w:val="center"/>
          </w:tcPr>
          <w:p w14:paraId="29846C84" w14:textId="447FEFC0" w:rsidR="0005754E" w:rsidRDefault="0005754E" w:rsidP="00406E98">
            <w:pPr>
              <w:jc w:val="left"/>
            </w:pPr>
            <w:r>
              <w:t>Nguyễn Đình Hoàng Đắc</w:t>
            </w:r>
          </w:p>
        </w:tc>
      </w:tr>
      <w:tr w:rsidR="0005754E" w14:paraId="12E2974B" w14:textId="77777777" w:rsidTr="00FD44FA">
        <w:trPr>
          <w:trHeight w:val="462"/>
          <w:jc w:val="center"/>
        </w:trPr>
        <w:tc>
          <w:tcPr>
            <w:tcW w:w="825" w:type="dxa"/>
            <w:vAlign w:val="center"/>
          </w:tcPr>
          <w:p w14:paraId="3AE9113A" w14:textId="7B37FC3F" w:rsidR="0005754E" w:rsidRDefault="0005754E" w:rsidP="00406E98">
            <w:pPr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14:paraId="1A46A674" w14:textId="757AB071" w:rsidR="0005754E" w:rsidRDefault="0005754E" w:rsidP="00406E98">
            <w:pPr>
              <w:jc w:val="left"/>
            </w:pPr>
            <w:r>
              <w:t>1612173</w:t>
            </w:r>
          </w:p>
        </w:tc>
        <w:tc>
          <w:tcPr>
            <w:tcW w:w="4059" w:type="dxa"/>
            <w:vAlign w:val="center"/>
          </w:tcPr>
          <w:p w14:paraId="236C7574" w14:textId="2F60CF5E" w:rsidR="0005754E" w:rsidRDefault="0005754E" w:rsidP="00406E98">
            <w:pPr>
              <w:jc w:val="left"/>
            </w:pPr>
            <w:r>
              <w:t>Đặng Anh Hào</w:t>
            </w:r>
          </w:p>
        </w:tc>
      </w:tr>
      <w:tr w:rsidR="0005754E" w14:paraId="64526A02" w14:textId="77777777" w:rsidTr="00FD44FA">
        <w:trPr>
          <w:trHeight w:val="415"/>
          <w:jc w:val="center"/>
        </w:trPr>
        <w:tc>
          <w:tcPr>
            <w:tcW w:w="825" w:type="dxa"/>
            <w:vAlign w:val="center"/>
          </w:tcPr>
          <w:p w14:paraId="19D2DBE9" w14:textId="2DD4EBA2" w:rsidR="0005754E" w:rsidRDefault="0005754E" w:rsidP="00406E98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14:paraId="494B2DF2" w14:textId="55620255" w:rsidR="0005754E" w:rsidRDefault="0005754E" w:rsidP="00406E98">
            <w:pPr>
              <w:jc w:val="left"/>
            </w:pPr>
            <w:r>
              <w:t>1612543</w:t>
            </w:r>
          </w:p>
        </w:tc>
        <w:tc>
          <w:tcPr>
            <w:tcW w:w="4059" w:type="dxa"/>
            <w:vAlign w:val="center"/>
          </w:tcPr>
          <w:p w14:paraId="642E6E82" w14:textId="533360B3" w:rsidR="0005754E" w:rsidRDefault="0005754E" w:rsidP="00406E98">
            <w:pPr>
              <w:jc w:val="left"/>
            </w:pPr>
            <w:r>
              <w:t>Phạm Anh Quốc</w:t>
            </w:r>
          </w:p>
        </w:tc>
      </w:tr>
    </w:tbl>
    <w:p w14:paraId="5B6845E0" w14:textId="77777777" w:rsidR="0005754E" w:rsidRPr="00085299" w:rsidRDefault="0005754E" w:rsidP="00085299"/>
    <w:p w14:paraId="68AEAB06" w14:textId="4B5A5AED" w:rsidR="00AA1942" w:rsidRDefault="00AA1942" w:rsidP="00AA1942">
      <w:pPr>
        <w:pStyle w:val="Heading2"/>
      </w:pPr>
      <w:r>
        <w:t>Đồ án</w:t>
      </w:r>
    </w:p>
    <w:p w14:paraId="5F0D0AA3" w14:textId="4A279AEB" w:rsidR="001D30D6" w:rsidRDefault="00AA1942" w:rsidP="00AA1942">
      <w:pPr>
        <w:rPr>
          <w:szCs w:val="24"/>
        </w:rPr>
      </w:pPr>
      <w:r w:rsidRPr="00AA1942">
        <w:rPr>
          <w:szCs w:val="24"/>
        </w:rPr>
        <w:t xml:space="preserve">Game </w:t>
      </w:r>
      <w:r>
        <w:rPr>
          <w:szCs w:val="24"/>
        </w:rPr>
        <w:t xml:space="preserve">cờ </w:t>
      </w:r>
      <w:r w:rsidR="001D30D6">
        <w:rPr>
          <w:szCs w:val="24"/>
        </w:rPr>
        <w:t xml:space="preserve">vua </w:t>
      </w:r>
      <w:r w:rsidR="001D30D6" w:rsidRPr="001D30D6">
        <w:rPr>
          <w:b/>
          <w:bCs/>
          <w:szCs w:val="24"/>
        </w:rPr>
        <w:t>được xây dựng cho môn học Kiến trúc phần mềm</w:t>
      </w:r>
      <w:r w:rsidR="001D30D6">
        <w:rPr>
          <w:szCs w:val="24"/>
        </w:rPr>
        <w:t>. Game cờ vua là game chơi cờ vua. Game có 2 chế độ chơi offline, chơi với người và chơi với máy. Nhóm em có phát triển tính năng chơi online qua mạng LAN nhưng chưa hoàn thành.</w:t>
      </w:r>
    </w:p>
    <w:p w14:paraId="497994B1" w14:textId="20E093E1" w:rsidR="00D2747C" w:rsidRDefault="001D30D6" w:rsidP="00AA1942">
      <w:pPr>
        <w:rPr>
          <w:szCs w:val="24"/>
        </w:rPr>
      </w:pPr>
      <w:r>
        <w:rPr>
          <w:szCs w:val="24"/>
        </w:rPr>
        <w:t>Mở đầu trò chơi, người chơi có thể chọn chế độ chơi, chọn cờ trắng hoặc cờ đen</w:t>
      </w:r>
      <w:r w:rsidR="005A5214">
        <w:rPr>
          <w:szCs w:val="24"/>
        </w:rPr>
        <w:t xml:space="preserve">, chọn thời gian trận đấu. </w:t>
      </w:r>
      <w:r w:rsidR="00266B43">
        <w:rPr>
          <w:szCs w:val="24"/>
        </w:rPr>
        <w:t>Trò chơi có giao diện đơn giản, bao gồm bàn cờ và 2 đồng hồ đếm giờ cho mỗi bên.</w:t>
      </w:r>
      <w:r w:rsidR="00D2747C">
        <w:rPr>
          <w:szCs w:val="24"/>
        </w:rPr>
        <w:t xml:space="preserve"> </w:t>
      </w:r>
    </w:p>
    <w:p w14:paraId="786216C4" w14:textId="77777777" w:rsidR="00103E1E" w:rsidRDefault="00266B43" w:rsidP="00103E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3EB716" wp14:editId="00951820">
            <wp:extent cx="4423348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611" cy="3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561E" w14:textId="17B9C9C8" w:rsidR="00266B43" w:rsidRPr="000E37D2" w:rsidRDefault="00103E1E" w:rsidP="00103E1E">
      <w:pPr>
        <w:pStyle w:val="Caption"/>
        <w:jc w:val="center"/>
        <w:rPr>
          <w:i/>
          <w:iCs/>
          <w:sz w:val="24"/>
          <w:szCs w:val="24"/>
        </w:rPr>
      </w:pPr>
      <w:r w:rsidRPr="000E37D2">
        <w:rPr>
          <w:i/>
          <w:iCs/>
          <w:sz w:val="24"/>
          <w:szCs w:val="24"/>
        </w:rPr>
        <w:t xml:space="preserve">Hình </w:t>
      </w:r>
      <w:r w:rsidRPr="000E37D2">
        <w:rPr>
          <w:i/>
          <w:iCs/>
          <w:sz w:val="24"/>
          <w:szCs w:val="24"/>
        </w:rPr>
        <w:fldChar w:fldCharType="begin"/>
      </w:r>
      <w:r w:rsidRPr="000E37D2">
        <w:rPr>
          <w:i/>
          <w:iCs/>
          <w:sz w:val="24"/>
          <w:szCs w:val="24"/>
        </w:rPr>
        <w:instrText xml:space="preserve"> SEQ Hình \* ARABIC </w:instrText>
      </w:r>
      <w:r w:rsidRPr="000E37D2">
        <w:rPr>
          <w:i/>
          <w:iCs/>
          <w:sz w:val="24"/>
          <w:szCs w:val="24"/>
        </w:rPr>
        <w:fldChar w:fldCharType="separate"/>
      </w:r>
      <w:r w:rsidR="00A60ED0" w:rsidRPr="000E37D2">
        <w:rPr>
          <w:i/>
          <w:iCs/>
          <w:noProof/>
          <w:sz w:val="24"/>
          <w:szCs w:val="24"/>
        </w:rPr>
        <w:t>1</w:t>
      </w:r>
      <w:r w:rsidRPr="000E37D2">
        <w:rPr>
          <w:i/>
          <w:iCs/>
          <w:sz w:val="24"/>
          <w:szCs w:val="24"/>
        </w:rPr>
        <w:fldChar w:fldCharType="end"/>
      </w:r>
      <w:r w:rsidRPr="000E37D2">
        <w:rPr>
          <w:i/>
          <w:iCs/>
          <w:sz w:val="24"/>
          <w:szCs w:val="24"/>
        </w:rPr>
        <w:t>. Giao diện chính của Game</w:t>
      </w:r>
    </w:p>
    <w:p w14:paraId="4A5330C6" w14:textId="70C0173A" w:rsidR="00AA1942" w:rsidRDefault="00CE3E70" w:rsidP="00AA1942">
      <w:r>
        <w:t xml:space="preserve">Người chơi di chuyển quân cờ bằng </w:t>
      </w:r>
      <w:r w:rsidR="00A07C0F">
        <w:t xml:space="preserve">cách </w:t>
      </w:r>
      <w:r>
        <w:t>click vào quân cờ muốn di chuyển, sau đó click vào ô muốn đi tới.</w:t>
      </w:r>
      <w:r w:rsidR="007F74EC">
        <w:t xml:space="preserve"> </w:t>
      </w:r>
      <w:r w:rsidR="00266DCF">
        <w:t>Chỉ những nước đi hợp lệ mới được chấp nhận.</w:t>
      </w:r>
    </w:p>
    <w:p w14:paraId="79AF047E" w14:textId="09F56407" w:rsidR="008F2BC4" w:rsidRPr="00AA1942" w:rsidRDefault="008F2BC4" w:rsidP="00AA1942">
      <w:r>
        <w:t>Trò chơi tuân theo luật cờ vua</w:t>
      </w:r>
      <w:r w:rsidR="00F02F5F">
        <w:t xml:space="preserve"> thông thường</w:t>
      </w:r>
      <w:r>
        <w:t xml:space="preserve">, tuy nhiên vẫn còn thiếu một số nước đi đặc biệt: Bắt Tốt qua đường, Nhập Thành, </w:t>
      </w:r>
      <w:r w:rsidR="00EA02C8">
        <w:t>Phong Hậu</w:t>
      </w:r>
      <w:r w:rsidR="00C576B4">
        <w:t xml:space="preserve"> và luật Hòa Cờ.</w:t>
      </w:r>
    </w:p>
    <w:p w14:paraId="57270F05" w14:textId="69F3BA0C" w:rsidR="00AA1942" w:rsidRPr="00AA1942" w:rsidRDefault="00AA1942" w:rsidP="00AA1942">
      <w:pPr>
        <w:pStyle w:val="Heading1"/>
      </w:pPr>
      <w:r>
        <w:lastRenderedPageBreak/>
        <w:t>Kiến trúc của game</w:t>
      </w:r>
    </w:p>
    <w:p w14:paraId="45396084" w14:textId="6928B318" w:rsidR="00203C35" w:rsidRDefault="00FD2E48" w:rsidP="006A2848">
      <w:pPr>
        <w:pStyle w:val="Heading2"/>
      </w:pPr>
      <w:r>
        <w:t>Các thành phần chính trong game</w:t>
      </w:r>
    </w:p>
    <w:p w14:paraId="314A0B72" w14:textId="77777777" w:rsidR="00A60ED0" w:rsidRDefault="00103E1E" w:rsidP="00A60ED0">
      <w:pPr>
        <w:keepNext/>
      </w:pPr>
      <w:r w:rsidRPr="00103E1E">
        <w:drawing>
          <wp:inline distT="0" distB="0" distL="0" distR="0" wp14:anchorId="749A4290" wp14:editId="47F58C69">
            <wp:extent cx="6400800" cy="2282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1382" w14:textId="78B86146" w:rsidR="006A2848" w:rsidRPr="000E37D2" w:rsidRDefault="00A60ED0" w:rsidP="00A60ED0">
      <w:pPr>
        <w:pStyle w:val="Caption"/>
        <w:jc w:val="center"/>
        <w:rPr>
          <w:i/>
          <w:iCs/>
          <w:sz w:val="24"/>
          <w:szCs w:val="24"/>
        </w:rPr>
      </w:pPr>
      <w:r w:rsidRPr="000E37D2">
        <w:rPr>
          <w:i/>
          <w:iCs/>
          <w:sz w:val="24"/>
          <w:szCs w:val="24"/>
        </w:rPr>
        <w:t xml:space="preserve">Hình </w:t>
      </w:r>
      <w:r w:rsidRPr="000E37D2">
        <w:rPr>
          <w:i/>
          <w:iCs/>
          <w:sz w:val="24"/>
          <w:szCs w:val="24"/>
        </w:rPr>
        <w:fldChar w:fldCharType="begin"/>
      </w:r>
      <w:r w:rsidRPr="000E37D2">
        <w:rPr>
          <w:i/>
          <w:iCs/>
          <w:sz w:val="24"/>
          <w:szCs w:val="24"/>
        </w:rPr>
        <w:instrText xml:space="preserve"> SEQ Hình \* ARABIC </w:instrText>
      </w:r>
      <w:r w:rsidRPr="000E37D2">
        <w:rPr>
          <w:i/>
          <w:iCs/>
          <w:sz w:val="24"/>
          <w:szCs w:val="24"/>
        </w:rPr>
        <w:fldChar w:fldCharType="separate"/>
      </w:r>
      <w:r w:rsidRPr="000E37D2">
        <w:rPr>
          <w:i/>
          <w:iCs/>
          <w:noProof/>
          <w:sz w:val="24"/>
          <w:szCs w:val="24"/>
        </w:rPr>
        <w:t>2</w:t>
      </w:r>
      <w:r w:rsidRPr="000E37D2">
        <w:rPr>
          <w:i/>
          <w:iCs/>
          <w:sz w:val="24"/>
          <w:szCs w:val="24"/>
        </w:rPr>
        <w:fldChar w:fldCharType="end"/>
      </w:r>
      <w:r w:rsidRPr="000E37D2">
        <w:rPr>
          <w:i/>
          <w:iCs/>
          <w:sz w:val="24"/>
          <w:szCs w:val="24"/>
        </w:rPr>
        <w:t>. Sơ đồ các lớp chính trong game</w:t>
      </w:r>
    </w:p>
    <w:p w14:paraId="5478C51F" w14:textId="3ACE7B2B" w:rsidR="00A60ED0" w:rsidRDefault="00A134D6" w:rsidP="00A60ED0">
      <w:r>
        <w:t>Kiến trúc của game bao gồm các lớp chính:</w:t>
      </w:r>
    </w:p>
    <w:p w14:paraId="1E57F79D" w14:textId="02096F19" w:rsidR="002347EB" w:rsidRDefault="002347EB" w:rsidP="002347EB">
      <w:pPr>
        <w:pStyle w:val="ListParagraph"/>
        <w:numPr>
          <w:ilvl w:val="0"/>
          <w:numId w:val="37"/>
        </w:numPr>
      </w:pPr>
      <w:r>
        <w:t xml:space="preserve">Các lớp BoardData, Piece, AI: là các lớp quản lý về dữ liệu và xử lý logic </w:t>
      </w:r>
      <w:r w:rsidR="00493768">
        <w:t>cờ vua trong</w:t>
      </w:r>
      <w:r>
        <w:t xml:space="preserve"> game. Lớp BoardData chứa dữ liệu về trạng thái bàn cờ, vị trí các quân cờ, xử </w:t>
      </w:r>
      <w:r w:rsidR="00E2268D">
        <w:t>lý logic về các nước đi trong game, kiểm tra tính hợp lệ</w:t>
      </w:r>
      <w:r w:rsidR="00E31399">
        <w:t xml:space="preserve"> của nước đi, kiểm tra nước chiếu, chiếu bí.</w:t>
      </w:r>
      <w:r w:rsidR="005B5C9B">
        <w:t xml:space="preserve"> Lớp Piece xử lý logic về các nước đi</w:t>
      </w:r>
      <w:r w:rsidR="006717DF">
        <w:t xml:space="preserve"> có thể có</w:t>
      </w:r>
      <w:r w:rsidR="005B5C9B">
        <w:t xml:space="preserve"> của một quân cờ. </w:t>
      </w:r>
      <w:r w:rsidR="00A8166D">
        <w:t xml:space="preserve">Lớp AI </w:t>
      </w:r>
      <w:r w:rsidR="005174E4">
        <w:t>thực hiện các tính toán để tự động chọn ra nước đi tối ưu</w:t>
      </w:r>
      <w:r w:rsidR="00940FF9">
        <w:t>.</w:t>
      </w:r>
    </w:p>
    <w:p w14:paraId="2E99DB14" w14:textId="045B20DE" w:rsidR="00E15A21" w:rsidRDefault="00E15A21" w:rsidP="002347EB">
      <w:pPr>
        <w:pStyle w:val="ListParagraph"/>
        <w:numPr>
          <w:ilvl w:val="0"/>
          <w:numId w:val="37"/>
        </w:numPr>
      </w:pPr>
      <w:r>
        <w:t xml:space="preserve">Các lớp </w:t>
      </w:r>
      <w:r w:rsidR="00F33FF2">
        <w:t xml:space="preserve">Form1, Tile: là các lớp xử lý về mặt </w:t>
      </w:r>
      <w:r w:rsidR="000148E2">
        <w:t>giao diện và hiển thị</w:t>
      </w:r>
      <w:r w:rsidR="00D023DD">
        <w:t xml:space="preserve">, trong đó lớp Form1 quản lý giao diện chính, lớp Tile là lớp các ô cờ trên bàn cờ, </w:t>
      </w:r>
      <w:r w:rsidR="007B7F94">
        <w:t>xử lý các sự kiện click chuộ</w:t>
      </w:r>
      <w:r w:rsidR="00E25534">
        <w:t>t.</w:t>
      </w:r>
    </w:p>
    <w:p w14:paraId="30C6AF8A" w14:textId="77777777" w:rsidR="00275367" w:rsidRDefault="00725116" w:rsidP="002347EB">
      <w:pPr>
        <w:pStyle w:val="ListParagraph"/>
        <w:numPr>
          <w:ilvl w:val="0"/>
          <w:numId w:val="37"/>
        </w:numPr>
      </w:pPr>
      <w:r>
        <w:t>Lớp GameModeStrategy và các lớp con</w:t>
      </w:r>
      <w:r w:rsidR="00493768">
        <w:t xml:space="preserve"> của nó: Xử lý về mặt logic của trò chơi</w:t>
      </w:r>
      <w:r w:rsidR="00823EDA">
        <w:t xml:space="preserve"> tùy vào chế độ chơi (2 người, chơi với máy hoặc chơi online</w:t>
      </w:r>
      <w:r w:rsidR="00A06C4D">
        <w:t>)</w:t>
      </w:r>
      <w:r w:rsidR="00275367">
        <w:t>.</w:t>
      </w:r>
    </w:p>
    <w:p w14:paraId="09AEE6E1" w14:textId="77777777" w:rsidR="00D82901" w:rsidRDefault="00275367" w:rsidP="002347EB">
      <w:pPr>
        <w:pStyle w:val="ListParagraph"/>
        <w:numPr>
          <w:ilvl w:val="0"/>
          <w:numId w:val="37"/>
        </w:numPr>
      </w:pPr>
      <w:r>
        <w:t xml:space="preserve">Lớp ResourceModule là lớp phụ trách việc </w:t>
      </w:r>
      <w:r w:rsidR="00845EBF">
        <w:t>load và cung cấp hình ảnh các thành phần trong game.</w:t>
      </w:r>
    </w:p>
    <w:p w14:paraId="3708A803" w14:textId="168623D6" w:rsidR="00725116" w:rsidRDefault="00D82901" w:rsidP="002347EB">
      <w:pPr>
        <w:pStyle w:val="ListParagraph"/>
        <w:numPr>
          <w:ilvl w:val="0"/>
          <w:numId w:val="37"/>
        </w:numPr>
      </w:pPr>
      <w:r>
        <w:t>Cuối cùng là lớp GameManager là lớp trung gian, kết nối các thành phần dữ liệu, logic, giao diện</w:t>
      </w:r>
      <w:r w:rsidR="00D855A0">
        <w:t>.</w:t>
      </w:r>
    </w:p>
    <w:p w14:paraId="33198968" w14:textId="4242A23C" w:rsidR="00B367E2" w:rsidRDefault="00B367E2" w:rsidP="00B367E2">
      <w:pPr>
        <w:ind w:left="360"/>
      </w:pPr>
      <w:r>
        <w:lastRenderedPageBreak/>
        <w:t>Ngoài ra còn có kiến trúc về phần Network, đợi bạn ĐẮc gửi</w:t>
      </w:r>
    </w:p>
    <w:p w14:paraId="1156BC34" w14:textId="77777777" w:rsidR="00B367E2" w:rsidRPr="00A60ED0" w:rsidRDefault="00B367E2" w:rsidP="00B367E2">
      <w:pPr>
        <w:ind w:left="360"/>
      </w:pPr>
    </w:p>
    <w:p w14:paraId="43BD445D" w14:textId="71CDD861" w:rsidR="002430DC" w:rsidRDefault="00222110" w:rsidP="006A2848">
      <w:pPr>
        <w:pStyle w:val="Heading2"/>
      </w:pPr>
      <w:r>
        <w:t>Các mẫu thiết kế</w:t>
      </w:r>
      <w:r w:rsidR="00262A16">
        <w:t xml:space="preserve"> được áp dụng trong đồ án</w:t>
      </w:r>
      <w:bookmarkStart w:id="0" w:name="_GoBack"/>
      <w:bookmarkEnd w:id="0"/>
    </w:p>
    <w:p w14:paraId="479AC37F" w14:textId="071F5A5D" w:rsidR="004D7404" w:rsidRDefault="004D7404" w:rsidP="004D7404">
      <w:pPr>
        <w:pStyle w:val="Heading3"/>
        <w:numPr>
          <w:ilvl w:val="3"/>
          <w:numId w:val="12"/>
        </w:numPr>
      </w:pPr>
      <w:r>
        <w:t>Áp dụng mẫu thiết kế Strategy vào lấy resources</w:t>
      </w:r>
    </w:p>
    <w:p w14:paraId="58DA4BAB" w14:textId="64A103DE" w:rsidR="004D7404" w:rsidRDefault="004D7404" w:rsidP="004D7404">
      <w:r w:rsidRPr="004D7404">
        <w:drawing>
          <wp:inline distT="0" distB="0" distL="0" distR="0" wp14:anchorId="1A230571" wp14:editId="00A21234">
            <wp:extent cx="6772940" cy="411684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7216" cy="41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796" w14:textId="2DD0A21C" w:rsidR="004D7404" w:rsidRDefault="004D7404" w:rsidP="004D7404">
      <w:pPr>
        <w:rPr>
          <w:szCs w:val="24"/>
        </w:rPr>
      </w:pPr>
      <w:r w:rsidRPr="00F43EC7">
        <w:rPr>
          <w:b/>
          <w:bCs/>
          <w:i/>
          <w:iCs/>
          <w:szCs w:val="24"/>
        </w:rPr>
        <w:t>Giải thích:</w:t>
      </w:r>
      <w:r w:rsidR="00F43EC7">
        <w:rPr>
          <w:szCs w:val="24"/>
        </w:rPr>
        <w:t xml:space="preserve"> Các resource trong lúc khởi tạo bàn cờ và các con cờ được lớp </w:t>
      </w:r>
      <w:r w:rsidR="00F43EC7">
        <w:rPr>
          <w:b/>
          <w:bCs/>
          <w:szCs w:val="24"/>
        </w:rPr>
        <w:t>ResourceModule</w:t>
      </w:r>
      <w:r w:rsidR="00F43EC7">
        <w:rPr>
          <w:szCs w:val="24"/>
        </w:rPr>
        <w:t xml:space="preserve"> quản lý và trả về theo yêu cầu</w:t>
      </w:r>
      <w:r w:rsidR="00387EA8">
        <w:rPr>
          <w:szCs w:val="24"/>
        </w:rPr>
        <w:t xml:space="preserve">. Lớp </w:t>
      </w:r>
      <w:r w:rsidR="00387EA8">
        <w:rPr>
          <w:b/>
          <w:bCs/>
          <w:szCs w:val="24"/>
        </w:rPr>
        <w:t xml:space="preserve">ResourceModule </w:t>
      </w:r>
      <w:r w:rsidR="005E0FA1">
        <w:rPr>
          <w:szCs w:val="24"/>
        </w:rPr>
        <w:t>cung cấp các phương thức cần thiết (</w:t>
      </w:r>
      <w:r w:rsidR="005E0FA1" w:rsidRPr="005E0FA1">
        <w:rPr>
          <w:i/>
          <w:iCs/>
          <w:szCs w:val="24"/>
        </w:rPr>
        <w:t>GetPieceResource, GetTileResource</w:t>
      </w:r>
      <w:r w:rsidR="005E0FA1">
        <w:rPr>
          <w:szCs w:val="24"/>
        </w:rPr>
        <w:t>) để lấy resource</w:t>
      </w:r>
      <w:r w:rsidR="008772A9">
        <w:rPr>
          <w:szCs w:val="24"/>
        </w:rPr>
        <w:t xml:space="preserve">. Trong lớp ResourceModule có chứa 1 thể hiện của lớp </w:t>
      </w:r>
      <w:r w:rsidR="008772A9">
        <w:rPr>
          <w:b/>
          <w:bCs/>
          <w:szCs w:val="24"/>
        </w:rPr>
        <w:t>PieceStrategy</w:t>
      </w:r>
      <w:r w:rsidR="008772A9">
        <w:rPr>
          <w:szCs w:val="24"/>
        </w:rPr>
        <w:t xml:space="preserve"> và 1 thể hiện của lớp </w:t>
      </w:r>
      <w:r w:rsidR="008772A9">
        <w:rPr>
          <w:b/>
          <w:bCs/>
          <w:szCs w:val="24"/>
        </w:rPr>
        <w:t>TileStrategy</w:t>
      </w:r>
      <w:r w:rsidR="00E13239">
        <w:rPr>
          <w:szCs w:val="24"/>
        </w:rPr>
        <w:t>, khi cần lấy các resource thì sẽ hủy thác cho 2 thể hiện của 2 lớp này lấy.</w:t>
      </w:r>
      <w:r w:rsidR="00F56568">
        <w:rPr>
          <w:szCs w:val="24"/>
        </w:rPr>
        <w:t xml:space="preserve"> Hai lớp </w:t>
      </w:r>
      <w:r w:rsidR="00F56568">
        <w:rPr>
          <w:b/>
          <w:bCs/>
          <w:szCs w:val="24"/>
        </w:rPr>
        <w:t>PieceStrategy</w:t>
      </w:r>
      <w:r w:rsidR="00F56568">
        <w:rPr>
          <w:b/>
          <w:bCs/>
          <w:szCs w:val="24"/>
        </w:rPr>
        <w:t xml:space="preserve"> </w:t>
      </w:r>
      <w:r w:rsidR="00F56568">
        <w:rPr>
          <w:szCs w:val="24"/>
        </w:rPr>
        <w:t xml:space="preserve">và </w:t>
      </w:r>
      <w:r w:rsidR="00F56568">
        <w:rPr>
          <w:b/>
          <w:bCs/>
          <w:szCs w:val="24"/>
        </w:rPr>
        <w:t>TileStrategy</w:t>
      </w:r>
      <w:r w:rsidR="00175BCD">
        <w:rPr>
          <w:b/>
          <w:bCs/>
          <w:szCs w:val="24"/>
        </w:rPr>
        <w:t xml:space="preserve"> </w:t>
      </w:r>
      <w:r w:rsidR="00175BCD">
        <w:rPr>
          <w:szCs w:val="24"/>
        </w:rPr>
        <w:t>có thể lấy resource từ các nguồn khác nhau, miễn sao là trả về đúng yêu cầu.</w:t>
      </w:r>
      <w:r w:rsidR="00556919">
        <w:rPr>
          <w:szCs w:val="24"/>
        </w:rPr>
        <w:t xml:space="preserve"> Khi cần thay đổi nguồn lấy</w:t>
      </w:r>
      <w:r w:rsidR="00EC640B">
        <w:rPr>
          <w:szCs w:val="24"/>
        </w:rPr>
        <w:t xml:space="preserve"> resource</w:t>
      </w:r>
      <w:r w:rsidR="00556919">
        <w:rPr>
          <w:szCs w:val="24"/>
        </w:rPr>
        <w:t>, ta chỉ cần Update strategy</w:t>
      </w:r>
      <w:r w:rsidR="00E02FEF">
        <w:rPr>
          <w:szCs w:val="24"/>
        </w:rPr>
        <w:t xml:space="preserve">, hoặc khi ta muốn thêm một resource khác, ta chỉ cần kế </w:t>
      </w:r>
      <w:r w:rsidR="00E02FEF">
        <w:rPr>
          <w:szCs w:val="24"/>
        </w:rPr>
        <w:lastRenderedPageBreak/>
        <w:t xml:space="preserve">thừa lớp </w:t>
      </w:r>
      <w:r w:rsidR="00E02FEF">
        <w:rPr>
          <w:b/>
          <w:bCs/>
          <w:szCs w:val="24"/>
        </w:rPr>
        <w:t>CommonPiece (CommonTile)</w:t>
      </w:r>
      <w:r w:rsidR="00E02FEF">
        <w:rPr>
          <w:szCs w:val="24"/>
        </w:rPr>
        <w:t xml:space="preserve"> </w:t>
      </w:r>
      <w:r w:rsidR="00675EDB">
        <w:rPr>
          <w:szCs w:val="24"/>
        </w:rPr>
        <w:t>và tạo 1 lớp mới, implement các phương thức đã có, mà không cần sử code, đảm bảo quy tắc Op</w:t>
      </w:r>
      <w:r w:rsidR="00675EDB" w:rsidRPr="00675EDB">
        <w:rPr>
          <w:szCs w:val="24"/>
        </w:rPr>
        <w:t>en-closed principle</w:t>
      </w:r>
      <w:r w:rsidR="00CA7464">
        <w:rPr>
          <w:szCs w:val="24"/>
        </w:rPr>
        <w:t>.</w:t>
      </w:r>
    </w:p>
    <w:p w14:paraId="55983C76" w14:textId="08BF02EA" w:rsidR="004934AC" w:rsidRDefault="004934AC" w:rsidP="004934AC">
      <w:pPr>
        <w:pStyle w:val="Heading3"/>
        <w:numPr>
          <w:ilvl w:val="3"/>
          <w:numId w:val="12"/>
        </w:numPr>
      </w:pPr>
      <w:r>
        <w:t xml:space="preserve">Áp dụng mẫu thiết kế </w:t>
      </w:r>
      <w:r>
        <w:t>Adapter</w:t>
      </w:r>
      <w:r>
        <w:t xml:space="preserve"> </w:t>
      </w:r>
      <w:r>
        <w:t>cho AI trong game</w:t>
      </w:r>
    </w:p>
    <w:p w14:paraId="4C54566E" w14:textId="69F3A11C" w:rsidR="004934AC" w:rsidRDefault="00BE2DFF" w:rsidP="00BE2DFF">
      <w:pPr>
        <w:jc w:val="center"/>
      </w:pPr>
      <w:r w:rsidRPr="00BE2DFF">
        <w:drawing>
          <wp:inline distT="0" distB="0" distL="0" distR="0" wp14:anchorId="4B0AA4AF" wp14:editId="725C9BCC">
            <wp:extent cx="4553585" cy="334374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E064" w14:textId="118049AB" w:rsidR="004934AC" w:rsidRPr="00E02FEF" w:rsidRDefault="004934AC" w:rsidP="004934AC">
      <w:pPr>
        <w:rPr>
          <w:szCs w:val="24"/>
        </w:rPr>
      </w:pPr>
      <w:r w:rsidRPr="00F43EC7">
        <w:rPr>
          <w:b/>
          <w:bCs/>
          <w:i/>
          <w:iCs/>
          <w:szCs w:val="24"/>
        </w:rPr>
        <w:t>Giải thích:</w:t>
      </w:r>
      <w:r>
        <w:rPr>
          <w:szCs w:val="24"/>
        </w:rPr>
        <w:t xml:space="preserve"> </w:t>
      </w:r>
      <w:r w:rsidR="00DF4418">
        <w:rPr>
          <w:szCs w:val="24"/>
        </w:rPr>
        <w:t xml:space="preserve">Thuật toán Minimax được áp dụng cho AI trong game, một thư viện có sẵn chứa </w:t>
      </w:r>
      <w:r w:rsidR="00D303F6">
        <w:rPr>
          <w:szCs w:val="24"/>
        </w:rPr>
        <w:t>t</w:t>
      </w:r>
      <w:r w:rsidR="00DF4418">
        <w:rPr>
          <w:szCs w:val="24"/>
        </w:rPr>
        <w:t>huật toán</w:t>
      </w:r>
      <w:r w:rsidR="00F21DEC">
        <w:rPr>
          <w:szCs w:val="24"/>
        </w:rPr>
        <w:t xml:space="preserve"> Minimax được tái sử dụng cho chương trình.</w:t>
      </w:r>
      <w:r w:rsidR="000148BE">
        <w:rPr>
          <w:szCs w:val="24"/>
        </w:rPr>
        <w:t xml:space="preserve"> Áp dụng mẫu Adapter để chuẩn hóa input và output của chương trình với thư viện có sẵn</w:t>
      </w:r>
      <w:r w:rsidR="00F926BD">
        <w:rPr>
          <w:szCs w:val="24"/>
        </w:rPr>
        <w:t xml:space="preserve"> để có thể tái sử dụng.</w:t>
      </w:r>
    </w:p>
    <w:p w14:paraId="7644C717" w14:textId="77777777" w:rsidR="007D0B6F" w:rsidRDefault="007D0B6F" w:rsidP="007D0B6F">
      <w:pPr>
        <w:pStyle w:val="Heading1"/>
      </w:pPr>
      <w:bookmarkStart w:id="1" w:name="_Toc30178745"/>
      <w:r>
        <w:t>Cấu trúc framework</w:t>
      </w:r>
      <w:bookmarkEnd w:id="1"/>
    </w:p>
    <w:p w14:paraId="0E47DF0E" w14:textId="77777777" w:rsidR="007D0B6F" w:rsidRPr="007D0B6F" w:rsidRDefault="007D0B6F" w:rsidP="007D0B6F"/>
    <w:sectPr w:rsidR="007D0B6F" w:rsidRPr="007D0B6F" w:rsidSect="002015EA">
      <w:headerReference w:type="default" r:id="rId17"/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B46E0" w14:textId="77777777" w:rsidR="00590DD0" w:rsidRDefault="00590DD0" w:rsidP="00A54510">
      <w:pPr>
        <w:spacing w:before="0" w:after="0" w:line="240" w:lineRule="auto"/>
      </w:pPr>
      <w:r>
        <w:separator/>
      </w:r>
    </w:p>
  </w:endnote>
  <w:endnote w:type="continuationSeparator" w:id="0">
    <w:p w14:paraId="0621AA8C" w14:textId="77777777" w:rsidR="00590DD0" w:rsidRDefault="00590DD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2E339" w14:textId="77777777" w:rsidR="00931705" w:rsidRDefault="00931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DB92659" w14:textId="77777777" w:rsidTr="009922DD">
      <w:tc>
        <w:tcPr>
          <w:tcW w:w="4500" w:type="pct"/>
        </w:tcPr>
        <w:p w14:paraId="516E51FB" w14:textId="77777777" w:rsidR="000B1151" w:rsidRPr="00A61E33" w:rsidRDefault="00590DD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65498413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04BF9C1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97667D" w:rsidRPr="0097667D">
            <w:rPr>
              <w:b/>
              <w:noProof/>
              <w:color w:val="FFFFFF" w:themeColor="background1"/>
            </w:rPr>
            <w:t>18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300F7E0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C0A7D" w14:textId="77777777" w:rsidR="00590DD0" w:rsidRDefault="00590DD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DBBA843" w14:textId="77777777" w:rsidR="00590DD0" w:rsidRDefault="00590DD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C5A9A" w14:textId="77777777" w:rsidR="00931705" w:rsidRDefault="00931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35839668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0537B5FA" w14:textId="0B655F59" w:rsidR="000B1151" w:rsidRPr="00DC7D03" w:rsidRDefault="00FA17AE" w:rsidP="002203DE">
          <w:pPr>
            <w:pStyle w:val="Header"/>
            <w:spacing w:before="0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Kiến trúc phần mềm</w:t>
          </w:r>
        </w:p>
      </w:tc>
      <w:tc>
        <w:tcPr>
          <w:tcW w:w="2151" w:type="pct"/>
        </w:tcPr>
        <w:p w14:paraId="454CFC9B" w14:textId="21E34B34" w:rsidR="000B1151" w:rsidRPr="00BF48DA" w:rsidRDefault="005B7418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Đồ án</w:t>
          </w:r>
          <w:r w:rsidR="00BF41C8">
            <w:rPr>
              <w:rFonts w:cs="Segoe UI"/>
              <w:b/>
              <w:bCs/>
              <w:color w:val="000000" w:themeColor="text1"/>
            </w:rPr>
            <w:t>:</w:t>
          </w:r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r w:rsidR="00FA17AE">
            <w:rPr>
              <w:rFonts w:cs="Segoe UI"/>
              <w:b/>
              <w:bCs/>
              <w:color w:val="000000" w:themeColor="text1"/>
            </w:rPr>
            <w:t>Game Cờ Vua</w:t>
          </w:r>
          <w:r w:rsidR="0008654E">
            <w:rPr>
              <w:rFonts w:cs="Segoe UI"/>
              <w:b/>
              <w:bCs/>
              <w:color w:val="000000" w:themeColor="text1"/>
            </w:rPr>
            <w:t xml:space="preserve"> </w:t>
          </w:r>
        </w:p>
      </w:tc>
    </w:tr>
  </w:tbl>
  <w:p w14:paraId="142DF44B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A64"/>
    <w:multiLevelType w:val="multilevel"/>
    <w:tmpl w:val="3C2E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549"/>
    <w:multiLevelType w:val="hybridMultilevel"/>
    <w:tmpl w:val="66CC1842"/>
    <w:lvl w:ilvl="0" w:tplc="576E6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BE"/>
    <w:multiLevelType w:val="hybridMultilevel"/>
    <w:tmpl w:val="1012E720"/>
    <w:lvl w:ilvl="0" w:tplc="06BCACF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97AAC"/>
    <w:multiLevelType w:val="multilevel"/>
    <w:tmpl w:val="F09A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66FE4"/>
    <w:multiLevelType w:val="hybridMultilevel"/>
    <w:tmpl w:val="0966DEFC"/>
    <w:lvl w:ilvl="0" w:tplc="EECA3B6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BF41B0"/>
    <w:multiLevelType w:val="multilevel"/>
    <w:tmpl w:val="9436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B87D73"/>
    <w:multiLevelType w:val="multilevel"/>
    <w:tmpl w:val="0E82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95ECE"/>
    <w:multiLevelType w:val="hybridMultilevel"/>
    <w:tmpl w:val="CCB0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5745E5"/>
    <w:multiLevelType w:val="multilevel"/>
    <w:tmpl w:val="578275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85600"/>
    <w:multiLevelType w:val="multilevel"/>
    <w:tmpl w:val="1D9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26322C"/>
    <w:multiLevelType w:val="hybridMultilevel"/>
    <w:tmpl w:val="050619BC"/>
    <w:lvl w:ilvl="0" w:tplc="0C0ED10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44C39"/>
    <w:multiLevelType w:val="multilevel"/>
    <w:tmpl w:val="0F2EBC40"/>
    <w:lvl w:ilvl="0">
      <w:start w:val="1"/>
      <w:numFmt w:val="decimal"/>
      <w:pStyle w:val="Heading1"/>
      <w:lvlText w:val="%1"/>
      <w:lvlJc w:val="left"/>
      <w:pPr>
        <w:ind w:left="4140" w:firstLine="0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AC787F"/>
    <w:multiLevelType w:val="multilevel"/>
    <w:tmpl w:val="DADE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687536"/>
    <w:multiLevelType w:val="multilevel"/>
    <w:tmpl w:val="D3E4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CC03C3"/>
    <w:multiLevelType w:val="hybridMultilevel"/>
    <w:tmpl w:val="2424DCC2"/>
    <w:lvl w:ilvl="0" w:tplc="FBDA957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B2AF6"/>
    <w:multiLevelType w:val="multilevel"/>
    <w:tmpl w:val="D6DE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F907F3"/>
    <w:multiLevelType w:val="multilevel"/>
    <w:tmpl w:val="5D1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9"/>
  </w:num>
  <w:num w:numId="3">
    <w:abstractNumId w:val="3"/>
  </w:num>
  <w:num w:numId="4">
    <w:abstractNumId w:val="10"/>
  </w:num>
  <w:num w:numId="5">
    <w:abstractNumId w:val="25"/>
  </w:num>
  <w:num w:numId="6">
    <w:abstractNumId w:val="9"/>
  </w:num>
  <w:num w:numId="7">
    <w:abstractNumId w:val="16"/>
  </w:num>
  <w:num w:numId="8">
    <w:abstractNumId w:val="4"/>
  </w:num>
  <w:num w:numId="9">
    <w:abstractNumId w:val="27"/>
  </w:num>
  <w:num w:numId="10">
    <w:abstractNumId w:val="21"/>
  </w:num>
  <w:num w:numId="11">
    <w:abstractNumId w:val="33"/>
  </w:num>
  <w:num w:numId="12">
    <w:abstractNumId w:val="24"/>
  </w:num>
  <w:num w:numId="13">
    <w:abstractNumId w:val="31"/>
  </w:num>
  <w:num w:numId="14">
    <w:abstractNumId w:val="15"/>
  </w:num>
  <w:num w:numId="15">
    <w:abstractNumId w:val="11"/>
  </w:num>
  <w:num w:numId="16">
    <w:abstractNumId w:val="12"/>
  </w:num>
  <w:num w:numId="17">
    <w:abstractNumId w:val="30"/>
  </w:num>
  <w:num w:numId="18">
    <w:abstractNumId w:val="36"/>
  </w:num>
  <w:num w:numId="19">
    <w:abstractNumId w:val="13"/>
  </w:num>
  <w:num w:numId="20">
    <w:abstractNumId w:val="32"/>
  </w:num>
  <w:num w:numId="21">
    <w:abstractNumId w:val="17"/>
  </w:num>
  <w:num w:numId="22">
    <w:abstractNumId w:val="18"/>
  </w:num>
  <w:num w:numId="23">
    <w:abstractNumId w:val="2"/>
  </w:num>
  <w:num w:numId="24">
    <w:abstractNumId w:val="1"/>
  </w:num>
  <w:num w:numId="25">
    <w:abstractNumId w:val="6"/>
  </w:num>
  <w:num w:numId="26">
    <w:abstractNumId w:val="23"/>
  </w:num>
  <w:num w:numId="27">
    <w:abstractNumId w:val="35"/>
  </w:num>
  <w:num w:numId="28">
    <w:abstractNumId w:val="8"/>
    <w:lvlOverride w:ilvl="2">
      <w:lvl w:ilvl="2">
        <w:numFmt w:val="decimal"/>
        <w:lvlText w:val="%3."/>
        <w:lvlJc w:val="left"/>
      </w:lvl>
    </w:lvlOverride>
  </w:num>
  <w:num w:numId="29">
    <w:abstractNumId w:val="26"/>
    <w:lvlOverride w:ilvl="2">
      <w:lvl w:ilvl="2">
        <w:numFmt w:val="decimal"/>
        <w:lvlText w:val="%3."/>
        <w:lvlJc w:val="left"/>
      </w:lvl>
    </w:lvlOverride>
  </w:num>
  <w:num w:numId="30">
    <w:abstractNumId w:val="7"/>
    <w:lvlOverride w:ilvl="2">
      <w:lvl w:ilvl="2">
        <w:numFmt w:val="decimal"/>
        <w:lvlText w:val="%3."/>
        <w:lvlJc w:val="left"/>
      </w:lvl>
    </w:lvlOverride>
  </w:num>
  <w:num w:numId="31">
    <w:abstractNumId w:val="22"/>
    <w:lvlOverride w:ilvl="2">
      <w:lvl w:ilvl="2">
        <w:numFmt w:val="decimal"/>
        <w:lvlText w:val="%3."/>
        <w:lvlJc w:val="left"/>
      </w:lvl>
    </w:lvlOverride>
  </w:num>
  <w:num w:numId="32">
    <w:abstractNumId w:val="34"/>
    <w:lvlOverride w:ilvl="2">
      <w:lvl w:ilvl="2">
        <w:numFmt w:val="decimal"/>
        <w:lvlText w:val="%3."/>
        <w:lvlJc w:val="left"/>
      </w:lvl>
    </w:lvlOverride>
  </w:num>
  <w:num w:numId="33">
    <w:abstractNumId w:val="0"/>
    <w:lvlOverride w:ilvl="2">
      <w:lvl w:ilvl="2">
        <w:numFmt w:val="decimal"/>
        <w:lvlText w:val="%3."/>
        <w:lvlJc w:val="left"/>
      </w:lvl>
    </w:lvlOverride>
  </w:num>
  <w:num w:numId="34">
    <w:abstractNumId w:val="5"/>
    <w:lvlOverride w:ilvl="2">
      <w:lvl w:ilvl="2">
        <w:numFmt w:val="decimal"/>
        <w:lvlText w:val="%3."/>
        <w:lvlJc w:val="left"/>
      </w:lvl>
    </w:lvlOverride>
  </w:num>
  <w:num w:numId="35">
    <w:abstractNumId w:val="20"/>
  </w:num>
  <w:num w:numId="36">
    <w:abstractNumId w:val="28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D68"/>
    <w:rsid w:val="00003EAA"/>
    <w:rsid w:val="000040F0"/>
    <w:rsid w:val="0000425C"/>
    <w:rsid w:val="000077DE"/>
    <w:rsid w:val="00011871"/>
    <w:rsid w:val="00011CEB"/>
    <w:rsid w:val="00012E96"/>
    <w:rsid w:val="000147C9"/>
    <w:rsid w:val="000148BE"/>
    <w:rsid w:val="000148E2"/>
    <w:rsid w:val="0001496E"/>
    <w:rsid w:val="00015BF3"/>
    <w:rsid w:val="00016F33"/>
    <w:rsid w:val="00021AE4"/>
    <w:rsid w:val="000223EA"/>
    <w:rsid w:val="00024A21"/>
    <w:rsid w:val="00025192"/>
    <w:rsid w:val="00025AD2"/>
    <w:rsid w:val="000265F3"/>
    <w:rsid w:val="000277C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4C0F"/>
    <w:rsid w:val="0005536C"/>
    <w:rsid w:val="0005754E"/>
    <w:rsid w:val="00057E0F"/>
    <w:rsid w:val="00060968"/>
    <w:rsid w:val="00061E40"/>
    <w:rsid w:val="00063C69"/>
    <w:rsid w:val="00064B29"/>
    <w:rsid w:val="0006689C"/>
    <w:rsid w:val="00067BC2"/>
    <w:rsid w:val="000708E7"/>
    <w:rsid w:val="0007284F"/>
    <w:rsid w:val="0007472F"/>
    <w:rsid w:val="00085299"/>
    <w:rsid w:val="0008654E"/>
    <w:rsid w:val="00087106"/>
    <w:rsid w:val="00090C0E"/>
    <w:rsid w:val="00092360"/>
    <w:rsid w:val="000963CC"/>
    <w:rsid w:val="00096F16"/>
    <w:rsid w:val="000A1422"/>
    <w:rsid w:val="000A1CCA"/>
    <w:rsid w:val="000A45C7"/>
    <w:rsid w:val="000A6213"/>
    <w:rsid w:val="000B1151"/>
    <w:rsid w:val="000B19F4"/>
    <w:rsid w:val="000B628A"/>
    <w:rsid w:val="000C063B"/>
    <w:rsid w:val="000C2075"/>
    <w:rsid w:val="000C3F30"/>
    <w:rsid w:val="000C46D0"/>
    <w:rsid w:val="000C478C"/>
    <w:rsid w:val="000C5C7F"/>
    <w:rsid w:val="000C5CAA"/>
    <w:rsid w:val="000C7F56"/>
    <w:rsid w:val="000D0723"/>
    <w:rsid w:val="000D16BE"/>
    <w:rsid w:val="000D2713"/>
    <w:rsid w:val="000D4E8A"/>
    <w:rsid w:val="000D5E1F"/>
    <w:rsid w:val="000D65B0"/>
    <w:rsid w:val="000D6AE0"/>
    <w:rsid w:val="000E1681"/>
    <w:rsid w:val="000E37D2"/>
    <w:rsid w:val="000E4B63"/>
    <w:rsid w:val="000E4EF1"/>
    <w:rsid w:val="000E5CFD"/>
    <w:rsid w:val="000F0444"/>
    <w:rsid w:val="000F17C9"/>
    <w:rsid w:val="000F24A6"/>
    <w:rsid w:val="000F29E2"/>
    <w:rsid w:val="000F320D"/>
    <w:rsid w:val="000F456A"/>
    <w:rsid w:val="000F6EE9"/>
    <w:rsid w:val="000F6F6F"/>
    <w:rsid w:val="000F7546"/>
    <w:rsid w:val="001012CD"/>
    <w:rsid w:val="001015D9"/>
    <w:rsid w:val="00101AF7"/>
    <w:rsid w:val="00102E8C"/>
    <w:rsid w:val="00103132"/>
    <w:rsid w:val="00103E1E"/>
    <w:rsid w:val="001044D4"/>
    <w:rsid w:val="0010476E"/>
    <w:rsid w:val="001108F2"/>
    <w:rsid w:val="00111F7E"/>
    <w:rsid w:val="001152BB"/>
    <w:rsid w:val="00117CEE"/>
    <w:rsid w:val="001212F3"/>
    <w:rsid w:val="0012211D"/>
    <w:rsid w:val="00125471"/>
    <w:rsid w:val="001256D4"/>
    <w:rsid w:val="00125A44"/>
    <w:rsid w:val="00126737"/>
    <w:rsid w:val="00126FB0"/>
    <w:rsid w:val="0012753A"/>
    <w:rsid w:val="00131292"/>
    <w:rsid w:val="001321F0"/>
    <w:rsid w:val="00132665"/>
    <w:rsid w:val="001350DA"/>
    <w:rsid w:val="00136405"/>
    <w:rsid w:val="00142BFD"/>
    <w:rsid w:val="00142D72"/>
    <w:rsid w:val="00145753"/>
    <w:rsid w:val="00150452"/>
    <w:rsid w:val="0015363B"/>
    <w:rsid w:val="001579BB"/>
    <w:rsid w:val="00161C7B"/>
    <w:rsid w:val="00163805"/>
    <w:rsid w:val="001644DA"/>
    <w:rsid w:val="00164D11"/>
    <w:rsid w:val="0016500A"/>
    <w:rsid w:val="00171843"/>
    <w:rsid w:val="001728AE"/>
    <w:rsid w:val="0017494E"/>
    <w:rsid w:val="001750D4"/>
    <w:rsid w:val="00175BCD"/>
    <w:rsid w:val="00176D34"/>
    <w:rsid w:val="00180A96"/>
    <w:rsid w:val="00183A4B"/>
    <w:rsid w:val="001845FA"/>
    <w:rsid w:val="001852F9"/>
    <w:rsid w:val="00185DAB"/>
    <w:rsid w:val="0018624A"/>
    <w:rsid w:val="0018689B"/>
    <w:rsid w:val="00186B7E"/>
    <w:rsid w:val="00187861"/>
    <w:rsid w:val="0019051E"/>
    <w:rsid w:val="001946DF"/>
    <w:rsid w:val="00194872"/>
    <w:rsid w:val="00197164"/>
    <w:rsid w:val="00197B9E"/>
    <w:rsid w:val="001A18A6"/>
    <w:rsid w:val="001A1C88"/>
    <w:rsid w:val="001A2158"/>
    <w:rsid w:val="001A3FE3"/>
    <w:rsid w:val="001A54F2"/>
    <w:rsid w:val="001A5A7A"/>
    <w:rsid w:val="001B6608"/>
    <w:rsid w:val="001C3175"/>
    <w:rsid w:val="001C4BE2"/>
    <w:rsid w:val="001C51D8"/>
    <w:rsid w:val="001C5D57"/>
    <w:rsid w:val="001C7AF1"/>
    <w:rsid w:val="001D0175"/>
    <w:rsid w:val="001D0180"/>
    <w:rsid w:val="001D30D6"/>
    <w:rsid w:val="001D3929"/>
    <w:rsid w:val="001D6C08"/>
    <w:rsid w:val="001D75D4"/>
    <w:rsid w:val="001E0163"/>
    <w:rsid w:val="001E08DF"/>
    <w:rsid w:val="001E13DE"/>
    <w:rsid w:val="001E1E16"/>
    <w:rsid w:val="001E2F3E"/>
    <w:rsid w:val="001E64BC"/>
    <w:rsid w:val="001E749E"/>
    <w:rsid w:val="00200476"/>
    <w:rsid w:val="002015EA"/>
    <w:rsid w:val="00203C35"/>
    <w:rsid w:val="002041C4"/>
    <w:rsid w:val="00205704"/>
    <w:rsid w:val="00205BEB"/>
    <w:rsid w:val="00206680"/>
    <w:rsid w:val="00206C57"/>
    <w:rsid w:val="00211A03"/>
    <w:rsid w:val="00212404"/>
    <w:rsid w:val="00212816"/>
    <w:rsid w:val="0021298D"/>
    <w:rsid w:val="00214D38"/>
    <w:rsid w:val="00215252"/>
    <w:rsid w:val="00216ABF"/>
    <w:rsid w:val="002203DE"/>
    <w:rsid w:val="00221374"/>
    <w:rsid w:val="00222110"/>
    <w:rsid w:val="00223DDA"/>
    <w:rsid w:val="002248AE"/>
    <w:rsid w:val="002257EF"/>
    <w:rsid w:val="0023161E"/>
    <w:rsid w:val="00231925"/>
    <w:rsid w:val="00231F61"/>
    <w:rsid w:val="0023398D"/>
    <w:rsid w:val="00233A3B"/>
    <w:rsid w:val="002347EB"/>
    <w:rsid w:val="00236CCE"/>
    <w:rsid w:val="002409FF"/>
    <w:rsid w:val="00240A84"/>
    <w:rsid w:val="00240FDD"/>
    <w:rsid w:val="002430DC"/>
    <w:rsid w:val="002434A3"/>
    <w:rsid w:val="0024414A"/>
    <w:rsid w:val="00250EA3"/>
    <w:rsid w:val="00251716"/>
    <w:rsid w:val="00252816"/>
    <w:rsid w:val="00254B16"/>
    <w:rsid w:val="0026143F"/>
    <w:rsid w:val="00261C6E"/>
    <w:rsid w:val="0026242F"/>
    <w:rsid w:val="00262A16"/>
    <w:rsid w:val="00265953"/>
    <w:rsid w:val="00265E42"/>
    <w:rsid w:val="00266B43"/>
    <w:rsid w:val="00266DCF"/>
    <w:rsid w:val="00271117"/>
    <w:rsid w:val="00275367"/>
    <w:rsid w:val="0027589B"/>
    <w:rsid w:val="00275D69"/>
    <w:rsid w:val="0028069C"/>
    <w:rsid w:val="0028096E"/>
    <w:rsid w:val="00282C7F"/>
    <w:rsid w:val="00282CDF"/>
    <w:rsid w:val="002854ED"/>
    <w:rsid w:val="00286BD7"/>
    <w:rsid w:val="0028783D"/>
    <w:rsid w:val="002905D5"/>
    <w:rsid w:val="00290E53"/>
    <w:rsid w:val="0029138F"/>
    <w:rsid w:val="002942AC"/>
    <w:rsid w:val="0029595C"/>
    <w:rsid w:val="00295A08"/>
    <w:rsid w:val="002A184E"/>
    <w:rsid w:val="002A2150"/>
    <w:rsid w:val="002A2A44"/>
    <w:rsid w:val="002A63E0"/>
    <w:rsid w:val="002A7046"/>
    <w:rsid w:val="002B03F3"/>
    <w:rsid w:val="002B0949"/>
    <w:rsid w:val="002B189C"/>
    <w:rsid w:val="002B3894"/>
    <w:rsid w:val="002B3AA0"/>
    <w:rsid w:val="002B5500"/>
    <w:rsid w:val="002B74FA"/>
    <w:rsid w:val="002B774E"/>
    <w:rsid w:val="002C017F"/>
    <w:rsid w:val="002C07B1"/>
    <w:rsid w:val="002C1131"/>
    <w:rsid w:val="002C3774"/>
    <w:rsid w:val="002C3783"/>
    <w:rsid w:val="002D393B"/>
    <w:rsid w:val="002D4443"/>
    <w:rsid w:val="002D44BE"/>
    <w:rsid w:val="002D44C2"/>
    <w:rsid w:val="002D4901"/>
    <w:rsid w:val="002D692F"/>
    <w:rsid w:val="002D777A"/>
    <w:rsid w:val="002D7BCA"/>
    <w:rsid w:val="002E09A1"/>
    <w:rsid w:val="002E0B17"/>
    <w:rsid w:val="002E1679"/>
    <w:rsid w:val="002E3DF4"/>
    <w:rsid w:val="002E5DE3"/>
    <w:rsid w:val="002E5FD1"/>
    <w:rsid w:val="002E6E9F"/>
    <w:rsid w:val="002E6EF1"/>
    <w:rsid w:val="002F1644"/>
    <w:rsid w:val="002F4CEB"/>
    <w:rsid w:val="002F6E03"/>
    <w:rsid w:val="002F71DB"/>
    <w:rsid w:val="003020B2"/>
    <w:rsid w:val="00302566"/>
    <w:rsid w:val="003051F5"/>
    <w:rsid w:val="00305CE4"/>
    <w:rsid w:val="00307C87"/>
    <w:rsid w:val="0031124D"/>
    <w:rsid w:val="00320C1D"/>
    <w:rsid w:val="0032182A"/>
    <w:rsid w:val="00322E59"/>
    <w:rsid w:val="003236B0"/>
    <w:rsid w:val="00323A24"/>
    <w:rsid w:val="0032613A"/>
    <w:rsid w:val="00326738"/>
    <w:rsid w:val="00342330"/>
    <w:rsid w:val="00342B85"/>
    <w:rsid w:val="00343674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0FEC"/>
    <w:rsid w:val="00371E1F"/>
    <w:rsid w:val="00371FC7"/>
    <w:rsid w:val="00372069"/>
    <w:rsid w:val="00372CE4"/>
    <w:rsid w:val="0037432E"/>
    <w:rsid w:val="00376134"/>
    <w:rsid w:val="003768CF"/>
    <w:rsid w:val="00376B6D"/>
    <w:rsid w:val="0037769D"/>
    <w:rsid w:val="0037783B"/>
    <w:rsid w:val="00377CEC"/>
    <w:rsid w:val="00380FF9"/>
    <w:rsid w:val="00381379"/>
    <w:rsid w:val="00382E37"/>
    <w:rsid w:val="00384DAA"/>
    <w:rsid w:val="0038640A"/>
    <w:rsid w:val="00387B3F"/>
    <w:rsid w:val="00387EA8"/>
    <w:rsid w:val="00393D59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27B"/>
    <w:rsid w:val="003B0FD5"/>
    <w:rsid w:val="003B18CB"/>
    <w:rsid w:val="003B22F9"/>
    <w:rsid w:val="003B2867"/>
    <w:rsid w:val="003B34AD"/>
    <w:rsid w:val="003B3CE7"/>
    <w:rsid w:val="003B629F"/>
    <w:rsid w:val="003B6448"/>
    <w:rsid w:val="003C1437"/>
    <w:rsid w:val="003C4BF2"/>
    <w:rsid w:val="003C528D"/>
    <w:rsid w:val="003C5663"/>
    <w:rsid w:val="003C71BE"/>
    <w:rsid w:val="003C7C5C"/>
    <w:rsid w:val="003D2651"/>
    <w:rsid w:val="003D5A0C"/>
    <w:rsid w:val="003D68DB"/>
    <w:rsid w:val="003E0936"/>
    <w:rsid w:val="003E2E9A"/>
    <w:rsid w:val="003E5945"/>
    <w:rsid w:val="003E7343"/>
    <w:rsid w:val="003E76C2"/>
    <w:rsid w:val="003F2792"/>
    <w:rsid w:val="003F728F"/>
    <w:rsid w:val="003F7697"/>
    <w:rsid w:val="0040432D"/>
    <w:rsid w:val="00405B88"/>
    <w:rsid w:val="00406E9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6408"/>
    <w:rsid w:val="004279B3"/>
    <w:rsid w:val="00430D0E"/>
    <w:rsid w:val="00433706"/>
    <w:rsid w:val="0043423C"/>
    <w:rsid w:val="0043470B"/>
    <w:rsid w:val="00436A26"/>
    <w:rsid w:val="00437710"/>
    <w:rsid w:val="00442609"/>
    <w:rsid w:val="004442B9"/>
    <w:rsid w:val="00445295"/>
    <w:rsid w:val="00455B63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E5F"/>
    <w:rsid w:val="00491FA5"/>
    <w:rsid w:val="004934AC"/>
    <w:rsid w:val="00493768"/>
    <w:rsid w:val="004950A2"/>
    <w:rsid w:val="004969CB"/>
    <w:rsid w:val="00496C4E"/>
    <w:rsid w:val="00497494"/>
    <w:rsid w:val="004A3E92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4A5F"/>
    <w:rsid w:val="004C6547"/>
    <w:rsid w:val="004C7D25"/>
    <w:rsid w:val="004D1DAD"/>
    <w:rsid w:val="004D361E"/>
    <w:rsid w:val="004D3A58"/>
    <w:rsid w:val="004D45A9"/>
    <w:rsid w:val="004D4EF6"/>
    <w:rsid w:val="004D50BC"/>
    <w:rsid w:val="004D7404"/>
    <w:rsid w:val="004D790F"/>
    <w:rsid w:val="004D7D13"/>
    <w:rsid w:val="004D7D5A"/>
    <w:rsid w:val="004D7FAE"/>
    <w:rsid w:val="004E1B0D"/>
    <w:rsid w:val="004E40B8"/>
    <w:rsid w:val="004E5D63"/>
    <w:rsid w:val="004F0537"/>
    <w:rsid w:val="004F30D3"/>
    <w:rsid w:val="004F32B9"/>
    <w:rsid w:val="004F5053"/>
    <w:rsid w:val="004F5243"/>
    <w:rsid w:val="005004F7"/>
    <w:rsid w:val="0050304B"/>
    <w:rsid w:val="00510CD7"/>
    <w:rsid w:val="00514120"/>
    <w:rsid w:val="0051545E"/>
    <w:rsid w:val="00516B3F"/>
    <w:rsid w:val="005174E4"/>
    <w:rsid w:val="00520473"/>
    <w:rsid w:val="00521B25"/>
    <w:rsid w:val="00525EEB"/>
    <w:rsid w:val="005333AE"/>
    <w:rsid w:val="005333F1"/>
    <w:rsid w:val="00533FCD"/>
    <w:rsid w:val="00534803"/>
    <w:rsid w:val="00535B72"/>
    <w:rsid w:val="00540E5B"/>
    <w:rsid w:val="005439E0"/>
    <w:rsid w:val="00544634"/>
    <w:rsid w:val="0054734E"/>
    <w:rsid w:val="005476BF"/>
    <w:rsid w:val="00547A45"/>
    <w:rsid w:val="0055304F"/>
    <w:rsid w:val="0055371A"/>
    <w:rsid w:val="00555605"/>
    <w:rsid w:val="00555870"/>
    <w:rsid w:val="00556919"/>
    <w:rsid w:val="00556DFE"/>
    <w:rsid w:val="00561665"/>
    <w:rsid w:val="0056290A"/>
    <w:rsid w:val="005635EA"/>
    <w:rsid w:val="00564F66"/>
    <w:rsid w:val="0056670C"/>
    <w:rsid w:val="00567FEA"/>
    <w:rsid w:val="0057327D"/>
    <w:rsid w:val="00574389"/>
    <w:rsid w:val="00575396"/>
    <w:rsid w:val="00575FC4"/>
    <w:rsid w:val="00581A07"/>
    <w:rsid w:val="005852D1"/>
    <w:rsid w:val="00590DD0"/>
    <w:rsid w:val="005914F8"/>
    <w:rsid w:val="00591A19"/>
    <w:rsid w:val="0059298A"/>
    <w:rsid w:val="005934A6"/>
    <w:rsid w:val="00593AFC"/>
    <w:rsid w:val="0059498E"/>
    <w:rsid w:val="005A04E2"/>
    <w:rsid w:val="005A08C2"/>
    <w:rsid w:val="005A1EC8"/>
    <w:rsid w:val="005A5214"/>
    <w:rsid w:val="005A67C5"/>
    <w:rsid w:val="005B0000"/>
    <w:rsid w:val="005B370B"/>
    <w:rsid w:val="005B37AA"/>
    <w:rsid w:val="005B4880"/>
    <w:rsid w:val="005B5C9B"/>
    <w:rsid w:val="005B73D5"/>
    <w:rsid w:val="005B7418"/>
    <w:rsid w:val="005C34BB"/>
    <w:rsid w:val="005C3D27"/>
    <w:rsid w:val="005C4613"/>
    <w:rsid w:val="005C65C2"/>
    <w:rsid w:val="005C6CD8"/>
    <w:rsid w:val="005D1892"/>
    <w:rsid w:val="005D1C09"/>
    <w:rsid w:val="005D7698"/>
    <w:rsid w:val="005D7E24"/>
    <w:rsid w:val="005E0CBD"/>
    <w:rsid w:val="005E0FA1"/>
    <w:rsid w:val="005E0FF4"/>
    <w:rsid w:val="005E1DD0"/>
    <w:rsid w:val="005E20F9"/>
    <w:rsid w:val="005E26A1"/>
    <w:rsid w:val="005E33BE"/>
    <w:rsid w:val="005E39CA"/>
    <w:rsid w:val="005E39F7"/>
    <w:rsid w:val="005E4619"/>
    <w:rsid w:val="005F15B2"/>
    <w:rsid w:val="005F359B"/>
    <w:rsid w:val="00602F9F"/>
    <w:rsid w:val="006038BB"/>
    <w:rsid w:val="0060621B"/>
    <w:rsid w:val="00606F98"/>
    <w:rsid w:val="00613085"/>
    <w:rsid w:val="00613C77"/>
    <w:rsid w:val="00615591"/>
    <w:rsid w:val="006155B7"/>
    <w:rsid w:val="0061632B"/>
    <w:rsid w:val="006224F8"/>
    <w:rsid w:val="00623231"/>
    <w:rsid w:val="00627558"/>
    <w:rsid w:val="00630124"/>
    <w:rsid w:val="006305D3"/>
    <w:rsid w:val="0063066C"/>
    <w:rsid w:val="00630988"/>
    <w:rsid w:val="00630B61"/>
    <w:rsid w:val="00631F17"/>
    <w:rsid w:val="0063283B"/>
    <w:rsid w:val="0063378D"/>
    <w:rsid w:val="00633AA0"/>
    <w:rsid w:val="006420F0"/>
    <w:rsid w:val="006444DC"/>
    <w:rsid w:val="006450D6"/>
    <w:rsid w:val="00646760"/>
    <w:rsid w:val="00647A3D"/>
    <w:rsid w:val="0065024B"/>
    <w:rsid w:val="006506EE"/>
    <w:rsid w:val="00650F40"/>
    <w:rsid w:val="00651398"/>
    <w:rsid w:val="00652BCB"/>
    <w:rsid w:val="00652D9B"/>
    <w:rsid w:val="00653243"/>
    <w:rsid w:val="00655AFC"/>
    <w:rsid w:val="00655CE6"/>
    <w:rsid w:val="00656518"/>
    <w:rsid w:val="00657AD3"/>
    <w:rsid w:val="00661509"/>
    <w:rsid w:val="006639D3"/>
    <w:rsid w:val="00665D03"/>
    <w:rsid w:val="006665EE"/>
    <w:rsid w:val="00666EC0"/>
    <w:rsid w:val="006673A5"/>
    <w:rsid w:val="00667CEC"/>
    <w:rsid w:val="006717DF"/>
    <w:rsid w:val="006747B7"/>
    <w:rsid w:val="00675C4B"/>
    <w:rsid w:val="00675EDB"/>
    <w:rsid w:val="0068065C"/>
    <w:rsid w:val="006807DE"/>
    <w:rsid w:val="00681BA4"/>
    <w:rsid w:val="006874F9"/>
    <w:rsid w:val="00687F90"/>
    <w:rsid w:val="00690F01"/>
    <w:rsid w:val="00694452"/>
    <w:rsid w:val="006951E2"/>
    <w:rsid w:val="00696F13"/>
    <w:rsid w:val="006A1803"/>
    <w:rsid w:val="006A270F"/>
    <w:rsid w:val="006A2848"/>
    <w:rsid w:val="006A2DB6"/>
    <w:rsid w:val="006A4449"/>
    <w:rsid w:val="006A48AA"/>
    <w:rsid w:val="006A63FB"/>
    <w:rsid w:val="006B222D"/>
    <w:rsid w:val="006B3809"/>
    <w:rsid w:val="006B4AE4"/>
    <w:rsid w:val="006B4D23"/>
    <w:rsid w:val="006B61D9"/>
    <w:rsid w:val="006B6524"/>
    <w:rsid w:val="006B7CF7"/>
    <w:rsid w:val="006C0F7A"/>
    <w:rsid w:val="006C41B0"/>
    <w:rsid w:val="006C46BB"/>
    <w:rsid w:val="006D366B"/>
    <w:rsid w:val="006D3B8D"/>
    <w:rsid w:val="006D5E38"/>
    <w:rsid w:val="006D6BB4"/>
    <w:rsid w:val="006D7D8C"/>
    <w:rsid w:val="006D7F01"/>
    <w:rsid w:val="006E0093"/>
    <w:rsid w:val="006E24A8"/>
    <w:rsid w:val="006E297B"/>
    <w:rsid w:val="006E7B36"/>
    <w:rsid w:val="006F0129"/>
    <w:rsid w:val="006F0E66"/>
    <w:rsid w:val="006F148A"/>
    <w:rsid w:val="006F19B5"/>
    <w:rsid w:val="006F29FD"/>
    <w:rsid w:val="006F4067"/>
    <w:rsid w:val="00700447"/>
    <w:rsid w:val="00704E54"/>
    <w:rsid w:val="00706CF0"/>
    <w:rsid w:val="0071124D"/>
    <w:rsid w:val="00711451"/>
    <w:rsid w:val="00711C92"/>
    <w:rsid w:val="007144DE"/>
    <w:rsid w:val="00714E6C"/>
    <w:rsid w:val="00716F93"/>
    <w:rsid w:val="00722651"/>
    <w:rsid w:val="00723E4E"/>
    <w:rsid w:val="007246D5"/>
    <w:rsid w:val="00725116"/>
    <w:rsid w:val="00727B1A"/>
    <w:rsid w:val="00731A3E"/>
    <w:rsid w:val="0073497B"/>
    <w:rsid w:val="007355F2"/>
    <w:rsid w:val="00735BD1"/>
    <w:rsid w:val="00736C28"/>
    <w:rsid w:val="00737564"/>
    <w:rsid w:val="00742845"/>
    <w:rsid w:val="007428DD"/>
    <w:rsid w:val="00745757"/>
    <w:rsid w:val="007467BC"/>
    <w:rsid w:val="007526A4"/>
    <w:rsid w:val="00754E1F"/>
    <w:rsid w:val="007578A5"/>
    <w:rsid w:val="00764381"/>
    <w:rsid w:val="007678ED"/>
    <w:rsid w:val="00767CD1"/>
    <w:rsid w:val="0077032A"/>
    <w:rsid w:val="00772239"/>
    <w:rsid w:val="00772D54"/>
    <w:rsid w:val="00774325"/>
    <w:rsid w:val="0077452A"/>
    <w:rsid w:val="007749FE"/>
    <w:rsid w:val="007753D9"/>
    <w:rsid w:val="00776D1C"/>
    <w:rsid w:val="00780224"/>
    <w:rsid w:val="00781207"/>
    <w:rsid w:val="007827AC"/>
    <w:rsid w:val="00785463"/>
    <w:rsid w:val="007857B5"/>
    <w:rsid w:val="0078752F"/>
    <w:rsid w:val="00790E7C"/>
    <w:rsid w:val="00792768"/>
    <w:rsid w:val="00792958"/>
    <w:rsid w:val="00795CEB"/>
    <w:rsid w:val="007A1C8F"/>
    <w:rsid w:val="007A3915"/>
    <w:rsid w:val="007A39D2"/>
    <w:rsid w:val="007A4171"/>
    <w:rsid w:val="007A751D"/>
    <w:rsid w:val="007B11BF"/>
    <w:rsid w:val="007B1E8E"/>
    <w:rsid w:val="007B6DB0"/>
    <w:rsid w:val="007B7F94"/>
    <w:rsid w:val="007C00B7"/>
    <w:rsid w:val="007C3034"/>
    <w:rsid w:val="007C3CED"/>
    <w:rsid w:val="007C4C1E"/>
    <w:rsid w:val="007C4C71"/>
    <w:rsid w:val="007C7152"/>
    <w:rsid w:val="007C77B7"/>
    <w:rsid w:val="007D0B6F"/>
    <w:rsid w:val="007D1EE2"/>
    <w:rsid w:val="007D306B"/>
    <w:rsid w:val="007D5A8F"/>
    <w:rsid w:val="007D6EB5"/>
    <w:rsid w:val="007E1708"/>
    <w:rsid w:val="007E1DA9"/>
    <w:rsid w:val="007E20BC"/>
    <w:rsid w:val="007E348C"/>
    <w:rsid w:val="007E692F"/>
    <w:rsid w:val="007F16E4"/>
    <w:rsid w:val="007F1709"/>
    <w:rsid w:val="007F29E7"/>
    <w:rsid w:val="007F581C"/>
    <w:rsid w:val="007F74EC"/>
    <w:rsid w:val="00800C82"/>
    <w:rsid w:val="00801F08"/>
    <w:rsid w:val="0080405E"/>
    <w:rsid w:val="00804130"/>
    <w:rsid w:val="008050B9"/>
    <w:rsid w:val="00812E91"/>
    <w:rsid w:val="00815ECF"/>
    <w:rsid w:val="008169AA"/>
    <w:rsid w:val="0081754D"/>
    <w:rsid w:val="00820A4C"/>
    <w:rsid w:val="00822AD1"/>
    <w:rsid w:val="00823EDA"/>
    <w:rsid w:val="00824CE1"/>
    <w:rsid w:val="00825813"/>
    <w:rsid w:val="008271AB"/>
    <w:rsid w:val="00827EBF"/>
    <w:rsid w:val="00832CB7"/>
    <w:rsid w:val="0083351A"/>
    <w:rsid w:val="00842489"/>
    <w:rsid w:val="008456A2"/>
    <w:rsid w:val="008457A5"/>
    <w:rsid w:val="00845B79"/>
    <w:rsid w:val="00845EBF"/>
    <w:rsid w:val="008506B3"/>
    <w:rsid w:val="00857418"/>
    <w:rsid w:val="00863670"/>
    <w:rsid w:val="0086666B"/>
    <w:rsid w:val="00867D05"/>
    <w:rsid w:val="00870A0B"/>
    <w:rsid w:val="00871393"/>
    <w:rsid w:val="00871BF4"/>
    <w:rsid w:val="00871C7D"/>
    <w:rsid w:val="00874C0F"/>
    <w:rsid w:val="008755F9"/>
    <w:rsid w:val="00875861"/>
    <w:rsid w:val="00876DB0"/>
    <w:rsid w:val="008772A9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B3DED"/>
    <w:rsid w:val="008B5184"/>
    <w:rsid w:val="008B5E64"/>
    <w:rsid w:val="008C0D73"/>
    <w:rsid w:val="008C1F46"/>
    <w:rsid w:val="008C2270"/>
    <w:rsid w:val="008C34AA"/>
    <w:rsid w:val="008C54A4"/>
    <w:rsid w:val="008C5986"/>
    <w:rsid w:val="008C61AB"/>
    <w:rsid w:val="008C689A"/>
    <w:rsid w:val="008D36F9"/>
    <w:rsid w:val="008D5202"/>
    <w:rsid w:val="008D760E"/>
    <w:rsid w:val="008E1F0A"/>
    <w:rsid w:val="008E229A"/>
    <w:rsid w:val="008E2515"/>
    <w:rsid w:val="008E580B"/>
    <w:rsid w:val="008E6429"/>
    <w:rsid w:val="008F27F1"/>
    <w:rsid w:val="008F2BC4"/>
    <w:rsid w:val="00900A54"/>
    <w:rsid w:val="00901EE9"/>
    <w:rsid w:val="0090319E"/>
    <w:rsid w:val="0090370A"/>
    <w:rsid w:val="00904888"/>
    <w:rsid w:val="00906489"/>
    <w:rsid w:val="0091223A"/>
    <w:rsid w:val="00915AF3"/>
    <w:rsid w:val="00916357"/>
    <w:rsid w:val="00916C9E"/>
    <w:rsid w:val="009213B9"/>
    <w:rsid w:val="0092390A"/>
    <w:rsid w:val="00923A81"/>
    <w:rsid w:val="00925435"/>
    <w:rsid w:val="00926A47"/>
    <w:rsid w:val="00931338"/>
    <w:rsid w:val="00931705"/>
    <w:rsid w:val="00931B7E"/>
    <w:rsid w:val="00933CB1"/>
    <w:rsid w:val="0093756C"/>
    <w:rsid w:val="0094025C"/>
    <w:rsid w:val="00940FF9"/>
    <w:rsid w:val="009440D1"/>
    <w:rsid w:val="00945825"/>
    <w:rsid w:val="00946329"/>
    <w:rsid w:val="00946557"/>
    <w:rsid w:val="00950DB6"/>
    <w:rsid w:val="00952293"/>
    <w:rsid w:val="0095260D"/>
    <w:rsid w:val="00956766"/>
    <w:rsid w:val="009567FB"/>
    <w:rsid w:val="00957743"/>
    <w:rsid w:val="00957B0F"/>
    <w:rsid w:val="0096051E"/>
    <w:rsid w:val="00962715"/>
    <w:rsid w:val="00963A2E"/>
    <w:rsid w:val="0096612F"/>
    <w:rsid w:val="00966EA2"/>
    <w:rsid w:val="009672F0"/>
    <w:rsid w:val="0096786C"/>
    <w:rsid w:val="0097064A"/>
    <w:rsid w:val="0097138A"/>
    <w:rsid w:val="0097667D"/>
    <w:rsid w:val="00977E1A"/>
    <w:rsid w:val="00981EAA"/>
    <w:rsid w:val="00981FE5"/>
    <w:rsid w:val="00982960"/>
    <w:rsid w:val="00983EA1"/>
    <w:rsid w:val="00986BB1"/>
    <w:rsid w:val="009922DD"/>
    <w:rsid w:val="009939B4"/>
    <w:rsid w:val="00993D5E"/>
    <w:rsid w:val="00994238"/>
    <w:rsid w:val="00994D79"/>
    <w:rsid w:val="00996A70"/>
    <w:rsid w:val="009A1186"/>
    <w:rsid w:val="009A1942"/>
    <w:rsid w:val="009A2C21"/>
    <w:rsid w:val="009A3533"/>
    <w:rsid w:val="009A6A25"/>
    <w:rsid w:val="009B12EB"/>
    <w:rsid w:val="009B18F6"/>
    <w:rsid w:val="009B447A"/>
    <w:rsid w:val="009B548E"/>
    <w:rsid w:val="009B58DC"/>
    <w:rsid w:val="009B68BC"/>
    <w:rsid w:val="009C020D"/>
    <w:rsid w:val="009C1CEE"/>
    <w:rsid w:val="009C2B76"/>
    <w:rsid w:val="009C3AA0"/>
    <w:rsid w:val="009C7B62"/>
    <w:rsid w:val="009D2477"/>
    <w:rsid w:val="009D345A"/>
    <w:rsid w:val="009D38A0"/>
    <w:rsid w:val="009D3BCF"/>
    <w:rsid w:val="009D4AEE"/>
    <w:rsid w:val="009D525A"/>
    <w:rsid w:val="009D6CEA"/>
    <w:rsid w:val="009D74E1"/>
    <w:rsid w:val="009D7A61"/>
    <w:rsid w:val="009E2AE1"/>
    <w:rsid w:val="009E3CFC"/>
    <w:rsid w:val="009E476D"/>
    <w:rsid w:val="009E5E01"/>
    <w:rsid w:val="009E6902"/>
    <w:rsid w:val="009F109A"/>
    <w:rsid w:val="009F4F79"/>
    <w:rsid w:val="00A006E4"/>
    <w:rsid w:val="00A00A25"/>
    <w:rsid w:val="00A02849"/>
    <w:rsid w:val="00A03343"/>
    <w:rsid w:val="00A047F4"/>
    <w:rsid w:val="00A0541A"/>
    <w:rsid w:val="00A05BE3"/>
    <w:rsid w:val="00A06C4D"/>
    <w:rsid w:val="00A07C0F"/>
    <w:rsid w:val="00A100C1"/>
    <w:rsid w:val="00A10E70"/>
    <w:rsid w:val="00A134D6"/>
    <w:rsid w:val="00A13A71"/>
    <w:rsid w:val="00A17476"/>
    <w:rsid w:val="00A21659"/>
    <w:rsid w:val="00A22BFE"/>
    <w:rsid w:val="00A23CAA"/>
    <w:rsid w:val="00A27464"/>
    <w:rsid w:val="00A336C1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0ED0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0F5F"/>
    <w:rsid w:val="00A8166D"/>
    <w:rsid w:val="00A82E8D"/>
    <w:rsid w:val="00A82F4B"/>
    <w:rsid w:val="00A82FBC"/>
    <w:rsid w:val="00A83F83"/>
    <w:rsid w:val="00A87586"/>
    <w:rsid w:val="00A87C10"/>
    <w:rsid w:val="00A9186E"/>
    <w:rsid w:val="00A9562E"/>
    <w:rsid w:val="00A960CF"/>
    <w:rsid w:val="00A96C90"/>
    <w:rsid w:val="00A96FB9"/>
    <w:rsid w:val="00A979D8"/>
    <w:rsid w:val="00AA0493"/>
    <w:rsid w:val="00AA1942"/>
    <w:rsid w:val="00AA20A0"/>
    <w:rsid w:val="00AA24FA"/>
    <w:rsid w:val="00AA643B"/>
    <w:rsid w:val="00AB109F"/>
    <w:rsid w:val="00AB3795"/>
    <w:rsid w:val="00AB4038"/>
    <w:rsid w:val="00AB4DA3"/>
    <w:rsid w:val="00AB5B0D"/>
    <w:rsid w:val="00AC14AF"/>
    <w:rsid w:val="00AC1E1F"/>
    <w:rsid w:val="00AC431A"/>
    <w:rsid w:val="00AC5809"/>
    <w:rsid w:val="00AC77FA"/>
    <w:rsid w:val="00AD05AA"/>
    <w:rsid w:val="00AD2249"/>
    <w:rsid w:val="00AD2E27"/>
    <w:rsid w:val="00AD3FEE"/>
    <w:rsid w:val="00AE08EB"/>
    <w:rsid w:val="00AE0B5A"/>
    <w:rsid w:val="00AE1E22"/>
    <w:rsid w:val="00AE2F96"/>
    <w:rsid w:val="00AE426D"/>
    <w:rsid w:val="00AE50E1"/>
    <w:rsid w:val="00AE517C"/>
    <w:rsid w:val="00AE52C9"/>
    <w:rsid w:val="00AE6F94"/>
    <w:rsid w:val="00AE7B55"/>
    <w:rsid w:val="00AF162A"/>
    <w:rsid w:val="00AF2290"/>
    <w:rsid w:val="00AF242E"/>
    <w:rsid w:val="00AF28C5"/>
    <w:rsid w:val="00AF37C1"/>
    <w:rsid w:val="00AF5B28"/>
    <w:rsid w:val="00B00A50"/>
    <w:rsid w:val="00B0444A"/>
    <w:rsid w:val="00B04B27"/>
    <w:rsid w:val="00B062AA"/>
    <w:rsid w:val="00B0745C"/>
    <w:rsid w:val="00B12D7C"/>
    <w:rsid w:val="00B13C6E"/>
    <w:rsid w:val="00B13D39"/>
    <w:rsid w:val="00B14159"/>
    <w:rsid w:val="00B142ED"/>
    <w:rsid w:val="00B1544F"/>
    <w:rsid w:val="00B2084B"/>
    <w:rsid w:val="00B23F59"/>
    <w:rsid w:val="00B24620"/>
    <w:rsid w:val="00B25367"/>
    <w:rsid w:val="00B25D91"/>
    <w:rsid w:val="00B26A71"/>
    <w:rsid w:val="00B2741B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35D8C"/>
    <w:rsid w:val="00B367E2"/>
    <w:rsid w:val="00B41891"/>
    <w:rsid w:val="00B447CC"/>
    <w:rsid w:val="00B44835"/>
    <w:rsid w:val="00B4737F"/>
    <w:rsid w:val="00B523D5"/>
    <w:rsid w:val="00B53A1D"/>
    <w:rsid w:val="00B554A6"/>
    <w:rsid w:val="00B55516"/>
    <w:rsid w:val="00B56ABA"/>
    <w:rsid w:val="00B5745A"/>
    <w:rsid w:val="00B57D96"/>
    <w:rsid w:val="00B61FC5"/>
    <w:rsid w:val="00B621AC"/>
    <w:rsid w:val="00B6302F"/>
    <w:rsid w:val="00B63A13"/>
    <w:rsid w:val="00B655F8"/>
    <w:rsid w:val="00B71EB4"/>
    <w:rsid w:val="00B752E8"/>
    <w:rsid w:val="00B75D97"/>
    <w:rsid w:val="00B81210"/>
    <w:rsid w:val="00B83C5F"/>
    <w:rsid w:val="00B87C05"/>
    <w:rsid w:val="00B87E36"/>
    <w:rsid w:val="00B9102E"/>
    <w:rsid w:val="00B9218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1665"/>
    <w:rsid w:val="00BB1F02"/>
    <w:rsid w:val="00BB2A75"/>
    <w:rsid w:val="00BB6DAC"/>
    <w:rsid w:val="00BB7554"/>
    <w:rsid w:val="00BB7D63"/>
    <w:rsid w:val="00BC0A79"/>
    <w:rsid w:val="00BC16D8"/>
    <w:rsid w:val="00BD1D9F"/>
    <w:rsid w:val="00BD329D"/>
    <w:rsid w:val="00BD3D11"/>
    <w:rsid w:val="00BD5483"/>
    <w:rsid w:val="00BD6B8F"/>
    <w:rsid w:val="00BE148C"/>
    <w:rsid w:val="00BE2DFF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2082"/>
    <w:rsid w:val="00BF41C8"/>
    <w:rsid w:val="00BF448D"/>
    <w:rsid w:val="00BF48DA"/>
    <w:rsid w:val="00BF542F"/>
    <w:rsid w:val="00BF565C"/>
    <w:rsid w:val="00BF60B3"/>
    <w:rsid w:val="00C01925"/>
    <w:rsid w:val="00C039CE"/>
    <w:rsid w:val="00C05253"/>
    <w:rsid w:val="00C06DD7"/>
    <w:rsid w:val="00C07C2E"/>
    <w:rsid w:val="00C07F51"/>
    <w:rsid w:val="00C11234"/>
    <w:rsid w:val="00C117D0"/>
    <w:rsid w:val="00C1282E"/>
    <w:rsid w:val="00C13051"/>
    <w:rsid w:val="00C13744"/>
    <w:rsid w:val="00C14CE9"/>
    <w:rsid w:val="00C1752C"/>
    <w:rsid w:val="00C212F5"/>
    <w:rsid w:val="00C22584"/>
    <w:rsid w:val="00C245AE"/>
    <w:rsid w:val="00C24F58"/>
    <w:rsid w:val="00C26EE4"/>
    <w:rsid w:val="00C307E5"/>
    <w:rsid w:val="00C3088B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80"/>
    <w:rsid w:val="00C479C8"/>
    <w:rsid w:val="00C503B2"/>
    <w:rsid w:val="00C51CFB"/>
    <w:rsid w:val="00C527F0"/>
    <w:rsid w:val="00C53049"/>
    <w:rsid w:val="00C55063"/>
    <w:rsid w:val="00C553FC"/>
    <w:rsid w:val="00C576B4"/>
    <w:rsid w:val="00C6089D"/>
    <w:rsid w:val="00C62639"/>
    <w:rsid w:val="00C6475A"/>
    <w:rsid w:val="00C7087D"/>
    <w:rsid w:val="00C72EC8"/>
    <w:rsid w:val="00C752FD"/>
    <w:rsid w:val="00C77B30"/>
    <w:rsid w:val="00C81838"/>
    <w:rsid w:val="00C825D2"/>
    <w:rsid w:val="00C8474C"/>
    <w:rsid w:val="00C8522C"/>
    <w:rsid w:val="00C913D6"/>
    <w:rsid w:val="00C91E69"/>
    <w:rsid w:val="00C971E3"/>
    <w:rsid w:val="00CA2697"/>
    <w:rsid w:val="00CA281A"/>
    <w:rsid w:val="00CA41B0"/>
    <w:rsid w:val="00CA7464"/>
    <w:rsid w:val="00CB05B4"/>
    <w:rsid w:val="00CB38E9"/>
    <w:rsid w:val="00CB43AE"/>
    <w:rsid w:val="00CB6732"/>
    <w:rsid w:val="00CC13E1"/>
    <w:rsid w:val="00CC3F20"/>
    <w:rsid w:val="00CC7383"/>
    <w:rsid w:val="00CD0CCA"/>
    <w:rsid w:val="00CD229A"/>
    <w:rsid w:val="00CD3FEF"/>
    <w:rsid w:val="00CD544C"/>
    <w:rsid w:val="00CD690E"/>
    <w:rsid w:val="00CE15B2"/>
    <w:rsid w:val="00CE322E"/>
    <w:rsid w:val="00CE3E70"/>
    <w:rsid w:val="00CE7979"/>
    <w:rsid w:val="00CE7A85"/>
    <w:rsid w:val="00CF3573"/>
    <w:rsid w:val="00CF548C"/>
    <w:rsid w:val="00D00C78"/>
    <w:rsid w:val="00D01817"/>
    <w:rsid w:val="00D023DD"/>
    <w:rsid w:val="00D0768F"/>
    <w:rsid w:val="00D106CA"/>
    <w:rsid w:val="00D13F76"/>
    <w:rsid w:val="00D14FE5"/>
    <w:rsid w:val="00D164E2"/>
    <w:rsid w:val="00D16D46"/>
    <w:rsid w:val="00D231D8"/>
    <w:rsid w:val="00D2452E"/>
    <w:rsid w:val="00D25E5B"/>
    <w:rsid w:val="00D2747C"/>
    <w:rsid w:val="00D303F6"/>
    <w:rsid w:val="00D308C5"/>
    <w:rsid w:val="00D36A89"/>
    <w:rsid w:val="00D407CD"/>
    <w:rsid w:val="00D42F2A"/>
    <w:rsid w:val="00D43AB9"/>
    <w:rsid w:val="00D4506B"/>
    <w:rsid w:val="00D45968"/>
    <w:rsid w:val="00D462B7"/>
    <w:rsid w:val="00D4667A"/>
    <w:rsid w:val="00D5179B"/>
    <w:rsid w:val="00D53039"/>
    <w:rsid w:val="00D55D85"/>
    <w:rsid w:val="00D57AA9"/>
    <w:rsid w:val="00D606D1"/>
    <w:rsid w:val="00D61CEF"/>
    <w:rsid w:val="00D63C3C"/>
    <w:rsid w:val="00D6719A"/>
    <w:rsid w:val="00D70498"/>
    <w:rsid w:val="00D707CA"/>
    <w:rsid w:val="00D74EDE"/>
    <w:rsid w:val="00D77656"/>
    <w:rsid w:val="00D8055B"/>
    <w:rsid w:val="00D82901"/>
    <w:rsid w:val="00D82CDF"/>
    <w:rsid w:val="00D82F96"/>
    <w:rsid w:val="00D855A0"/>
    <w:rsid w:val="00D8665B"/>
    <w:rsid w:val="00D868DD"/>
    <w:rsid w:val="00D91168"/>
    <w:rsid w:val="00D92C1A"/>
    <w:rsid w:val="00D95833"/>
    <w:rsid w:val="00DA0A64"/>
    <w:rsid w:val="00DA0D82"/>
    <w:rsid w:val="00DA24CD"/>
    <w:rsid w:val="00DA26AF"/>
    <w:rsid w:val="00DA5C4B"/>
    <w:rsid w:val="00DA61CF"/>
    <w:rsid w:val="00DB00C1"/>
    <w:rsid w:val="00DB238E"/>
    <w:rsid w:val="00DB2600"/>
    <w:rsid w:val="00DB2962"/>
    <w:rsid w:val="00DB3263"/>
    <w:rsid w:val="00DB42F9"/>
    <w:rsid w:val="00DB5873"/>
    <w:rsid w:val="00DB5DAA"/>
    <w:rsid w:val="00DC0FD1"/>
    <w:rsid w:val="00DC7D03"/>
    <w:rsid w:val="00DD3B0B"/>
    <w:rsid w:val="00DD3D63"/>
    <w:rsid w:val="00DD560E"/>
    <w:rsid w:val="00DD5B80"/>
    <w:rsid w:val="00DD5BC5"/>
    <w:rsid w:val="00DE0281"/>
    <w:rsid w:val="00DE0613"/>
    <w:rsid w:val="00DE41A2"/>
    <w:rsid w:val="00DE42C5"/>
    <w:rsid w:val="00DE6F0B"/>
    <w:rsid w:val="00DE77DA"/>
    <w:rsid w:val="00DF0B04"/>
    <w:rsid w:val="00DF1D42"/>
    <w:rsid w:val="00DF4418"/>
    <w:rsid w:val="00DF70DC"/>
    <w:rsid w:val="00DF7437"/>
    <w:rsid w:val="00DF78B4"/>
    <w:rsid w:val="00E02B26"/>
    <w:rsid w:val="00E02FEF"/>
    <w:rsid w:val="00E03A91"/>
    <w:rsid w:val="00E04290"/>
    <w:rsid w:val="00E062D0"/>
    <w:rsid w:val="00E06DBB"/>
    <w:rsid w:val="00E073E2"/>
    <w:rsid w:val="00E119B1"/>
    <w:rsid w:val="00E13239"/>
    <w:rsid w:val="00E157A6"/>
    <w:rsid w:val="00E15A21"/>
    <w:rsid w:val="00E166AD"/>
    <w:rsid w:val="00E1714F"/>
    <w:rsid w:val="00E17EE9"/>
    <w:rsid w:val="00E20B9C"/>
    <w:rsid w:val="00E2268D"/>
    <w:rsid w:val="00E237DE"/>
    <w:rsid w:val="00E23B4F"/>
    <w:rsid w:val="00E23C6F"/>
    <w:rsid w:val="00E242E1"/>
    <w:rsid w:val="00E24CA8"/>
    <w:rsid w:val="00E24D5B"/>
    <w:rsid w:val="00E25534"/>
    <w:rsid w:val="00E25F29"/>
    <w:rsid w:val="00E2661A"/>
    <w:rsid w:val="00E26C00"/>
    <w:rsid w:val="00E27D73"/>
    <w:rsid w:val="00E30AE1"/>
    <w:rsid w:val="00E30CEE"/>
    <w:rsid w:val="00E311A1"/>
    <w:rsid w:val="00E31399"/>
    <w:rsid w:val="00E32E1C"/>
    <w:rsid w:val="00E3570D"/>
    <w:rsid w:val="00E36E11"/>
    <w:rsid w:val="00E44757"/>
    <w:rsid w:val="00E44ED4"/>
    <w:rsid w:val="00E474B6"/>
    <w:rsid w:val="00E507C4"/>
    <w:rsid w:val="00E51330"/>
    <w:rsid w:val="00E52221"/>
    <w:rsid w:val="00E5236F"/>
    <w:rsid w:val="00E54603"/>
    <w:rsid w:val="00E54931"/>
    <w:rsid w:val="00E57A9C"/>
    <w:rsid w:val="00E60D6B"/>
    <w:rsid w:val="00E60DF8"/>
    <w:rsid w:val="00E6329A"/>
    <w:rsid w:val="00E65632"/>
    <w:rsid w:val="00E66683"/>
    <w:rsid w:val="00E76E87"/>
    <w:rsid w:val="00E8097C"/>
    <w:rsid w:val="00E833E7"/>
    <w:rsid w:val="00E8478B"/>
    <w:rsid w:val="00E848C1"/>
    <w:rsid w:val="00E90AF7"/>
    <w:rsid w:val="00E92967"/>
    <w:rsid w:val="00E93709"/>
    <w:rsid w:val="00E93A9B"/>
    <w:rsid w:val="00E960F6"/>
    <w:rsid w:val="00EA0044"/>
    <w:rsid w:val="00EA00CB"/>
    <w:rsid w:val="00EA02C8"/>
    <w:rsid w:val="00EA04D8"/>
    <w:rsid w:val="00EA2F80"/>
    <w:rsid w:val="00EA5444"/>
    <w:rsid w:val="00EA5960"/>
    <w:rsid w:val="00EA6BF9"/>
    <w:rsid w:val="00EA7A8E"/>
    <w:rsid w:val="00EB1334"/>
    <w:rsid w:val="00EB1E60"/>
    <w:rsid w:val="00EB37BF"/>
    <w:rsid w:val="00EB7F1B"/>
    <w:rsid w:val="00EC4954"/>
    <w:rsid w:val="00EC503B"/>
    <w:rsid w:val="00EC640B"/>
    <w:rsid w:val="00EC6CB2"/>
    <w:rsid w:val="00ED0412"/>
    <w:rsid w:val="00ED3CAC"/>
    <w:rsid w:val="00ED5C39"/>
    <w:rsid w:val="00ED7723"/>
    <w:rsid w:val="00EE01F9"/>
    <w:rsid w:val="00EE02CA"/>
    <w:rsid w:val="00EE6587"/>
    <w:rsid w:val="00EF0EEE"/>
    <w:rsid w:val="00EF3D88"/>
    <w:rsid w:val="00EF409A"/>
    <w:rsid w:val="00EF4316"/>
    <w:rsid w:val="00EF53A8"/>
    <w:rsid w:val="00EF5756"/>
    <w:rsid w:val="00EF67FA"/>
    <w:rsid w:val="00EF6C11"/>
    <w:rsid w:val="00EF74C5"/>
    <w:rsid w:val="00F028C0"/>
    <w:rsid w:val="00F02F5F"/>
    <w:rsid w:val="00F055A9"/>
    <w:rsid w:val="00F0737B"/>
    <w:rsid w:val="00F10308"/>
    <w:rsid w:val="00F122DF"/>
    <w:rsid w:val="00F12C62"/>
    <w:rsid w:val="00F15AC5"/>
    <w:rsid w:val="00F16783"/>
    <w:rsid w:val="00F20097"/>
    <w:rsid w:val="00F21DEC"/>
    <w:rsid w:val="00F22DEE"/>
    <w:rsid w:val="00F251ED"/>
    <w:rsid w:val="00F2553B"/>
    <w:rsid w:val="00F26556"/>
    <w:rsid w:val="00F3038E"/>
    <w:rsid w:val="00F31B4A"/>
    <w:rsid w:val="00F336DA"/>
    <w:rsid w:val="00F33FF2"/>
    <w:rsid w:val="00F34CBB"/>
    <w:rsid w:val="00F354A9"/>
    <w:rsid w:val="00F37ECD"/>
    <w:rsid w:val="00F40485"/>
    <w:rsid w:val="00F41331"/>
    <w:rsid w:val="00F41352"/>
    <w:rsid w:val="00F42C32"/>
    <w:rsid w:val="00F43EC7"/>
    <w:rsid w:val="00F46ACC"/>
    <w:rsid w:val="00F476F7"/>
    <w:rsid w:val="00F53C66"/>
    <w:rsid w:val="00F56568"/>
    <w:rsid w:val="00F566C9"/>
    <w:rsid w:val="00F5692A"/>
    <w:rsid w:val="00F579B0"/>
    <w:rsid w:val="00F60CB8"/>
    <w:rsid w:val="00F62FC8"/>
    <w:rsid w:val="00F64C61"/>
    <w:rsid w:val="00F6514B"/>
    <w:rsid w:val="00F66032"/>
    <w:rsid w:val="00F6770B"/>
    <w:rsid w:val="00F70F94"/>
    <w:rsid w:val="00F72F77"/>
    <w:rsid w:val="00F73EEE"/>
    <w:rsid w:val="00F74E54"/>
    <w:rsid w:val="00F77CCA"/>
    <w:rsid w:val="00F809BB"/>
    <w:rsid w:val="00F819B7"/>
    <w:rsid w:val="00F825D8"/>
    <w:rsid w:val="00F83422"/>
    <w:rsid w:val="00F83958"/>
    <w:rsid w:val="00F83B51"/>
    <w:rsid w:val="00F84E46"/>
    <w:rsid w:val="00F85110"/>
    <w:rsid w:val="00F85698"/>
    <w:rsid w:val="00F87F83"/>
    <w:rsid w:val="00F9007C"/>
    <w:rsid w:val="00F926BD"/>
    <w:rsid w:val="00F9568B"/>
    <w:rsid w:val="00F95E15"/>
    <w:rsid w:val="00F97722"/>
    <w:rsid w:val="00FA17AE"/>
    <w:rsid w:val="00FA3B01"/>
    <w:rsid w:val="00FA4605"/>
    <w:rsid w:val="00FA4E38"/>
    <w:rsid w:val="00FA4F48"/>
    <w:rsid w:val="00FA64FC"/>
    <w:rsid w:val="00FA7058"/>
    <w:rsid w:val="00FA7559"/>
    <w:rsid w:val="00FB0C36"/>
    <w:rsid w:val="00FB2F8F"/>
    <w:rsid w:val="00FC12A2"/>
    <w:rsid w:val="00FC155E"/>
    <w:rsid w:val="00FC2137"/>
    <w:rsid w:val="00FC535F"/>
    <w:rsid w:val="00FC7B60"/>
    <w:rsid w:val="00FD13D8"/>
    <w:rsid w:val="00FD2E48"/>
    <w:rsid w:val="00FD44FA"/>
    <w:rsid w:val="00FE7045"/>
    <w:rsid w:val="00FF134C"/>
    <w:rsid w:val="00FF1EDE"/>
    <w:rsid w:val="00FF2E49"/>
    <w:rsid w:val="00FF6493"/>
    <w:rsid w:val="00FF67A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4237B"/>
  <w15:docId w15:val="{1A6C7621-2CE0-49C8-87EA-109CFE0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42E"/>
    <w:pPr>
      <w:spacing w:line="312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891"/>
    <w:pPr>
      <w:keepNext/>
      <w:keepLines/>
      <w:numPr>
        <w:numId w:val="12"/>
      </w:numPr>
      <w:spacing w:before="0" w:after="0"/>
      <w:ind w:left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91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891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891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E36"/>
    <w:rPr>
      <w:color w:val="808080"/>
      <w:shd w:val="clear" w:color="auto" w:fill="E6E6E6"/>
    </w:rPr>
  </w:style>
  <w:style w:type="table" w:styleId="GridTable3-Accent6">
    <w:name w:val="Grid Table 3 Accent 6"/>
    <w:basedOn w:val="TableNormal"/>
    <w:uiPriority w:val="48"/>
    <w:rsid w:val="005333F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23398D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18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24262"/>
    <w:rsid w:val="002963B0"/>
    <w:rsid w:val="002E1116"/>
    <w:rsid w:val="00313365"/>
    <w:rsid w:val="00315064"/>
    <w:rsid w:val="00333AB6"/>
    <w:rsid w:val="003466A5"/>
    <w:rsid w:val="003468ED"/>
    <w:rsid w:val="0036061B"/>
    <w:rsid w:val="003E1DEC"/>
    <w:rsid w:val="00552B5C"/>
    <w:rsid w:val="005A6D79"/>
    <w:rsid w:val="005D6483"/>
    <w:rsid w:val="00605ED9"/>
    <w:rsid w:val="006A5587"/>
    <w:rsid w:val="00755D64"/>
    <w:rsid w:val="00774F50"/>
    <w:rsid w:val="00783296"/>
    <w:rsid w:val="007B4EF6"/>
    <w:rsid w:val="008155D9"/>
    <w:rsid w:val="008C747E"/>
    <w:rsid w:val="008D1406"/>
    <w:rsid w:val="00923546"/>
    <w:rsid w:val="009603C9"/>
    <w:rsid w:val="00963743"/>
    <w:rsid w:val="00986760"/>
    <w:rsid w:val="009C4490"/>
    <w:rsid w:val="009D75F2"/>
    <w:rsid w:val="009E4B77"/>
    <w:rsid w:val="00A35759"/>
    <w:rsid w:val="00A86767"/>
    <w:rsid w:val="00AD67CC"/>
    <w:rsid w:val="00AF6D8F"/>
    <w:rsid w:val="00B37077"/>
    <w:rsid w:val="00B374E1"/>
    <w:rsid w:val="00B57725"/>
    <w:rsid w:val="00BE633B"/>
    <w:rsid w:val="00C05383"/>
    <w:rsid w:val="00C261CD"/>
    <w:rsid w:val="00C33DB7"/>
    <w:rsid w:val="00C96BB0"/>
    <w:rsid w:val="00D73183"/>
    <w:rsid w:val="00DC3C80"/>
    <w:rsid w:val="00ED28EB"/>
    <w:rsid w:val="00F1735D"/>
    <w:rsid w:val="00F518AA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CC7E3-FCD4-43DD-9BE4-A6293C44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dc:description/>
  <cp:lastModifiedBy>Dang Anh Hao</cp:lastModifiedBy>
  <cp:revision>378</cp:revision>
  <cp:lastPrinted>2020-01-05T16:25:00Z</cp:lastPrinted>
  <dcterms:created xsi:type="dcterms:W3CDTF">2017-10-19T10:18:00Z</dcterms:created>
  <dcterms:modified xsi:type="dcterms:W3CDTF">2020-01-17T15:25:00Z</dcterms:modified>
</cp:coreProperties>
</file>