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74B98" w14:textId="281A4615" w:rsidR="00B16E35" w:rsidRDefault="00B16E35" w:rsidP="00B16E35">
      <w:pPr>
        <w:spacing w:after="0" w:line="240" w:lineRule="auto"/>
        <w:jc w:val="center"/>
        <w:rPr>
          <w:rFonts w:ascii="Comic Sans MS" w:eastAsia="Times New Roman" w:hAnsi="Comic Sans MS" w:cs="Arial"/>
          <w:b/>
          <w:bCs/>
          <w:i/>
          <w:iCs/>
          <w:color w:val="ED7D31" w:themeColor="accent2"/>
          <w:sz w:val="24"/>
          <w:szCs w:val="24"/>
          <w:shd w:val="clear" w:color="auto" w:fill="FFFFFF"/>
          <w:lang w:eastAsia="pt-BR"/>
        </w:rPr>
      </w:pPr>
      <w:r w:rsidRPr="00B16E35">
        <w:rPr>
          <w:rFonts w:ascii="Comic Sans MS" w:eastAsia="Times New Roman" w:hAnsi="Comic Sans MS" w:cs="Arial"/>
          <w:b/>
          <w:bCs/>
          <w:i/>
          <w:iCs/>
          <w:color w:val="ED7D31" w:themeColor="accent2"/>
          <w:sz w:val="24"/>
          <w:szCs w:val="24"/>
          <w:shd w:val="clear" w:color="auto" w:fill="FFFFFF"/>
          <w:lang w:eastAsia="pt-BR"/>
        </w:rPr>
        <w:t>ATIVIDADE</w:t>
      </w:r>
    </w:p>
    <w:p w14:paraId="12FF5904" w14:textId="6906A992" w:rsidR="00B16E35" w:rsidRDefault="00B16E35" w:rsidP="00B16E35">
      <w:pPr>
        <w:spacing w:after="0" w:line="240" w:lineRule="auto"/>
        <w:jc w:val="center"/>
        <w:rPr>
          <w:rFonts w:ascii="Comic Sans MS" w:eastAsia="Times New Roman" w:hAnsi="Comic Sans MS" w:cs="Arial"/>
          <w:b/>
          <w:bCs/>
          <w:i/>
          <w:iCs/>
          <w:color w:val="ED7D31" w:themeColor="accent2"/>
          <w:sz w:val="24"/>
          <w:szCs w:val="24"/>
          <w:shd w:val="clear" w:color="auto" w:fill="FFFFFF"/>
          <w:lang w:eastAsia="pt-BR"/>
        </w:rPr>
      </w:pPr>
    </w:p>
    <w:p w14:paraId="3FA42BF1" w14:textId="77777777" w:rsidR="00B16E35" w:rsidRPr="00B16E35" w:rsidRDefault="00B16E35" w:rsidP="00B16E35">
      <w:pPr>
        <w:spacing w:after="0" w:line="240" w:lineRule="auto"/>
        <w:jc w:val="center"/>
        <w:rPr>
          <w:rFonts w:ascii="Comic Sans MS" w:eastAsia="Times New Roman" w:hAnsi="Comic Sans MS" w:cs="Arial"/>
          <w:b/>
          <w:bCs/>
          <w:i/>
          <w:iCs/>
          <w:color w:val="ED7D31" w:themeColor="accent2"/>
          <w:sz w:val="24"/>
          <w:szCs w:val="24"/>
          <w:shd w:val="clear" w:color="auto" w:fill="FFFFFF"/>
          <w:lang w:eastAsia="pt-BR"/>
        </w:rPr>
      </w:pPr>
    </w:p>
    <w:p w14:paraId="0ADD61D3" w14:textId="49E9C43D" w:rsidR="00B16E35" w:rsidRPr="00297E0D" w:rsidRDefault="00B16E35" w:rsidP="000D4A96">
      <w:pPr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shd w:val="clear" w:color="auto" w:fill="FFFFFF"/>
          <w:lang w:eastAsia="pt-BR"/>
        </w:rPr>
      </w:pPr>
      <w:r w:rsidRPr="00297E0D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shd w:val="clear" w:color="auto" w:fill="FFFFFF"/>
          <w:lang w:eastAsia="pt-BR"/>
        </w:rPr>
        <w:t>Aluno: D’</w:t>
      </w:r>
      <w:proofErr w:type="spellStart"/>
      <w:r w:rsidRPr="00297E0D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shd w:val="clear" w:color="auto" w:fill="FFFFFF"/>
          <w:lang w:eastAsia="pt-BR"/>
        </w:rPr>
        <w:t>angellos</w:t>
      </w:r>
      <w:proofErr w:type="spellEnd"/>
      <w:r w:rsidRPr="00297E0D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shd w:val="clear" w:color="auto" w:fill="FFFFFF"/>
          <w:lang w:eastAsia="pt-BR"/>
        </w:rPr>
        <w:t xml:space="preserve"> de Lucas Monteiro de Souza</w:t>
      </w:r>
    </w:p>
    <w:p w14:paraId="5DAB714F" w14:textId="08A6C672" w:rsidR="00B16E35" w:rsidRDefault="00B16E35" w:rsidP="000D4A96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eastAsia="pt-BR"/>
        </w:rPr>
      </w:pPr>
    </w:p>
    <w:p w14:paraId="0117B3E6" w14:textId="055D1FAD" w:rsidR="00297E0D" w:rsidRDefault="00297E0D" w:rsidP="000D4A96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eastAsia="pt-BR"/>
        </w:rPr>
      </w:pPr>
    </w:p>
    <w:p w14:paraId="6094EE43" w14:textId="77777777" w:rsidR="00297E0D" w:rsidRDefault="00297E0D" w:rsidP="000D4A96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eastAsia="pt-BR"/>
        </w:rPr>
      </w:pPr>
    </w:p>
    <w:p w14:paraId="4F4223B0" w14:textId="44EDFD9D" w:rsidR="000D4A96" w:rsidRPr="000D4A96" w:rsidRDefault="000D4A96" w:rsidP="000D4A96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0D4A96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eastAsia="pt-BR"/>
        </w:rPr>
        <w:t>Em uma inscrição, o usuário informou os seguintes dados:</w:t>
      </w:r>
    </w:p>
    <w:p w14:paraId="375FF92B" w14:textId="77777777" w:rsidR="000D4A96" w:rsidRPr="000D4A96" w:rsidRDefault="000D4A96" w:rsidP="000D4A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77E6C57A" w14:textId="77777777" w:rsidR="000D4A96" w:rsidRPr="000D4A96" w:rsidRDefault="000D4A96" w:rsidP="000D4A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0D4A96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- Nome: José Almeida da Silva</w:t>
      </w:r>
    </w:p>
    <w:p w14:paraId="6B32D7DF" w14:textId="77777777" w:rsidR="000D4A96" w:rsidRPr="000D4A96" w:rsidRDefault="000D4A96" w:rsidP="000D4A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0D4A96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- CPF: 12345678900</w:t>
      </w:r>
    </w:p>
    <w:p w14:paraId="18907E46" w14:textId="77777777" w:rsidR="000D4A96" w:rsidRPr="000D4A96" w:rsidRDefault="000D4A96" w:rsidP="000D4A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0D4A96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- RG: 9517530</w:t>
      </w:r>
    </w:p>
    <w:p w14:paraId="7276B158" w14:textId="77777777" w:rsidR="00B16E35" w:rsidRPr="000D4A96" w:rsidRDefault="000D4A96" w:rsidP="00B16E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0D4A96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- Altura: </w:t>
      </w:r>
      <w:r w:rsidR="00B16E35" w:rsidRPr="000D4A96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1,78</w:t>
      </w:r>
    </w:p>
    <w:p w14:paraId="5F489084" w14:textId="4E7E6C16" w:rsidR="000D4A96" w:rsidRPr="000D4A96" w:rsidRDefault="000D4A96" w:rsidP="000D4A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0D4A96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- Endereço: Rua A, 380 – Centro – Recife/PE</w:t>
      </w:r>
    </w:p>
    <w:p w14:paraId="7DDD0711" w14:textId="77777777" w:rsidR="000D4A96" w:rsidRPr="000D4A96" w:rsidRDefault="000D4A96" w:rsidP="000D4A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236525B1" w14:textId="77777777" w:rsidR="000D4A96" w:rsidRPr="000D4A96" w:rsidRDefault="000D4A96" w:rsidP="000D4A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0D4A96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No algoritmo, descreva como será:</w:t>
      </w:r>
    </w:p>
    <w:p w14:paraId="7A63BD5B" w14:textId="77777777" w:rsidR="000D4A96" w:rsidRPr="000D4A96" w:rsidRDefault="000D4A96" w:rsidP="000D4A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0D4A96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1. A proposta das variáveis;</w:t>
      </w:r>
    </w:p>
    <w:p w14:paraId="5F6445E4" w14:textId="77777777" w:rsidR="000D4A96" w:rsidRPr="000D4A96" w:rsidRDefault="000D4A96" w:rsidP="000D4A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0D4A96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2. Elaborada a declaração das variáveis;</w:t>
      </w:r>
    </w:p>
    <w:p w14:paraId="24DA2328" w14:textId="4C857170" w:rsidR="000D4A96" w:rsidRDefault="000D4A96" w:rsidP="000D4A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0D4A96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3. Utilizado o comando de atribuição.</w:t>
      </w:r>
    </w:p>
    <w:p w14:paraId="365DC242" w14:textId="45F23F62" w:rsidR="00297E0D" w:rsidRDefault="00297E0D" w:rsidP="000D4A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79767188" w14:textId="77777777" w:rsidR="00297E0D" w:rsidRPr="00B16E35" w:rsidRDefault="00297E0D" w:rsidP="000D4A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tbl>
      <w:tblPr>
        <w:tblStyle w:val="Tabelacomgrade"/>
        <w:tblpPr w:leftFromText="141" w:rightFromText="141" w:vertAnchor="text" w:horzAnchor="margin" w:tblpXSpec="center" w:tblpY="190"/>
        <w:tblW w:w="11513" w:type="dxa"/>
        <w:tblLook w:val="04A0" w:firstRow="1" w:lastRow="0" w:firstColumn="1" w:lastColumn="0" w:noHBand="0" w:noVBand="1"/>
      </w:tblPr>
      <w:tblGrid>
        <w:gridCol w:w="3837"/>
        <w:gridCol w:w="3837"/>
        <w:gridCol w:w="3839"/>
      </w:tblGrid>
      <w:tr w:rsidR="00B16E35" w14:paraId="100E022A" w14:textId="77777777" w:rsidTr="00B16E35">
        <w:trPr>
          <w:trHeight w:val="297"/>
        </w:trPr>
        <w:tc>
          <w:tcPr>
            <w:tcW w:w="3837" w:type="dxa"/>
          </w:tcPr>
          <w:p w14:paraId="6EB4271A" w14:textId="77777777" w:rsidR="00B16E35" w:rsidRPr="00B16E35" w:rsidRDefault="00B16E35" w:rsidP="00B16E35">
            <w:pPr>
              <w:rPr>
                <w:b/>
                <w:bCs/>
              </w:rPr>
            </w:pPr>
            <w:r w:rsidRPr="00B16E35">
              <w:rPr>
                <w:b/>
                <w:bCs/>
              </w:rPr>
              <w:t>Variáveis</w:t>
            </w:r>
          </w:p>
        </w:tc>
        <w:tc>
          <w:tcPr>
            <w:tcW w:w="3837" w:type="dxa"/>
          </w:tcPr>
          <w:p w14:paraId="104D0EA1" w14:textId="77777777" w:rsidR="00B16E35" w:rsidRPr="00B16E35" w:rsidRDefault="00B16E35" w:rsidP="00B16E35">
            <w:pPr>
              <w:rPr>
                <w:b/>
                <w:bCs/>
              </w:rPr>
            </w:pPr>
            <w:r w:rsidRPr="00B16E35">
              <w:rPr>
                <w:b/>
                <w:bCs/>
              </w:rPr>
              <w:t>Declaração das variáveis</w:t>
            </w:r>
          </w:p>
        </w:tc>
        <w:tc>
          <w:tcPr>
            <w:tcW w:w="3839" w:type="dxa"/>
          </w:tcPr>
          <w:p w14:paraId="7736E577" w14:textId="607719CF" w:rsidR="00B16E35" w:rsidRPr="00B16E35" w:rsidRDefault="00B16E35" w:rsidP="00B16E35">
            <w:pPr>
              <w:rPr>
                <w:b/>
                <w:bCs/>
              </w:rPr>
            </w:pPr>
            <w:r w:rsidRPr="00B16E35">
              <w:rPr>
                <w:b/>
                <w:bCs/>
              </w:rPr>
              <w:t>Comando de atribuição</w:t>
            </w:r>
          </w:p>
        </w:tc>
      </w:tr>
      <w:tr w:rsidR="00B16E35" w14:paraId="5A86E4B1" w14:textId="77777777" w:rsidTr="00B16E35">
        <w:trPr>
          <w:trHeight w:val="598"/>
        </w:trPr>
        <w:tc>
          <w:tcPr>
            <w:tcW w:w="3837" w:type="dxa"/>
          </w:tcPr>
          <w:p w14:paraId="0475C985" w14:textId="77777777" w:rsidR="00B16E35" w:rsidRDefault="00B16E35" w:rsidP="00B16E35">
            <w:r>
              <w:t>Nome</w:t>
            </w:r>
          </w:p>
        </w:tc>
        <w:tc>
          <w:tcPr>
            <w:tcW w:w="3837" w:type="dxa"/>
          </w:tcPr>
          <w:p w14:paraId="35C0B900" w14:textId="77777777" w:rsidR="00B16E35" w:rsidRDefault="00B16E35" w:rsidP="00B16E35">
            <w:proofErr w:type="spellStart"/>
            <w:r>
              <w:t>Caracter</w:t>
            </w:r>
            <w:proofErr w:type="spellEnd"/>
          </w:p>
        </w:tc>
        <w:tc>
          <w:tcPr>
            <w:tcW w:w="3839" w:type="dxa"/>
          </w:tcPr>
          <w:p w14:paraId="3D860BFE" w14:textId="77777777" w:rsidR="00B16E35" w:rsidRPr="00B16E35" w:rsidRDefault="00B16E35" w:rsidP="00B16E35">
            <w:pPr>
              <w:rPr>
                <w:rFonts w:cstheme="minorHAnsi"/>
                <w:color w:val="000000" w:themeColor="text1"/>
              </w:rPr>
            </w:pPr>
            <w:r w:rsidRPr="00B16E35">
              <w:rPr>
                <w:rFonts w:cstheme="minorHAnsi"/>
                <w:color w:val="000000" w:themeColor="text1"/>
              </w:rPr>
              <w:t xml:space="preserve">Nome &lt;- </w:t>
            </w:r>
            <w:r w:rsidRPr="000D4A96">
              <w:rPr>
                <w:rFonts w:eastAsia="Times New Roman" w:cstheme="minorHAnsi"/>
                <w:color w:val="000000" w:themeColor="text1"/>
                <w:lang w:eastAsia="pt-BR"/>
              </w:rPr>
              <w:t>José Almeida da Silva</w:t>
            </w:r>
          </w:p>
        </w:tc>
      </w:tr>
      <w:tr w:rsidR="00B16E35" w14:paraId="3351A79B" w14:textId="77777777" w:rsidTr="00B16E35">
        <w:trPr>
          <w:trHeight w:val="286"/>
        </w:trPr>
        <w:tc>
          <w:tcPr>
            <w:tcW w:w="3837" w:type="dxa"/>
          </w:tcPr>
          <w:p w14:paraId="040036D7" w14:textId="77777777" w:rsidR="00B16E35" w:rsidRDefault="00B16E35" w:rsidP="00B16E35">
            <w:r>
              <w:t>CPF</w:t>
            </w:r>
          </w:p>
        </w:tc>
        <w:tc>
          <w:tcPr>
            <w:tcW w:w="3837" w:type="dxa"/>
          </w:tcPr>
          <w:p w14:paraId="17449619" w14:textId="77777777" w:rsidR="00B16E35" w:rsidRDefault="00B16E35" w:rsidP="00B16E35">
            <w:r>
              <w:t>Inteiro</w:t>
            </w:r>
          </w:p>
        </w:tc>
        <w:tc>
          <w:tcPr>
            <w:tcW w:w="3839" w:type="dxa"/>
          </w:tcPr>
          <w:p w14:paraId="3D3EF534" w14:textId="4FA84E73" w:rsidR="00B16E35" w:rsidRPr="00B16E35" w:rsidRDefault="00B16E35" w:rsidP="00B16E35">
            <w:pPr>
              <w:rPr>
                <w:rFonts w:cstheme="minorHAnsi"/>
                <w:color w:val="000000" w:themeColor="text1"/>
              </w:rPr>
            </w:pPr>
            <w:r w:rsidRPr="00B16E35">
              <w:rPr>
                <w:rFonts w:cstheme="minorHAnsi"/>
                <w:color w:val="000000" w:themeColor="text1"/>
              </w:rPr>
              <w:t>CPF &lt;-</w:t>
            </w:r>
            <w:r>
              <w:rPr>
                <w:rFonts w:cstheme="minorHAnsi"/>
                <w:color w:val="000000" w:themeColor="text1"/>
              </w:rPr>
              <w:t xml:space="preserve"> </w:t>
            </w:r>
            <w:r w:rsidRPr="000D4A96">
              <w:rPr>
                <w:rFonts w:eastAsia="Times New Roman" w:cstheme="minorHAnsi"/>
                <w:color w:val="000000" w:themeColor="text1"/>
                <w:lang w:eastAsia="pt-BR"/>
              </w:rPr>
              <w:t>12345678900</w:t>
            </w:r>
          </w:p>
        </w:tc>
      </w:tr>
      <w:tr w:rsidR="00B16E35" w14:paraId="07C11FA9" w14:textId="77777777" w:rsidTr="00B16E35">
        <w:trPr>
          <w:trHeight w:val="598"/>
        </w:trPr>
        <w:tc>
          <w:tcPr>
            <w:tcW w:w="3837" w:type="dxa"/>
          </w:tcPr>
          <w:p w14:paraId="5E97A55F" w14:textId="77777777" w:rsidR="00B16E35" w:rsidRDefault="00B16E35" w:rsidP="00B16E35">
            <w:r>
              <w:t>RG</w:t>
            </w:r>
          </w:p>
        </w:tc>
        <w:tc>
          <w:tcPr>
            <w:tcW w:w="3837" w:type="dxa"/>
          </w:tcPr>
          <w:p w14:paraId="7AB012F6" w14:textId="77777777" w:rsidR="00B16E35" w:rsidRDefault="00B16E35" w:rsidP="00B16E35">
            <w:r>
              <w:t>Inteiro</w:t>
            </w:r>
          </w:p>
        </w:tc>
        <w:tc>
          <w:tcPr>
            <w:tcW w:w="3839" w:type="dxa"/>
          </w:tcPr>
          <w:p w14:paraId="4FD46552" w14:textId="77777777" w:rsidR="00B16E35" w:rsidRPr="000D4A96" w:rsidRDefault="00B16E35" w:rsidP="00B16E35">
            <w:pPr>
              <w:shd w:val="clear" w:color="auto" w:fill="FFFFFF"/>
              <w:rPr>
                <w:rFonts w:eastAsia="Times New Roman" w:cstheme="minorHAnsi"/>
                <w:color w:val="000000" w:themeColor="text1"/>
                <w:lang w:eastAsia="pt-BR"/>
              </w:rPr>
            </w:pPr>
            <w:r w:rsidRPr="00B16E35">
              <w:rPr>
                <w:rFonts w:cstheme="minorHAnsi"/>
                <w:color w:val="000000" w:themeColor="text1"/>
              </w:rPr>
              <w:t xml:space="preserve">RG &lt;- </w:t>
            </w:r>
            <w:r w:rsidRPr="000D4A96">
              <w:rPr>
                <w:rFonts w:eastAsia="Times New Roman" w:cstheme="minorHAnsi"/>
                <w:color w:val="000000" w:themeColor="text1"/>
                <w:lang w:eastAsia="pt-BR"/>
              </w:rPr>
              <w:t>9517530</w:t>
            </w:r>
          </w:p>
          <w:p w14:paraId="223FE1AB" w14:textId="77777777" w:rsidR="00B16E35" w:rsidRPr="00B16E35" w:rsidRDefault="00B16E35" w:rsidP="00B16E35">
            <w:pPr>
              <w:rPr>
                <w:rFonts w:cstheme="minorHAnsi"/>
                <w:color w:val="000000" w:themeColor="text1"/>
              </w:rPr>
            </w:pPr>
          </w:p>
        </w:tc>
      </w:tr>
      <w:tr w:rsidR="00B16E35" w14:paraId="4C9136D8" w14:textId="77777777" w:rsidTr="00B16E35">
        <w:trPr>
          <w:trHeight w:val="598"/>
        </w:trPr>
        <w:tc>
          <w:tcPr>
            <w:tcW w:w="3837" w:type="dxa"/>
          </w:tcPr>
          <w:p w14:paraId="16E85543" w14:textId="77777777" w:rsidR="00B16E35" w:rsidRDefault="00B16E35" w:rsidP="00B16E35">
            <w:r>
              <w:t>Altura</w:t>
            </w:r>
          </w:p>
        </w:tc>
        <w:tc>
          <w:tcPr>
            <w:tcW w:w="3837" w:type="dxa"/>
          </w:tcPr>
          <w:p w14:paraId="6A1BAE06" w14:textId="77777777" w:rsidR="00B16E35" w:rsidRDefault="00B16E35" w:rsidP="00B16E35">
            <w:r>
              <w:t>Real</w:t>
            </w:r>
          </w:p>
        </w:tc>
        <w:tc>
          <w:tcPr>
            <w:tcW w:w="3839" w:type="dxa"/>
          </w:tcPr>
          <w:p w14:paraId="42F00F58" w14:textId="5425F802" w:rsidR="00B16E35" w:rsidRPr="000D4A96" w:rsidRDefault="00B16E35" w:rsidP="00B16E35">
            <w:pPr>
              <w:shd w:val="clear" w:color="auto" w:fill="FFFFFF"/>
              <w:rPr>
                <w:rFonts w:eastAsia="Times New Roman" w:cstheme="minorHAnsi"/>
                <w:color w:val="000000" w:themeColor="text1"/>
                <w:lang w:eastAsia="pt-BR"/>
              </w:rPr>
            </w:pPr>
            <w:r w:rsidRPr="00B16E35">
              <w:rPr>
                <w:rFonts w:cstheme="minorHAnsi"/>
                <w:color w:val="000000" w:themeColor="text1"/>
              </w:rPr>
              <w:t>Altura &lt;-</w:t>
            </w:r>
            <w:r>
              <w:rPr>
                <w:rFonts w:cstheme="minorHAnsi"/>
                <w:color w:val="000000" w:themeColor="text1"/>
              </w:rPr>
              <w:t xml:space="preserve"> </w:t>
            </w:r>
            <w:r w:rsidRPr="000D4A96">
              <w:rPr>
                <w:rFonts w:eastAsia="Times New Roman" w:cstheme="minorHAnsi"/>
                <w:color w:val="000000" w:themeColor="text1"/>
                <w:lang w:eastAsia="pt-BR"/>
              </w:rPr>
              <w:t>1,78</w:t>
            </w:r>
          </w:p>
          <w:p w14:paraId="0E8983C8" w14:textId="77777777" w:rsidR="00B16E35" w:rsidRPr="00B16E35" w:rsidRDefault="00B16E35" w:rsidP="00B16E35">
            <w:pPr>
              <w:rPr>
                <w:rFonts w:cstheme="minorHAnsi"/>
                <w:color w:val="000000" w:themeColor="text1"/>
              </w:rPr>
            </w:pPr>
          </w:p>
        </w:tc>
      </w:tr>
      <w:tr w:rsidR="00B16E35" w14:paraId="7B27B2CF" w14:textId="77777777" w:rsidTr="00B16E35">
        <w:trPr>
          <w:trHeight w:val="598"/>
        </w:trPr>
        <w:tc>
          <w:tcPr>
            <w:tcW w:w="3837" w:type="dxa"/>
          </w:tcPr>
          <w:p w14:paraId="79F1D63B" w14:textId="77777777" w:rsidR="00B16E35" w:rsidRDefault="00B16E35" w:rsidP="00B16E35">
            <w:r>
              <w:t>Endereço</w:t>
            </w:r>
          </w:p>
        </w:tc>
        <w:tc>
          <w:tcPr>
            <w:tcW w:w="3837" w:type="dxa"/>
          </w:tcPr>
          <w:p w14:paraId="4DB48680" w14:textId="77777777" w:rsidR="00B16E35" w:rsidRDefault="00B16E35" w:rsidP="00B16E35">
            <w:proofErr w:type="spellStart"/>
            <w:r>
              <w:t>caracter</w:t>
            </w:r>
            <w:proofErr w:type="spellEnd"/>
          </w:p>
        </w:tc>
        <w:tc>
          <w:tcPr>
            <w:tcW w:w="3839" w:type="dxa"/>
          </w:tcPr>
          <w:p w14:paraId="2198BA16" w14:textId="77777777" w:rsidR="00B16E35" w:rsidRPr="00B16E35" w:rsidRDefault="00B16E35" w:rsidP="00B16E35">
            <w:pPr>
              <w:rPr>
                <w:rFonts w:cstheme="minorHAnsi"/>
                <w:color w:val="000000" w:themeColor="text1"/>
              </w:rPr>
            </w:pPr>
            <w:r w:rsidRPr="00B16E35">
              <w:rPr>
                <w:rFonts w:cstheme="minorHAnsi"/>
                <w:color w:val="000000" w:themeColor="text1"/>
              </w:rPr>
              <w:t>Endereço &lt;-</w:t>
            </w:r>
            <w:r w:rsidRPr="00B16E35">
              <w:rPr>
                <w:rFonts w:eastAsia="Times New Roman" w:cstheme="minorHAnsi"/>
                <w:color w:val="000000" w:themeColor="text1"/>
                <w:lang w:eastAsia="pt-BR"/>
              </w:rPr>
              <w:t xml:space="preserve"> </w:t>
            </w:r>
            <w:r w:rsidRPr="000D4A96">
              <w:rPr>
                <w:rFonts w:eastAsia="Times New Roman" w:cstheme="minorHAnsi"/>
                <w:color w:val="000000" w:themeColor="text1"/>
                <w:lang w:eastAsia="pt-BR"/>
              </w:rPr>
              <w:t>Rua A, 380 – Centro – Recife/PE</w:t>
            </w:r>
          </w:p>
        </w:tc>
      </w:tr>
    </w:tbl>
    <w:p w14:paraId="01A26CBF" w14:textId="77777777" w:rsidR="00726DFF" w:rsidRPr="000D4A96" w:rsidRDefault="00726DFF" w:rsidP="000D4A9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</w:p>
    <w:p w14:paraId="1602339E" w14:textId="5065D4EB" w:rsidR="000B567B" w:rsidRDefault="00726DFF">
      <w:r>
        <w:br/>
      </w:r>
    </w:p>
    <w:sectPr w:rsidR="000B56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3914DB"/>
    <w:multiLevelType w:val="hybridMultilevel"/>
    <w:tmpl w:val="8C6235FE"/>
    <w:lvl w:ilvl="0" w:tplc="14DE0D5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837189"/>
    <w:multiLevelType w:val="hybridMultilevel"/>
    <w:tmpl w:val="366E8F34"/>
    <w:lvl w:ilvl="0" w:tplc="86BA19E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E93A6B"/>
    <w:multiLevelType w:val="hybridMultilevel"/>
    <w:tmpl w:val="43BAA68A"/>
    <w:lvl w:ilvl="0" w:tplc="6E46E20A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A87AFF"/>
    <w:multiLevelType w:val="hybridMultilevel"/>
    <w:tmpl w:val="232CC33C"/>
    <w:lvl w:ilvl="0" w:tplc="4C1064F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2774207">
    <w:abstractNumId w:val="1"/>
  </w:num>
  <w:num w:numId="2" w16cid:durableId="1428037201">
    <w:abstractNumId w:val="2"/>
  </w:num>
  <w:num w:numId="3" w16cid:durableId="594174385">
    <w:abstractNumId w:val="0"/>
  </w:num>
  <w:num w:numId="4" w16cid:durableId="632650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A96"/>
    <w:rsid w:val="000B567B"/>
    <w:rsid w:val="000D4A96"/>
    <w:rsid w:val="00297E0D"/>
    <w:rsid w:val="00726DFF"/>
    <w:rsid w:val="00B16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0EECFC"/>
  <w15:chartTrackingRefBased/>
  <w15:docId w15:val="{29F3D1AC-DF54-41C5-B0F2-81093D2C9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6E3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B567B"/>
    <w:pPr>
      <w:ind w:left="720"/>
      <w:contextualSpacing/>
    </w:pPr>
  </w:style>
  <w:style w:type="table" w:styleId="Tabelacomgrade">
    <w:name w:val="Table Grid"/>
    <w:basedOn w:val="Tabelanormal"/>
    <w:uiPriority w:val="39"/>
    <w:rsid w:val="00726D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016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91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4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100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Valeria</dc:creator>
  <cp:keywords/>
  <dc:description/>
  <cp:lastModifiedBy>Claudia Valeria</cp:lastModifiedBy>
  <cp:revision>1</cp:revision>
  <dcterms:created xsi:type="dcterms:W3CDTF">2022-06-16T14:48:00Z</dcterms:created>
  <dcterms:modified xsi:type="dcterms:W3CDTF">2022-06-16T15:10:00Z</dcterms:modified>
</cp:coreProperties>
</file>