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02D" w:rsidRPr="003E7B2C" w:rsidRDefault="003C202D" w:rsidP="003C202D">
      <w:pPr>
        <w:spacing w:before="60" w:after="60"/>
        <w:jc w:val="center"/>
        <w:rPr>
          <w:rFonts w:ascii="Times New Roman" w:hAnsi="Times New Roman"/>
          <w:b w:val="0"/>
          <w:lang w:val="vi-VN"/>
        </w:rPr>
      </w:pPr>
      <w:r w:rsidRPr="003E7B2C">
        <w:rPr>
          <w:rFonts w:ascii="Times New Roman" w:hAnsi="Times New Roman"/>
          <w:b w:val="0"/>
          <w:lang w:val="vi-VN"/>
        </w:rPr>
        <w:t>Phụ lục 05: Mẫu đơn đề nghị giao rừng dùng cho tổ chức</w:t>
      </w:r>
    </w:p>
    <w:p w:rsidR="003C202D" w:rsidRPr="003E7B2C" w:rsidRDefault="003C202D" w:rsidP="003C202D">
      <w:pPr>
        <w:spacing w:before="60" w:after="60"/>
        <w:jc w:val="center"/>
        <w:rPr>
          <w:rFonts w:ascii="Times New Roman" w:hAnsi="Times New Roman"/>
          <w:b w:val="0"/>
          <w:i/>
          <w:lang w:val="vi-VN"/>
        </w:rPr>
      </w:pPr>
      <w:r w:rsidRPr="003E7B2C">
        <w:rPr>
          <w:rFonts w:ascii="Times New Roman" w:hAnsi="Times New Roman"/>
          <w:b w:val="0"/>
          <w:i/>
          <w:lang w:val="vi-VN"/>
        </w:rPr>
        <w:t>(Ban hành kèm theo Thông tư số 20 /2016/TT-BNNPTNT ngày 17 tháng 6 năm 2016 của Bộ trưởng Bộ Nông nghiệp và Phát triển nông thôn)</w:t>
      </w:r>
    </w:p>
    <w:p w:rsidR="003C202D" w:rsidRPr="003E7B2C" w:rsidRDefault="003C202D" w:rsidP="003C202D">
      <w:pPr>
        <w:spacing w:before="60" w:after="60" w:line="360" w:lineRule="exact"/>
        <w:jc w:val="center"/>
        <w:rPr>
          <w:rFonts w:ascii="Times New Roman" w:hAnsi="Times New Roman"/>
          <w:b w:val="0"/>
          <w:lang w:val="vi-VN"/>
        </w:rPr>
      </w:pPr>
    </w:p>
    <w:p w:rsidR="003C202D" w:rsidRPr="003E7B2C" w:rsidRDefault="003C202D" w:rsidP="003C202D">
      <w:pPr>
        <w:jc w:val="center"/>
        <w:rPr>
          <w:rFonts w:ascii="Times New Roman" w:hAnsi="Times New Roman"/>
          <w:b w:val="0"/>
          <w:lang w:val="vi-VN"/>
        </w:rPr>
      </w:pPr>
      <w:r w:rsidRPr="003E7B2C">
        <w:rPr>
          <w:rFonts w:ascii="Times New Roman" w:hAnsi="Times New Roman"/>
          <w:b w:val="0"/>
          <w:lang w:val="vi-VN"/>
        </w:rPr>
        <w:t>CỘNG HOÀ XÃ HỘI CHỦ NGHĨA VIỆT NAM</w:t>
      </w:r>
    </w:p>
    <w:p w:rsidR="003C202D" w:rsidRPr="003E7B2C" w:rsidRDefault="003C202D" w:rsidP="003C202D">
      <w:pPr>
        <w:jc w:val="center"/>
        <w:rPr>
          <w:rFonts w:ascii="Times New Roman" w:hAnsi="Times New Roman"/>
          <w:b w:val="0"/>
          <w:lang w:val="vi-VN"/>
        </w:rPr>
      </w:pPr>
      <w:r>
        <w:rPr>
          <w:rFonts w:ascii="Times New Roman" w:hAnsi="Times New Roman"/>
          <w:b w:val="0"/>
          <w:noProof/>
        </w:rPr>
        <mc:AlternateContent>
          <mc:Choice Requires="wps">
            <w:drawing>
              <wp:anchor distT="0" distB="0" distL="114300" distR="114300" simplePos="0" relativeHeight="251659264" behindDoc="0" locked="0" layoutInCell="1" allowOverlap="1">
                <wp:simplePos x="0" y="0"/>
                <wp:positionH relativeFrom="column">
                  <wp:posOffset>2044700</wp:posOffset>
                </wp:positionH>
                <wp:positionV relativeFrom="paragraph">
                  <wp:posOffset>216535</wp:posOffset>
                </wp:positionV>
                <wp:extent cx="1778000" cy="0"/>
                <wp:effectExtent l="13970" t="10795" r="825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pt,17.05pt" to="301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vl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"/>
            </w:pict>
          </mc:Fallback>
        </mc:AlternateContent>
      </w:r>
      <w:r w:rsidRPr="003E7B2C">
        <w:rPr>
          <w:rFonts w:ascii="Times New Roman" w:hAnsi="Times New Roman"/>
          <w:b w:val="0"/>
          <w:lang w:val="vi-VN"/>
        </w:rPr>
        <w:t>Độc lập - Tự do - Hạnh phúc</w:t>
      </w:r>
    </w:p>
    <w:p w:rsidR="003C202D" w:rsidRPr="003E7B2C" w:rsidRDefault="003C202D" w:rsidP="003C202D">
      <w:pPr>
        <w:jc w:val="center"/>
        <w:rPr>
          <w:rFonts w:ascii="Times New Roman" w:hAnsi="Times New Roman"/>
          <w:b w:val="0"/>
          <w:lang w:val="vi-VN"/>
        </w:rPr>
      </w:pPr>
    </w:p>
    <w:p w:rsidR="003C202D" w:rsidRPr="003E7B2C" w:rsidRDefault="003C202D" w:rsidP="003C202D">
      <w:pPr>
        <w:spacing w:before="60" w:after="60" w:line="360" w:lineRule="exact"/>
        <w:jc w:val="center"/>
        <w:rPr>
          <w:rFonts w:ascii="Times New Roman" w:hAnsi="Times New Roman"/>
          <w:lang w:val="vi-VN"/>
        </w:rPr>
      </w:pPr>
      <w:r w:rsidRPr="00896E4C">
        <w:rPr>
          <w:rFonts w:ascii="Times New Roman" w:hAnsi="Times New Roman"/>
          <w:lang w:val="vi-VN"/>
        </w:rPr>
        <w:t xml:space="preserve">ĐƠN </w:t>
      </w:r>
      <w:r w:rsidRPr="003E7B2C">
        <w:rPr>
          <w:rFonts w:ascii="Times New Roman" w:hAnsi="Times New Roman"/>
          <w:lang w:val="vi-VN"/>
        </w:rPr>
        <w:t>ĐỀ NGHỊ GIAO RỪNG</w:t>
      </w:r>
    </w:p>
    <w:p w:rsidR="003C202D" w:rsidRPr="003E7B2C" w:rsidRDefault="003C202D" w:rsidP="003C202D">
      <w:pPr>
        <w:spacing w:before="60" w:after="60" w:line="360" w:lineRule="exact"/>
        <w:jc w:val="center"/>
        <w:rPr>
          <w:rFonts w:ascii="Times New Roman" w:hAnsi="Times New Roman"/>
          <w:b w:val="0"/>
          <w:lang w:val="vi-VN"/>
        </w:rPr>
      </w:pPr>
      <w:r w:rsidRPr="003E7B2C">
        <w:rPr>
          <w:rFonts w:ascii="Times New Roman" w:hAnsi="Times New Roman"/>
          <w:b w:val="0"/>
          <w:lang w:val="vi-VN"/>
        </w:rPr>
        <w:t>(dùng cho tổ chức)</w:t>
      </w:r>
    </w:p>
    <w:p w:rsidR="003C202D" w:rsidRPr="003E7B2C" w:rsidRDefault="003C202D" w:rsidP="003C202D">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 xml:space="preserve"> </w:t>
      </w:r>
      <w:r w:rsidRPr="003E7B2C">
        <w:rPr>
          <w:rFonts w:ascii="Times New Roman" w:hAnsi="Times New Roman"/>
          <w:b w:val="0"/>
          <w:lang w:val="vi-VN"/>
        </w:rPr>
        <w:tab/>
        <w:t xml:space="preserve">Kính gửi: ............................................................................................                                                             </w:t>
      </w:r>
    </w:p>
    <w:p w:rsidR="003C202D" w:rsidRPr="003E7B2C" w:rsidRDefault="003C202D" w:rsidP="003C202D">
      <w:pPr>
        <w:spacing w:before="60" w:after="60" w:line="360" w:lineRule="exact"/>
        <w:ind w:firstLine="432"/>
        <w:jc w:val="both"/>
        <w:rPr>
          <w:rFonts w:ascii="Times New Roman" w:hAnsi="Times New Roman"/>
          <w:b w:val="0"/>
          <w:lang w:val="vi-VN"/>
        </w:rPr>
      </w:pPr>
      <w:r w:rsidRPr="003E7B2C">
        <w:rPr>
          <w:rFonts w:ascii="Times New Roman" w:hAnsi="Times New Roman"/>
          <w:b w:val="0"/>
          <w:lang w:val="vi-VN"/>
        </w:rPr>
        <w:t xml:space="preserve">    1. Tên tổ chức đề nghị giao rừng (1).............................................................</w:t>
      </w:r>
    </w:p>
    <w:p w:rsidR="003C202D" w:rsidRPr="003E7B2C" w:rsidRDefault="003C202D" w:rsidP="003C202D">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2. Địa chỉ trụ sở chính...................................................................................</w:t>
      </w:r>
    </w:p>
    <w:p w:rsidR="003C202D" w:rsidRPr="003E7B2C" w:rsidRDefault="003C202D" w:rsidP="003C202D">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3. Địa chỉ liên hệ................................................Điện thoại...........................</w:t>
      </w:r>
    </w:p>
    <w:p w:rsidR="003C202D" w:rsidRPr="003E7B2C" w:rsidRDefault="003C202D" w:rsidP="003C202D">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4. Địa điểm khu rừng đề nghị giao (2)..........................................................</w:t>
      </w:r>
    </w:p>
    <w:p w:rsidR="003C202D" w:rsidRPr="003E7B2C" w:rsidRDefault="003C202D" w:rsidP="003C202D">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5. Diện tích đề nghị giao (ha)........................................................................</w:t>
      </w:r>
    </w:p>
    <w:p w:rsidR="003C202D" w:rsidRPr="003E7B2C" w:rsidRDefault="003C202D" w:rsidP="003C202D">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6. Để sử dụng vào mục đích (3)....................................................................</w:t>
      </w:r>
    </w:p>
    <w:p w:rsidR="003C202D" w:rsidRPr="003E7B2C" w:rsidRDefault="003C202D" w:rsidP="003C202D">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7. Thời hạn sử dụng (năm)............................................................................</w:t>
      </w:r>
    </w:p>
    <w:p w:rsidR="003C202D" w:rsidRPr="003E7B2C" w:rsidRDefault="003C202D" w:rsidP="003C202D">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8. Phương thức nộp tiền sử dụng rừng (nếu có)............................................</w:t>
      </w:r>
    </w:p>
    <w:p w:rsidR="003C202D" w:rsidRPr="003E7B2C" w:rsidRDefault="003C202D" w:rsidP="003C202D">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9. Cam kết sử dụng rừng đúng mục đích, chấp hành đúng các quy định của pháp luật về bảo vệ và phát triển rừng, nộp tiền sử dụng rừng (nếu có) đầy đủ, đúng hạn.............................................................................................</w:t>
      </w:r>
    </w:p>
    <w:p w:rsidR="003C202D" w:rsidRPr="003E7B2C" w:rsidRDefault="003C202D" w:rsidP="003C202D">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Các cam kết khác (nếu có)............................................................................</w:t>
      </w:r>
    </w:p>
    <w:p w:rsidR="003C202D" w:rsidRPr="003E7B2C" w:rsidRDefault="003C202D" w:rsidP="003C202D">
      <w:pPr>
        <w:spacing w:before="60" w:after="60" w:line="360" w:lineRule="exact"/>
        <w:jc w:val="both"/>
        <w:rPr>
          <w:rFonts w:ascii="Times New Roman" w:hAnsi="Times New Roman"/>
          <w:b w:val="0"/>
          <w:lang w:val="vi-VN"/>
        </w:rPr>
      </w:pPr>
      <w:r w:rsidRPr="003E7B2C">
        <w:rPr>
          <w:rFonts w:ascii="Times New Roman" w:hAnsi="Times New Roman"/>
          <w:b w:val="0"/>
          <w:lang w:val="vi-VN"/>
        </w:rPr>
        <w:t xml:space="preserve">                                                                       ........ngày        tháng        năm ..... </w:t>
      </w:r>
    </w:p>
    <w:p w:rsidR="003C202D" w:rsidRPr="003E7B2C" w:rsidRDefault="003C202D" w:rsidP="003C202D">
      <w:pPr>
        <w:spacing w:before="60" w:after="60" w:line="360" w:lineRule="exact"/>
        <w:jc w:val="both"/>
        <w:rPr>
          <w:rFonts w:ascii="Times New Roman" w:hAnsi="Times New Roman"/>
          <w:lang w:val="vi-VN"/>
        </w:rPr>
      </w:pPr>
      <w:r w:rsidRPr="003E7B2C">
        <w:rPr>
          <w:rFonts w:ascii="Times New Roman" w:hAnsi="Times New Roman"/>
          <w:lang w:val="vi-VN"/>
        </w:rPr>
        <w:t xml:space="preserve">                                                                                          Giám đốc</w:t>
      </w:r>
    </w:p>
    <w:p w:rsidR="003C202D" w:rsidRPr="003E7B2C" w:rsidRDefault="003C202D" w:rsidP="003C202D">
      <w:pPr>
        <w:spacing w:before="60" w:after="60" w:line="360" w:lineRule="exact"/>
        <w:jc w:val="both"/>
        <w:rPr>
          <w:rFonts w:ascii="Times New Roman" w:hAnsi="Times New Roman"/>
          <w:b w:val="0"/>
          <w:i/>
          <w:lang w:val="vi-VN"/>
        </w:rPr>
      </w:pPr>
      <w:r w:rsidRPr="003E7B2C">
        <w:rPr>
          <w:rFonts w:ascii="Times New Roman" w:hAnsi="Times New Roman"/>
          <w:b w:val="0"/>
          <w:lang w:val="vi-VN"/>
        </w:rPr>
        <w:t xml:space="preserve">                                                       </w:t>
      </w:r>
      <w:r w:rsidRPr="003E7B2C">
        <w:rPr>
          <w:rFonts w:ascii="Times New Roman" w:hAnsi="Times New Roman"/>
          <w:b w:val="0"/>
          <w:i/>
          <w:lang w:val="vi-VN"/>
        </w:rPr>
        <w:t>(Ký và ghi rõ họ, tên chức danh và  đóng dấu)</w:t>
      </w:r>
    </w:p>
    <w:p w:rsidR="003C202D" w:rsidRPr="003E7B2C" w:rsidRDefault="003C202D" w:rsidP="003C202D">
      <w:pPr>
        <w:spacing w:before="60" w:after="60" w:line="360" w:lineRule="exact"/>
        <w:jc w:val="both"/>
        <w:rPr>
          <w:rFonts w:ascii="Times New Roman" w:hAnsi="Times New Roman"/>
          <w:b w:val="0"/>
          <w:lang w:val="vi-VN"/>
        </w:rPr>
      </w:pPr>
    </w:p>
    <w:p w:rsidR="003C202D" w:rsidRPr="003E7B2C" w:rsidRDefault="003C202D" w:rsidP="003C202D">
      <w:pPr>
        <w:spacing w:before="60" w:after="60" w:line="360" w:lineRule="exact"/>
        <w:jc w:val="both"/>
        <w:rPr>
          <w:rFonts w:ascii="Times New Roman" w:hAnsi="Times New Roman"/>
          <w:b w:val="0"/>
          <w:lang w:val="vi-VN"/>
        </w:rPr>
      </w:pPr>
      <w:r w:rsidRPr="003E7B2C">
        <w:rPr>
          <w:rFonts w:ascii="Times New Roman" w:hAnsi="Times New Roman"/>
          <w:b w:val="0"/>
          <w:lang w:val="vi-VN"/>
        </w:rPr>
        <w:t>.................................................................................................................................</w:t>
      </w:r>
    </w:p>
    <w:p w:rsidR="003C202D" w:rsidRPr="003E7B2C" w:rsidRDefault="003C202D" w:rsidP="003C202D">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1. Đối với tổ chức phải ghi rõ: Tên đầy đủ, địa chỉ, điện thoại; số, ngày cấp, cơ quan cấp GCN đăng ký doanh nghiệp, GCN đăng ký kinh doanh hoặc quyết định thành lập tổ chức.</w:t>
      </w:r>
    </w:p>
    <w:p w:rsidR="003C202D" w:rsidRPr="003E7B2C" w:rsidRDefault="003C202D" w:rsidP="003C202D">
      <w:pPr>
        <w:spacing w:before="60" w:after="60" w:line="360" w:lineRule="exact"/>
        <w:ind w:firstLine="720"/>
        <w:jc w:val="both"/>
        <w:rPr>
          <w:rFonts w:ascii="Times New Roman" w:hAnsi="Times New Roman"/>
          <w:b w:val="0"/>
          <w:spacing w:val="-6"/>
          <w:lang w:val="vi-VN"/>
        </w:rPr>
      </w:pPr>
      <w:r w:rsidRPr="003E7B2C">
        <w:rPr>
          <w:rFonts w:ascii="Times New Roman" w:hAnsi="Times New Roman"/>
          <w:b w:val="0"/>
          <w:spacing w:val="-6"/>
          <w:lang w:val="vi-VN"/>
        </w:rPr>
        <w:lastRenderedPageBreak/>
        <w:t>2. Địa điểm khu rừng đề nghị giao ghi rõ tên xã (phường, thị trấn; huyện, quận, thị xã, thành phố thuộc tỉnh; tỉnh, thành phố trực thuộc trung ương) và tên tiểu khu, khoảnh, lô.</w:t>
      </w:r>
    </w:p>
    <w:p w:rsidR="001F5F49" w:rsidRDefault="003C202D" w:rsidP="003C202D">
      <w:r w:rsidRPr="003E7B2C">
        <w:rPr>
          <w:rFonts w:ascii="Times New Roman" w:hAnsi="Times New Roman"/>
          <w:b w:val="0"/>
          <w:lang w:val="vi-VN"/>
        </w:rPr>
        <w:t>3. Mục đích để quản lý, bảo vệ, sản xuất kinh doanh lâm nghiệp, dịch vụ du lich, nghiên cứu khoa học...</w:t>
      </w:r>
      <w:bookmarkStart w:id="0" w:name="_GoBack"/>
      <w:bookmarkEnd w:id="0"/>
    </w:p>
    <w:sectPr w:rsidR="001F5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02D"/>
    <w:rsid w:val="001F5F49"/>
    <w:rsid w:val="003C2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02D"/>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3C202D"/>
    <w:rPr>
      <w:rFonts w:ascii="Arial" w:hAnsi="Arial"/>
      <w:b w:val="0"/>
      <w:sz w:val="22"/>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02D"/>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3C202D"/>
    <w:rPr>
      <w:rFonts w:ascii="Arial" w:hAnsi="Arial"/>
      <w:b w:val="0"/>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1</cp:revision>
  <dcterms:created xsi:type="dcterms:W3CDTF">2018-08-07T02:27:00Z</dcterms:created>
  <dcterms:modified xsi:type="dcterms:W3CDTF">2018-08-07T02:27:00Z</dcterms:modified>
</cp:coreProperties>
</file>