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F908" w14:textId="4CE75BCE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</w:t>
      </w:r>
      <w:proofErr w:type="gramStart"/>
      <w:r w:rsidR="00CC6444">
        <w:rPr>
          <w:b/>
          <w:color w:val="FF0000"/>
          <w:sz w:val="32"/>
          <w:szCs w:val="32"/>
        </w:rPr>
        <w:t>…..</w:t>
      </w:r>
      <w:proofErr w:type="gramEnd"/>
    </w:p>
    <w:p w14:paraId="553231E4" w14:textId="7E602D18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F26ACE">
        <w:rPr>
          <w:b/>
          <w:sz w:val="32"/>
          <w:szCs w:val="32"/>
        </w:rPr>
        <w:t>C HÀNH 3</w:t>
      </w:r>
      <w:r w:rsidRPr="00CC6444">
        <w:rPr>
          <w:b/>
          <w:sz w:val="32"/>
          <w:szCs w:val="32"/>
        </w:rPr>
        <w:t xml:space="preserve">: </w:t>
      </w:r>
      <w:r w:rsidR="00F26ACE">
        <w:rPr>
          <w:b/>
          <w:sz w:val="32"/>
          <w:szCs w:val="32"/>
        </w:rPr>
        <w:t>PHÂN TÍCH VÀ THIẾT KẾ MẠCH SỐ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Giảng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hướng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dẫn</w:t>
            </w:r>
            <w:proofErr w:type="spellEnd"/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22133A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4D86218B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Sinh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3022" w:type="dxa"/>
          </w:tcPr>
          <w:p w14:paraId="1C270E33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Mục</w:t>
      </w:r>
      <w:proofErr w:type="spellEnd"/>
      <w:r w:rsidRPr="004164AC">
        <w:rPr>
          <w:b/>
        </w:rPr>
        <w:t xml:space="preserve"> </w:t>
      </w:r>
      <w:proofErr w:type="spellStart"/>
      <w:r w:rsidRPr="004164AC">
        <w:rPr>
          <w:b/>
        </w:rPr>
        <w:t>tiêu</w:t>
      </w:r>
      <w:proofErr w:type="spellEnd"/>
    </w:p>
    <w:p w14:paraId="3D925676" w14:textId="77777777" w:rsidR="00DE1612" w:rsidRDefault="00DE1612" w:rsidP="00DE161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7E6E80A7" w14:textId="499D602B" w:rsidR="009C3CEB" w:rsidRDefault="00DE1612" w:rsidP="00DE161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IC7447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BCD</w:t>
      </w:r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Nội</w:t>
      </w:r>
      <w:proofErr w:type="spellEnd"/>
      <w:r w:rsidRPr="004164AC">
        <w:rPr>
          <w:b/>
        </w:rPr>
        <w:t xml:space="preserve"> dung</w:t>
      </w:r>
    </w:p>
    <w:p w14:paraId="40A5B40F" w14:textId="5FD1765C" w:rsidR="002B7854" w:rsidRPr="009C3CEB" w:rsidRDefault="004D2E59" w:rsidP="0022133A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proofErr w:type="spellStart"/>
      <w:r>
        <w:rPr>
          <w:b/>
        </w:rPr>
        <w:t>Chuẩn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bị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nhà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 w:rsidR="00F03913">
        <w:rPr>
          <w:b/>
        </w:rPr>
        <w:t>)</w:t>
      </w:r>
    </w:p>
    <w:p w14:paraId="1A2A6126" w14:textId="13E40221" w:rsidR="000E2D43" w:rsidRDefault="000E2D43" w:rsidP="000E2D43">
      <w:r>
        <w:t xml:space="preserve">     </w:t>
      </w:r>
      <w:proofErr w:type="spellStart"/>
      <w:r w:rsidR="00EC6877">
        <w:t>Câu</w:t>
      </w:r>
      <w:proofErr w:type="spellEnd"/>
      <w:r w:rsidR="00EC6877">
        <w:t xml:space="preserve"> 1</w:t>
      </w:r>
      <w:r w:rsidR="008D5754"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BÁN PHẦ</w:t>
      </w:r>
      <w:r w:rsidR="00A97947">
        <w:t>N</w:t>
      </w:r>
    </w:p>
    <w:p w14:paraId="6B3BECFC" w14:textId="012EC247" w:rsidR="007C3D22" w:rsidRDefault="000E2D43" w:rsidP="007C3D22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 w:rsidR="00A277B5">
        <w:t xml:space="preserve"> </w:t>
      </w:r>
      <w:proofErr w:type="spellStart"/>
      <w:r w:rsidR="00A277B5">
        <w:t>phép</w:t>
      </w:r>
      <w:proofErr w:type="spellEnd"/>
      <w:r w:rsidR="00A277B5">
        <w:t xml:space="preserve"> </w:t>
      </w:r>
      <w:proofErr w:type="spellStart"/>
      <w:r w:rsidR="00A277B5">
        <w:t>toán</w:t>
      </w:r>
      <w:proofErr w:type="spellEnd"/>
      <w:r w:rsidR="00A277B5">
        <w:t xml:space="preserve"> </w:t>
      </w:r>
      <w:proofErr w:type="spellStart"/>
      <w:r w:rsidR="00A277B5">
        <w:t>cộng</w:t>
      </w:r>
      <w:proofErr w:type="spellEnd"/>
      <w:r>
        <w:t>: {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Tổng</w:t>
      </w:r>
      <w:proofErr w:type="spellEnd"/>
      <w:r>
        <w:t>} = A + B</w:t>
      </w:r>
    </w:p>
    <w:tbl>
      <w:tblPr>
        <w:tblStyle w:val="TableGrid"/>
        <w:tblW w:w="4536" w:type="dxa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0E2D43" w14:paraId="4E75427E" w14:textId="77777777" w:rsidTr="00A277B5">
        <w:trPr>
          <w:jc w:val="center"/>
        </w:trPr>
        <w:tc>
          <w:tcPr>
            <w:tcW w:w="1134" w:type="dxa"/>
          </w:tcPr>
          <w:p w14:paraId="10BDE670" w14:textId="77777777" w:rsidR="000E2D43" w:rsidRPr="00EC20EC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r w:rsidRPr="00EC20EC">
              <w:rPr>
                <w:rFonts w:ascii="TimesNewRomanPSMT" w:hAnsi="TimesNewRomanPSMT"/>
                <w:b/>
                <w:color w:val="000000"/>
                <w:szCs w:val="26"/>
              </w:rPr>
              <w:t>A</w:t>
            </w:r>
          </w:p>
        </w:tc>
        <w:tc>
          <w:tcPr>
            <w:tcW w:w="1134" w:type="dxa"/>
          </w:tcPr>
          <w:p w14:paraId="603E1194" w14:textId="77777777" w:rsidR="000E2D43" w:rsidRPr="00EC20EC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r w:rsidRPr="00EC20EC">
              <w:rPr>
                <w:rFonts w:ascii="TimesNewRomanPSMT" w:hAnsi="TimesNewRomanPSMT"/>
                <w:b/>
                <w:color w:val="000000"/>
                <w:szCs w:val="26"/>
              </w:rPr>
              <w:t>B</w:t>
            </w:r>
          </w:p>
        </w:tc>
        <w:tc>
          <w:tcPr>
            <w:tcW w:w="1134" w:type="dxa"/>
          </w:tcPr>
          <w:p w14:paraId="48355220" w14:textId="77777777" w:rsidR="000E2D43" w:rsidRPr="00EC20EC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proofErr w:type="spellStart"/>
            <w:r>
              <w:rPr>
                <w:rFonts w:ascii="TimesNewRomanPSMT" w:hAnsi="TimesNewRomanPSMT"/>
                <w:b/>
                <w:color w:val="000000"/>
                <w:szCs w:val="26"/>
              </w:rPr>
              <w:t>Nhớ</w:t>
            </w:r>
            <w:proofErr w:type="spellEnd"/>
          </w:p>
        </w:tc>
        <w:tc>
          <w:tcPr>
            <w:tcW w:w="1134" w:type="dxa"/>
          </w:tcPr>
          <w:p w14:paraId="409C7D07" w14:textId="77777777" w:rsidR="000E2D43" w:rsidRPr="00EC20EC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proofErr w:type="spellStart"/>
            <w:r>
              <w:rPr>
                <w:rFonts w:ascii="TimesNewRomanPSMT" w:hAnsi="TimesNewRomanPSMT"/>
                <w:b/>
                <w:color w:val="000000"/>
                <w:szCs w:val="26"/>
              </w:rPr>
              <w:t>Tổng</w:t>
            </w:r>
            <w:proofErr w:type="spellEnd"/>
          </w:p>
        </w:tc>
      </w:tr>
      <w:tr w:rsidR="000E2D43" w14:paraId="582976D2" w14:textId="77777777" w:rsidTr="00A277B5">
        <w:trPr>
          <w:jc w:val="center"/>
        </w:trPr>
        <w:tc>
          <w:tcPr>
            <w:tcW w:w="1134" w:type="dxa"/>
          </w:tcPr>
          <w:p w14:paraId="0384CA85" w14:textId="77777777" w:rsidR="000E2D43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185A15A1" w14:textId="77777777" w:rsidR="000E2D43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52FC75A3" w14:textId="77777777" w:rsidR="000E2D43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3A39D83D" w14:textId="77777777" w:rsidR="000E2D43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0E2D43" w14:paraId="3ECDF2D9" w14:textId="77777777" w:rsidTr="00A277B5">
        <w:trPr>
          <w:jc w:val="center"/>
        </w:trPr>
        <w:tc>
          <w:tcPr>
            <w:tcW w:w="1134" w:type="dxa"/>
          </w:tcPr>
          <w:p w14:paraId="49C04E40" w14:textId="77777777" w:rsidR="000E2D43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7186BFAB" w14:textId="77777777" w:rsidR="000E2D43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5973FBD4" w14:textId="77777777" w:rsidR="000E2D43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5190E5D5" w14:textId="77777777" w:rsidR="000E2D43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0E2D43" w14:paraId="1AF04436" w14:textId="77777777" w:rsidTr="00A277B5">
        <w:trPr>
          <w:jc w:val="center"/>
        </w:trPr>
        <w:tc>
          <w:tcPr>
            <w:tcW w:w="1134" w:type="dxa"/>
          </w:tcPr>
          <w:p w14:paraId="7DEA39D5" w14:textId="77777777" w:rsidR="000E2D43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1DB999C4" w14:textId="77777777" w:rsidR="000E2D43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744CB191" w14:textId="77777777" w:rsidR="000E2D43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3D44FED0" w14:textId="77777777" w:rsidR="000E2D43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0E2D43" w14:paraId="05DA5058" w14:textId="77777777" w:rsidTr="00A277B5">
        <w:trPr>
          <w:jc w:val="center"/>
        </w:trPr>
        <w:tc>
          <w:tcPr>
            <w:tcW w:w="1134" w:type="dxa"/>
          </w:tcPr>
          <w:p w14:paraId="0E758C82" w14:textId="77777777" w:rsidR="000E2D43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4E9C163E" w14:textId="77777777" w:rsidR="000E2D43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550E1925" w14:textId="77777777" w:rsidR="000E2D43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18E78B5E" w14:textId="77777777" w:rsidR="000E2D43" w:rsidRDefault="000E2D43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</w:tbl>
    <w:p w14:paraId="79853D7E" w14:textId="77777777" w:rsidR="00A277B5" w:rsidRDefault="00A277B5" w:rsidP="00A277B5">
      <w:pPr>
        <w:pStyle w:val="ListParagraph"/>
      </w:pPr>
    </w:p>
    <w:p w14:paraId="53957638" w14:textId="16CA1B9A" w:rsidR="007E5E96" w:rsidRDefault="00A277B5" w:rsidP="007E5E96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>):</w:t>
      </w:r>
    </w:p>
    <w:p w14:paraId="2C7FBF94" w14:textId="24E4F79D" w:rsidR="00A277B5" w:rsidRDefault="00A277B5" w:rsidP="00A277B5">
      <w:pPr>
        <w:pStyle w:val="ListParagraph"/>
        <w:numPr>
          <w:ilvl w:val="1"/>
          <w:numId w:val="4"/>
        </w:numPr>
        <w:spacing w:line="240" w:lineRule="auto"/>
      </w:pPr>
      <w:proofErr w:type="spellStart"/>
      <w:r>
        <w:t>Nhớ</w:t>
      </w:r>
      <w:proofErr w:type="spellEnd"/>
      <w:r>
        <w:t xml:space="preserve"> = </w:t>
      </w:r>
    </w:p>
    <w:p w14:paraId="7EFC1341" w14:textId="77777777" w:rsidR="00BD0792" w:rsidRDefault="00BD0792" w:rsidP="00BD0792">
      <w:pPr>
        <w:pStyle w:val="ListParagraph"/>
        <w:spacing w:line="240" w:lineRule="auto"/>
        <w:ind w:left="1440"/>
      </w:pPr>
    </w:p>
    <w:p w14:paraId="591D2C89" w14:textId="277BA0EC" w:rsidR="00D07B65" w:rsidRDefault="00A277B5" w:rsidP="00A277B5">
      <w:pPr>
        <w:pStyle w:val="ListParagraph"/>
        <w:numPr>
          <w:ilvl w:val="1"/>
          <w:numId w:val="4"/>
        </w:numPr>
        <w:spacing w:line="240" w:lineRule="auto"/>
      </w:pPr>
      <w:proofErr w:type="spellStart"/>
      <w:r>
        <w:t>Tổng</w:t>
      </w:r>
      <w:proofErr w:type="spellEnd"/>
      <w:r>
        <w:t xml:space="preserve"> =</w:t>
      </w:r>
    </w:p>
    <w:p w14:paraId="453B9F87" w14:textId="77777777" w:rsidR="00BD0792" w:rsidRDefault="00BD0792" w:rsidP="00BD0792">
      <w:pPr>
        <w:pStyle w:val="ListParagraph"/>
      </w:pPr>
    </w:p>
    <w:p w14:paraId="4CD93E66" w14:textId="77777777" w:rsidR="00BD0792" w:rsidRDefault="00BD0792" w:rsidP="00BD0792">
      <w:pPr>
        <w:pStyle w:val="ListParagraph"/>
        <w:spacing w:line="240" w:lineRule="auto"/>
        <w:ind w:left="1440"/>
      </w:pPr>
    </w:p>
    <w:p w14:paraId="13D77643" w14:textId="221ACD38" w:rsidR="00AA3641" w:rsidRDefault="00A277B5" w:rsidP="00A277B5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Bool </w:t>
      </w:r>
      <w:proofErr w:type="spellStart"/>
      <w:r>
        <w:t>hoặc</w:t>
      </w:r>
      <w:proofErr w:type="spellEnd"/>
      <w:r>
        <w:t xml:space="preserve"> K-map: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2"/>
        <w:gridCol w:w="567"/>
        <w:gridCol w:w="567"/>
        <w:gridCol w:w="567"/>
        <w:gridCol w:w="567"/>
      </w:tblGrid>
      <w:tr w:rsidR="00A277B5" w14:paraId="6CAA214A" w14:textId="77777777" w:rsidTr="00922FB6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3B1B5C0A" w14:textId="22780F94" w:rsidR="00A277B5" w:rsidRDefault="00A277B5" w:rsidP="00922FB6">
            <w:pPr>
              <w:pStyle w:val="ListParagraph"/>
              <w:tabs>
                <w:tab w:val="left" w:pos="1890"/>
              </w:tabs>
              <w:ind w:left="0"/>
              <w:jc w:val="right"/>
            </w:pPr>
            <w:proofErr w:type="spellStart"/>
            <w:r>
              <w:t>Nhớ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3A6C7DF" w14:textId="77777777" w:rsidR="00A277B5" w:rsidRDefault="00A277B5" w:rsidP="00A277B5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4E807D" w14:textId="77777777" w:rsidR="00A277B5" w:rsidRDefault="00A277B5" w:rsidP="00A277B5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A42A60" w14:textId="77777777" w:rsidR="00A277B5" w:rsidRDefault="00A277B5" w:rsidP="00A277B5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AFAA574" w14:textId="77777777" w:rsidR="00A277B5" w:rsidRDefault="00A277B5" w:rsidP="00A277B5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A277B5" w14:paraId="7C00F366" w14:textId="77777777" w:rsidTr="00922FB6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CBFF07" w14:textId="77777777" w:rsidR="00A277B5" w:rsidRDefault="00A277B5" w:rsidP="00A277B5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E03A628" w14:textId="77777777" w:rsidR="00A277B5" w:rsidRDefault="00A277B5" w:rsidP="00A277B5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3D0A149D" w14:textId="2ECE3167" w:rsidR="00A277B5" w:rsidRDefault="00A277B5" w:rsidP="00922FB6">
            <w:pPr>
              <w:pStyle w:val="ListParagraph"/>
              <w:tabs>
                <w:tab w:val="left" w:pos="1890"/>
              </w:tabs>
              <w:ind w:left="0"/>
            </w:pPr>
            <w: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C59AD5" w14:textId="77777777" w:rsidR="00A277B5" w:rsidRDefault="00A277B5" w:rsidP="00A277B5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5D1C861" w14:textId="77777777" w:rsidR="00A277B5" w:rsidRDefault="00A277B5" w:rsidP="00A277B5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A277B5" w14:paraId="73AF173D" w14:textId="77777777" w:rsidTr="00922FB6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8678CE" w14:textId="77777777" w:rsidR="00A277B5" w:rsidRDefault="00A277B5" w:rsidP="00A277B5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00D54E48" w14:textId="13D6B443" w:rsidR="00A277B5" w:rsidRDefault="00A277B5" w:rsidP="00922FB6">
            <w:pPr>
              <w:pStyle w:val="ListParagraph"/>
              <w:tabs>
                <w:tab w:val="left" w:pos="1890"/>
              </w:tabs>
              <w:ind w:left="0"/>
              <w:jc w:val="right"/>
            </w:pPr>
            <w: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228D2A9" w14:textId="77777777" w:rsidR="00A277B5" w:rsidRDefault="00A277B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266135" w14:textId="57707C80" w:rsidR="00A277B5" w:rsidRDefault="00A277B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6BFBFE" w14:textId="11652E0B" w:rsidR="00A277B5" w:rsidRDefault="00A277B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A277B5" w14:paraId="65FF1F95" w14:textId="77777777" w:rsidTr="00922FB6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1B6271" w14:textId="77777777" w:rsidR="00A277B5" w:rsidRDefault="00A277B5" w:rsidP="00A277B5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9C5673" w14:textId="77777777" w:rsidR="00A277B5" w:rsidRDefault="00A277B5" w:rsidP="00A277B5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AD6BF8" w14:textId="2B84F2A2" w:rsidR="00A277B5" w:rsidRDefault="00A277B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13DC0A" w14:textId="77777777" w:rsidR="00A277B5" w:rsidRDefault="00A277B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CED4864" w14:textId="77777777" w:rsidR="00A277B5" w:rsidRDefault="00A277B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A277B5" w14:paraId="5720D250" w14:textId="77777777" w:rsidTr="00922FB6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6B8FB1" w14:textId="77777777" w:rsidR="00A277B5" w:rsidRDefault="00A277B5" w:rsidP="00A277B5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7436BE" w14:textId="77777777" w:rsidR="00A277B5" w:rsidRDefault="00A277B5" w:rsidP="00A277B5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64EEC4" w14:textId="265CF6B0" w:rsidR="00A277B5" w:rsidRDefault="00A277B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028A393" w14:textId="77777777" w:rsidR="00A277B5" w:rsidRDefault="00A277B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2183E74" w14:textId="77777777" w:rsidR="00A277B5" w:rsidRDefault="00A277B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</w:tbl>
    <w:p w14:paraId="793F929D" w14:textId="77777777" w:rsidR="00A277B5" w:rsidRDefault="00A277B5" w:rsidP="00A277B5">
      <w:pPr>
        <w:pStyle w:val="ListParagraph"/>
        <w:tabs>
          <w:tab w:val="left" w:pos="1890"/>
        </w:tabs>
        <w:spacing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5"/>
        <w:gridCol w:w="567"/>
        <w:gridCol w:w="567"/>
        <w:gridCol w:w="567"/>
        <w:gridCol w:w="567"/>
      </w:tblGrid>
      <w:tr w:rsidR="00095A65" w14:paraId="0890D498" w14:textId="77777777" w:rsidTr="00922FB6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6296C6E4" w14:textId="29D6B9A8" w:rsidR="00095A65" w:rsidRDefault="00095A65" w:rsidP="00922FB6">
            <w:pPr>
              <w:pStyle w:val="ListParagraph"/>
              <w:tabs>
                <w:tab w:val="left" w:pos="1890"/>
              </w:tabs>
              <w:ind w:left="0"/>
              <w:jc w:val="right"/>
            </w:pPr>
            <w:proofErr w:type="spellStart"/>
            <w:r>
              <w:t>Tổng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D590360" w14:textId="77777777" w:rsidR="00095A65" w:rsidRDefault="00095A65" w:rsidP="00BF031B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E35EF3" w14:textId="77777777" w:rsidR="00095A65" w:rsidRDefault="00095A65" w:rsidP="00BF031B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FBE91C1" w14:textId="77777777" w:rsidR="00095A65" w:rsidRDefault="00095A65" w:rsidP="00BF031B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EA6E28" w14:textId="77777777" w:rsidR="00095A65" w:rsidRDefault="00095A65" w:rsidP="00BF031B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095A65" w14:paraId="7CB9AC6A" w14:textId="77777777" w:rsidTr="00922FB6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387973" w14:textId="77777777" w:rsidR="00095A65" w:rsidRDefault="00095A65" w:rsidP="00BF031B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C980D64" w14:textId="77777777" w:rsidR="00095A65" w:rsidRDefault="00095A65" w:rsidP="00BF031B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40467C49" w14:textId="77777777" w:rsidR="00095A65" w:rsidRDefault="00095A65" w:rsidP="00922FB6">
            <w:pPr>
              <w:pStyle w:val="ListParagraph"/>
              <w:tabs>
                <w:tab w:val="left" w:pos="1890"/>
              </w:tabs>
              <w:ind w:left="0"/>
            </w:pPr>
            <w: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1AD6E1" w14:textId="77777777" w:rsidR="00095A65" w:rsidRDefault="00095A65" w:rsidP="00BF031B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FB2782F" w14:textId="77777777" w:rsidR="00095A65" w:rsidRDefault="00095A65" w:rsidP="00BF031B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095A65" w14:paraId="10B7A794" w14:textId="77777777" w:rsidTr="00922FB6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185CC2" w14:textId="77777777" w:rsidR="00095A65" w:rsidRDefault="00095A65" w:rsidP="00BF031B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13AB813B" w14:textId="77777777" w:rsidR="00095A65" w:rsidRDefault="00095A65" w:rsidP="00922FB6">
            <w:pPr>
              <w:pStyle w:val="ListParagraph"/>
              <w:tabs>
                <w:tab w:val="left" w:pos="1890"/>
              </w:tabs>
              <w:ind w:left="0"/>
              <w:jc w:val="right"/>
            </w:pPr>
            <w: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35896690" w14:textId="77777777" w:rsidR="00095A65" w:rsidRDefault="00095A6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3069A4" w14:textId="77777777" w:rsidR="00095A65" w:rsidRDefault="00095A6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1B5C9" w14:textId="77777777" w:rsidR="00095A65" w:rsidRDefault="00095A6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095A65" w14:paraId="15DE8324" w14:textId="77777777" w:rsidTr="00922FB6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A49E26" w14:textId="77777777" w:rsidR="00095A65" w:rsidRDefault="00095A65" w:rsidP="00BF031B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53F949" w14:textId="77777777" w:rsidR="00095A65" w:rsidRDefault="00095A65" w:rsidP="00BF031B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8F4B80" w14:textId="77777777" w:rsidR="00095A65" w:rsidRDefault="00095A6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A502938" w14:textId="77777777" w:rsidR="00095A65" w:rsidRDefault="00095A6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04A1A44" w14:textId="77777777" w:rsidR="00095A65" w:rsidRDefault="00095A6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095A65" w14:paraId="5B172F69" w14:textId="77777777" w:rsidTr="00922FB6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59A6CA" w14:textId="77777777" w:rsidR="00095A65" w:rsidRDefault="00095A65" w:rsidP="00BF031B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605B63" w14:textId="77777777" w:rsidR="00095A65" w:rsidRDefault="00095A65" w:rsidP="00BF031B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9ED428" w14:textId="77777777" w:rsidR="00095A65" w:rsidRDefault="00095A6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53DF1A7" w14:textId="77777777" w:rsidR="00095A65" w:rsidRDefault="00095A6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46C5574" w14:textId="77777777" w:rsidR="00095A65" w:rsidRDefault="00095A65" w:rsidP="00922FB6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</w:tbl>
    <w:p w14:paraId="0CAD6468" w14:textId="448DCE3D" w:rsidR="00A97947" w:rsidRDefault="00A97947" w:rsidP="00A97947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proofErr w:type="spellStart"/>
      <w:r>
        <w:lastRenderedPageBreak/>
        <w:t>Vẽ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BÁN PHẦN </w:t>
      </w:r>
      <w:proofErr w:type="spellStart"/>
      <w:r>
        <w:t>trên</w:t>
      </w:r>
      <w:proofErr w:type="spellEnd"/>
      <w:r>
        <w:t xml:space="preserve"> Quartus II: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0"/>
      </w:tblGrid>
      <w:tr w:rsidR="00A97947" w14:paraId="4B346B17" w14:textId="77777777" w:rsidTr="004F4D94">
        <w:trPr>
          <w:trHeight w:val="5624"/>
        </w:trPr>
        <w:tc>
          <w:tcPr>
            <w:tcW w:w="9730" w:type="dxa"/>
          </w:tcPr>
          <w:p w14:paraId="6D9012F6" w14:textId="77777777" w:rsidR="00A97947" w:rsidRDefault="00A97947" w:rsidP="00A97947">
            <w:pPr>
              <w:pStyle w:val="ListParagraph"/>
              <w:tabs>
                <w:tab w:val="left" w:pos="1890"/>
              </w:tabs>
              <w:ind w:left="0"/>
            </w:pPr>
          </w:p>
        </w:tc>
      </w:tr>
    </w:tbl>
    <w:p w14:paraId="0F2DD56D" w14:textId="77777777" w:rsidR="00A97947" w:rsidRDefault="00A97947" w:rsidP="00A97947">
      <w:pPr>
        <w:pStyle w:val="ListParagraph"/>
        <w:tabs>
          <w:tab w:val="left" w:pos="1890"/>
        </w:tabs>
        <w:spacing w:line="240" w:lineRule="auto"/>
      </w:pPr>
    </w:p>
    <w:p w14:paraId="5E264221" w14:textId="2229B49E" w:rsidR="00A97947" w:rsidRDefault="00A97947" w:rsidP="00A97947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3492136F" w14:textId="08238D29" w:rsidR="00106BBE" w:rsidRDefault="005E0ACE" w:rsidP="00106BBE">
      <w:r>
        <w:t xml:space="preserve">     </w:t>
      </w:r>
      <w:proofErr w:type="spellStart"/>
      <w:r w:rsidR="00020B27">
        <w:t>C</w:t>
      </w:r>
      <w:r w:rsidR="00242ED9">
        <w:t>âu</w:t>
      </w:r>
      <w:proofErr w:type="spellEnd"/>
      <w:r w:rsidR="00242ED9">
        <w:t xml:space="preserve"> 2</w:t>
      </w:r>
      <w:r w:rsidR="00020B27">
        <w:t xml:space="preserve">: </w:t>
      </w:r>
      <w:proofErr w:type="spellStart"/>
      <w:r w:rsidR="00106BBE">
        <w:t>Thiết</w:t>
      </w:r>
      <w:proofErr w:type="spellEnd"/>
      <w:r w:rsidR="00106BBE">
        <w:t xml:space="preserve"> </w:t>
      </w:r>
      <w:proofErr w:type="spellStart"/>
      <w:r w:rsidR="00106BBE">
        <w:t>kế</w:t>
      </w:r>
      <w:proofErr w:type="spellEnd"/>
      <w:r w:rsidR="00106BBE">
        <w:t xml:space="preserve"> </w:t>
      </w:r>
      <w:proofErr w:type="spellStart"/>
      <w:r w:rsidR="00106BBE">
        <w:t>Bộ</w:t>
      </w:r>
      <w:proofErr w:type="spellEnd"/>
      <w:r w:rsidR="00106BBE">
        <w:t xml:space="preserve"> </w:t>
      </w:r>
      <w:proofErr w:type="spellStart"/>
      <w:r w:rsidR="00106BBE">
        <w:t>trừ</w:t>
      </w:r>
      <w:proofErr w:type="spellEnd"/>
    </w:p>
    <w:p w14:paraId="11C7298B" w14:textId="7B52BBDF" w:rsidR="00242ED9" w:rsidRDefault="00106BBE" w:rsidP="00242ED9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trừ</w:t>
      </w:r>
      <w:proofErr w:type="spellEnd"/>
      <w:r>
        <w:t>: {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Hiệu</w:t>
      </w:r>
      <w:proofErr w:type="spellEnd"/>
      <w:r w:rsidR="00DC1ADA">
        <w:t xml:space="preserve">} = A </w:t>
      </w:r>
      <w:r w:rsidR="00242ED9">
        <w:t>–</w:t>
      </w:r>
      <w:r>
        <w:t xml:space="preserve"> B</w:t>
      </w:r>
    </w:p>
    <w:tbl>
      <w:tblPr>
        <w:tblStyle w:val="TableGrid"/>
        <w:tblW w:w="4536" w:type="dxa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106BBE" w14:paraId="563AA749" w14:textId="77777777" w:rsidTr="00BF031B">
        <w:trPr>
          <w:jc w:val="center"/>
        </w:trPr>
        <w:tc>
          <w:tcPr>
            <w:tcW w:w="1134" w:type="dxa"/>
          </w:tcPr>
          <w:p w14:paraId="1DFDB58F" w14:textId="77777777" w:rsidR="00106BBE" w:rsidRPr="00EC20EC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r w:rsidRPr="00EC20EC">
              <w:rPr>
                <w:rFonts w:ascii="TimesNewRomanPSMT" w:hAnsi="TimesNewRomanPSMT"/>
                <w:b/>
                <w:color w:val="000000"/>
                <w:szCs w:val="26"/>
              </w:rPr>
              <w:t>A</w:t>
            </w:r>
          </w:p>
        </w:tc>
        <w:tc>
          <w:tcPr>
            <w:tcW w:w="1134" w:type="dxa"/>
          </w:tcPr>
          <w:p w14:paraId="292ADF48" w14:textId="77777777" w:rsidR="00106BBE" w:rsidRPr="00EC20EC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r w:rsidRPr="00EC20EC">
              <w:rPr>
                <w:rFonts w:ascii="TimesNewRomanPSMT" w:hAnsi="TimesNewRomanPSMT"/>
                <w:b/>
                <w:color w:val="000000"/>
                <w:szCs w:val="26"/>
              </w:rPr>
              <w:t>B</w:t>
            </w:r>
          </w:p>
        </w:tc>
        <w:tc>
          <w:tcPr>
            <w:tcW w:w="1134" w:type="dxa"/>
          </w:tcPr>
          <w:p w14:paraId="6CC486B3" w14:textId="62F0A236" w:rsidR="00106BBE" w:rsidRPr="00EC20EC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proofErr w:type="spellStart"/>
            <w:r>
              <w:rPr>
                <w:rFonts w:ascii="TimesNewRomanPSMT" w:hAnsi="TimesNewRomanPSMT"/>
                <w:b/>
                <w:color w:val="000000"/>
                <w:szCs w:val="26"/>
              </w:rPr>
              <w:t>Mượn</w:t>
            </w:r>
            <w:proofErr w:type="spellEnd"/>
          </w:p>
        </w:tc>
        <w:tc>
          <w:tcPr>
            <w:tcW w:w="1134" w:type="dxa"/>
          </w:tcPr>
          <w:p w14:paraId="4A706E0C" w14:textId="6735A846" w:rsidR="00106BBE" w:rsidRPr="00EC20EC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proofErr w:type="spellStart"/>
            <w:r>
              <w:rPr>
                <w:rFonts w:ascii="TimesNewRomanPSMT" w:hAnsi="TimesNewRomanPSMT"/>
                <w:b/>
                <w:color w:val="000000"/>
                <w:szCs w:val="26"/>
              </w:rPr>
              <w:t>Hiệu</w:t>
            </w:r>
            <w:proofErr w:type="spellEnd"/>
          </w:p>
        </w:tc>
      </w:tr>
      <w:tr w:rsidR="00106BBE" w14:paraId="351CB260" w14:textId="77777777" w:rsidTr="00BF031B">
        <w:trPr>
          <w:jc w:val="center"/>
        </w:trPr>
        <w:tc>
          <w:tcPr>
            <w:tcW w:w="1134" w:type="dxa"/>
          </w:tcPr>
          <w:p w14:paraId="23308F10" w14:textId="77777777" w:rsidR="00106BBE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18ED0FBD" w14:textId="77777777" w:rsidR="00106BBE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59817E9B" w14:textId="77777777" w:rsidR="00106BBE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57E2DBF2" w14:textId="77777777" w:rsidR="00106BBE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106BBE" w14:paraId="39E939AA" w14:textId="77777777" w:rsidTr="00BF031B">
        <w:trPr>
          <w:jc w:val="center"/>
        </w:trPr>
        <w:tc>
          <w:tcPr>
            <w:tcW w:w="1134" w:type="dxa"/>
          </w:tcPr>
          <w:p w14:paraId="28F3D016" w14:textId="77777777" w:rsidR="00106BBE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2C82B336" w14:textId="77777777" w:rsidR="00106BBE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2D21E294" w14:textId="77777777" w:rsidR="00106BBE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07FE17F1" w14:textId="77777777" w:rsidR="00106BBE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106BBE" w14:paraId="63046C75" w14:textId="77777777" w:rsidTr="00BF031B">
        <w:trPr>
          <w:jc w:val="center"/>
        </w:trPr>
        <w:tc>
          <w:tcPr>
            <w:tcW w:w="1134" w:type="dxa"/>
          </w:tcPr>
          <w:p w14:paraId="435602AD" w14:textId="77777777" w:rsidR="00106BBE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55B19178" w14:textId="77777777" w:rsidR="00106BBE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182694A5" w14:textId="77777777" w:rsidR="00106BBE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1B212E93" w14:textId="77777777" w:rsidR="00106BBE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106BBE" w14:paraId="75BA45D3" w14:textId="77777777" w:rsidTr="00BF031B">
        <w:trPr>
          <w:jc w:val="center"/>
        </w:trPr>
        <w:tc>
          <w:tcPr>
            <w:tcW w:w="1134" w:type="dxa"/>
          </w:tcPr>
          <w:p w14:paraId="3BC1A10A" w14:textId="77777777" w:rsidR="00106BBE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0E4BE2FD" w14:textId="77777777" w:rsidR="00106BBE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104FBC09" w14:textId="77777777" w:rsidR="00106BBE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5DED5A9E" w14:textId="77777777" w:rsidR="00106BBE" w:rsidRDefault="00106BBE" w:rsidP="00BF031B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</w:tbl>
    <w:p w14:paraId="0615951C" w14:textId="77777777" w:rsidR="00106BBE" w:rsidRDefault="00106BBE" w:rsidP="00106BBE">
      <w:pPr>
        <w:pStyle w:val="ListParagraph"/>
      </w:pPr>
    </w:p>
    <w:p w14:paraId="7EF7CB56" w14:textId="73C45FC7" w:rsidR="00242ED9" w:rsidRDefault="00106BBE" w:rsidP="00242ED9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>):</w:t>
      </w:r>
    </w:p>
    <w:p w14:paraId="52E96399" w14:textId="186F57A7" w:rsidR="00106BBE" w:rsidRDefault="00106BBE" w:rsidP="00106BBE">
      <w:pPr>
        <w:pStyle w:val="ListParagraph"/>
        <w:numPr>
          <w:ilvl w:val="1"/>
          <w:numId w:val="4"/>
        </w:numPr>
        <w:spacing w:line="240" w:lineRule="auto"/>
      </w:pPr>
      <w:proofErr w:type="spellStart"/>
      <w:r>
        <w:t>Mượn</w:t>
      </w:r>
      <w:proofErr w:type="spellEnd"/>
      <w:r>
        <w:t xml:space="preserve"> = </w:t>
      </w:r>
    </w:p>
    <w:p w14:paraId="5E9EBE45" w14:textId="77777777" w:rsidR="00106BBE" w:rsidRDefault="00106BBE" w:rsidP="00106BBE">
      <w:pPr>
        <w:pStyle w:val="ListParagraph"/>
        <w:spacing w:line="240" w:lineRule="auto"/>
        <w:ind w:left="1440"/>
      </w:pPr>
    </w:p>
    <w:p w14:paraId="0AF6472B" w14:textId="596794E9" w:rsidR="00106BBE" w:rsidRDefault="00106BBE" w:rsidP="00106BBE">
      <w:pPr>
        <w:pStyle w:val="ListParagraph"/>
        <w:numPr>
          <w:ilvl w:val="1"/>
          <w:numId w:val="4"/>
        </w:numPr>
        <w:spacing w:line="240" w:lineRule="auto"/>
      </w:pPr>
      <w:proofErr w:type="spellStart"/>
      <w:r>
        <w:t>Hiệu</w:t>
      </w:r>
      <w:proofErr w:type="spellEnd"/>
      <w:r>
        <w:t xml:space="preserve"> =</w:t>
      </w:r>
    </w:p>
    <w:p w14:paraId="35E0C333" w14:textId="77777777" w:rsidR="00242ED9" w:rsidRDefault="00242ED9" w:rsidP="00106BBE">
      <w:pPr>
        <w:pStyle w:val="ListParagraph"/>
        <w:spacing w:line="240" w:lineRule="auto"/>
        <w:ind w:left="1440"/>
      </w:pPr>
    </w:p>
    <w:p w14:paraId="54C98A21" w14:textId="77777777" w:rsidR="00106BBE" w:rsidRDefault="00106BBE" w:rsidP="00106BBE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Bool </w:t>
      </w:r>
      <w:proofErr w:type="spellStart"/>
      <w:r>
        <w:t>hoặc</w:t>
      </w:r>
      <w:proofErr w:type="spellEnd"/>
      <w:r>
        <w:t xml:space="preserve"> K-map: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22"/>
        <w:gridCol w:w="567"/>
        <w:gridCol w:w="567"/>
        <w:gridCol w:w="567"/>
        <w:gridCol w:w="567"/>
      </w:tblGrid>
      <w:tr w:rsidR="00E87986" w14:paraId="2CC60B0E" w14:textId="2A069E37" w:rsidTr="00E87986">
        <w:trPr>
          <w:trHeight w:val="567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2C5092D" w14:textId="7FD88D62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  <w:proofErr w:type="spellStart"/>
            <w:r>
              <w:t>Mượn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FDE07B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99C66C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5DDAE6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A39633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C166A8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68BF5A1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6457FF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90C15B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808DD6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CE093B" w14:textId="63AE0168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  <w:proofErr w:type="spellStart"/>
            <w:r>
              <w:t>Hiệu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0A63B5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A019F3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F06355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31F90AD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E87986" w14:paraId="28EE2BDA" w14:textId="7CFE2871" w:rsidTr="00E87986">
        <w:trPr>
          <w:trHeight w:val="567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44A2DA79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36A42B40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31C012D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  <w: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4660DC3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A2AD9B2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1E8168F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FB63767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E5B09BC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5916030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774CC5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AC90080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947DFD0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561E841" w14:textId="1CC7A745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  <w: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D6270F6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494553A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E87986" w14:paraId="63EA659B" w14:textId="49964CF7" w:rsidTr="00E87986">
        <w:trPr>
          <w:trHeight w:val="567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541507C9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5D88FB2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  <w: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200D8C2A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6DB55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  <w: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D92EEF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  <w: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C5E0F78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F8441B1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C89DA2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541444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89DA3E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867229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BDABDB9" w14:textId="3268D41D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  <w: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71AD567E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370BB" w14:textId="7A9E3266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  <w: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876F8" w14:textId="2200796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  <w:r>
              <w:t>1</w:t>
            </w:r>
          </w:p>
        </w:tc>
      </w:tr>
      <w:tr w:rsidR="00E87986" w14:paraId="47EC230B" w14:textId="5558FB68" w:rsidTr="00E87986">
        <w:trPr>
          <w:trHeight w:val="567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3248E2E5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1354123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09C4D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0F4925D8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043D8A37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3B24DE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B022B98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15A91F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B05BA11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853A12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11A26C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3991C7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9A3F47" w14:textId="073E321F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51B1B386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941075A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</w:tr>
      <w:tr w:rsidR="00E87986" w14:paraId="5A551ECC" w14:textId="3EC3E236" w:rsidTr="00E87986">
        <w:trPr>
          <w:trHeight w:val="567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49092647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0E3DFE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6D2F0F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7B340F8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2D040DD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C96C13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E440D77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F3CA9F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B13E5B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5D0DA22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4D0671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4BEE5E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04532F" w14:textId="78159099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BC9F546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  <w:tc>
          <w:tcPr>
            <w:tcW w:w="567" w:type="dxa"/>
          </w:tcPr>
          <w:p w14:paraId="0DD37F76" w14:textId="77777777" w:rsidR="00E87986" w:rsidRDefault="00E87986" w:rsidP="00E87986">
            <w:pPr>
              <w:pStyle w:val="ListParagraph"/>
              <w:tabs>
                <w:tab w:val="left" w:pos="1890"/>
              </w:tabs>
              <w:ind w:left="0"/>
            </w:pPr>
          </w:p>
        </w:tc>
      </w:tr>
    </w:tbl>
    <w:p w14:paraId="149361D1" w14:textId="77777777" w:rsidR="00FE2D7F" w:rsidRDefault="00FE2D7F" w:rsidP="00FE2D7F">
      <w:pPr>
        <w:pStyle w:val="ListParagraph"/>
        <w:tabs>
          <w:tab w:val="left" w:pos="1890"/>
        </w:tabs>
        <w:spacing w:line="240" w:lineRule="auto"/>
      </w:pPr>
    </w:p>
    <w:p w14:paraId="4079E6E3" w14:textId="4F9B5186" w:rsidR="00106BBE" w:rsidRDefault="00106BBE" w:rsidP="00106BBE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proofErr w:type="spellStart"/>
      <w:r>
        <w:lastRenderedPageBreak/>
        <w:t>Vẽ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 w:rsidR="00657EDD">
        <w:t>trừ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Quartus II: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0"/>
      </w:tblGrid>
      <w:tr w:rsidR="00106BBE" w14:paraId="27C7C752" w14:textId="77777777" w:rsidTr="00BF031B">
        <w:trPr>
          <w:trHeight w:val="6337"/>
        </w:trPr>
        <w:tc>
          <w:tcPr>
            <w:tcW w:w="9730" w:type="dxa"/>
          </w:tcPr>
          <w:p w14:paraId="1F9B66E9" w14:textId="77777777" w:rsidR="00106BBE" w:rsidRDefault="00106BBE" w:rsidP="00BF031B">
            <w:pPr>
              <w:pStyle w:val="ListParagraph"/>
              <w:tabs>
                <w:tab w:val="left" w:pos="1890"/>
              </w:tabs>
              <w:ind w:left="0"/>
            </w:pPr>
          </w:p>
        </w:tc>
      </w:tr>
    </w:tbl>
    <w:p w14:paraId="363663FD" w14:textId="77777777" w:rsidR="00106BBE" w:rsidRDefault="00106BBE" w:rsidP="00106BBE">
      <w:pPr>
        <w:pStyle w:val="ListParagraph"/>
        <w:tabs>
          <w:tab w:val="left" w:pos="1890"/>
        </w:tabs>
        <w:spacing w:line="240" w:lineRule="auto"/>
      </w:pPr>
    </w:p>
    <w:p w14:paraId="5FA6BA86" w14:textId="77777777" w:rsidR="00106BBE" w:rsidRDefault="00106BBE" w:rsidP="00106BBE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1E745574" w14:textId="5EBFC475" w:rsidR="00111593" w:rsidRDefault="00111593" w:rsidP="00106BBE">
      <w:pPr>
        <w:tabs>
          <w:tab w:val="left" w:pos="1890"/>
        </w:tabs>
        <w:spacing w:line="240" w:lineRule="auto"/>
      </w:pPr>
    </w:p>
    <w:p w14:paraId="79716FEE" w14:textId="33664EA9" w:rsidR="00C518D1" w:rsidRDefault="00242ED9" w:rsidP="00C518D1">
      <w:r>
        <w:t xml:space="preserve">      </w:t>
      </w:r>
      <w:proofErr w:type="spellStart"/>
      <w:r>
        <w:t>Câu</w:t>
      </w:r>
      <w:proofErr w:type="spellEnd"/>
      <w:r>
        <w:t xml:space="preserve"> 3</w:t>
      </w:r>
      <w:r w:rsidR="00C518D1">
        <w:t xml:space="preserve">: </w:t>
      </w:r>
      <w:proofErr w:type="spellStart"/>
      <w:r w:rsidR="00C518D1">
        <w:t>Thiết</w:t>
      </w:r>
      <w:proofErr w:type="spellEnd"/>
      <w:r w:rsidR="00C518D1">
        <w:t xml:space="preserve"> </w:t>
      </w:r>
      <w:proofErr w:type="spellStart"/>
      <w:r w:rsidR="00C518D1">
        <w:t>kế</w:t>
      </w:r>
      <w:proofErr w:type="spellEnd"/>
      <w:r w:rsidR="00C518D1">
        <w:t xml:space="preserve"> </w:t>
      </w:r>
      <w:proofErr w:type="spellStart"/>
      <w:r w:rsidR="00C518D1">
        <w:t>và</w:t>
      </w:r>
      <w:proofErr w:type="spellEnd"/>
      <w:r w:rsidR="00C518D1">
        <w:t xml:space="preserve"> </w:t>
      </w:r>
      <w:proofErr w:type="spellStart"/>
      <w:r w:rsidR="00C518D1">
        <w:t>nối</w:t>
      </w:r>
      <w:proofErr w:type="spellEnd"/>
      <w:r w:rsidR="00C518D1">
        <w:t xml:space="preserve"> </w:t>
      </w:r>
      <w:proofErr w:type="spellStart"/>
      <w:r w:rsidR="00C518D1">
        <w:t>một</w:t>
      </w:r>
      <w:proofErr w:type="spellEnd"/>
      <w:r w:rsidR="00C518D1">
        <w:t xml:space="preserve"> </w:t>
      </w:r>
      <w:proofErr w:type="spellStart"/>
      <w:r w:rsidR="00BB53B1">
        <w:t>Bộ</w:t>
      </w:r>
      <w:proofErr w:type="spellEnd"/>
      <w:r w:rsidR="00BB53B1">
        <w:t xml:space="preserve"> so </w:t>
      </w:r>
      <w:proofErr w:type="spellStart"/>
      <w:r w:rsidR="00BB53B1">
        <w:t>sánh</w:t>
      </w:r>
      <w:proofErr w:type="spellEnd"/>
      <w:r w:rsidR="00C518D1">
        <w:t xml:space="preserve"> </w:t>
      </w:r>
      <w:proofErr w:type="spellStart"/>
      <w:r w:rsidR="00C518D1">
        <w:t>có</w:t>
      </w:r>
      <w:proofErr w:type="spellEnd"/>
      <w:r w:rsidR="00C518D1">
        <w:t xml:space="preserve"> </w:t>
      </w:r>
      <w:proofErr w:type="spellStart"/>
      <w:r w:rsidR="00C518D1">
        <w:t>tính</w:t>
      </w:r>
      <w:proofErr w:type="spellEnd"/>
      <w:r w:rsidR="00C518D1">
        <w:t xml:space="preserve"> </w:t>
      </w:r>
      <w:proofErr w:type="spellStart"/>
      <w:r w:rsidR="00C518D1">
        <w:t>năng</w:t>
      </w:r>
      <w:proofErr w:type="spellEnd"/>
      <w:r w:rsidR="00C518D1">
        <w:t xml:space="preserve"> so </w:t>
      </w:r>
      <w:proofErr w:type="spellStart"/>
      <w:r w:rsidR="00C518D1">
        <w:t>sánh</w:t>
      </w:r>
      <w:proofErr w:type="spellEnd"/>
      <w:r w:rsidR="00C518D1">
        <w:t xml:space="preserve"> </w:t>
      </w:r>
      <w:proofErr w:type="spellStart"/>
      <w:r w:rsidR="00C518D1">
        <w:t>bằng</w:t>
      </w:r>
      <w:proofErr w:type="spellEnd"/>
      <w:r w:rsidR="00C518D1">
        <w:t xml:space="preserve">, </w:t>
      </w:r>
      <w:proofErr w:type="spellStart"/>
      <w:r w:rsidR="00C518D1">
        <w:t>bé</w:t>
      </w:r>
      <w:proofErr w:type="spellEnd"/>
      <w:r w:rsidR="00C518D1">
        <w:t xml:space="preserve"> </w:t>
      </w:r>
      <w:proofErr w:type="spellStart"/>
      <w:r w:rsidR="00C518D1">
        <w:t>hơn</w:t>
      </w:r>
      <w:proofErr w:type="spellEnd"/>
      <w:r w:rsidR="00C518D1">
        <w:t xml:space="preserve">, </w:t>
      </w:r>
      <w:proofErr w:type="spellStart"/>
      <w:r w:rsidR="00C518D1">
        <w:t>và</w:t>
      </w:r>
      <w:proofErr w:type="spellEnd"/>
      <w:r w:rsidR="00C518D1">
        <w:t xml:space="preserve"> </w:t>
      </w:r>
      <w:proofErr w:type="spellStart"/>
      <w:r w:rsidR="00C518D1">
        <w:t>lớn</w:t>
      </w:r>
      <w:proofErr w:type="spellEnd"/>
      <w:r w:rsidR="00C518D1">
        <w:t xml:space="preserve"> </w:t>
      </w:r>
      <w:proofErr w:type="spellStart"/>
      <w:r w:rsidR="00C518D1">
        <w:t>hơn</w:t>
      </w:r>
      <w:proofErr w:type="spellEnd"/>
      <w:r w:rsidR="00C518D1">
        <w:t>.</w:t>
      </w:r>
    </w:p>
    <w:p w14:paraId="136160BB" w14:textId="76E46AA7" w:rsidR="00C518D1" w:rsidRDefault="00C518D1" w:rsidP="00C518D1">
      <w:pPr>
        <w:pStyle w:val="ListParagraph"/>
        <w:numPr>
          <w:ilvl w:val="0"/>
          <w:numId w:val="4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LT </w:t>
      </w:r>
      <w:proofErr w:type="spellStart"/>
      <w:r>
        <w:t>là</w:t>
      </w:r>
      <w:proofErr w:type="spellEnd"/>
      <w:r>
        <w:t xml:space="preserve"> A &lt; B, EQ </w:t>
      </w:r>
      <w:proofErr w:type="spellStart"/>
      <w:r>
        <w:t>là</w:t>
      </w:r>
      <w:proofErr w:type="spellEnd"/>
      <w:r>
        <w:t xml:space="preserve"> A = B, </w:t>
      </w:r>
      <w:proofErr w:type="spellStart"/>
      <w:r>
        <w:t>và</w:t>
      </w:r>
      <w:proofErr w:type="spellEnd"/>
      <w:r>
        <w:t xml:space="preserve"> GT </w:t>
      </w:r>
      <w:proofErr w:type="spellStart"/>
      <w:r>
        <w:t>là</w:t>
      </w:r>
      <w:proofErr w:type="spellEnd"/>
      <w:r>
        <w:t xml:space="preserve"> A &gt; B:</w:t>
      </w:r>
    </w:p>
    <w:p w14:paraId="33DC90E4" w14:textId="77777777" w:rsidR="00242ED9" w:rsidRDefault="00242ED9" w:rsidP="00242ED9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</w:tblGrid>
      <w:tr w:rsidR="00C518D1" w14:paraId="378449C9" w14:textId="77777777" w:rsidTr="00BF031B">
        <w:trPr>
          <w:jc w:val="center"/>
        </w:trPr>
        <w:tc>
          <w:tcPr>
            <w:tcW w:w="1152" w:type="dxa"/>
          </w:tcPr>
          <w:p w14:paraId="0FDFEB89" w14:textId="77777777" w:rsidR="00C518D1" w:rsidRPr="00422F6B" w:rsidRDefault="00C518D1" w:rsidP="00BF031B">
            <w:pPr>
              <w:pStyle w:val="ListParagraph"/>
              <w:ind w:left="0"/>
              <w:jc w:val="center"/>
              <w:rPr>
                <w:b/>
              </w:rPr>
            </w:pPr>
            <w:r w:rsidRPr="00422F6B">
              <w:rPr>
                <w:b/>
              </w:rPr>
              <w:t>A</w:t>
            </w:r>
          </w:p>
        </w:tc>
        <w:tc>
          <w:tcPr>
            <w:tcW w:w="1152" w:type="dxa"/>
          </w:tcPr>
          <w:p w14:paraId="1C5B93CE" w14:textId="77777777" w:rsidR="00C518D1" w:rsidRPr="00422F6B" w:rsidRDefault="00C518D1" w:rsidP="00BF031B">
            <w:pPr>
              <w:pStyle w:val="ListParagraph"/>
              <w:ind w:left="0"/>
              <w:jc w:val="center"/>
              <w:rPr>
                <w:b/>
              </w:rPr>
            </w:pPr>
            <w:r w:rsidRPr="00422F6B">
              <w:rPr>
                <w:b/>
              </w:rPr>
              <w:t>B</w:t>
            </w:r>
          </w:p>
        </w:tc>
        <w:tc>
          <w:tcPr>
            <w:tcW w:w="1152" w:type="dxa"/>
          </w:tcPr>
          <w:p w14:paraId="0041FFAF" w14:textId="77777777" w:rsidR="00C518D1" w:rsidRPr="00422F6B" w:rsidRDefault="00C518D1" w:rsidP="00BF031B">
            <w:pPr>
              <w:pStyle w:val="ListParagraph"/>
              <w:ind w:left="0"/>
              <w:jc w:val="center"/>
              <w:rPr>
                <w:b/>
              </w:rPr>
            </w:pPr>
            <w:r w:rsidRPr="00422F6B">
              <w:rPr>
                <w:b/>
              </w:rPr>
              <w:t>LT</w:t>
            </w:r>
          </w:p>
        </w:tc>
        <w:tc>
          <w:tcPr>
            <w:tcW w:w="1152" w:type="dxa"/>
          </w:tcPr>
          <w:p w14:paraId="7EFA98BD" w14:textId="77777777" w:rsidR="00C518D1" w:rsidRPr="00422F6B" w:rsidRDefault="00C518D1" w:rsidP="00BF031B">
            <w:pPr>
              <w:pStyle w:val="ListParagraph"/>
              <w:ind w:left="0"/>
              <w:jc w:val="center"/>
              <w:rPr>
                <w:b/>
              </w:rPr>
            </w:pPr>
            <w:r w:rsidRPr="00422F6B">
              <w:rPr>
                <w:b/>
              </w:rPr>
              <w:t>EQ</w:t>
            </w:r>
          </w:p>
        </w:tc>
        <w:tc>
          <w:tcPr>
            <w:tcW w:w="1152" w:type="dxa"/>
          </w:tcPr>
          <w:p w14:paraId="6EC28564" w14:textId="77777777" w:rsidR="00C518D1" w:rsidRPr="00422F6B" w:rsidRDefault="00C518D1" w:rsidP="00BF031B">
            <w:pPr>
              <w:pStyle w:val="ListParagraph"/>
              <w:ind w:left="0"/>
              <w:jc w:val="center"/>
              <w:rPr>
                <w:b/>
              </w:rPr>
            </w:pPr>
            <w:r w:rsidRPr="00422F6B">
              <w:rPr>
                <w:b/>
              </w:rPr>
              <w:t>GT</w:t>
            </w:r>
          </w:p>
        </w:tc>
      </w:tr>
      <w:tr w:rsidR="00C518D1" w14:paraId="7CBDD5B5" w14:textId="77777777" w:rsidTr="00BF031B">
        <w:trPr>
          <w:jc w:val="center"/>
        </w:trPr>
        <w:tc>
          <w:tcPr>
            <w:tcW w:w="1152" w:type="dxa"/>
          </w:tcPr>
          <w:p w14:paraId="690F729E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  <w:tc>
          <w:tcPr>
            <w:tcW w:w="1152" w:type="dxa"/>
          </w:tcPr>
          <w:p w14:paraId="10AD05FF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  <w:tc>
          <w:tcPr>
            <w:tcW w:w="1152" w:type="dxa"/>
          </w:tcPr>
          <w:p w14:paraId="58CBBF02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  <w:tc>
          <w:tcPr>
            <w:tcW w:w="1152" w:type="dxa"/>
          </w:tcPr>
          <w:p w14:paraId="1B6B927C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  <w:tc>
          <w:tcPr>
            <w:tcW w:w="1152" w:type="dxa"/>
          </w:tcPr>
          <w:p w14:paraId="08DF61F6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</w:tr>
      <w:tr w:rsidR="00C518D1" w14:paraId="01841DB6" w14:textId="77777777" w:rsidTr="00BF031B">
        <w:trPr>
          <w:jc w:val="center"/>
        </w:trPr>
        <w:tc>
          <w:tcPr>
            <w:tcW w:w="1152" w:type="dxa"/>
          </w:tcPr>
          <w:p w14:paraId="19BC7B90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  <w:tc>
          <w:tcPr>
            <w:tcW w:w="1152" w:type="dxa"/>
          </w:tcPr>
          <w:p w14:paraId="6EDD120F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  <w:tc>
          <w:tcPr>
            <w:tcW w:w="1152" w:type="dxa"/>
          </w:tcPr>
          <w:p w14:paraId="320AC5FB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  <w:tc>
          <w:tcPr>
            <w:tcW w:w="1152" w:type="dxa"/>
          </w:tcPr>
          <w:p w14:paraId="625A03D3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  <w:tc>
          <w:tcPr>
            <w:tcW w:w="1152" w:type="dxa"/>
          </w:tcPr>
          <w:p w14:paraId="3251A718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</w:tr>
      <w:tr w:rsidR="00C518D1" w14:paraId="67CE8A9E" w14:textId="77777777" w:rsidTr="00BF031B">
        <w:trPr>
          <w:jc w:val="center"/>
        </w:trPr>
        <w:tc>
          <w:tcPr>
            <w:tcW w:w="1152" w:type="dxa"/>
          </w:tcPr>
          <w:p w14:paraId="4474885D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  <w:tc>
          <w:tcPr>
            <w:tcW w:w="1152" w:type="dxa"/>
          </w:tcPr>
          <w:p w14:paraId="45A028EF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  <w:tc>
          <w:tcPr>
            <w:tcW w:w="1152" w:type="dxa"/>
          </w:tcPr>
          <w:p w14:paraId="2C4F3344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  <w:tc>
          <w:tcPr>
            <w:tcW w:w="1152" w:type="dxa"/>
          </w:tcPr>
          <w:p w14:paraId="756E7464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  <w:tc>
          <w:tcPr>
            <w:tcW w:w="1152" w:type="dxa"/>
          </w:tcPr>
          <w:p w14:paraId="2974257A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</w:tr>
      <w:tr w:rsidR="00C518D1" w14:paraId="7AF23595" w14:textId="77777777" w:rsidTr="00BF031B">
        <w:trPr>
          <w:jc w:val="center"/>
        </w:trPr>
        <w:tc>
          <w:tcPr>
            <w:tcW w:w="1152" w:type="dxa"/>
          </w:tcPr>
          <w:p w14:paraId="79A8AC4E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  <w:tc>
          <w:tcPr>
            <w:tcW w:w="1152" w:type="dxa"/>
          </w:tcPr>
          <w:p w14:paraId="56E73587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  <w:tc>
          <w:tcPr>
            <w:tcW w:w="1152" w:type="dxa"/>
          </w:tcPr>
          <w:p w14:paraId="7EFD6C5B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  <w:tc>
          <w:tcPr>
            <w:tcW w:w="1152" w:type="dxa"/>
          </w:tcPr>
          <w:p w14:paraId="5B32E9F9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  <w:tc>
          <w:tcPr>
            <w:tcW w:w="1152" w:type="dxa"/>
          </w:tcPr>
          <w:p w14:paraId="4B46ECAB" w14:textId="77777777" w:rsidR="00C518D1" w:rsidRDefault="00C518D1" w:rsidP="00BF031B">
            <w:pPr>
              <w:pStyle w:val="ListParagraph"/>
              <w:ind w:left="0"/>
              <w:jc w:val="center"/>
            </w:pPr>
          </w:p>
        </w:tc>
      </w:tr>
    </w:tbl>
    <w:p w14:paraId="7DE0ACAB" w14:textId="1601084B" w:rsidR="00C518D1" w:rsidRDefault="00C518D1" w:rsidP="00106BBE">
      <w:pPr>
        <w:tabs>
          <w:tab w:val="left" w:pos="1890"/>
        </w:tabs>
        <w:spacing w:line="240" w:lineRule="auto"/>
      </w:pPr>
    </w:p>
    <w:p w14:paraId="40A7D739" w14:textId="3DF5BD76" w:rsidR="00C518D1" w:rsidRDefault="00C518D1" w:rsidP="00C518D1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17723D79" w14:textId="77777777" w:rsidR="00C518D1" w:rsidRDefault="00C518D1" w:rsidP="00C518D1">
      <w:pPr>
        <w:pStyle w:val="ListParagraph"/>
        <w:tabs>
          <w:tab w:val="left" w:pos="1890"/>
        </w:tabs>
        <w:spacing w:line="240" w:lineRule="auto"/>
      </w:pPr>
    </w:p>
    <w:p w14:paraId="35EE24FC" w14:textId="14AD0A20" w:rsidR="00C518D1" w:rsidRDefault="00C518D1" w:rsidP="00C518D1">
      <w:pPr>
        <w:pStyle w:val="ListParagraph"/>
        <w:numPr>
          <w:ilvl w:val="1"/>
          <w:numId w:val="4"/>
        </w:numPr>
        <w:tabs>
          <w:tab w:val="left" w:pos="1890"/>
        </w:tabs>
        <w:spacing w:line="240" w:lineRule="auto"/>
      </w:pPr>
      <w:r>
        <w:t xml:space="preserve">LT = </w:t>
      </w:r>
    </w:p>
    <w:p w14:paraId="4D6A25D2" w14:textId="77777777" w:rsidR="00C518D1" w:rsidRDefault="00C518D1" w:rsidP="00C518D1">
      <w:pPr>
        <w:pStyle w:val="ListParagraph"/>
        <w:tabs>
          <w:tab w:val="left" w:pos="1890"/>
        </w:tabs>
        <w:spacing w:line="240" w:lineRule="auto"/>
        <w:ind w:left="1440"/>
      </w:pPr>
    </w:p>
    <w:p w14:paraId="535EF618" w14:textId="3DBF5398" w:rsidR="00C518D1" w:rsidRDefault="00C518D1" w:rsidP="00C518D1">
      <w:pPr>
        <w:pStyle w:val="ListParagraph"/>
        <w:numPr>
          <w:ilvl w:val="1"/>
          <w:numId w:val="4"/>
        </w:numPr>
        <w:tabs>
          <w:tab w:val="left" w:pos="1890"/>
        </w:tabs>
        <w:spacing w:line="240" w:lineRule="auto"/>
      </w:pPr>
      <w:r>
        <w:t>EQ =</w:t>
      </w:r>
    </w:p>
    <w:p w14:paraId="6601A02D" w14:textId="77777777" w:rsidR="00C518D1" w:rsidRDefault="00C518D1" w:rsidP="00C518D1">
      <w:pPr>
        <w:pStyle w:val="ListParagraph"/>
        <w:tabs>
          <w:tab w:val="left" w:pos="1890"/>
        </w:tabs>
        <w:spacing w:line="240" w:lineRule="auto"/>
        <w:ind w:left="1440"/>
      </w:pPr>
    </w:p>
    <w:p w14:paraId="0E9FE03A" w14:textId="0252F4FD" w:rsidR="00C518D1" w:rsidRDefault="00C518D1" w:rsidP="00C518D1">
      <w:pPr>
        <w:pStyle w:val="ListParagraph"/>
        <w:numPr>
          <w:ilvl w:val="1"/>
          <w:numId w:val="4"/>
        </w:numPr>
        <w:tabs>
          <w:tab w:val="left" w:pos="1890"/>
        </w:tabs>
        <w:spacing w:line="240" w:lineRule="auto"/>
      </w:pPr>
      <w:r>
        <w:t xml:space="preserve">GT = </w:t>
      </w:r>
    </w:p>
    <w:p w14:paraId="1A970139" w14:textId="1A54E410" w:rsidR="00BB53B1" w:rsidRDefault="00BB53B1" w:rsidP="00BB53B1">
      <w:pPr>
        <w:pStyle w:val="ListParagraph"/>
      </w:pPr>
    </w:p>
    <w:p w14:paraId="45BDEAD1" w14:textId="21E625D3" w:rsidR="00EB146F" w:rsidRDefault="00EB146F" w:rsidP="00BB53B1">
      <w:pPr>
        <w:pStyle w:val="ListParagraph"/>
      </w:pPr>
    </w:p>
    <w:p w14:paraId="1545D796" w14:textId="336C575B" w:rsidR="00EB146F" w:rsidRDefault="00EB146F" w:rsidP="00BB53B1">
      <w:pPr>
        <w:pStyle w:val="ListParagraph"/>
      </w:pPr>
    </w:p>
    <w:p w14:paraId="5E600AEF" w14:textId="77777777" w:rsidR="00EB146F" w:rsidRDefault="00EB146F" w:rsidP="00BB53B1">
      <w:pPr>
        <w:pStyle w:val="ListParagraph"/>
      </w:pPr>
      <w:bookmarkStart w:id="0" w:name="_GoBack"/>
      <w:bookmarkEnd w:id="0"/>
    </w:p>
    <w:p w14:paraId="438D30D4" w14:textId="5D43D674" w:rsidR="00BB53B1" w:rsidRDefault="00BB53B1" w:rsidP="00BB53B1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proofErr w:type="spellStart"/>
      <w:r>
        <w:lastRenderedPageBreak/>
        <w:t>Vẽ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Quartus II: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B53B1" w14:paraId="2D7302A5" w14:textId="77777777" w:rsidTr="00BB53B1">
        <w:trPr>
          <w:trHeight w:val="6621"/>
        </w:trPr>
        <w:tc>
          <w:tcPr>
            <w:tcW w:w="9736" w:type="dxa"/>
          </w:tcPr>
          <w:p w14:paraId="5ABD5BAE" w14:textId="77777777" w:rsidR="00BB53B1" w:rsidRDefault="00BB53B1" w:rsidP="00BB53B1">
            <w:pPr>
              <w:pStyle w:val="ListParagraph"/>
              <w:tabs>
                <w:tab w:val="left" w:pos="1890"/>
              </w:tabs>
              <w:ind w:left="0"/>
            </w:pPr>
          </w:p>
        </w:tc>
      </w:tr>
    </w:tbl>
    <w:p w14:paraId="6D0B054B" w14:textId="61C05B47" w:rsidR="00BB53B1" w:rsidRDefault="00BB53B1" w:rsidP="00BB53B1">
      <w:pPr>
        <w:tabs>
          <w:tab w:val="left" w:pos="1890"/>
        </w:tabs>
        <w:spacing w:line="240" w:lineRule="auto"/>
      </w:pPr>
    </w:p>
    <w:p w14:paraId="2B7A9D7E" w14:textId="34ABD1F2" w:rsidR="00BB53B1" w:rsidRDefault="00BB53B1" w:rsidP="00BB53B1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sectPr w:rsidR="00BB53B1" w:rsidSect="009436E1">
      <w:footerReference w:type="default" r:id="rId7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A8223" w14:textId="77777777" w:rsidR="00177C17" w:rsidRDefault="00177C17" w:rsidP="002B7854">
      <w:pPr>
        <w:spacing w:after="0" w:line="240" w:lineRule="auto"/>
      </w:pPr>
      <w:r>
        <w:separator/>
      </w:r>
    </w:p>
  </w:endnote>
  <w:endnote w:type="continuationSeparator" w:id="0">
    <w:p w14:paraId="164EEF90" w14:textId="77777777" w:rsidR="00177C17" w:rsidRDefault="00177C17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2B7854" w:rsidRDefault="002B7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2B7854" w:rsidRDefault="002B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20DCA" w14:textId="77777777" w:rsidR="00177C17" w:rsidRDefault="00177C17" w:rsidP="002B7854">
      <w:pPr>
        <w:spacing w:after="0" w:line="240" w:lineRule="auto"/>
      </w:pPr>
      <w:r>
        <w:separator/>
      </w:r>
    </w:p>
  </w:footnote>
  <w:footnote w:type="continuationSeparator" w:id="0">
    <w:p w14:paraId="37AF50C2" w14:textId="77777777" w:rsidR="00177C17" w:rsidRDefault="00177C17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20B27"/>
    <w:rsid w:val="0003769F"/>
    <w:rsid w:val="000452B4"/>
    <w:rsid w:val="000811C4"/>
    <w:rsid w:val="000919ED"/>
    <w:rsid w:val="00095A65"/>
    <w:rsid w:val="000E2D43"/>
    <w:rsid w:val="00106BBE"/>
    <w:rsid w:val="00111593"/>
    <w:rsid w:val="0017529A"/>
    <w:rsid w:val="00177C17"/>
    <w:rsid w:val="001813BC"/>
    <w:rsid w:val="001B37A7"/>
    <w:rsid w:val="001F026A"/>
    <w:rsid w:val="001F44F6"/>
    <w:rsid w:val="00213B8E"/>
    <w:rsid w:val="0022133A"/>
    <w:rsid w:val="00240844"/>
    <w:rsid w:val="00242ED9"/>
    <w:rsid w:val="002B7854"/>
    <w:rsid w:val="002C464E"/>
    <w:rsid w:val="002C6D5F"/>
    <w:rsid w:val="002E2BA5"/>
    <w:rsid w:val="003042DB"/>
    <w:rsid w:val="00350B6D"/>
    <w:rsid w:val="00374DCF"/>
    <w:rsid w:val="003C40B7"/>
    <w:rsid w:val="004047E9"/>
    <w:rsid w:val="004D2E59"/>
    <w:rsid w:val="004D6805"/>
    <w:rsid w:val="004F4D94"/>
    <w:rsid w:val="005B469A"/>
    <w:rsid w:val="005E0ACE"/>
    <w:rsid w:val="00651F4E"/>
    <w:rsid w:val="00657EDD"/>
    <w:rsid w:val="00680C70"/>
    <w:rsid w:val="006E11AB"/>
    <w:rsid w:val="00705BCA"/>
    <w:rsid w:val="007330F0"/>
    <w:rsid w:val="00766045"/>
    <w:rsid w:val="007C3D22"/>
    <w:rsid w:val="007D4F6D"/>
    <w:rsid w:val="007E5E96"/>
    <w:rsid w:val="007E6DA0"/>
    <w:rsid w:val="008369EA"/>
    <w:rsid w:val="00850B0D"/>
    <w:rsid w:val="0089212B"/>
    <w:rsid w:val="008D1FBA"/>
    <w:rsid w:val="008D5754"/>
    <w:rsid w:val="008E2B67"/>
    <w:rsid w:val="009170F0"/>
    <w:rsid w:val="00922FB6"/>
    <w:rsid w:val="0094300E"/>
    <w:rsid w:val="009436E1"/>
    <w:rsid w:val="00952991"/>
    <w:rsid w:val="009C3CEB"/>
    <w:rsid w:val="009D07A3"/>
    <w:rsid w:val="00A03A3B"/>
    <w:rsid w:val="00A277B5"/>
    <w:rsid w:val="00A64CBC"/>
    <w:rsid w:val="00A71B77"/>
    <w:rsid w:val="00A97947"/>
    <w:rsid w:val="00AA3641"/>
    <w:rsid w:val="00AD12D9"/>
    <w:rsid w:val="00AD1B01"/>
    <w:rsid w:val="00B03779"/>
    <w:rsid w:val="00B21143"/>
    <w:rsid w:val="00B21202"/>
    <w:rsid w:val="00B92E2A"/>
    <w:rsid w:val="00BB53B1"/>
    <w:rsid w:val="00BD0792"/>
    <w:rsid w:val="00BF3D65"/>
    <w:rsid w:val="00C518D1"/>
    <w:rsid w:val="00C8014F"/>
    <w:rsid w:val="00C923BE"/>
    <w:rsid w:val="00CC6444"/>
    <w:rsid w:val="00D07B65"/>
    <w:rsid w:val="00D80AF8"/>
    <w:rsid w:val="00DC0ADB"/>
    <w:rsid w:val="00DC1ADA"/>
    <w:rsid w:val="00DE1612"/>
    <w:rsid w:val="00E5581B"/>
    <w:rsid w:val="00E87986"/>
    <w:rsid w:val="00E91736"/>
    <w:rsid w:val="00EB146F"/>
    <w:rsid w:val="00EC6877"/>
    <w:rsid w:val="00F03913"/>
    <w:rsid w:val="00F26ACE"/>
    <w:rsid w:val="00F754B3"/>
    <w:rsid w:val="00F80B71"/>
    <w:rsid w:val="00FA3ACC"/>
    <w:rsid w:val="00FE2D7F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Admin</cp:lastModifiedBy>
  <cp:revision>25</cp:revision>
  <cp:lastPrinted>2018-09-01T08:42:00Z</cp:lastPrinted>
  <dcterms:created xsi:type="dcterms:W3CDTF">2018-09-01T07:58:00Z</dcterms:created>
  <dcterms:modified xsi:type="dcterms:W3CDTF">2018-09-02T03:04:00Z</dcterms:modified>
</cp:coreProperties>
</file>