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Ind w:w="108" w:type="dxa"/>
        <w:tblLayout w:type="fixed"/>
        <w:tblLook w:val="0000" w:firstRow="0" w:lastRow="0" w:firstColumn="0" w:lastColumn="0" w:noHBand="0" w:noVBand="0"/>
      </w:tblPr>
      <w:tblGrid>
        <w:gridCol w:w="3120"/>
        <w:gridCol w:w="5952"/>
      </w:tblGrid>
      <w:tr w:rsidR="00FC471C" w:rsidRPr="009F23CC" w:rsidTr="009D669A">
        <w:trPr>
          <w:trHeight w:val="1439"/>
        </w:trPr>
        <w:tc>
          <w:tcPr>
            <w:tcW w:w="3120" w:type="dxa"/>
          </w:tcPr>
          <w:p w:rsidR="006E300A" w:rsidRPr="009F23CC" w:rsidRDefault="006E300A" w:rsidP="009D669A">
            <w:pPr>
              <w:ind w:right="-108"/>
              <w:rPr>
                <w:b/>
                <w:color w:val="auto"/>
                <w:sz w:val="26"/>
                <w:szCs w:val="26"/>
              </w:rPr>
            </w:pPr>
            <w:bookmarkStart w:id="0" w:name="_GoBack"/>
            <w:bookmarkEnd w:id="0"/>
            <w:r w:rsidRPr="009F23CC">
              <w:rPr>
                <w:color w:val="auto"/>
                <w:sz w:val="26"/>
                <w:szCs w:val="26"/>
              </w:rPr>
              <w:t>UỶ BAN NHÂN DÂN</w:t>
            </w:r>
          </w:p>
          <w:p w:rsidR="006E300A" w:rsidRPr="009F23CC" w:rsidRDefault="006E300A" w:rsidP="009D669A">
            <w:pPr>
              <w:ind w:right="-108"/>
              <w:rPr>
                <w:color w:val="auto"/>
                <w:sz w:val="26"/>
                <w:szCs w:val="26"/>
              </w:rPr>
            </w:pPr>
            <w:r w:rsidRPr="009F23CC">
              <w:rPr>
                <w:color w:val="auto"/>
                <w:sz w:val="26"/>
                <w:szCs w:val="26"/>
              </w:rPr>
              <w:t xml:space="preserve">       TỈNH HÀ TĨNH</w:t>
            </w:r>
          </w:p>
          <w:p w:rsidR="006E300A" w:rsidRPr="009F23CC" w:rsidRDefault="006306A5" w:rsidP="009D669A">
            <w:pPr>
              <w:ind w:right="-108"/>
              <w:rPr>
                <w:b/>
                <w:color w:val="auto"/>
                <w:sz w:val="26"/>
                <w:szCs w:val="26"/>
              </w:rPr>
            </w:pPr>
            <w:r w:rsidRPr="009F23CC">
              <w:rPr>
                <w:noProof/>
                <w:color w:val="auto"/>
                <w:sz w:val="26"/>
                <w:szCs w:val="26"/>
              </w:rPr>
              <mc:AlternateContent>
                <mc:Choice Requires="wps">
                  <w:drawing>
                    <wp:anchor distT="4294967295" distB="4294967295" distL="114300" distR="114300" simplePos="0" relativeHeight="251657216" behindDoc="0" locked="0" layoutInCell="1" allowOverlap="1" wp14:anchorId="51F993F7" wp14:editId="6EAE429E">
                      <wp:simplePos x="0" y="0"/>
                      <wp:positionH relativeFrom="column">
                        <wp:posOffset>548640</wp:posOffset>
                      </wp:positionH>
                      <wp:positionV relativeFrom="paragraph">
                        <wp:posOffset>210819</wp:posOffset>
                      </wp:positionV>
                      <wp:extent cx="5715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2pt,16.6pt" to="88.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"/>
                  </w:pict>
                </mc:Fallback>
              </mc:AlternateContent>
            </w:r>
            <w:r w:rsidR="006E300A" w:rsidRPr="009F23CC">
              <w:rPr>
                <w:b/>
                <w:color w:val="auto"/>
                <w:sz w:val="26"/>
                <w:szCs w:val="26"/>
              </w:rPr>
              <w:t xml:space="preserve">        VĂN PHÒNG</w:t>
            </w:r>
          </w:p>
        </w:tc>
        <w:tc>
          <w:tcPr>
            <w:tcW w:w="5952" w:type="dxa"/>
          </w:tcPr>
          <w:p w:rsidR="00A1325D" w:rsidRPr="009F23CC" w:rsidRDefault="006E300A" w:rsidP="009D669A">
            <w:pPr>
              <w:tabs>
                <w:tab w:val="left" w:pos="1152"/>
              </w:tabs>
              <w:jc w:val="center"/>
              <w:rPr>
                <w:b/>
                <w:color w:val="auto"/>
                <w:sz w:val="26"/>
                <w:szCs w:val="26"/>
              </w:rPr>
            </w:pPr>
            <w:r w:rsidRPr="009F23CC">
              <w:rPr>
                <w:b/>
                <w:color w:val="auto"/>
                <w:sz w:val="26"/>
                <w:szCs w:val="26"/>
              </w:rPr>
              <w:t>CỘNG HÒA XÃ HỘI CHỦ NGHĨA VIỆT NAM</w:t>
            </w:r>
          </w:p>
          <w:p w:rsidR="006E300A" w:rsidRPr="009F23CC" w:rsidRDefault="006E300A">
            <w:pPr>
              <w:jc w:val="center"/>
              <w:rPr>
                <w:color w:val="auto"/>
                <w:szCs w:val="26"/>
              </w:rPr>
            </w:pPr>
            <w:r w:rsidRPr="009F23CC">
              <w:rPr>
                <w:rFonts w:hint="eastAsia"/>
                <w:b/>
                <w:color w:val="auto"/>
                <w:szCs w:val="26"/>
              </w:rPr>
              <w:t>Đ</w:t>
            </w:r>
            <w:r w:rsidRPr="009F23CC">
              <w:rPr>
                <w:b/>
                <w:color w:val="auto"/>
                <w:szCs w:val="26"/>
              </w:rPr>
              <w:t>ộc lập - Tự do - Hạnh phúc</w:t>
            </w:r>
          </w:p>
          <w:p w:rsidR="006E300A" w:rsidRPr="009F23CC" w:rsidRDefault="006306A5" w:rsidP="009D669A">
            <w:pPr>
              <w:rPr>
                <w:i/>
                <w:color w:val="auto"/>
                <w:sz w:val="26"/>
                <w:szCs w:val="26"/>
              </w:rPr>
            </w:pPr>
            <w:r w:rsidRPr="009F23CC">
              <w:rPr>
                <w:noProof/>
                <w:color w:val="auto"/>
                <w:sz w:val="26"/>
                <w:szCs w:val="26"/>
              </w:rPr>
              <mc:AlternateContent>
                <mc:Choice Requires="wps">
                  <w:drawing>
                    <wp:anchor distT="0" distB="0" distL="114300" distR="114300" simplePos="0" relativeHeight="251658240" behindDoc="0" locked="0" layoutInCell="1" allowOverlap="1" wp14:anchorId="1ED1BD81" wp14:editId="6F5FBB9A">
                      <wp:simplePos x="0" y="0"/>
                      <wp:positionH relativeFrom="column">
                        <wp:posOffset>786765</wp:posOffset>
                      </wp:positionH>
                      <wp:positionV relativeFrom="paragraph">
                        <wp:posOffset>31115</wp:posOffset>
                      </wp:positionV>
                      <wp:extent cx="2035175" cy="635"/>
                      <wp:effectExtent l="0" t="0" r="22225" b="374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mc:Fallback>
              </mc:AlternateContent>
            </w:r>
          </w:p>
          <w:p w:rsidR="006E300A" w:rsidRPr="009F23CC" w:rsidRDefault="00335DC0" w:rsidP="00EC4D2C">
            <w:pPr>
              <w:rPr>
                <w:color w:val="auto"/>
                <w:sz w:val="26"/>
                <w:szCs w:val="26"/>
              </w:rPr>
            </w:pPr>
            <w:r w:rsidRPr="009F23CC">
              <w:rPr>
                <w:i/>
                <w:color w:val="auto"/>
                <w:szCs w:val="26"/>
              </w:rPr>
              <w:t xml:space="preserve">                </w:t>
            </w:r>
            <w:r w:rsidR="00366FA8" w:rsidRPr="009F23CC">
              <w:rPr>
                <w:i/>
                <w:color w:val="auto"/>
                <w:szCs w:val="26"/>
              </w:rPr>
              <w:t xml:space="preserve"> </w:t>
            </w:r>
            <w:r w:rsidR="00A046BD" w:rsidRPr="009F23CC">
              <w:rPr>
                <w:i/>
                <w:color w:val="auto"/>
                <w:szCs w:val="26"/>
              </w:rPr>
              <w:t>Hà Tĩnh, ngày</w:t>
            </w:r>
            <w:r w:rsidR="003F2BF2" w:rsidRPr="009F23CC">
              <w:rPr>
                <w:i/>
                <w:color w:val="auto"/>
                <w:szCs w:val="26"/>
              </w:rPr>
              <w:t xml:space="preserve">  </w:t>
            </w:r>
            <w:r w:rsidR="0036091A" w:rsidRPr="009F23CC">
              <w:rPr>
                <w:i/>
                <w:color w:val="auto"/>
                <w:szCs w:val="26"/>
              </w:rPr>
              <w:t xml:space="preserve"> </w:t>
            </w:r>
            <w:r w:rsidR="00C3482B" w:rsidRPr="009F23CC">
              <w:rPr>
                <w:i/>
                <w:color w:val="auto"/>
                <w:szCs w:val="26"/>
              </w:rPr>
              <w:t xml:space="preserve">31 </w:t>
            </w:r>
            <w:r w:rsidR="003F2BF2" w:rsidRPr="009F23CC">
              <w:rPr>
                <w:i/>
                <w:color w:val="auto"/>
                <w:szCs w:val="26"/>
              </w:rPr>
              <w:t xml:space="preserve"> </w:t>
            </w:r>
            <w:r w:rsidR="00A776E4" w:rsidRPr="009F23CC">
              <w:rPr>
                <w:i/>
                <w:color w:val="auto"/>
                <w:szCs w:val="26"/>
              </w:rPr>
              <w:t xml:space="preserve"> </w:t>
            </w:r>
            <w:r w:rsidR="00BC6FF1" w:rsidRPr="009F23CC">
              <w:rPr>
                <w:i/>
                <w:color w:val="auto"/>
                <w:szCs w:val="26"/>
              </w:rPr>
              <w:t xml:space="preserve">tháng </w:t>
            </w:r>
            <w:r w:rsidR="00A776E4" w:rsidRPr="009F23CC">
              <w:rPr>
                <w:i/>
                <w:color w:val="auto"/>
                <w:szCs w:val="26"/>
              </w:rPr>
              <w:t xml:space="preserve"> </w:t>
            </w:r>
            <w:r w:rsidR="0036091A" w:rsidRPr="009F23CC">
              <w:rPr>
                <w:i/>
                <w:color w:val="auto"/>
                <w:szCs w:val="26"/>
              </w:rPr>
              <w:t>5</w:t>
            </w:r>
            <w:r w:rsidR="00EC4D2C" w:rsidRPr="009F23CC">
              <w:rPr>
                <w:i/>
                <w:color w:val="auto"/>
                <w:szCs w:val="26"/>
              </w:rPr>
              <w:t xml:space="preserve">  </w:t>
            </w:r>
            <w:r w:rsidR="006E300A" w:rsidRPr="009F23CC">
              <w:rPr>
                <w:i/>
                <w:color w:val="auto"/>
                <w:szCs w:val="26"/>
              </w:rPr>
              <w:t>n</w:t>
            </w:r>
            <w:r w:rsidR="006E300A" w:rsidRPr="009F23CC">
              <w:rPr>
                <w:rFonts w:hint="eastAsia"/>
                <w:i/>
                <w:color w:val="auto"/>
                <w:szCs w:val="26"/>
              </w:rPr>
              <w:t>ă</w:t>
            </w:r>
            <w:r w:rsidR="006E300A" w:rsidRPr="009F23CC">
              <w:rPr>
                <w:i/>
                <w:color w:val="auto"/>
                <w:szCs w:val="26"/>
              </w:rPr>
              <w:t>m 20</w:t>
            </w:r>
            <w:r w:rsidR="006E300A" w:rsidRPr="009F23CC">
              <w:rPr>
                <w:i/>
                <w:color w:val="auto"/>
                <w:szCs w:val="26"/>
                <w:lang w:val="vi-VN"/>
              </w:rPr>
              <w:t>1</w:t>
            </w:r>
            <w:r w:rsidR="007E27A6" w:rsidRPr="009F23CC">
              <w:rPr>
                <w:i/>
                <w:color w:val="auto"/>
                <w:szCs w:val="26"/>
              </w:rPr>
              <w:t>7</w:t>
            </w:r>
          </w:p>
        </w:tc>
      </w:tr>
    </w:tbl>
    <w:p w:rsidR="00F73BF8" w:rsidRPr="009F23CC" w:rsidRDefault="00F73BF8" w:rsidP="008958FB">
      <w:pPr>
        <w:spacing w:line="264" w:lineRule="auto"/>
        <w:rPr>
          <w:b/>
          <w:color w:val="auto"/>
          <w:sz w:val="6"/>
        </w:rPr>
      </w:pPr>
    </w:p>
    <w:p w:rsidR="00C3482B" w:rsidRPr="009F23CC" w:rsidRDefault="00C3482B" w:rsidP="008958FB">
      <w:pPr>
        <w:spacing w:line="264" w:lineRule="auto"/>
        <w:rPr>
          <w:b/>
          <w:color w:val="auto"/>
          <w:sz w:val="6"/>
        </w:rPr>
      </w:pPr>
    </w:p>
    <w:p w:rsidR="00C3482B" w:rsidRPr="009F23CC" w:rsidRDefault="00C3482B" w:rsidP="008958FB">
      <w:pPr>
        <w:spacing w:line="264" w:lineRule="auto"/>
        <w:rPr>
          <w:b/>
          <w:color w:val="auto"/>
          <w:sz w:val="6"/>
        </w:rPr>
      </w:pPr>
    </w:p>
    <w:p w:rsidR="00C3482B" w:rsidRPr="009F23CC" w:rsidRDefault="00C3482B" w:rsidP="008958FB">
      <w:pPr>
        <w:spacing w:line="264" w:lineRule="auto"/>
        <w:rPr>
          <w:b/>
          <w:color w:val="auto"/>
          <w:sz w:val="6"/>
        </w:rPr>
      </w:pPr>
    </w:p>
    <w:p w:rsidR="00C3482B" w:rsidRPr="009F23CC" w:rsidRDefault="00C3482B" w:rsidP="008958FB">
      <w:pPr>
        <w:spacing w:line="264" w:lineRule="auto"/>
        <w:rPr>
          <w:b/>
          <w:color w:val="auto"/>
          <w:sz w:val="6"/>
        </w:rPr>
      </w:pPr>
    </w:p>
    <w:p w:rsidR="00F73BF8" w:rsidRPr="009F23CC" w:rsidRDefault="00F73BF8" w:rsidP="008958FB">
      <w:pPr>
        <w:spacing w:line="264" w:lineRule="auto"/>
        <w:rPr>
          <w:b/>
          <w:color w:val="auto"/>
          <w:sz w:val="6"/>
        </w:rPr>
      </w:pPr>
    </w:p>
    <w:p w:rsidR="006E300A" w:rsidRPr="009F23CC" w:rsidRDefault="006E300A" w:rsidP="006E300A">
      <w:pPr>
        <w:spacing w:line="264" w:lineRule="auto"/>
        <w:jc w:val="center"/>
        <w:rPr>
          <w:b/>
          <w:color w:val="auto"/>
        </w:rPr>
      </w:pPr>
      <w:r w:rsidRPr="009F23CC">
        <w:rPr>
          <w:b/>
          <w:color w:val="auto"/>
          <w:lang w:val="vi-VN"/>
        </w:rPr>
        <w:t>CHƯƠNG TRÌNH CÔNG TÁC THÁNG</w:t>
      </w:r>
      <w:r w:rsidR="00A776E4" w:rsidRPr="009F23CC">
        <w:rPr>
          <w:b/>
          <w:color w:val="auto"/>
        </w:rPr>
        <w:t xml:space="preserve"> </w:t>
      </w:r>
      <w:r w:rsidR="00C360B0" w:rsidRPr="009F23CC">
        <w:rPr>
          <w:b/>
          <w:color w:val="auto"/>
        </w:rPr>
        <w:t>6</w:t>
      </w:r>
      <w:r w:rsidR="00A776E4" w:rsidRPr="009F23CC">
        <w:rPr>
          <w:b/>
          <w:color w:val="auto"/>
        </w:rPr>
        <w:t xml:space="preserve"> </w:t>
      </w:r>
      <w:r w:rsidRPr="009F23CC">
        <w:rPr>
          <w:b/>
          <w:color w:val="auto"/>
          <w:lang w:val="vi-VN"/>
        </w:rPr>
        <w:t xml:space="preserve">NĂM </w:t>
      </w:r>
      <w:r w:rsidR="00C02E99" w:rsidRPr="009F23CC">
        <w:rPr>
          <w:b/>
          <w:color w:val="auto"/>
          <w:lang w:val="vi-VN"/>
        </w:rPr>
        <w:t>201</w:t>
      </w:r>
      <w:r w:rsidR="00C02E99" w:rsidRPr="009F23CC">
        <w:rPr>
          <w:b/>
          <w:color w:val="auto"/>
        </w:rPr>
        <w:t>7</w:t>
      </w:r>
    </w:p>
    <w:p w:rsidR="00874DCF" w:rsidRPr="009F23CC" w:rsidRDefault="006E300A" w:rsidP="00103F8C">
      <w:pPr>
        <w:spacing w:line="264" w:lineRule="auto"/>
        <w:jc w:val="center"/>
        <w:rPr>
          <w:b/>
          <w:color w:val="auto"/>
        </w:rPr>
      </w:pPr>
      <w:r w:rsidRPr="009F23CC">
        <w:rPr>
          <w:b/>
          <w:color w:val="auto"/>
          <w:lang w:val="vi-VN"/>
        </w:rPr>
        <w:t>CỦA UỶ BAN NHÂN DÂN TỈNH</w:t>
      </w:r>
    </w:p>
    <w:p w:rsidR="00C3482B" w:rsidRPr="009F23CC" w:rsidRDefault="002755AD" w:rsidP="008D3E91">
      <w:pPr>
        <w:tabs>
          <w:tab w:val="left" w:pos="4189"/>
        </w:tabs>
        <w:spacing w:line="264" w:lineRule="auto"/>
        <w:rPr>
          <w:b/>
          <w:color w:val="auto"/>
          <w:sz w:val="22"/>
        </w:rPr>
      </w:pPr>
      <w:r w:rsidRPr="009F23CC">
        <w:rPr>
          <w:b/>
          <w:noProof/>
          <w:color w:val="auto"/>
          <w:sz w:val="22"/>
        </w:rPr>
        <mc:AlternateContent>
          <mc:Choice Requires="wps">
            <w:drawing>
              <wp:anchor distT="0" distB="0" distL="114300" distR="114300" simplePos="0" relativeHeight="251659264" behindDoc="0" locked="0" layoutInCell="1" allowOverlap="1" wp14:anchorId="388A89FD" wp14:editId="35DC8B39">
                <wp:simplePos x="0" y="0"/>
                <wp:positionH relativeFrom="column">
                  <wp:posOffset>2431242</wp:posOffset>
                </wp:positionH>
                <wp:positionV relativeFrom="paragraph">
                  <wp:posOffset>808</wp:posOffset>
                </wp:positionV>
                <wp:extent cx="1143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i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dM0hR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"/>
            </w:pict>
          </mc:Fallback>
        </mc:AlternateContent>
      </w:r>
    </w:p>
    <w:p w:rsidR="00103F8C" w:rsidRPr="009F23CC" w:rsidRDefault="00103F8C" w:rsidP="008D3E91">
      <w:pPr>
        <w:tabs>
          <w:tab w:val="left" w:pos="4189"/>
        </w:tabs>
        <w:spacing w:line="264" w:lineRule="auto"/>
        <w:rPr>
          <w:b/>
          <w:color w:val="auto"/>
          <w:sz w:val="22"/>
        </w:rPr>
      </w:pPr>
    </w:p>
    <w:p w:rsidR="00366FA8" w:rsidRPr="009F23CC" w:rsidRDefault="00366FA8" w:rsidP="00C3482B">
      <w:pPr>
        <w:spacing w:before="120"/>
        <w:ind w:firstLine="720"/>
        <w:jc w:val="both"/>
        <w:rPr>
          <w:b/>
          <w:color w:val="auto"/>
        </w:rPr>
      </w:pPr>
      <w:r w:rsidRPr="009F23CC">
        <w:rPr>
          <w:b/>
          <w:color w:val="auto"/>
        </w:rPr>
        <w:t xml:space="preserve">1. Các công việc cần tập trung chỉ </w:t>
      </w:r>
      <w:r w:rsidRPr="009F23CC">
        <w:rPr>
          <w:rFonts w:hint="eastAsia"/>
          <w:b/>
          <w:color w:val="auto"/>
        </w:rPr>
        <w:t>đ</w:t>
      </w:r>
      <w:r w:rsidRPr="009F23CC">
        <w:rPr>
          <w:b/>
          <w:color w:val="auto"/>
        </w:rPr>
        <w:t>ạo:</w:t>
      </w:r>
    </w:p>
    <w:p w:rsidR="0054426C" w:rsidRPr="009F23CC" w:rsidRDefault="0054426C" w:rsidP="00C3482B">
      <w:pPr>
        <w:spacing w:before="120"/>
        <w:ind w:firstLine="720"/>
        <w:jc w:val="both"/>
        <w:rPr>
          <w:color w:val="auto"/>
        </w:rPr>
      </w:pPr>
      <w:r w:rsidRPr="009F23CC">
        <w:rPr>
          <w:color w:val="auto"/>
        </w:rPr>
        <w:t>- Tập trung lãnh đạo, chỉ đạo thực hiện nhiệm vụ phát triển kinh tế - xã hội, đảm bảo quốc phòng - an ninh tháng 6 và đánh giá tình hình thực hiện 6 tháng đầu năm, triển khai nhiệm vụ 6 tháng cuối năm 2017.</w:t>
      </w:r>
    </w:p>
    <w:p w:rsidR="0054426C" w:rsidRPr="009F23CC" w:rsidRDefault="0054426C" w:rsidP="00C3482B">
      <w:pPr>
        <w:spacing w:before="120"/>
        <w:ind w:firstLine="720"/>
        <w:jc w:val="both"/>
        <w:rPr>
          <w:color w:val="auto"/>
        </w:rPr>
      </w:pPr>
      <w:r w:rsidRPr="009F23CC">
        <w:rPr>
          <w:color w:val="auto"/>
        </w:rPr>
        <w:t>- Đẩy mạnh phong trào thi đua yêu nước chào mừng Kỷ niệm 60 năm Ngày Bác Hồ về thăm Hà Tĩnh (15/6/1957 - 15/6/2017), 10 năm thành lập Thành phố Hà Tĩnh.</w:t>
      </w:r>
    </w:p>
    <w:p w:rsidR="00366FA8" w:rsidRPr="009F23CC" w:rsidRDefault="00366FA8" w:rsidP="00C3482B">
      <w:pPr>
        <w:spacing w:before="120"/>
        <w:ind w:firstLine="720"/>
        <w:jc w:val="both"/>
        <w:rPr>
          <w:color w:val="auto"/>
        </w:rPr>
      </w:pPr>
      <w:r w:rsidRPr="009F23CC">
        <w:rPr>
          <w:color w:val="auto"/>
        </w:rPr>
        <w:t>- Tiếp tục chỉ đạo ổn định đời sống nhân dân, phục hồi phát triển sản xuất, đảm bảo an ninh trật tự và công tác bồi thường cho người dân bị thiệt hại và xử lý thủy sản tồn kho do sự cố môi trường.</w:t>
      </w:r>
    </w:p>
    <w:p w:rsidR="0054426C" w:rsidRPr="009F23CC" w:rsidRDefault="00366FA8" w:rsidP="00C3482B">
      <w:pPr>
        <w:spacing w:before="120"/>
        <w:ind w:firstLine="720"/>
        <w:jc w:val="both"/>
        <w:rPr>
          <w:color w:val="auto"/>
          <w:spacing w:val="2"/>
          <w:szCs w:val="26"/>
        </w:rPr>
      </w:pPr>
      <w:r w:rsidRPr="009F23CC">
        <w:rPr>
          <w:color w:val="auto"/>
        </w:rPr>
        <w:t xml:space="preserve">- Tiếp tục chỉ đạo sản xuất vụ </w:t>
      </w:r>
      <w:r w:rsidR="0054426C" w:rsidRPr="009F23CC">
        <w:rPr>
          <w:color w:val="auto"/>
        </w:rPr>
        <w:t>Hè Thu</w:t>
      </w:r>
      <w:r w:rsidRPr="009F23CC">
        <w:rPr>
          <w:color w:val="auto"/>
        </w:rPr>
        <w:t>; tăng cường kiểm tra phòng trừ dịch bệnh</w:t>
      </w:r>
      <w:r w:rsidR="0054426C" w:rsidRPr="009F23CC">
        <w:rPr>
          <w:color w:val="auto"/>
        </w:rPr>
        <w:t xml:space="preserve">; </w:t>
      </w:r>
      <w:r w:rsidR="0054426C" w:rsidRPr="009F23CC">
        <w:rPr>
          <w:color w:val="auto"/>
          <w:spacing w:val="2"/>
          <w:szCs w:val="26"/>
        </w:rPr>
        <w:t>chủ động triển khai các phương án phòng, chống thiên tai, hạn hán, phòng chống cháy, nổ.</w:t>
      </w:r>
    </w:p>
    <w:p w:rsidR="00366FA8" w:rsidRPr="009F23CC" w:rsidRDefault="0054426C" w:rsidP="00C3482B">
      <w:pPr>
        <w:spacing w:before="120"/>
        <w:ind w:firstLine="720"/>
        <w:jc w:val="both"/>
        <w:rPr>
          <w:color w:val="auto"/>
        </w:rPr>
      </w:pPr>
      <w:r w:rsidRPr="009F23CC">
        <w:rPr>
          <w:color w:val="auto"/>
          <w:spacing w:val="2"/>
          <w:szCs w:val="26"/>
        </w:rPr>
        <w:t>- Đẩy mạnh thực hiện Chương trình mục tiêu quốc gia xây dựng nông thôn mới, đô thị văn minh; đánh giá thực trạng các xã đạt chuẩn nông thôn mới giai đoạn 2013 - 2015; đẩy mạnh phong trào thi đua xây dựng khu dân cư nông thôn mới kiểu mẫu, vườn mẫu nông thôn mới.</w:t>
      </w:r>
    </w:p>
    <w:p w:rsidR="00366FA8" w:rsidRPr="009F23CC" w:rsidRDefault="00366FA8" w:rsidP="00C3482B">
      <w:pPr>
        <w:pStyle w:val="BodyTextIndent"/>
        <w:spacing w:before="120"/>
        <w:rPr>
          <w:sz w:val="28"/>
          <w:lang w:val="de-DE"/>
        </w:rPr>
      </w:pPr>
      <w:r w:rsidRPr="009F23CC">
        <w:rPr>
          <w:sz w:val="28"/>
          <w:lang w:val="de-DE"/>
        </w:rPr>
        <w:t xml:space="preserve">- Tiếp tục rà soát, xây dựng kế hoạch phát triển kinh tế xã hội trung hạn 2016 - 2020; </w:t>
      </w:r>
      <w:r w:rsidRPr="009F23CC">
        <w:rPr>
          <w:sz w:val="28"/>
        </w:rPr>
        <w:t xml:space="preserve">chỉ đạo </w:t>
      </w:r>
      <w:r w:rsidRPr="009F23CC">
        <w:rPr>
          <w:sz w:val="28"/>
          <w:lang w:val="de-DE"/>
        </w:rPr>
        <w:t>triển khai kịp thời các nhiệm vụ xây dựng cơ bản</w:t>
      </w:r>
      <w:r w:rsidRPr="009F23CC">
        <w:rPr>
          <w:sz w:val="28"/>
        </w:rPr>
        <w:t>, công tác bồi thường, hỗ trợ tái định cư, giải phóng mặt bằng, đẩy nhanh tiến độ các công trình, dự án trên địa bàn; đẩy mạnh các giải pháp thu ngân sách</w:t>
      </w:r>
      <w:r w:rsidRPr="009F23CC">
        <w:rPr>
          <w:sz w:val="28"/>
          <w:lang w:val="de-DE"/>
        </w:rPr>
        <w:t>; tiếp tục huy động các nguồn lực phát triển kinh tế - xã hội; đẩy mạnh cải cách hành chính, cải cách thủ tục hành chính; triển khai thực hiện Trung tâm hành chính công cấp tỉnh.</w:t>
      </w:r>
    </w:p>
    <w:p w:rsidR="00366FA8" w:rsidRPr="009F23CC" w:rsidRDefault="00366FA8" w:rsidP="00C3482B">
      <w:pPr>
        <w:pStyle w:val="BodyTextIndent"/>
        <w:spacing w:before="120"/>
        <w:rPr>
          <w:spacing w:val="2"/>
          <w:sz w:val="28"/>
        </w:rPr>
      </w:pPr>
      <w:r w:rsidRPr="009F23CC">
        <w:rPr>
          <w:spacing w:val="2"/>
          <w:sz w:val="28"/>
        </w:rPr>
        <w:t xml:space="preserve">- Tiếp tục đẩy mạnh việc thực hiện </w:t>
      </w:r>
      <w:r w:rsidR="0054426C" w:rsidRPr="009F23CC">
        <w:rPr>
          <w:spacing w:val="2"/>
          <w:sz w:val="28"/>
        </w:rPr>
        <w:t xml:space="preserve">Nghị </w:t>
      </w:r>
      <w:r w:rsidRPr="009F23CC">
        <w:rPr>
          <w:spacing w:val="2"/>
          <w:sz w:val="28"/>
        </w:rPr>
        <w:t xml:space="preserve">quyết đại hội Đảng các cấp, gắn với </w:t>
      </w:r>
      <w:r w:rsidRPr="009F23CC">
        <w:rPr>
          <w:sz w:val="28"/>
        </w:rPr>
        <w:t>tăng cường công tác kiểm tra, giám sát và thực hiện các chủ trương, nghị quyết của Trung ương, của tỉnh</w:t>
      </w:r>
      <w:r w:rsidRPr="009F23CC">
        <w:rPr>
          <w:spacing w:val="2"/>
          <w:sz w:val="28"/>
        </w:rPr>
        <w:t>.</w:t>
      </w:r>
      <w:r w:rsidRPr="009F23CC">
        <w:rPr>
          <w:sz w:val="28"/>
        </w:rPr>
        <w:t xml:space="preserve"> </w:t>
      </w:r>
    </w:p>
    <w:p w:rsidR="006B33BA" w:rsidRPr="009F23CC" w:rsidRDefault="00366FA8" w:rsidP="00C3482B">
      <w:pPr>
        <w:pStyle w:val="BodyTextIndent"/>
        <w:spacing w:before="120"/>
        <w:rPr>
          <w:spacing w:val="-4"/>
          <w:sz w:val="28"/>
        </w:rPr>
      </w:pPr>
      <w:r w:rsidRPr="009F23CC">
        <w:rPr>
          <w:spacing w:val="-4"/>
          <w:sz w:val="28"/>
        </w:rPr>
        <w:t>- Chăm lo đời sống nhân dân, thực hiện tốt các chính sách an sinh xã hội; bảo đảm an ninh chính trị, trật tự an toàn xã hội. Chủ động nắm chắc tình hình, kịp thời xử lý các vụ việc phức tạp, giải quyết dứt điểm, đúng quy định khiếu nại, tố cáo của công dân.</w:t>
      </w:r>
    </w:p>
    <w:p w:rsidR="00C3482B" w:rsidRPr="009F23CC" w:rsidRDefault="00C3482B" w:rsidP="00450C2B">
      <w:pPr>
        <w:pStyle w:val="BodyTextIndent"/>
        <w:spacing w:before="120" w:after="120"/>
        <w:rPr>
          <w:b/>
          <w:sz w:val="28"/>
          <w:lang w:val="de-DE"/>
        </w:rPr>
      </w:pPr>
    </w:p>
    <w:p w:rsidR="00366FA8" w:rsidRPr="009F23CC" w:rsidRDefault="00366FA8" w:rsidP="00450C2B">
      <w:pPr>
        <w:pStyle w:val="BodyTextIndent"/>
        <w:spacing w:before="120" w:after="120"/>
        <w:rPr>
          <w:b/>
          <w:sz w:val="28"/>
          <w:lang w:val="de-DE"/>
        </w:rPr>
      </w:pPr>
      <w:r w:rsidRPr="009F23CC">
        <w:rPr>
          <w:b/>
          <w:sz w:val="28"/>
          <w:lang w:val="de-DE"/>
        </w:rPr>
        <w:lastRenderedPageBreak/>
        <w:t xml:space="preserve">2. </w:t>
      </w:r>
      <w:r w:rsidRPr="009F23CC">
        <w:rPr>
          <w:b/>
          <w:sz w:val="28"/>
          <w:lang w:val="vi-VN"/>
        </w:rPr>
        <w:t>Dự kiến lịch làm việc</w:t>
      </w:r>
      <w:r w:rsidRPr="009F23CC">
        <w:rPr>
          <w:b/>
          <w:sz w:val="28"/>
          <w:lang w:val="de-DE"/>
        </w:rPr>
        <w:t>:</w:t>
      </w: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867"/>
        <w:gridCol w:w="4883"/>
        <w:gridCol w:w="2327"/>
        <w:gridCol w:w="2350"/>
      </w:tblGrid>
      <w:tr w:rsidR="00366FA8" w:rsidRPr="009F23CC" w:rsidTr="0031478E">
        <w:trPr>
          <w:trHeight w:val="692"/>
          <w:jc w:val="center"/>
        </w:trPr>
        <w:tc>
          <w:tcPr>
            <w:tcW w:w="867" w:type="dxa"/>
            <w:vAlign w:val="center"/>
            <w:hideMark/>
          </w:tcPr>
          <w:p w:rsidR="00366FA8" w:rsidRPr="009F23CC" w:rsidRDefault="00366FA8" w:rsidP="0031478E">
            <w:pPr>
              <w:jc w:val="center"/>
              <w:rPr>
                <w:b/>
                <w:color w:val="auto"/>
                <w:sz w:val="26"/>
                <w:szCs w:val="26"/>
              </w:rPr>
            </w:pPr>
            <w:r w:rsidRPr="009F23CC">
              <w:rPr>
                <w:b/>
                <w:color w:val="auto"/>
                <w:sz w:val="26"/>
                <w:szCs w:val="26"/>
              </w:rPr>
              <w:t>Ngày</w:t>
            </w:r>
          </w:p>
        </w:tc>
        <w:tc>
          <w:tcPr>
            <w:tcW w:w="4883" w:type="dxa"/>
            <w:vAlign w:val="center"/>
            <w:hideMark/>
          </w:tcPr>
          <w:p w:rsidR="00366FA8" w:rsidRPr="009F23CC" w:rsidRDefault="00366FA8" w:rsidP="0031478E">
            <w:pPr>
              <w:tabs>
                <w:tab w:val="left" w:pos="1152"/>
              </w:tabs>
              <w:jc w:val="center"/>
              <w:rPr>
                <w:b/>
                <w:color w:val="auto"/>
                <w:sz w:val="26"/>
                <w:szCs w:val="26"/>
              </w:rPr>
            </w:pPr>
            <w:r w:rsidRPr="009F23CC">
              <w:rPr>
                <w:b/>
                <w:color w:val="auto"/>
                <w:sz w:val="26"/>
                <w:szCs w:val="26"/>
              </w:rPr>
              <w:t>Nội dung công việc</w:t>
            </w:r>
          </w:p>
        </w:tc>
        <w:tc>
          <w:tcPr>
            <w:tcW w:w="2327" w:type="dxa"/>
            <w:vAlign w:val="center"/>
            <w:hideMark/>
          </w:tcPr>
          <w:p w:rsidR="00366FA8" w:rsidRPr="009F23CC" w:rsidRDefault="00366FA8" w:rsidP="0031478E">
            <w:pPr>
              <w:tabs>
                <w:tab w:val="left" w:pos="1152"/>
              </w:tabs>
              <w:jc w:val="center"/>
              <w:rPr>
                <w:b/>
                <w:color w:val="auto"/>
                <w:sz w:val="26"/>
                <w:szCs w:val="26"/>
              </w:rPr>
            </w:pPr>
            <w:r w:rsidRPr="009F23CC">
              <w:rPr>
                <w:b/>
                <w:color w:val="auto"/>
                <w:sz w:val="26"/>
                <w:szCs w:val="26"/>
              </w:rPr>
              <w:t>Cơ quan</w:t>
            </w:r>
          </w:p>
          <w:p w:rsidR="00366FA8" w:rsidRPr="009F23CC" w:rsidRDefault="00366FA8" w:rsidP="0031478E">
            <w:pPr>
              <w:jc w:val="center"/>
              <w:rPr>
                <w:b/>
                <w:color w:val="auto"/>
                <w:sz w:val="26"/>
                <w:szCs w:val="26"/>
              </w:rPr>
            </w:pPr>
            <w:r w:rsidRPr="009F23CC">
              <w:rPr>
                <w:b/>
                <w:color w:val="auto"/>
                <w:sz w:val="26"/>
                <w:szCs w:val="26"/>
              </w:rPr>
              <w:t>Chuẩn bị</w:t>
            </w:r>
          </w:p>
        </w:tc>
        <w:tc>
          <w:tcPr>
            <w:tcW w:w="2350" w:type="dxa"/>
            <w:vAlign w:val="center"/>
            <w:hideMark/>
          </w:tcPr>
          <w:p w:rsidR="00366FA8" w:rsidRPr="009F23CC" w:rsidRDefault="00366FA8" w:rsidP="0031478E">
            <w:pPr>
              <w:tabs>
                <w:tab w:val="left" w:pos="1152"/>
              </w:tabs>
              <w:jc w:val="center"/>
              <w:rPr>
                <w:b/>
                <w:color w:val="auto"/>
                <w:sz w:val="26"/>
                <w:szCs w:val="26"/>
              </w:rPr>
            </w:pPr>
            <w:r w:rsidRPr="009F23CC">
              <w:rPr>
                <w:b/>
                <w:color w:val="auto"/>
                <w:sz w:val="26"/>
                <w:szCs w:val="26"/>
              </w:rPr>
              <w:t>Lãnh đạo</w:t>
            </w:r>
          </w:p>
          <w:p w:rsidR="00366FA8" w:rsidRPr="009F23CC" w:rsidRDefault="00366FA8" w:rsidP="0031478E">
            <w:pPr>
              <w:jc w:val="center"/>
              <w:rPr>
                <w:b/>
                <w:color w:val="auto"/>
                <w:sz w:val="26"/>
                <w:szCs w:val="26"/>
              </w:rPr>
            </w:pPr>
            <w:r w:rsidRPr="009F23CC">
              <w:rPr>
                <w:b/>
                <w:color w:val="auto"/>
                <w:sz w:val="26"/>
                <w:szCs w:val="26"/>
              </w:rPr>
              <w:t>Chủ trì</w:t>
            </w:r>
          </w:p>
        </w:tc>
      </w:tr>
      <w:tr w:rsidR="00C360B0" w:rsidRPr="009F23CC" w:rsidTr="00450C2B">
        <w:trPr>
          <w:jc w:val="center"/>
        </w:trPr>
        <w:tc>
          <w:tcPr>
            <w:tcW w:w="867" w:type="dxa"/>
            <w:vAlign w:val="center"/>
            <w:hideMark/>
          </w:tcPr>
          <w:p w:rsidR="00C360B0" w:rsidRPr="009F23CC" w:rsidRDefault="00C360B0" w:rsidP="0031478E">
            <w:pPr>
              <w:tabs>
                <w:tab w:val="left" w:pos="1152"/>
              </w:tabs>
              <w:jc w:val="center"/>
              <w:rPr>
                <w:color w:val="auto"/>
                <w:sz w:val="26"/>
                <w:szCs w:val="26"/>
              </w:rPr>
            </w:pPr>
            <w:r w:rsidRPr="009F23CC">
              <w:rPr>
                <w:color w:val="auto"/>
                <w:sz w:val="26"/>
                <w:szCs w:val="26"/>
              </w:rPr>
              <w:t>1</w:t>
            </w:r>
          </w:p>
        </w:tc>
        <w:tc>
          <w:tcPr>
            <w:tcW w:w="4883" w:type="dxa"/>
            <w:vAlign w:val="center"/>
          </w:tcPr>
          <w:p w:rsidR="00C360B0" w:rsidRPr="009F23CC" w:rsidRDefault="00C360B0" w:rsidP="00C3482B">
            <w:pPr>
              <w:jc w:val="both"/>
              <w:rPr>
                <w:i/>
                <w:color w:val="auto"/>
                <w:spacing w:val="-2"/>
                <w:sz w:val="26"/>
                <w:szCs w:val="26"/>
              </w:rPr>
            </w:pPr>
            <w:r w:rsidRPr="009F23CC">
              <w:rPr>
                <w:i/>
                <w:color w:val="auto"/>
                <w:spacing w:val="-2"/>
                <w:sz w:val="26"/>
                <w:szCs w:val="26"/>
              </w:rPr>
              <w:t>Chủ tịch UBND tỉnh dự Kỳ họp thứ 3, Quốc hội khóa XIV (từ ngày 22/5 - 20/6/2017)</w:t>
            </w:r>
          </w:p>
          <w:p w:rsidR="00C360B0" w:rsidRPr="009F23CC" w:rsidRDefault="00C360B0" w:rsidP="00C3482B">
            <w:pPr>
              <w:jc w:val="both"/>
              <w:rPr>
                <w:color w:val="auto"/>
                <w:spacing w:val="-2"/>
                <w:sz w:val="26"/>
                <w:szCs w:val="26"/>
              </w:rPr>
            </w:pPr>
            <w:r w:rsidRPr="009F23CC">
              <w:rPr>
                <w:i/>
                <w:color w:val="auto"/>
                <w:sz w:val="26"/>
                <w:szCs w:val="26"/>
                <w:u w:val="single"/>
              </w:rPr>
              <w:t>Sáng:</w:t>
            </w:r>
            <w:r w:rsidRPr="009F23CC">
              <w:rPr>
                <w:b/>
                <w:color w:val="auto"/>
                <w:sz w:val="26"/>
                <w:szCs w:val="26"/>
              </w:rPr>
              <w:t xml:space="preserve"> 7h00’</w:t>
            </w:r>
            <w:r w:rsidRPr="009F23CC">
              <w:rPr>
                <w:color w:val="auto"/>
                <w:sz w:val="26"/>
                <w:szCs w:val="26"/>
              </w:rPr>
              <w:t>:</w:t>
            </w:r>
            <w:r w:rsidRPr="009F23CC">
              <w:rPr>
                <w:i/>
                <w:color w:val="auto"/>
                <w:sz w:val="26"/>
                <w:szCs w:val="26"/>
              </w:rPr>
              <w:t xml:space="preserve"> </w:t>
            </w:r>
            <w:r w:rsidRPr="009F23CC">
              <w:rPr>
                <w:color w:val="auto"/>
                <w:spacing w:val="-2"/>
                <w:sz w:val="26"/>
                <w:szCs w:val="26"/>
              </w:rPr>
              <w:softHyphen/>
              <w:t>Tổ chức Lễ chào cờ đầu tháng</w:t>
            </w:r>
          </w:p>
          <w:p w:rsidR="00C35CA4" w:rsidRPr="009F23CC" w:rsidRDefault="00C35CA4" w:rsidP="00C3482B">
            <w:pPr>
              <w:jc w:val="both"/>
              <w:rPr>
                <w:color w:val="auto"/>
                <w:spacing w:val="-2"/>
                <w:sz w:val="26"/>
                <w:szCs w:val="26"/>
              </w:rPr>
            </w:pPr>
            <w:r w:rsidRPr="009F23CC">
              <w:rPr>
                <w:color w:val="auto"/>
                <w:spacing w:val="-2"/>
                <w:sz w:val="26"/>
                <w:szCs w:val="26"/>
              </w:rPr>
              <w:t>- Làm việc với Cục Hàng hải Việt Nam</w:t>
            </w:r>
          </w:p>
          <w:p w:rsidR="00A10B8B" w:rsidRPr="009F23CC" w:rsidRDefault="00C360B0" w:rsidP="00C3482B">
            <w:pPr>
              <w:jc w:val="both"/>
              <w:rPr>
                <w:color w:val="auto"/>
                <w:spacing w:val="-2"/>
                <w:sz w:val="26"/>
                <w:szCs w:val="26"/>
              </w:rPr>
            </w:pPr>
            <w:r w:rsidRPr="009F23CC">
              <w:rPr>
                <w:i/>
                <w:color w:val="auto"/>
                <w:spacing w:val="-2"/>
                <w:sz w:val="26"/>
                <w:szCs w:val="26"/>
                <w:u w:val="single"/>
              </w:rPr>
              <w:t>Chiều:</w:t>
            </w:r>
            <w:r w:rsidRPr="009F23CC">
              <w:rPr>
                <w:color w:val="auto"/>
                <w:spacing w:val="-2"/>
                <w:sz w:val="26"/>
                <w:szCs w:val="26"/>
              </w:rPr>
              <w:t xml:space="preserve"> - Họp Ban Tổ chức Kỷ niệm 60 năm Ngày Bác Hồ về thăm Hà Tĩnh và 10 năm thành lập thành phố Hà Tĩnh</w:t>
            </w:r>
          </w:p>
          <w:p w:rsidR="00C360B0" w:rsidRPr="009F23CC" w:rsidRDefault="00A10B8B" w:rsidP="00C3482B">
            <w:pPr>
              <w:jc w:val="both"/>
              <w:rPr>
                <w:b/>
                <w:color w:val="auto"/>
                <w:spacing w:val="-4"/>
                <w:sz w:val="26"/>
                <w:szCs w:val="26"/>
              </w:rPr>
            </w:pPr>
            <w:r w:rsidRPr="009F23CC">
              <w:rPr>
                <w:color w:val="auto"/>
                <w:spacing w:val="-2"/>
                <w:sz w:val="26"/>
                <w:szCs w:val="26"/>
              </w:rPr>
              <w:t>- Kiểm tra công tác phòng chống lụt bão thị xã Kỳ Anh</w:t>
            </w:r>
          </w:p>
        </w:tc>
        <w:tc>
          <w:tcPr>
            <w:tcW w:w="2327" w:type="dxa"/>
          </w:tcPr>
          <w:p w:rsidR="00C360B0" w:rsidRPr="009F23CC" w:rsidRDefault="00C360B0" w:rsidP="00C3482B">
            <w:pPr>
              <w:jc w:val="both"/>
              <w:rPr>
                <w:color w:val="auto"/>
                <w:sz w:val="26"/>
                <w:szCs w:val="26"/>
              </w:rPr>
            </w:pPr>
            <w:r w:rsidRPr="009F23CC">
              <w:rPr>
                <w:color w:val="auto"/>
                <w:sz w:val="26"/>
                <w:szCs w:val="26"/>
              </w:rPr>
              <w:t>- VP Đoàn ĐBQH</w:t>
            </w:r>
          </w:p>
          <w:p w:rsidR="00C360B0" w:rsidRPr="009F23CC" w:rsidRDefault="00C360B0" w:rsidP="00C3482B">
            <w:pPr>
              <w:jc w:val="both"/>
              <w:rPr>
                <w:color w:val="auto"/>
                <w:sz w:val="26"/>
                <w:szCs w:val="26"/>
              </w:rPr>
            </w:pPr>
          </w:p>
          <w:p w:rsidR="00C360B0" w:rsidRPr="009F23CC" w:rsidRDefault="00C360B0" w:rsidP="00C3482B">
            <w:pPr>
              <w:jc w:val="both"/>
              <w:rPr>
                <w:color w:val="auto"/>
                <w:sz w:val="26"/>
                <w:szCs w:val="26"/>
              </w:rPr>
            </w:pPr>
            <w:r w:rsidRPr="009F23CC">
              <w:rPr>
                <w:color w:val="auto"/>
                <w:sz w:val="26"/>
                <w:szCs w:val="26"/>
              </w:rPr>
              <w:t>- VP UBND tỉnh</w:t>
            </w:r>
          </w:p>
          <w:p w:rsidR="00C35CA4" w:rsidRPr="009F23CC" w:rsidRDefault="00C35CA4" w:rsidP="00C3482B">
            <w:pPr>
              <w:jc w:val="both"/>
              <w:rPr>
                <w:color w:val="auto"/>
                <w:sz w:val="26"/>
                <w:szCs w:val="26"/>
              </w:rPr>
            </w:pPr>
            <w:r w:rsidRPr="009F23CC">
              <w:rPr>
                <w:color w:val="auto"/>
                <w:sz w:val="26"/>
                <w:szCs w:val="26"/>
              </w:rPr>
              <w:t>- VP UBND tỉnh</w:t>
            </w:r>
          </w:p>
          <w:p w:rsidR="00A10B8B" w:rsidRPr="009F23CC" w:rsidRDefault="00C360B0" w:rsidP="00C3482B">
            <w:pPr>
              <w:jc w:val="both"/>
              <w:rPr>
                <w:color w:val="auto"/>
                <w:sz w:val="26"/>
                <w:szCs w:val="26"/>
              </w:rPr>
            </w:pPr>
            <w:r w:rsidRPr="009F23CC">
              <w:rPr>
                <w:color w:val="auto"/>
                <w:sz w:val="26"/>
                <w:szCs w:val="26"/>
              </w:rPr>
              <w:t>- Ban TG Tỉnh ủy</w:t>
            </w:r>
          </w:p>
          <w:p w:rsidR="00A10B8B" w:rsidRPr="009F23CC" w:rsidRDefault="00A10B8B" w:rsidP="00C3482B">
            <w:pPr>
              <w:jc w:val="both"/>
              <w:rPr>
                <w:color w:val="auto"/>
                <w:sz w:val="26"/>
                <w:szCs w:val="26"/>
              </w:rPr>
            </w:pPr>
          </w:p>
          <w:p w:rsidR="00A10B8B" w:rsidRPr="009F23CC" w:rsidRDefault="00A10B8B" w:rsidP="00C3482B">
            <w:pPr>
              <w:jc w:val="both"/>
              <w:rPr>
                <w:color w:val="auto"/>
                <w:sz w:val="26"/>
                <w:szCs w:val="26"/>
              </w:rPr>
            </w:pPr>
          </w:p>
          <w:p w:rsidR="00C360B0" w:rsidRPr="009F23CC" w:rsidRDefault="00A10B8B" w:rsidP="00C3482B">
            <w:pPr>
              <w:jc w:val="both"/>
              <w:rPr>
                <w:color w:val="auto"/>
                <w:sz w:val="26"/>
                <w:szCs w:val="26"/>
              </w:rPr>
            </w:pPr>
            <w:r w:rsidRPr="009F23CC">
              <w:rPr>
                <w:color w:val="auto"/>
                <w:sz w:val="26"/>
                <w:szCs w:val="26"/>
              </w:rPr>
              <w:t>- Ban PCLB tỉnh</w:t>
            </w:r>
          </w:p>
        </w:tc>
        <w:tc>
          <w:tcPr>
            <w:tcW w:w="2350" w:type="dxa"/>
          </w:tcPr>
          <w:p w:rsidR="00C360B0" w:rsidRPr="009F23CC" w:rsidRDefault="00C360B0" w:rsidP="00C3482B">
            <w:pPr>
              <w:jc w:val="both"/>
              <w:rPr>
                <w:color w:val="auto"/>
                <w:sz w:val="26"/>
                <w:szCs w:val="26"/>
              </w:rPr>
            </w:pPr>
          </w:p>
          <w:p w:rsidR="00C360B0" w:rsidRPr="009F23CC" w:rsidRDefault="00C360B0" w:rsidP="00C3482B">
            <w:pPr>
              <w:jc w:val="both"/>
              <w:rPr>
                <w:color w:val="auto"/>
                <w:sz w:val="26"/>
                <w:szCs w:val="26"/>
              </w:rPr>
            </w:pPr>
          </w:p>
          <w:p w:rsidR="00C360B0" w:rsidRPr="009F23CC" w:rsidRDefault="00C360B0" w:rsidP="00C3482B">
            <w:pPr>
              <w:jc w:val="both"/>
              <w:rPr>
                <w:color w:val="auto"/>
                <w:sz w:val="26"/>
                <w:szCs w:val="26"/>
              </w:rPr>
            </w:pPr>
            <w:r w:rsidRPr="009F23CC">
              <w:rPr>
                <w:color w:val="auto"/>
                <w:sz w:val="26"/>
                <w:szCs w:val="26"/>
              </w:rPr>
              <w:t>- Các Phó Chủ tịch</w:t>
            </w:r>
          </w:p>
          <w:p w:rsidR="00C35CA4" w:rsidRPr="009F23CC" w:rsidRDefault="00C35CA4" w:rsidP="00C3482B">
            <w:pPr>
              <w:jc w:val="both"/>
              <w:rPr>
                <w:color w:val="auto"/>
                <w:sz w:val="26"/>
                <w:szCs w:val="26"/>
              </w:rPr>
            </w:pPr>
            <w:r w:rsidRPr="009F23CC">
              <w:rPr>
                <w:color w:val="auto"/>
                <w:sz w:val="26"/>
                <w:szCs w:val="26"/>
              </w:rPr>
              <w:t>- Đ/c Sơn - PCT</w:t>
            </w:r>
          </w:p>
          <w:p w:rsidR="00A10B8B" w:rsidRPr="009F23CC" w:rsidRDefault="00C360B0" w:rsidP="00C3482B">
            <w:pPr>
              <w:jc w:val="both"/>
              <w:rPr>
                <w:color w:val="auto"/>
                <w:sz w:val="26"/>
                <w:szCs w:val="26"/>
              </w:rPr>
            </w:pPr>
            <w:r w:rsidRPr="009F23CC">
              <w:rPr>
                <w:color w:val="auto"/>
                <w:sz w:val="26"/>
                <w:szCs w:val="26"/>
              </w:rPr>
              <w:t>- Đ/c Vinh - PCT</w:t>
            </w:r>
          </w:p>
          <w:p w:rsidR="00A10B8B" w:rsidRPr="009F23CC" w:rsidRDefault="00A10B8B" w:rsidP="00C3482B">
            <w:pPr>
              <w:jc w:val="both"/>
              <w:rPr>
                <w:color w:val="auto"/>
                <w:sz w:val="26"/>
                <w:szCs w:val="26"/>
              </w:rPr>
            </w:pPr>
          </w:p>
          <w:p w:rsidR="00A10B8B" w:rsidRPr="009F23CC" w:rsidRDefault="00A10B8B" w:rsidP="00C3482B">
            <w:pPr>
              <w:jc w:val="both"/>
              <w:rPr>
                <w:color w:val="auto"/>
                <w:sz w:val="26"/>
                <w:szCs w:val="26"/>
              </w:rPr>
            </w:pPr>
          </w:p>
          <w:p w:rsidR="00C360B0" w:rsidRPr="009F23CC" w:rsidRDefault="00A10B8B" w:rsidP="00C3482B">
            <w:pPr>
              <w:jc w:val="both"/>
              <w:rPr>
                <w:color w:val="auto"/>
                <w:sz w:val="26"/>
                <w:szCs w:val="26"/>
              </w:rPr>
            </w:pPr>
            <w:r w:rsidRPr="009F23CC">
              <w:rPr>
                <w:color w:val="auto"/>
                <w:sz w:val="26"/>
                <w:szCs w:val="26"/>
              </w:rPr>
              <w:t>- Đ/c Thắng - PCT</w:t>
            </w:r>
          </w:p>
        </w:tc>
      </w:tr>
      <w:tr w:rsidR="00C360B0" w:rsidRPr="009F23CC" w:rsidTr="00296F64">
        <w:trPr>
          <w:jc w:val="center"/>
        </w:trPr>
        <w:tc>
          <w:tcPr>
            <w:tcW w:w="867" w:type="dxa"/>
            <w:vAlign w:val="center"/>
          </w:tcPr>
          <w:p w:rsidR="00C360B0" w:rsidRPr="009F23CC" w:rsidRDefault="00C360B0" w:rsidP="0031478E">
            <w:pPr>
              <w:jc w:val="center"/>
              <w:rPr>
                <w:color w:val="auto"/>
                <w:sz w:val="26"/>
                <w:szCs w:val="26"/>
              </w:rPr>
            </w:pPr>
            <w:r w:rsidRPr="009F23CC">
              <w:rPr>
                <w:color w:val="auto"/>
                <w:sz w:val="26"/>
                <w:szCs w:val="26"/>
              </w:rPr>
              <w:t>2</w:t>
            </w:r>
          </w:p>
        </w:tc>
        <w:tc>
          <w:tcPr>
            <w:tcW w:w="4883" w:type="dxa"/>
          </w:tcPr>
          <w:p w:rsidR="00297734" w:rsidRPr="009F23CC" w:rsidRDefault="00297734" w:rsidP="00C3482B">
            <w:pPr>
              <w:jc w:val="both"/>
              <w:rPr>
                <w:color w:val="auto"/>
                <w:sz w:val="26"/>
                <w:szCs w:val="26"/>
              </w:rPr>
            </w:pPr>
            <w:r w:rsidRPr="009F23CC">
              <w:rPr>
                <w:i/>
                <w:color w:val="auto"/>
                <w:spacing w:val="-2"/>
                <w:sz w:val="26"/>
                <w:szCs w:val="26"/>
                <w:u w:val="single"/>
              </w:rPr>
              <w:t>Sáng:</w:t>
            </w:r>
            <w:r w:rsidRPr="009F23CC">
              <w:rPr>
                <w:i/>
                <w:color w:val="auto"/>
                <w:spacing w:val="-2"/>
                <w:sz w:val="26"/>
                <w:szCs w:val="26"/>
              </w:rPr>
              <w:t xml:space="preserve"> </w:t>
            </w:r>
            <w:r w:rsidRPr="009F23CC">
              <w:rPr>
                <w:color w:val="auto"/>
                <w:spacing w:val="-2"/>
                <w:sz w:val="26"/>
                <w:szCs w:val="26"/>
              </w:rPr>
              <w:t xml:space="preserve">- </w:t>
            </w:r>
            <w:r w:rsidRPr="009F23CC">
              <w:rPr>
                <w:color w:val="auto"/>
                <w:sz w:val="26"/>
                <w:szCs w:val="26"/>
              </w:rPr>
              <w:t>Làm việc với Đoàn kiểm tra Bộ Công an, Bộ Quốc phòng kiểm tra Nghị định 77 về phối hợp giữa Bộ Công an và Bộ Quốc phòng</w:t>
            </w:r>
          </w:p>
          <w:p w:rsidR="00D44F68" w:rsidRPr="009F23CC" w:rsidRDefault="00A10B8B" w:rsidP="00C3482B">
            <w:pPr>
              <w:jc w:val="both"/>
              <w:rPr>
                <w:color w:val="auto"/>
                <w:sz w:val="26"/>
                <w:szCs w:val="26"/>
              </w:rPr>
            </w:pPr>
            <w:r w:rsidRPr="009F23CC">
              <w:rPr>
                <w:color w:val="auto"/>
                <w:sz w:val="26"/>
                <w:szCs w:val="26"/>
              </w:rPr>
              <w:t>- Giao ban BQL KKT tỉnh</w:t>
            </w:r>
          </w:p>
          <w:p w:rsidR="00D44F68" w:rsidRPr="009F23CC" w:rsidRDefault="00D44F68" w:rsidP="00C3482B">
            <w:pPr>
              <w:jc w:val="both"/>
              <w:rPr>
                <w:color w:val="auto"/>
                <w:sz w:val="26"/>
                <w:szCs w:val="26"/>
              </w:rPr>
            </w:pPr>
            <w:r w:rsidRPr="009F23CC">
              <w:rPr>
                <w:color w:val="auto"/>
                <w:sz w:val="26"/>
                <w:szCs w:val="26"/>
              </w:rPr>
              <w:t>- Giao ban công tác bồi thường sự cố môi trường và xác định đối tượng bổ sung</w:t>
            </w:r>
          </w:p>
          <w:p w:rsidR="00D44F68" w:rsidRPr="009F23CC" w:rsidRDefault="00C360B0" w:rsidP="00C3482B">
            <w:pPr>
              <w:jc w:val="both"/>
              <w:rPr>
                <w:color w:val="auto"/>
                <w:sz w:val="26"/>
                <w:szCs w:val="26"/>
              </w:rPr>
            </w:pPr>
            <w:r w:rsidRPr="009F23CC">
              <w:rPr>
                <w:i/>
                <w:color w:val="auto"/>
                <w:spacing w:val="-2"/>
                <w:sz w:val="26"/>
                <w:szCs w:val="26"/>
                <w:u w:val="single"/>
              </w:rPr>
              <w:t>Chiều</w:t>
            </w:r>
            <w:r w:rsidRPr="009F23CC">
              <w:rPr>
                <w:color w:val="auto"/>
                <w:spacing w:val="-2"/>
                <w:sz w:val="26"/>
                <w:szCs w:val="26"/>
              </w:rPr>
              <w:t xml:space="preserve">: - </w:t>
            </w:r>
            <w:r w:rsidR="007A15EB" w:rsidRPr="009F23CC">
              <w:rPr>
                <w:color w:val="auto"/>
                <w:sz w:val="26"/>
                <w:szCs w:val="26"/>
              </w:rPr>
              <w:t>Chung kết Hội thi T</w:t>
            </w:r>
            <w:r w:rsidRPr="009F23CC">
              <w:rPr>
                <w:color w:val="auto"/>
                <w:sz w:val="26"/>
                <w:szCs w:val="26"/>
              </w:rPr>
              <w:t>uyên truyền về tư tưởng, đạo đức, phong cách Hồ Chí Minh của Đảng ủy Khối các cơ quan tỉnh</w:t>
            </w:r>
          </w:p>
          <w:p w:rsidR="00C360B0" w:rsidRPr="009F23CC" w:rsidRDefault="00D44F68" w:rsidP="00C3482B">
            <w:pPr>
              <w:jc w:val="both"/>
              <w:rPr>
                <w:color w:val="auto"/>
                <w:sz w:val="26"/>
                <w:szCs w:val="26"/>
              </w:rPr>
            </w:pPr>
            <w:r w:rsidRPr="009F23CC">
              <w:rPr>
                <w:color w:val="auto"/>
                <w:sz w:val="26"/>
                <w:szCs w:val="26"/>
              </w:rPr>
              <w:t>- Kiểm tra Dự án Nguồn lợi ven biển vì sự phát triển bền vững</w:t>
            </w:r>
          </w:p>
        </w:tc>
        <w:tc>
          <w:tcPr>
            <w:tcW w:w="2327" w:type="dxa"/>
          </w:tcPr>
          <w:p w:rsidR="00297734" w:rsidRPr="009F23CC" w:rsidRDefault="00297734" w:rsidP="00C3482B">
            <w:pPr>
              <w:jc w:val="both"/>
              <w:rPr>
                <w:color w:val="auto"/>
                <w:sz w:val="26"/>
                <w:szCs w:val="26"/>
              </w:rPr>
            </w:pPr>
            <w:r w:rsidRPr="009F23CC">
              <w:rPr>
                <w:color w:val="auto"/>
                <w:sz w:val="26"/>
                <w:szCs w:val="26"/>
              </w:rPr>
              <w:t>- Công an tỉnh</w:t>
            </w:r>
          </w:p>
          <w:p w:rsidR="00297734" w:rsidRPr="009F23CC" w:rsidRDefault="00297734" w:rsidP="00C3482B">
            <w:pPr>
              <w:jc w:val="both"/>
              <w:rPr>
                <w:color w:val="auto"/>
                <w:sz w:val="26"/>
                <w:szCs w:val="26"/>
              </w:rPr>
            </w:pPr>
          </w:p>
          <w:p w:rsidR="00297734" w:rsidRPr="009F23CC" w:rsidRDefault="00297734" w:rsidP="00C3482B">
            <w:pPr>
              <w:jc w:val="both"/>
              <w:rPr>
                <w:color w:val="auto"/>
                <w:sz w:val="26"/>
                <w:szCs w:val="26"/>
              </w:rPr>
            </w:pPr>
          </w:p>
          <w:p w:rsidR="00297734" w:rsidRPr="009F23CC" w:rsidRDefault="00297734" w:rsidP="00C3482B">
            <w:pPr>
              <w:jc w:val="both"/>
              <w:rPr>
                <w:color w:val="auto"/>
                <w:sz w:val="26"/>
                <w:szCs w:val="26"/>
              </w:rPr>
            </w:pPr>
          </w:p>
          <w:p w:rsidR="00A10B8B" w:rsidRPr="009F23CC" w:rsidRDefault="00A10B8B" w:rsidP="00C3482B">
            <w:pPr>
              <w:jc w:val="both"/>
              <w:rPr>
                <w:color w:val="auto"/>
                <w:sz w:val="26"/>
                <w:szCs w:val="26"/>
              </w:rPr>
            </w:pPr>
            <w:r w:rsidRPr="009F23CC">
              <w:rPr>
                <w:color w:val="auto"/>
                <w:sz w:val="26"/>
                <w:szCs w:val="26"/>
              </w:rPr>
              <w:t xml:space="preserve">- BQL KKT tỉnh </w:t>
            </w:r>
          </w:p>
          <w:p w:rsidR="00D44F68" w:rsidRPr="009F23CC" w:rsidRDefault="00D44F68" w:rsidP="00C3482B">
            <w:pPr>
              <w:jc w:val="both"/>
              <w:rPr>
                <w:color w:val="auto"/>
                <w:sz w:val="26"/>
                <w:szCs w:val="26"/>
              </w:rPr>
            </w:pPr>
            <w:r w:rsidRPr="009F23CC">
              <w:rPr>
                <w:color w:val="auto"/>
                <w:sz w:val="26"/>
                <w:szCs w:val="26"/>
              </w:rPr>
              <w:t>- Sở NN và PTNT</w:t>
            </w:r>
          </w:p>
          <w:p w:rsidR="00D44F68" w:rsidRPr="009F23CC" w:rsidRDefault="00D44F68" w:rsidP="00C3482B">
            <w:pPr>
              <w:jc w:val="both"/>
              <w:rPr>
                <w:color w:val="auto"/>
                <w:sz w:val="26"/>
                <w:szCs w:val="26"/>
              </w:rPr>
            </w:pPr>
          </w:p>
          <w:p w:rsidR="00D44F68" w:rsidRPr="009F23CC" w:rsidRDefault="007A15EB" w:rsidP="00C3482B">
            <w:pPr>
              <w:jc w:val="both"/>
              <w:rPr>
                <w:color w:val="auto"/>
                <w:sz w:val="26"/>
                <w:szCs w:val="26"/>
              </w:rPr>
            </w:pPr>
            <w:r w:rsidRPr="009F23CC">
              <w:rPr>
                <w:color w:val="auto"/>
                <w:sz w:val="26"/>
                <w:szCs w:val="26"/>
              </w:rPr>
              <w:t>- Đảng ủy Khối các CQ tỉnh</w:t>
            </w:r>
          </w:p>
          <w:p w:rsidR="00D44F68" w:rsidRPr="009F23CC" w:rsidRDefault="00D44F68"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Sở NN và PTNT</w:t>
            </w:r>
          </w:p>
          <w:p w:rsidR="00C360B0" w:rsidRPr="009F23CC" w:rsidRDefault="00C360B0" w:rsidP="00C3482B">
            <w:pPr>
              <w:jc w:val="both"/>
              <w:rPr>
                <w:color w:val="auto"/>
                <w:sz w:val="26"/>
                <w:szCs w:val="26"/>
              </w:rPr>
            </w:pPr>
          </w:p>
        </w:tc>
        <w:tc>
          <w:tcPr>
            <w:tcW w:w="2350" w:type="dxa"/>
          </w:tcPr>
          <w:p w:rsidR="00297734" w:rsidRPr="009F23CC" w:rsidRDefault="00297734" w:rsidP="00C3482B">
            <w:pPr>
              <w:jc w:val="both"/>
              <w:rPr>
                <w:color w:val="auto"/>
                <w:sz w:val="26"/>
                <w:szCs w:val="26"/>
              </w:rPr>
            </w:pPr>
            <w:r w:rsidRPr="009F23CC">
              <w:rPr>
                <w:color w:val="auto"/>
                <w:sz w:val="26"/>
                <w:szCs w:val="26"/>
              </w:rPr>
              <w:t xml:space="preserve">- Đ/c Vinh - PCT </w:t>
            </w:r>
          </w:p>
          <w:p w:rsidR="00297734" w:rsidRPr="009F23CC" w:rsidRDefault="00297734" w:rsidP="00C3482B">
            <w:pPr>
              <w:jc w:val="both"/>
              <w:rPr>
                <w:color w:val="auto"/>
                <w:sz w:val="26"/>
                <w:szCs w:val="26"/>
              </w:rPr>
            </w:pPr>
          </w:p>
          <w:p w:rsidR="00297734" w:rsidRPr="009F23CC" w:rsidRDefault="00297734" w:rsidP="00C3482B">
            <w:pPr>
              <w:jc w:val="both"/>
              <w:rPr>
                <w:color w:val="auto"/>
                <w:sz w:val="26"/>
                <w:szCs w:val="26"/>
              </w:rPr>
            </w:pPr>
          </w:p>
          <w:p w:rsidR="00297734" w:rsidRPr="009F23CC" w:rsidRDefault="00297734" w:rsidP="00C3482B">
            <w:pPr>
              <w:jc w:val="both"/>
              <w:rPr>
                <w:color w:val="auto"/>
                <w:sz w:val="26"/>
                <w:szCs w:val="26"/>
              </w:rPr>
            </w:pPr>
          </w:p>
          <w:p w:rsidR="00A10B8B" w:rsidRPr="009F23CC" w:rsidRDefault="00A10B8B" w:rsidP="00C3482B">
            <w:pPr>
              <w:jc w:val="both"/>
              <w:rPr>
                <w:color w:val="auto"/>
                <w:sz w:val="26"/>
                <w:szCs w:val="26"/>
              </w:rPr>
            </w:pPr>
            <w:r w:rsidRPr="009F23CC">
              <w:rPr>
                <w:color w:val="auto"/>
                <w:sz w:val="26"/>
                <w:szCs w:val="26"/>
              </w:rPr>
              <w:t>- Đ/c Thắng - PCT</w:t>
            </w:r>
          </w:p>
          <w:p w:rsidR="00D44F68" w:rsidRPr="009F23CC" w:rsidRDefault="00D44F68" w:rsidP="00C3482B">
            <w:pPr>
              <w:jc w:val="both"/>
              <w:rPr>
                <w:color w:val="auto"/>
                <w:sz w:val="26"/>
                <w:szCs w:val="26"/>
              </w:rPr>
            </w:pPr>
            <w:r w:rsidRPr="009F23CC">
              <w:rPr>
                <w:color w:val="auto"/>
                <w:sz w:val="26"/>
                <w:szCs w:val="26"/>
              </w:rPr>
              <w:t>- Đ/c Sơn - PCT</w:t>
            </w:r>
          </w:p>
          <w:p w:rsidR="00D44F68" w:rsidRPr="009F23CC" w:rsidRDefault="00D44F68" w:rsidP="00C3482B">
            <w:pPr>
              <w:jc w:val="both"/>
              <w:rPr>
                <w:color w:val="auto"/>
                <w:sz w:val="26"/>
                <w:szCs w:val="26"/>
              </w:rPr>
            </w:pPr>
          </w:p>
          <w:p w:rsidR="00D44F68" w:rsidRPr="009F23CC" w:rsidRDefault="00297734" w:rsidP="00C3482B">
            <w:pPr>
              <w:jc w:val="both"/>
              <w:rPr>
                <w:color w:val="auto"/>
                <w:sz w:val="26"/>
                <w:szCs w:val="26"/>
              </w:rPr>
            </w:pPr>
            <w:r w:rsidRPr="009F23CC">
              <w:rPr>
                <w:color w:val="auto"/>
                <w:sz w:val="26"/>
                <w:szCs w:val="26"/>
              </w:rPr>
              <w:t>- Đ/c Vinh - PCT</w:t>
            </w:r>
          </w:p>
          <w:p w:rsidR="00D44F68" w:rsidRPr="009F23CC" w:rsidRDefault="00D44F68" w:rsidP="00C3482B">
            <w:pPr>
              <w:jc w:val="both"/>
              <w:rPr>
                <w:color w:val="auto"/>
                <w:sz w:val="26"/>
                <w:szCs w:val="26"/>
              </w:rPr>
            </w:pPr>
          </w:p>
          <w:p w:rsidR="00D44F68" w:rsidRPr="009F23CC" w:rsidRDefault="00D44F68"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Đ/c Sơn - PCT</w:t>
            </w:r>
          </w:p>
          <w:p w:rsidR="00C360B0" w:rsidRPr="009F23CC" w:rsidRDefault="00C360B0" w:rsidP="00C3482B">
            <w:pPr>
              <w:jc w:val="both"/>
              <w:rPr>
                <w:color w:val="auto"/>
                <w:sz w:val="26"/>
                <w:szCs w:val="26"/>
              </w:rPr>
            </w:pPr>
          </w:p>
        </w:tc>
      </w:tr>
      <w:tr w:rsidR="00C360B0" w:rsidRPr="009F23CC" w:rsidTr="00296F64">
        <w:trPr>
          <w:jc w:val="center"/>
        </w:trPr>
        <w:tc>
          <w:tcPr>
            <w:tcW w:w="867" w:type="dxa"/>
            <w:vAlign w:val="center"/>
          </w:tcPr>
          <w:p w:rsidR="00C360B0" w:rsidRPr="009F23CC" w:rsidRDefault="00C360B0" w:rsidP="0031478E">
            <w:pPr>
              <w:jc w:val="center"/>
              <w:rPr>
                <w:color w:val="auto"/>
                <w:sz w:val="26"/>
                <w:szCs w:val="26"/>
              </w:rPr>
            </w:pPr>
            <w:r w:rsidRPr="009F23CC">
              <w:rPr>
                <w:color w:val="auto"/>
                <w:sz w:val="26"/>
                <w:szCs w:val="26"/>
              </w:rPr>
              <w:t>3</w:t>
            </w:r>
          </w:p>
        </w:tc>
        <w:tc>
          <w:tcPr>
            <w:tcW w:w="4883" w:type="dxa"/>
            <w:vAlign w:val="center"/>
          </w:tcPr>
          <w:p w:rsidR="007A15EB" w:rsidRPr="009F23CC" w:rsidRDefault="007A15EB" w:rsidP="00C3482B">
            <w:pPr>
              <w:tabs>
                <w:tab w:val="left" w:pos="3559"/>
                <w:tab w:val="center" w:pos="4320"/>
                <w:tab w:val="right" w:pos="8640"/>
              </w:tabs>
              <w:snapToGrid w:val="0"/>
              <w:jc w:val="both"/>
              <w:rPr>
                <w:b/>
                <w:color w:val="auto"/>
                <w:spacing w:val="-2"/>
                <w:sz w:val="26"/>
                <w:szCs w:val="26"/>
              </w:rPr>
            </w:pPr>
            <w:r w:rsidRPr="009F23CC">
              <w:rPr>
                <w:b/>
                <w:color w:val="auto"/>
                <w:spacing w:val="-2"/>
                <w:sz w:val="26"/>
                <w:szCs w:val="26"/>
              </w:rPr>
              <w:t>Thứ Bảy</w:t>
            </w:r>
          </w:p>
          <w:p w:rsidR="00A87E90" w:rsidRPr="009F23CC" w:rsidRDefault="00A87E90" w:rsidP="00C3482B">
            <w:pPr>
              <w:tabs>
                <w:tab w:val="left" w:pos="3559"/>
                <w:tab w:val="center" w:pos="4320"/>
                <w:tab w:val="right" w:pos="8640"/>
              </w:tabs>
              <w:snapToGrid w:val="0"/>
              <w:jc w:val="both"/>
              <w:rPr>
                <w:color w:val="auto"/>
                <w:sz w:val="26"/>
                <w:szCs w:val="26"/>
              </w:rPr>
            </w:pPr>
            <w:r w:rsidRPr="009F23CC">
              <w:rPr>
                <w:i/>
                <w:color w:val="auto"/>
                <w:spacing w:val="-2"/>
                <w:sz w:val="26"/>
                <w:szCs w:val="26"/>
                <w:u w:val="single"/>
              </w:rPr>
              <w:t>Sáng:</w:t>
            </w:r>
            <w:r w:rsidRPr="009F23CC">
              <w:rPr>
                <w:color w:val="auto"/>
                <w:spacing w:val="-2"/>
                <w:sz w:val="26"/>
                <w:szCs w:val="26"/>
              </w:rPr>
              <w:t xml:space="preserve"> - Họp giao ban UBND tỉnh </w:t>
            </w:r>
            <w:r w:rsidRPr="009F23CC">
              <w:rPr>
                <w:color w:val="auto"/>
                <w:sz w:val="26"/>
                <w:szCs w:val="26"/>
              </w:rPr>
              <w:t>nghe báo cáo tình hình, kết quả thực hiện nhiệm vụ phát triển kinh tế, xã hội 6 tháng đầu năm; triển khai nhiệm vụ 6 tháng cuối năm 2017</w:t>
            </w:r>
          </w:p>
          <w:p w:rsidR="00D44F68" w:rsidRPr="009F23CC" w:rsidRDefault="00D44F68" w:rsidP="00C3482B">
            <w:pPr>
              <w:tabs>
                <w:tab w:val="left" w:pos="3559"/>
                <w:tab w:val="center" w:pos="4320"/>
                <w:tab w:val="right" w:pos="8640"/>
              </w:tabs>
              <w:snapToGrid w:val="0"/>
              <w:jc w:val="both"/>
              <w:rPr>
                <w:color w:val="auto"/>
                <w:sz w:val="26"/>
                <w:szCs w:val="26"/>
              </w:rPr>
            </w:pPr>
            <w:r w:rsidRPr="009F23CC">
              <w:rPr>
                <w:color w:val="auto"/>
                <w:spacing w:val="-2"/>
                <w:sz w:val="26"/>
                <w:szCs w:val="26"/>
              </w:rPr>
              <w:t>- Dự Mit tinh tuần lễ Biển đảo và Đại dương năm 2017 tại khu du lịch biển Thiên Cầm</w:t>
            </w:r>
          </w:p>
          <w:p w:rsidR="00C35CA4" w:rsidRPr="009F23CC" w:rsidRDefault="00C35CA4" w:rsidP="00C3482B">
            <w:pPr>
              <w:tabs>
                <w:tab w:val="left" w:pos="3559"/>
                <w:tab w:val="center" w:pos="4320"/>
                <w:tab w:val="right" w:pos="8640"/>
              </w:tabs>
              <w:snapToGrid w:val="0"/>
              <w:jc w:val="both"/>
              <w:rPr>
                <w:color w:val="auto"/>
                <w:sz w:val="26"/>
                <w:szCs w:val="26"/>
              </w:rPr>
            </w:pPr>
            <w:r w:rsidRPr="009F23CC">
              <w:rPr>
                <w:color w:val="auto"/>
                <w:sz w:val="26"/>
                <w:szCs w:val="26"/>
              </w:rPr>
              <w:t>- Kiểm tra, chỉ đạo tiến độ thi công và GPMB dự án Ngàn Trươi - Cẩm Trang</w:t>
            </w:r>
          </w:p>
          <w:p w:rsidR="00297734" w:rsidRPr="009F23CC" w:rsidRDefault="00297734" w:rsidP="00C3482B">
            <w:pPr>
              <w:tabs>
                <w:tab w:val="left" w:pos="3559"/>
                <w:tab w:val="center" w:pos="4320"/>
                <w:tab w:val="right" w:pos="8640"/>
              </w:tabs>
              <w:snapToGrid w:val="0"/>
              <w:jc w:val="both"/>
              <w:rPr>
                <w:color w:val="auto"/>
                <w:sz w:val="26"/>
                <w:szCs w:val="26"/>
              </w:rPr>
            </w:pPr>
            <w:r w:rsidRPr="009F23CC">
              <w:rPr>
                <w:color w:val="auto"/>
                <w:sz w:val="26"/>
                <w:szCs w:val="26"/>
              </w:rPr>
              <w:t>- Hội nghị trực tuyến về công tác cán bộ</w:t>
            </w:r>
          </w:p>
          <w:p w:rsidR="00C360B0" w:rsidRPr="009F23CC" w:rsidRDefault="00A87E90" w:rsidP="00C3482B">
            <w:pPr>
              <w:tabs>
                <w:tab w:val="left" w:pos="3559"/>
                <w:tab w:val="center" w:pos="4320"/>
                <w:tab w:val="right" w:pos="8640"/>
              </w:tabs>
              <w:snapToGrid w:val="0"/>
              <w:jc w:val="both"/>
              <w:rPr>
                <w:b/>
                <w:color w:val="auto"/>
                <w:sz w:val="26"/>
                <w:szCs w:val="26"/>
              </w:rPr>
            </w:pPr>
            <w:r w:rsidRPr="009F23CC">
              <w:rPr>
                <w:i/>
                <w:color w:val="auto"/>
                <w:sz w:val="26"/>
                <w:szCs w:val="26"/>
                <w:u w:val="single"/>
              </w:rPr>
              <w:t>Chiều:</w:t>
            </w:r>
            <w:r w:rsidRPr="009F23CC">
              <w:rPr>
                <w:color w:val="auto"/>
                <w:sz w:val="26"/>
                <w:szCs w:val="26"/>
              </w:rPr>
              <w:t xml:space="preserve"> - Dự Lễ Khởi công cầu Phương Mỹ, huyện Hương Khê</w:t>
            </w:r>
          </w:p>
        </w:tc>
        <w:tc>
          <w:tcPr>
            <w:tcW w:w="2327" w:type="dxa"/>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Sở KH và ĐT</w:t>
            </w: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Sở TN và MT</w:t>
            </w:r>
          </w:p>
          <w:p w:rsidR="00D44F68" w:rsidRPr="009F23CC" w:rsidRDefault="00D44F68"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BQL dự án</w:t>
            </w:r>
          </w:p>
          <w:p w:rsidR="00C35CA4" w:rsidRPr="009F23CC" w:rsidRDefault="00C35CA4" w:rsidP="00C3482B">
            <w:pPr>
              <w:jc w:val="both"/>
              <w:rPr>
                <w:color w:val="auto"/>
                <w:sz w:val="26"/>
                <w:szCs w:val="26"/>
              </w:rPr>
            </w:pPr>
          </w:p>
          <w:p w:rsidR="00297734" w:rsidRPr="009F23CC" w:rsidRDefault="00297734" w:rsidP="00C3482B">
            <w:pPr>
              <w:jc w:val="both"/>
              <w:rPr>
                <w:color w:val="auto"/>
                <w:sz w:val="26"/>
                <w:szCs w:val="26"/>
              </w:rPr>
            </w:pPr>
            <w:r w:rsidRPr="009F23CC">
              <w:rPr>
                <w:color w:val="auto"/>
                <w:sz w:val="26"/>
                <w:szCs w:val="26"/>
              </w:rPr>
              <w:t>- Ban Tổ chức TU</w:t>
            </w:r>
          </w:p>
          <w:p w:rsidR="00C360B0" w:rsidRPr="009F23CC" w:rsidRDefault="00A87E90" w:rsidP="00C3482B">
            <w:pPr>
              <w:jc w:val="both"/>
              <w:rPr>
                <w:color w:val="auto"/>
                <w:sz w:val="26"/>
                <w:szCs w:val="26"/>
              </w:rPr>
            </w:pPr>
            <w:r w:rsidRPr="009F23CC">
              <w:rPr>
                <w:color w:val="auto"/>
                <w:sz w:val="26"/>
                <w:szCs w:val="26"/>
              </w:rPr>
              <w:t>- Sở GT VT</w:t>
            </w:r>
          </w:p>
        </w:tc>
        <w:tc>
          <w:tcPr>
            <w:tcW w:w="2350" w:type="dxa"/>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Chủ tịch, các PCT</w:t>
            </w: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xml:space="preserve">- Đ/c Sơn </w:t>
            </w:r>
            <w:r w:rsidR="00D44F68" w:rsidRPr="009F23CC">
              <w:rPr>
                <w:color w:val="auto"/>
                <w:sz w:val="26"/>
                <w:szCs w:val="26"/>
              </w:rPr>
              <w:t>–-</w:t>
            </w:r>
            <w:r w:rsidRPr="009F23CC">
              <w:rPr>
                <w:color w:val="auto"/>
                <w:sz w:val="26"/>
                <w:szCs w:val="26"/>
              </w:rPr>
              <w:t>PCT</w:t>
            </w:r>
          </w:p>
          <w:p w:rsidR="00D44F68" w:rsidRPr="009F23CC" w:rsidRDefault="00D44F68"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Đ/c Sơn - PCT</w:t>
            </w:r>
          </w:p>
          <w:p w:rsidR="00C35CA4" w:rsidRPr="009F23CC" w:rsidRDefault="00C35CA4" w:rsidP="00C3482B">
            <w:pPr>
              <w:jc w:val="both"/>
              <w:rPr>
                <w:color w:val="auto"/>
                <w:sz w:val="26"/>
                <w:szCs w:val="26"/>
              </w:rPr>
            </w:pPr>
          </w:p>
          <w:p w:rsidR="00297734" w:rsidRPr="009F23CC" w:rsidRDefault="00297734" w:rsidP="00C3482B">
            <w:pPr>
              <w:jc w:val="both"/>
              <w:rPr>
                <w:color w:val="auto"/>
                <w:sz w:val="26"/>
                <w:szCs w:val="26"/>
              </w:rPr>
            </w:pPr>
            <w:r w:rsidRPr="009F23CC">
              <w:rPr>
                <w:color w:val="auto"/>
                <w:sz w:val="26"/>
                <w:szCs w:val="26"/>
              </w:rPr>
              <w:t>- Đ/c Vinh - PCT</w:t>
            </w:r>
          </w:p>
          <w:p w:rsidR="00C360B0" w:rsidRPr="009F23CC" w:rsidRDefault="00A87E90" w:rsidP="00C3482B">
            <w:pPr>
              <w:jc w:val="both"/>
              <w:rPr>
                <w:color w:val="auto"/>
                <w:sz w:val="26"/>
                <w:szCs w:val="26"/>
              </w:rPr>
            </w:pPr>
            <w:r w:rsidRPr="009F23CC">
              <w:rPr>
                <w:color w:val="auto"/>
                <w:sz w:val="26"/>
                <w:szCs w:val="26"/>
              </w:rPr>
              <w:t>- Đ/c Khánh - CT,</w:t>
            </w:r>
          </w:p>
          <w:p w:rsidR="00A87E90" w:rsidRPr="009F23CC" w:rsidRDefault="00A87E90" w:rsidP="00C3482B">
            <w:pPr>
              <w:jc w:val="both"/>
              <w:rPr>
                <w:color w:val="auto"/>
                <w:sz w:val="26"/>
                <w:szCs w:val="26"/>
              </w:rPr>
            </w:pPr>
            <w:r w:rsidRPr="009F23CC">
              <w:rPr>
                <w:color w:val="auto"/>
                <w:sz w:val="26"/>
                <w:szCs w:val="26"/>
              </w:rPr>
              <w:t>Đ/c Thắng - PCT</w:t>
            </w:r>
          </w:p>
        </w:tc>
      </w:tr>
      <w:tr w:rsidR="00A87E90" w:rsidRPr="009F23CC" w:rsidTr="00296F64">
        <w:trPr>
          <w:jc w:val="center"/>
        </w:trPr>
        <w:tc>
          <w:tcPr>
            <w:tcW w:w="867" w:type="dxa"/>
            <w:vAlign w:val="center"/>
          </w:tcPr>
          <w:p w:rsidR="00A87E90" w:rsidRPr="009F23CC" w:rsidRDefault="00A87E90" w:rsidP="0031478E">
            <w:pPr>
              <w:jc w:val="center"/>
              <w:rPr>
                <w:color w:val="auto"/>
                <w:sz w:val="26"/>
                <w:szCs w:val="26"/>
              </w:rPr>
            </w:pPr>
            <w:r w:rsidRPr="009F23CC">
              <w:rPr>
                <w:color w:val="auto"/>
                <w:sz w:val="26"/>
                <w:szCs w:val="26"/>
              </w:rPr>
              <w:t>4</w:t>
            </w:r>
          </w:p>
        </w:tc>
        <w:tc>
          <w:tcPr>
            <w:tcW w:w="4883" w:type="dxa"/>
            <w:vAlign w:val="center"/>
          </w:tcPr>
          <w:p w:rsidR="00A87E90" w:rsidRPr="009F23CC" w:rsidRDefault="00A87E90" w:rsidP="00C3482B">
            <w:pPr>
              <w:keepNext/>
              <w:keepLines/>
              <w:jc w:val="both"/>
              <w:outlineLvl w:val="2"/>
              <w:rPr>
                <w:b/>
                <w:color w:val="auto"/>
                <w:sz w:val="26"/>
                <w:szCs w:val="26"/>
              </w:rPr>
            </w:pPr>
            <w:r w:rsidRPr="009F23CC">
              <w:rPr>
                <w:b/>
                <w:color w:val="auto"/>
                <w:sz w:val="26"/>
                <w:szCs w:val="26"/>
              </w:rPr>
              <w:t>Chủ Nhật</w:t>
            </w:r>
          </w:p>
          <w:p w:rsidR="00A87E90" w:rsidRPr="009F23CC" w:rsidRDefault="00A87E90" w:rsidP="00C3482B">
            <w:pPr>
              <w:keepNext/>
              <w:keepLines/>
              <w:jc w:val="both"/>
              <w:outlineLvl w:val="2"/>
              <w:rPr>
                <w:color w:val="auto"/>
                <w:spacing w:val="-4"/>
                <w:sz w:val="26"/>
                <w:szCs w:val="26"/>
              </w:rPr>
            </w:pPr>
            <w:r w:rsidRPr="009F23CC">
              <w:rPr>
                <w:i/>
                <w:color w:val="auto"/>
                <w:spacing w:val="-4"/>
                <w:sz w:val="26"/>
                <w:szCs w:val="26"/>
                <w:u w:val="single"/>
              </w:rPr>
              <w:t>Sáng</w:t>
            </w:r>
            <w:r w:rsidRPr="009F23CC">
              <w:rPr>
                <w:i/>
                <w:color w:val="auto"/>
                <w:spacing w:val="-4"/>
                <w:sz w:val="26"/>
                <w:szCs w:val="26"/>
              </w:rPr>
              <w:t xml:space="preserve">: </w:t>
            </w:r>
            <w:r w:rsidRPr="009F23CC">
              <w:rPr>
                <w:color w:val="auto"/>
                <w:spacing w:val="-4"/>
                <w:sz w:val="26"/>
                <w:szCs w:val="26"/>
              </w:rPr>
              <w:t>- Họp Ban Thường vụ Tỉnh ủy</w:t>
            </w:r>
          </w:p>
          <w:p w:rsidR="00A87E90" w:rsidRPr="009F23CC" w:rsidRDefault="00A87E90" w:rsidP="00C3482B">
            <w:pPr>
              <w:keepNext/>
              <w:keepLines/>
              <w:jc w:val="both"/>
              <w:outlineLvl w:val="2"/>
              <w:rPr>
                <w:color w:val="auto"/>
                <w:sz w:val="26"/>
                <w:szCs w:val="26"/>
              </w:rPr>
            </w:pPr>
            <w:r w:rsidRPr="009F23CC">
              <w:rPr>
                <w:i/>
                <w:color w:val="auto"/>
                <w:spacing w:val="-4"/>
                <w:sz w:val="26"/>
                <w:szCs w:val="26"/>
                <w:u w:val="single"/>
              </w:rPr>
              <w:t>Chiều:</w:t>
            </w:r>
            <w:r w:rsidRPr="009F23CC">
              <w:rPr>
                <w:color w:val="auto"/>
                <w:spacing w:val="-4"/>
                <w:sz w:val="26"/>
                <w:szCs w:val="26"/>
              </w:rPr>
              <w:t xml:space="preserve"> - Làm việc nghe Trung tâm hành chính công </w:t>
            </w:r>
          </w:p>
        </w:tc>
        <w:tc>
          <w:tcPr>
            <w:tcW w:w="2327" w:type="dxa"/>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TT +VP Tỉnh ủy</w:t>
            </w:r>
          </w:p>
          <w:p w:rsidR="00A87E90" w:rsidRPr="009F23CC" w:rsidRDefault="00A87E90" w:rsidP="00C3482B">
            <w:pPr>
              <w:jc w:val="both"/>
              <w:rPr>
                <w:color w:val="auto"/>
                <w:sz w:val="26"/>
                <w:szCs w:val="26"/>
              </w:rPr>
            </w:pPr>
            <w:r w:rsidRPr="009F23CC">
              <w:rPr>
                <w:color w:val="auto"/>
                <w:sz w:val="26"/>
                <w:szCs w:val="26"/>
              </w:rPr>
              <w:t>- VP UBND tỉnh</w:t>
            </w:r>
          </w:p>
        </w:tc>
        <w:tc>
          <w:tcPr>
            <w:tcW w:w="2350" w:type="dxa"/>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Chủ tịch, các PCT</w:t>
            </w:r>
          </w:p>
          <w:p w:rsidR="00A87E90" w:rsidRPr="009F23CC" w:rsidRDefault="00A87E90" w:rsidP="00C3482B">
            <w:pPr>
              <w:jc w:val="both"/>
              <w:rPr>
                <w:color w:val="auto"/>
                <w:sz w:val="26"/>
                <w:szCs w:val="26"/>
              </w:rPr>
            </w:pPr>
            <w:r w:rsidRPr="009F23CC">
              <w:rPr>
                <w:color w:val="auto"/>
                <w:sz w:val="26"/>
                <w:szCs w:val="26"/>
              </w:rPr>
              <w:t>- Đ/c Khánh - CT,</w:t>
            </w:r>
          </w:p>
          <w:p w:rsidR="00A87E90" w:rsidRPr="009F23CC" w:rsidRDefault="00A87E90" w:rsidP="00C3482B">
            <w:pPr>
              <w:jc w:val="both"/>
              <w:rPr>
                <w:color w:val="auto"/>
                <w:sz w:val="26"/>
                <w:szCs w:val="26"/>
              </w:rPr>
            </w:pPr>
            <w:r w:rsidRPr="009F23CC">
              <w:rPr>
                <w:color w:val="auto"/>
                <w:sz w:val="26"/>
                <w:szCs w:val="26"/>
              </w:rPr>
              <w:t>Đ/c Vinh - PCT</w:t>
            </w:r>
          </w:p>
        </w:tc>
      </w:tr>
      <w:tr w:rsidR="00A87E90" w:rsidRPr="009F23CC" w:rsidTr="00296F64">
        <w:trPr>
          <w:jc w:val="center"/>
        </w:trPr>
        <w:tc>
          <w:tcPr>
            <w:tcW w:w="867" w:type="dxa"/>
            <w:vAlign w:val="center"/>
          </w:tcPr>
          <w:p w:rsidR="00A87E90" w:rsidRPr="009F23CC" w:rsidRDefault="00A87E90" w:rsidP="0031478E">
            <w:pPr>
              <w:jc w:val="center"/>
              <w:rPr>
                <w:color w:val="auto"/>
                <w:sz w:val="26"/>
                <w:szCs w:val="26"/>
              </w:rPr>
            </w:pPr>
            <w:r w:rsidRPr="009F23CC">
              <w:rPr>
                <w:color w:val="auto"/>
                <w:sz w:val="26"/>
                <w:szCs w:val="26"/>
              </w:rPr>
              <w:t>5</w:t>
            </w:r>
          </w:p>
        </w:tc>
        <w:tc>
          <w:tcPr>
            <w:tcW w:w="4883" w:type="dxa"/>
            <w:vAlign w:val="center"/>
          </w:tcPr>
          <w:p w:rsidR="00297734" w:rsidRPr="009F23CC" w:rsidRDefault="00297734" w:rsidP="00C3482B">
            <w:pPr>
              <w:keepNext/>
              <w:keepLines/>
              <w:jc w:val="both"/>
              <w:outlineLvl w:val="2"/>
              <w:rPr>
                <w:i/>
                <w:color w:val="auto"/>
                <w:spacing w:val="-2"/>
                <w:sz w:val="26"/>
                <w:szCs w:val="26"/>
                <w:u w:val="single"/>
              </w:rPr>
            </w:pPr>
            <w:r w:rsidRPr="009F23CC">
              <w:rPr>
                <w:i/>
                <w:color w:val="auto"/>
                <w:sz w:val="26"/>
                <w:szCs w:val="26"/>
                <w:u w:val="single"/>
              </w:rPr>
              <w:t>Sáng:</w:t>
            </w:r>
            <w:r w:rsidRPr="009F23CC">
              <w:rPr>
                <w:i/>
                <w:color w:val="auto"/>
                <w:sz w:val="26"/>
                <w:szCs w:val="26"/>
              </w:rPr>
              <w:t xml:space="preserve"> </w:t>
            </w:r>
            <w:r w:rsidRPr="009F23CC">
              <w:rPr>
                <w:color w:val="auto"/>
                <w:sz w:val="26"/>
                <w:szCs w:val="26"/>
              </w:rPr>
              <w:t xml:space="preserve">- Tổ chức thi tuyển sinh vào lớp 10 THPT năm học 2017 </w:t>
            </w:r>
            <w:r w:rsidR="003F345C" w:rsidRPr="009F23CC">
              <w:rPr>
                <w:color w:val="auto"/>
                <w:sz w:val="26"/>
                <w:szCs w:val="26"/>
              </w:rPr>
              <w:t>-</w:t>
            </w:r>
            <w:r w:rsidRPr="009F23CC">
              <w:rPr>
                <w:color w:val="auto"/>
                <w:sz w:val="26"/>
                <w:szCs w:val="26"/>
              </w:rPr>
              <w:t xml:space="preserve"> 2018 (Từ ngày 05 đến 07/6/2017)</w:t>
            </w:r>
          </w:p>
          <w:p w:rsidR="00C35CA4" w:rsidRPr="009F23CC" w:rsidRDefault="00A87E90" w:rsidP="00C3482B">
            <w:pPr>
              <w:keepNext/>
              <w:keepLines/>
              <w:jc w:val="both"/>
              <w:outlineLvl w:val="2"/>
              <w:rPr>
                <w:color w:val="auto"/>
                <w:sz w:val="26"/>
                <w:szCs w:val="26"/>
              </w:rPr>
            </w:pPr>
            <w:r w:rsidRPr="009F23CC">
              <w:rPr>
                <w:i/>
                <w:color w:val="auto"/>
                <w:spacing w:val="-2"/>
                <w:sz w:val="26"/>
                <w:szCs w:val="26"/>
                <w:u w:val="single"/>
              </w:rPr>
              <w:t>Chiều</w:t>
            </w:r>
            <w:r w:rsidRPr="009F23CC">
              <w:rPr>
                <w:color w:val="auto"/>
                <w:spacing w:val="-2"/>
                <w:sz w:val="26"/>
                <w:szCs w:val="26"/>
              </w:rPr>
              <w:t xml:space="preserve">: - </w:t>
            </w:r>
            <w:r w:rsidRPr="009F23CC">
              <w:rPr>
                <w:color w:val="auto"/>
                <w:sz w:val="26"/>
                <w:szCs w:val="26"/>
                <w:lang w:val="vi-VN"/>
              </w:rPr>
              <w:t>Thường trực</w:t>
            </w:r>
            <w:r w:rsidRPr="009F23CC">
              <w:rPr>
                <w:color w:val="auto"/>
                <w:sz w:val="26"/>
                <w:szCs w:val="26"/>
              </w:rPr>
              <w:t xml:space="preserve"> Tỉnh ủy</w:t>
            </w:r>
            <w:r w:rsidRPr="009F23CC">
              <w:rPr>
                <w:color w:val="auto"/>
                <w:sz w:val="26"/>
                <w:szCs w:val="26"/>
                <w:lang w:val="vi-VN"/>
              </w:rPr>
              <w:t xml:space="preserve"> </w:t>
            </w:r>
            <w:r w:rsidRPr="009F23CC">
              <w:rPr>
                <w:color w:val="auto"/>
                <w:sz w:val="26"/>
                <w:szCs w:val="26"/>
              </w:rPr>
              <w:t>giao ban tuần</w:t>
            </w:r>
          </w:p>
          <w:p w:rsidR="00A87E90" w:rsidRPr="009F23CC" w:rsidRDefault="00C35CA4" w:rsidP="00C3482B">
            <w:pPr>
              <w:keepNext/>
              <w:keepLines/>
              <w:jc w:val="both"/>
              <w:outlineLvl w:val="2"/>
              <w:rPr>
                <w:i/>
                <w:color w:val="auto"/>
                <w:spacing w:val="-4"/>
                <w:sz w:val="26"/>
                <w:szCs w:val="26"/>
              </w:rPr>
            </w:pPr>
            <w:r w:rsidRPr="009F23CC">
              <w:rPr>
                <w:color w:val="auto"/>
                <w:sz w:val="26"/>
                <w:szCs w:val="26"/>
              </w:rPr>
              <w:t>- Họp Ban chỉ đạo dự án “Quản lý nguồn nước tổng hợp và Phát triển đô thị trong mối liên hệ với BĐKH tại Hà Tĩnh”</w:t>
            </w:r>
            <w:r w:rsidR="00A87E90" w:rsidRPr="009F23CC">
              <w:rPr>
                <w:color w:val="auto"/>
                <w:sz w:val="26"/>
                <w:szCs w:val="26"/>
              </w:rPr>
              <w:t xml:space="preserve"> </w:t>
            </w:r>
          </w:p>
        </w:tc>
        <w:tc>
          <w:tcPr>
            <w:tcW w:w="2327" w:type="dxa"/>
          </w:tcPr>
          <w:p w:rsidR="00297734" w:rsidRPr="009F23CC" w:rsidRDefault="00297734" w:rsidP="00C3482B">
            <w:pPr>
              <w:jc w:val="both"/>
              <w:rPr>
                <w:color w:val="auto"/>
                <w:sz w:val="26"/>
                <w:szCs w:val="26"/>
              </w:rPr>
            </w:pPr>
            <w:r w:rsidRPr="009F23CC">
              <w:rPr>
                <w:color w:val="auto"/>
                <w:sz w:val="26"/>
                <w:szCs w:val="26"/>
              </w:rPr>
              <w:t>- Sở GD và ĐT</w:t>
            </w:r>
          </w:p>
          <w:p w:rsidR="00297734" w:rsidRPr="009F23CC" w:rsidRDefault="00297734" w:rsidP="00C3482B">
            <w:pPr>
              <w:jc w:val="both"/>
              <w:rPr>
                <w:color w:val="auto"/>
                <w:sz w:val="26"/>
                <w:szCs w:val="26"/>
              </w:rPr>
            </w:pPr>
          </w:p>
          <w:p w:rsidR="00297734" w:rsidRPr="009F23CC" w:rsidRDefault="00297734" w:rsidP="00C3482B">
            <w:pPr>
              <w:jc w:val="both"/>
              <w:rPr>
                <w:color w:val="auto"/>
                <w:sz w:val="26"/>
                <w:szCs w:val="26"/>
              </w:rPr>
            </w:pPr>
          </w:p>
          <w:p w:rsidR="00C35CA4" w:rsidRPr="009F23CC" w:rsidRDefault="00A87E90" w:rsidP="00C3482B">
            <w:pPr>
              <w:jc w:val="both"/>
              <w:rPr>
                <w:color w:val="auto"/>
                <w:sz w:val="26"/>
                <w:szCs w:val="26"/>
              </w:rPr>
            </w:pPr>
            <w:r w:rsidRPr="009F23CC">
              <w:rPr>
                <w:color w:val="auto"/>
                <w:sz w:val="26"/>
                <w:szCs w:val="26"/>
              </w:rPr>
              <w:t>- TT +VP Tỉnh ủy</w:t>
            </w:r>
            <w:r w:rsidRPr="009F23CC" w:rsidDel="00C360B0">
              <w:rPr>
                <w:color w:val="auto"/>
                <w:sz w:val="26"/>
                <w:szCs w:val="26"/>
              </w:rPr>
              <w:t xml:space="preserve"> </w:t>
            </w:r>
          </w:p>
          <w:p w:rsidR="00A87E90" w:rsidRPr="009F23CC" w:rsidRDefault="00C35CA4" w:rsidP="00C3482B">
            <w:pPr>
              <w:jc w:val="both"/>
              <w:rPr>
                <w:color w:val="auto"/>
                <w:sz w:val="26"/>
                <w:szCs w:val="26"/>
              </w:rPr>
            </w:pPr>
            <w:r w:rsidRPr="009F23CC">
              <w:rPr>
                <w:color w:val="auto"/>
                <w:sz w:val="26"/>
                <w:szCs w:val="26"/>
              </w:rPr>
              <w:t>- BQL dự án</w:t>
            </w:r>
          </w:p>
        </w:tc>
        <w:tc>
          <w:tcPr>
            <w:tcW w:w="2350" w:type="dxa"/>
          </w:tcPr>
          <w:p w:rsidR="00297734" w:rsidRPr="009F23CC" w:rsidRDefault="00297734" w:rsidP="00C3482B">
            <w:pPr>
              <w:jc w:val="both"/>
              <w:rPr>
                <w:color w:val="auto"/>
                <w:sz w:val="26"/>
                <w:szCs w:val="26"/>
              </w:rPr>
            </w:pPr>
            <w:r w:rsidRPr="009F23CC">
              <w:rPr>
                <w:color w:val="auto"/>
                <w:sz w:val="26"/>
                <w:szCs w:val="26"/>
              </w:rPr>
              <w:t>- Đ/c Vinh - PCT</w:t>
            </w:r>
          </w:p>
          <w:p w:rsidR="00297734" w:rsidRPr="009F23CC" w:rsidRDefault="00297734" w:rsidP="00C3482B">
            <w:pPr>
              <w:jc w:val="both"/>
              <w:rPr>
                <w:color w:val="auto"/>
                <w:sz w:val="26"/>
                <w:szCs w:val="26"/>
              </w:rPr>
            </w:pPr>
          </w:p>
          <w:p w:rsidR="00297734" w:rsidRPr="009F23CC" w:rsidRDefault="00297734" w:rsidP="00C3482B">
            <w:pPr>
              <w:jc w:val="both"/>
              <w:rPr>
                <w:color w:val="auto"/>
                <w:sz w:val="26"/>
                <w:szCs w:val="26"/>
              </w:rPr>
            </w:pPr>
          </w:p>
          <w:p w:rsidR="00C35CA4" w:rsidRPr="009F23CC" w:rsidRDefault="00A87E90" w:rsidP="00C3482B">
            <w:pPr>
              <w:jc w:val="both"/>
              <w:rPr>
                <w:color w:val="auto"/>
                <w:sz w:val="26"/>
                <w:szCs w:val="26"/>
              </w:rPr>
            </w:pPr>
            <w:r w:rsidRPr="009F23CC">
              <w:rPr>
                <w:color w:val="auto"/>
                <w:sz w:val="26"/>
                <w:szCs w:val="26"/>
              </w:rPr>
              <w:t>- Đ/c Vinh - PCT</w:t>
            </w:r>
          </w:p>
          <w:p w:rsidR="00A87E90" w:rsidRPr="009F23CC" w:rsidRDefault="00C35CA4" w:rsidP="00C3482B">
            <w:pPr>
              <w:jc w:val="both"/>
              <w:rPr>
                <w:color w:val="auto"/>
                <w:sz w:val="26"/>
                <w:szCs w:val="26"/>
              </w:rPr>
            </w:pPr>
            <w:r w:rsidRPr="009F23CC">
              <w:rPr>
                <w:color w:val="auto"/>
                <w:sz w:val="26"/>
                <w:szCs w:val="26"/>
              </w:rPr>
              <w:t>- Đ/c Sơn - PCT</w:t>
            </w:r>
          </w:p>
        </w:tc>
      </w:tr>
      <w:tr w:rsidR="00A87E90" w:rsidRPr="009F23CC" w:rsidTr="00296F64">
        <w:trPr>
          <w:jc w:val="center"/>
        </w:trPr>
        <w:tc>
          <w:tcPr>
            <w:tcW w:w="867" w:type="dxa"/>
            <w:vAlign w:val="center"/>
          </w:tcPr>
          <w:p w:rsidR="00A87E90" w:rsidRPr="009F23CC" w:rsidRDefault="00A87E90" w:rsidP="0031478E">
            <w:pPr>
              <w:jc w:val="center"/>
              <w:rPr>
                <w:color w:val="auto"/>
                <w:sz w:val="26"/>
                <w:szCs w:val="26"/>
              </w:rPr>
            </w:pPr>
            <w:r w:rsidRPr="009F23CC">
              <w:rPr>
                <w:color w:val="auto"/>
                <w:sz w:val="26"/>
                <w:szCs w:val="26"/>
              </w:rPr>
              <w:lastRenderedPageBreak/>
              <w:t>6</w:t>
            </w:r>
          </w:p>
        </w:tc>
        <w:tc>
          <w:tcPr>
            <w:tcW w:w="4883" w:type="dxa"/>
          </w:tcPr>
          <w:p w:rsidR="00297734" w:rsidRPr="009F23CC" w:rsidRDefault="00A87E90" w:rsidP="00C3482B">
            <w:pPr>
              <w:keepNext/>
              <w:keepLines/>
              <w:jc w:val="both"/>
              <w:outlineLvl w:val="2"/>
              <w:rPr>
                <w:color w:val="auto"/>
                <w:sz w:val="26"/>
                <w:szCs w:val="26"/>
              </w:rPr>
            </w:pPr>
            <w:r w:rsidRPr="009F23CC">
              <w:rPr>
                <w:i/>
                <w:color w:val="auto"/>
                <w:sz w:val="26"/>
                <w:szCs w:val="26"/>
                <w:u w:val="single"/>
              </w:rPr>
              <w:t>Sáng</w:t>
            </w:r>
            <w:r w:rsidRPr="009F23CC">
              <w:rPr>
                <w:color w:val="auto"/>
                <w:sz w:val="26"/>
                <w:szCs w:val="26"/>
              </w:rPr>
              <w:t xml:space="preserve">: </w:t>
            </w:r>
            <w:r w:rsidR="00297734" w:rsidRPr="009F23CC">
              <w:rPr>
                <w:color w:val="auto"/>
                <w:sz w:val="26"/>
                <w:szCs w:val="26"/>
              </w:rPr>
              <w:t>- Họp với Bộ Ngoại giao tại tỉnh Quảng trị</w:t>
            </w:r>
          </w:p>
          <w:p w:rsidR="00A10B8B" w:rsidRPr="009F23CC" w:rsidRDefault="00A87E90" w:rsidP="00C3482B">
            <w:pPr>
              <w:keepNext/>
              <w:keepLines/>
              <w:jc w:val="both"/>
              <w:outlineLvl w:val="2"/>
              <w:rPr>
                <w:color w:val="auto"/>
                <w:sz w:val="26"/>
                <w:szCs w:val="26"/>
              </w:rPr>
            </w:pPr>
            <w:r w:rsidRPr="009F23CC">
              <w:rPr>
                <w:color w:val="auto"/>
                <w:sz w:val="26"/>
                <w:szCs w:val="26"/>
              </w:rPr>
              <w:t xml:space="preserve">- Họp Thường trực Ban Chỉ đạo Nông thôn mới nghe và cho ý kiến về kế hoạch nguồn vốn trung hạn nông thôn mới 2017 </w:t>
            </w:r>
            <w:r w:rsidR="003F345C" w:rsidRPr="009F23CC">
              <w:rPr>
                <w:color w:val="auto"/>
                <w:sz w:val="26"/>
                <w:szCs w:val="26"/>
              </w:rPr>
              <w:t>-</w:t>
            </w:r>
            <w:r w:rsidRPr="009F23CC">
              <w:rPr>
                <w:color w:val="auto"/>
                <w:sz w:val="26"/>
                <w:szCs w:val="26"/>
              </w:rPr>
              <w:t xml:space="preserve"> 2020</w:t>
            </w:r>
          </w:p>
          <w:p w:rsidR="00D44F68" w:rsidRPr="009F23CC" w:rsidRDefault="00A10B8B" w:rsidP="00C3482B">
            <w:pPr>
              <w:keepNext/>
              <w:keepLines/>
              <w:jc w:val="both"/>
              <w:outlineLvl w:val="2"/>
              <w:rPr>
                <w:color w:val="auto"/>
                <w:sz w:val="26"/>
                <w:szCs w:val="26"/>
              </w:rPr>
            </w:pPr>
            <w:r w:rsidRPr="009F23CC">
              <w:rPr>
                <w:i/>
                <w:color w:val="auto"/>
                <w:sz w:val="26"/>
                <w:szCs w:val="26"/>
                <w:u w:val="single"/>
              </w:rPr>
              <w:t>Chiều:</w:t>
            </w:r>
            <w:r w:rsidRPr="009F23CC">
              <w:rPr>
                <w:color w:val="auto"/>
                <w:sz w:val="26"/>
                <w:szCs w:val="26"/>
              </w:rPr>
              <w:t xml:space="preserve"> - Họp đánh giá việc dán tem xăng dầu</w:t>
            </w:r>
          </w:p>
          <w:p w:rsidR="00A87E90" w:rsidRPr="009F23CC" w:rsidRDefault="00D44F68" w:rsidP="00C3482B">
            <w:pPr>
              <w:keepNext/>
              <w:keepLines/>
              <w:jc w:val="both"/>
              <w:outlineLvl w:val="2"/>
              <w:rPr>
                <w:color w:val="auto"/>
                <w:sz w:val="26"/>
                <w:szCs w:val="26"/>
              </w:rPr>
            </w:pPr>
            <w:r w:rsidRPr="009F23CC">
              <w:rPr>
                <w:color w:val="auto"/>
                <w:sz w:val="26"/>
                <w:szCs w:val="26"/>
                <w:shd w:val="clear" w:color="auto" w:fill="FDFDFD"/>
              </w:rPr>
              <w:t>- Họp HĐ khiếu nại tố cáo tỉnh xin ý kiến giải quyết tồn động đất đai tại xã Phú Phong</w:t>
            </w:r>
            <w:r w:rsidR="00A10B8B" w:rsidRPr="009F23CC">
              <w:rPr>
                <w:color w:val="auto"/>
                <w:sz w:val="26"/>
                <w:szCs w:val="26"/>
              </w:rPr>
              <w:t xml:space="preserve"> </w:t>
            </w:r>
          </w:p>
        </w:tc>
        <w:tc>
          <w:tcPr>
            <w:tcW w:w="2327" w:type="dxa"/>
          </w:tcPr>
          <w:p w:rsidR="00297734" w:rsidRPr="009F23CC" w:rsidRDefault="00297734" w:rsidP="00C3482B">
            <w:pPr>
              <w:jc w:val="both"/>
              <w:rPr>
                <w:color w:val="auto"/>
                <w:sz w:val="26"/>
                <w:szCs w:val="26"/>
              </w:rPr>
            </w:pPr>
            <w:r w:rsidRPr="009F23CC">
              <w:rPr>
                <w:color w:val="auto"/>
                <w:sz w:val="26"/>
                <w:szCs w:val="26"/>
              </w:rPr>
              <w:t>- Sở Ngoại vụ</w:t>
            </w:r>
          </w:p>
          <w:p w:rsidR="00297734" w:rsidRPr="009F23CC" w:rsidRDefault="00297734" w:rsidP="00C3482B">
            <w:pPr>
              <w:jc w:val="both"/>
              <w:rPr>
                <w:color w:val="auto"/>
                <w:sz w:val="26"/>
                <w:szCs w:val="26"/>
              </w:rPr>
            </w:pPr>
          </w:p>
          <w:p w:rsidR="00A10B8B" w:rsidRPr="009F23CC" w:rsidRDefault="00A87E90" w:rsidP="00C3482B">
            <w:pPr>
              <w:jc w:val="both"/>
              <w:rPr>
                <w:color w:val="auto"/>
                <w:sz w:val="26"/>
                <w:szCs w:val="26"/>
              </w:rPr>
            </w:pPr>
            <w:r w:rsidRPr="009F23CC">
              <w:rPr>
                <w:color w:val="auto"/>
                <w:sz w:val="26"/>
                <w:szCs w:val="26"/>
              </w:rPr>
              <w:t>- TT Ban Chỉ đạo</w:t>
            </w:r>
          </w:p>
          <w:p w:rsidR="00A10B8B" w:rsidRPr="009F23CC" w:rsidRDefault="00A10B8B" w:rsidP="00C3482B">
            <w:pPr>
              <w:jc w:val="both"/>
              <w:rPr>
                <w:color w:val="auto"/>
                <w:sz w:val="26"/>
                <w:szCs w:val="26"/>
              </w:rPr>
            </w:pPr>
          </w:p>
          <w:p w:rsidR="00A10B8B" w:rsidRPr="009F23CC" w:rsidRDefault="00A10B8B" w:rsidP="00C3482B">
            <w:pPr>
              <w:jc w:val="both"/>
              <w:rPr>
                <w:color w:val="auto"/>
                <w:sz w:val="26"/>
                <w:szCs w:val="26"/>
              </w:rPr>
            </w:pPr>
          </w:p>
          <w:p w:rsidR="00D44F68" w:rsidRPr="009F23CC" w:rsidRDefault="00A10B8B" w:rsidP="00C3482B">
            <w:pPr>
              <w:jc w:val="both"/>
              <w:rPr>
                <w:color w:val="auto"/>
                <w:sz w:val="26"/>
                <w:szCs w:val="26"/>
              </w:rPr>
            </w:pPr>
            <w:r w:rsidRPr="009F23CC">
              <w:rPr>
                <w:color w:val="auto"/>
                <w:sz w:val="26"/>
                <w:szCs w:val="26"/>
              </w:rPr>
              <w:t>- Sở Công Thương</w:t>
            </w:r>
          </w:p>
          <w:p w:rsidR="00D44F68" w:rsidRPr="009F23CC" w:rsidRDefault="00D44F68" w:rsidP="00C3482B">
            <w:pPr>
              <w:jc w:val="both"/>
              <w:rPr>
                <w:color w:val="auto"/>
                <w:sz w:val="26"/>
                <w:szCs w:val="26"/>
              </w:rPr>
            </w:pPr>
          </w:p>
          <w:p w:rsidR="00A87E90" w:rsidRPr="009F23CC" w:rsidRDefault="00D44F68" w:rsidP="00C3482B">
            <w:pPr>
              <w:jc w:val="both"/>
              <w:rPr>
                <w:color w:val="auto"/>
                <w:sz w:val="26"/>
                <w:szCs w:val="26"/>
              </w:rPr>
            </w:pPr>
            <w:r w:rsidRPr="009F23CC">
              <w:rPr>
                <w:color w:val="auto"/>
                <w:sz w:val="26"/>
                <w:szCs w:val="26"/>
              </w:rPr>
              <w:t>- Thanh tra tỉnh</w:t>
            </w:r>
          </w:p>
        </w:tc>
        <w:tc>
          <w:tcPr>
            <w:tcW w:w="2350" w:type="dxa"/>
          </w:tcPr>
          <w:p w:rsidR="00297734" w:rsidRPr="009F23CC" w:rsidRDefault="00297734" w:rsidP="00C3482B">
            <w:pPr>
              <w:jc w:val="both"/>
              <w:rPr>
                <w:color w:val="auto"/>
                <w:sz w:val="26"/>
                <w:szCs w:val="26"/>
              </w:rPr>
            </w:pPr>
            <w:r w:rsidRPr="009F23CC">
              <w:rPr>
                <w:color w:val="auto"/>
                <w:sz w:val="26"/>
                <w:szCs w:val="26"/>
              </w:rPr>
              <w:t xml:space="preserve">- Đ/c Vinh - PCT </w:t>
            </w:r>
          </w:p>
          <w:p w:rsidR="00297734" w:rsidRPr="009F23CC" w:rsidRDefault="00297734" w:rsidP="00C3482B">
            <w:pPr>
              <w:jc w:val="both"/>
              <w:rPr>
                <w:color w:val="auto"/>
                <w:sz w:val="26"/>
                <w:szCs w:val="26"/>
              </w:rPr>
            </w:pPr>
          </w:p>
          <w:p w:rsidR="00A10B8B" w:rsidRPr="009F23CC" w:rsidRDefault="00A87E90" w:rsidP="00C3482B">
            <w:pPr>
              <w:jc w:val="both"/>
              <w:rPr>
                <w:color w:val="auto"/>
                <w:sz w:val="26"/>
                <w:szCs w:val="26"/>
              </w:rPr>
            </w:pPr>
            <w:r w:rsidRPr="009F23CC">
              <w:rPr>
                <w:color w:val="auto"/>
                <w:sz w:val="26"/>
                <w:szCs w:val="26"/>
              </w:rPr>
              <w:t>- Đ/c Sơn - PCT</w:t>
            </w:r>
          </w:p>
          <w:p w:rsidR="00A10B8B" w:rsidRPr="009F23CC" w:rsidRDefault="00A10B8B" w:rsidP="00C3482B">
            <w:pPr>
              <w:jc w:val="both"/>
              <w:rPr>
                <w:color w:val="auto"/>
                <w:sz w:val="26"/>
                <w:szCs w:val="26"/>
              </w:rPr>
            </w:pPr>
          </w:p>
          <w:p w:rsidR="00A10B8B" w:rsidRPr="009F23CC" w:rsidRDefault="00A10B8B" w:rsidP="00C3482B">
            <w:pPr>
              <w:jc w:val="both"/>
              <w:rPr>
                <w:color w:val="auto"/>
                <w:sz w:val="26"/>
                <w:szCs w:val="26"/>
              </w:rPr>
            </w:pPr>
          </w:p>
          <w:p w:rsidR="00D44F68" w:rsidRPr="009F23CC" w:rsidRDefault="00A10B8B" w:rsidP="00C3482B">
            <w:pPr>
              <w:jc w:val="both"/>
              <w:rPr>
                <w:color w:val="auto"/>
                <w:sz w:val="26"/>
                <w:szCs w:val="26"/>
              </w:rPr>
            </w:pPr>
            <w:r w:rsidRPr="009F23CC">
              <w:rPr>
                <w:color w:val="auto"/>
                <w:sz w:val="26"/>
                <w:szCs w:val="26"/>
              </w:rPr>
              <w:t>- Đ/c Thắng - PCT</w:t>
            </w:r>
          </w:p>
          <w:p w:rsidR="00D44F68" w:rsidRPr="009F23CC" w:rsidRDefault="00D44F68" w:rsidP="00C3482B">
            <w:pPr>
              <w:jc w:val="both"/>
              <w:rPr>
                <w:color w:val="auto"/>
                <w:sz w:val="26"/>
                <w:szCs w:val="26"/>
              </w:rPr>
            </w:pPr>
          </w:p>
          <w:p w:rsidR="00A87E90" w:rsidRPr="009F23CC" w:rsidRDefault="00D44F68" w:rsidP="00C3482B">
            <w:pPr>
              <w:jc w:val="both"/>
              <w:rPr>
                <w:color w:val="auto"/>
                <w:sz w:val="26"/>
                <w:szCs w:val="26"/>
              </w:rPr>
            </w:pPr>
            <w:r w:rsidRPr="009F23CC">
              <w:rPr>
                <w:color w:val="auto"/>
                <w:sz w:val="26"/>
                <w:szCs w:val="26"/>
              </w:rPr>
              <w:t>- Đ/c Sơn - PCT</w:t>
            </w:r>
          </w:p>
        </w:tc>
      </w:tr>
      <w:tr w:rsidR="00A87E90" w:rsidRPr="009F23CC" w:rsidTr="00C3482B">
        <w:trPr>
          <w:jc w:val="center"/>
        </w:trPr>
        <w:tc>
          <w:tcPr>
            <w:tcW w:w="867" w:type="dxa"/>
            <w:shd w:val="clear" w:color="auto" w:fill="auto"/>
            <w:vAlign w:val="center"/>
          </w:tcPr>
          <w:p w:rsidR="00A87E90" w:rsidRPr="009F23CC" w:rsidRDefault="00A87E90" w:rsidP="0031478E">
            <w:pPr>
              <w:jc w:val="center"/>
              <w:rPr>
                <w:color w:val="auto"/>
                <w:sz w:val="26"/>
                <w:szCs w:val="26"/>
              </w:rPr>
            </w:pPr>
            <w:r w:rsidRPr="009F23CC">
              <w:rPr>
                <w:color w:val="auto"/>
                <w:sz w:val="26"/>
                <w:szCs w:val="26"/>
              </w:rPr>
              <w:t>7</w:t>
            </w:r>
          </w:p>
        </w:tc>
        <w:tc>
          <w:tcPr>
            <w:tcW w:w="4883" w:type="dxa"/>
            <w:shd w:val="clear" w:color="auto" w:fill="auto"/>
          </w:tcPr>
          <w:p w:rsidR="00297734" w:rsidRPr="009F23CC" w:rsidRDefault="00297734" w:rsidP="00C3482B">
            <w:pPr>
              <w:jc w:val="both"/>
              <w:rPr>
                <w:color w:val="auto"/>
                <w:sz w:val="26"/>
                <w:szCs w:val="26"/>
              </w:rPr>
            </w:pPr>
            <w:r w:rsidRPr="009F23CC">
              <w:rPr>
                <w:i/>
                <w:color w:val="auto"/>
                <w:sz w:val="26"/>
                <w:szCs w:val="26"/>
                <w:u w:val="single"/>
              </w:rPr>
              <w:t>Sáng:</w:t>
            </w:r>
            <w:r w:rsidRPr="009F23CC">
              <w:rPr>
                <w:color w:val="auto"/>
                <w:sz w:val="26"/>
                <w:szCs w:val="26"/>
              </w:rPr>
              <w:t xml:space="preserve"> - Dự Hội nghị Dân vận Trung ương tại tỉnh Thái Bình</w:t>
            </w:r>
          </w:p>
          <w:p w:rsidR="00A10B8B" w:rsidRPr="009F23CC" w:rsidRDefault="00A10B8B" w:rsidP="00C3482B">
            <w:pPr>
              <w:jc w:val="both"/>
              <w:rPr>
                <w:color w:val="auto"/>
                <w:sz w:val="26"/>
                <w:szCs w:val="26"/>
              </w:rPr>
            </w:pPr>
            <w:r w:rsidRPr="009F23CC">
              <w:rPr>
                <w:color w:val="auto"/>
                <w:sz w:val="26"/>
                <w:szCs w:val="26"/>
              </w:rPr>
              <w:t xml:space="preserve">- Họp </w:t>
            </w:r>
            <w:r w:rsidR="00F66194" w:rsidRPr="009F23CC">
              <w:rPr>
                <w:color w:val="auto"/>
                <w:sz w:val="26"/>
                <w:szCs w:val="26"/>
              </w:rPr>
              <w:t>Tổ Kiểm tra, soát xét công tác chuẩn bị, giám sát vận hành thử Lò cao số 01 tại dự án Khu liên hợp Gang thép và Cảng Sơn Dương Hà Tĩnh</w:t>
            </w:r>
          </w:p>
          <w:p w:rsidR="00A87E90" w:rsidRPr="009F23CC" w:rsidRDefault="00297734" w:rsidP="00C3482B">
            <w:pPr>
              <w:jc w:val="both"/>
              <w:rPr>
                <w:color w:val="auto"/>
                <w:sz w:val="26"/>
                <w:szCs w:val="26"/>
              </w:rPr>
            </w:pPr>
            <w:r w:rsidRPr="009F23CC">
              <w:rPr>
                <w:color w:val="auto"/>
                <w:sz w:val="26"/>
                <w:szCs w:val="26"/>
              </w:rPr>
              <w:t>- Hội nghị Cựu chiến binh tham gia bảo vệ môi trường</w:t>
            </w:r>
          </w:p>
          <w:p w:rsidR="00A10B8B" w:rsidRPr="009F23CC" w:rsidRDefault="00A10B8B" w:rsidP="00C3482B">
            <w:pPr>
              <w:jc w:val="both"/>
              <w:rPr>
                <w:color w:val="auto"/>
                <w:sz w:val="26"/>
                <w:szCs w:val="26"/>
              </w:rPr>
            </w:pPr>
            <w:r w:rsidRPr="009F23CC">
              <w:rPr>
                <w:i/>
                <w:color w:val="auto"/>
                <w:sz w:val="26"/>
                <w:szCs w:val="26"/>
                <w:u w:val="single"/>
              </w:rPr>
              <w:t>Chiều:</w:t>
            </w:r>
            <w:r w:rsidRPr="009F23CC">
              <w:rPr>
                <w:color w:val="auto"/>
                <w:sz w:val="26"/>
                <w:szCs w:val="26"/>
              </w:rPr>
              <w:t xml:space="preserve"> - Kiểm tra GPMB thị xã Kỳ Anh</w:t>
            </w:r>
          </w:p>
          <w:p w:rsidR="00D44F68" w:rsidRPr="009F23CC" w:rsidRDefault="00D44F68" w:rsidP="00C3482B">
            <w:pPr>
              <w:jc w:val="both"/>
              <w:rPr>
                <w:color w:val="auto"/>
                <w:sz w:val="26"/>
                <w:szCs w:val="26"/>
              </w:rPr>
            </w:pPr>
            <w:r w:rsidRPr="009F23CC">
              <w:rPr>
                <w:color w:val="auto"/>
                <w:sz w:val="26"/>
                <w:szCs w:val="26"/>
              </w:rPr>
              <w:t>- Kiểm tra Dự án sữa chữa nâng cấp thủy lợi, giao thông, chợ nông thôn 5 xã ngập úng huyện Đức Thọ</w:t>
            </w:r>
          </w:p>
        </w:tc>
        <w:tc>
          <w:tcPr>
            <w:tcW w:w="2327" w:type="dxa"/>
            <w:shd w:val="clear" w:color="auto" w:fill="auto"/>
          </w:tcPr>
          <w:p w:rsidR="00297734" w:rsidRPr="009F23CC" w:rsidRDefault="00297734" w:rsidP="00C3482B">
            <w:pPr>
              <w:jc w:val="both"/>
              <w:rPr>
                <w:color w:val="auto"/>
                <w:sz w:val="26"/>
                <w:szCs w:val="26"/>
              </w:rPr>
            </w:pPr>
            <w:r w:rsidRPr="009F23CC">
              <w:rPr>
                <w:color w:val="auto"/>
                <w:sz w:val="26"/>
                <w:szCs w:val="26"/>
              </w:rPr>
              <w:t>- Ban Dân vận TU</w:t>
            </w:r>
          </w:p>
          <w:p w:rsidR="00297734" w:rsidRPr="009F23CC" w:rsidRDefault="00297734" w:rsidP="00C3482B">
            <w:pPr>
              <w:jc w:val="both"/>
              <w:rPr>
                <w:color w:val="auto"/>
                <w:sz w:val="26"/>
                <w:szCs w:val="26"/>
              </w:rPr>
            </w:pPr>
          </w:p>
          <w:p w:rsidR="00A10B8B" w:rsidRPr="009F23CC" w:rsidRDefault="00A10B8B" w:rsidP="00C3482B">
            <w:pPr>
              <w:jc w:val="both"/>
              <w:rPr>
                <w:color w:val="auto"/>
                <w:sz w:val="26"/>
                <w:szCs w:val="26"/>
              </w:rPr>
            </w:pPr>
            <w:r w:rsidRPr="009F23CC">
              <w:rPr>
                <w:color w:val="auto"/>
                <w:sz w:val="26"/>
                <w:szCs w:val="26"/>
              </w:rPr>
              <w:t>- Tổ công tác</w:t>
            </w:r>
          </w:p>
          <w:p w:rsidR="00F66194" w:rsidRPr="009F23CC" w:rsidRDefault="00F66194" w:rsidP="00C3482B">
            <w:pPr>
              <w:jc w:val="both"/>
              <w:rPr>
                <w:color w:val="auto"/>
                <w:sz w:val="26"/>
                <w:szCs w:val="26"/>
              </w:rPr>
            </w:pPr>
          </w:p>
          <w:p w:rsidR="00F66194" w:rsidRPr="009F23CC" w:rsidRDefault="00F66194" w:rsidP="00C3482B">
            <w:pPr>
              <w:jc w:val="both"/>
              <w:rPr>
                <w:color w:val="auto"/>
                <w:sz w:val="26"/>
                <w:szCs w:val="26"/>
              </w:rPr>
            </w:pPr>
          </w:p>
          <w:p w:rsidR="00F66194" w:rsidRPr="009F23CC" w:rsidRDefault="00F66194" w:rsidP="00C3482B">
            <w:pPr>
              <w:jc w:val="both"/>
              <w:rPr>
                <w:color w:val="auto"/>
                <w:sz w:val="26"/>
                <w:szCs w:val="26"/>
              </w:rPr>
            </w:pPr>
          </w:p>
          <w:p w:rsidR="00A10B8B" w:rsidRPr="009F23CC" w:rsidRDefault="00297734" w:rsidP="00C3482B">
            <w:pPr>
              <w:jc w:val="both"/>
              <w:rPr>
                <w:color w:val="auto"/>
                <w:sz w:val="26"/>
                <w:szCs w:val="26"/>
              </w:rPr>
            </w:pPr>
            <w:r w:rsidRPr="009F23CC">
              <w:rPr>
                <w:color w:val="auto"/>
                <w:sz w:val="26"/>
                <w:szCs w:val="26"/>
              </w:rPr>
              <w:t>- Hội CCB tỉnh</w:t>
            </w:r>
          </w:p>
          <w:p w:rsidR="00A10B8B" w:rsidRPr="009F23CC" w:rsidRDefault="00A10B8B" w:rsidP="00C3482B">
            <w:pPr>
              <w:jc w:val="both"/>
              <w:rPr>
                <w:color w:val="auto"/>
                <w:sz w:val="26"/>
                <w:szCs w:val="26"/>
              </w:rPr>
            </w:pPr>
          </w:p>
          <w:p w:rsidR="00D44F68" w:rsidRPr="009F23CC" w:rsidRDefault="00A10B8B" w:rsidP="00C3482B">
            <w:pPr>
              <w:jc w:val="both"/>
              <w:rPr>
                <w:color w:val="auto"/>
                <w:sz w:val="26"/>
                <w:szCs w:val="26"/>
              </w:rPr>
            </w:pPr>
            <w:r w:rsidRPr="009F23CC">
              <w:rPr>
                <w:color w:val="auto"/>
                <w:sz w:val="26"/>
                <w:szCs w:val="26"/>
              </w:rPr>
              <w:t>- Thị xã Kỳ Anh</w:t>
            </w:r>
          </w:p>
          <w:p w:rsidR="00A87E90" w:rsidRPr="009F23CC" w:rsidRDefault="00D44F68" w:rsidP="00C3482B">
            <w:pPr>
              <w:jc w:val="both"/>
              <w:rPr>
                <w:color w:val="auto"/>
                <w:sz w:val="26"/>
                <w:szCs w:val="26"/>
              </w:rPr>
            </w:pPr>
            <w:r w:rsidRPr="009F23CC">
              <w:rPr>
                <w:color w:val="auto"/>
                <w:sz w:val="26"/>
                <w:szCs w:val="26"/>
              </w:rPr>
              <w:t>- Sở NN và PTNT</w:t>
            </w:r>
          </w:p>
        </w:tc>
        <w:tc>
          <w:tcPr>
            <w:tcW w:w="2350" w:type="dxa"/>
            <w:shd w:val="clear" w:color="auto" w:fill="auto"/>
          </w:tcPr>
          <w:p w:rsidR="00297734" w:rsidRPr="009F23CC" w:rsidRDefault="00297734" w:rsidP="00C3482B">
            <w:pPr>
              <w:jc w:val="both"/>
              <w:rPr>
                <w:color w:val="auto"/>
                <w:sz w:val="26"/>
                <w:szCs w:val="26"/>
              </w:rPr>
            </w:pPr>
            <w:r w:rsidRPr="009F23CC">
              <w:rPr>
                <w:color w:val="auto"/>
                <w:sz w:val="26"/>
                <w:szCs w:val="26"/>
              </w:rPr>
              <w:t xml:space="preserve">- Đ/c Vinh - PCT </w:t>
            </w:r>
          </w:p>
          <w:p w:rsidR="00297734" w:rsidRPr="009F23CC" w:rsidRDefault="00297734" w:rsidP="00C3482B">
            <w:pPr>
              <w:jc w:val="both"/>
              <w:rPr>
                <w:color w:val="auto"/>
                <w:sz w:val="26"/>
                <w:szCs w:val="26"/>
              </w:rPr>
            </w:pPr>
          </w:p>
          <w:p w:rsidR="00A10B8B" w:rsidRPr="009F23CC" w:rsidRDefault="00A10B8B" w:rsidP="00C3482B">
            <w:pPr>
              <w:jc w:val="both"/>
              <w:rPr>
                <w:color w:val="auto"/>
                <w:sz w:val="26"/>
                <w:szCs w:val="26"/>
              </w:rPr>
            </w:pPr>
            <w:r w:rsidRPr="009F23CC">
              <w:rPr>
                <w:color w:val="auto"/>
                <w:sz w:val="26"/>
                <w:szCs w:val="26"/>
              </w:rPr>
              <w:t>- Đ/c Thắng - PCT</w:t>
            </w:r>
          </w:p>
          <w:p w:rsidR="00F66194" w:rsidRPr="009F23CC" w:rsidRDefault="00F66194" w:rsidP="00C3482B">
            <w:pPr>
              <w:jc w:val="both"/>
              <w:rPr>
                <w:color w:val="auto"/>
                <w:sz w:val="26"/>
                <w:szCs w:val="26"/>
              </w:rPr>
            </w:pPr>
          </w:p>
          <w:p w:rsidR="00F66194" w:rsidRPr="009F23CC" w:rsidRDefault="00F66194" w:rsidP="00C3482B">
            <w:pPr>
              <w:jc w:val="both"/>
              <w:rPr>
                <w:color w:val="auto"/>
                <w:sz w:val="26"/>
                <w:szCs w:val="26"/>
              </w:rPr>
            </w:pPr>
          </w:p>
          <w:p w:rsidR="00F66194" w:rsidRPr="009F23CC" w:rsidRDefault="00F66194" w:rsidP="00C3482B">
            <w:pPr>
              <w:jc w:val="both"/>
              <w:rPr>
                <w:color w:val="auto"/>
                <w:sz w:val="26"/>
                <w:szCs w:val="26"/>
              </w:rPr>
            </w:pPr>
          </w:p>
          <w:p w:rsidR="00A10B8B" w:rsidRPr="009F23CC" w:rsidRDefault="00297734" w:rsidP="00C3482B">
            <w:pPr>
              <w:jc w:val="both"/>
              <w:rPr>
                <w:color w:val="auto"/>
                <w:sz w:val="26"/>
                <w:szCs w:val="26"/>
              </w:rPr>
            </w:pPr>
            <w:r w:rsidRPr="009F23CC">
              <w:rPr>
                <w:color w:val="auto"/>
                <w:sz w:val="26"/>
                <w:szCs w:val="26"/>
              </w:rPr>
              <w:t>- Đ/c Sơn - PCT</w:t>
            </w:r>
          </w:p>
          <w:p w:rsidR="00A10B8B" w:rsidRPr="009F23CC" w:rsidRDefault="00A10B8B" w:rsidP="00C3482B">
            <w:pPr>
              <w:jc w:val="both"/>
              <w:rPr>
                <w:color w:val="auto"/>
                <w:sz w:val="26"/>
                <w:szCs w:val="26"/>
              </w:rPr>
            </w:pPr>
          </w:p>
          <w:p w:rsidR="00D44F68" w:rsidRPr="009F23CC" w:rsidRDefault="00A10B8B" w:rsidP="00C3482B">
            <w:pPr>
              <w:jc w:val="both"/>
              <w:rPr>
                <w:color w:val="auto"/>
                <w:sz w:val="26"/>
                <w:szCs w:val="26"/>
              </w:rPr>
            </w:pPr>
            <w:r w:rsidRPr="009F23CC">
              <w:rPr>
                <w:color w:val="auto"/>
                <w:sz w:val="26"/>
                <w:szCs w:val="26"/>
              </w:rPr>
              <w:t>- Đ/c Thắng - PCT</w:t>
            </w:r>
          </w:p>
          <w:p w:rsidR="00A87E90" w:rsidRPr="009F23CC" w:rsidRDefault="00D44F68" w:rsidP="00C3482B">
            <w:pPr>
              <w:jc w:val="both"/>
              <w:rPr>
                <w:color w:val="auto"/>
                <w:sz w:val="26"/>
                <w:szCs w:val="26"/>
              </w:rPr>
            </w:pPr>
            <w:r w:rsidRPr="009F23CC">
              <w:rPr>
                <w:color w:val="auto"/>
                <w:sz w:val="26"/>
                <w:szCs w:val="26"/>
              </w:rPr>
              <w:t>- Đ/c Sơn - PCT</w:t>
            </w:r>
          </w:p>
        </w:tc>
      </w:tr>
      <w:tr w:rsidR="00A87E90" w:rsidRPr="009F23CC" w:rsidTr="00296F64">
        <w:trPr>
          <w:jc w:val="center"/>
        </w:trPr>
        <w:tc>
          <w:tcPr>
            <w:tcW w:w="867" w:type="dxa"/>
            <w:vAlign w:val="center"/>
          </w:tcPr>
          <w:p w:rsidR="00A87E90" w:rsidRPr="009F23CC" w:rsidRDefault="00A87E90" w:rsidP="0031478E">
            <w:pPr>
              <w:jc w:val="center"/>
              <w:rPr>
                <w:color w:val="auto"/>
                <w:sz w:val="26"/>
                <w:szCs w:val="26"/>
              </w:rPr>
            </w:pPr>
            <w:r w:rsidRPr="009F23CC">
              <w:rPr>
                <w:color w:val="auto"/>
                <w:sz w:val="26"/>
                <w:szCs w:val="26"/>
              </w:rPr>
              <w:t>8</w:t>
            </w:r>
          </w:p>
        </w:tc>
        <w:tc>
          <w:tcPr>
            <w:tcW w:w="4883" w:type="dxa"/>
          </w:tcPr>
          <w:p w:rsidR="00D44F68" w:rsidRPr="009F23CC" w:rsidRDefault="00A87E90" w:rsidP="00C3482B">
            <w:pPr>
              <w:jc w:val="both"/>
              <w:rPr>
                <w:color w:val="auto"/>
                <w:sz w:val="26"/>
                <w:szCs w:val="26"/>
              </w:rPr>
            </w:pPr>
            <w:r w:rsidRPr="009F23CC">
              <w:rPr>
                <w:i/>
                <w:color w:val="auto"/>
                <w:sz w:val="26"/>
                <w:szCs w:val="26"/>
                <w:u w:val="single"/>
              </w:rPr>
              <w:t>Sáng</w:t>
            </w:r>
            <w:r w:rsidRPr="009F23CC">
              <w:rPr>
                <w:i/>
                <w:color w:val="auto"/>
                <w:sz w:val="26"/>
                <w:szCs w:val="26"/>
              </w:rPr>
              <w:t xml:space="preserve">: - </w:t>
            </w:r>
            <w:r w:rsidRPr="009F23CC">
              <w:rPr>
                <w:color w:val="auto"/>
                <w:sz w:val="26"/>
                <w:szCs w:val="26"/>
              </w:rPr>
              <w:t>Khai mạc Triển lãm thành tựu phát triển kinh tế - xã hội tỉnh</w:t>
            </w:r>
          </w:p>
          <w:p w:rsidR="00A87E90" w:rsidRPr="009F23CC" w:rsidRDefault="00D44F68" w:rsidP="00C3482B">
            <w:pPr>
              <w:jc w:val="both"/>
              <w:rPr>
                <w:color w:val="auto"/>
                <w:sz w:val="26"/>
                <w:szCs w:val="26"/>
              </w:rPr>
            </w:pPr>
            <w:r w:rsidRPr="009F23CC">
              <w:rPr>
                <w:color w:val="auto"/>
                <w:spacing w:val="-4"/>
                <w:sz w:val="26"/>
                <w:szCs w:val="26"/>
              </w:rPr>
              <w:t>- Giao ban bồi thường và xác định đối tượng bổ sung sự cố môi trường biển</w:t>
            </w:r>
          </w:p>
          <w:p w:rsidR="00A87E90" w:rsidRPr="009F23CC" w:rsidRDefault="00A87E90" w:rsidP="00C3482B">
            <w:pPr>
              <w:jc w:val="both"/>
              <w:rPr>
                <w:color w:val="auto"/>
                <w:spacing w:val="-4"/>
                <w:sz w:val="26"/>
                <w:szCs w:val="26"/>
                <w:u w:val="single"/>
              </w:rPr>
            </w:pPr>
            <w:r w:rsidRPr="009F23CC">
              <w:rPr>
                <w:i/>
                <w:color w:val="auto"/>
                <w:spacing w:val="-4"/>
                <w:sz w:val="26"/>
                <w:szCs w:val="26"/>
                <w:u w:val="single"/>
              </w:rPr>
              <w:t>Chiều</w:t>
            </w:r>
            <w:r w:rsidRPr="009F23CC">
              <w:rPr>
                <w:color w:val="auto"/>
                <w:spacing w:val="-4"/>
                <w:sz w:val="26"/>
                <w:szCs w:val="26"/>
              </w:rPr>
              <w:t xml:space="preserve">: - </w:t>
            </w:r>
            <w:r w:rsidR="00297734" w:rsidRPr="009F23CC">
              <w:rPr>
                <w:color w:val="auto"/>
                <w:spacing w:val="-4"/>
                <w:sz w:val="26"/>
                <w:szCs w:val="26"/>
              </w:rPr>
              <w:t>Lễ t</w:t>
            </w:r>
            <w:r w:rsidRPr="009F23CC">
              <w:rPr>
                <w:color w:val="auto"/>
                <w:spacing w:val="-4"/>
                <w:sz w:val="26"/>
                <w:szCs w:val="26"/>
              </w:rPr>
              <w:t>rao giải báo chí Trần Phú năm 2016, giải Cuộc thi viết về “Gương người tốt, việc tốt”</w:t>
            </w:r>
            <w:r w:rsidR="00297734" w:rsidRPr="009F23CC">
              <w:rPr>
                <w:color w:val="auto"/>
                <w:spacing w:val="-4"/>
                <w:sz w:val="26"/>
                <w:szCs w:val="26"/>
              </w:rPr>
              <w:t xml:space="preserve"> nhân Kỷ niệm 92 năm Ngày Báo chí cách mạng Việt Nam</w:t>
            </w:r>
          </w:p>
          <w:p w:rsidR="00A87E90" w:rsidRPr="009F23CC" w:rsidRDefault="00A87E90" w:rsidP="00C3482B">
            <w:pPr>
              <w:jc w:val="both"/>
              <w:rPr>
                <w:color w:val="auto"/>
                <w:sz w:val="26"/>
                <w:szCs w:val="26"/>
              </w:rPr>
            </w:pPr>
            <w:r w:rsidRPr="009F23CC">
              <w:rPr>
                <w:i/>
                <w:color w:val="auto"/>
                <w:spacing w:val="-2"/>
                <w:sz w:val="26"/>
                <w:szCs w:val="26"/>
                <w:u w:val="single"/>
              </w:rPr>
              <w:t>Tối</w:t>
            </w:r>
            <w:r w:rsidRPr="009F23CC">
              <w:rPr>
                <w:color w:val="auto"/>
                <w:spacing w:val="-2"/>
                <w:sz w:val="26"/>
                <w:szCs w:val="26"/>
              </w:rPr>
              <w:t xml:space="preserve">: - </w:t>
            </w:r>
            <w:r w:rsidRPr="009F23CC">
              <w:rPr>
                <w:color w:val="auto"/>
                <w:spacing w:val="-4"/>
                <w:sz w:val="26"/>
                <w:szCs w:val="26"/>
              </w:rPr>
              <w:t>Tổng duyệt Chương trình nghệ thuật Kỷ niệm 60 năm Ngày Bác Hồ về thăm Hà Tĩnh, 10 năm thành lập Thành phố Hà Tĩnh</w:t>
            </w:r>
          </w:p>
        </w:tc>
        <w:tc>
          <w:tcPr>
            <w:tcW w:w="2327" w:type="dxa"/>
          </w:tcPr>
          <w:p w:rsidR="00A87E90" w:rsidRPr="009F23CC" w:rsidRDefault="00A87E90" w:rsidP="00C3482B">
            <w:pPr>
              <w:jc w:val="both"/>
              <w:rPr>
                <w:color w:val="auto"/>
                <w:sz w:val="26"/>
                <w:szCs w:val="26"/>
              </w:rPr>
            </w:pPr>
            <w:r w:rsidRPr="009F23CC">
              <w:rPr>
                <w:color w:val="auto"/>
                <w:sz w:val="26"/>
                <w:szCs w:val="26"/>
              </w:rPr>
              <w:t>- Sở VH - TT DL</w:t>
            </w:r>
          </w:p>
          <w:p w:rsidR="00A87E90" w:rsidRPr="009F23CC" w:rsidRDefault="00A87E90"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Sở NN và PTNT</w:t>
            </w:r>
          </w:p>
          <w:p w:rsidR="00D44F68" w:rsidRPr="009F23CC" w:rsidRDefault="00D44F68"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Hội Nhà báo tỉnh</w:t>
            </w: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Sở VH - TT DL</w:t>
            </w:r>
          </w:p>
        </w:tc>
        <w:tc>
          <w:tcPr>
            <w:tcW w:w="2350" w:type="dxa"/>
          </w:tcPr>
          <w:p w:rsidR="00A87E90" w:rsidRPr="009F23CC" w:rsidRDefault="00A87E90" w:rsidP="00C3482B">
            <w:pPr>
              <w:jc w:val="both"/>
              <w:rPr>
                <w:color w:val="auto"/>
                <w:sz w:val="26"/>
                <w:szCs w:val="26"/>
              </w:rPr>
            </w:pPr>
            <w:r w:rsidRPr="009F23CC">
              <w:rPr>
                <w:color w:val="auto"/>
                <w:sz w:val="26"/>
                <w:szCs w:val="26"/>
              </w:rPr>
              <w:t xml:space="preserve">- Đ/c Vinh - PCT </w:t>
            </w:r>
          </w:p>
          <w:p w:rsidR="00A87E90" w:rsidRPr="009F23CC" w:rsidRDefault="00A87E90"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Đ/c Sơn - PCT</w:t>
            </w:r>
          </w:p>
          <w:p w:rsidR="00D44F68" w:rsidRPr="009F23CC" w:rsidRDefault="00D44F68"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xml:space="preserve">- Đ/c Vinh - PCT </w:t>
            </w: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Đ/c Vinh - PCT</w:t>
            </w:r>
            <w:r w:rsidRPr="009F23CC">
              <w:rPr>
                <w:b/>
                <w:color w:val="auto"/>
                <w:sz w:val="26"/>
                <w:szCs w:val="26"/>
              </w:rPr>
              <w:t xml:space="preserve"> </w:t>
            </w:r>
          </w:p>
        </w:tc>
      </w:tr>
      <w:tr w:rsidR="00A87E90" w:rsidRPr="009F23CC" w:rsidTr="0031478E">
        <w:trPr>
          <w:jc w:val="center"/>
        </w:trPr>
        <w:tc>
          <w:tcPr>
            <w:tcW w:w="867" w:type="dxa"/>
            <w:shd w:val="clear" w:color="auto" w:fill="auto"/>
            <w:vAlign w:val="center"/>
          </w:tcPr>
          <w:p w:rsidR="00A87E90" w:rsidRPr="009F23CC" w:rsidRDefault="00A87E90" w:rsidP="0031478E">
            <w:pPr>
              <w:jc w:val="center"/>
              <w:rPr>
                <w:color w:val="auto"/>
                <w:sz w:val="26"/>
                <w:szCs w:val="26"/>
              </w:rPr>
            </w:pPr>
            <w:r w:rsidRPr="009F23CC">
              <w:rPr>
                <w:color w:val="auto"/>
                <w:sz w:val="26"/>
                <w:szCs w:val="26"/>
              </w:rPr>
              <w:t>9</w:t>
            </w:r>
          </w:p>
        </w:tc>
        <w:tc>
          <w:tcPr>
            <w:tcW w:w="4883" w:type="dxa"/>
            <w:shd w:val="clear" w:color="auto" w:fill="auto"/>
          </w:tcPr>
          <w:p w:rsidR="00297734" w:rsidRPr="009F23CC" w:rsidRDefault="00297734" w:rsidP="00C3482B">
            <w:pPr>
              <w:jc w:val="both"/>
              <w:rPr>
                <w:color w:val="auto"/>
                <w:spacing w:val="-4"/>
                <w:sz w:val="26"/>
                <w:szCs w:val="26"/>
              </w:rPr>
            </w:pPr>
            <w:r w:rsidRPr="009F23CC">
              <w:rPr>
                <w:i/>
                <w:color w:val="auto"/>
                <w:spacing w:val="-4"/>
                <w:sz w:val="26"/>
                <w:szCs w:val="26"/>
                <w:u w:val="single"/>
              </w:rPr>
              <w:t>Sáng:</w:t>
            </w:r>
            <w:r w:rsidRPr="009F23CC">
              <w:rPr>
                <w:color w:val="auto"/>
                <w:spacing w:val="-4"/>
                <w:sz w:val="26"/>
                <w:szCs w:val="26"/>
              </w:rPr>
              <w:t xml:space="preserve"> - Làm việc với Sở Y tế về giá dịch vụ khám chữa bệnh</w:t>
            </w:r>
          </w:p>
          <w:p w:rsidR="00D44F68" w:rsidRPr="009F23CC" w:rsidRDefault="00D44F68" w:rsidP="00C3482B">
            <w:pPr>
              <w:jc w:val="both"/>
              <w:rPr>
                <w:color w:val="auto"/>
                <w:spacing w:val="-4"/>
                <w:sz w:val="26"/>
                <w:szCs w:val="26"/>
              </w:rPr>
            </w:pPr>
            <w:r w:rsidRPr="009F23CC">
              <w:rPr>
                <w:color w:val="auto"/>
                <w:spacing w:val="-4"/>
                <w:sz w:val="26"/>
                <w:szCs w:val="26"/>
              </w:rPr>
              <w:t>- Họp nghe phương án xử lý hồ sơ cấp giấy chứng nhận Quyền sử dụng đất của ông Huỳnh Ngọc Vinh (tổ dân phố 9, phường BH)</w:t>
            </w:r>
          </w:p>
          <w:p w:rsidR="00A10B8B" w:rsidRPr="009F23CC" w:rsidRDefault="00A87E90" w:rsidP="00C3482B">
            <w:pPr>
              <w:jc w:val="both"/>
              <w:rPr>
                <w:color w:val="auto"/>
                <w:sz w:val="26"/>
                <w:szCs w:val="26"/>
              </w:rPr>
            </w:pPr>
            <w:r w:rsidRPr="009F23CC">
              <w:rPr>
                <w:i/>
                <w:color w:val="auto"/>
                <w:spacing w:val="-4"/>
                <w:sz w:val="26"/>
                <w:szCs w:val="26"/>
                <w:u w:val="single"/>
              </w:rPr>
              <w:t>Chiều</w:t>
            </w:r>
            <w:r w:rsidRPr="009F23CC">
              <w:rPr>
                <w:i/>
                <w:color w:val="auto"/>
                <w:spacing w:val="-4"/>
                <w:sz w:val="26"/>
                <w:szCs w:val="26"/>
              </w:rPr>
              <w:t>:</w:t>
            </w:r>
            <w:r w:rsidRPr="009F23CC">
              <w:rPr>
                <w:color w:val="auto"/>
                <w:spacing w:val="-4"/>
                <w:sz w:val="26"/>
                <w:szCs w:val="26"/>
              </w:rPr>
              <w:t xml:space="preserve"> - Lãnh đạo tỉnh dâng hương tại Khu di tích Kim Liên, huyện Nam Đàn, tỉnh </w:t>
            </w:r>
            <w:r w:rsidR="003F345C" w:rsidRPr="009F23CC">
              <w:rPr>
                <w:color w:val="auto"/>
                <w:sz w:val="26"/>
                <w:szCs w:val="26"/>
              </w:rPr>
              <w:t>Nghệ An</w:t>
            </w:r>
          </w:p>
          <w:p w:rsidR="00D44F68" w:rsidRPr="009F23CC" w:rsidRDefault="00A10B8B" w:rsidP="00C3482B">
            <w:pPr>
              <w:jc w:val="both"/>
              <w:rPr>
                <w:color w:val="auto"/>
                <w:sz w:val="26"/>
                <w:szCs w:val="26"/>
              </w:rPr>
            </w:pPr>
            <w:r w:rsidRPr="009F23CC">
              <w:rPr>
                <w:color w:val="auto"/>
                <w:sz w:val="26"/>
                <w:szCs w:val="26"/>
              </w:rPr>
              <w:t>- Làm việc với Khu kinh tế C</w:t>
            </w:r>
            <w:r w:rsidR="003F345C" w:rsidRPr="009F23CC">
              <w:rPr>
                <w:color w:val="auto"/>
                <w:sz w:val="26"/>
                <w:szCs w:val="26"/>
              </w:rPr>
              <w:t>ửa khẩu</w:t>
            </w:r>
            <w:r w:rsidRPr="009F23CC">
              <w:rPr>
                <w:color w:val="auto"/>
                <w:sz w:val="26"/>
                <w:szCs w:val="26"/>
              </w:rPr>
              <w:t xml:space="preserve"> Cầu treo</w:t>
            </w:r>
          </w:p>
          <w:p w:rsidR="00A87E90" w:rsidRPr="009F23CC" w:rsidRDefault="00D44F68" w:rsidP="00C3482B">
            <w:pPr>
              <w:jc w:val="both"/>
              <w:rPr>
                <w:b/>
                <w:color w:val="auto"/>
                <w:spacing w:val="-4"/>
                <w:sz w:val="26"/>
                <w:szCs w:val="26"/>
                <w:u w:val="single"/>
              </w:rPr>
            </w:pPr>
            <w:r w:rsidRPr="009F23CC">
              <w:rPr>
                <w:color w:val="auto"/>
                <w:sz w:val="26"/>
                <w:szCs w:val="26"/>
              </w:rPr>
              <w:t>- Kiểm tra một số cơ sở chăn nuôi lơn khó khăn cho sụt giảm giá, một số chợ có mô hình tốt trong tiêu thụ sản phẩm thịt lợn</w:t>
            </w:r>
            <w:r w:rsidRPr="009F23CC" w:rsidDel="00A87E90">
              <w:rPr>
                <w:color w:val="auto"/>
                <w:spacing w:val="-4"/>
                <w:sz w:val="26"/>
                <w:szCs w:val="26"/>
              </w:rPr>
              <w:t xml:space="preserve"> </w:t>
            </w:r>
          </w:p>
        </w:tc>
        <w:tc>
          <w:tcPr>
            <w:tcW w:w="2327" w:type="dxa"/>
            <w:shd w:val="clear" w:color="auto" w:fill="auto"/>
          </w:tcPr>
          <w:p w:rsidR="00297734" w:rsidRPr="009F23CC" w:rsidRDefault="00297734" w:rsidP="00C3482B">
            <w:pPr>
              <w:jc w:val="both"/>
              <w:rPr>
                <w:color w:val="auto"/>
                <w:sz w:val="26"/>
                <w:szCs w:val="26"/>
              </w:rPr>
            </w:pPr>
            <w:r w:rsidRPr="009F23CC">
              <w:rPr>
                <w:color w:val="auto"/>
                <w:sz w:val="26"/>
                <w:szCs w:val="26"/>
              </w:rPr>
              <w:t>- Sở Y tế</w:t>
            </w:r>
          </w:p>
          <w:p w:rsidR="00297734" w:rsidRPr="009F23CC" w:rsidRDefault="00297734"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UBND TP HT</w:t>
            </w:r>
          </w:p>
          <w:p w:rsidR="00D44F68" w:rsidRPr="009F23CC" w:rsidRDefault="00D44F68" w:rsidP="00C3482B">
            <w:pPr>
              <w:jc w:val="both"/>
              <w:rPr>
                <w:color w:val="auto"/>
                <w:sz w:val="26"/>
                <w:szCs w:val="26"/>
              </w:rPr>
            </w:pPr>
          </w:p>
          <w:p w:rsidR="00D44F68" w:rsidRPr="009F23CC" w:rsidRDefault="00D44F68" w:rsidP="00C3482B">
            <w:pPr>
              <w:jc w:val="both"/>
              <w:rPr>
                <w:color w:val="auto"/>
                <w:sz w:val="26"/>
                <w:szCs w:val="26"/>
              </w:rPr>
            </w:pPr>
          </w:p>
          <w:p w:rsidR="00A10B8B" w:rsidRPr="009F23CC" w:rsidRDefault="00A87E90" w:rsidP="00C3482B">
            <w:pPr>
              <w:jc w:val="both"/>
              <w:rPr>
                <w:color w:val="auto"/>
                <w:sz w:val="26"/>
                <w:szCs w:val="26"/>
              </w:rPr>
            </w:pPr>
            <w:r w:rsidRPr="009F23CC">
              <w:rPr>
                <w:color w:val="auto"/>
                <w:sz w:val="26"/>
                <w:szCs w:val="26"/>
              </w:rPr>
              <w:t>- Sở VH - TT DL</w:t>
            </w:r>
          </w:p>
          <w:p w:rsidR="00A10B8B" w:rsidRPr="009F23CC" w:rsidRDefault="00A10B8B" w:rsidP="00C3482B">
            <w:pPr>
              <w:jc w:val="both"/>
              <w:rPr>
                <w:color w:val="auto"/>
                <w:sz w:val="26"/>
                <w:szCs w:val="26"/>
              </w:rPr>
            </w:pPr>
          </w:p>
          <w:p w:rsidR="003F345C" w:rsidRPr="009F23CC" w:rsidRDefault="003F345C" w:rsidP="00C3482B">
            <w:pPr>
              <w:jc w:val="both"/>
              <w:rPr>
                <w:color w:val="auto"/>
                <w:sz w:val="26"/>
                <w:szCs w:val="26"/>
              </w:rPr>
            </w:pPr>
          </w:p>
          <w:p w:rsidR="00A8664C" w:rsidRPr="009F23CC" w:rsidRDefault="00A10B8B" w:rsidP="00C3482B">
            <w:pPr>
              <w:jc w:val="both"/>
              <w:rPr>
                <w:color w:val="auto"/>
                <w:sz w:val="26"/>
                <w:szCs w:val="26"/>
              </w:rPr>
            </w:pPr>
            <w:r w:rsidRPr="009F23CC">
              <w:rPr>
                <w:color w:val="auto"/>
                <w:sz w:val="26"/>
                <w:szCs w:val="26"/>
              </w:rPr>
              <w:t>- BQL KKT tỉnh</w:t>
            </w:r>
          </w:p>
          <w:p w:rsidR="003F345C" w:rsidRPr="009F23CC" w:rsidRDefault="003F345C" w:rsidP="00C3482B">
            <w:pPr>
              <w:jc w:val="both"/>
              <w:rPr>
                <w:color w:val="auto"/>
                <w:sz w:val="26"/>
                <w:szCs w:val="26"/>
              </w:rPr>
            </w:pPr>
          </w:p>
          <w:p w:rsidR="00A87E90" w:rsidRPr="009F23CC" w:rsidRDefault="00A8664C" w:rsidP="00C3482B">
            <w:pPr>
              <w:jc w:val="both"/>
              <w:rPr>
                <w:color w:val="auto"/>
                <w:sz w:val="26"/>
                <w:szCs w:val="26"/>
              </w:rPr>
            </w:pPr>
            <w:r w:rsidRPr="009F23CC">
              <w:rPr>
                <w:color w:val="auto"/>
                <w:sz w:val="26"/>
                <w:szCs w:val="26"/>
              </w:rPr>
              <w:t>- Sở NN và PTNT</w:t>
            </w:r>
          </w:p>
        </w:tc>
        <w:tc>
          <w:tcPr>
            <w:tcW w:w="2350" w:type="dxa"/>
            <w:shd w:val="clear" w:color="auto" w:fill="auto"/>
          </w:tcPr>
          <w:p w:rsidR="00297734" w:rsidRPr="009F23CC" w:rsidRDefault="00A87E90" w:rsidP="00C3482B">
            <w:pPr>
              <w:jc w:val="both"/>
              <w:rPr>
                <w:color w:val="auto"/>
                <w:sz w:val="26"/>
                <w:szCs w:val="26"/>
              </w:rPr>
            </w:pPr>
            <w:r w:rsidRPr="009F23CC">
              <w:rPr>
                <w:color w:val="auto"/>
                <w:sz w:val="26"/>
                <w:szCs w:val="26"/>
              </w:rPr>
              <w:t xml:space="preserve">- Đ/c Vinh </w:t>
            </w:r>
            <w:r w:rsidR="00A8664C" w:rsidRPr="009F23CC">
              <w:rPr>
                <w:color w:val="auto"/>
                <w:sz w:val="26"/>
                <w:szCs w:val="26"/>
              </w:rPr>
              <w:t>-</w:t>
            </w:r>
            <w:r w:rsidRPr="009F23CC">
              <w:rPr>
                <w:color w:val="auto"/>
                <w:sz w:val="26"/>
                <w:szCs w:val="26"/>
              </w:rPr>
              <w:t xml:space="preserve"> PCT</w:t>
            </w:r>
          </w:p>
          <w:p w:rsidR="00297734" w:rsidRPr="009F23CC" w:rsidRDefault="00297734" w:rsidP="00C3482B">
            <w:pPr>
              <w:jc w:val="both"/>
              <w:rPr>
                <w:color w:val="auto"/>
                <w:sz w:val="26"/>
                <w:szCs w:val="26"/>
              </w:rPr>
            </w:pPr>
          </w:p>
          <w:p w:rsidR="00D44F68" w:rsidRPr="009F23CC" w:rsidRDefault="00D44F68" w:rsidP="00C3482B">
            <w:pPr>
              <w:jc w:val="both"/>
              <w:rPr>
                <w:color w:val="auto"/>
                <w:sz w:val="26"/>
                <w:szCs w:val="26"/>
              </w:rPr>
            </w:pPr>
            <w:r w:rsidRPr="009F23CC">
              <w:rPr>
                <w:color w:val="auto"/>
                <w:sz w:val="26"/>
                <w:szCs w:val="26"/>
              </w:rPr>
              <w:t>- Đ/c Sơn - PCT</w:t>
            </w:r>
          </w:p>
          <w:p w:rsidR="00D44F68" w:rsidRPr="009F23CC" w:rsidRDefault="00D44F68" w:rsidP="00C3482B">
            <w:pPr>
              <w:jc w:val="both"/>
              <w:rPr>
                <w:color w:val="auto"/>
                <w:sz w:val="26"/>
                <w:szCs w:val="26"/>
              </w:rPr>
            </w:pPr>
          </w:p>
          <w:p w:rsidR="00D44F68" w:rsidRPr="009F23CC" w:rsidRDefault="00D44F68" w:rsidP="00C3482B">
            <w:pPr>
              <w:jc w:val="both"/>
              <w:rPr>
                <w:color w:val="auto"/>
                <w:sz w:val="26"/>
                <w:szCs w:val="26"/>
              </w:rPr>
            </w:pPr>
          </w:p>
          <w:p w:rsidR="00A10B8B" w:rsidRPr="009F23CC" w:rsidRDefault="00297734" w:rsidP="00C3482B">
            <w:pPr>
              <w:jc w:val="both"/>
              <w:rPr>
                <w:b/>
                <w:color w:val="auto"/>
                <w:sz w:val="26"/>
                <w:szCs w:val="26"/>
              </w:rPr>
            </w:pPr>
            <w:r w:rsidRPr="009F23CC">
              <w:rPr>
                <w:color w:val="auto"/>
                <w:sz w:val="26"/>
                <w:szCs w:val="26"/>
              </w:rPr>
              <w:t>- Đ/c Vinh - PCT</w:t>
            </w:r>
            <w:r w:rsidR="00A87E90" w:rsidRPr="009F23CC">
              <w:rPr>
                <w:b/>
                <w:color w:val="auto"/>
                <w:sz w:val="26"/>
                <w:szCs w:val="26"/>
              </w:rPr>
              <w:t xml:space="preserve"> </w:t>
            </w:r>
          </w:p>
          <w:p w:rsidR="00A10B8B" w:rsidRPr="009F23CC" w:rsidRDefault="00A10B8B" w:rsidP="00C3482B">
            <w:pPr>
              <w:jc w:val="both"/>
              <w:rPr>
                <w:color w:val="auto"/>
                <w:sz w:val="26"/>
                <w:szCs w:val="26"/>
              </w:rPr>
            </w:pPr>
          </w:p>
          <w:p w:rsidR="003F345C" w:rsidRPr="009F23CC" w:rsidRDefault="003F345C" w:rsidP="00C3482B">
            <w:pPr>
              <w:jc w:val="both"/>
              <w:rPr>
                <w:color w:val="auto"/>
                <w:sz w:val="26"/>
                <w:szCs w:val="26"/>
              </w:rPr>
            </w:pPr>
          </w:p>
          <w:p w:rsidR="00A8664C" w:rsidRPr="009F23CC" w:rsidRDefault="00A10B8B" w:rsidP="00C3482B">
            <w:pPr>
              <w:jc w:val="both"/>
              <w:rPr>
                <w:color w:val="auto"/>
                <w:sz w:val="26"/>
                <w:szCs w:val="26"/>
              </w:rPr>
            </w:pPr>
            <w:r w:rsidRPr="009F23CC">
              <w:rPr>
                <w:color w:val="auto"/>
                <w:sz w:val="26"/>
                <w:szCs w:val="26"/>
              </w:rPr>
              <w:t>- Đ/c Thắng - PCT</w:t>
            </w:r>
          </w:p>
          <w:p w:rsidR="003F345C" w:rsidRPr="009F23CC" w:rsidRDefault="003F345C" w:rsidP="00C3482B">
            <w:pPr>
              <w:jc w:val="both"/>
              <w:rPr>
                <w:color w:val="auto"/>
                <w:sz w:val="26"/>
                <w:szCs w:val="26"/>
              </w:rPr>
            </w:pPr>
          </w:p>
          <w:p w:rsidR="00A87E90" w:rsidRPr="009F23CC" w:rsidRDefault="00A8664C" w:rsidP="00C3482B">
            <w:pPr>
              <w:jc w:val="both"/>
              <w:rPr>
                <w:color w:val="auto"/>
                <w:sz w:val="26"/>
                <w:szCs w:val="26"/>
              </w:rPr>
            </w:pPr>
            <w:r w:rsidRPr="009F23CC">
              <w:rPr>
                <w:color w:val="auto"/>
                <w:sz w:val="26"/>
                <w:szCs w:val="26"/>
              </w:rPr>
              <w:t>- Đ/c Sơn - PCT</w:t>
            </w:r>
          </w:p>
        </w:tc>
      </w:tr>
      <w:tr w:rsidR="00A87E90" w:rsidRPr="009F23CC" w:rsidTr="00296F64">
        <w:trPr>
          <w:jc w:val="center"/>
        </w:trPr>
        <w:tc>
          <w:tcPr>
            <w:tcW w:w="867" w:type="dxa"/>
            <w:shd w:val="clear" w:color="auto" w:fill="auto"/>
            <w:vAlign w:val="center"/>
          </w:tcPr>
          <w:p w:rsidR="00A87E90" w:rsidRPr="009F23CC" w:rsidRDefault="00A87E90" w:rsidP="0031478E">
            <w:pPr>
              <w:jc w:val="center"/>
              <w:rPr>
                <w:color w:val="auto"/>
                <w:sz w:val="26"/>
                <w:szCs w:val="26"/>
              </w:rPr>
            </w:pPr>
            <w:r w:rsidRPr="009F23CC">
              <w:rPr>
                <w:color w:val="auto"/>
                <w:sz w:val="26"/>
                <w:szCs w:val="24"/>
              </w:rPr>
              <w:t>10</w:t>
            </w:r>
          </w:p>
        </w:tc>
        <w:tc>
          <w:tcPr>
            <w:tcW w:w="4883" w:type="dxa"/>
            <w:shd w:val="clear" w:color="auto" w:fill="auto"/>
          </w:tcPr>
          <w:p w:rsidR="00A87E90" w:rsidRPr="009F23CC" w:rsidRDefault="00A87E90" w:rsidP="00C3482B">
            <w:pPr>
              <w:jc w:val="both"/>
              <w:rPr>
                <w:color w:val="auto"/>
                <w:spacing w:val="-2"/>
                <w:sz w:val="26"/>
                <w:szCs w:val="26"/>
                <w:u w:val="single"/>
              </w:rPr>
            </w:pPr>
            <w:r w:rsidRPr="009F23CC">
              <w:rPr>
                <w:b/>
                <w:color w:val="auto"/>
                <w:spacing w:val="-2"/>
                <w:sz w:val="26"/>
                <w:szCs w:val="26"/>
              </w:rPr>
              <w:t>Thứ Bảy</w:t>
            </w:r>
          </w:p>
          <w:p w:rsidR="00A87E90" w:rsidRPr="009F23CC" w:rsidRDefault="00A87E90" w:rsidP="00C3482B">
            <w:pPr>
              <w:jc w:val="both"/>
              <w:rPr>
                <w:color w:val="auto"/>
                <w:spacing w:val="-2"/>
                <w:sz w:val="26"/>
                <w:szCs w:val="26"/>
              </w:rPr>
            </w:pPr>
            <w:r w:rsidRPr="009F23CC">
              <w:rPr>
                <w:i/>
                <w:color w:val="auto"/>
                <w:spacing w:val="-2"/>
                <w:sz w:val="26"/>
                <w:szCs w:val="26"/>
                <w:u w:val="single"/>
              </w:rPr>
              <w:t>Sáng:</w:t>
            </w:r>
            <w:r w:rsidRPr="009F23CC">
              <w:rPr>
                <w:color w:val="auto"/>
                <w:spacing w:val="-2"/>
                <w:sz w:val="26"/>
                <w:szCs w:val="26"/>
              </w:rPr>
              <w:t xml:space="preserve"> - Làm việc với Bộ Công Thương</w:t>
            </w:r>
          </w:p>
          <w:p w:rsidR="00A87E90" w:rsidRPr="009F23CC" w:rsidRDefault="00A87E90" w:rsidP="00C3482B">
            <w:pPr>
              <w:jc w:val="both"/>
              <w:rPr>
                <w:b/>
                <w:color w:val="auto"/>
                <w:sz w:val="26"/>
                <w:szCs w:val="26"/>
              </w:rPr>
            </w:pPr>
            <w:r w:rsidRPr="009F23CC">
              <w:rPr>
                <w:i/>
                <w:color w:val="auto"/>
                <w:spacing w:val="-2"/>
                <w:sz w:val="26"/>
                <w:szCs w:val="26"/>
                <w:u w:val="single"/>
              </w:rPr>
              <w:t>Chiều</w:t>
            </w:r>
            <w:r w:rsidRPr="009F23CC">
              <w:rPr>
                <w:color w:val="auto"/>
                <w:spacing w:val="-2"/>
                <w:sz w:val="26"/>
                <w:szCs w:val="26"/>
              </w:rPr>
              <w:t xml:space="preserve">: - Hội nghị sơ kết 01 năm thực hiện </w:t>
            </w:r>
            <w:r w:rsidRPr="009F23CC">
              <w:rPr>
                <w:color w:val="auto"/>
                <w:spacing w:val="-2"/>
                <w:sz w:val="26"/>
                <w:szCs w:val="26"/>
              </w:rPr>
              <w:lastRenderedPageBreak/>
              <w:t>Chỉ thị 05 của Bộ Chính trị về đẩy mạnh học tập và làm theo tư tưởng, đạo đức, phong cách Hồ Chí Minh</w:t>
            </w:r>
          </w:p>
        </w:tc>
        <w:tc>
          <w:tcPr>
            <w:tcW w:w="2327" w:type="dxa"/>
            <w:shd w:val="clear" w:color="auto" w:fill="auto"/>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Sở Công Thương</w:t>
            </w:r>
          </w:p>
          <w:p w:rsidR="00A87E90" w:rsidRPr="009F23CC" w:rsidRDefault="00A87E90" w:rsidP="00C3482B">
            <w:pPr>
              <w:jc w:val="both"/>
              <w:rPr>
                <w:color w:val="auto"/>
                <w:sz w:val="26"/>
                <w:szCs w:val="26"/>
              </w:rPr>
            </w:pPr>
            <w:r w:rsidRPr="009F23CC">
              <w:rPr>
                <w:color w:val="auto"/>
                <w:sz w:val="26"/>
                <w:szCs w:val="26"/>
              </w:rPr>
              <w:t>- Ban TG Tỉnh ủy</w:t>
            </w:r>
          </w:p>
        </w:tc>
        <w:tc>
          <w:tcPr>
            <w:tcW w:w="2350" w:type="dxa"/>
            <w:shd w:val="clear" w:color="auto" w:fill="auto"/>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Đ/c Khánh - CT</w:t>
            </w:r>
          </w:p>
          <w:p w:rsidR="00A87E90" w:rsidRPr="009F23CC" w:rsidRDefault="00A87E90" w:rsidP="00C3482B">
            <w:pPr>
              <w:jc w:val="both"/>
              <w:rPr>
                <w:color w:val="auto"/>
                <w:sz w:val="26"/>
                <w:szCs w:val="26"/>
              </w:rPr>
            </w:pPr>
            <w:r w:rsidRPr="009F23CC">
              <w:rPr>
                <w:color w:val="auto"/>
                <w:sz w:val="26"/>
                <w:szCs w:val="26"/>
              </w:rPr>
              <w:t xml:space="preserve">- </w:t>
            </w:r>
            <w:r w:rsidR="00A33489" w:rsidRPr="009F23CC">
              <w:rPr>
                <w:color w:val="auto"/>
                <w:sz w:val="26"/>
                <w:szCs w:val="26"/>
              </w:rPr>
              <w:t>Chủ tịch, các PCT</w:t>
            </w:r>
          </w:p>
        </w:tc>
      </w:tr>
      <w:tr w:rsidR="00A87E90" w:rsidRPr="009F23CC" w:rsidTr="00450C2B">
        <w:trPr>
          <w:jc w:val="center"/>
        </w:trPr>
        <w:tc>
          <w:tcPr>
            <w:tcW w:w="867" w:type="dxa"/>
            <w:vAlign w:val="center"/>
          </w:tcPr>
          <w:p w:rsidR="00A87E90" w:rsidRPr="009F23CC" w:rsidRDefault="00A87E90" w:rsidP="0031478E">
            <w:pPr>
              <w:jc w:val="center"/>
              <w:rPr>
                <w:color w:val="auto"/>
                <w:sz w:val="26"/>
                <w:szCs w:val="26"/>
              </w:rPr>
            </w:pPr>
            <w:r w:rsidRPr="009F23CC">
              <w:rPr>
                <w:color w:val="auto"/>
                <w:sz w:val="26"/>
                <w:szCs w:val="24"/>
              </w:rPr>
              <w:lastRenderedPageBreak/>
              <w:t>11</w:t>
            </w:r>
          </w:p>
        </w:tc>
        <w:tc>
          <w:tcPr>
            <w:tcW w:w="4883" w:type="dxa"/>
          </w:tcPr>
          <w:p w:rsidR="00A87E90" w:rsidRPr="009F23CC" w:rsidRDefault="00A87E90" w:rsidP="00C3482B">
            <w:pPr>
              <w:jc w:val="both"/>
              <w:rPr>
                <w:b/>
                <w:color w:val="auto"/>
                <w:sz w:val="26"/>
                <w:szCs w:val="26"/>
              </w:rPr>
            </w:pPr>
            <w:r w:rsidRPr="009F23CC">
              <w:rPr>
                <w:b/>
                <w:color w:val="auto"/>
                <w:sz w:val="26"/>
                <w:szCs w:val="26"/>
              </w:rPr>
              <w:t>Chủ Nhật</w:t>
            </w:r>
          </w:p>
          <w:p w:rsidR="00A87E90" w:rsidRPr="009F23CC" w:rsidRDefault="00A87E90" w:rsidP="00C3482B">
            <w:pPr>
              <w:jc w:val="both"/>
              <w:rPr>
                <w:i/>
                <w:color w:val="auto"/>
                <w:sz w:val="26"/>
                <w:szCs w:val="26"/>
              </w:rPr>
            </w:pPr>
            <w:r w:rsidRPr="009F23CC">
              <w:rPr>
                <w:i/>
                <w:color w:val="auto"/>
                <w:sz w:val="26"/>
                <w:szCs w:val="26"/>
                <w:u w:val="single"/>
              </w:rPr>
              <w:t>Sáng:</w:t>
            </w:r>
            <w:r w:rsidRPr="009F23CC">
              <w:rPr>
                <w:i/>
                <w:color w:val="auto"/>
                <w:sz w:val="26"/>
                <w:szCs w:val="26"/>
              </w:rPr>
              <w:t xml:space="preserve"> </w:t>
            </w:r>
            <w:r w:rsidRPr="009F23CC">
              <w:rPr>
                <w:b/>
                <w:color w:val="auto"/>
                <w:sz w:val="26"/>
                <w:szCs w:val="26"/>
              </w:rPr>
              <w:t>7h00’</w:t>
            </w:r>
            <w:r w:rsidRPr="009F23CC">
              <w:rPr>
                <w:i/>
                <w:color w:val="auto"/>
                <w:sz w:val="26"/>
                <w:szCs w:val="26"/>
              </w:rPr>
              <w:t xml:space="preserve"> -</w:t>
            </w:r>
            <w:r w:rsidRPr="009F23CC">
              <w:rPr>
                <w:b/>
                <w:i/>
                <w:color w:val="auto"/>
                <w:sz w:val="26"/>
                <w:szCs w:val="26"/>
              </w:rPr>
              <w:t xml:space="preserve"> </w:t>
            </w:r>
            <w:r w:rsidRPr="009F23CC">
              <w:rPr>
                <w:color w:val="auto"/>
                <w:sz w:val="26"/>
                <w:szCs w:val="26"/>
              </w:rPr>
              <w:t xml:space="preserve">Lễ dâng hương, báo công tại Khu lưu niệm Bác Hồ về thăm Hà Tĩnh </w:t>
            </w:r>
          </w:p>
          <w:p w:rsidR="00A87E90" w:rsidRPr="009F23CC" w:rsidRDefault="00A87E90" w:rsidP="00C3482B">
            <w:pPr>
              <w:jc w:val="both"/>
              <w:rPr>
                <w:color w:val="auto"/>
                <w:sz w:val="26"/>
                <w:szCs w:val="26"/>
              </w:rPr>
            </w:pPr>
            <w:r w:rsidRPr="009F23CC">
              <w:rPr>
                <w:b/>
                <w:color w:val="auto"/>
                <w:sz w:val="26"/>
                <w:szCs w:val="26"/>
              </w:rPr>
              <w:t>8h00’:</w:t>
            </w:r>
            <w:r w:rsidRPr="009F23CC">
              <w:rPr>
                <w:color w:val="auto"/>
                <w:sz w:val="26"/>
                <w:szCs w:val="26"/>
              </w:rPr>
              <w:t xml:space="preserve"> - Lễ Kỷ niệm 60 năm Ngày Bác Hồ về thăm Hà Tĩnh, 10 năm thành lập thành phố Hà Tĩnh</w:t>
            </w:r>
          </w:p>
        </w:tc>
        <w:tc>
          <w:tcPr>
            <w:tcW w:w="2327" w:type="dxa"/>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Sở VH - TT DL</w:t>
            </w: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Ban TC Lễ KN</w:t>
            </w:r>
          </w:p>
        </w:tc>
        <w:tc>
          <w:tcPr>
            <w:tcW w:w="2350" w:type="dxa"/>
          </w:tcPr>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Chủ tịch, các PCT</w:t>
            </w: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Chủ tịch, các PCT</w:t>
            </w:r>
          </w:p>
        </w:tc>
      </w:tr>
      <w:tr w:rsidR="00A87E90" w:rsidRPr="009F23CC" w:rsidTr="00450C2B">
        <w:trPr>
          <w:jc w:val="center"/>
        </w:trPr>
        <w:tc>
          <w:tcPr>
            <w:tcW w:w="867" w:type="dxa"/>
            <w:vAlign w:val="center"/>
          </w:tcPr>
          <w:p w:rsidR="00A87E90" w:rsidRPr="009F23CC" w:rsidRDefault="00A87E90" w:rsidP="0031478E">
            <w:pPr>
              <w:jc w:val="center"/>
              <w:rPr>
                <w:b/>
                <w:color w:val="auto"/>
                <w:sz w:val="16"/>
                <w:szCs w:val="16"/>
              </w:rPr>
            </w:pPr>
            <w:r w:rsidRPr="009F23CC">
              <w:rPr>
                <w:color w:val="auto"/>
                <w:sz w:val="26"/>
                <w:szCs w:val="24"/>
              </w:rPr>
              <w:t>12</w:t>
            </w:r>
          </w:p>
        </w:tc>
        <w:tc>
          <w:tcPr>
            <w:tcW w:w="4883" w:type="dxa"/>
            <w:vAlign w:val="center"/>
          </w:tcPr>
          <w:p w:rsidR="00A10B8B" w:rsidRPr="009F23CC" w:rsidRDefault="00A10B8B" w:rsidP="00C3482B">
            <w:pPr>
              <w:jc w:val="both"/>
              <w:rPr>
                <w:color w:val="auto"/>
                <w:sz w:val="26"/>
                <w:szCs w:val="26"/>
              </w:rPr>
            </w:pPr>
            <w:r w:rsidRPr="009F23CC">
              <w:rPr>
                <w:i/>
                <w:color w:val="auto"/>
                <w:spacing w:val="-2"/>
                <w:sz w:val="26"/>
                <w:szCs w:val="26"/>
                <w:u w:val="single"/>
              </w:rPr>
              <w:t>Sáng:</w:t>
            </w:r>
            <w:r w:rsidRPr="009F23CC">
              <w:rPr>
                <w:color w:val="auto"/>
                <w:sz w:val="26"/>
                <w:szCs w:val="26"/>
              </w:rPr>
              <w:t xml:space="preserve"> - Làm việc với BQL KKT tỉnh</w:t>
            </w:r>
          </w:p>
          <w:p w:rsidR="00A8664C" w:rsidRPr="009F23CC" w:rsidRDefault="00A8664C" w:rsidP="00C3482B">
            <w:pPr>
              <w:jc w:val="both"/>
              <w:rPr>
                <w:color w:val="auto"/>
                <w:sz w:val="26"/>
                <w:szCs w:val="26"/>
              </w:rPr>
            </w:pPr>
            <w:r w:rsidRPr="009F23CC">
              <w:rPr>
                <w:color w:val="auto"/>
                <w:spacing w:val="-2"/>
                <w:sz w:val="26"/>
                <w:szCs w:val="26"/>
              </w:rPr>
              <w:t>- Họp đoàn thanh tra báo cáo kết quả thanh tra mỏ đá núi Nam Giới Công ty CP Xây dựng I Hà Tĩnh</w:t>
            </w:r>
          </w:p>
          <w:p w:rsidR="00A8664C" w:rsidRPr="009F23CC" w:rsidRDefault="00A87E90" w:rsidP="00C3482B">
            <w:pPr>
              <w:jc w:val="both"/>
              <w:rPr>
                <w:color w:val="auto"/>
                <w:sz w:val="26"/>
                <w:szCs w:val="26"/>
              </w:rPr>
            </w:pPr>
            <w:r w:rsidRPr="009F23CC">
              <w:rPr>
                <w:i/>
                <w:color w:val="auto"/>
                <w:spacing w:val="-2"/>
                <w:sz w:val="26"/>
                <w:szCs w:val="26"/>
                <w:u w:val="single"/>
              </w:rPr>
              <w:t>Chiều</w:t>
            </w:r>
            <w:r w:rsidRPr="009F23CC">
              <w:rPr>
                <w:color w:val="auto"/>
                <w:spacing w:val="-2"/>
                <w:sz w:val="26"/>
                <w:szCs w:val="26"/>
              </w:rPr>
              <w:t xml:space="preserve">: - </w:t>
            </w:r>
            <w:r w:rsidRPr="009F23CC">
              <w:rPr>
                <w:color w:val="auto"/>
                <w:sz w:val="26"/>
                <w:szCs w:val="26"/>
                <w:lang w:val="vi-VN"/>
              </w:rPr>
              <w:t>Thường trực</w:t>
            </w:r>
            <w:r w:rsidRPr="009F23CC">
              <w:rPr>
                <w:color w:val="auto"/>
                <w:sz w:val="26"/>
                <w:szCs w:val="26"/>
              </w:rPr>
              <w:t xml:space="preserve"> Tỉnh ủy</w:t>
            </w:r>
            <w:r w:rsidRPr="009F23CC">
              <w:rPr>
                <w:color w:val="auto"/>
                <w:sz w:val="26"/>
                <w:szCs w:val="26"/>
                <w:lang w:val="vi-VN"/>
              </w:rPr>
              <w:t xml:space="preserve"> </w:t>
            </w:r>
            <w:r w:rsidRPr="009F23CC">
              <w:rPr>
                <w:color w:val="auto"/>
                <w:sz w:val="26"/>
                <w:szCs w:val="26"/>
              </w:rPr>
              <w:t>giao ban tuần</w:t>
            </w:r>
          </w:p>
          <w:p w:rsidR="00A87E90" w:rsidRPr="009F23CC" w:rsidRDefault="00A8664C" w:rsidP="00C3482B">
            <w:pPr>
              <w:jc w:val="both"/>
              <w:rPr>
                <w:color w:val="auto"/>
                <w:spacing w:val="-4"/>
                <w:sz w:val="26"/>
                <w:szCs w:val="26"/>
              </w:rPr>
            </w:pPr>
            <w:r w:rsidRPr="009F23CC">
              <w:rPr>
                <w:color w:val="auto"/>
                <w:sz w:val="26"/>
                <w:szCs w:val="26"/>
              </w:rPr>
              <w:t>- Kiểm tra sản xuất Hè Thu</w:t>
            </w:r>
            <w:r w:rsidR="00A87E90" w:rsidRPr="009F23CC">
              <w:rPr>
                <w:color w:val="auto"/>
                <w:sz w:val="26"/>
                <w:szCs w:val="26"/>
              </w:rPr>
              <w:t xml:space="preserve"> </w:t>
            </w:r>
          </w:p>
        </w:tc>
        <w:tc>
          <w:tcPr>
            <w:tcW w:w="2327" w:type="dxa"/>
          </w:tcPr>
          <w:p w:rsidR="00A10B8B" w:rsidRPr="009F23CC" w:rsidRDefault="00A10B8B" w:rsidP="00C3482B">
            <w:pPr>
              <w:jc w:val="both"/>
              <w:rPr>
                <w:color w:val="auto"/>
                <w:sz w:val="26"/>
                <w:szCs w:val="26"/>
              </w:rPr>
            </w:pPr>
            <w:r w:rsidRPr="009F23CC">
              <w:rPr>
                <w:color w:val="auto"/>
                <w:sz w:val="26"/>
                <w:szCs w:val="26"/>
              </w:rPr>
              <w:t xml:space="preserve">- BQL KKT tỉnh </w:t>
            </w:r>
          </w:p>
          <w:p w:rsidR="00A8664C" w:rsidRPr="009F23CC" w:rsidRDefault="00A8664C" w:rsidP="00C3482B">
            <w:pPr>
              <w:jc w:val="both"/>
              <w:rPr>
                <w:color w:val="auto"/>
                <w:sz w:val="26"/>
                <w:szCs w:val="26"/>
              </w:rPr>
            </w:pPr>
            <w:r w:rsidRPr="009F23CC">
              <w:rPr>
                <w:color w:val="auto"/>
                <w:sz w:val="26"/>
                <w:szCs w:val="26"/>
              </w:rPr>
              <w:t>- Thanh tra tỉnh</w:t>
            </w:r>
          </w:p>
          <w:p w:rsidR="00A8664C" w:rsidRPr="009F23CC" w:rsidRDefault="00A8664C" w:rsidP="00C3482B">
            <w:pPr>
              <w:jc w:val="both"/>
              <w:rPr>
                <w:color w:val="auto"/>
                <w:sz w:val="26"/>
                <w:szCs w:val="26"/>
              </w:rPr>
            </w:pPr>
          </w:p>
          <w:p w:rsidR="00A8664C" w:rsidRPr="009F23CC" w:rsidRDefault="00A8664C"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TT + VP Tỉnh ủy</w:t>
            </w:r>
          </w:p>
          <w:p w:rsidR="00A8664C" w:rsidRPr="009F23CC" w:rsidRDefault="00A8664C" w:rsidP="00C3482B">
            <w:pPr>
              <w:jc w:val="both"/>
              <w:rPr>
                <w:color w:val="auto"/>
                <w:sz w:val="26"/>
                <w:szCs w:val="26"/>
              </w:rPr>
            </w:pPr>
            <w:r w:rsidRPr="009F23CC">
              <w:rPr>
                <w:color w:val="auto"/>
                <w:sz w:val="26"/>
                <w:szCs w:val="26"/>
              </w:rPr>
              <w:t>- Sở NN và PTNT</w:t>
            </w:r>
          </w:p>
        </w:tc>
        <w:tc>
          <w:tcPr>
            <w:tcW w:w="2350" w:type="dxa"/>
          </w:tcPr>
          <w:p w:rsidR="00A10B8B" w:rsidRPr="009F23CC" w:rsidRDefault="00A10B8B" w:rsidP="00C3482B">
            <w:pPr>
              <w:jc w:val="both"/>
              <w:rPr>
                <w:color w:val="auto"/>
                <w:sz w:val="26"/>
                <w:szCs w:val="26"/>
              </w:rPr>
            </w:pPr>
            <w:r w:rsidRPr="009F23CC">
              <w:rPr>
                <w:color w:val="auto"/>
                <w:sz w:val="26"/>
                <w:szCs w:val="26"/>
              </w:rPr>
              <w:t>- Đ/c Thắng - PCT</w:t>
            </w:r>
          </w:p>
          <w:p w:rsidR="00A8664C" w:rsidRPr="009F23CC" w:rsidRDefault="00A8664C" w:rsidP="00C3482B">
            <w:pPr>
              <w:jc w:val="both"/>
              <w:rPr>
                <w:color w:val="auto"/>
                <w:sz w:val="26"/>
                <w:szCs w:val="26"/>
              </w:rPr>
            </w:pPr>
            <w:r w:rsidRPr="009F23CC">
              <w:rPr>
                <w:color w:val="auto"/>
                <w:sz w:val="26"/>
                <w:szCs w:val="26"/>
              </w:rPr>
              <w:t>- Đ/c Sơn - PCT</w:t>
            </w:r>
          </w:p>
          <w:p w:rsidR="00A8664C" w:rsidRPr="009F23CC" w:rsidRDefault="00A8664C" w:rsidP="00C3482B">
            <w:pPr>
              <w:jc w:val="both"/>
              <w:rPr>
                <w:color w:val="auto"/>
                <w:sz w:val="26"/>
                <w:szCs w:val="26"/>
              </w:rPr>
            </w:pPr>
          </w:p>
          <w:p w:rsidR="00A8664C" w:rsidRPr="009F23CC" w:rsidRDefault="00A8664C" w:rsidP="00C3482B">
            <w:pPr>
              <w:jc w:val="both"/>
              <w:rPr>
                <w:color w:val="auto"/>
                <w:sz w:val="26"/>
                <w:szCs w:val="26"/>
              </w:rPr>
            </w:pPr>
          </w:p>
          <w:p w:rsidR="00A87E90" w:rsidRPr="009F23CC" w:rsidRDefault="00A87E90" w:rsidP="00C3482B">
            <w:pPr>
              <w:jc w:val="both"/>
              <w:rPr>
                <w:color w:val="auto"/>
                <w:sz w:val="26"/>
                <w:szCs w:val="26"/>
              </w:rPr>
            </w:pPr>
            <w:r w:rsidRPr="009F23CC">
              <w:rPr>
                <w:color w:val="auto"/>
                <w:sz w:val="26"/>
                <w:szCs w:val="26"/>
              </w:rPr>
              <w:t xml:space="preserve">- Đ/c Vinh </w:t>
            </w:r>
            <w:r w:rsidR="00A8664C" w:rsidRPr="009F23CC">
              <w:rPr>
                <w:color w:val="auto"/>
                <w:sz w:val="26"/>
                <w:szCs w:val="26"/>
              </w:rPr>
              <w:t>-</w:t>
            </w:r>
            <w:r w:rsidRPr="009F23CC">
              <w:rPr>
                <w:color w:val="auto"/>
                <w:sz w:val="26"/>
                <w:szCs w:val="26"/>
              </w:rPr>
              <w:t xml:space="preserve"> PCT</w:t>
            </w:r>
          </w:p>
          <w:p w:rsidR="00A8664C" w:rsidRPr="009F23CC" w:rsidRDefault="00A8664C" w:rsidP="00C3482B">
            <w:pPr>
              <w:jc w:val="both"/>
              <w:rPr>
                <w:color w:val="auto"/>
                <w:sz w:val="26"/>
                <w:szCs w:val="26"/>
              </w:rPr>
            </w:pPr>
            <w:r w:rsidRPr="009F23CC">
              <w:rPr>
                <w:color w:val="auto"/>
                <w:sz w:val="26"/>
                <w:szCs w:val="26"/>
              </w:rPr>
              <w:t>- Đ/c Sơn - PCT</w:t>
            </w:r>
          </w:p>
        </w:tc>
      </w:tr>
      <w:tr w:rsidR="00A87E90" w:rsidRPr="009F23CC" w:rsidTr="00450C2B">
        <w:trPr>
          <w:jc w:val="center"/>
        </w:trPr>
        <w:tc>
          <w:tcPr>
            <w:tcW w:w="867" w:type="dxa"/>
            <w:vAlign w:val="center"/>
          </w:tcPr>
          <w:p w:rsidR="00A87E90" w:rsidRPr="009F23CC" w:rsidRDefault="00A87E90" w:rsidP="0031478E">
            <w:pPr>
              <w:jc w:val="center"/>
              <w:rPr>
                <w:color w:val="auto"/>
                <w:sz w:val="26"/>
                <w:szCs w:val="26"/>
              </w:rPr>
            </w:pPr>
            <w:r w:rsidRPr="009F23CC">
              <w:rPr>
                <w:color w:val="auto"/>
                <w:sz w:val="26"/>
                <w:szCs w:val="24"/>
              </w:rPr>
              <w:t>13</w:t>
            </w:r>
          </w:p>
        </w:tc>
        <w:tc>
          <w:tcPr>
            <w:tcW w:w="4883" w:type="dxa"/>
          </w:tcPr>
          <w:p w:rsidR="00BE67C5" w:rsidRPr="009F23CC" w:rsidRDefault="00BE67C5" w:rsidP="00C3482B">
            <w:pPr>
              <w:jc w:val="both"/>
              <w:rPr>
                <w:color w:val="auto"/>
                <w:sz w:val="26"/>
                <w:szCs w:val="26"/>
              </w:rPr>
            </w:pPr>
            <w:r w:rsidRPr="009F23CC">
              <w:rPr>
                <w:i/>
                <w:color w:val="auto"/>
                <w:sz w:val="26"/>
                <w:szCs w:val="26"/>
                <w:u w:val="single"/>
              </w:rPr>
              <w:t>Sáng:</w:t>
            </w:r>
            <w:r w:rsidRPr="009F23CC">
              <w:rPr>
                <w:color w:val="auto"/>
                <w:sz w:val="26"/>
                <w:szCs w:val="26"/>
              </w:rPr>
              <w:t xml:space="preserve"> - Họp về công tác quản lý đầu tư xây dựng chợ trên địa bàn tỉnh</w:t>
            </w:r>
          </w:p>
          <w:p w:rsidR="00A8664C" w:rsidRPr="009F23CC" w:rsidRDefault="00A8664C" w:rsidP="00C3482B">
            <w:pPr>
              <w:jc w:val="both"/>
              <w:rPr>
                <w:color w:val="auto"/>
                <w:sz w:val="26"/>
                <w:szCs w:val="26"/>
              </w:rPr>
            </w:pPr>
            <w:r w:rsidRPr="009F23CC">
              <w:rPr>
                <w:color w:val="auto"/>
                <w:sz w:val="26"/>
                <w:szCs w:val="26"/>
              </w:rPr>
              <w:t>- Họp Hội đồng Quản lý Quỹ bảo vệ và phát triển rừng tỉnh</w:t>
            </w:r>
          </w:p>
          <w:p w:rsidR="00A87E90" w:rsidRPr="009F23CC" w:rsidRDefault="00297734" w:rsidP="00C3482B">
            <w:pPr>
              <w:jc w:val="both"/>
              <w:rPr>
                <w:color w:val="auto"/>
                <w:sz w:val="26"/>
                <w:szCs w:val="26"/>
              </w:rPr>
            </w:pPr>
            <w:r w:rsidRPr="009F23CC">
              <w:rPr>
                <w:i/>
                <w:color w:val="auto"/>
                <w:sz w:val="26"/>
                <w:szCs w:val="26"/>
                <w:u w:val="single"/>
              </w:rPr>
              <w:t>Chiều:</w:t>
            </w:r>
            <w:r w:rsidRPr="009F23CC">
              <w:rPr>
                <w:color w:val="auto"/>
                <w:sz w:val="26"/>
                <w:szCs w:val="26"/>
              </w:rPr>
              <w:t xml:space="preserve"> - Hội nghị giao ban công tác Đoàn và phong trào thanh thiếu nhi 6 tháng đầu năm 2017 cụm Bắc Trung Bộ</w:t>
            </w:r>
          </w:p>
          <w:p w:rsidR="00BE67C5" w:rsidRPr="009F23CC" w:rsidRDefault="00BE67C5" w:rsidP="00C3482B">
            <w:pPr>
              <w:jc w:val="both"/>
              <w:rPr>
                <w:color w:val="auto"/>
                <w:sz w:val="26"/>
                <w:szCs w:val="26"/>
              </w:rPr>
            </w:pPr>
            <w:r w:rsidRPr="009F23CC">
              <w:rPr>
                <w:color w:val="auto"/>
                <w:sz w:val="26"/>
                <w:szCs w:val="26"/>
              </w:rPr>
              <w:t>- Làm việc với FHS</w:t>
            </w:r>
          </w:p>
          <w:p w:rsidR="00A8664C" w:rsidRPr="009F23CC" w:rsidRDefault="00A8664C" w:rsidP="00C3482B">
            <w:pPr>
              <w:jc w:val="both"/>
              <w:rPr>
                <w:color w:val="auto"/>
                <w:sz w:val="26"/>
                <w:szCs w:val="26"/>
              </w:rPr>
            </w:pPr>
            <w:r w:rsidRPr="009F23CC">
              <w:rPr>
                <w:color w:val="auto"/>
                <w:sz w:val="26"/>
                <w:szCs w:val="26"/>
              </w:rPr>
              <w:t>- Kiểm tra tiến độ công trình XDCB thuộc ngành NN và PTNT</w:t>
            </w:r>
          </w:p>
        </w:tc>
        <w:tc>
          <w:tcPr>
            <w:tcW w:w="2327" w:type="dxa"/>
          </w:tcPr>
          <w:p w:rsidR="00BE67C5" w:rsidRPr="009F23CC" w:rsidRDefault="00BE67C5" w:rsidP="00C3482B">
            <w:pPr>
              <w:jc w:val="both"/>
              <w:rPr>
                <w:color w:val="auto"/>
                <w:sz w:val="26"/>
                <w:szCs w:val="26"/>
              </w:rPr>
            </w:pPr>
            <w:r w:rsidRPr="009F23CC">
              <w:rPr>
                <w:color w:val="auto"/>
                <w:sz w:val="26"/>
                <w:szCs w:val="26"/>
              </w:rPr>
              <w:t>- Sở Công Thương</w:t>
            </w:r>
          </w:p>
          <w:p w:rsidR="00BE67C5" w:rsidRPr="009F23CC" w:rsidRDefault="00BE67C5" w:rsidP="00C3482B">
            <w:pPr>
              <w:jc w:val="both"/>
              <w:rPr>
                <w:color w:val="auto"/>
                <w:sz w:val="26"/>
                <w:szCs w:val="26"/>
              </w:rPr>
            </w:pPr>
          </w:p>
          <w:p w:rsidR="00A8664C" w:rsidRPr="009F23CC" w:rsidRDefault="00A8664C" w:rsidP="00C3482B">
            <w:pPr>
              <w:jc w:val="both"/>
              <w:rPr>
                <w:color w:val="auto"/>
                <w:sz w:val="26"/>
                <w:szCs w:val="26"/>
              </w:rPr>
            </w:pPr>
            <w:r w:rsidRPr="009F23CC">
              <w:rPr>
                <w:color w:val="auto"/>
                <w:sz w:val="26"/>
                <w:szCs w:val="26"/>
              </w:rPr>
              <w:t>- Quỹ bảo vệ và phát triển rừng tỉnh</w:t>
            </w:r>
          </w:p>
          <w:p w:rsidR="00BE67C5" w:rsidRPr="009F23CC" w:rsidRDefault="00297734" w:rsidP="00C3482B">
            <w:pPr>
              <w:jc w:val="both"/>
              <w:rPr>
                <w:color w:val="auto"/>
                <w:sz w:val="26"/>
                <w:szCs w:val="26"/>
              </w:rPr>
            </w:pPr>
            <w:r w:rsidRPr="009F23CC">
              <w:rPr>
                <w:color w:val="auto"/>
                <w:sz w:val="26"/>
                <w:szCs w:val="26"/>
              </w:rPr>
              <w:t xml:space="preserve">- Tỉnh đoàn </w:t>
            </w:r>
          </w:p>
          <w:p w:rsidR="00BE67C5" w:rsidRPr="009F23CC" w:rsidRDefault="00BE67C5" w:rsidP="00C3482B">
            <w:pPr>
              <w:jc w:val="both"/>
              <w:rPr>
                <w:color w:val="auto"/>
                <w:sz w:val="26"/>
                <w:szCs w:val="26"/>
              </w:rPr>
            </w:pPr>
          </w:p>
          <w:p w:rsidR="00BE67C5" w:rsidRPr="009F23CC" w:rsidRDefault="00BE67C5" w:rsidP="00C3482B">
            <w:pPr>
              <w:jc w:val="both"/>
              <w:rPr>
                <w:color w:val="auto"/>
                <w:sz w:val="26"/>
                <w:szCs w:val="26"/>
              </w:rPr>
            </w:pPr>
          </w:p>
          <w:p w:rsidR="00A8664C" w:rsidRPr="009F23CC" w:rsidRDefault="00BE67C5" w:rsidP="00C3482B">
            <w:pPr>
              <w:jc w:val="both"/>
              <w:rPr>
                <w:color w:val="auto"/>
                <w:sz w:val="26"/>
                <w:szCs w:val="26"/>
              </w:rPr>
            </w:pPr>
            <w:r w:rsidRPr="009F23CC">
              <w:rPr>
                <w:color w:val="auto"/>
                <w:sz w:val="26"/>
                <w:szCs w:val="26"/>
              </w:rPr>
              <w:t>- BQL KKT tỉnh</w:t>
            </w:r>
          </w:p>
          <w:p w:rsidR="00A87E90" w:rsidRPr="009F23CC" w:rsidRDefault="00A8664C" w:rsidP="00C3482B">
            <w:pPr>
              <w:jc w:val="both"/>
              <w:rPr>
                <w:color w:val="auto"/>
                <w:sz w:val="26"/>
                <w:szCs w:val="26"/>
              </w:rPr>
            </w:pPr>
            <w:r w:rsidRPr="009F23CC">
              <w:rPr>
                <w:color w:val="auto"/>
                <w:sz w:val="26"/>
                <w:szCs w:val="26"/>
              </w:rPr>
              <w:t>- Sở NN và PTNT</w:t>
            </w:r>
          </w:p>
        </w:tc>
        <w:tc>
          <w:tcPr>
            <w:tcW w:w="2350" w:type="dxa"/>
          </w:tcPr>
          <w:p w:rsidR="00BE67C5" w:rsidRPr="009F23CC" w:rsidRDefault="00BE67C5" w:rsidP="00C3482B">
            <w:pPr>
              <w:jc w:val="both"/>
              <w:rPr>
                <w:color w:val="auto"/>
                <w:sz w:val="26"/>
                <w:szCs w:val="26"/>
              </w:rPr>
            </w:pPr>
            <w:r w:rsidRPr="009F23CC">
              <w:rPr>
                <w:color w:val="auto"/>
                <w:sz w:val="26"/>
                <w:szCs w:val="26"/>
              </w:rPr>
              <w:t>- Đ/c Thắng - PCT</w:t>
            </w:r>
          </w:p>
          <w:p w:rsidR="00BE67C5" w:rsidRPr="009F23CC" w:rsidRDefault="00BE67C5" w:rsidP="00C3482B">
            <w:pPr>
              <w:jc w:val="both"/>
              <w:rPr>
                <w:color w:val="auto"/>
                <w:sz w:val="26"/>
                <w:szCs w:val="26"/>
              </w:rPr>
            </w:pPr>
          </w:p>
          <w:p w:rsidR="00A8664C" w:rsidRPr="009F23CC" w:rsidRDefault="00A8664C" w:rsidP="00C3482B">
            <w:pPr>
              <w:jc w:val="both"/>
              <w:rPr>
                <w:color w:val="auto"/>
                <w:sz w:val="26"/>
                <w:szCs w:val="26"/>
              </w:rPr>
            </w:pPr>
            <w:r w:rsidRPr="009F23CC">
              <w:rPr>
                <w:color w:val="auto"/>
                <w:sz w:val="26"/>
                <w:szCs w:val="26"/>
              </w:rPr>
              <w:t>- Đ/c Sơn - PCT</w:t>
            </w:r>
          </w:p>
          <w:p w:rsidR="00A8664C" w:rsidRPr="009F23CC" w:rsidRDefault="00A8664C" w:rsidP="00C3482B">
            <w:pPr>
              <w:jc w:val="both"/>
              <w:rPr>
                <w:color w:val="auto"/>
                <w:sz w:val="26"/>
                <w:szCs w:val="26"/>
              </w:rPr>
            </w:pPr>
          </w:p>
          <w:p w:rsidR="00BE67C5" w:rsidRPr="009F23CC" w:rsidRDefault="00297734" w:rsidP="00C3482B">
            <w:pPr>
              <w:jc w:val="both"/>
              <w:rPr>
                <w:color w:val="auto"/>
                <w:sz w:val="26"/>
                <w:szCs w:val="26"/>
              </w:rPr>
            </w:pPr>
            <w:r w:rsidRPr="009F23CC">
              <w:rPr>
                <w:color w:val="auto"/>
                <w:sz w:val="26"/>
                <w:szCs w:val="26"/>
              </w:rPr>
              <w:t>- Đ/c Vinh - PCT</w:t>
            </w:r>
          </w:p>
          <w:p w:rsidR="00BE67C5" w:rsidRPr="009F23CC" w:rsidRDefault="00BE67C5" w:rsidP="00C3482B">
            <w:pPr>
              <w:jc w:val="both"/>
              <w:rPr>
                <w:color w:val="auto"/>
                <w:sz w:val="26"/>
                <w:szCs w:val="26"/>
              </w:rPr>
            </w:pPr>
          </w:p>
          <w:p w:rsidR="00BE67C5" w:rsidRPr="009F23CC" w:rsidRDefault="00BE67C5" w:rsidP="00C3482B">
            <w:pPr>
              <w:jc w:val="both"/>
              <w:rPr>
                <w:color w:val="auto"/>
                <w:sz w:val="26"/>
                <w:szCs w:val="26"/>
              </w:rPr>
            </w:pPr>
          </w:p>
          <w:p w:rsidR="00A8664C" w:rsidRPr="009F23CC" w:rsidRDefault="00BE67C5" w:rsidP="00C3482B">
            <w:pPr>
              <w:jc w:val="both"/>
              <w:rPr>
                <w:color w:val="auto"/>
                <w:sz w:val="26"/>
                <w:szCs w:val="26"/>
              </w:rPr>
            </w:pPr>
            <w:r w:rsidRPr="009F23CC">
              <w:rPr>
                <w:color w:val="auto"/>
                <w:sz w:val="26"/>
                <w:szCs w:val="26"/>
              </w:rPr>
              <w:t>- Đ/c Thắng - PCT</w:t>
            </w:r>
          </w:p>
          <w:p w:rsidR="00A87E90" w:rsidRPr="009F23CC" w:rsidRDefault="00A8664C" w:rsidP="00C3482B">
            <w:pPr>
              <w:jc w:val="both"/>
              <w:rPr>
                <w:color w:val="auto"/>
                <w:sz w:val="26"/>
                <w:szCs w:val="26"/>
              </w:rPr>
            </w:pPr>
            <w:r w:rsidRPr="009F23CC">
              <w:rPr>
                <w:color w:val="auto"/>
                <w:sz w:val="26"/>
                <w:szCs w:val="26"/>
              </w:rPr>
              <w:t>- Đ/c Sơn - PCT</w:t>
            </w: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14</w:t>
            </w:r>
          </w:p>
        </w:tc>
        <w:tc>
          <w:tcPr>
            <w:tcW w:w="4883" w:type="dxa"/>
            <w:vAlign w:val="center"/>
          </w:tcPr>
          <w:p w:rsidR="00A33489" w:rsidRPr="009F23CC" w:rsidRDefault="00A33489" w:rsidP="00C3482B">
            <w:pPr>
              <w:jc w:val="both"/>
              <w:rPr>
                <w:i/>
                <w:color w:val="auto"/>
                <w:sz w:val="26"/>
                <w:szCs w:val="26"/>
              </w:rPr>
            </w:pPr>
            <w:r w:rsidRPr="009F23CC">
              <w:rPr>
                <w:i/>
                <w:color w:val="auto"/>
                <w:sz w:val="26"/>
                <w:szCs w:val="26"/>
              </w:rPr>
              <w:t>- Hội nghị cấp cao 2 tỉnh Hà Tĩnh - Khăm Muộn (từ ngày 14 - 16/6/2017)</w:t>
            </w:r>
          </w:p>
          <w:p w:rsidR="00BE67C5" w:rsidRPr="009F23CC" w:rsidRDefault="00BE67C5" w:rsidP="00C3482B">
            <w:pPr>
              <w:jc w:val="both"/>
              <w:rPr>
                <w:color w:val="auto"/>
                <w:sz w:val="26"/>
                <w:szCs w:val="26"/>
              </w:rPr>
            </w:pPr>
            <w:r w:rsidRPr="009F23CC">
              <w:rPr>
                <w:i/>
                <w:color w:val="auto"/>
                <w:sz w:val="26"/>
                <w:szCs w:val="26"/>
                <w:u w:val="single"/>
              </w:rPr>
              <w:t>Sáng:</w:t>
            </w:r>
            <w:r w:rsidRPr="009F23CC">
              <w:rPr>
                <w:i/>
                <w:color w:val="auto"/>
                <w:sz w:val="26"/>
                <w:szCs w:val="26"/>
              </w:rPr>
              <w:t xml:space="preserve"> </w:t>
            </w:r>
            <w:r w:rsidRPr="009F23CC">
              <w:rPr>
                <w:color w:val="auto"/>
                <w:sz w:val="26"/>
                <w:szCs w:val="26"/>
              </w:rPr>
              <w:t>- Họp công tác quản lý thị trường</w:t>
            </w:r>
          </w:p>
          <w:p w:rsidR="00A8664C" w:rsidRPr="009F23CC" w:rsidRDefault="00A8664C" w:rsidP="00C3482B">
            <w:pPr>
              <w:jc w:val="both"/>
              <w:rPr>
                <w:color w:val="auto"/>
                <w:sz w:val="26"/>
                <w:szCs w:val="26"/>
              </w:rPr>
            </w:pPr>
            <w:r w:rsidRPr="009F23CC">
              <w:rPr>
                <w:color w:val="auto"/>
                <w:sz w:val="26"/>
                <w:szCs w:val="26"/>
              </w:rPr>
              <w:t>- Kiểm tra hoạt động khai thác khoáng sản trên đại bàn tỉnh</w:t>
            </w:r>
          </w:p>
          <w:p w:rsidR="00BE67C5" w:rsidRPr="009F23CC" w:rsidRDefault="00BE67C5" w:rsidP="00C3482B">
            <w:pPr>
              <w:jc w:val="both"/>
              <w:rPr>
                <w:color w:val="auto"/>
                <w:sz w:val="26"/>
                <w:szCs w:val="26"/>
              </w:rPr>
            </w:pPr>
            <w:r w:rsidRPr="009F23CC">
              <w:rPr>
                <w:i/>
                <w:color w:val="auto"/>
                <w:sz w:val="26"/>
                <w:szCs w:val="26"/>
                <w:u w:val="single"/>
              </w:rPr>
              <w:t>Chiều:</w:t>
            </w:r>
            <w:r w:rsidRPr="009F23CC">
              <w:rPr>
                <w:color w:val="auto"/>
                <w:sz w:val="26"/>
                <w:szCs w:val="26"/>
              </w:rPr>
              <w:t xml:space="preserve"> - Đối thoại doanh nghiệp FDI tại Khu kinh tế</w:t>
            </w:r>
          </w:p>
          <w:p w:rsidR="00A8664C" w:rsidRPr="009F23CC" w:rsidRDefault="00A8664C" w:rsidP="00C3482B">
            <w:pPr>
              <w:jc w:val="both"/>
              <w:rPr>
                <w:color w:val="auto"/>
                <w:sz w:val="26"/>
                <w:szCs w:val="26"/>
              </w:rPr>
            </w:pPr>
            <w:r w:rsidRPr="009F23CC">
              <w:rPr>
                <w:color w:val="auto"/>
                <w:sz w:val="26"/>
                <w:szCs w:val="26"/>
              </w:rPr>
              <w:t>- Kiểm tra sản xuất Hè Thu</w:t>
            </w:r>
          </w:p>
        </w:tc>
        <w:tc>
          <w:tcPr>
            <w:tcW w:w="2327" w:type="dxa"/>
          </w:tcPr>
          <w:p w:rsidR="00BE67C5" w:rsidRPr="009F23CC" w:rsidRDefault="00A33489" w:rsidP="00C3482B">
            <w:pPr>
              <w:jc w:val="both"/>
              <w:rPr>
                <w:color w:val="auto"/>
                <w:sz w:val="26"/>
                <w:szCs w:val="26"/>
              </w:rPr>
            </w:pPr>
            <w:r w:rsidRPr="009F23CC">
              <w:rPr>
                <w:color w:val="auto"/>
                <w:sz w:val="26"/>
                <w:szCs w:val="26"/>
              </w:rPr>
              <w:t>- Sở Ngoại vụ và các CQ liên quan</w:t>
            </w:r>
          </w:p>
          <w:p w:rsidR="00BE67C5" w:rsidRPr="009F23CC" w:rsidRDefault="00BE67C5" w:rsidP="00C3482B">
            <w:pPr>
              <w:jc w:val="both"/>
              <w:rPr>
                <w:color w:val="auto"/>
                <w:sz w:val="26"/>
                <w:szCs w:val="26"/>
              </w:rPr>
            </w:pPr>
            <w:r w:rsidRPr="009F23CC">
              <w:rPr>
                <w:color w:val="auto"/>
                <w:sz w:val="26"/>
                <w:szCs w:val="26"/>
              </w:rPr>
              <w:t>- Sở Công Thương</w:t>
            </w:r>
          </w:p>
          <w:p w:rsidR="00A8664C" w:rsidRPr="009F23CC" w:rsidRDefault="00A8664C" w:rsidP="00C3482B">
            <w:pPr>
              <w:jc w:val="both"/>
              <w:rPr>
                <w:color w:val="auto"/>
                <w:sz w:val="26"/>
                <w:szCs w:val="26"/>
              </w:rPr>
            </w:pPr>
            <w:r w:rsidRPr="009F23CC">
              <w:rPr>
                <w:color w:val="auto"/>
                <w:sz w:val="26"/>
                <w:szCs w:val="26"/>
              </w:rPr>
              <w:t>- Sở TN và MT</w:t>
            </w:r>
          </w:p>
          <w:p w:rsidR="00A8664C" w:rsidRPr="009F23CC" w:rsidRDefault="00A8664C" w:rsidP="00C3482B">
            <w:pPr>
              <w:jc w:val="both"/>
              <w:rPr>
                <w:color w:val="auto"/>
                <w:sz w:val="26"/>
                <w:szCs w:val="26"/>
              </w:rPr>
            </w:pPr>
          </w:p>
          <w:p w:rsidR="00A8664C" w:rsidRPr="009F23CC" w:rsidRDefault="00BE67C5" w:rsidP="00C3482B">
            <w:pPr>
              <w:jc w:val="both"/>
              <w:rPr>
                <w:color w:val="auto"/>
                <w:sz w:val="26"/>
                <w:szCs w:val="26"/>
              </w:rPr>
            </w:pPr>
            <w:r w:rsidRPr="009F23CC">
              <w:rPr>
                <w:color w:val="auto"/>
                <w:sz w:val="26"/>
                <w:szCs w:val="26"/>
              </w:rPr>
              <w:t>- BQL KKT tỉnh</w:t>
            </w:r>
          </w:p>
          <w:p w:rsidR="00A8664C" w:rsidRPr="009F23CC" w:rsidRDefault="00A8664C" w:rsidP="00C3482B">
            <w:pPr>
              <w:jc w:val="both"/>
              <w:rPr>
                <w:color w:val="auto"/>
                <w:sz w:val="26"/>
                <w:szCs w:val="26"/>
              </w:rPr>
            </w:pPr>
          </w:p>
          <w:p w:rsidR="00A33489" w:rsidRPr="009F23CC" w:rsidRDefault="00A8664C" w:rsidP="00C3482B">
            <w:pPr>
              <w:jc w:val="both"/>
              <w:rPr>
                <w:color w:val="auto"/>
                <w:sz w:val="26"/>
                <w:szCs w:val="26"/>
              </w:rPr>
            </w:pPr>
            <w:r w:rsidRPr="009F23CC">
              <w:rPr>
                <w:color w:val="auto"/>
                <w:sz w:val="26"/>
                <w:szCs w:val="26"/>
              </w:rPr>
              <w:t>- Sở NN và PTNT</w:t>
            </w:r>
          </w:p>
        </w:tc>
        <w:tc>
          <w:tcPr>
            <w:tcW w:w="2350" w:type="dxa"/>
          </w:tcPr>
          <w:p w:rsidR="00BE67C5" w:rsidRPr="009F23CC" w:rsidRDefault="00A33489" w:rsidP="00C3482B">
            <w:pPr>
              <w:jc w:val="both"/>
              <w:rPr>
                <w:color w:val="auto"/>
                <w:sz w:val="26"/>
                <w:szCs w:val="26"/>
              </w:rPr>
            </w:pPr>
            <w:r w:rsidRPr="009F23CC">
              <w:rPr>
                <w:color w:val="auto"/>
                <w:sz w:val="26"/>
                <w:szCs w:val="26"/>
              </w:rPr>
              <w:t>- Đ/c Vinh - PCT</w:t>
            </w:r>
            <w:r w:rsidRPr="009F23CC" w:rsidDel="00C360B0">
              <w:rPr>
                <w:color w:val="auto"/>
                <w:sz w:val="26"/>
                <w:szCs w:val="26"/>
              </w:rPr>
              <w:t xml:space="preserve"> </w:t>
            </w:r>
          </w:p>
          <w:p w:rsidR="00BE67C5" w:rsidRPr="009F23CC" w:rsidRDefault="00BE67C5" w:rsidP="00C3482B">
            <w:pPr>
              <w:jc w:val="both"/>
              <w:rPr>
                <w:color w:val="auto"/>
                <w:sz w:val="26"/>
                <w:szCs w:val="26"/>
              </w:rPr>
            </w:pPr>
          </w:p>
          <w:p w:rsidR="00BE67C5" w:rsidRPr="009F23CC" w:rsidRDefault="00BE67C5" w:rsidP="00C3482B">
            <w:pPr>
              <w:jc w:val="both"/>
              <w:rPr>
                <w:color w:val="auto"/>
                <w:sz w:val="26"/>
                <w:szCs w:val="26"/>
              </w:rPr>
            </w:pPr>
            <w:r w:rsidRPr="009F23CC">
              <w:rPr>
                <w:color w:val="auto"/>
                <w:sz w:val="26"/>
                <w:szCs w:val="26"/>
              </w:rPr>
              <w:t>- Đ/c Thắng - PCT</w:t>
            </w:r>
          </w:p>
          <w:p w:rsidR="00A8664C" w:rsidRPr="009F23CC" w:rsidRDefault="00A8664C" w:rsidP="00C3482B">
            <w:pPr>
              <w:jc w:val="both"/>
              <w:rPr>
                <w:color w:val="auto"/>
                <w:sz w:val="26"/>
                <w:szCs w:val="26"/>
              </w:rPr>
            </w:pPr>
            <w:r w:rsidRPr="009F23CC">
              <w:rPr>
                <w:color w:val="auto"/>
                <w:sz w:val="26"/>
                <w:szCs w:val="26"/>
              </w:rPr>
              <w:t xml:space="preserve">- Đ/c Sơn - PCT </w:t>
            </w:r>
          </w:p>
          <w:p w:rsidR="00A8664C" w:rsidRPr="009F23CC" w:rsidRDefault="00A8664C" w:rsidP="00C3482B">
            <w:pPr>
              <w:jc w:val="both"/>
              <w:rPr>
                <w:color w:val="auto"/>
                <w:sz w:val="26"/>
                <w:szCs w:val="26"/>
              </w:rPr>
            </w:pPr>
          </w:p>
          <w:p w:rsidR="00A8664C" w:rsidRPr="009F23CC" w:rsidRDefault="00BE67C5" w:rsidP="00C3482B">
            <w:pPr>
              <w:jc w:val="both"/>
              <w:rPr>
                <w:color w:val="auto"/>
                <w:sz w:val="26"/>
                <w:szCs w:val="26"/>
              </w:rPr>
            </w:pPr>
            <w:r w:rsidRPr="009F23CC">
              <w:rPr>
                <w:color w:val="auto"/>
                <w:sz w:val="26"/>
                <w:szCs w:val="26"/>
              </w:rPr>
              <w:t>- Đ/c Thắng - PCT</w:t>
            </w:r>
          </w:p>
          <w:p w:rsidR="00A8664C" w:rsidRPr="009F23CC" w:rsidRDefault="00A8664C" w:rsidP="00C3482B">
            <w:pPr>
              <w:jc w:val="both"/>
              <w:rPr>
                <w:color w:val="auto"/>
                <w:sz w:val="26"/>
                <w:szCs w:val="26"/>
              </w:rPr>
            </w:pPr>
          </w:p>
          <w:p w:rsidR="00A33489" w:rsidRPr="009F23CC" w:rsidRDefault="00A8664C" w:rsidP="00C3482B">
            <w:pPr>
              <w:jc w:val="both"/>
              <w:rPr>
                <w:color w:val="auto"/>
                <w:sz w:val="26"/>
                <w:szCs w:val="26"/>
              </w:rPr>
            </w:pPr>
            <w:r w:rsidRPr="009F23CC">
              <w:rPr>
                <w:color w:val="auto"/>
                <w:sz w:val="26"/>
                <w:szCs w:val="26"/>
              </w:rPr>
              <w:t>- Đ/c Sơn - PCT</w:t>
            </w:r>
          </w:p>
        </w:tc>
      </w:tr>
      <w:tr w:rsidR="00A33489" w:rsidRPr="009F23CC" w:rsidTr="003822AC">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15</w:t>
            </w:r>
          </w:p>
        </w:tc>
        <w:tc>
          <w:tcPr>
            <w:tcW w:w="4883" w:type="dxa"/>
          </w:tcPr>
          <w:p w:rsidR="00BE67C5" w:rsidRPr="009F23CC" w:rsidRDefault="00BE67C5" w:rsidP="00565B45">
            <w:pPr>
              <w:jc w:val="both"/>
              <w:rPr>
                <w:color w:val="auto"/>
                <w:sz w:val="26"/>
                <w:szCs w:val="26"/>
              </w:rPr>
            </w:pPr>
            <w:r w:rsidRPr="009F23CC">
              <w:rPr>
                <w:i/>
                <w:color w:val="auto"/>
                <w:sz w:val="26"/>
                <w:szCs w:val="26"/>
                <w:u w:val="single"/>
              </w:rPr>
              <w:t>Sáng:</w:t>
            </w:r>
            <w:r w:rsidRPr="009F23CC">
              <w:rPr>
                <w:i/>
                <w:color w:val="auto"/>
                <w:sz w:val="26"/>
                <w:szCs w:val="26"/>
              </w:rPr>
              <w:t xml:space="preserve"> </w:t>
            </w:r>
            <w:r w:rsidRPr="009F23CC">
              <w:rPr>
                <w:color w:val="auto"/>
                <w:sz w:val="26"/>
                <w:szCs w:val="26"/>
              </w:rPr>
              <w:t>- Họp nghe các nội dung chuẩn bị xúc tiến đầu tư</w:t>
            </w:r>
          </w:p>
          <w:p w:rsidR="00A8664C" w:rsidRPr="009F23CC" w:rsidRDefault="00565B45" w:rsidP="003822AC">
            <w:pPr>
              <w:jc w:val="both"/>
              <w:rPr>
                <w:color w:val="auto"/>
                <w:sz w:val="26"/>
                <w:szCs w:val="26"/>
              </w:rPr>
            </w:pPr>
            <w:r w:rsidRPr="009F23CC">
              <w:rPr>
                <w:color w:val="auto"/>
                <w:sz w:val="26"/>
                <w:szCs w:val="26"/>
                <w:lang w:val="fr-FR"/>
              </w:rPr>
              <w:t>- Tiếp công dân định kỳ tháng 6 năm 2017</w:t>
            </w:r>
          </w:p>
          <w:p w:rsidR="00A33489" w:rsidRPr="009F23CC" w:rsidRDefault="00BE67C5" w:rsidP="003822AC">
            <w:pPr>
              <w:jc w:val="both"/>
              <w:rPr>
                <w:color w:val="auto"/>
                <w:sz w:val="26"/>
                <w:szCs w:val="26"/>
              </w:rPr>
            </w:pPr>
            <w:r w:rsidRPr="009F23CC">
              <w:rPr>
                <w:i/>
                <w:color w:val="auto"/>
                <w:sz w:val="26"/>
                <w:szCs w:val="26"/>
                <w:u w:val="single"/>
              </w:rPr>
              <w:t>Chiều:</w:t>
            </w:r>
            <w:r w:rsidRPr="009F23CC">
              <w:rPr>
                <w:color w:val="auto"/>
                <w:sz w:val="26"/>
                <w:szCs w:val="26"/>
              </w:rPr>
              <w:t xml:space="preserve"> - Họp nghe quy hoạch phát triển điện lực Hà Tĩnh - Hợp phần 2</w:t>
            </w:r>
          </w:p>
          <w:p w:rsidR="00565B45" w:rsidRPr="009F23CC" w:rsidRDefault="00565B45" w:rsidP="003822AC">
            <w:pPr>
              <w:jc w:val="both"/>
              <w:rPr>
                <w:color w:val="auto"/>
                <w:sz w:val="26"/>
                <w:szCs w:val="26"/>
                <w:lang w:val="fr-FR"/>
              </w:rPr>
            </w:pPr>
            <w:r w:rsidRPr="009F23CC">
              <w:rPr>
                <w:color w:val="auto"/>
                <w:sz w:val="26"/>
                <w:szCs w:val="26"/>
                <w:lang w:val="fr-FR"/>
              </w:rPr>
              <w:t>- Họp thẩm định kế hoạch sử dụng đất cấp tỉnh tại Bộ TN và MT</w:t>
            </w:r>
          </w:p>
        </w:tc>
        <w:tc>
          <w:tcPr>
            <w:tcW w:w="2327" w:type="dxa"/>
          </w:tcPr>
          <w:p w:rsidR="00BE67C5" w:rsidRPr="009F23CC" w:rsidRDefault="00BE67C5" w:rsidP="003822AC">
            <w:pPr>
              <w:jc w:val="both"/>
              <w:rPr>
                <w:color w:val="auto"/>
                <w:sz w:val="26"/>
                <w:szCs w:val="26"/>
              </w:rPr>
            </w:pPr>
            <w:r w:rsidRPr="009F23CC">
              <w:rPr>
                <w:color w:val="auto"/>
                <w:sz w:val="26"/>
                <w:szCs w:val="26"/>
              </w:rPr>
              <w:t>- Sở KH và ĐT</w:t>
            </w:r>
          </w:p>
          <w:p w:rsidR="00BE67C5" w:rsidRPr="009F23CC" w:rsidRDefault="00BE67C5" w:rsidP="003822AC">
            <w:pPr>
              <w:jc w:val="both"/>
              <w:rPr>
                <w:color w:val="auto"/>
                <w:sz w:val="26"/>
                <w:szCs w:val="26"/>
              </w:rPr>
            </w:pPr>
          </w:p>
          <w:p w:rsidR="00A8664C" w:rsidRPr="009F23CC" w:rsidRDefault="00565B45" w:rsidP="003822AC">
            <w:pPr>
              <w:jc w:val="both"/>
              <w:rPr>
                <w:color w:val="auto"/>
                <w:sz w:val="26"/>
                <w:szCs w:val="26"/>
              </w:rPr>
            </w:pPr>
            <w:r w:rsidRPr="009F23CC">
              <w:rPr>
                <w:color w:val="auto"/>
                <w:sz w:val="26"/>
                <w:szCs w:val="26"/>
              </w:rPr>
              <w:t>- Ban TCD</w:t>
            </w:r>
          </w:p>
          <w:p w:rsidR="00565B45" w:rsidRPr="009F23CC" w:rsidRDefault="00BE67C5" w:rsidP="003822AC">
            <w:pPr>
              <w:jc w:val="both"/>
              <w:rPr>
                <w:color w:val="auto"/>
                <w:sz w:val="26"/>
                <w:szCs w:val="26"/>
              </w:rPr>
            </w:pPr>
            <w:r w:rsidRPr="009F23CC">
              <w:rPr>
                <w:color w:val="auto"/>
                <w:sz w:val="26"/>
                <w:szCs w:val="26"/>
              </w:rPr>
              <w:t>- Sở Công Thương</w:t>
            </w:r>
          </w:p>
          <w:p w:rsidR="00565B45" w:rsidRPr="009F23CC" w:rsidRDefault="00565B45" w:rsidP="003822AC">
            <w:pPr>
              <w:jc w:val="both"/>
              <w:rPr>
                <w:color w:val="auto"/>
                <w:sz w:val="26"/>
                <w:szCs w:val="26"/>
              </w:rPr>
            </w:pPr>
          </w:p>
          <w:p w:rsidR="00565B45" w:rsidRPr="009F23CC" w:rsidRDefault="00565B45" w:rsidP="003822AC">
            <w:pPr>
              <w:jc w:val="both"/>
              <w:rPr>
                <w:color w:val="auto"/>
                <w:sz w:val="26"/>
                <w:szCs w:val="26"/>
              </w:rPr>
            </w:pPr>
            <w:r w:rsidRPr="009F23CC">
              <w:rPr>
                <w:color w:val="auto"/>
                <w:sz w:val="26"/>
                <w:szCs w:val="26"/>
              </w:rPr>
              <w:t>- Sở TN và MT</w:t>
            </w:r>
          </w:p>
          <w:p w:rsidR="00A33489" w:rsidRPr="009F23CC" w:rsidRDefault="00A33489" w:rsidP="003822AC">
            <w:pPr>
              <w:jc w:val="both"/>
              <w:rPr>
                <w:color w:val="auto"/>
                <w:sz w:val="26"/>
                <w:szCs w:val="26"/>
              </w:rPr>
            </w:pPr>
          </w:p>
        </w:tc>
        <w:tc>
          <w:tcPr>
            <w:tcW w:w="2350" w:type="dxa"/>
          </w:tcPr>
          <w:p w:rsidR="00BE67C5" w:rsidRPr="009F23CC" w:rsidRDefault="00BE67C5" w:rsidP="003822AC">
            <w:pPr>
              <w:jc w:val="both"/>
              <w:rPr>
                <w:color w:val="auto"/>
                <w:sz w:val="26"/>
                <w:szCs w:val="26"/>
              </w:rPr>
            </w:pPr>
            <w:r w:rsidRPr="009F23CC">
              <w:rPr>
                <w:color w:val="auto"/>
                <w:sz w:val="26"/>
                <w:szCs w:val="26"/>
              </w:rPr>
              <w:t>- Đ/c Thắng - PCT</w:t>
            </w:r>
            <w:r w:rsidRPr="009F23CC" w:rsidDel="00A33489">
              <w:rPr>
                <w:color w:val="auto"/>
                <w:sz w:val="26"/>
                <w:szCs w:val="26"/>
              </w:rPr>
              <w:t xml:space="preserve"> </w:t>
            </w:r>
          </w:p>
          <w:p w:rsidR="00BE67C5" w:rsidRPr="009F23CC" w:rsidRDefault="00BE67C5" w:rsidP="003822AC">
            <w:pPr>
              <w:jc w:val="both"/>
              <w:rPr>
                <w:color w:val="auto"/>
                <w:sz w:val="26"/>
                <w:szCs w:val="26"/>
              </w:rPr>
            </w:pPr>
          </w:p>
          <w:p w:rsidR="00565B45" w:rsidRPr="009F23CC" w:rsidRDefault="00565B45" w:rsidP="003822AC">
            <w:pPr>
              <w:jc w:val="both"/>
              <w:rPr>
                <w:color w:val="auto"/>
                <w:sz w:val="26"/>
                <w:szCs w:val="26"/>
              </w:rPr>
            </w:pPr>
            <w:r w:rsidRPr="009F23CC">
              <w:rPr>
                <w:color w:val="auto"/>
                <w:sz w:val="26"/>
                <w:szCs w:val="26"/>
              </w:rPr>
              <w:t xml:space="preserve">- Đ/c Sơn - PCT </w:t>
            </w:r>
          </w:p>
          <w:p w:rsidR="00565B45" w:rsidRPr="009F23CC" w:rsidRDefault="00BE67C5" w:rsidP="003822AC">
            <w:pPr>
              <w:jc w:val="both"/>
              <w:rPr>
                <w:color w:val="auto"/>
                <w:sz w:val="26"/>
                <w:szCs w:val="26"/>
              </w:rPr>
            </w:pPr>
            <w:r w:rsidRPr="009F23CC">
              <w:rPr>
                <w:color w:val="auto"/>
                <w:sz w:val="26"/>
                <w:szCs w:val="26"/>
              </w:rPr>
              <w:t>- Đ/c Thắng - PCT</w:t>
            </w:r>
          </w:p>
          <w:p w:rsidR="00565B45" w:rsidRPr="009F23CC" w:rsidRDefault="00565B45" w:rsidP="003822AC">
            <w:pPr>
              <w:jc w:val="both"/>
              <w:rPr>
                <w:color w:val="auto"/>
                <w:sz w:val="26"/>
                <w:szCs w:val="26"/>
              </w:rPr>
            </w:pPr>
          </w:p>
          <w:p w:rsidR="00565B45" w:rsidRPr="009F23CC" w:rsidRDefault="00565B45" w:rsidP="003822AC">
            <w:pPr>
              <w:jc w:val="both"/>
              <w:rPr>
                <w:color w:val="auto"/>
                <w:sz w:val="26"/>
                <w:szCs w:val="26"/>
              </w:rPr>
            </w:pPr>
            <w:r w:rsidRPr="009F23CC">
              <w:rPr>
                <w:color w:val="auto"/>
                <w:sz w:val="26"/>
                <w:szCs w:val="26"/>
              </w:rPr>
              <w:t xml:space="preserve">- Đ/c Sơn - PCT </w:t>
            </w:r>
          </w:p>
          <w:p w:rsidR="00A33489" w:rsidRPr="009F23CC" w:rsidRDefault="00A33489" w:rsidP="003822AC">
            <w:pPr>
              <w:jc w:val="both"/>
              <w:rPr>
                <w:color w:val="auto"/>
                <w:sz w:val="26"/>
                <w:szCs w:val="26"/>
              </w:rPr>
            </w:pP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16</w:t>
            </w:r>
          </w:p>
        </w:tc>
        <w:tc>
          <w:tcPr>
            <w:tcW w:w="4883" w:type="dxa"/>
          </w:tcPr>
          <w:p w:rsidR="00BE67C5" w:rsidRPr="009F23CC" w:rsidRDefault="00BE67C5" w:rsidP="00C3482B">
            <w:pPr>
              <w:jc w:val="both"/>
              <w:rPr>
                <w:color w:val="auto"/>
                <w:spacing w:val="-8"/>
                <w:sz w:val="26"/>
                <w:szCs w:val="26"/>
              </w:rPr>
            </w:pPr>
            <w:r w:rsidRPr="009F23CC">
              <w:rPr>
                <w:i/>
                <w:color w:val="auto"/>
                <w:spacing w:val="-8"/>
                <w:sz w:val="26"/>
                <w:szCs w:val="26"/>
                <w:u w:val="single"/>
              </w:rPr>
              <w:t>Sáng:</w:t>
            </w:r>
            <w:r w:rsidRPr="009F23CC">
              <w:rPr>
                <w:color w:val="auto"/>
                <w:spacing w:val="-8"/>
                <w:sz w:val="26"/>
                <w:szCs w:val="26"/>
              </w:rPr>
              <w:t xml:space="preserve"> - Làm việc với thị xã Kỳ Anh về di dời bè hải sản Cảng Vũng Áng</w:t>
            </w:r>
          </w:p>
          <w:p w:rsidR="00A33489" w:rsidRPr="009F23CC" w:rsidRDefault="00297734" w:rsidP="00C3482B">
            <w:pPr>
              <w:jc w:val="both"/>
              <w:rPr>
                <w:color w:val="auto"/>
                <w:spacing w:val="-8"/>
                <w:sz w:val="26"/>
                <w:szCs w:val="26"/>
              </w:rPr>
            </w:pPr>
            <w:r w:rsidRPr="009F23CC">
              <w:rPr>
                <w:i/>
                <w:color w:val="auto"/>
                <w:spacing w:val="-8"/>
                <w:sz w:val="26"/>
                <w:szCs w:val="26"/>
                <w:u w:val="single"/>
              </w:rPr>
              <w:t>Chiều:</w:t>
            </w:r>
            <w:r w:rsidRPr="009F23CC">
              <w:rPr>
                <w:color w:val="auto"/>
                <w:spacing w:val="-8"/>
                <w:sz w:val="26"/>
                <w:szCs w:val="26"/>
              </w:rPr>
              <w:t xml:space="preserve"> - Họp Ban Tổ chức Kỷ niệm 70 năm Ngày Thương binh </w:t>
            </w:r>
            <w:r w:rsidR="00425EF2" w:rsidRPr="009F23CC">
              <w:rPr>
                <w:color w:val="auto"/>
                <w:spacing w:val="-8"/>
                <w:sz w:val="26"/>
                <w:szCs w:val="26"/>
              </w:rPr>
              <w:t>-</w:t>
            </w:r>
            <w:r w:rsidRPr="009F23CC">
              <w:rPr>
                <w:color w:val="auto"/>
                <w:spacing w:val="-8"/>
                <w:sz w:val="26"/>
                <w:szCs w:val="26"/>
              </w:rPr>
              <w:t xml:space="preserve"> Liệt sỹ</w:t>
            </w:r>
          </w:p>
          <w:p w:rsidR="00BE67C5" w:rsidRPr="009F23CC" w:rsidRDefault="00BE67C5" w:rsidP="00C3482B">
            <w:pPr>
              <w:jc w:val="both"/>
              <w:rPr>
                <w:color w:val="auto"/>
                <w:spacing w:val="-8"/>
                <w:sz w:val="26"/>
                <w:szCs w:val="26"/>
              </w:rPr>
            </w:pPr>
            <w:r w:rsidRPr="009F23CC">
              <w:rPr>
                <w:color w:val="auto"/>
                <w:spacing w:val="-8"/>
                <w:sz w:val="26"/>
                <w:szCs w:val="26"/>
              </w:rPr>
              <w:t>- Kiểm tra các Doanh nghiệp sản xuất tại Khu kinh tế Vũng Áng</w:t>
            </w:r>
          </w:p>
          <w:p w:rsidR="00C3482B" w:rsidRPr="009F23CC" w:rsidRDefault="00C3482B" w:rsidP="00C3482B">
            <w:pPr>
              <w:jc w:val="both"/>
              <w:rPr>
                <w:color w:val="auto"/>
                <w:spacing w:val="-8"/>
                <w:sz w:val="26"/>
                <w:szCs w:val="26"/>
              </w:rPr>
            </w:pPr>
            <w:r w:rsidRPr="009F23CC">
              <w:rPr>
                <w:color w:val="auto"/>
                <w:sz w:val="26"/>
                <w:szCs w:val="26"/>
              </w:rPr>
              <w:t xml:space="preserve">- Đoàn giám sát HĐND tỉnh làm việc với UBND tỉnh về công tác quản lý nhà nước </w:t>
            </w:r>
            <w:r w:rsidRPr="009F23CC">
              <w:rPr>
                <w:color w:val="auto"/>
                <w:sz w:val="26"/>
                <w:szCs w:val="26"/>
              </w:rPr>
              <w:lastRenderedPageBreak/>
              <w:t>đất đai và môi trường</w:t>
            </w:r>
          </w:p>
        </w:tc>
        <w:tc>
          <w:tcPr>
            <w:tcW w:w="2327" w:type="dxa"/>
          </w:tcPr>
          <w:p w:rsidR="00BE67C5" w:rsidRPr="009F23CC" w:rsidRDefault="00BE67C5" w:rsidP="00C3482B">
            <w:pPr>
              <w:jc w:val="both"/>
              <w:rPr>
                <w:color w:val="auto"/>
                <w:sz w:val="26"/>
                <w:szCs w:val="26"/>
              </w:rPr>
            </w:pPr>
            <w:r w:rsidRPr="009F23CC">
              <w:rPr>
                <w:color w:val="auto"/>
                <w:sz w:val="26"/>
                <w:szCs w:val="26"/>
              </w:rPr>
              <w:lastRenderedPageBreak/>
              <w:t>- Thị xã Kỳ Anh</w:t>
            </w:r>
          </w:p>
          <w:p w:rsidR="00BE67C5" w:rsidRPr="009F23CC" w:rsidRDefault="00BE67C5" w:rsidP="00C3482B">
            <w:pPr>
              <w:jc w:val="both"/>
              <w:rPr>
                <w:color w:val="auto"/>
                <w:sz w:val="26"/>
                <w:szCs w:val="26"/>
              </w:rPr>
            </w:pPr>
          </w:p>
          <w:p w:rsidR="00BE67C5" w:rsidRPr="009F23CC" w:rsidRDefault="00297734" w:rsidP="00C3482B">
            <w:pPr>
              <w:jc w:val="both"/>
              <w:rPr>
                <w:color w:val="auto"/>
                <w:sz w:val="26"/>
                <w:szCs w:val="26"/>
              </w:rPr>
            </w:pPr>
            <w:r w:rsidRPr="009F23CC">
              <w:rPr>
                <w:color w:val="auto"/>
                <w:sz w:val="26"/>
                <w:szCs w:val="26"/>
              </w:rPr>
              <w:t>- Sở LĐ TB và XH</w:t>
            </w:r>
          </w:p>
          <w:p w:rsidR="00BE67C5" w:rsidRPr="009F23CC" w:rsidRDefault="00BE67C5" w:rsidP="00C3482B">
            <w:pPr>
              <w:jc w:val="both"/>
              <w:rPr>
                <w:color w:val="auto"/>
                <w:sz w:val="26"/>
                <w:szCs w:val="26"/>
              </w:rPr>
            </w:pPr>
          </w:p>
          <w:p w:rsidR="00C3482B" w:rsidRPr="009F23CC" w:rsidRDefault="00BE67C5" w:rsidP="00C3482B">
            <w:pPr>
              <w:jc w:val="both"/>
              <w:rPr>
                <w:color w:val="auto"/>
                <w:sz w:val="26"/>
                <w:szCs w:val="26"/>
              </w:rPr>
            </w:pPr>
            <w:r w:rsidRPr="009F23CC">
              <w:rPr>
                <w:color w:val="auto"/>
                <w:sz w:val="26"/>
                <w:szCs w:val="26"/>
              </w:rPr>
              <w:t>- BQL KKT tỉnh</w:t>
            </w:r>
          </w:p>
          <w:p w:rsidR="00C3482B" w:rsidRPr="009F23CC" w:rsidRDefault="00C3482B" w:rsidP="00C3482B">
            <w:pPr>
              <w:jc w:val="both"/>
              <w:rPr>
                <w:color w:val="auto"/>
                <w:sz w:val="26"/>
                <w:szCs w:val="26"/>
              </w:rPr>
            </w:pPr>
          </w:p>
          <w:p w:rsidR="00A33489" w:rsidRPr="009F23CC" w:rsidRDefault="00C3482B" w:rsidP="00C3482B">
            <w:pPr>
              <w:jc w:val="both"/>
              <w:rPr>
                <w:color w:val="auto"/>
                <w:sz w:val="26"/>
                <w:szCs w:val="26"/>
              </w:rPr>
            </w:pPr>
            <w:r w:rsidRPr="009F23CC">
              <w:rPr>
                <w:color w:val="auto"/>
                <w:sz w:val="26"/>
                <w:szCs w:val="26"/>
              </w:rPr>
              <w:t>- Sở TN và MT</w:t>
            </w:r>
          </w:p>
        </w:tc>
        <w:tc>
          <w:tcPr>
            <w:tcW w:w="2350" w:type="dxa"/>
          </w:tcPr>
          <w:p w:rsidR="00BE67C5" w:rsidRPr="009F23CC" w:rsidRDefault="00BE67C5" w:rsidP="00C3482B">
            <w:pPr>
              <w:jc w:val="both"/>
              <w:rPr>
                <w:color w:val="auto"/>
                <w:sz w:val="26"/>
                <w:szCs w:val="26"/>
              </w:rPr>
            </w:pPr>
            <w:r w:rsidRPr="009F23CC">
              <w:rPr>
                <w:color w:val="auto"/>
                <w:sz w:val="26"/>
                <w:szCs w:val="26"/>
              </w:rPr>
              <w:t xml:space="preserve">- Đ/c Thắng - PCT </w:t>
            </w:r>
          </w:p>
          <w:p w:rsidR="00BE67C5" w:rsidRPr="009F23CC" w:rsidRDefault="00BE67C5" w:rsidP="00C3482B">
            <w:pPr>
              <w:jc w:val="both"/>
              <w:rPr>
                <w:color w:val="auto"/>
                <w:sz w:val="26"/>
                <w:szCs w:val="26"/>
              </w:rPr>
            </w:pPr>
          </w:p>
          <w:p w:rsidR="00BE67C5" w:rsidRPr="009F23CC" w:rsidRDefault="00297734" w:rsidP="00C3482B">
            <w:pPr>
              <w:jc w:val="both"/>
              <w:rPr>
                <w:color w:val="auto"/>
                <w:sz w:val="26"/>
                <w:szCs w:val="26"/>
              </w:rPr>
            </w:pPr>
            <w:r w:rsidRPr="009F23CC">
              <w:rPr>
                <w:color w:val="auto"/>
                <w:sz w:val="26"/>
                <w:szCs w:val="26"/>
              </w:rPr>
              <w:t>- Đ/c Vinh - PCT</w:t>
            </w:r>
          </w:p>
          <w:p w:rsidR="00BE67C5" w:rsidRPr="009F23CC" w:rsidRDefault="00BE67C5" w:rsidP="00C3482B">
            <w:pPr>
              <w:jc w:val="both"/>
              <w:rPr>
                <w:color w:val="auto"/>
                <w:sz w:val="26"/>
                <w:szCs w:val="26"/>
              </w:rPr>
            </w:pPr>
          </w:p>
          <w:p w:rsidR="00C3482B" w:rsidRPr="009F23CC" w:rsidRDefault="00BE67C5" w:rsidP="00C3482B">
            <w:pPr>
              <w:jc w:val="both"/>
              <w:rPr>
                <w:color w:val="auto"/>
                <w:sz w:val="26"/>
                <w:szCs w:val="26"/>
              </w:rPr>
            </w:pPr>
            <w:r w:rsidRPr="009F23CC">
              <w:rPr>
                <w:color w:val="auto"/>
                <w:sz w:val="26"/>
                <w:szCs w:val="26"/>
              </w:rPr>
              <w:t>- Đ/c Thắng - PCT</w:t>
            </w:r>
          </w:p>
          <w:p w:rsidR="00C3482B" w:rsidRPr="009F23CC" w:rsidRDefault="00C3482B" w:rsidP="00C3482B">
            <w:pPr>
              <w:jc w:val="both"/>
              <w:rPr>
                <w:color w:val="auto"/>
                <w:sz w:val="26"/>
                <w:szCs w:val="26"/>
              </w:rPr>
            </w:pPr>
          </w:p>
          <w:p w:rsidR="00A33489" w:rsidRPr="009F23CC" w:rsidRDefault="00C3482B" w:rsidP="00C3482B">
            <w:pPr>
              <w:jc w:val="both"/>
              <w:rPr>
                <w:color w:val="auto"/>
                <w:sz w:val="26"/>
                <w:szCs w:val="26"/>
              </w:rPr>
            </w:pPr>
            <w:r w:rsidRPr="009F23CC">
              <w:rPr>
                <w:color w:val="auto"/>
                <w:sz w:val="26"/>
                <w:szCs w:val="26"/>
              </w:rPr>
              <w:t>- Đ/c Sơn - PCT</w:t>
            </w:r>
          </w:p>
        </w:tc>
      </w:tr>
      <w:tr w:rsidR="00A33489" w:rsidRPr="009F23CC" w:rsidTr="00450C2B">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lastRenderedPageBreak/>
              <w:t>17</w:t>
            </w:r>
          </w:p>
        </w:tc>
        <w:tc>
          <w:tcPr>
            <w:tcW w:w="4883" w:type="dxa"/>
          </w:tcPr>
          <w:p w:rsidR="00A33489" w:rsidRPr="009F23CC" w:rsidRDefault="00A33489" w:rsidP="00C3482B">
            <w:pPr>
              <w:jc w:val="both"/>
              <w:rPr>
                <w:b/>
                <w:color w:val="auto"/>
                <w:spacing w:val="-4"/>
                <w:sz w:val="26"/>
                <w:szCs w:val="26"/>
              </w:rPr>
            </w:pPr>
            <w:r w:rsidRPr="009F23CC">
              <w:rPr>
                <w:b/>
                <w:color w:val="auto"/>
                <w:spacing w:val="-4"/>
                <w:sz w:val="26"/>
                <w:szCs w:val="26"/>
              </w:rPr>
              <w:t>Thứ Bảy</w:t>
            </w:r>
          </w:p>
          <w:p w:rsidR="00297734" w:rsidRPr="009F23CC" w:rsidRDefault="00297734" w:rsidP="00C3482B">
            <w:pPr>
              <w:jc w:val="both"/>
              <w:rPr>
                <w:color w:val="auto"/>
                <w:spacing w:val="-4"/>
                <w:sz w:val="26"/>
                <w:szCs w:val="26"/>
              </w:rPr>
            </w:pPr>
            <w:r w:rsidRPr="009F23CC">
              <w:rPr>
                <w:i/>
                <w:color w:val="auto"/>
                <w:spacing w:val="-4"/>
                <w:sz w:val="26"/>
                <w:szCs w:val="26"/>
                <w:u w:val="single"/>
              </w:rPr>
              <w:t xml:space="preserve">Sáng: </w:t>
            </w:r>
            <w:r w:rsidRPr="009F23CC">
              <w:rPr>
                <w:color w:val="auto"/>
                <w:spacing w:val="-4"/>
                <w:sz w:val="26"/>
                <w:szCs w:val="26"/>
              </w:rPr>
              <w:t>- Làm việc với Sở Văn hóa - Thể thao và Du lịch về chính sách khuyến khích phát triển du lịch</w:t>
            </w:r>
          </w:p>
          <w:p w:rsidR="00C35CA4" w:rsidRPr="009F23CC" w:rsidRDefault="00C35CA4" w:rsidP="00C3482B">
            <w:pPr>
              <w:jc w:val="both"/>
              <w:rPr>
                <w:color w:val="auto"/>
                <w:spacing w:val="4"/>
                <w:sz w:val="26"/>
                <w:szCs w:val="26"/>
              </w:rPr>
            </w:pPr>
            <w:r w:rsidRPr="009F23CC">
              <w:rPr>
                <w:color w:val="auto"/>
                <w:spacing w:val="-4"/>
                <w:sz w:val="26"/>
                <w:szCs w:val="26"/>
              </w:rPr>
              <w:t>- Kiểm tra công tác GPMB và tiến độ Dự án đường QL 1A</w:t>
            </w:r>
          </w:p>
        </w:tc>
        <w:tc>
          <w:tcPr>
            <w:tcW w:w="2327" w:type="dxa"/>
          </w:tcPr>
          <w:p w:rsidR="00297734" w:rsidRPr="009F23CC" w:rsidRDefault="00297734" w:rsidP="00C3482B">
            <w:pPr>
              <w:jc w:val="both"/>
              <w:rPr>
                <w:color w:val="auto"/>
                <w:sz w:val="26"/>
                <w:szCs w:val="26"/>
              </w:rPr>
            </w:pPr>
          </w:p>
          <w:p w:rsidR="00A33489" w:rsidRPr="009F23CC" w:rsidRDefault="00297734" w:rsidP="00C3482B">
            <w:pPr>
              <w:jc w:val="both"/>
              <w:rPr>
                <w:color w:val="auto"/>
                <w:sz w:val="26"/>
                <w:szCs w:val="26"/>
              </w:rPr>
            </w:pPr>
            <w:r w:rsidRPr="009F23CC">
              <w:rPr>
                <w:color w:val="auto"/>
                <w:sz w:val="26"/>
                <w:szCs w:val="26"/>
              </w:rPr>
              <w:t>- Sở VH TT và DL</w:t>
            </w:r>
          </w:p>
          <w:p w:rsidR="00C35CA4" w:rsidRPr="009F23CC" w:rsidRDefault="00C35CA4" w:rsidP="00C3482B">
            <w:pPr>
              <w:jc w:val="both"/>
              <w:rPr>
                <w:color w:val="auto"/>
                <w:sz w:val="26"/>
                <w:szCs w:val="26"/>
              </w:rPr>
            </w:pPr>
          </w:p>
          <w:p w:rsidR="00C35CA4" w:rsidRPr="009F23CC" w:rsidRDefault="00C35CA4"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Sở GT VT</w:t>
            </w:r>
          </w:p>
        </w:tc>
        <w:tc>
          <w:tcPr>
            <w:tcW w:w="2350" w:type="dxa"/>
          </w:tcPr>
          <w:p w:rsidR="00297734" w:rsidRPr="009F23CC" w:rsidRDefault="00297734" w:rsidP="00C3482B">
            <w:pPr>
              <w:jc w:val="both"/>
              <w:rPr>
                <w:color w:val="auto"/>
                <w:sz w:val="26"/>
                <w:szCs w:val="26"/>
              </w:rPr>
            </w:pPr>
          </w:p>
          <w:p w:rsidR="00A33489" w:rsidRPr="009F23CC" w:rsidRDefault="00297734" w:rsidP="00C3482B">
            <w:pPr>
              <w:jc w:val="both"/>
              <w:rPr>
                <w:color w:val="auto"/>
                <w:sz w:val="26"/>
                <w:szCs w:val="26"/>
              </w:rPr>
            </w:pPr>
            <w:r w:rsidRPr="009F23CC">
              <w:rPr>
                <w:color w:val="auto"/>
                <w:sz w:val="26"/>
                <w:szCs w:val="26"/>
              </w:rPr>
              <w:t xml:space="preserve">- Đ/c Vinh </w:t>
            </w:r>
            <w:r w:rsidR="00C35CA4" w:rsidRPr="009F23CC">
              <w:rPr>
                <w:color w:val="auto"/>
                <w:sz w:val="26"/>
                <w:szCs w:val="26"/>
              </w:rPr>
              <w:t>-</w:t>
            </w:r>
            <w:r w:rsidRPr="009F23CC">
              <w:rPr>
                <w:color w:val="auto"/>
                <w:sz w:val="26"/>
                <w:szCs w:val="26"/>
              </w:rPr>
              <w:t xml:space="preserve"> PCT</w:t>
            </w:r>
          </w:p>
          <w:p w:rsidR="00C35CA4" w:rsidRPr="009F23CC" w:rsidRDefault="00C35CA4" w:rsidP="00C3482B">
            <w:pPr>
              <w:jc w:val="both"/>
              <w:rPr>
                <w:color w:val="auto"/>
                <w:sz w:val="26"/>
                <w:szCs w:val="26"/>
              </w:rPr>
            </w:pPr>
          </w:p>
          <w:p w:rsidR="00C35CA4" w:rsidRPr="009F23CC" w:rsidRDefault="00C35CA4"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Đ/c Thắng - PCT</w:t>
            </w:r>
          </w:p>
        </w:tc>
      </w:tr>
      <w:tr w:rsidR="00A33489" w:rsidRPr="009F23CC" w:rsidTr="00450C2B">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18</w:t>
            </w:r>
          </w:p>
        </w:tc>
        <w:tc>
          <w:tcPr>
            <w:tcW w:w="4883" w:type="dxa"/>
            <w:vAlign w:val="center"/>
          </w:tcPr>
          <w:p w:rsidR="00A33489" w:rsidRPr="009F23CC" w:rsidRDefault="00A33489" w:rsidP="00C3482B">
            <w:pPr>
              <w:tabs>
                <w:tab w:val="right" w:pos="5634"/>
              </w:tabs>
              <w:jc w:val="both"/>
              <w:rPr>
                <w:b/>
                <w:color w:val="auto"/>
                <w:sz w:val="26"/>
                <w:szCs w:val="26"/>
              </w:rPr>
            </w:pPr>
            <w:r w:rsidRPr="009F23CC">
              <w:rPr>
                <w:b/>
                <w:color w:val="auto"/>
                <w:spacing w:val="-4"/>
                <w:sz w:val="26"/>
                <w:szCs w:val="26"/>
              </w:rPr>
              <w:t>Chủ Nhật</w:t>
            </w:r>
          </w:p>
        </w:tc>
        <w:tc>
          <w:tcPr>
            <w:tcW w:w="2327" w:type="dxa"/>
          </w:tcPr>
          <w:p w:rsidR="00A33489" w:rsidRPr="009F23CC" w:rsidRDefault="00A33489" w:rsidP="00C3482B">
            <w:pPr>
              <w:jc w:val="both"/>
              <w:rPr>
                <w:color w:val="auto"/>
                <w:sz w:val="26"/>
                <w:szCs w:val="26"/>
              </w:rPr>
            </w:pPr>
          </w:p>
        </w:tc>
        <w:tc>
          <w:tcPr>
            <w:tcW w:w="2350" w:type="dxa"/>
          </w:tcPr>
          <w:p w:rsidR="00A33489" w:rsidRPr="009F23CC" w:rsidRDefault="00A33489" w:rsidP="00C3482B">
            <w:pPr>
              <w:jc w:val="both"/>
              <w:rPr>
                <w:color w:val="auto"/>
                <w:sz w:val="26"/>
                <w:szCs w:val="26"/>
              </w:rPr>
            </w:pP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19</w:t>
            </w:r>
          </w:p>
        </w:tc>
        <w:tc>
          <w:tcPr>
            <w:tcW w:w="4883" w:type="dxa"/>
            <w:vAlign w:val="center"/>
          </w:tcPr>
          <w:p w:rsidR="00297734" w:rsidRPr="009F23CC" w:rsidRDefault="00297734" w:rsidP="00C3482B">
            <w:pPr>
              <w:pStyle w:val="Heading1"/>
              <w:jc w:val="both"/>
              <w:rPr>
                <w:b w:val="0"/>
                <w:i w:val="0"/>
                <w:sz w:val="26"/>
                <w:szCs w:val="26"/>
              </w:rPr>
            </w:pPr>
            <w:r w:rsidRPr="009F23CC">
              <w:rPr>
                <w:b w:val="0"/>
                <w:spacing w:val="-2"/>
                <w:sz w:val="26"/>
                <w:szCs w:val="26"/>
                <w:u w:val="single"/>
              </w:rPr>
              <w:t>Sáng:</w:t>
            </w:r>
            <w:r w:rsidRPr="009F23CC">
              <w:rPr>
                <w:b w:val="0"/>
                <w:i w:val="0"/>
                <w:spacing w:val="-2"/>
                <w:sz w:val="26"/>
                <w:szCs w:val="26"/>
              </w:rPr>
              <w:t xml:space="preserve"> - </w:t>
            </w:r>
            <w:r w:rsidRPr="009F23CC">
              <w:rPr>
                <w:b w:val="0"/>
                <w:i w:val="0"/>
                <w:sz w:val="26"/>
                <w:szCs w:val="26"/>
              </w:rPr>
              <w:t>Làm việc với Đoàn công tác của Ủy ban công tác về các tổ chức PCP nước ngoài</w:t>
            </w:r>
          </w:p>
          <w:p w:rsidR="00C3482B" w:rsidRPr="009F23CC" w:rsidRDefault="00C3482B" w:rsidP="00C3482B">
            <w:pPr>
              <w:jc w:val="both"/>
              <w:rPr>
                <w:color w:val="auto"/>
                <w:sz w:val="26"/>
                <w:szCs w:val="26"/>
              </w:rPr>
            </w:pPr>
            <w:r w:rsidRPr="009F23CC">
              <w:rPr>
                <w:color w:val="auto"/>
                <w:sz w:val="26"/>
                <w:szCs w:val="26"/>
              </w:rPr>
              <w:t>- Kiểm tra khai thác tận thu đất xây dựng nông thôn mới</w:t>
            </w:r>
          </w:p>
          <w:p w:rsidR="00A33489" w:rsidRPr="009F23CC" w:rsidRDefault="00A33489" w:rsidP="00C3482B">
            <w:pPr>
              <w:pStyle w:val="Heading1"/>
              <w:jc w:val="both"/>
              <w:rPr>
                <w:b w:val="0"/>
                <w:i w:val="0"/>
                <w:sz w:val="26"/>
                <w:szCs w:val="26"/>
              </w:rPr>
            </w:pPr>
            <w:r w:rsidRPr="009F23CC">
              <w:rPr>
                <w:b w:val="0"/>
                <w:spacing w:val="-2"/>
                <w:sz w:val="26"/>
                <w:szCs w:val="26"/>
                <w:u w:val="single"/>
              </w:rPr>
              <w:t>Chiều</w:t>
            </w:r>
            <w:r w:rsidRPr="009F23CC">
              <w:rPr>
                <w:b w:val="0"/>
                <w:spacing w:val="-2"/>
                <w:sz w:val="26"/>
                <w:szCs w:val="26"/>
              </w:rPr>
              <w:t>:</w:t>
            </w:r>
            <w:r w:rsidRPr="009F23CC">
              <w:rPr>
                <w:b w:val="0"/>
                <w:i w:val="0"/>
                <w:spacing w:val="-2"/>
                <w:sz w:val="26"/>
                <w:szCs w:val="26"/>
              </w:rPr>
              <w:t xml:space="preserve"> - </w:t>
            </w:r>
            <w:r w:rsidRPr="009F23CC">
              <w:rPr>
                <w:b w:val="0"/>
                <w:i w:val="0"/>
                <w:sz w:val="26"/>
                <w:szCs w:val="26"/>
                <w:lang w:val="vi-VN"/>
              </w:rPr>
              <w:t>Thường trực</w:t>
            </w:r>
            <w:r w:rsidRPr="009F23CC">
              <w:rPr>
                <w:b w:val="0"/>
                <w:i w:val="0"/>
                <w:sz w:val="26"/>
                <w:szCs w:val="26"/>
              </w:rPr>
              <w:t xml:space="preserve"> Tỉnh ủy làm việc với Ban Thường vụ Huyện ủy Vũ Quang và</w:t>
            </w:r>
            <w:r w:rsidRPr="009F23CC">
              <w:rPr>
                <w:b w:val="0"/>
                <w:i w:val="0"/>
                <w:sz w:val="26"/>
                <w:szCs w:val="26"/>
                <w:lang w:val="vi-VN"/>
              </w:rPr>
              <w:t xml:space="preserve"> </w:t>
            </w:r>
            <w:r w:rsidRPr="009F23CC">
              <w:rPr>
                <w:b w:val="0"/>
                <w:i w:val="0"/>
                <w:sz w:val="26"/>
                <w:szCs w:val="26"/>
              </w:rPr>
              <w:t>giao ban tuần</w:t>
            </w:r>
          </w:p>
        </w:tc>
        <w:tc>
          <w:tcPr>
            <w:tcW w:w="2327" w:type="dxa"/>
          </w:tcPr>
          <w:p w:rsidR="00BB6EE3" w:rsidRPr="009F23CC" w:rsidRDefault="00BB6EE3" w:rsidP="00C3482B">
            <w:pPr>
              <w:jc w:val="both"/>
              <w:rPr>
                <w:color w:val="auto"/>
                <w:sz w:val="26"/>
                <w:szCs w:val="26"/>
              </w:rPr>
            </w:pPr>
            <w:r w:rsidRPr="009F23CC">
              <w:rPr>
                <w:color w:val="auto"/>
                <w:sz w:val="26"/>
                <w:szCs w:val="26"/>
              </w:rPr>
              <w:t>- Sở Ngoại vụ</w:t>
            </w:r>
          </w:p>
          <w:p w:rsidR="00BB6EE3" w:rsidRPr="009F23CC" w:rsidRDefault="00BB6EE3"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Sở TN và MT</w:t>
            </w:r>
          </w:p>
          <w:p w:rsidR="00C3482B" w:rsidRPr="009F23CC" w:rsidRDefault="00C3482B"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TT + VP Tỉnh ủy, huyện Vũ Quang</w:t>
            </w:r>
          </w:p>
        </w:tc>
        <w:tc>
          <w:tcPr>
            <w:tcW w:w="2350" w:type="dxa"/>
          </w:tcPr>
          <w:p w:rsidR="00BB6EE3" w:rsidRPr="009F23CC" w:rsidRDefault="00A33489" w:rsidP="00C3482B">
            <w:pPr>
              <w:jc w:val="both"/>
              <w:rPr>
                <w:color w:val="auto"/>
                <w:sz w:val="26"/>
                <w:szCs w:val="26"/>
              </w:rPr>
            </w:pPr>
            <w:r w:rsidRPr="009F23CC">
              <w:rPr>
                <w:color w:val="auto"/>
                <w:sz w:val="26"/>
                <w:szCs w:val="26"/>
              </w:rPr>
              <w:t>- Đ/c Vinh - PCT</w:t>
            </w:r>
          </w:p>
          <w:p w:rsidR="00BB6EE3" w:rsidRPr="009F23CC" w:rsidRDefault="00BB6EE3"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Đ/c Sơn - PCT</w:t>
            </w:r>
          </w:p>
          <w:p w:rsidR="00C3482B" w:rsidRPr="009F23CC" w:rsidRDefault="00C3482B" w:rsidP="00C3482B">
            <w:pPr>
              <w:jc w:val="both"/>
              <w:rPr>
                <w:color w:val="auto"/>
                <w:sz w:val="26"/>
                <w:szCs w:val="26"/>
              </w:rPr>
            </w:pPr>
          </w:p>
          <w:p w:rsidR="00A33489" w:rsidRPr="009F23CC" w:rsidRDefault="00BB6EE3" w:rsidP="00C3482B">
            <w:pPr>
              <w:jc w:val="both"/>
              <w:rPr>
                <w:color w:val="auto"/>
                <w:sz w:val="26"/>
                <w:szCs w:val="26"/>
              </w:rPr>
            </w:pPr>
            <w:r w:rsidRPr="009F23CC">
              <w:rPr>
                <w:color w:val="auto"/>
                <w:sz w:val="26"/>
                <w:szCs w:val="26"/>
              </w:rPr>
              <w:t>- Đ/c Vinh - PCT</w:t>
            </w:r>
          </w:p>
        </w:tc>
      </w:tr>
      <w:tr w:rsidR="00A33489" w:rsidRPr="009F23CC" w:rsidTr="0031478E">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 xml:space="preserve"> 20</w:t>
            </w:r>
          </w:p>
        </w:tc>
        <w:tc>
          <w:tcPr>
            <w:tcW w:w="4883" w:type="dxa"/>
          </w:tcPr>
          <w:p w:rsidR="00A33489" w:rsidRPr="009F23CC" w:rsidRDefault="00A33489" w:rsidP="00C3482B">
            <w:pPr>
              <w:jc w:val="both"/>
              <w:rPr>
                <w:color w:val="auto"/>
                <w:sz w:val="26"/>
                <w:szCs w:val="26"/>
              </w:rPr>
            </w:pPr>
            <w:r w:rsidRPr="009F23CC">
              <w:rPr>
                <w:i/>
                <w:color w:val="auto"/>
                <w:sz w:val="26"/>
                <w:szCs w:val="26"/>
                <w:u w:val="single"/>
              </w:rPr>
              <w:t>Sáng</w:t>
            </w:r>
            <w:r w:rsidRPr="009F23CC">
              <w:rPr>
                <w:color w:val="auto"/>
                <w:sz w:val="26"/>
                <w:szCs w:val="26"/>
              </w:rPr>
              <w:t>: - Hội nghị sơ kết công tác báo chí 6 tháng đầu năm; triển khai nhiệm vụ 6 tháng cuối năm 2017; gặp mặt các cơ quan báo chí nhân kỷ niệm 92 năm ngày báo chí cách mạng Việt Nam</w:t>
            </w:r>
          </w:p>
          <w:p w:rsidR="00BB6EE3" w:rsidRPr="009F23CC" w:rsidRDefault="00A33489" w:rsidP="00C3482B">
            <w:pPr>
              <w:keepNext/>
              <w:keepLines/>
              <w:jc w:val="both"/>
              <w:outlineLvl w:val="2"/>
              <w:rPr>
                <w:color w:val="auto"/>
                <w:spacing w:val="-6"/>
                <w:sz w:val="26"/>
                <w:szCs w:val="26"/>
              </w:rPr>
            </w:pPr>
            <w:r w:rsidRPr="009F23CC">
              <w:rPr>
                <w:i/>
                <w:color w:val="auto"/>
                <w:spacing w:val="-6"/>
                <w:sz w:val="26"/>
                <w:szCs w:val="26"/>
                <w:u w:val="single"/>
              </w:rPr>
              <w:t>Chiều</w:t>
            </w:r>
            <w:r w:rsidRPr="009F23CC">
              <w:rPr>
                <w:color w:val="auto"/>
                <w:spacing w:val="-6"/>
                <w:sz w:val="26"/>
                <w:szCs w:val="26"/>
              </w:rPr>
              <w:t xml:space="preserve">: </w:t>
            </w:r>
            <w:r w:rsidR="00BB6EE3" w:rsidRPr="009F23CC">
              <w:rPr>
                <w:color w:val="auto"/>
                <w:spacing w:val="-6"/>
                <w:sz w:val="26"/>
                <w:szCs w:val="26"/>
              </w:rPr>
              <w:t>- Họp Ban Chỉ đạo thi THPT</w:t>
            </w:r>
          </w:p>
          <w:p w:rsidR="00C35CA4" w:rsidRPr="009F23CC" w:rsidRDefault="00C35CA4" w:rsidP="00C3482B">
            <w:pPr>
              <w:keepNext/>
              <w:keepLines/>
              <w:jc w:val="both"/>
              <w:outlineLvl w:val="2"/>
              <w:rPr>
                <w:color w:val="auto"/>
                <w:spacing w:val="-6"/>
                <w:sz w:val="26"/>
                <w:szCs w:val="26"/>
              </w:rPr>
            </w:pPr>
            <w:r w:rsidRPr="009F23CC">
              <w:rPr>
                <w:color w:val="auto"/>
                <w:spacing w:val="-6"/>
                <w:sz w:val="26"/>
                <w:szCs w:val="26"/>
              </w:rPr>
              <w:t>- Làm việc với BQL KKT tỉnh và thị xã Kỳ Anh về khu tái định cư</w:t>
            </w:r>
          </w:p>
          <w:p w:rsidR="00A33489" w:rsidRPr="009F23CC" w:rsidRDefault="00A33489" w:rsidP="00C3482B">
            <w:pPr>
              <w:keepNext/>
              <w:keepLines/>
              <w:jc w:val="both"/>
              <w:outlineLvl w:val="2"/>
              <w:rPr>
                <w:color w:val="auto"/>
                <w:sz w:val="26"/>
                <w:szCs w:val="26"/>
              </w:rPr>
            </w:pPr>
            <w:r w:rsidRPr="009F23CC">
              <w:rPr>
                <w:color w:val="auto"/>
                <w:spacing w:val="-6"/>
                <w:sz w:val="26"/>
                <w:szCs w:val="26"/>
              </w:rPr>
              <w:t xml:space="preserve">- </w:t>
            </w:r>
            <w:r w:rsidRPr="009F23CC">
              <w:rPr>
                <w:color w:val="auto"/>
                <w:sz w:val="26"/>
                <w:szCs w:val="26"/>
              </w:rPr>
              <w:t>Họp Ban Chỉ đạo xây dựng nông thôn mới tỉnh</w:t>
            </w:r>
          </w:p>
        </w:tc>
        <w:tc>
          <w:tcPr>
            <w:tcW w:w="2327" w:type="dxa"/>
          </w:tcPr>
          <w:p w:rsidR="00A33489" w:rsidRPr="009F23CC" w:rsidRDefault="00A33489" w:rsidP="00C3482B">
            <w:pPr>
              <w:jc w:val="both"/>
              <w:rPr>
                <w:color w:val="auto"/>
                <w:sz w:val="26"/>
                <w:szCs w:val="26"/>
              </w:rPr>
            </w:pPr>
            <w:r w:rsidRPr="009F23CC">
              <w:rPr>
                <w:color w:val="auto"/>
                <w:sz w:val="26"/>
                <w:szCs w:val="26"/>
              </w:rPr>
              <w:t>- Ban TG Tỉnh ủy</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BB6EE3" w:rsidRPr="009F23CC" w:rsidRDefault="00BB6EE3" w:rsidP="00C3482B">
            <w:pPr>
              <w:jc w:val="both"/>
              <w:rPr>
                <w:color w:val="auto"/>
                <w:sz w:val="26"/>
                <w:szCs w:val="26"/>
              </w:rPr>
            </w:pPr>
            <w:r w:rsidRPr="009F23CC">
              <w:rPr>
                <w:color w:val="auto"/>
                <w:sz w:val="26"/>
                <w:szCs w:val="26"/>
              </w:rPr>
              <w:t>- Sở GD và ĐT</w:t>
            </w:r>
          </w:p>
          <w:p w:rsidR="00C35CA4" w:rsidRPr="009F23CC" w:rsidRDefault="00C35CA4" w:rsidP="00C3482B">
            <w:pPr>
              <w:jc w:val="both"/>
              <w:rPr>
                <w:color w:val="auto"/>
                <w:sz w:val="26"/>
                <w:szCs w:val="26"/>
              </w:rPr>
            </w:pPr>
            <w:r w:rsidRPr="009F23CC">
              <w:rPr>
                <w:color w:val="auto"/>
                <w:sz w:val="26"/>
                <w:szCs w:val="26"/>
              </w:rPr>
              <w:t>- Thị xã Kỳ Anh, BQL KKT tỉnh</w:t>
            </w:r>
          </w:p>
          <w:p w:rsidR="00A33489" w:rsidRPr="009F23CC" w:rsidRDefault="00A33489" w:rsidP="00C3482B">
            <w:pPr>
              <w:jc w:val="both"/>
              <w:rPr>
                <w:color w:val="auto"/>
                <w:sz w:val="26"/>
                <w:szCs w:val="26"/>
              </w:rPr>
            </w:pPr>
            <w:r w:rsidRPr="009F23CC">
              <w:rPr>
                <w:color w:val="auto"/>
                <w:sz w:val="26"/>
                <w:szCs w:val="26"/>
              </w:rPr>
              <w:t>- TT Ban Chỉ đạo</w:t>
            </w:r>
          </w:p>
        </w:tc>
        <w:tc>
          <w:tcPr>
            <w:tcW w:w="2350" w:type="dxa"/>
          </w:tcPr>
          <w:p w:rsidR="00A33489" w:rsidRPr="009F23CC" w:rsidRDefault="00A33489" w:rsidP="00C3482B">
            <w:pPr>
              <w:jc w:val="both"/>
              <w:rPr>
                <w:color w:val="auto"/>
                <w:sz w:val="26"/>
                <w:szCs w:val="26"/>
              </w:rPr>
            </w:pPr>
            <w:r w:rsidRPr="009F23CC">
              <w:rPr>
                <w:color w:val="auto"/>
                <w:sz w:val="26"/>
                <w:szCs w:val="26"/>
              </w:rPr>
              <w:t>- Đ/c Vinh - PCT</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BB6EE3" w:rsidRPr="009F23CC" w:rsidRDefault="00BB6EE3" w:rsidP="00C3482B">
            <w:pPr>
              <w:jc w:val="both"/>
              <w:rPr>
                <w:color w:val="auto"/>
                <w:sz w:val="26"/>
                <w:szCs w:val="26"/>
              </w:rPr>
            </w:pPr>
            <w:r w:rsidRPr="009F23CC">
              <w:rPr>
                <w:color w:val="auto"/>
                <w:sz w:val="26"/>
                <w:szCs w:val="26"/>
              </w:rPr>
              <w:t>- Đ/c Vinh - PCT</w:t>
            </w:r>
          </w:p>
          <w:p w:rsidR="00C35CA4" w:rsidRPr="009F23CC" w:rsidRDefault="00C35CA4" w:rsidP="00C3482B">
            <w:pPr>
              <w:jc w:val="both"/>
              <w:rPr>
                <w:color w:val="auto"/>
                <w:sz w:val="26"/>
                <w:szCs w:val="26"/>
              </w:rPr>
            </w:pPr>
            <w:r w:rsidRPr="009F23CC">
              <w:rPr>
                <w:color w:val="auto"/>
                <w:sz w:val="26"/>
                <w:szCs w:val="26"/>
              </w:rPr>
              <w:t>- Đ/c Thắng - PCT</w:t>
            </w:r>
          </w:p>
          <w:p w:rsidR="00C35CA4" w:rsidRPr="009F23CC" w:rsidRDefault="00C35CA4"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Đ/c Sơn - PCT</w:t>
            </w:r>
          </w:p>
        </w:tc>
      </w:tr>
      <w:tr w:rsidR="00A33489" w:rsidRPr="009F23CC" w:rsidTr="0031478E">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21</w:t>
            </w:r>
          </w:p>
        </w:tc>
        <w:tc>
          <w:tcPr>
            <w:tcW w:w="4883" w:type="dxa"/>
          </w:tcPr>
          <w:p w:rsidR="00BB6EE3" w:rsidRPr="009F23CC" w:rsidRDefault="00BB6EE3" w:rsidP="00C3482B">
            <w:pPr>
              <w:jc w:val="both"/>
              <w:rPr>
                <w:i/>
                <w:color w:val="auto"/>
                <w:sz w:val="26"/>
                <w:szCs w:val="26"/>
                <w:u w:val="single"/>
              </w:rPr>
            </w:pPr>
            <w:r w:rsidRPr="009F23CC">
              <w:rPr>
                <w:i/>
                <w:color w:val="auto"/>
                <w:spacing w:val="-4"/>
                <w:sz w:val="26"/>
                <w:szCs w:val="26"/>
              </w:rPr>
              <w:t>- Các hoạt động Kỷ niệm 92 năm Ngày Báo chí cách mạng Việt Nam</w:t>
            </w:r>
          </w:p>
          <w:p w:rsidR="00C35CA4" w:rsidRPr="009F23CC" w:rsidRDefault="00A33489" w:rsidP="00C3482B">
            <w:pPr>
              <w:jc w:val="both"/>
              <w:rPr>
                <w:color w:val="auto"/>
                <w:spacing w:val="-4"/>
                <w:sz w:val="26"/>
                <w:szCs w:val="26"/>
              </w:rPr>
            </w:pPr>
            <w:r w:rsidRPr="009F23CC">
              <w:rPr>
                <w:i/>
                <w:color w:val="auto"/>
                <w:sz w:val="26"/>
                <w:szCs w:val="26"/>
                <w:u w:val="single"/>
              </w:rPr>
              <w:t>Sáng</w:t>
            </w:r>
            <w:r w:rsidRPr="009F23CC">
              <w:rPr>
                <w:color w:val="auto"/>
                <w:sz w:val="26"/>
                <w:szCs w:val="26"/>
              </w:rPr>
              <w:t xml:space="preserve">: - </w:t>
            </w:r>
            <w:r w:rsidRPr="009F23CC">
              <w:rPr>
                <w:color w:val="auto"/>
                <w:spacing w:val="-4"/>
                <w:sz w:val="26"/>
                <w:szCs w:val="26"/>
              </w:rPr>
              <w:t>Họp Ban Chỉ đạo 68 cấp tỉnh</w:t>
            </w:r>
          </w:p>
          <w:p w:rsidR="00C3482B" w:rsidRPr="009F23CC" w:rsidRDefault="00C35CA4" w:rsidP="00C3482B">
            <w:pPr>
              <w:jc w:val="both"/>
              <w:rPr>
                <w:color w:val="auto"/>
                <w:spacing w:val="-4"/>
                <w:sz w:val="26"/>
                <w:szCs w:val="26"/>
              </w:rPr>
            </w:pPr>
            <w:r w:rsidRPr="009F23CC">
              <w:rPr>
                <w:color w:val="auto"/>
                <w:spacing w:val="-4"/>
                <w:sz w:val="26"/>
                <w:szCs w:val="26"/>
              </w:rPr>
              <w:t>- Kiểm tra tiến độ dự án trong khu công nghiệp Gia Lách</w:t>
            </w:r>
          </w:p>
          <w:p w:rsidR="00A33489" w:rsidRPr="009F23CC" w:rsidRDefault="00C3482B" w:rsidP="00C3482B">
            <w:pPr>
              <w:jc w:val="both"/>
              <w:rPr>
                <w:color w:val="auto"/>
                <w:spacing w:val="-4"/>
                <w:sz w:val="26"/>
                <w:szCs w:val="26"/>
              </w:rPr>
            </w:pPr>
            <w:r w:rsidRPr="009F23CC">
              <w:rPr>
                <w:color w:val="auto"/>
                <w:sz w:val="26"/>
                <w:szCs w:val="26"/>
                <w:shd w:val="clear" w:color="auto" w:fill="FDFDFD"/>
              </w:rPr>
              <w:t>- Sơ kết thi hành Luật Hợp tác xã năm 2012</w:t>
            </w:r>
          </w:p>
          <w:p w:rsidR="00BB6EE3" w:rsidRPr="009F23CC" w:rsidRDefault="00A33489" w:rsidP="00C3482B">
            <w:pPr>
              <w:jc w:val="both"/>
              <w:rPr>
                <w:color w:val="auto"/>
                <w:sz w:val="26"/>
                <w:szCs w:val="26"/>
              </w:rPr>
            </w:pPr>
            <w:r w:rsidRPr="009F23CC">
              <w:rPr>
                <w:i/>
                <w:color w:val="auto"/>
                <w:spacing w:val="-4"/>
                <w:sz w:val="26"/>
                <w:szCs w:val="26"/>
                <w:u w:val="single"/>
              </w:rPr>
              <w:t>Chiều</w:t>
            </w:r>
            <w:r w:rsidRPr="009F23CC">
              <w:rPr>
                <w:color w:val="auto"/>
                <w:spacing w:val="-4"/>
                <w:sz w:val="26"/>
                <w:szCs w:val="26"/>
              </w:rPr>
              <w:t xml:space="preserve">: - Làm việc với </w:t>
            </w:r>
            <w:r w:rsidRPr="009F23CC">
              <w:rPr>
                <w:color w:val="auto"/>
                <w:sz w:val="26"/>
                <w:szCs w:val="26"/>
              </w:rPr>
              <w:t>Ban Chấp hành Hội Chữ Thập đỏ tỉnh khóa VIII</w:t>
            </w:r>
          </w:p>
          <w:p w:rsidR="00A33489" w:rsidRPr="009F23CC" w:rsidRDefault="00BB6EE3" w:rsidP="00C3482B">
            <w:pPr>
              <w:jc w:val="both"/>
              <w:rPr>
                <w:b/>
                <w:color w:val="auto"/>
                <w:sz w:val="26"/>
                <w:szCs w:val="26"/>
              </w:rPr>
            </w:pPr>
            <w:r w:rsidRPr="009F23CC">
              <w:rPr>
                <w:color w:val="auto"/>
                <w:sz w:val="26"/>
                <w:szCs w:val="26"/>
              </w:rPr>
              <w:t>- Kiểm tra công tác chuẩn bị thi tốt nghiệp THPT</w:t>
            </w:r>
          </w:p>
        </w:tc>
        <w:tc>
          <w:tcPr>
            <w:tcW w:w="2327" w:type="dxa"/>
          </w:tcPr>
          <w:p w:rsidR="00BB6EE3" w:rsidRPr="009F23CC" w:rsidRDefault="00BB6EE3" w:rsidP="00C3482B">
            <w:pPr>
              <w:jc w:val="both"/>
              <w:rPr>
                <w:color w:val="auto"/>
                <w:sz w:val="26"/>
                <w:szCs w:val="26"/>
              </w:rPr>
            </w:pPr>
            <w:r w:rsidRPr="009F23CC">
              <w:rPr>
                <w:color w:val="auto"/>
                <w:sz w:val="26"/>
                <w:szCs w:val="26"/>
              </w:rPr>
              <w:t>- Hội Nhà báo tỉnh</w:t>
            </w:r>
          </w:p>
          <w:p w:rsidR="00BB6EE3" w:rsidRPr="009F23CC" w:rsidRDefault="00BB6EE3"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TT Ban Chỉ đạo</w:t>
            </w:r>
          </w:p>
          <w:p w:rsidR="00C35CA4" w:rsidRPr="009F23CC" w:rsidRDefault="00C35CA4" w:rsidP="00C3482B">
            <w:pPr>
              <w:jc w:val="both"/>
              <w:rPr>
                <w:color w:val="auto"/>
                <w:sz w:val="26"/>
                <w:szCs w:val="26"/>
              </w:rPr>
            </w:pPr>
            <w:r w:rsidRPr="009F23CC">
              <w:rPr>
                <w:color w:val="auto"/>
                <w:sz w:val="26"/>
                <w:szCs w:val="26"/>
              </w:rPr>
              <w:t>- BQL KKT tỉnh</w:t>
            </w:r>
          </w:p>
          <w:p w:rsidR="00C35CA4" w:rsidRPr="009F23CC" w:rsidRDefault="00C35CA4"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Liên minh HTX</w:t>
            </w:r>
          </w:p>
          <w:p w:rsidR="00BB6EE3" w:rsidRPr="009F23CC" w:rsidRDefault="00A33489" w:rsidP="00C3482B">
            <w:pPr>
              <w:jc w:val="both"/>
              <w:rPr>
                <w:color w:val="auto"/>
                <w:sz w:val="26"/>
                <w:szCs w:val="26"/>
              </w:rPr>
            </w:pPr>
            <w:r w:rsidRPr="009F23CC">
              <w:rPr>
                <w:color w:val="auto"/>
                <w:sz w:val="26"/>
                <w:szCs w:val="26"/>
              </w:rPr>
              <w:t>- Hội CTĐ tỉnh</w:t>
            </w:r>
          </w:p>
          <w:p w:rsidR="00BB6EE3" w:rsidRPr="009F23CC" w:rsidRDefault="00BB6EE3" w:rsidP="00C3482B">
            <w:pPr>
              <w:jc w:val="both"/>
              <w:rPr>
                <w:color w:val="auto"/>
                <w:sz w:val="26"/>
                <w:szCs w:val="26"/>
              </w:rPr>
            </w:pPr>
          </w:p>
          <w:p w:rsidR="00A33489" w:rsidRPr="009F23CC" w:rsidRDefault="00BB6EE3" w:rsidP="00C3482B">
            <w:pPr>
              <w:jc w:val="both"/>
              <w:rPr>
                <w:color w:val="auto"/>
                <w:sz w:val="26"/>
                <w:szCs w:val="26"/>
              </w:rPr>
            </w:pPr>
            <w:r w:rsidRPr="009F23CC">
              <w:rPr>
                <w:color w:val="auto"/>
                <w:sz w:val="26"/>
                <w:szCs w:val="26"/>
              </w:rPr>
              <w:t>- Sở GD và ĐT</w:t>
            </w:r>
          </w:p>
        </w:tc>
        <w:tc>
          <w:tcPr>
            <w:tcW w:w="2350" w:type="dxa"/>
          </w:tcPr>
          <w:p w:rsidR="00A33489" w:rsidRPr="009F23CC" w:rsidRDefault="00A33489" w:rsidP="00C3482B">
            <w:pPr>
              <w:jc w:val="both"/>
              <w:rPr>
                <w:color w:val="auto"/>
                <w:sz w:val="26"/>
                <w:szCs w:val="26"/>
              </w:rPr>
            </w:pPr>
            <w:r w:rsidRPr="009F23CC">
              <w:rPr>
                <w:color w:val="auto"/>
                <w:sz w:val="26"/>
                <w:szCs w:val="26"/>
              </w:rPr>
              <w:t>- Đ/c Vinh - PCT</w:t>
            </w:r>
          </w:p>
          <w:p w:rsidR="00BB6EE3" w:rsidRPr="009F23CC" w:rsidRDefault="00BB6EE3" w:rsidP="00C3482B">
            <w:pPr>
              <w:jc w:val="both"/>
              <w:rPr>
                <w:color w:val="auto"/>
                <w:sz w:val="26"/>
                <w:szCs w:val="26"/>
              </w:rPr>
            </w:pPr>
          </w:p>
          <w:p w:rsidR="00BB6EE3" w:rsidRPr="009F23CC" w:rsidRDefault="00A33489" w:rsidP="00C3482B">
            <w:pPr>
              <w:jc w:val="both"/>
              <w:rPr>
                <w:color w:val="auto"/>
                <w:sz w:val="26"/>
                <w:szCs w:val="26"/>
              </w:rPr>
            </w:pPr>
            <w:r w:rsidRPr="009F23CC">
              <w:rPr>
                <w:color w:val="auto"/>
                <w:sz w:val="26"/>
                <w:szCs w:val="26"/>
              </w:rPr>
              <w:t>- Đ/c Vinh - PCT</w:t>
            </w:r>
          </w:p>
          <w:p w:rsidR="00C35CA4" w:rsidRPr="009F23CC" w:rsidRDefault="00C35CA4" w:rsidP="00C3482B">
            <w:pPr>
              <w:jc w:val="both"/>
              <w:rPr>
                <w:color w:val="auto"/>
                <w:sz w:val="26"/>
                <w:szCs w:val="26"/>
              </w:rPr>
            </w:pPr>
            <w:r w:rsidRPr="009F23CC">
              <w:rPr>
                <w:color w:val="auto"/>
                <w:sz w:val="26"/>
                <w:szCs w:val="26"/>
              </w:rPr>
              <w:t xml:space="preserve">- Đ/c Thắng - PCT </w:t>
            </w:r>
          </w:p>
          <w:p w:rsidR="00C35CA4" w:rsidRPr="009F23CC" w:rsidRDefault="00C35CA4"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Đ/c Sơn - PCT</w:t>
            </w:r>
          </w:p>
          <w:p w:rsidR="00BB6EE3" w:rsidRPr="009F23CC" w:rsidRDefault="00BB6EE3" w:rsidP="00C3482B">
            <w:pPr>
              <w:jc w:val="both"/>
              <w:rPr>
                <w:color w:val="auto"/>
                <w:sz w:val="26"/>
                <w:szCs w:val="26"/>
              </w:rPr>
            </w:pPr>
            <w:r w:rsidRPr="009F23CC">
              <w:rPr>
                <w:color w:val="auto"/>
                <w:sz w:val="26"/>
                <w:szCs w:val="26"/>
              </w:rPr>
              <w:t>- Đ/c Vinh - PCT</w:t>
            </w:r>
          </w:p>
          <w:p w:rsidR="00BB6EE3" w:rsidRPr="009F23CC" w:rsidRDefault="00BB6EE3" w:rsidP="00C3482B">
            <w:pPr>
              <w:jc w:val="both"/>
              <w:rPr>
                <w:color w:val="auto"/>
                <w:sz w:val="26"/>
                <w:szCs w:val="26"/>
              </w:rPr>
            </w:pPr>
          </w:p>
          <w:p w:rsidR="00A33489" w:rsidRPr="009F23CC" w:rsidRDefault="00BB6EE3" w:rsidP="00C3482B">
            <w:pPr>
              <w:jc w:val="both"/>
              <w:rPr>
                <w:color w:val="auto"/>
                <w:sz w:val="26"/>
                <w:szCs w:val="26"/>
              </w:rPr>
            </w:pPr>
            <w:r w:rsidRPr="009F23CC">
              <w:rPr>
                <w:color w:val="auto"/>
                <w:sz w:val="26"/>
                <w:szCs w:val="26"/>
              </w:rPr>
              <w:t>- Đ/c Vinh - PCT</w:t>
            </w:r>
          </w:p>
        </w:tc>
      </w:tr>
      <w:tr w:rsidR="00A33489" w:rsidRPr="009F23CC" w:rsidTr="00450C2B">
        <w:trPr>
          <w:jc w:val="center"/>
        </w:trPr>
        <w:tc>
          <w:tcPr>
            <w:tcW w:w="867" w:type="dxa"/>
            <w:vAlign w:val="center"/>
          </w:tcPr>
          <w:p w:rsidR="00A33489" w:rsidRPr="009F23CC" w:rsidRDefault="00A33489" w:rsidP="0031478E">
            <w:pPr>
              <w:tabs>
                <w:tab w:val="center" w:pos="4320"/>
                <w:tab w:val="right" w:pos="8640"/>
              </w:tabs>
              <w:jc w:val="center"/>
              <w:rPr>
                <w:color w:val="auto"/>
                <w:sz w:val="26"/>
                <w:szCs w:val="26"/>
              </w:rPr>
            </w:pPr>
            <w:r w:rsidRPr="009F23CC">
              <w:rPr>
                <w:color w:val="auto"/>
                <w:sz w:val="26"/>
                <w:szCs w:val="24"/>
              </w:rPr>
              <w:t>22</w:t>
            </w:r>
          </w:p>
        </w:tc>
        <w:tc>
          <w:tcPr>
            <w:tcW w:w="4883" w:type="dxa"/>
          </w:tcPr>
          <w:p w:rsidR="00A33489" w:rsidRPr="009F23CC" w:rsidRDefault="00A33489" w:rsidP="00C3482B">
            <w:pPr>
              <w:jc w:val="both"/>
              <w:rPr>
                <w:i/>
                <w:color w:val="auto"/>
                <w:spacing w:val="2"/>
                <w:sz w:val="26"/>
                <w:szCs w:val="26"/>
              </w:rPr>
            </w:pPr>
            <w:r w:rsidRPr="009F23CC">
              <w:rPr>
                <w:i/>
                <w:color w:val="auto"/>
                <w:spacing w:val="2"/>
                <w:sz w:val="26"/>
                <w:szCs w:val="26"/>
              </w:rPr>
              <w:t>- Đại biểu Quốc hội tiếp xúc cử tri sau kỳ họp thứ 3 Quốc hội khóa XIV và đại biểu Hội đồng nhân dân tỉnh tiếp xúc cử tri trước kỳ họp thứ 4 HĐND tỉnh (Từ ngày 22 đến 28/6/2017)</w:t>
            </w:r>
          </w:p>
          <w:p w:rsidR="00A33489" w:rsidRPr="009F23CC" w:rsidRDefault="00A33489" w:rsidP="00C3482B">
            <w:pPr>
              <w:jc w:val="both"/>
              <w:rPr>
                <w:color w:val="auto"/>
                <w:spacing w:val="-4"/>
                <w:sz w:val="26"/>
                <w:szCs w:val="26"/>
              </w:rPr>
            </w:pPr>
            <w:r w:rsidRPr="009F23CC">
              <w:rPr>
                <w:i/>
                <w:color w:val="auto"/>
                <w:spacing w:val="-4"/>
                <w:sz w:val="26"/>
                <w:szCs w:val="26"/>
                <w:u w:val="single"/>
              </w:rPr>
              <w:t>Sáng:</w:t>
            </w:r>
            <w:r w:rsidRPr="009F23CC">
              <w:rPr>
                <w:color w:val="auto"/>
                <w:spacing w:val="-4"/>
                <w:sz w:val="26"/>
                <w:szCs w:val="26"/>
              </w:rPr>
              <w:t xml:space="preserve"> - Họp BCS Đảng UBND tỉnh</w:t>
            </w:r>
          </w:p>
          <w:p w:rsidR="00A33489" w:rsidRPr="009F23CC" w:rsidRDefault="00A33489" w:rsidP="00C3482B">
            <w:pPr>
              <w:jc w:val="both"/>
              <w:rPr>
                <w:color w:val="auto"/>
                <w:spacing w:val="-4"/>
                <w:sz w:val="26"/>
                <w:szCs w:val="26"/>
              </w:rPr>
            </w:pPr>
            <w:r w:rsidRPr="009F23CC">
              <w:rPr>
                <w:i/>
                <w:color w:val="auto"/>
                <w:spacing w:val="-4"/>
                <w:sz w:val="26"/>
                <w:szCs w:val="26"/>
                <w:u w:val="single"/>
              </w:rPr>
              <w:t>Chiều</w:t>
            </w:r>
            <w:r w:rsidRPr="009F23CC">
              <w:rPr>
                <w:color w:val="auto"/>
                <w:spacing w:val="-4"/>
                <w:sz w:val="26"/>
                <w:szCs w:val="26"/>
              </w:rPr>
              <w:t xml:space="preserve">: - </w:t>
            </w:r>
            <w:r w:rsidRPr="009F23CC">
              <w:rPr>
                <w:color w:val="auto"/>
                <w:sz w:val="26"/>
                <w:szCs w:val="26"/>
              </w:rPr>
              <w:t>Ban Thường vụ Tỉnh ủy nghe và cho ý kiến về giải quyết tồn đọng tại Khu Kinh tế Vũng Áng và Thị xã Kỳ Anh</w:t>
            </w:r>
          </w:p>
        </w:tc>
        <w:tc>
          <w:tcPr>
            <w:tcW w:w="2327" w:type="dxa"/>
          </w:tcPr>
          <w:p w:rsidR="00A33489" w:rsidRPr="009F23CC" w:rsidRDefault="00A33489" w:rsidP="00C3482B">
            <w:pPr>
              <w:jc w:val="both"/>
              <w:rPr>
                <w:color w:val="auto"/>
                <w:sz w:val="26"/>
                <w:szCs w:val="26"/>
              </w:rPr>
            </w:pPr>
            <w:r w:rsidRPr="009F23CC">
              <w:rPr>
                <w:color w:val="auto"/>
                <w:sz w:val="26"/>
                <w:szCs w:val="26"/>
              </w:rPr>
              <w:t>- VP Đoàn ĐBQH</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VP UBND tỉnh</w:t>
            </w:r>
          </w:p>
          <w:p w:rsidR="00A33489" w:rsidRPr="009F23CC" w:rsidRDefault="00A33489" w:rsidP="00C3482B">
            <w:pPr>
              <w:jc w:val="both"/>
              <w:rPr>
                <w:color w:val="auto"/>
                <w:sz w:val="26"/>
                <w:szCs w:val="26"/>
              </w:rPr>
            </w:pPr>
            <w:r w:rsidRPr="009F23CC">
              <w:rPr>
                <w:color w:val="auto"/>
                <w:sz w:val="26"/>
                <w:szCs w:val="26"/>
              </w:rPr>
              <w:t>- BCS Đảng UBND tỉnh</w:t>
            </w:r>
          </w:p>
        </w:tc>
        <w:tc>
          <w:tcPr>
            <w:tcW w:w="2350" w:type="dxa"/>
          </w:tcPr>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Chủ tịch, các PCT</w:t>
            </w:r>
          </w:p>
          <w:p w:rsidR="00A33489" w:rsidRPr="009F23CC" w:rsidRDefault="00A33489" w:rsidP="00C3482B">
            <w:pPr>
              <w:jc w:val="both"/>
              <w:rPr>
                <w:color w:val="auto"/>
                <w:sz w:val="26"/>
                <w:szCs w:val="26"/>
              </w:rPr>
            </w:pPr>
            <w:r w:rsidRPr="009F23CC">
              <w:rPr>
                <w:color w:val="auto"/>
                <w:sz w:val="26"/>
                <w:szCs w:val="26"/>
              </w:rPr>
              <w:t>- Chủ tịch, các PCT</w:t>
            </w: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23</w:t>
            </w:r>
          </w:p>
        </w:tc>
        <w:tc>
          <w:tcPr>
            <w:tcW w:w="4883" w:type="dxa"/>
          </w:tcPr>
          <w:p w:rsidR="00A33489" w:rsidRPr="009F23CC" w:rsidRDefault="00A33489" w:rsidP="00C3482B">
            <w:pPr>
              <w:jc w:val="both"/>
              <w:rPr>
                <w:color w:val="auto"/>
                <w:sz w:val="26"/>
                <w:szCs w:val="26"/>
              </w:rPr>
            </w:pPr>
            <w:r w:rsidRPr="009F23CC">
              <w:rPr>
                <w:i/>
                <w:color w:val="auto"/>
                <w:sz w:val="26"/>
                <w:szCs w:val="26"/>
                <w:u w:val="single"/>
              </w:rPr>
              <w:t>Sáng</w:t>
            </w:r>
            <w:r w:rsidRPr="009F23CC">
              <w:rPr>
                <w:color w:val="auto"/>
                <w:sz w:val="26"/>
                <w:szCs w:val="26"/>
              </w:rPr>
              <w:t>: - Thường trực Hội đồng nhân dân tỉnh khóa XVII họp phiên thứ 11</w:t>
            </w:r>
          </w:p>
          <w:p w:rsidR="009F23CC" w:rsidRPr="009F23CC" w:rsidRDefault="009F23CC" w:rsidP="00C3482B">
            <w:pPr>
              <w:jc w:val="both"/>
              <w:rPr>
                <w:color w:val="auto"/>
                <w:spacing w:val="-4"/>
                <w:sz w:val="26"/>
                <w:szCs w:val="26"/>
              </w:rPr>
            </w:pPr>
            <w:r w:rsidRPr="009F23CC">
              <w:rPr>
                <w:color w:val="auto"/>
                <w:sz w:val="26"/>
                <w:szCs w:val="26"/>
              </w:rPr>
              <w:t>- Làm việc với Đoàn kiểm tra CCHC của Ban Chỉ đạo CCHC của Chính phủ</w:t>
            </w:r>
          </w:p>
          <w:p w:rsidR="00A33489" w:rsidRPr="009F23CC" w:rsidRDefault="00A33489" w:rsidP="00C3482B">
            <w:pPr>
              <w:tabs>
                <w:tab w:val="left" w:pos="1782"/>
              </w:tabs>
              <w:jc w:val="both"/>
              <w:rPr>
                <w:color w:val="auto"/>
                <w:sz w:val="26"/>
                <w:szCs w:val="26"/>
              </w:rPr>
            </w:pPr>
            <w:r w:rsidRPr="009F23CC">
              <w:rPr>
                <w:i/>
                <w:color w:val="auto"/>
                <w:spacing w:val="-4"/>
                <w:sz w:val="26"/>
                <w:szCs w:val="26"/>
                <w:u w:val="single"/>
              </w:rPr>
              <w:lastRenderedPageBreak/>
              <w:t>Chiều</w:t>
            </w:r>
            <w:r w:rsidRPr="009F23CC">
              <w:rPr>
                <w:color w:val="auto"/>
                <w:spacing w:val="-4"/>
                <w:sz w:val="26"/>
                <w:szCs w:val="26"/>
              </w:rPr>
              <w:t>: - Ban Thường vụ Tỉnh ủy làm việc với Đảng ủy, Ban Giám đốc Tổng Công ty Khoáng sản và Thương mại Hà Tĩnh</w:t>
            </w:r>
          </w:p>
        </w:tc>
        <w:tc>
          <w:tcPr>
            <w:tcW w:w="2327" w:type="dxa"/>
          </w:tcPr>
          <w:p w:rsidR="00A33489" w:rsidRPr="009F23CC" w:rsidRDefault="00A33489" w:rsidP="00C3482B">
            <w:pPr>
              <w:jc w:val="both"/>
              <w:rPr>
                <w:color w:val="auto"/>
                <w:sz w:val="26"/>
                <w:szCs w:val="26"/>
              </w:rPr>
            </w:pPr>
            <w:r w:rsidRPr="009F23CC">
              <w:rPr>
                <w:color w:val="auto"/>
                <w:sz w:val="26"/>
                <w:szCs w:val="26"/>
              </w:rPr>
              <w:lastRenderedPageBreak/>
              <w:t>- VP HĐND tỉnh</w:t>
            </w:r>
          </w:p>
          <w:p w:rsidR="00A33489" w:rsidRPr="009F23CC" w:rsidRDefault="00A33489" w:rsidP="00C3482B">
            <w:pPr>
              <w:jc w:val="both"/>
              <w:rPr>
                <w:color w:val="auto"/>
                <w:sz w:val="26"/>
                <w:szCs w:val="26"/>
              </w:rPr>
            </w:pPr>
          </w:p>
          <w:p w:rsidR="009F23CC" w:rsidRPr="009F23CC" w:rsidRDefault="009F23CC" w:rsidP="00C3482B">
            <w:pPr>
              <w:jc w:val="both"/>
              <w:rPr>
                <w:color w:val="auto"/>
                <w:sz w:val="26"/>
                <w:szCs w:val="26"/>
              </w:rPr>
            </w:pPr>
            <w:r w:rsidRPr="009F23CC">
              <w:rPr>
                <w:color w:val="auto"/>
                <w:sz w:val="26"/>
                <w:szCs w:val="26"/>
              </w:rPr>
              <w:t>- Sở Nội vụ</w:t>
            </w:r>
          </w:p>
          <w:p w:rsidR="009F23CC" w:rsidRPr="009F23CC" w:rsidRDefault="009F23CC"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lastRenderedPageBreak/>
              <w:t xml:space="preserve">- Tổng công ty </w:t>
            </w:r>
          </w:p>
        </w:tc>
        <w:tc>
          <w:tcPr>
            <w:tcW w:w="2350" w:type="dxa"/>
          </w:tcPr>
          <w:p w:rsidR="00A33489" w:rsidRPr="009F23CC" w:rsidRDefault="00A33489" w:rsidP="00C3482B">
            <w:pPr>
              <w:jc w:val="both"/>
              <w:rPr>
                <w:color w:val="auto"/>
                <w:sz w:val="26"/>
                <w:szCs w:val="26"/>
              </w:rPr>
            </w:pPr>
            <w:r w:rsidRPr="009F23CC">
              <w:rPr>
                <w:color w:val="auto"/>
                <w:sz w:val="26"/>
                <w:szCs w:val="26"/>
              </w:rPr>
              <w:lastRenderedPageBreak/>
              <w:t>- Chủ tịch, các PCT</w:t>
            </w:r>
            <w:r w:rsidRPr="009F23CC" w:rsidDel="00C360B0">
              <w:rPr>
                <w:color w:val="auto"/>
                <w:sz w:val="26"/>
                <w:szCs w:val="26"/>
              </w:rPr>
              <w:t xml:space="preserve"> </w:t>
            </w:r>
          </w:p>
          <w:p w:rsidR="00A33489" w:rsidRPr="009F23CC" w:rsidRDefault="00A33489" w:rsidP="00C3482B">
            <w:pPr>
              <w:jc w:val="both"/>
              <w:rPr>
                <w:color w:val="auto"/>
                <w:sz w:val="26"/>
                <w:szCs w:val="26"/>
              </w:rPr>
            </w:pPr>
          </w:p>
          <w:p w:rsidR="009F23CC" w:rsidRPr="009F23CC" w:rsidRDefault="009F23CC" w:rsidP="00C3482B">
            <w:pPr>
              <w:jc w:val="both"/>
              <w:rPr>
                <w:color w:val="auto"/>
                <w:sz w:val="26"/>
                <w:szCs w:val="26"/>
              </w:rPr>
            </w:pPr>
            <w:r w:rsidRPr="009F23CC">
              <w:rPr>
                <w:color w:val="auto"/>
                <w:sz w:val="26"/>
                <w:szCs w:val="26"/>
              </w:rPr>
              <w:t>- Đ/c Vinh - PCT</w:t>
            </w:r>
          </w:p>
          <w:p w:rsidR="009F23CC" w:rsidRPr="009F23CC" w:rsidRDefault="009F23CC"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lastRenderedPageBreak/>
              <w:t>- Chủ tịch, các PCT</w:t>
            </w: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lastRenderedPageBreak/>
              <w:t>24</w:t>
            </w:r>
          </w:p>
        </w:tc>
        <w:tc>
          <w:tcPr>
            <w:tcW w:w="4883" w:type="dxa"/>
          </w:tcPr>
          <w:p w:rsidR="00A33489" w:rsidRPr="009F23CC" w:rsidRDefault="00A33489" w:rsidP="00C3482B">
            <w:pPr>
              <w:jc w:val="both"/>
              <w:rPr>
                <w:b/>
                <w:color w:val="auto"/>
                <w:spacing w:val="-2"/>
                <w:sz w:val="26"/>
                <w:szCs w:val="26"/>
              </w:rPr>
            </w:pPr>
            <w:r w:rsidRPr="009F23CC">
              <w:rPr>
                <w:b/>
                <w:color w:val="auto"/>
                <w:spacing w:val="-2"/>
                <w:sz w:val="26"/>
                <w:szCs w:val="26"/>
              </w:rPr>
              <w:t>Thứ Bảy</w:t>
            </w:r>
          </w:p>
          <w:p w:rsidR="00A33489" w:rsidRPr="009F23CC" w:rsidRDefault="00A33489" w:rsidP="00C3482B">
            <w:pPr>
              <w:jc w:val="both"/>
              <w:rPr>
                <w:b/>
                <w:color w:val="auto"/>
                <w:spacing w:val="-2"/>
                <w:sz w:val="26"/>
                <w:szCs w:val="26"/>
              </w:rPr>
            </w:pPr>
            <w:r w:rsidRPr="009F23CC">
              <w:rPr>
                <w:i/>
                <w:color w:val="auto"/>
                <w:sz w:val="26"/>
                <w:szCs w:val="26"/>
                <w:u w:val="single"/>
              </w:rPr>
              <w:t>Sáng</w:t>
            </w:r>
            <w:r w:rsidRPr="009F23CC">
              <w:rPr>
                <w:color w:val="auto"/>
                <w:sz w:val="26"/>
                <w:szCs w:val="26"/>
              </w:rPr>
              <w:t>: - Họp Ban Thường vụ Tỉnh ủy đánh giá tình hình, kết quả thực hiện nhiệm vụ phát triển kinh tế, xã hội 6 tháng đầu năm; triển khai nhiệm vụ 6 tháng cuối năm 2017</w:t>
            </w:r>
          </w:p>
          <w:p w:rsidR="00BD0F2E" w:rsidRPr="009F23CC" w:rsidRDefault="00A33489" w:rsidP="00C3482B">
            <w:pPr>
              <w:jc w:val="both"/>
              <w:rPr>
                <w:color w:val="auto"/>
                <w:spacing w:val="-2"/>
                <w:sz w:val="26"/>
                <w:szCs w:val="26"/>
              </w:rPr>
            </w:pPr>
            <w:r w:rsidRPr="009F23CC">
              <w:rPr>
                <w:i/>
                <w:color w:val="auto"/>
                <w:spacing w:val="-2"/>
                <w:sz w:val="26"/>
                <w:szCs w:val="26"/>
                <w:u w:val="single"/>
              </w:rPr>
              <w:t>Chiều</w:t>
            </w:r>
            <w:r w:rsidRPr="009F23CC">
              <w:rPr>
                <w:color w:val="auto"/>
                <w:spacing w:val="-2"/>
                <w:sz w:val="26"/>
                <w:szCs w:val="26"/>
              </w:rPr>
              <w:t>: - Họp Đảng ủy Quân sự tỉnh</w:t>
            </w:r>
          </w:p>
          <w:p w:rsidR="00A33489" w:rsidRPr="009F23CC" w:rsidRDefault="00BD0F2E" w:rsidP="00C3482B">
            <w:pPr>
              <w:jc w:val="both"/>
              <w:rPr>
                <w:color w:val="auto"/>
                <w:spacing w:val="-4"/>
                <w:sz w:val="26"/>
                <w:szCs w:val="26"/>
              </w:rPr>
            </w:pPr>
            <w:r w:rsidRPr="009F23CC">
              <w:rPr>
                <w:color w:val="auto"/>
                <w:sz w:val="26"/>
                <w:szCs w:val="26"/>
              </w:rPr>
              <w:t>- Họp nghe Dự thảo Đề án Phát triển công nghệ sinh học</w:t>
            </w:r>
          </w:p>
        </w:tc>
        <w:tc>
          <w:tcPr>
            <w:tcW w:w="2327" w:type="dxa"/>
          </w:tcPr>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BCS Đảng UBND tỉnh</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BD0F2E" w:rsidRPr="009F23CC" w:rsidRDefault="00A33489" w:rsidP="00C3482B">
            <w:pPr>
              <w:jc w:val="both"/>
              <w:rPr>
                <w:color w:val="auto"/>
                <w:sz w:val="26"/>
                <w:szCs w:val="26"/>
              </w:rPr>
            </w:pPr>
            <w:r w:rsidRPr="009F23CC">
              <w:rPr>
                <w:color w:val="auto"/>
                <w:sz w:val="26"/>
                <w:szCs w:val="26"/>
              </w:rPr>
              <w:t>- Bộ CH QS tỉnh</w:t>
            </w:r>
          </w:p>
          <w:p w:rsidR="00A33489" w:rsidRPr="009F23CC" w:rsidRDefault="00BD0F2E" w:rsidP="00C3482B">
            <w:pPr>
              <w:jc w:val="both"/>
              <w:rPr>
                <w:color w:val="auto"/>
                <w:sz w:val="26"/>
                <w:szCs w:val="26"/>
              </w:rPr>
            </w:pPr>
            <w:r w:rsidRPr="009F23CC">
              <w:rPr>
                <w:color w:val="auto"/>
                <w:sz w:val="26"/>
                <w:szCs w:val="26"/>
              </w:rPr>
              <w:t>- Sở KH và CN</w:t>
            </w:r>
          </w:p>
        </w:tc>
        <w:tc>
          <w:tcPr>
            <w:tcW w:w="2350" w:type="dxa"/>
          </w:tcPr>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Chủ tịch, các PCT</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BD0F2E" w:rsidRPr="009F23CC" w:rsidRDefault="00A33489" w:rsidP="00C3482B">
            <w:pPr>
              <w:jc w:val="both"/>
              <w:rPr>
                <w:color w:val="auto"/>
                <w:sz w:val="26"/>
                <w:szCs w:val="26"/>
              </w:rPr>
            </w:pPr>
            <w:r w:rsidRPr="009F23CC">
              <w:rPr>
                <w:color w:val="auto"/>
                <w:sz w:val="26"/>
                <w:szCs w:val="26"/>
              </w:rPr>
              <w:t>- Đ/c Khánh - CT</w:t>
            </w:r>
          </w:p>
          <w:p w:rsidR="00A33489" w:rsidRPr="009F23CC" w:rsidRDefault="00BD0F2E" w:rsidP="00C3482B">
            <w:pPr>
              <w:jc w:val="both"/>
              <w:rPr>
                <w:color w:val="auto"/>
                <w:sz w:val="26"/>
                <w:szCs w:val="26"/>
              </w:rPr>
            </w:pPr>
            <w:r w:rsidRPr="009F23CC">
              <w:rPr>
                <w:color w:val="auto"/>
                <w:sz w:val="26"/>
                <w:szCs w:val="26"/>
              </w:rPr>
              <w:t>- Đ/c Vinh - PCT</w:t>
            </w:r>
          </w:p>
        </w:tc>
      </w:tr>
      <w:tr w:rsidR="00A33489" w:rsidRPr="009F23CC" w:rsidTr="0031478E">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25</w:t>
            </w:r>
          </w:p>
        </w:tc>
        <w:tc>
          <w:tcPr>
            <w:tcW w:w="4883" w:type="dxa"/>
          </w:tcPr>
          <w:p w:rsidR="00A33489" w:rsidRPr="009F23CC" w:rsidRDefault="00A33489" w:rsidP="00C3482B">
            <w:pPr>
              <w:snapToGrid w:val="0"/>
              <w:jc w:val="both"/>
              <w:rPr>
                <w:b/>
                <w:color w:val="auto"/>
                <w:sz w:val="26"/>
                <w:szCs w:val="26"/>
              </w:rPr>
            </w:pPr>
            <w:r w:rsidRPr="009F23CC">
              <w:rPr>
                <w:b/>
                <w:color w:val="auto"/>
                <w:sz w:val="26"/>
                <w:szCs w:val="26"/>
              </w:rPr>
              <w:t>Chủ Nhật</w:t>
            </w:r>
          </w:p>
          <w:p w:rsidR="00A33489" w:rsidRPr="009F23CC" w:rsidRDefault="00A33489" w:rsidP="00C3482B">
            <w:pPr>
              <w:snapToGrid w:val="0"/>
              <w:jc w:val="both"/>
              <w:rPr>
                <w:b/>
                <w:i/>
                <w:color w:val="auto"/>
                <w:sz w:val="26"/>
                <w:szCs w:val="26"/>
              </w:rPr>
            </w:pPr>
            <w:r w:rsidRPr="009F23CC">
              <w:rPr>
                <w:i/>
                <w:color w:val="auto"/>
                <w:sz w:val="26"/>
                <w:szCs w:val="26"/>
                <w:u w:val="single"/>
              </w:rPr>
              <w:t>Sáng</w:t>
            </w:r>
            <w:r w:rsidRPr="009F23CC">
              <w:rPr>
                <w:color w:val="auto"/>
                <w:sz w:val="26"/>
                <w:szCs w:val="26"/>
              </w:rPr>
              <w:t xml:space="preserve">: - Ban Thường vụ Tỉnh ủy nghe và cho ý kiến về Đề án về đẩy mạnh phát triển ngành Công nghiệp và </w:t>
            </w:r>
            <w:r w:rsidRPr="009F23CC">
              <w:rPr>
                <w:color w:val="auto"/>
                <w:sz w:val="26"/>
                <w:szCs w:val="26"/>
                <w:lang w:val="vi-VN"/>
              </w:rPr>
              <w:t xml:space="preserve">tiểu thủ </w:t>
            </w:r>
            <w:r w:rsidRPr="009F23CC">
              <w:rPr>
                <w:color w:val="auto"/>
                <w:sz w:val="26"/>
                <w:szCs w:val="26"/>
              </w:rPr>
              <w:t xml:space="preserve">công nghiệp </w:t>
            </w:r>
            <w:r w:rsidRPr="009F23CC">
              <w:rPr>
                <w:i/>
                <w:color w:val="auto"/>
                <w:spacing w:val="-4"/>
                <w:sz w:val="26"/>
                <w:szCs w:val="26"/>
                <w:u w:val="single"/>
              </w:rPr>
              <w:t>Chiều</w:t>
            </w:r>
            <w:r w:rsidRPr="009F23CC">
              <w:rPr>
                <w:color w:val="auto"/>
                <w:spacing w:val="-4"/>
                <w:sz w:val="26"/>
                <w:szCs w:val="26"/>
              </w:rPr>
              <w:t xml:space="preserve">: - </w:t>
            </w:r>
            <w:r w:rsidRPr="009F23CC">
              <w:rPr>
                <w:color w:val="auto"/>
                <w:sz w:val="26"/>
                <w:szCs w:val="26"/>
              </w:rPr>
              <w:t xml:space="preserve">Ban Thường vụ Tỉnh ủy nghe và cho ý kiến về </w:t>
            </w:r>
            <w:r w:rsidRPr="009F23CC">
              <w:rPr>
                <w:color w:val="auto"/>
                <w:spacing w:val="-4"/>
                <w:sz w:val="26"/>
                <w:szCs w:val="26"/>
              </w:rPr>
              <w:t xml:space="preserve">Đề án về khai thác tiềm năng, lợi thế rừng và đất rừng; kinh tế vùng đồi rừng; biển, ven biển để phát triển kinh tế - xã hội gắn với bảo đảm quốc phòng - an ninh </w:t>
            </w:r>
          </w:p>
        </w:tc>
        <w:tc>
          <w:tcPr>
            <w:tcW w:w="2327" w:type="dxa"/>
          </w:tcPr>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BCS Đảng UBND tỉnh</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BCS Đảng UBND tỉnh</w:t>
            </w:r>
          </w:p>
          <w:p w:rsidR="00A33489" w:rsidRPr="009F23CC" w:rsidRDefault="00A33489" w:rsidP="00C3482B">
            <w:pPr>
              <w:jc w:val="both"/>
              <w:rPr>
                <w:color w:val="auto"/>
                <w:sz w:val="26"/>
                <w:szCs w:val="26"/>
              </w:rPr>
            </w:pPr>
          </w:p>
        </w:tc>
        <w:tc>
          <w:tcPr>
            <w:tcW w:w="2350" w:type="dxa"/>
          </w:tcPr>
          <w:p w:rsidR="00A33489" w:rsidRPr="009F23CC" w:rsidRDefault="00A33489" w:rsidP="00C3482B">
            <w:pPr>
              <w:jc w:val="both"/>
              <w:rPr>
                <w:b/>
                <w:color w:val="auto"/>
                <w:sz w:val="26"/>
                <w:szCs w:val="26"/>
              </w:rPr>
            </w:pPr>
          </w:p>
          <w:p w:rsidR="00A33489" w:rsidRPr="009F23CC" w:rsidRDefault="00A33489" w:rsidP="00C3482B">
            <w:pPr>
              <w:jc w:val="both"/>
              <w:rPr>
                <w:color w:val="auto"/>
                <w:sz w:val="26"/>
                <w:szCs w:val="26"/>
              </w:rPr>
            </w:pPr>
            <w:r w:rsidRPr="009F23CC">
              <w:rPr>
                <w:color w:val="auto"/>
                <w:sz w:val="26"/>
                <w:szCs w:val="26"/>
              </w:rPr>
              <w:t>- Ban TV Tỉnh ủy</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r w:rsidRPr="009F23CC">
              <w:rPr>
                <w:color w:val="auto"/>
                <w:sz w:val="26"/>
                <w:szCs w:val="26"/>
              </w:rPr>
              <w:t>- Chủ tịch, các PCT</w:t>
            </w:r>
          </w:p>
          <w:p w:rsidR="00A33489" w:rsidRPr="009F23CC" w:rsidRDefault="00A33489" w:rsidP="00C3482B">
            <w:pPr>
              <w:jc w:val="both"/>
              <w:rPr>
                <w:color w:val="auto"/>
                <w:sz w:val="26"/>
                <w:szCs w:val="26"/>
              </w:rPr>
            </w:pP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26</w:t>
            </w:r>
          </w:p>
        </w:tc>
        <w:tc>
          <w:tcPr>
            <w:tcW w:w="4883" w:type="dxa"/>
            <w:vAlign w:val="center"/>
          </w:tcPr>
          <w:p w:rsidR="00A33489" w:rsidRPr="009F23CC" w:rsidRDefault="00A33489" w:rsidP="00C3482B">
            <w:pPr>
              <w:jc w:val="both"/>
              <w:rPr>
                <w:color w:val="auto"/>
                <w:spacing w:val="-2"/>
                <w:sz w:val="26"/>
                <w:szCs w:val="26"/>
              </w:rPr>
            </w:pPr>
            <w:r w:rsidRPr="009F23CC">
              <w:rPr>
                <w:i/>
                <w:color w:val="auto"/>
                <w:spacing w:val="-2"/>
                <w:sz w:val="26"/>
                <w:szCs w:val="26"/>
                <w:u w:val="single"/>
              </w:rPr>
              <w:t>Sáng:</w:t>
            </w:r>
            <w:r w:rsidRPr="009F23CC">
              <w:rPr>
                <w:color w:val="auto"/>
                <w:spacing w:val="-2"/>
                <w:sz w:val="26"/>
                <w:szCs w:val="26"/>
              </w:rPr>
              <w:t xml:space="preserve"> - Giao ban UBND tỉnh tháng 6/2017 nghe các nội dung chuẩn bị Kỳ họp HĐND tỉnh</w:t>
            </w:r>
          </w:p>
          <w:p w:rsidR="00C3482B" w:rsidRPr="009F23CC" w:rsidRDefault="00C3482B" w:rsidP="00C3482B">
            <w:pPr>
              <w:jc w:val="both"/>
              <w:rPr>
                <w:color w:val="auto"/>
                <w:spacing w:val="-8"/>
                <w:sz w:val="26"/>
                <w:szCs w:val="26"/>
              </w:rPr>
            </w:pPr>
            <w:r w:rsidRPr="009F23CC">
              <w:rPr>
                <w:color w:val="auto"/>
                <w:spacing w:val="-8"/>
                <w:sz w:val="26"/>
                <w:szCs w:val="26"/>
              </w:rPr>
              <w:t>- Họp xử lý một số nội dung tồn đọng về đất đai</w:t>
            </w:r>
          </w:p>
          <w:p w:rsidR="00BD0F2E" w:rsidRPr="009F23CC" w:rsidRDefault="00A33489" w:rsidP="00C3482B">
            <w:pPr>
              <w:jc w:val="both"/>
              <w:rPr>
                <w:color w:val="auto"/>
                <w:sz w:val="26"/>
                <w:szCs w:val="26"/>
              </w:rPr>
            </w:pPr>
            <w:r w:rsidRPr="009F23CC">
              <w:rPr>
                <w:i/>
                <w:color w:val="auto"/>
                <w:spacing w:val="-2"/>
                <w:sz w:val="26"/>
                <w:szCs w:val="26"/>
                <w:u w:val="single"/>
              </w:rPr>
              <w:t>Chiều</w:t>
            </w:r>
            <w:r w:rsidRPr="009F23CC">
              <w:rPr>
                <w:color w:val="auto"/>
                <w:spacing w:val="-2"/>
                <w:sz w:val="26"/>
                <w:szCs w:val="26"/>
              </w:rPr>
              <w:t xml:space="preserve">: </w:t>
            </w:r>
            <w:r w:rsidR="00C3482B" w:rsidRPr="009F23CC">
              <w:rPr>
                <w:color w:val="auto"/>
                <w:spacing w:val="-2"/>
                <w:sz w:val="26"/>
                <w:szCs w:val="26"/>
              </w:rPr>
              <w:t xml:space="preserve">- </w:t>
            </w:r>
            <w:r w:rsidRPr="009F23CC">
              <w:rPr>
                <w:color w:val="auto"/>
                <w:sz w:val="26"/>
                <w:szCs w:val="26"/>
                <w:lang w:val="vi-VN"/>
              </w:rPr>
              <w:t>Thường trực</w:t>
            </w:r>
            <w:r w:rsidRPr="009F23CC">
              <w:rPr>
                <w:color w:val="auto"/>
                <w:sz w:val="26"/>
                <w:szCs w:val="26"/>
              </w:rPr>
              <w:t xml:space="preserve"> Tỉnh ủy</w:t>
            </w:r>
            <w:r w:rsidRPr="009F23CC">
              <w:rPr>
                <w:color w:val="auto"/>
                <w:sz w:val="26"/>
                <w:szCs w:val="26"/>
                <w:lang w:val="vi-VN"/>
              </w:rPr>
              <w:t xml:space="preserve"> </w:t>
            </w:r>
            <w:r w:rsidRPr="009F23CC">
              <w:rPr>
                <w:color w:val="auto"/>
                <w:sz w:val="26"/>
                <w:szCs w:val="26"/>
              </w:rPr>
              <w:t>giao ban tuần</w:t>
            </w:r>
          </w:p>
          <w:p w:rsidR="00A33489" w:rsidRPr="009F23CC" w:rsidRDefault="00BD0F2E" w:rsidP="00C3482B">
            <w:pPr>
              <w:jc w:val="both"/>
              <w:rPr>
                <w:color w:val="auto"/>
                <w:sz w:val="26"/>
                <w:szCs w:val="26"/>
              </w:rPr>
            </w:pPr>
            <w:r w:rsidRPr="009F23CC">
              <w:rPr>
                <w:color w:val="auto"/>
                <w:sz w:val="26"/>
                <w:szCs w:val="26"/>
              </w:rPr>
              <w:t>- Họp Ban chỉ đạo BHYT toàn dân</w:t>
            </w:r>
          </w:p>
        </w:tc>
        <w:tc>
          <w:tcPr>
            <w:tcW w:w="2327" w:type="dxa"/>
          </w:tcPr>
          <w:p w:rsidR="00A33489" w:rsidRPr="009F23CC" w:rsidRDefault="00A33489" w:rsidP="00C3482B">
            <w:pPr>
              <w:jc w:val="both"/>
              <w:rPr>
                <w:color w:val="auto"/>
                <w:sz w:val="26"/>
                <w:szCs w:val="26"/>
              </w:rPr>
            </w:pPr>
            <w:r w:rsidRPr="009F23CC">
              <w:rPr>
                <w:color w:val="auto"/>
                <w:sz w:val="26"/>
                <w:szCs w:val="26"/>
              </w:rPr>
              <w:t>- VP UBND tỉnh</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Sở TN và MT</w:t>
            </w:r>
          </w:p>
          <w:p w:rsidR="00BD0F2E" w:rsidRPr="009F23CC" w:rsidRDefault="00A33489" w:rsidP="00C3482B">
            <w:pPr>
              <w:jc w:val="both"/>
              <w:rPr>
                <w:color w:val="auto"/>
                <w:sz w:val="26"/>
                <w:szCs w:val="26"/>
              </w:rPr>
            </w:pPr>
            <w:r w:rsidRPr="009F23CC">
              <w:rPr>
                <w:color w:val="auto"/>
                <w:sz w:val="26"/>
                <w:szCs w:val="26"/>
              </w:rPr>
              <w:t>- TT + VP Tỉnh ủy</w:t>
            </w:r>
          </w:p>
          <w:p w:rsidR="00A33489" w:rsidRPr="009F23CC" w:rsidRDefault="00BD0F2E" w:rsidP="00C3482B">
            <w:pPr>
              <w:jc w:val="both"/>
              <w:rPr>
                <w:color w:val="auto"/>
                <w:sz w:val="26"/>
                <w:szCs w:val="26"/>
              </w:rPr>
            </w:pPr>
            <w:r w:rsidRPr="009F23CC">
              <w:rPr>
                <w:color w:val="auto"/>
                <w:sz w:val="26"/>
                <w:szCs w:val="26"/>
              </w:rPr>
              <w:t>- Bảo hiểm XH tỉnh</w:t>
            </w:r>
          </w:p>
        </w:tc>
        <w:tc>
          <w:tcPr>
            <w:tcW w:w="2350" w:type="dxa"/>
          </w:tcPr>
          <w:p w:rsidR="00A33489" w:rsidRPr="009F23CC" w:rsidRDefault="00A33489" w:rsidP="00C3482B">
            <w:pPr>
              <w:jc w:val="both"/>
              <w:rPr>
                <w:color w:val="auto"/>
                <w:sz w:val="26"/>
                <w:szCs w:val="26"/>
              </w:rPr>
            </w:pPr>
            <w:r w:rsidRPr="009F23CC">
              <w:rPr>
                <w:color w:val="auto"/>
                <w:sz w:val="26"/>
                <w:szCs w:val="26"/>
              </w:rPr>
              <w:t>- Chủ tịch, các PCT</w:t>
            </w:r>
            <w:r w:rsidRPr="009F23CC" w:rsidDel="00C360B0">
              <w:rPr>
                <w:color w:val="auto"/>
                <w:sz w:val="26"/>
                <w:szCs w:val="26"/>
              </w:rPr>
              <w:t xml:space="preserve"> </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Đ/c Thắng - PCT</w:t>
            </w:r>
          </w:p>
          <w:p w:rsidR="00BD0F2E" w:rsidRPr="009F23CC" w:rsidRDefault="00A33489" w:rsidP="00C3482B">
            <w:pPr>
              <w:jc w:val="both"/>
              <w:rPr>
                <w:color w:val="auto"/>
                <w:sz w:val="26"/>
                <w:szCs w:val="26"/>
              </w:rPr>
            </w:pPr>
            <w:r w:rsidRPr="009F23CC">
              <w:rPr>
                <w:color w:val="auto"/>
                <w:sz w:val="26"/>
                <w:szCs w:val="26"/>
              </w:rPr>
              <w:t>- Đ/c Khánh - CT</w:t>
            </w:r>
          </w:p>
          <w:p w:rsidR="00A33489" w:rsidRPr="009F23CC" w:rsidRDefault="00BD0F2E" w:rsidP="00C3482B">
            <w:pPr>
              <w:jc w:val="both"/>
              <w:rPr>
                <w:color w:val="auto"/>
                <w:sz w:val="26"/>
                <w:szCs w:val="26"/>
              </w:rPr>
            </w:pPr>
            <w:r w:rsidRPr="009F23CC">
              <w:rPr>
                <w:color w:val="auto"/>
                <w:sz w:val="26"/>
                <w:szCs w:val="26"/>
              </w:rPr>
              <w:t>- Đ/c Vinh - PCT</w:t>
            </w: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27</w:t>
            </w:r>
          </w:p>
        </w:tc>
        <w:tc>
          <w:tcPr>
            <w:tcW w:w="4883" w:type="dxa"/>
            <w:vAlign w:val="center"/>
          </w:tcPr>
          <w:p w:rsidR="00BD0F2E" w:rsidRPr="009F23CC" w:rsidRDefault="00A33489" w:rsidP="00C3482B">
            <w:pPr>
              <w:jc w:val="both"/>
              <w:rPr>
                <w:color w:val="auto"/>
                <w:spacing w:val="2"/>
                <w:sz w:val="26"/>
                <w:szCs w:val="26"/>
              </w:rPr>
            </w:pPr>
            <w:r w:rsidRPr="009F23CC">
              <w:rPr>
                <w:i/>
                <w:color w:val="auto"/>
                <w:spacing w:val="-2"/>
                <w:sz w:val="26"/>
                <w:szCs w:val="26"/>
                <w:u w:val="single"/>
              </w:rPr>
              <w:t>Sáng:</w:t>
            </w:r>
            <w:r w:rsidRPr="009F23CC">
              <w:rPr>
                <w:color w:val="auto"/>
                <w:spacing w:val="2"/>
                <w:sz w:val="26"/>
                <w:szCs w:val="26"/>
              </w:rPr>
              <w:t xml:space="preserve"> - Tiếp xúc cử tri sau kỳ họp thứ 3 Quốc hội khóa XIV</w:t>
            </w:r>
          </w:p>
          <w:p w:rsidR="00C3482B" w:rsidRPr="009F23CC" w:rsidRDefault="00C3482B" w:rsidP="00C3482B">
            <w:pPr>
              <w:jc w:val="both"/>
              <w:rPr>
                <w:color w:val="auto"/>
                <w:spacing w:val="2"/>
                <w:sz w:val="26"/>
                <w:szCs w:val="26"/>
              </w:rPr>
            </w:pPr>
            <w:r w:rsidRPr="009F23CC">
              <w:rPr>
                <w:color w:val="auto"/>
                <w:sz w:val="26"/>
                <w:szCs w:val="26"/>
              </w:rPr>
              <w:t>- Kiểm tra tiến độ một số dự án XDCB thuộc ngành NN và PTNT</w:t>
            </w:r>
          </w:p>
          <w:p w:rsidR="00A33489" w:rsidRPr="009F23CC" w:rsidDel="007E27A6" w:rsidRDefault="00BD0F2E" w:rsidP="00C3482B">
            <w:pPr>
              <w:jc w:val="both"/>
              <w:rPr>
                <w:color w:val="auto"/>
                <w:sz w:val="26"/>
                <w:szCs w:val="26"/>
                <w:u w:val="single"/>
              </w:rPr>
            </w:pPr>
            <w:r w:rsidRPr="009F23CC">
              <w:rPr>
                <w:color w:val="auto"/>
                <w:sz w:val="26"/>
                <w:szCs w:val="26"/>
              </w:rPr>
              <w:t xml:space="preserve">- Hội nghị tổng kết Luật Xử lý vi phạm hành chính năm 2012 </w:t>
            </w:r>
            <w:r w:rsidR="00A33489" w:rsidRPr="009F23CC">
              <w:rPr>
                <w:color w:val="auto"/>
                <w:spacing w:val="2"/>
                <w:sz w:val="26"/>
                <w:szCs w:val="26"/>
              </w:rPr>
              <w:t xml:space="preserve"> </w:t>
            </w:r>
          </w:p>
        </w:tc>
        <w:tc>
          <w:tcPr>
            <w:tcW w:w="2327" w:type="dxa"/>
          </w:tcPr>
          <w:p w:rsidR="00BD0F2E" w:rsidRPr="009F23CC" w:rsidRDefault="00A33489" w:rsidP="00C3482B">
            <w:pPr>
              <w:jc w:val="both"/>
              <w:rPr>
                <w:color w:val="auto"/>
                <w:sz w:val="26"/>
                <w:szCs w:val="26"/>
              </w:rPr>
            </w:pPr>
            <w:r w:rsidRPr="009F23CC">
              <w:rPr>
                <w:color w:val="auto"/>
                <w:sz w:val="26"/>
                <w:szCs w:val="26"/>
              </w:rPr>
              <w:t>- VP Đoàn ĐBQH</w:t>
            </w:r>
          </w:p>
          <w:p w:rsidR="00BD0F2E" w:rsidRPr="009F23CC" w:rsidRDefault="00BD0F2E"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Sở NN và PTNT</w:t>
            </w:r>
          </w:p>
          <w:p w:rsidR="00C3482B" w:rsidRPr="009F23CC" w:rsidRDefault="00C3482B" w:rsidP="00C3482B">
            <w:pPr>
              <w:jc w:val="both"/>
              <w:rPr>
                <w:color w:val="auto"/>
                <w:sz w:val="26"/>
                <w:szCs w:val="26"/>
              </w:rPr>
            </w:pPr>
          </w:p>
          <w:p w:rsidR="00A33489" w:rsidRPr="009F23CC" w:rsidRDefault="00BD0F2E" w:rsidP="00C3482B">
            <w:pPr>
              <w:jc w:val="both"/>
              <w:rPr>
                <w:color w:val="auto"/>
                <w:sz w:val="26"/>
                <w:szCs w:val="26"/>
              </w:rPr>
            </w:pPr>
            <w:r w:rsidRPr="009F23CC">
              <w:rPr>
                <w:color w:val="auto"/>
                <w:sz w:val="26"/>
                <w:szCs w:val="26"/>
              </w:rPr>
              <w:t>- Sở Tư pháp</w:t>
            </w:r>
          </w:p>
        </w:tc>
        <w:tc>
          <w:tcPr>
            <w:tcW w:w="2350" w:type="dxa"/>
          </w:tcPr>
          <w:p w:rsidR="00BD0F2E" w:rsidRPr="009F23CC" w:rsidRDefault="00A33489" w:rsidP="00C3482B">
            <w:pPr>
              <w:jc w:val="both"/>
              <w:rPr>
                <w:color w:val="auto"/>
                <w:sz w:val="26"/>
                <w:szCs w:val="26"/>
              </w:rPr>
            </w:pPr>
            <w:r w:rsidRPr="009F23CC">
              <w:rPr>
                <w:color w:val="auto"/>
                <w:sz w:val="26"/>
                <w:szCs w:val="26"/>
              </w:rPr>
              <w:t>- Đ/c Khánh - CT</w:t>
            </w:r>
          </w:p>
          <w:p w:rsidR="00BD0F2E" w:rsidRPr="009F23CC" w:rsidRDefault="00BD0F2E" w:rsidP="00C3482B">
            <w:pPr>
              <w:jc w:val="both"/>
              <w:rPr>
                <w:color w:val="auto"/>
                <w:sz w:val="26"/>
                <w:szCs w:val="26"/>
              </w:rPr>
            </w:pPr>
          </w:p>
          <w:p w:rsidR="00C3482B" w:rsidRPr="009F23CC" w:rsidRDefault="00C3482B" w:rsidP="00C3482B">
            <w:pPr>
              <w:jc w:val="both"/>
              <w:rPr>
                <w:color w:val="auto"/>
                <w:sz w:val="26"/>
                <w:szCs w:val="26"/>
              </w:rPr>
            </w:pPr>
            <w:r w:rsidRPr="009F23CC">
              <w:rPr>
                <w:color w:val="auto"/>
                <w:sz w:val="26"/>
                <w:szCs w:val="26"/>
              </w:rPr>
              <w:t>- Đ/c Sơn - PCT</w:t>
            </w:r>
          </w:p>
          <w:p w:rsidR="00C3482B" w:rsidRPr="009F23CC" w:rsidRDefault="00C3482B" w:rsidP="00C3482B">
            <w:pPr>
              <w:jc w:val="both"/>
              <w:rPr>
                <w:color w:val="auto"/>
                <w:sz w:val="26"/>
                <w:szCs w:val="26"/>
              </w:rPr>
            </w:pPr>
          </w:p>
          <w:p w:rsidR="00A33489" w:rsidRPr="009F23CC" w:rsidRDefault="00BD0F2E" w:rsidP="00C3482B">
            <w:pPr>
              <w:jc w:val="both"/>
              <w:rPr>
                <w:color w:val="auto"/>
                <w:sz w:val="26"/>
                <w:szCs w:val="26"/>
              </w:rPr>
            </w:pPr>
            <w:r w:rsidRPr="009F23CC">
              <w:rPr>
                <w:color w:val="auto"/>
                <w:sz w:val="26"/>
                <w:szCs w:val="26"/>
              </w:rPr>
              <w:t>- Đ/c Vinh - PCT</w:t>
            </w:r>
          </w:p>
        </w:tc>
      </w:tr>
      <w:tr w:rsidR="00A33489" w:rsidRPr="009F23CC" w:rsidTr="0031478E">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28</w:t>
            </w:r>
          </w:p>
        </w:tc>
        <w:tc>
          <w:tcPr>
            <w:tcW w:w="4883" w:type="dxa"/>
          </w:tcPr>
          <w:p w:rsidR="00A33489" w:rsidRPr="009F23CC" w:rsidRDefault="00BD0F2E" w:rsidP="00C3482B">
            <w:pPr>
              <w:jc w:val="both"/>
              <w:rPr>
                <w:color w:val="auto"/>
                <w:sz w:val="26"/>
                <w:szCs w:val="26"/>
              </w:rPr>
            </w:pPr>
            <w:r w:rsidRPr="009F23CC">
              <w:rPr>
                <w:i/>
                <w:color w:val="auto"/>
                <w:sz w:val="26"/>
                <w:szCs w:val="26"/>
                <w:u w:val="single"/>
              </w:rPr>
              <w:t>Sáng:</w:t>
            </w:r>
            <w:r w:rsidRPr="009F23CC">
              <w:rPr>
                <w:color w:val="auto"/>
                <w:sz w:val="26"/>
                <w:szCs w:val="26"/>
              </w:rPr>
              <w:t xml:space="preserve"> - Hội nghị sơ kết 06 tháng đầu năm 2017, triển khai nhiệm vụ 6 tháng cuối năm 2017 của Công an tỉnh</w:t>
            </w:r>
          </w:p>
          <w:p w:rsidR="00C35CA4" w:rsidRPr="009F23CC" w:rsidRDefault="00C35CA4" w:rsidP="00C3482B">
            <w:pPr>
              <w:jc w:val="both"/>
              <w:rPr>
                <w:color w:val="auto"/>
                <w:sz w:val="26"/>
                <w:szCs w:val="26"/>
              </w:rPr>
            </w:pPr>
            <w:r w:rsidRPr="009F23CC">
              <w:rPr>
                <w:color w:val="auto"/>
                <w:sz w:val="26"/>
                <w:szCs w:val="26"/>
              </w:rPr>
              <w:t>- Làm việc về điều chỉnh quy hoạch Khu côn nghiệp Vũng Áng 1</w:t>
            </w:r>
          </w:p>
          <w:p w:rsidR="00BD0F2E" w:rsidRPr="009F23CC" w:rsidDel="007E27A6" w:rsidRDefault="00BD0F2E" w:rsidP="00C3482B">
            <w:pPr>
              <w:jc w:val="both"/>
              <w:rPr>
                <w:color w:val="auto"/>
                <w:sz w:val="26"/>
                <w:szCs w:val="26"/>
              </w:rPr>
            </w:pPr>
            <w:r w:rsidRPr="009F23CC">
              <w:rPr>
                <w:i/>
                <w:color w:val="auto"/>
                <w:sz w:val="26"/>
                <w:szCs w:val="26"/>
                <w:u w:val="single"/>
              </w:rPr>
              <w:t>Chiều:</w:t>
            </w:r>
            <w:r w:rsidRPr="009F23CC">
              <w:rPr>
                <w:color w:val="auto"/>
                <w:sz w:val="26"/>
                <w:szCs w:val="26"/>
              </w:rPr>
              <w:t xml:space="preserve"> - Họp Ban chỉ đạo công tác gia đình tỉnh</w:t>
            </w:r>
          </w:p>
        </w:tc>
        <w:tc>
          <w:tcPr>
            <w:tcW w:w="2327" w:type="dxa"/>
          </w:tcPr>
          <w:p w:rsidR="00A33489" w:rsidRPr="009F23CC" w:rsidRDefault="00BD0F2E" w:rsidP="00C3482B">
            <w:pPr>
              <w:jc w:val="both"/>
              <w:rPr>
                <w:color w:val="auto"/>
                <w:sz w:val="26"/>
                <w:szCs w:val="26"/>
              </w:rPr>
            </w:pPr>
            <w:r w:rsidRPr="009F23CC">
              <w:rPr>
                <w:color w:val="auto"/>
                <w:sz w:val="26"/>
                <w:szCs w:val="26"/>
              </w:rPr>
              <w:t>- Công an tỉnh</w:t>
            </w:r>
          </w:p>
          <w:p w:rsidR="00BD0F2E" w:rsidRPr="009F23CC" w:rsidRDefault="00BD0F2E" w:rsidP="00C3482B">
            <w:pPr>
              <w:jc w:val="both"/>
              <w:rPr>
                <w:color w:val="auto"/>
                <w:sz w:val="26"/>
                <w:szCs w:val="26"/>
              </w:rPr>
            </w:pPr>
          </w:p>
          <w:p w:rsidR="00BD0F2E" w:rsidRPr="009F23CC" w:rsidRDefault="00BD0F2E"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BQL KKT tỉnh</w:t>
            </w:r>
          </w:p>
          <w:p w:rsidR="00C35CA4" w:rsidRPr="009F23CC" w:rsidRDefault="00C35CA4" w:rsidP="00C3482B">
            <w:pPr>
              <w:jc w:val="both"/>
              <w:rPr>
                <w:color w:val="auto"/>
                <w:sz w:val="26"/>
                <w:szCs w:val="26"/>
              </w:rPr>
            </w:pPr>
          </w:p>
          <w:p w:rsidR="00BD0F2E" w:rsidRPr="009F23CC" w:rsidRDefault="00BD0F2E" w:rsidP="00C3482B">
            <w:pPr>
              <w:jc w:val="both"/>
              <w:rPr>
                <w:color w:val="auto"/>
                <w:sz w:val="26"/>
                <w:szCs w:val="26"/>
              </w:rPr>
            </w:pPr>
            <w:r w:rsidRPr="009F23CC">
              <w:rPr>
                <w:color w:val="auto"/>
                <w:sz w:val="26"/>
                <w:szCs w:val="26"/>
              </w:rPr>
              <w:t>- Sở VH TT và DL</w:t>
            </w:r>
          </w:p>
        </w:tc>
        <w:tc>
          <w:tcPr>
            <w:tcW w:w="2350" w:type="dxa"/>
          </w:tcPr>
          <w:p w:rsidR="00BD0F2E" w:rsidRPr="009F23CC" w:rsidRDefault="00BD0F2E" w:rsidP="00C3482B">
            <w:pPr>
              <w:jc w:val="both"/>
              <w:rPr>
                <w:color w:val="auto"/>
                <w:sz w:val="26"/>
                <w:szCs w:val="26"/>
              </w:rPr>
            </w:pPr>
            <w:r w:rsidRPr="009F23CC">
              <w:rPr>
                <w:color w:val="auto"/>
                <w:sz w:val="26"/>
                <w:szCs w:val="26"/>
              </w:rPr>
              <w:t>- Đ/c Vinh - PCT</w:t>
            </w:r>
          </w:p>
          <w:p w:rsidR="00A33489" w:rsidRPr="009F23CC" w:rsidRDefault="00A33489" w:rsidP="00C3482B">
            <w:pPr>
              <w:jc w:val="both"/>
              <w:rPr>
                <w:color w:val="auto"/>
                <w:sz w:val="26"/>
                <w:szCs w:val="26"/>
              </w:rPr>
            </w:pPr>
          </w:p>
          <w:p w:rsidR="00BD0F2E" w:rsidRPr="009F23CC" w:rsidRDefault="00BD0F2E"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xml:space="preserve">- Đ/c Thắng - PCT </w:t>
            </w:r>
          </w:p>
          <w:p w:rsidR="00C35CA4" w:rsidRPr="009F23CC" w:rsidRDefault="00C35CA4" w:rsidP="00C3482B">
            <w:pPr>
              <w:jc w:val="both"/>
              <w:rPr>
                <w:color w:val="auto"/>
                <w:sz w:val="26"/>
                <w:szCs w:val="26"/>
              </w:rPr>
            </w:pPr>
          </w:p>
          <w:p w:rsidR="00BD0F2E" w:rsidRPr="009F23CC" w:rsidRDefault="00BD0F2E" w:rsidP="00C3482B">
            <w:pPr>
              <w:jc w:val="both"/>
              <w:rPr>
                <w:color w:val="auto"/>
                <w:sz w:val="26"/>
                <w:szCs w:val="26"/>
              </w:rPr>
            </w:pPr>
            <w:r w:rsidRPr="009F23CC">
              <w:rPr>
                <w:color w:val="auto"/>
                <w:sz w:val="26"/>
                <w:szCs w:val="26"/>
              </w:rPr>
              <w:t>- Đ/c Vinh - PCT</w:t>
            </w:r>
          </w:p>
        </w:tc>
      </w:tr>
      <w:tr w:rsidR="00A33489" w:rsidRPr="009F23CC" w:rsidTr="00C3482B">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29</w:t>
            </w:r>
          </w:p>
        </w:tc>
        <w:tc>
          <w:tcPr>
            <w:tcW w:w="4883" w:type="dxa"/>
          </w:tcPr>
          <w:p w:rsidR="00A33489" w:rsidRPr="009F23CC" w:rsidRDefault="00A33489" w:rsidP="00C3482B">
            <w:pPr>
              <w:jc w:val="both"/>
              <w:rPr>
                <w:color w:val="auto"/>
                <w:spacing w:val="-4"/>
                <w:sz w:val="26"/>
                <w:szCs w:val="26"/>
              </w:rPr>
            </w:pPr>
            <w:r w:rsidRPr="009F23CC">
              <w:rPr>
                <w:i/>
                <w:color w:val="auto"/>
                <w:spacing w:val="-4"/>
                <w:sz w:val="26"/>
                <w:szCs w:val="26"/>
                <w:u w:val="single"/>
              </w:rPr>
              <w:t>Sáng</w:t>
            </w:r>
            <w:r w:rsidRPr="009F23CC">
              <w:rPr>
                <w:i/>
                <w:color w:val="auto"/>
                <w:spacing w:val="-4"/>
                <w:sz w:val="26"/>
                <w:szCs w:val="26"/>
              </w:rPr>
              <w:t xml:space="preserve">: </w:t>
            </w:r>
            <w:r w:rsidRPr="009F23CC">
              <w:rPr>
                <w:color w:val="auto"/>
                <w:spacing w:val="-4"/>
                <w:sz w:val="26"/>
                <w:szCs w:val="26"/>
              </w:rPr>
              <w:t xml:space="preserve">- Kiểm tra, </w:t>
            </w:r>
            <w:r w:rsidRPr="009F23CC">
              <w:rPr>
                <w:color w:val="auto"/>
                <w:sz w:val="26"/>
                <w:szCs w:val="26"/>
              </w:rPr>
              <w:t>nghe báo cáo nghiên cứu khả thi dự án Đường ven biển Xuân Hội - Thạch Khê</w:t>
            </w:r>
          </w:p>
          <w:p w:rsidR="00425EF2" w:rsidRPr="009F23CC" w:rsidRDefault="00A33489" w:rsidP="00C3482B">
            <w:pPr>
              <w:jc w:val="both"/>
              <w:rPr>
                <w:color w:val="auto"/>
                <w:spacing w:val="-4"/>
                <w:sz w:val="26"/>
                <w:szCs w:val="26"/>
              </w:rPr>
            </w:pPr>
            <w:r w:rsidRPr="009F23CC">
              <w:rPr>
                <w:color w:val="auto"/>
                <w:spacing w:val="-4"/>
                <w:sz w:val="26"/>
                <w:szCs w:val="26"/>
              </w:rPr>
              <w:t>- Hội nghị báo cáo viên Tỉnh ủy tháng 6/2017</w:t>
            </w:r>
          </w:p>
          <w:p w:rsidR="00A33489" w:rsidRPr="009F23CC" w:rsidDel="00627587" w:rsidRDefault="00425EF2" w:rsidP="00C3482B">
            <w:pPr>
              <w:jc w:val="both"/>
              <w:rPr>
                <w:b/>
                <w:color w:val="auto"/>
                <w:spacing w:val="-8"/>
                <w:sz w:val="26"/>
                <w:szCs w:val="26"/>
                <w:u w:val="single"/>
              </w:rPr>
            </w:pPr>
            <w:r w:rsidRPr="009F23CC">
              <w:rPr>
                <w:i/>
                <w:color w:val="auto"/>
                <w:spacing w:val="-4"/>
                <w:sz w:val="26"/>
                <w:szCs w:val="26"/>
                <w:u w:val="single"/>
              </w:rPr>
              <w:t xml:space="preserve">Chiều: </w:t>
            </w:r>
            <w:r w:rsidRPr="009F23CC">
              <w:rPr>
                <w:color w:val="auto"/>
                <w:spacing w:val="-4"/>
                <w:sz w:val="26"/>
                <w:szCs w:val="26"/>
              </w:rPr>
              <w:t xml:space="preserve">- </w:t>
            </w:r>
            <w:r w:rsidRPr="009F23CC">
              <w:rPr>
                <w:color w:val="auto"/>
                <w:sz w:val="26"/>
                <w:szCs w:val="26"/>
              </w:rPr>
              <w:t>Họp kiểm điểm người đại diện phần vốn tại Công ty Cổ phần Môi trường đô thị Hồng Lĩnh</w:t>
            </w:r>
          </w:p>
        </w:tc>
        <w:tc>
          <w:tcPr>
            <w:tcW w:w="2327" w:type="dxa"/>
          </w:tcPr>
          <w:p w:rsidR="00A33489" w:rsidRPr="009F23CC" w:rsidRDefault="00A33489" w:rsidP="00C3482B">
            <w:pPr>
              <w:jc w:val="both"/>
              <w:rPr>
                <w:color w:val="auto"/>
                <w:sz w:val="26"/>
                <w:szCs w:val="26"/>
              </w:rPr>
            </w:pPr>
            <w:r w:rsidRPr="009F23CC">
              <w:rPr>
                <w:color w:val="auto"/>
                <w:sz w:val="26"/>
                <w:szCs w:val="26"/>
              </w:rPr>
              <w:t>- Sở GT VT</w:t>
            </w:r>
          </w:p>
          <w:p w:rsidR="00A33489" w:rsidRPr="009F23CC" w:rsidRDefault="00A33489" w:rsidP="00C3482B">
            <w:pPr>
              <w:jc w:val="both"/>
              <w:rPr>
                <w:color w:val="auto"/>
                <w:sz w:val="26"/>
                <w:szCs w:val="26"/>
              </w:rPr>
            </w:pPr>
          </w:p>
          <w:p w:rsidR="00A33489" w:rsidRPr="009F23CC" w:rsidRDefault="00A33489" w:rsidP="00C3482B">
            <w:pPr>
              <w:jc w:val="both"/>
              <w:rPr>
                <w:color w:val="auto"/>
                <w:sz w:val="26"/>
                <w:szCs w:val="26"/>
              </w:rPr>
            </w:pPr>
          </w:p>
          <w:p w:rsidR="00425EF2" w:rsidRPr="009F23CC" w:rsidRDefault="00A33489" w:rsidP="00C3482B">
            <w:pPr>
              <w:jc w:val="both"/>
              <w:rPr>
                <w:color w:val="auto"/>
                <w:sz w:val="26"/>
                <w:szCs w:val="26"/>
              </w:rPr>
            </w:pPr>
            <w:r w:rsidRPr="009F23CC">
              <w:rPr>
                <w:color w:val="auto"/>
                <w:sz w:val="26"/>
                <w:szCs w:val="26"/>
              </w:rPr>
              <w:t>- Ban TG Tỉnh ủy</w:t>
            </w:r>
          </w:p>
          <w:p w:rsidR="00A33489" w:rsidRPr="009F23CC" w:rsidDel="00627587" w:rsidRDefault="00425EF2" w:rsidP="00C3482B">
            <w:pPr>
              <w:jc w:val="both"/>
              <w:rPr>
                <w:color w:val="auto"/>
                <w:sz w:val="26"/>
                <w:szCs w:val="26"/>
              </w:rPr>
            </w:pPr>
            <w:r w:rsidRPr="009F23CC">
              <w:rPr>
                <w:color w:val="auto"/>
                <w:sz w:val="26"/>
                <w:szCs w:val="26"/>
              </w:rPr>
              <w:t>- Sở Nội vụ</w:t>
            </w:r>
          </w:p>
        </w:tc>
        <w:tc>
          <w:tcPr>
            <w:tcW w:w="2350" w:type="dxa"/>
          </w:tcPr>
          <w:p w:rsidR="00A33489" w:rsidRPr="009F23CC" w:rsidRDefault="00A33489" w:rsidP="00C3482B">
            <w:pPr>
              <w:jc w:val="both"/>
              <w:rPr>
                <w:color w:val="auto"/>
                <w:sz w:val="26"/>
                <w:szCs w:val="26"/>
              </w:rPr>
            </w:pPr>
            <w:r w:rsidRPr="009F23CC">
              <w:rPr>
                <w:color w:val="auto"/>
                <w:sz w:val="26"/>
                <w:szCs w:val="26"/>
              </w:rPr>
              <w:t>- Đ/c Khánh - CT,</w:t>
            </w:r>
          </w:p>
          <w:p w:rsidR="00A33489" w:rsidRPr="009F23CC" w:rsidRDefault="00A33489" w:rsidP="00C3482B">
            <w:pPr>
              <w:jc w:val="both"/>
              <w:rPr>
                <w:color w:val="auto"/>
                <w:sz w:val="26"/>
                <w:szCs w:val="26"/>
              </w:rPr>
            </w:pPr>
            <w:r w:rsidRPr="009F23CC">
              <w:rPr>
                <w:color w:val="auto"/>
                <w:sz w:val="26"/>
                <w:szCs w:val="26"/>
              </w:rPr>
              <w:t>Đ/c Thắng - PCT</w:t>
            </w:r>
          </w:p>
          <w:p w:rsidR="00A33489" w:rsidRPr="009F23CC" w:rsidRDefault="00A33489" w:rsidP="00C3482B">
            <w:pPr>
              <w:jc w:val="both"/>
              <w:rPr>
                <w:color w:val="auto"/>
                <w:sz w:val="26"/>
                <w:szCs w:val="26"/>
              </w:rPr>
            </w:pPr>
          </w:p>
          <w:p w:rsidR="00425EF2" w:rsidRPr="009F23CC" w:rsidRDefault="00A33489" w:rsidP="00C3482B">
            <w:pPr>
              <w:jc w:val="both"/>
              <w:rPr>
                <w:color w:val="auto"/>
                <w:sz w:val="26"/>
                <w:szCs w:val="26"/>
              </w:rPr>
            </w:pPr>
            <w:r w:rsidRPr="009F23CC">
              <w:rPr>
                <w:color w:val="auto"/>
                <w:sz w:val="26"/>
                <w:szCs w:val="26"/>
              </w:rPr>
              <w:t>- Đ/c Vinh - PCT</w:t>
            </w:r>
          </w:p>
          <w:p w:rsidR="00A33489" w:rsidRPr="009F23CC" w:rsidRDefault="00425EF2" w:rsidP="00C3482B">
            <w:pPr>
              <w:jc w:val="both"/>
              <w:rPr>
                <w:color w:val="auto"/>
                <w:sz w:val="26"/>
                <w:szCs w:val="26"/>
              </w:rPr>
            </w:pPr>
            <w:r w:rsidRPr="009F23CC">
              <w:rPr>
                <w:color w:val="auto"/>
                <w:sz w:val="26"/>
                <w:szCs w:val="26"/>
              </w:rPr>
              <w:t>- Đ/c Vinh - PCT,</w:t>
            </w:r>
          </w:p>
          <w:p w:rsidR="00425EF2" w:rsidRPr="009F23CC" w:rsidDel="00627587" w:rsidRDefault="00425EF2" w:rsidP="00C3482B">
            <w:pPr>
              <w:jc w:val="both"/>
              <w:rPr>
                <w:color w:val="auto"/>
                <w:sz w:val="26"/>
                <w:szCs w:val="26"/>
              </w:rPr>
            </w:pPr>
            <w:r w:rsidRPr="009F23CC">
              <w:rPr>
                <w:color w:val="auto"/>
                <w:sz w:val="26"/>
                <w:szCs w:val="26"/>
              </w:rPr>
              <w:t>Đ/c Thắng - PCT</w:t>
            </w:r>
          </w:p>
        </w:tc>
      </w:tr>
      <w:tr w:rsidR="00A33489" w:rsidRPr="009F23CC" w:rsidTr="00296F64">
        <w:trPr>
          <w:jc w:val="center"/>
        </w:trPr>
        <w:tc>
          <w:tcPr>
            <w:tcW w:w="867" w:type="dxa"/>
            <w:vAlign w:val="center"/>
          </w:tcPr>
          <w:p w:rsidR="00A33489" w:rsidRPr="009F23CC" w:rsidRDefault="00A33489" w:rsidP="0031478E">
            <w:pPr>
              <w:jc w:val="center"/>
              <w:rPr>
                <w:color w:val="auto"/>
                <w:sz w:val="26"/>
                <w:szCs w:val="26"/>
              </w:rPr>
            </w:pPr>
            <w:r w:rsidRPr="009F23CC">
              <w:rPr>
                <w:color w:val="auto"/>
                <w:sz w:val="26"/>
                <w:szCs w:val="24"/>
              </w:rPr>
              <w:t>30</w:t>
            </w:r>
          </w:p>
        </w:tc>
        <w:tc>
          <w:tcPr>
            <w:tcW w:w="4883" w:type="dxa"/>
            <w:vAlign w:val="center"/>
          </w:tcPr>
          <w:p w:rsidR="00375CF2" w:rsidRPr="009F23CC" w:rsidRDefault="00455EEC" w:rsidP="00C3482B">
            <w:pPr>
              <w:snapToGrid w:val="0"/>
              <w:jc w:val="both"/>
              <w:rPr>
                <w:color w:val="auto"/>
                <w:sz w:val="26"/>
                <w:szCs w:val="26"/>
              </w:rPr>
            </w:pPr>
            <w:r w:rsidRPr="009F23CC">
              <w:rPr>
                <w:i/>
                <w:color w:val="auto"/>
                <w:spacing w:val="-8"/>
                <w:sz w:val="26"/>
                <w:szCs w:val="26"/>
                <w:u w:val="single"/>
              </w:rPr>
              <w:t>Sáng:</w:t>
            </w:r>
            <w:r w:rsidRPr="009F23CC">
              <w:rPr>
                <w:color w:val="auto"/>
                <w:spacing w:val="-8"/>
                <w:sz w:val="26"/>
                <w:szCs w:val="26"/>
              </w:rPr>
              <w:t xml:space="preserve"> - </w:t>
            </w:r>
            <w:r w:rsidRPr="009F23CC">
              <w:rPr>
                <w:color w:val="auto"/>
                <w:sz w:val="26"/>
                <w:szCs w:val="26"/>
              </w:rPr>
              <w:t>Họp thống nhất phương án chuyển đổi mô hình quản lý Ban Q</w:t>
            </w:r>
            <w:r w:rsidR="00D378F3" w:rsidRPr="009F23CC">
              <w:rPr>
                <w:color w:val="auto"/>
                <w:sz w:val="26"/>
                <w:szCs w:val="26"/>
              </w:rPr>
              <w:t>uản lý</w:t>
            </w:r>
            <w:r w:rsidRPr="009F23CC">
              <w:rPr>
                <w:color w:val="auto"/>
                <w:sz w:val="26"/>
                <w:szCs w:val="26"/>
              </w:rPr>
              <w:t xml:space="preserve"> Bến xe </w:t>
            </w:r>
            <w:r w:rsidR="00D378F3" w:rsidRPr="009F23CC">
              <w:rPr>
                <w:color w:val="auto"/>
                <w:sz w:val="26"/>
                <w:szCs w:val="26"/>
              </w:rPr>
              <w:t xml:space="preserve">Hà </w:t>
            </w:r>
            <w:r w:rsidR="00D378F3" w:rsidRPr="009F23CC">
              <w:rPr>
                <w:color w:val="auto"/>
                <w:sz w:val="26"/>
                <w:szCs w:val="26"/>
              </w:rPr>
              <w:lastRenderedPageBreak/>
              <w:t>Tĩnh</w:t>
            </w:r>
          </w:p>
          <w:p w:rsidR="00375CF2" w:rsidRPr="009F23CC" w:rsidRDefault="00375CF2" w:rsidP="00C3482B">
            <w:pPr>
              <w:snapToGrid w:val="0"/>
              <w:jc w:val="both"/>
              <w:rPr>
                <w:color w:val="auto"/>
                <w:sz w:val="26"/>
                <w:szCs w:val="26"/>
              </w:rPr>
            </w:pPr>
            <w:r w:rsidRPr="009F23CC">
              <w:rPr>
                <w:color w:val="auto"/>
                <w:sz w:val="26"/>
                <w:szCs w:val="26"/>
              </w:rPr>
              <w:t>- Sở kết thực hiện Quyết định số 89 và 281 của Thủ tướng Chính phủ về xây dựng xã hội học tập và đẩy mạnh phong trào học tập suốt đời trong gia đình, dòng họ, cộng đồng</w:t>
            </w:r>
          </w:p>
          <w:p w:rsidR="00C35CA4" w:rsidRPr="009F23CC" w:rsidRDefault="00C35CA4" w:rsidP="00C3482B">
            <w:pPr>
              <w:snapToGrid w:val="0"/>
              <w:jc w:val="both"/>
              <w:rPr>
                <w:color w:val="auto"/>
                <w:sz w:val="26"/>
                <w:szCs w:val="26"/>
              </w:rPr>
            </w:pPr>
            <w:r w:rsidRPr="009F23CC">
              <w:rPr>
                <w:color w:val="auto"/>
                <w:sz w:val="26"/>
                <w:szCs w:val="26"/>
              </w:rPr>
              <w:t>- Giao ban BQL KKT tỉnh</w:t>
            </w:r>
          </w:p>
          <w:p w:rsidR="00425EF2" w:rsidRPr="009F23CC" w:rsidDel="00627587" w:rsidRDefault="00425EF2" w:rsidP="00C3482B">
            <w:pPr>
              <w:snapToGrid w:val="0"/>
              <w:jc w:val="both"/>
              <w:rPr>
                <w:b/>
                <w:color w:val="auto"/>
                <w:spacing w:val="-8"/>
                <w:sz w:val="26"/>
                <w:szCs w:val="26"/>
                <w:u w:val="single"/>
              </w:rPr>
            </w:pPr>
            <w:r w:rsidRPr="009F23CC">
              <w:rPr>
                <w:i/>
                <w:color w:val="auto"/>
                <w:sz w:val="26"/>
                <w:szCs w:val="26"/>
                <w:u w:val="single"/>
              </w:rPr>
              <w:t>Chiều:</w:t>
            </w:r>
            <w:r w:rsidRPr="009F23CC">
              <w:rPr>
                <w:color w:val="auto"/>
                <w:sz w:val="26"/>
                <w:szCs w:val="26"/>
              </w:rPr>
              <w:t xml:space="preserve"> - Hội nghị trực tuyến quán triệt một số nội dung cơ bản của Luật Đấu giá tài sản năm 2016</w:t>
            </w:r>
          </w:p>
        </w:tc>
        <w:tc>
          <w:tcPr>
            <w:tcW w:w="2327" w:type="dxa"/>
          </w:tcPr>
          <w:p w:rsidR="00425EF2" w:rsidRPr="009F23CC" w:rsidRDefault="00455EEC" w:rsidP="00C3482B">
            <w:pPr>
              <w:jc w:val="both"/>
              <w:rPr>
                <w:color w:val="auto"/>
                <w:sz w:val="26"/>
                <w:szCs w:val="26"/>
              </w:rPr>
            </w:pPr>
            <w:r w:rsidRPr="009F23CC">
              <w:rPr>
                <w:color w:val="auto"/>
                <w:sz w:val="26"/>
                <w:szCs w:val="26"/>
              </w:rPr>
              <w:lastRenderedPageBreak/>
              <w:t>- BQL Bến xe HT</w:t>
            </w:r>
          </w:p>
          <w:p w:rsidR="00425EF2" w:rsidRPr="009F23CC" w:rsidRDefault="00425EF2" w:rsidP="00C3482B">
            <w:pPr>
              <w:jc w:val="both"/>
              <w:rPr>
                <w:color w:val="auto"/>
                <w:sz w:val="26"/>
                <w:szCs w:val="26"/>
              </w:rPr>
            </w:pPr>
          </w:p>
          <w:p w:rsidR="00D378F3" w:rsidRPr="009F23CC" w:rsidRDefault="00D378F3" w:rsidP="00C3482B">
            <w:pPr>
              <w:jc w:val="both"/>
              <w:rPr>
                <w:color w:val="auto"/>
                <w:sz w:val="26"/>
                <w:szCs w:val="26"/>
              </w:rPr>
            </w:pPr>
          </w:p>
          <w:p w:rsidR="00375CF2" w:rsidRPr="009F23CC" w:rsidRDefault="00375CF2" w:rsidP="00C3482B">
            <w:pPr>
              <w:jc w:val="both"/>
              <w:rPr>
                <w:color w:val="auto"/>
                <w:sz w:val="26"/>
                <w:szCs w:val="26"/>
              </w:rPr>
            </w:pPr>
            <w:r w:rsidRPr="009F23CC">
              <w:rPr>
                <w:color w:val="auto"/>
                <w:sz w:val="26"/>
                <w:szCs w:val="26"/>
              </w:rPr>
              <w:t>- Hội Khuyến học</w:t>
            </w:r>
          </w:p>
          <w:p w:rsidR="00375CF2" w:rsidRPr="009F23CC" w:rsidRDefault="00375CF2" w:rsidP="00C3482B">
            <w:pPr>
              <w:jc w:val="both"/>
              <w:rPr>
                <w:color w:val="auto"/>
                <w:sz w:val="26"/>
                <w:szCs w:val="26"/>
              </w:rPr>
            </w:pPr>
          </w:p>
          <w:p w:rsidR="00375CF2" w:rsidRPr="009F23CC" w:rsidRDefault="00375CF2" w:rsidP="00C3482B">
            <w:pPr>
              <w:jc w:val="both"/>
              <w:rPr>
                <w:color w:val="auto"/>
                <w:sz w:val="26"/>
                <w:szCs w:val="26"/>
              </w:rPr>
            </w:pPr>
          </w:p>
          <w:p w:rsidR="00375CF2" w:rsidRPr="009F23CC" w:rsidRDefault="00375CF2"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BQL KKT tỉnh</w:t>
            </w:r>
          </w:p>
          <w:p w:rsidR="00A33489" w:rsidRPr="009F23CC" w:rsidDel="00627587" w:rsidRDefault="00425EF2" w:rsidP="00C3482B">
            <w:pPr>
              <w:jc w:val="both"/>
              <w:rPr>
                <w:color w:val="auto"/>
                <w:sz w:val="26"/>
                <w:szCs w:val="26"/>
              </w:rPr>
            </w:pPr>
            <w:r w:rsidRPr="009F23CC">
              <w:rPr>
                <w:color w:val="auto"/>
                <w:sz w:val="26"/>
                <w:szCs w:val="26"/>
              </w:rPr>
              <w:t>- Sở Tư pháp</w:t>
            </w:r>
          </w:p>
        </w:tc>
        <w:tc>
          <w:tcPr>
            <w:tcW w:w="2350" w:type="dxa"/>
          </w:tcPr>
          <w:p w:rsidR="00425EF2" w:rsidRPr="009F23CC" w:rsidRDefault="00455EEC" w:rsidP="00C3482B">
            <w:pPr>
              <w:jc w:val="both"/>
              <w:rPr>
                <w:color w:val="auto"/>
                <w:sz w:val="26"/>
                <w:szCs w:val="26"/>
              </w:rPr>
            </w:pPr>
            <w:r w:rsidRPr="009F23CC">
              <w:rPr>
                <w:color w:val="auto"/>
                <w:sz w:val="26"/>
                <w:szCs w:val="26"/>
              </w:rPr>
              <w:lastRenderedPageBreak/>
              <w:t>- Đ/c Khánh - CT</w:t>
            </w:r>
          </w:p>
          <w:p w:rsidR="00425EF2" w:rsidRPr="009F23CC" w:rsidRDefault="00425EF2" w:rsidP="00C3482B">
            <w:pPr>
              <w:jc w:val="both"/>
              <w:rPr>
                <w:color w:val="auto"/>
                <w:sz w:val="26"/>
                <w:szCs w:val="26"/>
              </w:rPr>
            </w:pPr>
          </w:p>
          <w:p w:rsidR="00D378F3" w:rsidRPr="009F23CC" w:rsidRDefault="00D378F3" w:rsidP="00C3482B">
            <w:pPr>
              <w:jc w:val="both"/>
              <w:rPr>
                <w:color w:val="auto"/>
                <w:sz w:val="26"/>
                <w:szCs w:val="26"/>
              </w:rPr>
            </w:pPr>
          </w:p>
          <w:p w:rsidR="00375CF2" w:rsidRPr="009F23CC" w:rsidRDefault="00375CF2" w:rsidP="00C3482B">
            <w:pPr>
              <w:jc w:val="both"/>
              <w:rPr>
                <w:color w:val="auto"/>
                <w:sz w:val="26"/>
                <w:szCs w:val="26"/>
              </w:rPr>
            </w:pPr>
            <w:r w:rsidRPr="009F23CC">
              <w:rPr>
                <w:color w:val="auto"/>
                <w:sz w:val="26"/>
                <w:szCs w:val="26"/>
              </w:rPr>
              <w:t>- Đ/c Vinh - PCT</w:t>
            </w:r>
          </w:p>
          <w:p w:rsidR="00375CF2" w:rsidRPr="009F23CC" w:rsidRDefault="00375CF2" w:rsidP="00C3482B">
            <w:pPr>
              <w:jc w:val="both"/>
              <w:rPr>
                <w:color w:val="auto"/>
                <w:sz w:val="26"/>
                <w:szCs w:val="26"/>
              </w:rPr>
            </w:pPr>
          </w:p>
          <w:p w:rsidR="00375CF2" w:rsidRPr="009F23CC" w:rsidRDefault="00375CF2" w:rsidP="00C3482B">
            <w:pPr>
              <w:jc w:val="both"/>
              <w:rPr>
                <w:color w:val="auto"/>
                <w:sz w:val="26"/>
                <w:szCs w:val="26"/>
              </w:rPr>
            </w:pPr>
          </w:p>
          <w:p w:rsidR="00375CF2" w:rsidRPr="009F23CC" w:rsidRDefault="00375CF2" w:rsidP="00C3482B">
            <w:pPr>
              <w:jc w:val="both"/>
              <w:rPr>
                <w:color w:val="auto"/>
                <w:sz w:val="26"/>
                <w:szCs w:val="26"/>
              </w:rPr>
            </w:pPr>
          </w:p>
          <w:p w:rsidR="00C35CA4" w:rsidRPr="009F23CC" w:rsidRDefault="00C35CA4" w:rsidP="00C3482B">
            <w:pPr>
              <w:jc w:val="both"/>
              <w:rPr>
                <w:color w:val="auto"/>
                <w:sz w:val="26"/>
                <w:szCs w:val="26"/>
              </w:rPr>
            </w:pPr>
            <w:r w:rsidRPr="009F23CC">
              <w:rPr>
                <w:color w:val="auto"/>
                <w:sz w:val="26"/>
                <w:szCs w:val="26"/>
              </w:rPr>
              <w:t xml:space="preserve">- Đ/c Thắng - PCT </w:t>
            </w:r>
          </w:p>
          <w:p w:rsidR="00A33489" w:rsidRPr="009F23CC" w:rsidDel="00627587" w:rsidRDefault="00425EF2" w:rsidP="00C3482B">
            <w:pPr>
              <w:jc w:val="both"/>
              <w:rPr>
                <w:color w:val="auto"/>
                <w:sz w:val="26"/>
                <w:szCs w:val="26"/>
              </w:rPr>
            </w:pPr>
            <w:r w:rsidRPr="009F23CC">
              <w:rPr>
                <w:color w:val="auto"/>
                <w:sz w:val="26"/>
                <w:szCs w:val="26"/>
              </w:rPr>
              <w:t>- Đ/c Vinh - PCT</w:t>
            </w:r>
          </w:p>
        </w:tc>
      </w:tr>
    </w:tbl>
    <w:p w:rsidR="00F73BF8" w:rsidRPr="009F23CC" w:rsidRDefault="00F73BF8" w:rsidP="00655602">
      <w:pPr>
        <w:spacing w:line="264" w:lineRule="auto"/>
        <w:rPr>
          <w:b/>
          <w:color w:val="auto"/>
          <w:sz w:val="10"/>
        </w:rPr>
      </w:pPr>
    </w:p>
    <w:p w:rsidR="008D7A9E" w:rsidRPr="009F23CC" w:rsidRDefault="008D7A9E" w:rsidP="008D7A9E">
      <w:pPr>
        <w:spacing w:before="400"/>
        <w:ind w:right="-573"/>
        <w:jc w:val="both"/>
        <w:rPr>
          <w:b/>
          <w:color w:val="auto"/>
          <w:sz w:val="26"/>
          <w:lang w:val="vi-VN"/>
        </w:rPr>
      </w:pPr>
      <w:r w:rsidRPr="009F23CC">
        <w:rPr>
          <w:b/>
          <w:i/>
          <w:color w:val="auto"/>
          <w:sz w:val="24"/>
          <w:lang w:val="vi-VN"/>
        </w:rPr>
        <w:t>N</w:t>
      </w:r>
      <w:r w:rsidRPr="009F23CC">
        <w:rPr>
          <w:rFonts w:hint="eastAsia"/>
          <w:b/>
          <w:i/>
          <w:color w:val="auto"/>
          <w:sz w:val="24"/>
          <w:lang w:val="vi-VN"/>
        </w:rPr>
        <w:t>ơ</w:t>
      </w:r>
      <w:r w:rsidRPr="009F23CC">
        <w:rPr>
          <w:b/>
          <w:i/>
          <w:color w:val="auto"/>
          <w:sz w:val="24"/>
          <w:lang w:val="vi-VN"/>
        </w:rPr>
        <w:t>i nhận:</w:t>
      </w:r>
      <w:r w:rsidRPr="009F23CC">
        <w:rPr>
          <w:b/>
          <w:color w:val="auto"/>
          <w:sz w:val="24"/>
          <w:lang w:val="vi-VN"/>
        </w:rPr>
        <w:tab/>
      </w:r>
      <w:r w:rsidRPr="009F23CC">
        <w:rPr>
          <w:b/>
          <w:color w:val="auto"/>
          <w:sz w:val="24"/>
          <w:lang w:val="vi-VN"/>
        </w:rPr>
        <w:tab/>
        <w:t xml:space="preserve">                                </w:t>
      </w:r>
      <w:r w:rsidRPr="009F23CC">
        <w:rPr>
          <w:b/>
          <w:color w:val="auto"/>
          <w:sz w:val="24"/>
          <w:lang w:val="vi-VN"/>
        </w:rPr>
        <w:tab/>
      </w:r>
      <w:r w:rsidRPr="009F23CC">
        <w:rPr>
          <w:b/>
          <w:color w:val="auto"/>
          <w:sz w:val="24"/>
          <w:lang w:val="vi-VN"/>
        </w:rPr>
        <w:tab/>
      </w:r>
      <w:r w:rsidRPr="009F23CC">
        <w:rPr>
          <w:b/>
          <w:color w:val="auto"/>
          <w:sz w:val="26"/>
          <w:lang w:val="vi-VN"/>
        </w:rPr>
        <w:t>VĂN PHÒNG UBND TỈNH HÀ TĨNH</w:t>
      </w:r>
    </w:p>
    <w:p w:rsidR="008D7A9E" w:rsidRPr="009F23CC" w:rsidRDefault="008D7A9E" w:rsidP="008D7A9E">
      <w:pPr>
        <w:jc w:val="both"/>
        <w:rPr>
          <w:color w:val="auto"/>
          <w:sz w:val="22"/>
          <w:lang w:val="vi-VN"/>
        </w:rPr>
      </w:pPr>
      <w:r w:rsidRPr="009F23CC">
        <w:rPr>
          <w:color w:val="auto"/>
          <w:sz w:val="22"/>
          <w:lang w:val="vi-VN"/>
        </w:rPr>
        <w:t>- TT Tỉnh uỷ, HĐND, UBMTTQ tỉnh;</w:t>
      </w:r>
    </w:p>
    <w:p w:rsidR="008D7A9E" w:rsidRPr="009F23CC" w:rsidRDefault="008D7A9E" w:rsidP="008D7A9E">
      <w:pPr>
        <w:jc w:val="both"/>
        <w:rPr>
          <w:color w:val="auto"/>
          <w:sz w:val="22"/>
          <w:lang w:val="vi-VN"/>
        </w:rPr>
      </w:pPr>
      <w:r w:rsidRPr="009F23CC">
        <w:rPr>
          <w:color w:val="auto"/>
          <w:sz w:val="22"/>
          <w:lang w:val="vi-VN"/>
        </w:rPr>
        <w:t>- Chủ tịch, các PCT UBND tỉnh;</w:t>
      </w:r>
    </w:p>
    <w:p w:rsidR="008D7A9E" w:rsidRPr="009F23CC" w:rsidRDefault="008D7A9E" w:rsidP="008D7A9E">
      <w:pPr>
        <w:jc w:val="both"/>
        <w:rPr>
          <w:color w:val="auto"/>
          <w:sz w:val="22"/>
          <w:lang w:val="vi-VN"/>
        </w:rPr>
      </w:pPr>
      <w:r w:rsidRPr="009F23CC">
        <w:rPr>
          <w:color w:val="auto"/>
          <w:sz w:val="22"/>
          <w:lang w:val="vi-VN"/>
        </w:rPr>
        <w:t>- Các VP: Tỉnh uỷ, HĐND tỉnh, BTL Quân khu IV;</w:t>
      </w:r>
    </w:p>
    <w:p w:rsidR="008D7A9E" w:rsidRPr="009F23CC" w:rsidRDefault="008D7A9E" w:rsidP="008D7A9E">
      <w:pPr>
        <w:jc w:val="both"/>
        <w:rPr>
          <w:color w:val="auto"/>
          <w:sz w:val="22"/>
          <w:lang w:val="vi-VN"/>
        </w:rPr>
      </w:pPr>
      <w:r w:rsidRPr="009F23CC">
        <w:rPr>
          <w:color w:val="auto"/>
          <w:sz w:val="22"/>
          <w:lang w:val="vi-VN"/>
        </w:rPr>
        <w:t>- Chánh, Phó VP/UB;</w:t>
      </w:r>
    </w:p>
    <w:p w:rsidR="008D7A9E" w:rsidRPr="009F23CC" w:rsidRDefault="008D7A9E" w:rsidP="008D7A9E">
      <w:pPr>
        <w:jc w:val="both"/>
        <w:rPr>
          <w:color w:val="auto"/>
          <w:sz w:val="22"/>
          <w:lang w:val="vi-VN"/>
        </w:rPr>
      </w:pPr>
      <w:r w:rsidRPr="009F23CC">
        <w:rPr>
          <w:color w:val="auto"/>
          <w:sz w:val="22"/>
          <w:szCs w:val="22"/>
          <w:lang w:val="vi-VN"/>
        </w:rPr>
        <w:t xml:space="preserve">- </w:t>
      </w:r>
      <w:hyperlink r:id="rId9" w:history="1">
        <w:r w:rsidRPr="009F23CC">
          <w:rPr>
            <w:rStyle w:val="Hyperlink"/>
            <w:color w:val="auto"/>
            <w:sz w:val="22"/>
            <w:szCs w:val="22"/>
            <w:lang w:val="vi-VN"/>
          </w:rPr>
          <w:t>http://dhtn.hatinh.gov.vn</w:t>
        </w:r>
      </w:hyperlink>
      <w:r w:rsidRPr="009F23CC">
        <w:rPr>
          <w:color w:val="auto"/>
          <w:sz w:val="22"/>
          <w:szCs w:val="22"/>
          <w:lang w:val="vi-VN"/>
        </w:rPr>
        <w:t xml:space="preserve"> (để đăng tải)</w:t>
      </w:r>
      <w:r w:rsidRPr="009F23CC">
        <w:rPr>
          <w:color w:val="auto"/>
          <w:sz w:val="22"/>
          <w:lang w:val="vi-VN"/>
        </w:rPr>
        <w:t xml:space="preserve"> </w:t>
      </w:r>
    </w:p>
    <w:p w:rsidR="008D7A9E" w:rsidRPr="009F23CC" w:rsidRDefault="008D7A9E" w:rsidP="008D7A9E">
      <w:pPr>
        <w:jc w:val="both"/>
        <w:rPr>
          <w:color w:val="auto"/>
          <w:sz w:val="22"/>
          <w:lang w:val="vi-VN"/>
        </w:rPr>
      </w:pPr>
      <w:r w:rsidRPr="009F23CC">
        <w:rPr>
          <w:color w:val="auto"/>
          <w:sz w:val="22"/>
          <w:lang w:val="vi-VN"/>
        </w:rPr>
        <w:t xml:space="preserve">- Các Tổ CV/VP; (để theo dõi, bố trí) </w:t>
      </w:r>
    </w:p>
    <w:p w:rsidR="008D7A9E" w:rsidRPr="009F23CC" w:rsidRDefault="008D7A9E" w:rsidP="008D7A9E">
      <w:pPr>
        <w:jc w:val="both"/>
        <w:rPr>
          <w:color w:val="auto"/>
          <w:sz w:val="22"/>
          <w:lang w:val="vi-VN"/>
        </w:rPr>
      </w:pPr>
      <w:r w:rsidRPr="009F23CC">
        <w:rPr>
          <w:color w:val="auto"/>
          <w:sz w:val="22"/>
          <w:lang w:val="vi-VN"/>
        </w:rPr>
        <w:t xml:space="preserve">- Phòng QT-TV; (để theo dõi, bố trí) </w:t>
      </w:r>
    </w:p>
    <w:p w:rsidR="008D7A9E" w:rsidRPr="009F23CC" w:rsidRDefault="008D7A9E" w:rsidP="008D7A9E">
      <w:pPr>
        <w:jc w:val="both"/>
        <w:rPr>
          <w:color w:val="auto"/>
          <w:sz w:val="22"/>
          <w:szCs w:val="22"/>
        </w:rPr>
      </w:pPr>
      <w:r w:rsidRPr="009F23CC">
        <w:rPr>
          <w:color w:val="auto"/>
          <w:sz w:val="22"/>
        </w:rPr>
        <w:t xml:space="preserve">- Lưu: VT, </w:t>
      </w:r>
      <w:r w:rsidRPr="009F23CC">
        <w:rPr>
          <w:color w:val="auto"/>
          <w:sz w:val="22"/>
          <w:szCs w:val="22"/>
        </w:rPr>
        <w:t>TKCT.</w:t>
      </w:r>
    </w:p>
    <w:p w:rsidR="00927BC3" w:rsidRPr="009F23CC" w:rsidRDefault="00927BC3">
      <w:pPr>
        <w:spacing w:before="400"/>
        <w:ind w:right="-573"/>
        <w:jc w:val="both"/>
        <w:rPr>
          <w:color w:val="auto"/>
          <w:sz w:val="22"/>
          <w:szCs w:val="22"/>
        </w:rPr>
      </w:pPr>
    </w:p>
    <w:sectPr w:rsidR="00927BC3" w:rsidRPr="009F23CC" w:rsidSect="00590D47">
      <w:headerReference w:type="even" r:id="rId10"/>
      <w:footerReference w:type="even" r:id="rId11"/>
      <w:footerReference w:type="default" r:id="rId12"/>
      <w:pgSz w:w="11907" w:h="16840" w:code="9"/>
      <w:pgMar w:top="1134" w:right="1021" w:bottom="1134" w:left="1588" w:header="567" w:footer="47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E38" w:rsidRDefault="00FA1E38" w:rsidP="007C18B3">
      <w:r>
        <w:separator/>
      </w:r>
    </w:p>
  </w:endnote>
  <w:endnote w:type="continuationSeparator" w:id="0">
    <w:p w:rsidR="00FA1E38" w:rsidRDefault="00FA1E38" w:rsidP="007C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94" w:rsidRPr="006826FF" w:rsidRDefault="00F66194"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Pr="006826FF">
      <w:rPr>
        <w:rStyle w:val="PageNumber"/>
        <w:rFonts w:ascii="Times New Roman" w:hAnsi="Times New Roman"/>
        <w:noProof/>
      </w:rPr>
      <w:t>1</w:t>
    </w:r>
    <w:r w:rsidRPr="006826FF">
      <w:rPr>
        <w:rStyle w:val="PageNumber"/>
        <w:rFonts w:ascii="Times New Roman" w:hAnsi="Times New Roman"/>
      </w:rPr>
      <w:fldChar w:fldCharType="end"/>
    </w:r>
  </w:p>
  <w:p w:rsidR="00F66194" w:rsidRPr="006826FF" w:rsidRDefault="00F66194">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94" w:rsidRPr="006770B9" w:rsidRDefault="00F66194">
    <w:pPr>
      <w:pStyle w:val="Footer"/>
      <w:jc w:val="right"/>
      <w:rPr>
        <w:rFonts w:ascii="Times New Roman" w:hAnsi="Times New Roman"/>
        <w:szCs w:val="28"/>
      </w:rPr>
    </w:pPr>
    <w:r w:rsidRPr="006770B9">
      <w:rPr>
        <w:rFonts w:ascii="Times New Roman" w:hAnsi="Times New Roman"/>
        <w:szCs w:val="28"/>
      </w:rPr>
      <w:fldChar w:fldCharType="begin"/>
    </w:r>
    <w:r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B2720C">
      <w:rPr>
        <w:rFonts w:ascii="Times New Roman" w:hAnsi="Times New Roman"/>
        <w:noProof/>
        <w:szCs w:val="28"/>
      </w:rPr>
      <w:t>1</w:t>
    </w:r>
    <w:r w:rsidRPr="006770B9">
      <w:rPr>
        <w:rFonts w:ascii="Times New Roman" w:hAnsi="Times New Roman"/>
        <w:szCs w:val="28"/>
      </w:rPr>
      <w:fldChar w:fldCharType="end"/>
    </w:r>
  </w:p>
  <w:p w:rsidR="00F66194" w:rsidRDefault="00F66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E38" w:rsidRDefault="00FA1E38" w:rsidP="007C18B3">
      <w:r>
        <w:separator/>
      </w:r>
    </w:p>
  </w:footnote>
  <w:footnote w:type="continuationSeparator" w:id="0">
    <w:p w:rsidR="00FA1E38" w:rsidRDefault="00FA1E38" w:rsidP="007C1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194" w:rsidRDefault="00F66194" w:rsidP="00077EF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6194" w:rsidRDefault="00F661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2"/>
  </w:num>
  <w:num w:numId="4">
    <w:abstractNumId w:val="38"/>
  </w:num>
  <w:num w:numId="5">
    <w:abstractNumId w:val="1"/>
  </w:num>
  <w:num w:numId="6">
    <w:abstractNumId w:val="5"/>
  </w:num>
  <w:num w:numId="7">
    <w:abstractNumId w:val="16"/>
  </w:num>
  <w:num w:numId="8">
    <w:abstractNumId w:val="6"/>
  </w:num>
  <w:num w:numId="9">
    <w:abstractNumId w:val="0"/>
  </w:num>
  <w:num w:numId="10">
    <w:abstractNumId w:val="33"/>
  </w:num>
  <w:num w:numId="11">
    <w:abstractNumId w:val="14"/>
  </w:num>
  <w:num w:numId="12">
    <w:abstractNumId w:val="20"/>
  </w:num>
  <w:num w:numId="13">
    <w:abstractNumId w:val="32"/>
  </w:num>
  <w:num w:numId="14">
    <w:abstractNumId w:val="34"/>
  </w:num>
  <w:num w:numId="15">
    <w:abstractNumId w:val="7"/>
  </w:num>
  <w:num w:numId="16">
    <w:abstractNumId w:val="40"/>
  </w:num>
  <w:num w:numId="17">
    <w:abstractNumId w:val="35"/>
  </w:num>
  <w:num w:numId="18">
    <w:abstractNumId w:val="3"/>
  </w:num>
  <w:num w:numId="19">
    <w:abstractNumId w:val="25"/>
  </w:num>
  <w:num w:numId="20">
    <w:abstractNumId w:val="17"/>
  </w:num>
  <w:num w:numId="21">
    <w:abstractNumId w:val="22"/>
  </w:num>
  <w:num w:numId="22">
    <w:abstractNumId w:val="26"/>
  </w:num>
  <w:num w:numId="23">
    <w:abstractNumId w:val="4"/>
  </w:num>
  <w:num w:numId="24">
    <w:abstractNumId w:val="23"/>
  </w:num>
  <w:num w:numId="25">
    <w:abstractNumId w:val="24"/>
  </w:num>
  <w:num w:numId="26">
    <w:abstractNumId w:val="18"/>
  </w:num>
  <w:num w:numId="27">
    <w:abstractNumId w:val="12"/>
  </w:num>
  <w:num w:numId="28">
    <w:abstractNumId w:val="19"/>
  </w:num>
  <w:num w:numId="29">
    <w:abstractNumId w:val="27"/>
  </w:num>
  <w:num w:numId="30">
    <w:abstractNumId w:val="36"/>
  </w:num>
  <w:num w:numId="31">
    <w:abstractNumId w:val="37"/>
  </w:num>
  <w:num w:numId="32">
    <w:abstractNumId w:val="10"/>
  </w:num>
  <w:num w:numId="33">
    <w:abstractNumId w:val="39"/>
  </w:num>
  <w:num w:numId="34">
    <w:abstractNumId w:val="30"/>
  </w:num>
  <w:num w:numId="35">
    <w:abstractNumId w:val="15"/>
  </w:num>
  <w:num w:numId="36">
    <w:abstractNumId w:val="8"/>
  </w:num>
  <w:num w:numId="37">
    <w:abstractNumId w:val="29"/>
  </w:num>
  <w:num w:numId="38">
    <w:abstractNumId w:val="13"/>
  </w:num>
  <w:num w:numId="39">
    <w:abstractNumId w:val="9"/>
  </w:num>
  <w:num w:numId="40">
    <w:abstractNumId w:val="11"/>
  </w:num>
  <w:num w:numId="41">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2ADF"/>
    <w:rsid w:val="000330AB"/>
    <w:rsid w:val="0003344F"/>
    <w:rsid w:val="00033511"/>
    <w:rsid w:val="00035BF4"/>
    <w:rsid w:val="0003674D"/>
    <w:rsid w:val="00036AD7"/>
    <w:rsid w:val="00036D35"/>
    <w:rsid w:val="00040585"/>
    <w:rsid w:val="00040A4F"/>
    <w:rsid w:val="00040F3D"/>
    <w:rsid w:val="000418CF"/>
    <w:rsid w:val="00041924"/>
    <w:rsid w:val="00044FEB"/>
    <w:rsid w:val="000500D9"/>
    <w:rsid w:val="00051926"/>
    <w:rsid w:val="00051C46"/>
    <w:rsid w:val="000526E5"/>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EC0"/>
    <w:rsid w:val="00087321"/>
    <w:rsid w:val="00087D91"/>
    <w:rsid w:val="00092038"/>
    <w:rsid w:val="000933B6"/>
    <w:rsid w:val="00093420"/>
    <w:rsid w:val="000955C2"/>
    <w:rsid w:val="00095BEA"/>
    <w:rsid w:val="000972C9"/>
    <w:rsid w:val="00097C7D"/>
    <w:rsid w:val="000A4EF2"/>
    <w:rsid w:val="000A571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1008EF"/>
    <w:rsid w:val="00100F9A"/>
    <w:rsid w:val="00103638"/>
    <w:rsid w:val="00103960"/>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A7"/>
    <w:rsid w:val="001578AB"/>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347D"/>
    <w:rsid w:val="00184690"/>
    <w:rsid w:val="0018523F"/>
    <w:rsid w:val="00185B42"/>
    <w:rsid w:val="00190081"/>
    <w:rsid w:val="001913D5"/>
    <w:rsid w:val="00191B28"/>
    <w:rsid w:val="00191B66"/>
    <w:rsid w:val="00191F6C"/>
    <w:rsid w:val="001925CA"/>
    <w:rsid w:val="0019282E"/>
    <w:rsid w:val="00192B39"/>
    <w:rsid w:val="00193882"/>
    <w:rsid w:val="00193C18"/>
    <w:rsid w:val="00194DCA"/>
    <w:rsid w:val="001958AA"/>
    <w:rsid w:val="00195D98"/>
    <w:rsid w:val="00197665"/>
    <w:rsid w:val="00197BAD"/>
    <w:rsid w:val="001A0FFA"/>
    <w:rsid w:val="001A16B5"/>
    <w:rsid w:val="001A4B04"/>
    <w:rsid w:val="001A5D6F"/>
    <w:rsid w:val="001A615E"/>
    <w:rsid w:val="001B16AE"/>
    <w:rsid w:val="001B190A"/>
    <w:rsid w:val="001B1DE5"/>
    <w:rsid w:val="001B24C3"/>
    <w:rsid w:val="001B3258"/>
    <w:rsid w:val="001B4E72"/>
    <w:rsid w:val="001B6B09"/>
    <w:rsid w:val="001C0EE0"/>
    <w:rsid w:val="001C102F"/>
    <w:rsid w:val="001C11C3"/>
    <w:rsid w:val="001C1E22"/>
    <w:rsid w:val="001C2D9E"/>
    <w:rsid w:val="001C390D"/>
    <w:rsid w:val="001C3EDD"/>
    <w:rsid w:val="001C42D0"/>
    <w:rsid w:val="001C470F"/>
    <w:rsid w:val="001C4E2B"/>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7CB"/>
    <w:rsid w:val="001E4DF5"/>
    <w:rsid w:val="001E5BE1"/>
    <w:rsid w:val="001E790F"/>
    <w:rsid w:val="001E7E09"/>
    <w:rsid w:val="001F0F97"/>
    <w:rsid w:val="001F2506"/>
    <w:rsid w:val="001F3420"/>
    <w:rsid w:val="001F4128"/>
    <w:rsid w:val="001F48AF"/>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8D2"/>
    <w:rsid w:val="0021291A"/>
    <w:rsid w:val="00212E60"/>
    <w:rsid w:val="00213F2E"/>
    <w:rsid w:val="00214575"/>
    <w:rsid w:val="00214665"/>
    <w:rsid w:val="0021468D"/>
    <w:rsid w:val="002154F9"/>
    <w:rsid w:val="00217541"/>
    <w:rsid w:val="00217963"/>
    <w:rsid w:val="00217AA3"/>
    <w:rsid w:val="002231F9"/>
    <w:rsid w:val="0022473C"/>
    <w:rsid w:val="0022503B"/>
    <w:rsid w:val="0023076A"/>
    <w:rsid w:val="0023195E"/>
    <w:rsid w:val="0023372D"/>
    <w:rsid w:val="00233DE0"/>
    <w:rsid w:val="00234062"/>
    <w:rsid w:val="00235F71"/>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D3C"/>
    <w:rsid w:val="00292F04"/>
    <w:rsid w:val="0029489A"/>
    <w:rsid w:val="0029554F"/>
    <w:rsid w:val="00295637"/>
    <w:rsid w:val="00295A35"/>
    <w:rsid w:val="00295EAD"/>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242"/>
    <w:rsid w:val="002E62D0"/>
    <w:rsid w:val="002E62ED"/>
    <w:rsid w:val="002E6968"/>
    <w:rsid w:val="002E6BA3"/>
    <w:rsid w:val="002E772D"/>
    <w:rsid w:val="002F0735"/>
    <w:rsid w:val="002F17CE"/>
    <w:rsid w:val="002F2525"/>
    <w:rsid w:val="002F3105"/>
    <w:rsid w:val="002F3DA0"/>
    <w:rsid w:val="002F4DCB"/>
    <w:rsid w:val="002F7029"/>
    <w:rsid w:val="002F72D7"/>
    <w:rsid w:val="002F7BE9"/>
    <w:rsid w:val="002F7F73"/>
    <w:rsid w:val="0030163C"/>
    <w:rsid w:val="00303ED0"/>
    <w:rsid w:val="00304BE7"/>
    <w:rsid w:val="00304C0C"/>
    <w:rsid w:val="00304D63"/>
    <w:rsid w:val="00304EB2"/>
    <w:rsid w:val="00306CBD"/>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3004"/>
    <w:rsid w:val="0036091A"/>
    <w:rsid w:val="003614CC"/>
    <w:rsid w:val="003624CC"/>
    <w:rsid w:val="00362649"/>
    <w:rsid w:val="003631E1"/>
    <w:rsid w:val="00363EE7"/>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94F"/>
    <w:rsid w:val="00387EAC"/>
    <w:rsid w:val="00390BBC"/>
    <w:rsid w:val="00391FD7"/>
    <w:rsid w:val="0039459E"/>
    <w:rsid w:val="003948FF"/>
    <w:rsid w:val="00396269"/>
    <w:rsid w:val="00396693"/>
    <w:rsid w:val="00396793"/>
    <w:rsid w:val="00397E4D"/>
    <w:rsid w:val="003A11D8"/>
    <w:rsid w:val="003A21A8"/>
    <w:rsid w:val="003A21DA"/>
    <w:rsid w:val="003A363D"/>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22A8"/>
    <w:rsid w:val="003C2378"/>
    <w:rsid w:val="003C270D"/>
    <w:rsid w:val="003C2D02"/>
    <w:rsid w:val="003C2F9D"/>
    <w:rsid w:val="003C3A2E"/>
    <w:rsid w:val="003C46CA"/>
    <w:rsid w:val="003C604D"/>
    <w:rsid w:val="003D1426"/>
    <w:rsid w:val="003D14D6"/>
    <w:rsid w:val="003D2353"/>
    <w:rsid w:val="003D27EA"/>
    <w:rsid w:val="003D3015"/>
    <w:rsid w:val="003D3A6A"/>
    <w:rsid w:val="003D3C34"/>
    <w:rsid w:val="003D4451"/>
    <w:rsid w:val="003D6292"/>
    <w:rsid w:val="003D7302"/>
    <w:rsid w:val="003E27C1"/>
    <w:rsid w:val="003E3B9B"/>
    <w:rsid w:val="003E42CA"/>
    <w:rsid w:val="003E59D2"/>
    <w:rsid w:val="003E6529"/>
    <w:rsid w:val="003E7343"/>
    <w:rsid w:val="003E7B99"/>
    <w:rsid w:val="003F2224"/>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5EF2"/>
    <w:rsid w:val="00426071"/>
    <w:rsid w:val="00427E2A"/>
    <w:rsid w:val="0043010F"/>
    <w:rsid w:val="0043127F"/>
    <w:rsid w:val="00432484"/>
    <w:rsid w:val="00432696"/>
    <w:rsid w:val="004329F0"/>
    <w:rsid w:val="0043347B"/>
    <w:rsid w:val="0043545C"/>
    <w:rsid w:val="004356A5"/>
    <w:rsid w:val="004360CF"/>
    <w:rsid w:val="0044114F"/>
    <w:rsid w:val="00441685"/>
    <w:rsid w:val="00446111"/>
    <w:rsid w:val="00450A44"/>
    <w:rsid w:val="00450C2B"/>
    <w:rsid w:val="004512B7"/>
    <w:rsid w:val="0045138C"/>
    <w:rsid w:val="0045192F"/>
    <w:rsid w:val="004521AD"/>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608E"/>
    <w:rsid w:val="00476482"/>
    <w:rsid w:val="00476BD4"/>
    <w:rsid w:val="004810B3"/>
    <w:rsid w:val="0048279F"/>
    <w:rsid w:val="004830C1"/>
    <w:rsid w:val="0048424D"/>
    <w:rsid w:val="004866F4"/>
    <w:rsid w:val="00487CD2"/>
    <w:rsid w:val="004905DB"/>
    <w:rsid w:val="00491D0A"/>
    <w:rsid w:val="00491DA6"/>
    <w:rsid w:val="00491F39"/>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6819"/>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E6"/>
    <w:rsid w:val="004F6CF2"/>
    <w:rsid w:val="004F76BB"/>
    <w:rsid w:val="00500C40"/>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484"/>
    <w:rsid w:val="005267C1"/>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BC4"/>
    <w:rsid w:val="00545D3B"/>
    <w:rsid w:val="0054706C"/>
    <w:rsid w:val="005471B3"/>
    <w:rsid w:val="00547699"/>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410"/>
    <w:rsid w:val="0057186B"/>
    <w:rsid w:val="00572F12"/>
    <w:rsid w:val="005738EB"/>
    <w:rsid w:val="00573A9C"/>
    <w:rsid w:val="00574A18"/>
    <w:rsid w:val="0057510E"/>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7D3D"/>
    <w:rsid w:val="005E0FD0"/>
    <w:rsid w:val="005E244E"/>
    <w:rsid w:val="005E2529"/>
    <w:rsid w:val="005E2AF7"/>
    <w:rsid w:val="005E36F4"/>
    <w:rsid w:val="005E50B4"/>
    <w:rsid w:val="005E66BC"/>
    <w:rsid w:val="005E68FC"/>
    <w:rsid w:val="005F49C1"/>
    <w:rsid w:val="005F68AD"/>
    <w:rsid w:val="00600C8F"/>
    <w:rsid w:val="00602B91"/>
    <w:rsid w:val="00604B65"/>
    <w:rsid w:val="006054E8"/>
    <w:rsid w:val="0060578E"/>
    <w:rsid w:val="006077BB"/>
    <w:rsid w:val="006102CA"/>
    <w:rsid w:val="0061039D"/>
    <w:rsid w:val="006108F3"/>
    <w:rsid w:val="0061093A"/>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501BB"/>
    <w:rsid w:val="00652BEB"/>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40BF"/>
    <w:rsid w:val="006749E3"/>
    <w:rsid w:val="00674DE8"/>
    <w:rsid w:val="006770B9"/>
    <w:rsid w:val="006807D7"/>
    <w:rsid w:val="0068260F"/>
    <w:rsid w:val="00683397"/>
    <w:rsid w:val="00683EC0"/>
    <w:rsid w:val="00684AAF"/>
    <w:rsid w:val="0068603D"/>
    <w:rsid w:val="00687964"/>
    <w:rsid w:val="00690ECA"/>
    <w:rsid w:val="00692FDB"/>
    <w:rsid w:val="006932AF"/>
    <w:rsid w:val="00695C82"/>
    <w:rsid w:val="006961D8"/>
    <w:rsid w:val="006A00AC"/>
    <w:rsid w:val="006A079B"/>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41F8"/>
    <w:rsid w:val="006C5B2E"/>
    <w:rsid w:val="006C706B"/>
    <w:rsid w:val="006C7FBB"/>
    <w:rsid w:val="006D2B1B"/>
    <w:rsid w:val="006D2B36"/>
    <w:rsid w:val="006D3D48"/>
    <w:rsid w:val="006D4534"/>
    <w:rsid w:val="006D474D"/>
    <w:rsid w:val="006D4DCB"/>
    <w:rsid w:val="006D62FD"/>
    <w:rsid w:val="006D686F"/>
    <w:rsid w:val="006D7B90"/>
    <w:rsid w:val="006E07EF"/>
    <w:rsid w:val="006E0A7D"/>
    <w:rsid w:val="006E0B29"/>
    <w:rsid w:val="006E15D4"/>
    <w:rsid w:val="006E1724"/>
    <w:rsid w:val="006E222C"/>
    <w:rsid w:val="006E300A"/>
    <w:rsid w:val="006E5B95"/>
    <w:rsid w:val="006E699C"/>
    <w:rsid w:val="006E6A76"/>
    <w:rsid w:val="006F0EBB"/>
    <w:rsid w:val="006F18C7"/>
    <w:rsid w:val="006F299D"/>
    <w:rsid w:val="006F320C"/>
    <w:rsid w:val="006F4ECC"/>
    <w:rsid w:val="006F5D68"/>
    <w:rsid w:val="006F5E67"/>
    <w:rsid w:val="006F7034"/>
    <w:rsid w:val="006F758C"/>
    <w:rsid w:val="007001C8"/>
    <w:rsid w:val="0070180A"/>
    <w:rsid w:val="00702C66"/>
    <w:rsid w:val="0070340F"/>
    <w:rsid w:val="00703551"/>
    <w:rsid w:val="007036F0"/>
    <w:rsid w:val="007043B8"/>
    <w:rsid w:val="00704909"/>
    <w:rsid w:val="00705620"/>
    <w:rsid w:val="00705CBD"/>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5E9"/>
    <w:rsid w:val="00735DE9"/>
    <w:rsid w:val="00736281"/>
    <w:rsid w:val="00737562"/>
    <w:rsid w:val="00737636"/>
    <w:rsid w:val="00740157"/>
    <w:rsid w:val="0074091D"/>
    <w:rsid w:val="00742E32"/>
    <w:rsid w:val="007446B2"/>
    <w:rsid w:val="00744B62"/>
    <w:rsid w:val="00750630"/>
    <w:rsid w:val="007506EC"/>
    <w:rsid w:val="007508DB"/>
    <w:rsid w:val="007527F3"/>
    <w:rsid w:val="00752924"/>
    <w:rsid w:val="00753A93"/>
    <w:rsid w:val="007541A3"/>
    <w:rsid w:val="00754688"/>
    <w:rsid w:val="00754D7D"/>
    <w:rsid w:val="00755404"/>
    <w:rsid w:val="00755CFC"/>
    <w:rsid w:val="00756030"/>
    <w:rsid w:val="00756585"/>
    <w:rsid w:val="007609B9"/>
    <w:rsid w:val="00760E19"/>
    <w:rsid w:val="00761FB2"/>
    <w:rsid w:val="0076597C"/>
    <w:rsid w:val="00766179"/>
    <w:rsid w:val="00766BE0"/>
    <w:rsid w:val="00767D84"/>
    <w:rsid w:val="007712A4"/>
    <w:rsid w:val="00771497"/>
    <w:rsid w:val="00771B0A"/>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C29"/>
    <w:rsid w:val="00784F26"/>
    <w:rsid w:val="007860DB"/>
    <w:rsid w:val="007861AE"/>
    <w:rsid w:val="007869C2"/>
    <w:rsid w:val="00786D2F"/>
    <w:rsid w:val="007870A8"/>
    <w:rsid w:val="00787267"/>
    <w:rsid w:val="007902C7"/>
    <w:rsid w:val="00790DF8"/>
    <w:rsid w:val="00791A5E"/>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7189"/>
    <w:rsid w:val="007D79DE"/>
    <w:rsid w:val="007E1343"/>
    <w:rsid w:val="007E1944"/>
    <w:rsid w:val="007E1A6E"/>
    <w:rsid w:val="007E1CD0"/>
    <w:rsid w:val="007E27A6"/>
    <w:rsid w:val="007E2ADE"/>
    <w:rsid w:val="007E30CD"/>
    <w:rsid w:val="007E34D7"/>
    <w:rsid w:val="007E4380"/>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8024D5"/>
    <w:rsid w:val="008036FD"/>
    <w:rsid w:val="00803E00"/>
    <w:rsid w:val="008042CC"/>
    <w:rsid w:val="00805181"/>
    <w:rsid w:val="008052D0"/>
    <w:rsid w:val="00805A52"/>
    <w:rsid w:val="00806C72"/>
    <w:rsid w:val="00807AEC"/>
    <w:rsid w:val="00810ABC"/>
    <w:rsid w:val="00811FF4"/>
    <w:rsid w:val="008132F5"/>
    <w:rsid w:val="00813DC2"/>
    <w:rsid w:val="008141BF"/>
    <w:rsid w:val="008141E0"/>
    <w:rsid w:val="008144A0"/>
    <w:rsid w:val="008146DC"/>
    <w:rsid w:val="008150FF"/>
    <w:rsid w:val="0081592D"/>
    <w:rsid w:val="00816992"/>
    <w:rsid w:val="00816B22"/>
    <w:rsid w:val="008214D3"/>
    <w:rsid w:val="0082175E"/>
    <w:rsid w:val="00822E5E"/>
    <w:rsid w:val="008231B8"/>
    <w:rsid w:val="00823548"/>
    <w:rsid w:val="00823AED"/>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600"/>
    <w:rsid w:val="00847E71"/>
    <w:rsid w:val="00847F0A"/>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600D3"/>
    <w:rsid w:val="00860BB5"/>
    <w:rsid w:val="00861C9E"/>
    <w:rsid w:val="008637FF"/>
    <w:rsid w:val="00863A60"/>
    <w:rsid w:val="00864CD7"/>
    <w:rsid w:val="00865ABD"/>
    <w:rsid w:val="00866C88"/>
    <w:rsid w:val="00871B17"/>
    <w:rsid w:val="008725FD"/>
    <w:rsid w:val="008733E3"/>
    <w:rsid w:val="00873B15"/>
    <w:rsid w:val="00873E91"/>
    <w:rsid w:val="00874022"/>
    <w:rsid w:val="00874AF5"/>
    <w:rsid w:val="00874DCF"/>
    <w:rsid w:val="008751D7"/>
    <w:rsid w:val="008759BF"/>
    <w:rsid w:val="008759E8"/>
    <w:rsid w:val="00877225"/>
    <w:rsid w:val="00881185"/>
    <w:rsid w:val="008816CA"/>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5030"/>
    <w:rsid w:val="008A5A3A"/>
    <w:rsid w:val="008A7FF9"/>
    <w:rsid w:val="008B0EF4"/>
    <w:rsid w:val="008B26CE"/>
    <w:rsid w:val="008B2A72"/>
    <w:rsid w:val="008B2BED"/>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5DE2"/>
    <w:rsid w:val="008E64DF"/>
    <w:rsid w:val="008E650F"/>
    <w:rsid w:val="008E6D15"/>
    <w:rsid w:val="008E7113"/>
    <w:rsid w:val="008F0ABA"/>
    <w:rsid w:val="008F1770"/>
    <w:rsid w:val="008F38C1"/>
    <w:rsid w:val="008F3F6E"/>
    <w:rsid w:val="008F4108"/>
    <w:rsid w:val="008F7D5C"/>
    <w:rsid w:val="009016D5"/>
    <w:rsid w:val="00902274"/>
    <w:rsid w:val="00902E7B"/>
    <w:rsid w:val="00907354"/>
    <w:rsid w:val="00910C0E"/>
    <w:rsid w:val="00911752"/>
    <w:rsid w:val="00912157"/>
    <w:rsid w:val="00916417"/>
    <w:rsid w:val="00920444"/>
    <w:rsid w:val="00921692"/>
    <w:rsid w:val="00922714"/>
    <w:rsid w:val="00922E88"/>
    <w:rsid w:val="00924475"/>
    <w:rsid w:val="00925C06"/>
    <w:rsid w:val="00926342"/>
    <w:rsid w:val="0092731D"/>
    <w:rsid w:val="00927BC3"/>
    <w:rsid w:val="00927C40"/>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9AC"/>
    <w:rsid w:val="009506BB"/>
    <w:rsid w:val="00950FA1"/>
    <w:rsid w:val="009512F5"/>
    <w:rsid w:val="009523AD"/>
    <w:rsid w:val="00953981"/>
    <w:rsid w:val="00953E62"/>
    <w:rsid w:val="00954028"/>
    <w:rsid w:val="009541FD"/>
    <w:rsid w:val="0095680A"/>
    <w:rsid w:val="00957565"/>
    <w:rsid w:val="00962022"/>
    <w:rsid w:val="0096371D"/>
    <w:rsid w:val="00964C6F"/>
    <w:rsid w:val="0096517A"/>
    <w:rsid w:val="0096555D"/>
    <w:rsid w:val="00967269"/>
    <w:rsid w:val="0096791F"/>
    <w:rsid w:val="009713B4"/>
    <w:rsid w:val="0097291C"/>
    <w:rsid w:val="0097582F"/>
    <w:rsid w:val="00976126"/>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A1186"/>
    <w:rsid w:val="009A2032"/>
    <w:rsid w:val="009A20CC"/>
    <w:rsid w:val="009A2C3A"/>
    <w:rsid w:val="009A311B"/>
    <w:rsid w:val="009A4717"/>
    <w:rsid w:val="009A4729"/>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6905"/>
    <w:rsid w:val="009C6BF4"/>
    <w:rsid w:val="009D0BA9"/>
    <w:rsid w:val="009D1119"/>
    <w:rsid w:val="009D1F28"/>
    <w:rsid w:val="009D36A5"/>
    <w:rsid w:val="009D3C97"/>
    <w:rsid w:val="009D3D90"/>
    <w:rsid w:val="009D49AA"/>
    <w:rsid w:val="009D5F12"/>
    <w:rsid w:val="009D669A"/>
    <w:rsid w:val="009D76FC"/>
    <w:rsid w:val="009D7A82"/>
    <w:rsid w:val="009E2793"/>
    <w:rsid w:val="009E2E00"/>
    <w:rsid w:val="009E49A1"/>
    <w:rsid w:val="009E5B69"/>
    <w:rsid w:val="009F0A31"/>
    <w:rsid w:val="009F1171"/>
    <w:rsid w:val="009F1843"/>
    <w:rsid w:val="009F23CC"/>
    <w:rsid w:val="009F3011"/>
    <w:rsid w:val="009F35DE"/>
    <w:rsid w:val="009F3628"/>
    <w:rsid w:val="009F4569"/>
    <w:rsid w:val="009F4AA2"/>
    <w:rsid w:val="009F6C8F"/>
    <w:rsid w:val="00A002CB"/>
    <w:rsid w:val="00A00707"/>
    <w:rsid w:val="00A00C15"/>
    <w:rsid w:val="00A01943"/>
    <w:rsid w:val="00A02F52"/>
    <w:rsid w:val="00A046BD"/>
    <w:rsid w:val="00A0492C"/>
    <w:rsid w:val="00A06B78"/>
    <w:rsid w:val="00A10047"/>
    <w:rsid w:val="00A10B8B"/>
    <w:rsid w:val="00A10F7D"/>
    <w:rsid w:val="00A120FC"/>
    <w:rsid w:val="00A127D6"/>
    <w:rsid w:val="00A1325D"/>
    <w:rsid w:val="00A13493"/>
    <w:rsid w:val="00A1745B"/>
    <w:rsid w:val="00A17A1D"/>
    <w:rsid w:val="00A20B37"/>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BEC"/>
    <w:rsid w:val="00A95004"/>
    <w:rsid w:val="00A95D25"/>
    <w:rsid w:val="00A969DD"/>
    <w:rsid w:val="00A97C97"/>
    <w:rsid w:val="00AA1BAF"/>
    <w:rsid w:val="00AA2009"/>
    <w:rsid w:val="00AA23B9"/>
    <w:rsid w:val="00AA514F"/>
    <w:rsid w:val="00AA5698"/>
    <w:rsid w:val="00AA5805"/>
    <w:rsid w:val="00AB0059"/>
    <w:rsid w:val="00AB1184"/>
    <w:rsid w:val="00AB15F4"/>
    <w:rsid w:val="00AB1859"/>
    <w:rsid w:val="00AB4450"/>
    <w:rsid w:val="00AB4A9D"/>
    <w:rsid w:val="00AB5220"/>
    <w:rsid w:val="00AB7EB0"/>
    <w:rsid w:val="00AC033C"/>
    <w:rsid w:val="00AC08D3"/>
    <w:rsid w:val="00AC469C"/>
    <w:rsid w:val="00AC512E"/>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2A06"/>
    <w:rsid w:val="00AF3E59"/>
    <w:rsid w:val="00AF42A9"/>
    <w:rsid w:val="00AF49A5"/>
    <w:rsid w:val="00AF5391"/>
    <w:rsid w:val="00AF5489"/>
    <w:rsid w:val="00AF59B2"/>
    <w:rsid w:val="00AF72DA"/>
    <w:rsid w:val="00B00EFB"/>
    <w:rsid w:val="00B01068"/>
    <w:rsid w:val="00B0425C"/>
    <w:rsid w:val="00B04551"/>
    <w:rsid w:val="00B1001B"/>
    <w:rsid w:val="00B10338"/>
    <w:rsid w:val="00B10BAD"/>
    <w:rsid w:val="00B12305"/>
    <w:rsid w:val="00B135DE"/>
    <w:rsid w:val="00B13F7C"/>
    <w:rsid w:val="00B14673"/>
    <w:rsid w:val="00B15401"/>
    <w:rsid w:val="00B1578E"/>
    <w:rsid w:val="00B16EC8"/>
    <w:rsid w:val="00B219A7"/>
    <w:rsid w:val="00B254B4"/>
    <w:rsid w:val="00B26CF2"/>
    <w:rsid w:val="00B2720C"/>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E3F"/>
    <w:rsid w:val="00B910F9"/>
    <w:rsid w:val="00B92589"/>
    <w:rsid w:val="00B94664"/>
    <w:rsid w:val="00B960D8"/>
    <w:rsid w:val="00B96D39"/>
    <w:rsid w:val="00B9753D"/>
    <w:rsid w:val="00BA2165"/>
    <w:rsid w:val="00BA3726"/>
    <w:rsid w:val="00BA45D3"/>
    <w:rsid w:val="00BA4A6D"/>
    <w:rsid w:val="00BA56CA"/>
    <w:rsid w:val="00BA5749"/>
    <w:rsid w:val="00BA6406"/>
    <w:rsid w:val="00BA6736"/>
    <w:rsid w:val="00BA712B"/>
    <w:rsid w:val="00BB08FB"/>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21B5"/>
    <w:rsid w:val="00BF4316"/>
    <w:rsid w:val="00BF6987"/>
    <w:rsid w:val="00BF7651"/>
    <w:rsid w:val="00BF79F7"/>
    <w:rsid w:val="00C00093"/>
    <w:rsid w:val="00C02179"/>
    <w:rsid w:val="00C02E99"/>
    <w:rsid w:val="00C03405"/>
    <w:rsid w:val="00C04AAF"/>
    <w:rsid w:val="00C12870"/>
    <w:rsid w:val="00C141E7"/>
    <w:rsid w:val="00C14383"/>
    <w:rsid w:val="00C14EA4"/>
    <w:rsid w:val="00C15543"/>
    <w:rsid w:val="00C15DC6"/>
    <w:rsid w:val="00C163D5"/>
    <w:rsid w:val="00C16B9B"/>
    <w:rsid w:val="00C20EC7"/>
    <w:rsid w:val="00C219AE"/>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50563"/>
    <w:rsid w:val="00C5249D"/>
    <w:rsid w:val="00C52BF7"/>
    <w:rsid w:val="00C53239"/>
    <w:rsid w:val="00C53A16"/>
    <w:rsid w:val="00C55060"/>
    <w:rsid w:val="00C55F2C"/>
    <w:rsid w:val="00C56CD1"/>
    <w:rsid w:val="00C57E8A"/>
    <w:rsid w:val="00C607BC"/>
    <w:rsid w:val="00C60E53"/>
    <w:rsid w:val="00C60F2B"/>
    <w:rsid w:val="00C61BF6"/>
    <w:rsid w:val="00C63B0A"/>
    <w:rsid w:val="00C64B20"/>
    <w:rsid w:val="00C64E64"/>
    <w:rsid w:val="00C66FC6"/>
    <w:rsid w:val="00C72044"/>
    <w:rsid w:val="00C7230D"/>
    <w:rsid w:val="00C73EA2"/>
    <w:rsid w:val="00C7474F"/>
    <w:rsid w:val="00C74DAE"/>
    <w:rsid w:val="00C754E3"/>
    <w:rsid w:val="00C775DB"/>
    <w:rsid w:val="00C814F5"/>
    <w:rsid w:val="00C8382C"/>
    <w:rsid w:val="00C851A8"/>
    <w:rsid w:val="00C85BA8"/>
    <w:rsid w:val="00C86141"/>
    <w:rsid w:val="00C8621E"/>
    <w:rsid w:val="00C9049B"/>
    <w:rsid w:val="00C918E1"/>
    <w:rsid w:val="00C91F88"/>
    <w:rsid w:val="00C920DF"/>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31F8"/>
    <w:rsid w:val="00CB52D7"/>
    <w:rsid w:val="00CB541F"/>
    <w:rsid w:val="00CB5BDD"/>
    <w:rsid w:val="00CB6900"/>
    <w:rsid w:val="00CB6961"/>
    <w:rsid w:val="00CB7098"/>
    <w:rsid w:val="00CB70DF"/>
    <w:rsid w:val="00CB7916"/>
    <w:rsid w:val="00CC12D7"/>
    <w:rsid w:val="00CC23B8"/>
    <w:rsid w:val="00CC42A2"/>
    <w:rsid w:val="00CC4EB7"/>
    <w:rsid w:val="00CC5D52"/>
    <w:rsid w:val="00CC6CEA"/>
    <w:rsid w:val="00CD092A"/>
    <w:rsid w:val="00CD1043"/>
    <w:rsid w:val="00CD14A2"/>
    <w:rsid w:val="00CD1A3A"/>
    <w:rsid w:val="00CD1AD0"/>
    <w:rsid w:val="00CD1BB0"/>
    <w:rsid w:val="00CD22EB"/>
    <w:rsid w:val="00CD29F8"/>
    <w:rsid w:val="00CD3FAE"/>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8F3"/>
    <w:rsid w:val="00D41D8D"/>
    <w:rsid w:val="00D42406"/>
    <w:rsid w:val="00D42587"/>
    <w:rsid w:val="00D427C0"/>
    <w:rsid w:val="00D44F68"/>
    <w:rsid w:val="00D454BF"/>
    <w:rsid w:val="00D4683C"/>
    <w:rsid w:val="00D50271"/>
    <w:rsid w:val="00D50895"/>
    <w:rsid w:val="00D5284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C267B"/>
    <w:rsid w:val="00DC3175"/>
    <w:rsid w:val="00DC3D84"/>
    <w:rsid w:val="00DC43CF"/>
    <w:rsid w:val="00DC447C"/>
    <w:rsid w:val="00DC586B"/>
    <w:rsid w:val="00DC5890"/>
    <w:rsid w:val="00DC5EA3"/>
    <w:rsid w:val="00DC668F"/>
    <w:rsid w:val="00DD181B"/>
    <w:rsid w:val="00DD476F"/>
    <w:rsid w:val="00DD47C9"/>
    <w:rsid w:val="00DD59B6"/>
    <w:rsid w:val="00DD6CF4"/>
    <w:rsid w:val="00DD6DF2"/>
    <w:rsid w:val="00DD765C"/>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735B"/>
    <w:rsid w:val="00E10FA3"/>
    <w:rsid w:val="00E116F7"/>
    <w:rsid w:val="00E121A6"/>
    <w:rsid w:val="00E125C1"/>
    <w:rsid w:val="00E13BB0"/>
    <w:rsid w:val="00E143B1"/>
    <w:rsid w:val="00E143C3"/>
    <w:rsid w:val="00E15B69"/>
    <w:rsid w:val="00E15E0C"/>
    <w:rsid w:val="00E16C39"/>
    <w:rsid w:val="00E204EE"/>
    <w:rsid w:val="00E20BBA"/>
    <w:rsid w:val="00E21078"/>
    <w:rsid w:val="00E2148B"/>
    <w:rsid w:val="00E22067"/>
    <w:rsid w:val="00E231BC"/>
    <w:rsid w:val="00E24491"/>
    <w:rsid w:val="00E24620"/>
    <w:rsid w:val="00E2495E"/>
    <w:rsid w:val="00E267B6"/>
    <w:rsid w:val="00E30670"/>
    <w:rsid w:val="00E316D6"/>
    <w:rsid w:val="00E31AEF"/>
    <w:rsid w:val="00E31F50"/>
    <w:rsid w:val="00E32F57"/>
    <w:rsid w:val="00E330FB"/>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60D92"/>
    <w:rsid w:val="00E61ED8"/>
    <w:rsid w:val="00E66786"/>
    <w:rsid w:val="00E675F2"/>
    <w:rsid w:val="00E67B07"/>
    <w:rsid w:val="00E67DD3"/>
    <w:rsid w:val="00E7085D"/>
    <w:rsid w:val="00E71146"/>
    <w:rsid w:val="00E713F2"/>
    <w:rsid w:val="00E719E9"/>
    <w:rsid w:val="00E720F7"/>
    <w:rsid w:val="00E72EC8"/>
    <w:rsid w:val="00E731C6"/>
    <w:rsid w:val="00E74FD2"/>
    <w:rsid w:val="00E74FE2"/>
    <w:rsid w:val="00E7538E"/>
    <w:rsid w:val="00E76551"/>
    <w:rsid w:val="00E778B9"/>
    <w:rsid w:val="00E8002C"/>
    <w:rsid w:val="00E8021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1646"/>
    <w:rsid w:val="00EA2A0A"/>
    <w:rsid w:val="00EA4E7A"/>
    <w:rsid w:val="00EA579B"/>
    <w:rsid w:val="00EA5DFC"/>
    <w:rsid w:val="00EA5FEE"/>
    <w:rsid w:val="00EA607A"/>
    <w:rsid w:val="00EA614B"/>
    <w:rsid w:val="00EA6C01"/>
    <w:rsid w:val="00EA7443"/>
    <w:rsid w:val="00EB34BB"/>
    <w:rsid w:val="00EB3717"/>
    <w:rsid w:val="00EB57F4"/>
    <w:rsid w:val="00EB59D2"/>
    <w:rsid w:val="00EB5F9B"/>
    <w:rsid w:val="00EB6F87"/>
    <w:rsid w:val="00EC0318"/>
    <w:rsid w:val="00EC04EE"/>
    <w:rsid w:val="00EC06CD"/>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4AD"/>
    <w:rsid w:val="00EF07A3"/>
    <w:rsid w:val="00EF169C"/>
    <w:rsid w:val="00EF2351"/>
    <w:rsid w:val="00EF3787"/>
    <w:rsid w:val="00EF40A4"/>
    <w:rsid w:val="00EF46C4"/>
    <w:rsid w:val="00EF4FFF"/>
    <w:rsid w:val="00EF5A4F"/>
    <w:rsid w:val="00EF5D9B"/>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525"/>
    <w:rsid w:val="00F22A80"/>
    <w:rsid w:val="00F23AC7"/>
    <w:rsid w:val="00F241DA"/>
    <w:rsid w:val="00F2524C"/>
    <w:rsid w:val="00F25EC3"/>
    <w:rsid w:val="00F2700E"/>
    <w:rsid w:val="00F30BA3"/>
    <w:rsid w:val="00F329D1"/>
    <w:rsid w:val="00F33DB6"/>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3AE5"/>
    <w:rsid w:val="00F64B74"/>
    <w:rsid w:val="00F64BB7"/>
    <w:rsid w:val="00F64C2C"/>
    <w:rsid w:val="00F66194"/>
    <w:rsid w:val="00F70EB7"/>
    <w:rsid w:val="00F713F7"/>
    <w:rsid w:val="00F7147C"/>
    <w:rsid w:val="00F717F7"/>
    <w:rsid w:val="00F71FA1"/>
    <w:rsid w:val="00F7298B"/>
    <w:rsid w:val="00F72BD7"/>
    <w:rsid w:val="00F73BF8"/>
    <w:rsid w:val="00F807C5"/>
    <w:rsid w:val="00F808B1"/>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1E38"/>
    <w:rsid w:val="00FA2912"/>
    <w:rsid w:val="00FA64E6"/>
    <w:rsid w:val="00FA69D5"/>
    <w:rsid w:val="00FB17E7"/>
    <w:rsid w:val="00FB33A6"/>
    <w:rsid w:val="00FB36E2"/>
    <w:rsid w:val="00FB3D25"/>
    <w:rsid w:val="00FB3D92"/>
    <w:rsid w:val="00FB4414"/>
    <w:rsid w:val="00FB4BBC"/>
    <w:rsid w:val="00FB5271"/>
    <w:rsid w:val="00FB5BF5"/>
    <w:rsid w:val="00FB5C8B"/>
    <w:rsid w:val="00FB6234"/>
    <w:rsid w:val="00FB681C"/>
    <w:rsid w:val="00FC0143"/>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F012B"/>
    <w:rsid w:val="00FF08A1"/>
    <w:rsid w:val="00FF0FF7"/>
    <w:rsid w:val="00FF15E1"/>
    <w:rsid w:val="00FF1E43"/>
    <w:rsid w:val="00FF5510"/>
    <w:rsid w:val="00FF6667"/>
    <w:rsid w:val="00FF73E2"/>
    <w:rsid w:val="00FF7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htn.hatinh.gov.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275A0D9C9E014F9C28BC91A21108DD" ma:contentTypeVersion="2" ma:contentTypeDescription="Create a new document." ma:contentTypeScope="" ma:versionID="8e2efb47019d29cde710db6906a4d419">
  <xsd:schema xmlns:xsd="http://www.w3.org/2001/XMLSchema" xmlns:p="http://schemas.microsoft.com/office/2006/metadata/properties" xmlns:ns1="http://schemas.microsoft.com/sharepoint/v3" targetNamespace="http://schemas.microsoft.com/office/2006/metadata/properties" ma:root="true" ma:fieldsID="fcc5e5ed491c430905345405728ff4c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80D4266-53D7-4DFE-92AE-A1C6A798D08C}"/>
</file>

<file path=customXml/itemProps2.xml><?xml version="1.0" encoding="utf-8"?>
<ds:datastoreItem xmlns:ds="http://schemas.openxmlformats.org/officeDocument/2006/customXml" ds:itemID="{581EBF1D-BB92-427C-9603-8848230F5A53}"/>
</file>

<file path=customXml/itemProps3.xml><?xml version="1.0" encoding="utf-8"?>
<ds:datastoreItem xmlns:ds="http://schemas.openxmlformats.org/officeDocument/2006/customXml" ds:itemID="{1BB170FA-E7B4-4504-94BF-3223119C8A6A}"/>
</file>

<file path=customXml/itemProps4.xml><?xml version="1.0" encoding="utf-8"?>
<ds:datastoreItem xmlns:ds="http://schemas.openxmlformats.org/officeDocument/2006/customXml" ds:itemID="{4641888C-6C08-4EC5-A1FD-167DE4A3B9F6}"/>
</file>

<file path=docProps/app.xml><?xml version="1.0" encoding="utf-8"?>
<Properties xmlns="http://schemas.openxmlformats.org/officeDocument/2006/extended-properties" xmlns:vt="http://schemas.openxmlformats.org/officeDocument/2006/docPropsVTypes">
  <Template>Normal</Template>
  <TotalTime>0</TotalTime>
  <Pages>7</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sonyvaio</dc:creator>
  <cp:lastModifiedBy>Hatinhitc</cp:lastModifiedBy>
  <cp:revision>2</cp:revision>
  <cp:lastPrinted>2017-06-01T10:09:00Z</cp:lastPrinted>
  <dcterms:created xsi:type="dcterms:W3CDTF">2017-07-11T02:10:00Z</dcterms:created>
  <dcterms:modified xsi:type="dcterms:W3CDTF">2017-07-11T02:10:00Z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0x0101006B275A0D9C9E014F9C28BC91A21108DD</vt:lpwstr>
  </property>
</Properties>
</file>