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4A23" w:rsidRDefault="00B45AD1" w:rsidP="00B45AD1">
      <w:pPr>
        <w:spacing w:after="20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Teknis Tiang Bor Dalam Proyek Pengeboran</w:t>
      </w:r>
    </w:p>
    <w:p w14:paraId="00000002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Memperhatikan teknis </w:t>
      </w:r>
      <w:r>
        <w:rPr>
          <w:rFonts w:ascii="Calibri" w:eastAsia="Calibri" w:hAnsi="Calibri" w:cs="Calibri"/>
          <w:b/>
          <w:sz w:val="24"/>
          <w:szCs w:val="24"/>
        </w:rPr>
        <w:t>tiang bor</w:t>
      </w:r>
      <w:r>
        <w:rPr>
          <w:rFonts w:ascii="Calibri" w:eastAsia="Calibri" w:hAnsi="Calibri" w:cs="Calibri"/>
          <w:sz w:val="24"/>
          <w:szCs w:val="24"/>
        </w:rPr>
        <w:t xml:space="preserve"> perlu dilakukan agar nanti pada saat penyelenggaraan tidak terjadi gangguan. Para teknisi lapangan perlu memperhatikan beberapa aspek penting sebelum melakukan pengerjaan.</w:t>
      </w:r>
    </w:p>
    <w:p w14:paraId="00000003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Terdapat tiga aspek penting yang perlu diperhatikan yaitu persiapan, pelaksanaan, dan evaluasi. Ketiganya perlu dilakukan sesuai prosedur agar nanti tidak terjadi gangguan atau paling buruk kecelakaan.</w:t>
      </w:r>
    </w:p>
    <w:p w14:paraId="00000004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Memang dalam pekerjaan lapangan segala sesuatu perlu s</w:t>
      </w:r>
      <w:r>
        <w:rPr>
          <w:rFonts w:ascii="Calibri" w:eastAsia="Calibri" w:hAnsi="Calibri" w:cs="Calibri"/>
          <w:sz w:val="24"/>
          <w:szCs w:val="24"/>
        </w:rPr>
        <w:t>esuai prosedur agar nantinya bisa memberikan hasil optimal.</w:t>
      </w:r>
    </w:p>
    <w:p w14:paraId="00000005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Apabila prosedur tidak diikuti maka tidak hanya hasil saja yang terganggu namun juga keselamatan pekerja. Oleh karena itu selalu pastikan untuk mengikuti SOP agar hasil bisa maksimal dan memuaskan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6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Kami telah merangkum secara singkat tiga aspek tadi agar mudah dipahami oleh para calon teknisi. Memang ini hanya sekedar pengetahuan dasar namun dapat dijadikan acuan dalam melakukan pekerjaan.</w:t>
      </w:r>
    </w:p>
    <w:p w14:paraId="00000007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Teknik pengerjaan pondasi menggunakan bored pile memang dig</w:t>
      </w:r>
      <w:r>
        <w:rPr>
          <w:rFonts w:ascii="Calibri" w:eastAsia="Calibri" w:hAnsi="Calibri" w:cs="Calibri"/>
          <w:sz w:val="24"/>
          <w:szCs w:val="24"/>
        </w:rPr>
        <w:t>unakan untuk bangunan besar dan bertingkat. Oleh karena itu ketelitian dan ketaatan terhadap prosedur perlu dipertahankan.</w:t>
      </w:r>
    </w:p>
    <w:p w14:paraId="00000008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Karena ketika terjadi kesalahan dalam proses pengeboran ini tentu saja akan berdampak fatal. Ketika pondasi gagal dalam mempertahanka</w:t>
      </w:r>
      <w:r>
        <w:rPr>
          <w:rFonts w:ascii="Calibri" w:eastAsia="Calibri" w:hAnsi="Calibri" w:cs="Calibri"/>
          <w:sz w:val="24"/>
          <w:szCs w:val="24"/>
        </w:rPr>
        <w:t>n strukturnya maka bangunan akan memiliki potensi tinggi untuk roboh.</w:t>
      </w:r>
    </w:p>
    <w:p w14:paraId="00000009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Jadi pahami bagaimana sebenarnya tahap mulai dari persiapan hingga koreksi agar hal seperti itu tidak terjadi. Kami sudah merangkumnya dengan bahasa paling mudah agar bisa dipahami oleh </w:t>
      </w:r>
      <w:r>
        <w:rPr>
          <w:rFonts w:ascii="Calibri" w:eastAsia="Calibri" w:hAnsi="Calibri" w:cs="Calibri"/>
          <w:sz w:val="24"/>
          <w:szCs w:val="24"/>
        </w:rPr>
        <w:t>orang awam.</w:t>
      </w:r>
    </w:p>
    <w:p w14:paraId="0000000A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Persiapan Medan untuk Tiang Bor</w:t>
      </w:r>
    </w:p>
    <w:p w14:paraId="0000000B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Persiapan medan adalah sebuah kewajiban jadi dalam proyek perlu disediakan jalur khusus untuk kendaraan berat. Ini tidak hanya untuk pengangkut bor saja namun juga bagi material dan alat berat lainnya.</w:t>
      </w:r>
    </w:p>
    <w:p w14:paraId="0000000C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Kemudian p</w:t>
      </w:r>
      <w:r>
        <w:rPr>
          <w:rFonts w:ascii="Calibri" w:eastAsia="Calibri" w:hAnsi="Calibri" w:cs="Calibri"/>
          <w:sz w:val="24"/>
          <w:szCs w:val="24"/>
        </w:rPr>
        <w:t>ersiapan medan juga meliputi koreksi kontur tanah sehingga nantinya bangunan dapat aman berdiri. Ketika kontur sudah dibuat sedemikian rupa maka nantinya tidak akan terjadi potensi kemiringan.</w:t>
      </w:r>
    </w:p>
    <w:p w14:paraId="0000000D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Hal seperti ini memang sebuah proses paling penting demi menjag</w:t>
      </w:r>
      <w:r>
        <w:rPr>
          <w:rFonts w:ascii="Calibri" w:eastAsia="Calibri" w:hAnsi="Calibri" w:cs="Calibri"/>
          <w:sz w:val="24"/>
          <w:szCs w:val="24"/>
        </w:rPr>
        <w:t>a usia bangunan nantinya. Karena ketika kontur tanah tidak dimodifikasi maka nantinya dapat berdampak cukup buruk bagi gedung.</w:t>
      </w:r>
    </w:p>
    <w:p w14:paraId="0000000E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Kemudian agar teknis </w:t>
      </w:r>
      <w:r>
        <w:rPr>
          <w:rFonts w:ascii="Calibri" w:eastAsia="Calibri" w:hAnsi="Calibri" w:cs="Calibri"/>
          <w:b/>
          <w:sz w:val="24"/>
          <w:szCs w:val="24"/>
        </w:rPr>
        <w:t>tiang bor</w:t>
      </w:r>
      <w:r>
        <w:rPr>
          <w:rFonts w:ascii="Calibri" w:eastAsia="Calibri" w:hAnsi="Calibri" w:cs="Calibri"/>
          <w:sz w:val="24"/>
          <w:szCs w:val="24"/>
        </w:rPr>
        <w:t xml:space="preserve"> dapat berjalan selama proyek berlangsung maka saluran drainase perlu dibuat. Ini penting untuk neg</w:t>
      </w:r>
      <w:r>
        <w:rPr>
          <w:rFonts w:ascii="Calibri" w:eastAsia="Calibri" w:hAnsi="Calibri" w:cs="Calibri"/>
          <w:sz w:val="24"/>
          <w:szCs w:val="24"/>
        </w:rPr>
        <w:t>ara tropis seperti Indonesia dimana cuaca sangat sulit diprediksi.</w:t>
      </w:r>
    </w:p>
    <w:p w14:paraId="0000000F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Adanya drainase tersebut berguna untuk mencegah terjadinya genangan ketika hujan yang akan mempengaruhi kualitas tanah. Kemudian ketika tidak ada genangan air maka peralatan juga dapat terh</w:t>
      </w:r>
      <w:r>
        <w:rPr>
          <w:rFonts w:ascii="Calibri" w:eastAsia="Calibri" w:hAnsi="Calibri" w:cs="Calibri"/>
          <w:sz w:val="24"/>
          <w:szCs w:val="24"/>
        </w:rPr>
        <w:t>indar dari potensi korosi.</w:t>
      </w:r>
    </w:p>
    <w:p w14:paraId="00000010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Meskipun sering dianggap sepele namun drainase adalah hal penting untuk menjaga kenyamanan proyek. Tanpa adanya drainase para pekerja juga akan kesulitan dalam melintasi medan tersebut.</w:t>
      </w:r>
    </w:p>
    <w:p w14:paraId="00000011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Sehingga ini tidak boleh dilupakan dalam se</w:t>
      </w:r>
      <w:r>
        <w:rPr>
          <w:rFonts w:ascii="Calibri" w:eastAsia="Calibri" w:hAnsi="Calibri" w:cs="Calibri"/>
          <w:sz w:val="24"/>
          <w:szCs w:val="24"/>
        </w:rPr>
        <w:t>buah proyek agar nantinya tetap dapat berlangsung secara optimal. Tidak hanya untuk pekerjaan skala besar saja namun pembangunan rumah pribadi juga membutuhkannya.</w:t>
      </w:r>
    </w:p>
    <w:p w14:paraId="00000012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Selain beberapa aspek tadi juga perlu diperhatikan bahwa keamanan lingkungan juga harus dija</w:t>
      </w:r>
      <w:r>
        <w:rPr>
          <w:rFonts w:ascii="Calibri" w:eastAsia="Calibri" w:hAnsi="Calibri" w:cs="Calibri"/>
          <w:sz w:val="24"/>
          <w:szCs w:val="24"/>
        </w:rPr>
        <w:t>ga. Jadi usahakan medan tetap steril dari non pekerja agar nantinya semua pelaksanaan bisa lancar.</w:t>
      </w:r>
    </w:p>
    <w:p w14:paraId="00000013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Pelaksanaan Teknis Tiang Bor Sesuai Prosedur</w:t>
      </w:r>
    </w:p>
    <w:p w14:paraId="00000014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Pelaksanaan pengeboran sebenarnya sangat sederhana cukup atur agar alat terkait secara vertikal. Kemudian biarka</w:t>
      </w:r>
      <w:r>
        <w:rPr>
          <w:rFonts w:ascii="Calibri" w:eastAsia="Calibri" w:hAnsi="Calibri" w:cs="Calibri"/>
          <w:sz w:val="24"/>
          <w:szCs w:val="24"/>
        </w:rPr>
        <w:t>n mereka bekerja secara otomatis dalam melakukan penggalian lubang pondasi.</w:t>
      </w:r>
    </w:p>
    <w:p w14:paraId="00000015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Namun ada beberapa bahan yang perlu diperhatikan sebagai sarana pelengkap agar prosesnya menjadi lancar. Salah satunya adalah slurry, ini sebenarnya kata lain dari campuran bahan tertentu.</w:t>
      </w:r>
    </w:p>
    <w:p w14:paraId="00000016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Tujuan dari adanya slurry adalah sebagai akselerator pengendapan da</w:t>
      </w:r>
      <w:r>
        <w:rPr>
          <w:rFonts w:ascii="Calibri" w:eastAsia="Calibri" w:hAnsi="Calibri" w:cs="Calibri"/>
          <w:sz w:val="24"/>
          <w:szCs w:val="24"/>
        </w:rPr>
        <w:t xml:space="preserve">n mencegah kelongsoran. Biasanya dalam metode teknis </w:t>
      </w:r>
      <w:r>
        <w:rPr>
          <w:rFonts w:ascii="Calibri" w:eastAsia="Calibri" w:hAnsi="Calibri" w:cs="Calibri"/>
          <w:b/>
          <w:sz w:val="24"/>
          <w:szCs w:val="24"/>
        </w:rPr>
        <w:t>tiang bor</w:t>
      </w:r>
      <w:r>
        <w:rPr>
          <w:rFonts w:ascii="Calibri" w:eastAsia="Calibri" w:hAnsi="Calibri" w:cs="Calibri"/>
          <w:sz w:val="24"/>
          <w:szCs w:val="24"/>
        </w:rPr>
        <w:t xml:space="preserve"> slurry terbuat dari air, polimer, dan bentonite.</w:t>
      </w:r>
    </w:p>
    <w:p w14:paraId="00000017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Polimer berfungsi sebagai akselerator sehingga terjadi pengendapan dalam waktu singkat. Kemudian bentonite berfungsi sebagai pemadat agar tidak </w:t>
      </w:r>
      <w:r>
        <w:rPr>
          <w:rFonts w:ascii="Calibri" w:eastAsia="Calibri" w:hAnsi="Calibri" w:cs="Calibri"/>
          <w:sz w:val="24"/>
          <w:szCs w:val="24"/>
        </w:rPr>
        <w:t>terjadi kelongsoran pada saat proses pengeboran.</w:t>
      </w:r>
    </w:p>
    <w:p w14:paraId="00000018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Hal seperti ini tidak boleh dilupakan sehingga nantinya lubang galian bisa bagus dan tahan ketika dijadikan pondasi. Sehingga keberadaannya perlu dipersiapkan agar nanti secara teknis pelaksanaannya lebih mu</w:t>
      </w:r>
      <w:r>
        <w:rPr>
          <w:rFonts w:ascii="Calibri" w:eastAsia="Calibri" w:hAnsi="Calibri" w:cs="Calibri"/>
          <w:sz w:val="24"/>
          <w:szCs w:val="24"/>
        </w:rPr>
        <w:t>dah.</w:t>
      </w:r>
    </w:p>
    <w:p w14:paraId="00000019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Selain adanya slurry, pembuangan tanah juga perlu diperhatikan agar kelancaran dalam proses terjamin. Biasanya hasil galian akan dibuang di samping crane bor untuk kemudian diangkut ke zona recycling.</w:t>
      </w:r>
    </w:p>
    <w:p w14:paraId="0000001A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Proses seperti ini perlu dilakukan agar nantinya t</w:t>
      </w:r>
      <w:r>
        <w:rPr>
          <w:rFonts w:ascii="Calibri" w:eastAsia="Calibri" w:hAnsi="Calibri" w:cs="Calibri"/>
          <w:sz w:val="24"/>
          <w:szCs w:val="24"/>
        </w:rPr>
        <w:t>umpukan tanah tidak mengganggu proses penggalian. Sehingga perlu adanya mobilitas khusus untuk memindahkan semua residu hasil pengeboran tadi.</w:t>
      </w:r>
    </w:p>
    <w:p w14:paraId="0000001B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Apabila sudah masuk recycling zone maka nantinya tanah akan dipisahkan dari campuran bentonite. Tujuannya agar na</w:t>
      </w:r>
      <w:r>
        <w:rPr>
          <w:rFonts w:ascii="Calibri" w:eastAsia="Calibri" w:hAnsi="Calibri" w:cs="Calibri"/>
          <w:sz w:val="24"/>
          <w:szCs w:val="24"/>
        </w:rPr>
        <w:t>ntinya tetap aman digunakan kembali ke alam dan tidak mencemari lingkungan.</w:t>
      </w:r>
    </w:p>
    <w:p w14:paraId="0000001C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Aspek Lain Dalam Teknis Tiang Bor</w:t>
      </w:r>
    </w:p>
    <w:p w14:paraId="0000001D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Dalam pelaksanaannya tentu terdapat beberapa teknis lain yang perlu diperhatikan agar proses pekerjaan lancar. Manajemen pengerjaan perlu diteliti lagi sehingga nantinya bisa memberikan hasil optimal.</w:t>
      </w:r>
    </w:p>
    <w:p w14:paraId="0000001E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 ada kaitannya dengan proses recycling dimana pengeb</w:t>
      </w:r>
      <w:r>
        <w:rPr>
          <w:rFonts w:ascii="Calibri" w:eastAsia="Calibri" w:hAnsi="Calibri" w:cs="Calibri"/>
          <w:sz w:val="24"/>
          <w:szCs w:val="24"/>
        </w:rPr>
        <w:t>oran menggunakan slurry. Alasannya adalah residu slurry tersebut dapat merusak kebersihan dan kestabilan area pengerjaan.</w:t>
      </w:r>
    </w:p>
    <w:p w14:paraId="0000001F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Sehingga recycling wajib dilakukan sehingga nantinya tidak mengganggu proses pembangunan gedung lainnya. Ini masih seputar pembuatan p</w:t>
      </w:r>
      <w:r>
        <w:rPr>
          <w:rFonts w:ascii="Calibri" w:eastAsia="Calibri" w:hAnsi="Calibri" w:cs="Calibri"/>
          <w:sz w:val="24"/>
          <w:szCs w:val="24"/>
        </w:rPr>
        <w:t>ondasi saja belum nanti pemasangan tiang pancang dan lainnya.</w:t>
      </w:r>
    </w:p>
    <w:p w14:paraId="00000020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Agar hal tersebut tidak terjadi maka drainase yang sudah dipersiapkan tadi perlu dimanfaatkan secara optimal. Perubahan pada medan kerja akibat volume air dan slurry dapat mempengaruhi kestabila</w:t>
      </w:r>
      <w:r>
        <w:rPr>
          <w:rFonts w:ascii="Calibri" w:eastAsia="Calibri" w:hAnsi="Calibri" w:cs="Calibri"/>
          <w:sz w:val="24"/>
          <w:szCs w:val="24"/>
        </w:rPr>
        <w:t>n.</w:t>
      </w:r>
    </w:p>
    <w:p w14:paraId="00000021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Sehingga crane bisa berubah posisi karena kontur tanah terpengaruh oleh adanya genangan air tadi. Hal seperti ini perlu dimitigasi dalam setiap pengerjaan agar nantinya tidak memicu terjadinya kesalahan.</w:t>
      </w:r>
    </w:p>
    <w:p w14:paraId="00000022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Dalam kasus fatal kelongsoran memang dapat terjad</w:t>
      </w:r>
      <w:r>
        <w:rPr>
          <w:rFonts w:ascii="Calibri" w:eastAsia="Calibri" w:hAnsi="Calibri" w:cs="Calibri"/>
          <w:sz w:val="24"/>
          <w:szCs w:val="24"/>
        </w:rPr>
        <w:t>i dan sangat mempengaruhi sebuah proyek. Ketika terjadi kelongsoran seperti ini maka perlu adanya penutupan lubang galian menggunakan lean concrete.</w:t>
      </w:r>
    </w:p>
    <w:p w14:paraId="00000023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Tujuannya adalah agar terdapat kestabilan pada medan galian sehingga tidak mempengaruhi area lainnya. Hal s</w:t>
      </w:r>
      <w:r>
        <w:rPr>
          <w:rFonts w:ascii="Calibri" w:eastAsia="Calibri" w:hAnsi="Calibri" w:cs="Calibri"/>
          <w:sz w:val="24"/>
          <w:szCs w:val="24"/>
        </w:rPr>
        <w:t>eperti ini perlu diimplementasikan apabila menginginkan hasil penggalian secara optimal.</w:t>
      </w:r>
    </w:p>
    <w:p w14:paraId="00000024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Jadi nantinya para teknisi perlu memperhatikan semua detail sehingga pekerjaan selesai tepat waktu dan target. Jika teknis </w:t>
      </w:r>
      <w:r>
        <w:rPr>
          <w:rFonts w:ascii="Calibri" w:eastAsia="Calibri" w:hAnsi="Calibri" w:cs="Calibri"/>
          <w:b/>
          <w:sz w:val="24"/>
          <w:szCs w:val="24"/>
        </w:rPr>
        <w:t>tiang bor</w:t>
      </w:r>
      <w:r>
        <w:rPr>
          <w:rFonts w:ascii="Calibri" w:eastAsia="Calibri" w:hAnsi="Calibri" w:cs="Calibri"/>
          <w:sz w:val="24"/>
          <w:szCs w:val="24"/>
        </w:rPr>
        <w:t xml:space="preserve"> tidak diperhatikan secara seksama </w:t>
      </w:r>
      <w:r>
        <w:rPr>
          <w:rFonts w:ascii="Calibri" w:eastAsia="Calibri" w:hAnsi="Calibri" w:cs="Calibri"/>
          <w:sz w:val="24"/>
          <w:szCs w:val="24"/>
        </w:rPr>
        <w:t>maka akan banyak risiko kegagalan.</w:t>
      </w:r>
    </w:p>
    <w:p w14:paraId="00000025" w14:textId="77777777" w:rsidR="00FF4A23" w:rsidRDefault="00FF4A23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789C5DDF" w14:textId="77777777" w:rsidR="00B45AD1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21CA3EEE" w14:textId="77777777" w:rsidR="00B45AD1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Keyword : tiang bor</w:t>
      </w:r>
    </w:p>
    <w:p w14:paraId="00000027" w14:textId="77777777" w:rsidR="00FF4A23" w:rsidRDefault="00B45AD1" w:rsidP="00B45AD1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Meta deskripsi ; ketahui bagaimana saja teknis pelaksanaan </w:t>
      </w:r>
      <w:r>
        <w:rPr>
          <w:rFonts w:ascii="Calibri" w:eastAsia="Calibri" w:hAnsi="Calibri" w:cs="Calibri"/>
          <w:b/>
          <w:sz w:val="24"/>
          <w:szCs w:val="24"/>
        </w:rPr>
        <w:t>tiang bor</w:t>
      </w:r>
      <w:r>
        <w:rPr>
          <w:rFonts w:ascii="Calibri" w:eastAsia="Calibri" w:hAnsi="Calibri" w:cs="Calibri"/>
          <w:sz w:val="24"/>
          <w:szCs w:val="24"/>
        </w:rPr>
        <w:t xml:space="preserve"> sehingga dalam proyek dapat dihasilkan galian pondasi sesuai keinginan dan prosesnya lancar</w:t>
      </w:r>
    </w:p>
    <w:sectPr w:rsidR="00FF4A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23"/>
    <w:rsid w:val="00B45AD1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8C8DF-8B8C-4F86-B25B-5B26BB78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2021-11-12T06:35:00Z</dcterms:created>
  <dcterms:modified xsi:type="dcterms:W3CDTF">2021-11-12T06:38:00Z</dcterms:modified>
</cp:coreProperties>
</file>