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B0366" w14:textId="1CAE56CC" w:rsidR="00111BCC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  <w:r w:rsidRPr="00111BCC">
        <w:rPr>
          <w:b/>
          <w:bCs/>
          <w:sz w:val="28"/>
          <w:szCs w:val="28"/>
        </w:rPr>
        <w:t>Vamos codificar</w:t>
      </w:r>
      <w:r>
        <w:rPr>
          <w:b/>
          <w:bCs/>
          <w:sz w:val="28"/>
          <w:szCs w:val="28"/>
        </w:rPr>
        <w:t>:</w:t>
      </w:r>
    </w:p>
    <w:p w14:paraId="67448515" w14:textId="77777777" w:rsidR="00111BCC" w:rsidRPr="00111BCC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</w:p>
    <w:p w14:paraId="6B1C9C13" w14:textId="4AB26094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) Crie uma classe cliente e apresente os atributos e métodos referentes esta classe, em seguida crie um objeto cliente, defina as instancias deste objeto e apresente as informações deste objeto no console.</w:t>
      </w:r>
    </w:p>
    <w:p w14:paraId="439C81E2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662F940A" w14:textId="6EFAC4FB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) Crie uma classe avião e apresente os atributos e métodos referentes esta classe, em seguida crie um objeto avião, defina as instancias deste objeto e apresente as informações deste objeto no console.</w:t>
      </w:r>
    </w:p>
    <w:p w14:paraId="4A4F34C6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5BA87468" w14:textId="2563C540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) Crie uma classe produto eletrônico e apresente os atributos e métodos referentes esta classe, em seguida crie um objeto produto eletrônico, defina as instancias deste objeto e apresente as informações deste objeto no console.</w:t>
      </w:r>
    </w:p>
    <w:p w14:paraId="6886A9DF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112FC607" w14:textId="7F92E9A9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) Crie uma classe funcionário e apresente os atributos e métodos referentes esta classe, em seguida crie um objeto funcionário, defina as instancias deste objeto e apresente as informações deste objeto no console.</w:t>
      </w:r>
    </w:p>
    <w:p w14:paraId="45093693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70CCB13D" w14:textId="421AE830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) Crie uma classe patinete e apresente os atributos e métodos referentes esta classe, em seguida crie um objeto patinete, defina as instancias deste objeto e apresente as informações deste objeto no console.</w:t>
      </w:r>
    </w:p>
    <w:p w14:paraId="34C97C17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77B861ED" w14:textId="1D4A5394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>
        <w:rPr>
          <w:sz w:val="28"/>
          <w:szCs w:val="28"/>
        </w:rPr>
        <w:t>) Crie uma classe conta bancaria e apresente os atributos e métodos referentes esta classe, em seguida crie um objeto conta bancaria, defina as instancias deste objeto e apresente as informações deste objeto no console.</w:t>
      </w:r>
    </w:p>
    <w:p w14:paraId="7791A92C" w14:textId="47751BF3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>) Crie uma classe paciente e apresente os atributos e métodos referentes esta classe, em seguida crie um objeto paciente, defina as instancias deste objeto e apresente as informações deste objeto no console.</w:t>
      </w:r>
    </w:p>
    <w:p w14:paraId="34333399" w14:textId="77777777" w:rsidR="00677CBF" w:rsidRDefault="00677CBF"/>
    <w:sectPr w:rsidR="00677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CC"/>
    <w:rsid w:val="00111BCC"/>
    <w:rsid w:val="0067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BC78"/>
  <w15:chartTrackingRefBased/>
  <w15:docId w15:val="{0374C9BE-840E-4109-9F56-669A2370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B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Capelotto</dc:creator>
  <cp:keywords/>
  <dc:description/>
  <cp:lastModifiedBy>Lucas Capelotto</cp:lastModifiedBy>
  <cp:revision>1</cp:revision>
  <dcterms:created xsi:type="dcterms:W3CDTF">2020-07-13T13:27:00Z</dcterms:created>
  <dcterms:modified xsi:type="dcterms:W3CDTF">2020-07-13T13:32:00Z</dcterms:modified>
</cp:coreProperties>
</file>