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F2" w:rsidRDefault="003B34F2">
      <w:r w:rsidRPr="00B2439F">
        <w:rPr>
          <w:b/>
          <w:sz w:val="26"/>
        </w:rPr>
        <w:t>Resource Requirements Table</w:t>
      </w:r>
    </w:p>
    <w:tbl>
      <w:tblPr>
        <w:tblStyle w:val="TableGrid"/>
        <w:tblW w:w="0" w:type="auto"/>
        <w:tblLook w:val="04A0"/>
      </w:tblPr>
      <w:tblGrid>
        <w:gridCol w:w="1330"/>
        <w:gridCol w:w="1363"/>
        <w:gridCol w:w="1340"/>
        <w:gridCol w:w="1350"/>
        <w:gridCol w:w="1354"/>
        <w:gridCol w:w="1335"/>
        <w:gridCol w:w="1504"/>
      </w:tblGrid>
      <w:tr w:rsidR="003B34F2" w:rsidTr="003B34F2"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Item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Event ID</w:t>
            </w:r>
          </w:p>
        </w:tc>
        <w:tc>
          <w:tcPr>
            <w:tcW w:w="1368" w:type="dxa"/>
          </w:tcPr>
          <w:p w:rsidR="003B34F2" w:rsidRPr="003B34F2" w:rsidRDefault="003B34F2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Sprite</w:t>
            </w:r>
          </w:p>
        </w:tc>
        <w:tc>
          <w:tcPr>
            <w:tcW w:w="1368" w:type="dxa"/>
          </w:tcPr>
          <w:p w:rsidR="003B34F2" w:rsidRDefault="00B2439F">
            <w:r>
              <w:t>$10.00</w:t>
            </w:r>
          </w:p>
        </w:tc>
        <w:tc>
          <w:tcPr>
            <w:tcW w:w="1368" w:type="dxa"/>
          </w:tcPr>
          <w:p w:rsidR="003B34F2" w:rsidRDefault="00B2439F">
            <w:r>
              <w:t>100</w:t>
            </w:r>
          </w:p>
        </w:tc>
        <w:tc>
          <w:tcPr>
            <w:tcW w:w="1368" w:type="dxa"/>
          </w:tcPr>
          <w:p w:rsidR="003B34F2" w:rsidRDefault="00B2439F">
            <w:r>
              <w:t>$1,000.00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B2439F">
            <w:r>
              <w:t>2</w:t>
            </w:r>
          </w:p>
        </w:tc>
        <w:tc>
          <w:tcPr>
            <w:tcW w:w="1368" w:type="dxa"/>
          </w:tcPr>
          <w:p w:rsidR="003B34F2" w:rsidRDefault="00B2439F">
            <w:r>
              <w:t>PyGame</w:t>
            </w:r>
          </w:p>
        </w:tc>
        <w:tc>
          <w:tcPr>
            <w:tcW w:w="1368" w:type="dxa"/>
          </w:tcPr>
          <w:p w:rsidR="003B34F2" w:rsidRDefault="00B2439F">
            <w:r>
              <w:t>Free</w:t>
            </w:r>
          </w:p>
        </w:tc>
        <w:tc>
          <w:tcPr>
            <w:tcW w:w="1368" w:type="dxa"/>
          </w:tcPr>
          <w:p w:rsidR="003B34F2" w:rsidRDefault="00B2439F">
            <w:r>
              <w:t>1</w:t>
            </w:r>
          </w:p>
        </w:tc>
        <w:tc>
          <w:tcPr>
            <w:tcW w:w="1368" w:type="dxa"/>
          </w:tcPr>
          <w:p w:rsidR="003B34F2" w:rsidRDefault="00B2439F">
            <w:r>
              <w:t>$0.00</w:t>
            </w:r>
          </w:p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  <w:tr w:rsidR="003B34F2" w:rsidTr="003B34F2"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  <w:tc>
          <w:tcPr>
            <w:tcW w:w="1368" w:type="dxa"/>
          </w:tcPr>
          <w:p w:rsidR="003B34F2" w:rsidRDefault="003B34F2"/>
        </w:tc>
      </w:tr>
    </w:tbl>
    <w:p w:rsidR="003B34F2" w:rsidRDefault="003B34F2"/>
    <w:p w:rsidR="00815753" w:rsidRDefault="00815753"/>
    <w:p w:rsidR="00B44166" w:rsidRDefault="00815753">
      <w:r>
        <w:rPr>
          <w:b/>
          <w:sz w:val="26"/>
        </w:rPr>
        <w:t>Cost Estimate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4166" w:rsidTr="00B44166"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Programmer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Hourly Rate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915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Subtotal</w:t>
            </w:r>
          </w:p>
        </w:tc>
        <w:tc>
          <w:tcPr>
            <w:tcW w:w="1916" w:type="dxa"/>
          </w:tcPr>
          <w:p w:rsidR="00B44166" w:rsidRPr="00B44166" w:rsidRDefault="00B44166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Matt Dannenberg</w:t>
            </w:r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Brian Shaginaw</w:t>
            </w:r>
          </w:p>
        </w:tc>
        <w:tc>
          <w:tcPr>
            <w:tcW w:w="1915" w:type="dxa"/>
          </w:tcPr>
          <w:p w:rsidR="00B44166" w:rsidRDefault="00754BA7">
            <w:r>
              <w:t>$30.00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98479F">
            <w:r>
              <w:t>$3,900.00</w:t>
            </w:r>
          </w:p>
        </w:tc>
        <w:tc>
          <w:tcPr>
            <w:tcW w:w="1916" w:type="dxa"/>
          </w:tcPr>
          <w:p w:rsidR="00B44166" w:rsidRDefault="00B44166"/>
        </w:tc>
      </w:tr>
      <w:tr w:rsidR="00B44166" w:rsidTr="00B44166">
        <w:tc>
          <w:tcPr>
            <w:tcW w:w="1915" w:type="dxa"/>
          </w:tcPr>
          <w:p w:rsidR="00B44166" w:rsidRDefault="00754BA7">
            <w:r>
              <w:t>Benson Perry</w:t>
            </w:r>
          </w:p>
        </w:tc>
        <w:tc>
          <w:tcPr>
            <w:tcW w:w="1915" w:type="dxa"/>
          </w:tcPr>
          <w:p w:rsidR="00B44166" w:rsidRDefault="00754BA7">
            <w:r>
              <w:t>$50.00</w:t>
            </w:r>
          </w:p>
        </w:tc>
        <w:tc>
          <w:tcPr>
            <w:tcW w:w="1915" w:type="dxa"/>
          </w:tcPr>
          <w:p w:rsidR="00B44166" w:rsidRDefault="0098479F">
            <w:r>
              <w:t>130</w:t>
            </w:r>
          </w:p>
        </w:tc>
        <w:tc>
          <w:tcPr>
            <w:tcW w:w="1915" w:type="dxa"/>
          </w:tcPr>
          <w:p w:rsidR="00B44166" w:rsidRDefault="00754BA7" w:rsidP="0098479F">
            <w:r>
              <w:t>$</w:t>
            </w:r>
            <w:r w:rsidR="0098479F">
              <w:t>6,500.00</w:t>
            </w:r>
          </w:p>
        </w:tc>
        <w:tc>
          <w:tcPr>
            <w:tcW w:w="1916" w:type="dxa"/>
          </w:tcPr>
          <w:p w:rsidR="00B44166" w:rsidRDefault="00B44166"/>
        </w:tc>
      </w:tr>
    </w:tbl>
    <w:p w:rsidR="00B44166" w:rsidRDefault="00B44166"/>
    <w:sectPr w:rsidR="00B44166" w:rsidSect="001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B34F2"/>
    <w:rsid w:val="00067F01"/>
    <w:rsid w:val="00110273"/>
    <w:rsid w:val="003B34F2"/>
    <w:rsid w:val="00402E50"/>
    <w:rsid w:val="00590713"/>
    <w:rsid w:val="0070792F"/>
    <w:rsid w:val="00754BA7"/>
    <w:rsid w:val="00815753"/>
    <w:rsid w:val="0098479F"/>
    <w:rsid w:val="00A92D21"/>
    <w:rsid w:val="00B2439F"/>
    <w:rsid w:val="00B44166"/>
    <w:rsid w:val="00E767DB"/>
    <w:rsid w:val="00F0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8</cp:revision>
  <dcterms:created xsi:type="dcterms:W3CDTF">2011-10-04T20:45:00Z</dcterms:created>
  <dcterms:modified xsi:type="dcterms:W3CDTF">2011-10-04T20:57:00Z</dcterms:modified>
</cp:coreProperties>
</file>