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9BA5A" w14:textId="77777777" w:rsidR="00861F32" w:rsidRPr="00204724" w:rsidRDefault="00861F32" w:rsidP="00861F32">
      <w:pPr>
        <w:pStyle w:val="Title"/>
        <w:spacing w:before="240" w:after="0"/>
        <w:rPr>
          <w:rFonts w:ascii="Times New Roman" w:hAnsi="Times New Roman" w:cs="Times New Roman"/>
          <w:lang w:val="ro-RO"/>
        </w:rPr>
      </w:pPr>
    </w:p>
    <w:p w14:paraId="6FDEC16B" w14:textId="77777777" w:rsidR="00861F32" w:rsidRPr="00204724" w:rsidRDefault="00861F32" w:rsidP="00861F32">
      <w:pPr>
        <w:spacing w:before="240" w:after="0" w:line="240" w:lineRule="auto"/>
        <w:jc w:val="center"/>
        <w:rPr>
          <w:rFonts w:cs="Times New Roman"/>
          <w:lang w:val="ro-RO"/>
        </w:rPr>
      </w:pPr>
    </w:p>
    <w:p w14:paraId="4FAF24F3" w14:textId="42058A63" w:rsidR="00861F32" w:rsidRPr="00204724" w:rsidRDefault="00861F32" w:rsidP="00861F32">
      <w:pPr>
        <w:pStyle w:val="Title"/>
        <w:spacing w:before="240" w:after="0"/>
        <w:jc w:val="center"/>
        <w:rPr>
          <w:rFonts w:ascii="Times New Roman" w:hAnsi="Times New Roman" w:cs="Times New Roman"/>
          <w:lang w:val="ro-RO"/>
        </w:rPr>
      </w:pPr>
      <w:r w:rsidRPr="00204724">
        <w:rPr>
          <w:rFonts w:ascii="Times New Roman" w:hAnsi="Times New Roman" w:cs="Times New Roman"/>
          <w:lang w:val="ro-RO"/>
        </w:rPr>
        <w:t>CIRCUIT F1</w:t>
      </w:r>
    </w:p>
    <w:p w14:paraId="0D295A84" w14:textId="77777777" w:rsidR="00861F32" w:rsidRPr="00204724" w:rsidRDefault="00861F32" w:rsidP="00861F32">
      <w:pPr>
        <w:spacing w:before="240" w:after="0" w:line="240" w:lineRule="auto"/>
        <w:jc w:val="center"/>
        <w:rPr>
          <w:rFonts w:cs="Times New Roman"/>
          <w:lang w:val="ro-RO"/>
        </w:rPr>
      </w:pPr>
    </w:p>
    <w:p w14:paraId="06824470" w14:textId="77777777" w:rsidR="00861F32" w:rsidRPr="00204724" w:rsidRDefault="00861F32" w:rsidP="00861F32">
      <w:pPr>
        <w:pStyle w:val="Subtitle"/>
        <w:spacing w:before="240" w:after="0" w:line="240" w:lineRule="auto"/>
        <w:jc w:val="center"/>
        <w:rPr>
          <w:rFonts w:cs="Times New Roman"/>
          <w:color w:val="000000" w:themeColor="text1"/>
          <w:lang w:val="ro-RO"/>
        </w:rPr>
      </w:pPr>
      <w:r w:rsidRPr="00204724">
        <w:rPr>
          <w:rFonts w:cs="Times New Roman"/>
          <w:color w:val="000000" w:themeColor="text1"/>
          <w:lang w:val="ro-RO"/>
        </w:rPr>
        <w:t>Student: Simina Dan-Marius</w:t>
      </w:r>
    </w:p>
    <w:p w14:paraId="4E881EEE" w14:textId="61776075" w:rsidR="00861F32" w:rsidRPr="00204724" w:rsidRDefault="00861F32" w:rsidP="00861F32">
      <w:pPr>
        <w:pStyle w:val="IntenseQuote"/>
        <w:spacing w:before="240" w:after="0" w:line="240" w:lineRule="auto"/>
        <w:rPr>
          <w:rFonts w:cs="Times New Roman"/>
          <w:color w:val="000000" w:themeColor="text1"/>
          <w:sz w:val="28"/>
          <w:szCs w:val="28"/>
          <w:lang w:val="ro-RO"/>
        </w:rPr>
      </w:pPr>
      <w:r w:rsidRPr="00204724">
        <w:rPr>
          <w:rFonts w:cs="Times New Roman"/>
          <w:color w:val="000000" w:themeColor="text1"/>
          <w:sz w:val="28"/>
          <w:szCs w:val="28"/>
          <w:lang w:val="ro-RO"/>
        </w:rPr>
        <w:t>Proiect Prelucrare Grafică</w:t>
      </w:r>
    </w:p>
    <w:p w14:paraId="57176AAC" w14:textId="631A1FC1" w:rsidR="00204724" w:rsidRDefault="00861F32" w:rsidP="00861F32">
      <w:pPr>
        <w:spacing w:before="240" w:after="0" w:line="240" w:lineRule="auto"/>
        <w:jc w:val="center"/>
        <w:rPr>
          <w:rStyle w:val="BookTitle"/>
          <w:rFonts w:cs="Times New Roman"/>
          <w:b w:val="0"/>
          <w:bCs w:val="0"/>
          <w:i w:val="0"/>
          <w:iCs w:val="0"/>
          <w:sz w:val="32"/>
          <w:szCs w:val="32"/>
          <w:lang w:val="ro-RO"/>
        </w:rPr>
      </w:pPr>
      <w:r w:rsidRPr="00204724">
        <w:rPr>
          <w:rStyle w:val="BookTitle"/>
          <w:rFonts w:cs="Times New Roman"/>
          <w:b w:val="0"/>
          <w:bCs w:val="0"/>
          <w:i w:val="0"/>
          <w:iCs w:val="0"/>
          <w:sz w:val="32"/>
          <w:szCs w:val="32"/>
          <w:lang w:val="ro-RO"/>
        </w:rPr>
        <w:t>Universitatea Tehnică din Cluj-Napoca</w:t>
      </w:r>
    </w:p>
    <w:p w14:paraId="7C412054" w14:textId="77777777" w:rsidR="00204724" w:rsidRDefault="00204724">
      <w:pPr>
        <w:jc w:val="left"/>
        <w:rPr>
          <w:rStyle w:val="BookTitle"/>
          <w:rFonts w:cs="Times New Roman"/>
          <w:b w:val="0"/>
          <w:bCs w:val="0"/>
          <w:i w:val="0"/>
          <w:iCs w:val="0"/>
          <w:sz w:val="32"/>
          <w:szCs w:val="32"/>
          <w:lang w:val="ro-RO"/>
        </w:rPr>
      </w:pPr>
      <w:r>
        <w:rPr>
          <w:rStyle w:val="BookTitle"/>
          <w:rFonts w:cs="Times New Roman"/>
          <w:b w:val="0"/>
          <w:bCs w:val="0"/>
          <w:i w:val="0"/>
          <w:iCs w:val="0"/>
          <w:sz w:val="32"/>
          <w:szCs w:val="32"/>
          <w:lang w:val="ro-RO"/>
        </w:rPr>
        <w:br w:type="page"/>
      </w:r>
    </w:p>
    <w:p w14:paraId="6B883304" w14:textId="77777777" w:rsidR="00861F32" w:rsidRPr="00204724" w:rsidRDefault="00861F32" w:rsidP="00204724">
      <w:pPr>
        <w:spacing w:before="240" w:after="0" w:line="240" w:lineRule="auto"/>
        <w:rPr>
          <w:rStyle w:val="BookTitle"/>
          <w:rFonts w:cs="Times New Roman"/>
          <w:b w:val="0"/>
          <w:bCs w:val="0"/>
          <w:i w:val="0"/>
          <w:iCs w:val="0"/>
          <w:sz w:val="32"/>
          <w:szCs w:val="32"/>
          <w:lang w:val="ro-RO"/>
        </w:rPr>
      </w:pPr>
    </w:p>
    <w:p w14:paraId="38643D00" w14:textId="77777777" w:rsidR="00861F32" w:rsidRPr="00204724" w:rsidRDefault="00861F32" w:rsidP="00861F32">
      <w:pPr>
        <w:spacing w:before="240" w:after="0" w:line="240" w:lineRule="auto"/>
        <w:rPr>
          <w:rFonts w:cs="Times New Roman"/>
          <w:sz w:val="32"/>
          <w:szCs w:val="32"/>
          <w:lang w:val="ro-RO"/>
        </w:rPr>
      </w:pPr>
      <w:r w:rsidRPr="00204724">
        <w:rPr>
          <w:rFonts w:cs="Times New Roman"/>
          <w:sz w:val="32"/>
          <w:szCs w:val="32"/>
          <w:lang w:val="ro-RO"/>
        </w:rPr>
        <w:br w:type="page"/>
      </w:r>
    </w:p>
    <w:p w14:paraId="77536A91" w14:textId="13FC7BFB" w:rsidR="00F06DE6" w:rsidRPr="00204724" w:rsidRDefault="00861F32" w:rsidP="00093276">
      <w:pPr>
        <w:pStyle w:val="Heading1"/>
        <w:rPr>
          <w:lang w:val="ro-RO"/>
        </w:rPr>
      </w:pPr>
      <w:r w:rsidRPr="00204724">
        <w:rPr>
          <w:lang w:val="ro-RO"/>
        </w:rPr>
        <w:lastRenderedPageBreak/>
        <w:t>Prezentarea temei</w:t>
      </w:r>
    </w:p>
    <w:p w14:paraId="33B594BF" w14:textId="3BB83EEA" w:rsidR="0049002F" w:rsidRPr="00204724" w:rsidRDefault="0049002F" w:rsidP="0049002F">
      <w:pPr>
        <w:rPr>
          <w:lang w:val="ro-RO"/>
        </w:rPr>
      </w:pPr>
      <w:r w:rsidRPr="00204724">
        <w:rPr>
          <w:lang w:val="ro-RO"/>
        </w:rPr>
        <w:t>Tema aleasă pentru acest proiect constă în conceperea și realizarea unui circuit de Formula 1, urmată de animarea unei mașini care se deplasează pe traseul creat. Proiectul presupune integrarea elementelor de design grafic pentru conturarea pistei, precum și implementarea unui sistem de animație care să simuleze mișcarea vehiculului pe circuit într-un mod cât mai natural și dinamic.</w:t>
      </w:r>
    </w:p>
    <w:p w14:paraId="2BC98052" w14:textId="77777777" w:rsidR="00093276" w:rsidRPr="00204724" w:rsidRDefault="0049002F" w:rsidP="00093276">
      <w:pPr>
        <w:rPr>
          <w:lang w:val="ro-RO"/>
        </w:rPr>
      </w:pPr>
      <w:r w:rsidRPr="00204724">
        <w:rPr>
          <w:lang w:val="ro-RO"/>
        </w:rPr>
        <w:t>Traseul va include detalii specifice, cum ar fi viraje, linii drepte</w:t>
      </w:r>
      <w:r w:rsidRPr="00204724">
        <w:rPr>
          <w:lang w:val="ro-RO"/>
        </w:rPr>
        <w:t xml:space="preserve"> și</w:t>
      </w:r>
      <w:r w:rsidRPr="00204724">
        <w:rPr>
          <w:lang w:val="ro-RO"/>
        </w:rPr>
        <w:t xml:space="preserve"> marcaje de delimitare, pentru a reproduce cât mai fidel un circuit profesionist. Mașina animată va fi programată să urmeze un algoritm predefinit de navigare pe traseu.</w:t>
      </w:r>
    </w:p>
    <w:p w14:paraId="53BD3F19" w14:textId="77777777" w:rsidR="00493BB2" w:rsidRPr="00204724" w:rsidRDefault="00493BB2" w:rsidP="00093276">
      <w:pPr>
        <w:rPr>
          <w:lang w:val="ro-RO"/>
        </w:rPr>
      </w:pPr>
    </w:p>
    <w:p w14:paraId="520E2B06" w14:textId="77777777" w:rsidR="00093276" w:rsidRPr="00204724" w:rsidRDefault="00861F32" w:rsidP="00093276">
      <w:pPr>
        <w:pStyle w:val="Heading1"/>
        <w:rPr>
          <w:lang w:val="ro-RO"/>
        </w:rPr>
      </w:pPr>
      <w:r w:rsidRPr="00204724">
        <w:rPr>
          <w:lang w:val="ro-RO"/>
        </w:rPr>
        <w:t>Scenariul</w:t>
      </w:r>
    </w:p>
    <w:p w14:paraId="2F889D41" w14:textId="7C07CB46" w:rsidR="00311655" w:rsidRPr="00204724" w:rsidRDefault="00311655" w:rsidP="00093276">
      <w:pPr>
        <w:pStyle w:val="Heading2"/>
        <w:rPr>
          <w:lang w:val="ro-RO"/>
        </w:rPr>
      </w:pPr>
      <w:r w:rsidRPr="00204724">
        <w:rPr>
          <w:lang w:val="ro-RO"/>
        </w:rPr>
        <w:t>descrierea scenei și a obiectelor</w:t>
      </w:r>
    </w:p>
    <w:p w14:paraId="79A2EDB3" w14:textId="43C7A45F" w:rsidR="00093276" w:rsidRPr="00204724" w:rsidRDefault="001D7C71" w:rsidP="001D7C71">
      <w:pPr>
        <w:rPr>
          <w:lang w:val="ro-RO"/>
        </w:rPr>
      </w:pPr>
      <w:r w:rsidRPr="00204724">
        <w:rPr>
          <w:lang w:val="ro-RO"/>
        </w:rPr>
        <w:t>Scena ilustrează un circuit de Formula 1 care se desfășoară în jurul unui lac, într-un peisaj ce include elemente naturale precum copaci ce mărginesc traseul. Circuitul este dotat cu patru stâlpi de iluminare amplasați strategic pentru a asigura vizibilitatea optimă în orice condiții</w:t>
      </w:r>
      <w:r w:rsidRPr="00204724">
        <w:rPr>
          <w:lang w:val="ro-RO"/>
        </w:rPr>
        <w:t>, iar p</w:t>
      </w:r>
      <w:r w:rsidRPr="00204724">
        <w:rPr>
          <w:lang w:val="ro-RO"/>
        </w:rPr>
        <w:t>e linia de start-sosire se regăsesc trei garaje.</w:t>
      </w:r>
    </w:p>
    <w:p w14:paraId="69785D27" w14:textId="3906CFC5" w:rsidR="004653DB" w:rsidRPr="00204724" w:rsidRDefault="004653DB" w:rsidP="001D7C71">
      <w:pPr>
        <w:rPr>
          <w:lang w:val="ro-RO"/>
        </w:rPr>
      </w:pPr>
      <w:r w:rsidRPr="00204724">
        <w:rPr>
          <w:lang w:val="ro-RO"/>
        </w:rPr>
        <w:t xml:space="preserve">Elementul central al scenei este o mașină de Formula 1 aparținând echipei </w:t>
      </w:r>
      <w:proofErr w:type="spellStart"/>
      <w:r w:rsidRPr="00204724">
        <w:rPr>
          <w:lang w:val="ro-RO"/>
        </w:rPr>
        <w:t>Scuderia</w:t>
      </w:r>
      <w:proofErr w:type="spellEnd"/>
      <w:r w:rsidRPr="00204724">
        <w:rPr>
          <w:lang w:val="ro-RO"/>
        </w:rPr>
        <w:t xml:space="preserve"> Ferrari, reprezentată în culorile sale emblematice</w:t>
      </w:r>
      <w:r w:rsidR="00774AF4" w:rsidRPr="00204724">
        <w:rPr>
          <w:lang w:val="ro-RO"/>
        </w:rPr>
        <w:t>.</w:t>
      </w:r>
    </w:p>
    <w:p w14:paraId="01C67175" w14:textId="65883281" w:rsidR="00774AF4" w:rsidRPr="00204724" w:rsidRDefault="00774AF4" w:rsidP="001D7C71">
      <w:pPr>
        <w:rPr>
          <w:lang w:val="ro-RO"/>
        </w:rPr>
      </w:pPr>
      <w:r w:rsidRPr="00204724">
        <w:rPr>
          <w:lang w:val="ro-RO"/>
        </w:rPr>
        <w:t>S</w:t>
      </w:r>
      <w:r w:rsidRPr="00204724">
        <w:rPr>
          <w:lang w:val="ro-RO"/>
        </w:rPr>
        <w:t xml:space="preserve">ursele de lumină includ obiecte de tip </w:t>
      </w:r>
      <w:proofErr w:type="spellStart"/>
      <w:r w:rsidRPr="00204724">
        <w:rPr>
          <w:lang w:val="ro-RO"/>
        </w:rPr>
        <w:t>cubelight</w:t>
      </w:r>
      <w:proofErr w:type="spellEnd"/>
      <w:r w:rsidRPr="00204724">
        <w:rPr>
          <w:lang w:val="ro-RO"/>
        </w:rPr>
        <w:t>.</w:t>
      </w:r>
    </w:p>
    <w:p w14:paraId="54F50478" w14:textId="77777777" w:rsidR="00774AF4" w:rsidRPr="00204724" w:rsidRDefault="00774AF4" w:rsidP="001D7C71">
      <w:pPr>
        <w:rPr>
          <w:lang w:val="ro-RO"/>
        </w:rPr>
      </w:pPr>
    </w:p>
    <w:p w14:paraId="1D3D3942" w14:textId="179D0CFE" w:rsidR="00774AF4" w:rsidRPr="00204724" w:rsidRDefault="00774AF4" w:rsidP="00774AF4">
      <w:pPr>
        <w:pStyle w:val="Heading2"/>
        <w:rPr>
          <w:lang w:val="ro-RO"/>
        </w:rPr>
      </w:pPr>
      <w:r w:rsidRPr="00204724">
        <w:rPr>
          <w:lang w:val="ro-RO"/>
        </w:rPr>
        <w:t>funcționalități</w:t>
      </w:r>
    </w:p>
    <w:p w14:paraId="5C598BC8" w14:textId="04441C6F" w:rsidR="00774AF4" w:rsidRPr="00204724" w:rsidRDefault="00774AF4" w:rsidP="00774AF4">
      <w:pPr>
        <w:pStyle w:val="ListParagraph"/>
        <w:numPr>
          <w:ilvl w:val="0"/>
          <w:numId w:val="5"/>
        </w:numPr>
        <w:rPr>
          <w:lang w:val="ro-RO"/>
        </w:rPr>
      </w:pPr>
      <w:r w:rsidRPr="00204724">
        <w:rPr>
          <w:lang w:val="ro-RO"/>
        </w:rPr>
        <w:t xml:space="preserve">Deplasarea camerei folosind tastatura și mouse-ul </w:t>
      </w:r>
    </w:p>
    <w:p w14:paraId="537AFF75" w14:textId="5210E46B" w:rsidR="00774AF4" w:rsidRPr="00204724" w:rsidRDefault="00774AF4" w:rsidP="00774AF4">
      <w:pPr>
        <w:pStyle w:val="ListParagraph"/>
        <w:numPr>
          <w:ilvl w:val="0"/>
          <w:numId w:val="5"/>
        </w:numPr>
        <w:rPr>
          <w:lang w:val="ro-RO"/>
        </w:rPr>
      </w:pPr>
      <w:r w:rsidRPr="00204724">
        <w:rPr>
          <w:lang w:val="ro-RO"/>
        </w:rPr>
        <w:t xml:space="preserve">Reglarea luminii ambientale </w:t>
      </w:r>
    </w:p>
    <w:p w14:paraId="45A6094D" w14:textId="4E7BBF28" w:rsidR="00774AF4" w:rsidRPr="00204724" w:rsidRDefault="00774AF4" w:rsidP="00774AF4">
      <w:pPr>
        <w:pStyle w:val="ListParagraph"/>
        <w:numPr>
          <w:ilvl w:val="0"/>
          <w:numId w:val="5"/>
        </w:numPr>
        <w:rPr>
          <w:lang w:val="ro-RO"/>
        </w:rPr>
      </w:pPr>
      <w:r w:rsidRPr="00204724">
        <w:rPr>
          <w:lang w:val="ro-RO"/>
        </w:rPr>
        <w:t>Reglarea intensității ceții</w:t>
      </w:r>
    </w:p>
    <w:p w14:paraId="3846A7A9" w14:textId="3946AE0E" w:rsidR="00774AF4" w:rsidRPr="00204724" w:rsidRDefault="00774AF4" w:rsidP="00774AF4">
      <w:pPr>
        <w:pStyle w:val="ListParagraph"/>
        <w:numPr>
          <w:ilvl w:val="0"/>
          <w:numId w:val="5"/>
        </w:numPr>
        <w:rPr>
          <w:lang w:val="ro-RO"/>
        </w:rPr>
      </w:pPr>
      <w:r w:rsidRPr="00204724">
        <w:rPr>
          <w:lang w:val="ro-RO"/>
        </w:rPr>
        <w:t>Activarea dezactivarea</w:t>
      </w:r>
      <w:r w:rsidR="00493BB2" w:rsidRPr="00204724">
        <w:rPr>
          <w:lang w:val="ro-RO"/>
        </w:rPr>
        <w:t xml:space="preserve"> animației de</w:t>
      </w:r>
      <w:r w:rsidRPr="00204724">
        <w:rPr>
          <w:lang w:val="ro-RO"/>
        </w:rPr>
        <w:t xml:space="preserve"> plo</w:t>
      </w:r>
      <w:r w:rsidR="00493BB2" w:rsidRPr="00204724">
        <w:rPr>
          <w:lang w:val="ro-RO"/>
        </w:rPr>
        <w:t>aie</w:t>
      </w:r>
    </w:p>
    <w:p w14:paraId="6ABF4A0A" w14:textId="5C10191A" w:rsidR="00774AF4" w:rsidRPr="00204724" w:rsidRDefault="00774AF4" w:rsidP="00774AF4">
      <w:pPr>
        <w:pStyle w:val="ListParagraph"/>
        <w:numPr>
          <w:ilvl w:val="0"/>
          <w:numId w:val="5"/>
        </w:numPr>
        <w:rPr>
          <w:lang w:val="ro-RO"/>
        </w:rPr>
      </w:pPr>
      <w:r w:rsidRPr="00204724">
        <w:rPr>
          <w:lang w:val="ro-RO"/>
        </w:rPr>
        <w:t xml:space="preserve">Mutarea camerei astfel încât să urmărească </w:t>
      </w:r>
      <w:r w:rsidR="00A71473" w:rsidRPr="00204724">
        <w:rPr>
          <w:lang w:val="ro-RO"/>
        </w:rPr>
        <w:t>mașina</w:t>
      </w:r>
    </w:p>
    <w:p w14:paraId="2892226B" w14:textId="56597075" w:rsidR="00493BB2" w:rsidRPr="00204724" w:rsidRDefault="00493BB2" w:rsidP="00774AF4">
      <w:pPr>
        <w:pStyle w:val="ListParagraph"/>
        <w:numPr>
          <w:ilvl w:val="0"/>
          <w:numId w:val="5"/>
        </w:numPr>
        <w:rPr>
          <w:lang w:val="ro-RO"/>
        </w:rPr>
      </w:pPr>
      <w:r w:rsidRPr="00204724">
        <w:rPr>
          <w:lang w:val="ro-RO"/>
        </w:rPr>
        <w:t>Schimbarea între modurile de vizualizare</w:t>
      </w:r>
    </w:p>
    <w:p w14:paraId="5F921DDC" w14:textId="77777777" w:rsidR="00493BB2" w:rsidRPr="00204724" w:rsidRDefault="00493BB2" w:rsidP="00774AF4">
      <w:pPr>
        <w:pStyle w:val="ListParagraph"/>
        <w:numPr>
          <w:ilvl w:val="0"/>
          <w:numId w:val="5"/>
        </w:numPr>
        <w:rPr>
          <w:lang w:val="ro-RO"/>
        </w:rPr>
      </w:pPr>
    </w:p>
    <w:p w14:paraId="3EB9A507" w14:textId="77777777" w:rsidR="00A71473" w:rsidRPr="00204724" w:rsidRDefault="00A71473" w:rsidP="00A71473">
      <w:pPr>
        <w:ind w:left="360"/>
        <w:rPr>
          <w:lang w:val="ro-RO"/>
        </w:rPr>
      </w:pPr>
    </w:p>
    <w:p w14:paraId="47ADB756" w14:textId="1224F4DE" w:rsidR="00A71473" w:rsidRPr="00204724" w:rsidRDefault="00023056" w:rsidP="00023056">
      <w:pPr>
        <w:pStyle w:val="Heading1"/>
        <w:rPr>
          <w:lang w:val="ro-RO"/>
        </w:rPr>
      </w:pPr>
      <w:r w:rsidRPr="00204724">
        <w:rPr>
          <w:lang w:val="ro-RO"/>
        </w:rPr>
        <w:lastRenderedPageBreak/>
        <w:t>Detalii de implementare</w:t>
      </w:r>
    </w:p>
    <w:p w14:paraId="4B6D170A" w14:textId="273AEA80" w:rsidR="00023056" w:rsidRPr="00204724" w:rsidRDefault="00023056" w:rsidP="00023056">
      <w:pPr>
        <w:pStyle w:val="Heading2"/>
        <w:rPr>
          <w:lang w:val="ro-RO"/>
        </w:rPr>
      </w:pPr>
      <w:r w:rsidRPr="00204724">
        <w:rPr>
          <w:lang w:val="ro-RO"/>
        </w:rPr>
        <w:t>funcții și algortmi</w:t>
      </w:r>
    </w:p>
    <w:p w14:paraId="5FAA155A" w14:textId="7965D35C" w:rsidR="00493BB2" w:rsidRPr="00204724" w:rsidRDefault="00F311C7" w:rsidP="00F311C7">
      <w:pPr>
        <w:rPr>
          <w:b/>
          <w:bCs/>
          <w:lang w:val="ro-RO"/>
        </w:rPr>
      </w:pPr>
      <w:r w:rsidRPr="00204724">
        <w:rPr>
          <w:b/>
          <w:bCs/>
          <w:lang w:val="ro-RO"/>
        </w:rPr>
        <w:t>ALGORITMUL DE ANIMAȚIE AL MAȘINII:</w:t>
      </w:r>
    </w:p>
    <w:p w14:paraId="20348C2C" w14:textId="79045905" w:rsidR="00F311C7" w:rsidRPr="00204724" w:rsidRDefault="00F311C7" w:rsidP="00F311C7">
      <w:pPr>
        <w:pStyle w:val="ListParagraph"/>
        <w:numPr>
          <w:ilvl w:val="0"/>
          <w:numId w:val="6"/>
        </w:numPr>
        <w:rPr>
          <w:lang w:val="ro-RO"/>
        </w:rPr>
      </w:pPr>
      <w:r w:rsidRPr="00204724">
        <w:rPr>
          <w:lang w:val="ro-RO"/>
        </w:rPr>
        <w:t xml:space="preserve">Funcția </w:t>
      </w:r>
      <w:proofErr w:type="spellStart"/>
      <w:r w:rsidRPr="00204724">
        <w:rPr>
          <w:lang w:val="ro-RO"/>
        </w:rPr>
        <w:t>initPoints</w:t>
      </w:r>
      <w:proofErr w:type="spellEnd"/>
      <w:r w:rsidRPr="00204724">
        <w:rPr>
          <w:lang w:val="ro-RO"/>
        </w:rPr>
        <w:t>():</w:t>
      </w:r>
    </w:p>
    <w:p w14:paraId="1AF233D3" w14:textId="5C833EBC" w:rsidR="00F311C7" w:rsidRPr="00204724" w:rsidRDefault="00F311C7" w:rsidP="00F311C7">
      <w:pPr>
        <w:pStyle w:val="ListParagraph"/>
        <w:numPr>
          <w:ilvl w:val="0"/>
          <w:numId w:val="7"/>
        </w:numPr>
        <w:rPr>
          <w:lang w:val="ro-RO"/>
        </w:rPr>
      </w:pPr>
      <w:r w:rsidRPr="00204724">
        <w:rPr>
          <w:lang w:val="ro-RO"/>
        </w:rPr>
        <w:t>Inițializează 18 puncte cu poziții și unghiuri specifice</w:t>
      </w:r>
    </w:p>
    <w:p w14:paraId="58BAF633" w14:textId="3743104E" w:rsidR="00F311C7" w:rsidRPr="00204724" w:rsidRDefault="00F311C7" w:rsidP="00F311C7">
      <w:pPr>
        <w:pStyle w:val="ListParagraph"/>
        <w:numPr>
          <w:ilvl w:val="0"/>
          <w:numId w:val="7"/>
        </w:numPr>
        <w:rPr>
          <w:lang w:val="ro-RO"/>
        </w:rPr>
      </w:pPr>
      <w:r w:rsidRPr="00204724">
        <w:rPr>
          <w:lang w:val="ro-RO"/>
        </w:rPr>
        <w:t>Aceste puncte defines</w:t>
      </w:r>
      <w:r w:rsidRPr="00204724">
        <w:rPr>
          <w:lang w:val="ro-RO"/>
        </w:rPr>
        <w:t>c</w:t>
      </w:r>
      <w:r w:rsidRPr="00204724">
        <w:rPr>
          <w:lang w:val="ro-RO"/>
        </w:rPr>
        <w:t xml:space="preserve"> un traseu pentru mașină</w:t>
      </w:r>
    </w:p>
    <w:p w14:paraId="0D51CFEC" w14:textId="3C252B8B" w:rsidR="00F311C7" w:rsidRPr="00204724" w:rsidRDefault="00F311C7" w:rsidP="00F311C7">
      <w:pPr>
        <w:pStyle w:val="ListParagraph"/>
        <w:numPr>
          <w:ilvl w:val="0"/>
          <w:numId w:val="7"/>
        </w:numPr>
        <w:rPr>
          <w:lang w:val="ro-RO"/>
        </w:rPr>
      </w:pPr>
      <w:r w:rsidRPr="00204724">
        <w:rPr>
          <w:lang w:val="ro-RO"/>
        </w:rPr>
        <w:t>Fiecare punct are o coordonată 3D (x, y, z) și un unghi de rotație</w:t>
      </w:r>
    </w:p>
    <w:p w14:paraId="396F2EDE" w14:textId="77777777" w:rsidR="00F311C7" w:rsidRPr="00204724" w:rsidRDefault="00F311C7" w:rsidP="00F311C7">
      <w:pPr>
        <w:pStyle w:val="ListParagraph"/>
        <w:rPr>
          <w:lang w:val="ro-RO"/>
        </w:rPr>
      </w:pPr>
    </w:p>
    <w:p w14:paraId="4C154866" w14:textId="6DF71D1F" w:rsidR="00F311C7" w:rsidRPr="00204724" w:rsidRDefault="00F311C7" w:rsidP="00F311C7">
      <w:pPr>
        <w:pStyle w:val="ListParagraph"/>
        <w:numPr>
          <w:ilvl w:val="0"/>
          <w:numId w:val="6"/>
        </w:numPr>
        <w:rPr>
          <w:lang w:val="ro-RO"/>
        </w:rPr>
      </w:pPr>
      <w:r w:rsidRPr="00204724">
        <w:rPr>
          <w:lang w:val="ro-RO"/>
        </w:rPr>
        <w:t xml:space="preserve">Funcția </w:t>
      </w:r>
      <w:proofErr w:type="spellStart"/>
      <w:r w:rsidRPr="00204724">
        <w:rPr>
          <w:lang w:val="ro-RO"/>
        </w:rPr>
        <w:t>catmullRomInterpolation</w:t>
      </w:r>
      <w:proofErr w:type="spellEnd"/>
      <w:r w:rsidRPr="00204724">
        <w:rPr>
          <w:lang w:val="ro-RO"/>
        </w:rPr>
        <w:t>():</w:t>
      </w:r>
    </w:p>
    <w:p w14:paraId="67874246" w14:textId="77777777" w:rsidR="00F311C7" w:rsidRPr="00204724" w:rsidRDefault="00F311C7" w:rsidP="00F311C7">
      <w:pPr>
        <w:pStyle w:val="ListParagraph"/>
        <w:numPr>
          <w:ilvl w:val="0"/>
          <w:numId w:val="8"/>
        </w:numPr>
        <w:rPr>
          <w:lang w:val="ro-RO"/>
        </w:rPr>
      </w:pPr>
      <w:r w:rsidRPr="00204724">
        <w:rPr>
          <w:lang w:val="ro-RO"/>
        </w:rPr>
        <w:t xml:space="preserve">Implementează interpolarea </w:t>
      </w:r>
      <w:proofErr w:type="spellStart"/>
      <w:r w:rsidRPr="00204724">
        <w:rPr>
          <w:lang w:val="ro-RO"/>
        </w:rPr>
        <w:t>Catmull</w:t>
      </w:r>
      <w:proofErr w:type="spellEnd"/>
      <w:r w:rsidRPr="00204724">
        <w:rPr>
          <w:lang w:val="ro-RO"/>
        </w:rPr>
        <w:t>-Rom pentru 4 puncte</w:t>
      </w:r>
    </w:p>
    <w:p w14:paraId="4B0673BC" w14:textId="77777777" w:rsidR="00F311C7" w:rsidRPr="00204724" w:rsidRDefault="00F311C7" w:rsidP="00F311C7">
      <w:pPr>
        <w:pStyle w:val="ListParagraph"/>
        <w:numPr>
          <w:ilvl w:val="0"/>
          <w:numId w:val="8"/>
        </w:numPr>
        <w:rPr>
          <w:lang w:val="ro-RO"/>
        </w:rPr>
      </w:pPr>
      <w:r w:rsidRPr="00204724">
        <w:rPr>
          <w:lang w:val="ro-RO"/>
        </w:rPr>
        <w:t>Această interpolare creează o curbă netedă care trece prin punctele date</w:t>
      </w:r>
    </w:p>
    <w:p w14:paraId="5192DA3F" w14:textId="77777777" w:rsidR="00F311C7" w:rsidRPr="00204724" w:rsidRDefault="00F311C7" w:rsidP="00F311C7">
      <w:pPr>
        <w:pStyle w:val="ListParagraph"/>
        <w:numPr>
          <w:ilvl w:val="0"/>
          <w:numId w:val="8"/>
        </w:numPr>
        <w:rPr>
          <w:lang w:val="ro-RO"/>
        </w:rPr>
      </w:pPr>
      <w:r w:rsidRPr="00204724">
        <w:rPr>
          <w:lang w:val="ro-RO"/>
        </w:rPr>
        <w:t>Folosește parametrul t (între 0 și 1) pentru a calcula poziții intermediare pe curbă</w:t>
      </w:r>
    </w:p>
    <w:p w14:paraId="175268C5" w14:textId="01E94B37" w:rsidR="00F311C7" w:rsidRPr="00204724" w:rsidRDefault="00F311C7" w:rsidP="00F311C7">
      <w:pPr>
        <w:pStyle w:val="ListParagraph"/>
        <w:numPr>
          <w:ilvl w:val="0"/>
          <w:numId w:val="8"/>
        </w:numPr>
        <w:rPr>
          <w:lang w:val="ro-RO"/>
        </w:rPr>
      </w:pPr>
      <w:r w:rsidRPr="00204724">
        <w:rPr>
          <w:lang w:val="ro-RO"/>
        </w:rPr>
        <w:t xml:space="preserve">Formula folosește </w:t>
      </w:r>
      <w:proofErr w:type="spellStart"/>
      <w:r w:rsidRPr="00204724">
        <w:rPr>
          <w:lang w:val="ro-RO"/>
        </w:rPr>
        <w:t>polynomiale</w:t>
      </w:r>
      <w:proofErr w:type="spellEnd"/>
      <w:r w:rsidRPr="00204724">
        <w:rPr>
          <w:lang w:val="ro-RO"/>
        </w:rPr>
        <w:t xml:space="preserve"> cubice pentru a calcula poziția interpolată</w:t>
      </w:r>
    </w:p>
    <w:p w14:paraId="5DAA15B6" w14:textId="77777777" w:rsidR="00F311C7" w:rsidRPr="00204724" w:rsidRDefault="00F311C7" w:rsidP="00F311C7">
      <w:pPr>
        <w:pStyle w:val="ListParagraph"/>
        <w:rPr>
          <w:lang w:val="ro-RO"/>
        </w:rPr>
      </w:pPr>
    </w:p>
    <w:p w14:paraId="0433DBB3" w14:textId="38ED47D3" w:rsidR="00F311C7" w:rsidRPr="00204724" w:rsidRDefault="00F311C7" w:rsidP="00F311C7">
      <w:pPr>
        <w:pStyle w:val="ListParagraph"/>
        <w:numPr>
          <w:ilvl w:val="0"/>
          <w:numId w:val="6"/>
        </w:numPr>
        <w:rPr>
          <w:lang w:val="ro-RO"/>
        </w:rPr>
      </w:pPr>
      <w:r w:rsidRPr="00204724">
        <w:rPr>
          <w:lang w:val="ro-RO"/>
        </w:rPr>
        <w:t xml:space="preserve">Funcția </w:t>
      </w:r>
      <w:proofErr w:type="spellStart"/>
      <w:r w:rsidRPr="00204724">
        <w:rPr>
          <w:lang w:val="ro-RO"/>
        </w:rPr>
        <w:t>interpolateAngle</w:t>
      </w:r>
      <w:proofErr w:type="spellEnd"/>
      <w:r w:rsidRPr="00204724">
        <w:rPr>
          <w:lang w:val="ro-RO"/>
        </w:rPr>
        <w:t>():</w:t>
      </w:r>
    </w:p>
    <w:p w14:paraId="548003D2" w14:textId="77777777" w:rsidR="00F311C7" w:rsidRPr="00204724" w:rsidRDefault="00F311C7" w:rsidP="00F311C7">
      <w:pPr>
        <w:pStyle w:val="ListParagraph"/>
        <w:numPr>
          <w:ilvl w:val="0"/>
          <w:numId w:val="9"/>
        </w:numPr>
        <w:rPr>
          <w:lang w:val="ro-RO"/>
        </w:rPr>
      </w:pPr>
      <w:r w:rsidRPr="00204724">
        <w:rPr>
          <w:lang w:val="ro-RO"/>
        </w:rPr>
        <w:t>Interpolează linear între două unghiuri (a0 și a1)</w:t>
      </w:r>
    </w:p>
    <w:p w14:paraId="4E1F660E" w14:textId="77777777" w:rsidR="00F311C7" w:rsidRPr="00204724" w:rsidRDefault="00F311C7" w:rsidP="00F311C7">
      <w:pPr>
        <w:pStyle w:val="ListParagraph"/>
        <w:numPr>
          <w:ilvl w:val="0"/>
          <w:numId w:val="9"/>
        </w:numPr>
        <w:rPr>
          <w:lang w:val="ro-RO"/>
        </w:rPr>
      </w:pPr>
      <w:r w:rsidRPr="00204724">
        <w:rPr>
          <w:lang w:val="ro-RO"/>
        </w:rPr>
        <w:t>Are grijă să aleagă cea mai scurtă cale între unghiuri</w:t>
      </w:r>
    </w:p>
    <w:p w14:paraId="11E638EF" w14:textId="53F35413" w:rsidR="00F311C7" w:rsidRPr="00204724" w:rsidRDefault="00F311C7" w:rsidP="00F311C7">
      <w:pPr>
        <w:pStyle w:val="ListParagraph"/>
        <w:numPr>
          <w:ilvl w:val="0"/>
          <w:numId w:val="9"/>
        </w:numPr>
        <w:rPr>
          <w:lang w:val="ro-RO"/>
        </w:rPr>
      </w:pPr>
      <w:r w:rsidRPr="00204724">
        <w:rPr>
          <w:lang w:val="ro-RO"/>
        </w:rPr>
        <w:t>Face corecții când diferența între unghiuri trece peste PI sau -PI</w:t>
      </w:r>
    </w:p>
    <w:p w14:paraId="27E99D31" w14:textId="77777777" w:rsidR="00F311C7" w:rsidRPr="00204724" w:rsidRDefault="00F311C7" w:rsidP="00F311C7">
      <w:pPr>
        <w:pStyle w:val="ListParagraph"/>
        <w:rPr>
          <w:lang w:val="ro-RO"/>
        </w:rPr>
      </w:pPr>
    </w:p>
    <w:p w14:paraId="06215624" w14:textId="75E10114" w:rsidR="00F311C7" w:rsidRPr="00204724" w:rsidRDefault="00F311C7" w:rsidP="00F311C7">
      <w:pPr>
        <w:pStyle w:val="ListParagraph"/>
        <w:numPr>
          <w:ilvl w:val="0"/>
          <w:numId w:val="6"/>
        </w:numPr>
        <w:rPr>
          <w:lang w:val="ro-RO"/>
        </w:rPr>
      </w:pPr>
      <w:r w:rsidRPr="00204724">
        <w:rPr>
          <w:lang w:val="ro-RO"/>
        </w:rPr>
        <w:t xml:space="preserve">Funcția </w:t>
      </w:r>
      <w:proofErr w:type="spellStart"/>
      <w:r w:rsidRPr="00204724">
        <w:rPr>
          <w:lang w:val="ro-RO"/>
        </w:rPr>
        <w:t>moveCar</w:t>
      </w:r>
      <w:proofErr w:type="spellEnd"/>
      <w:r w:rsidRPr="00204724">
        <w:rPr>
          <w:lang w:val="ro-RO"/>
        </w:rPr>
        <w:t>():</w:t>
      </w:r>
    </w:p>
    <w:p w14:paraId="47F24A44" w14:textId="77777777" w:rsidR="00F311C7" w:rsidRPr="00204724" w:rsidRDefault="00F311C7" w:rsidP="00F311C7">
      <w:pPr>
        <w:pStyle w:val="ListParagraph"/>
        <w:numPr>
          <w:ilvl w:val="0"/>
          <w:numId w:val="10"/>
        </w:numPr>
        <w:rPr>
          <w:lang w:val="ro-RO"/>
        </w:rPr>
      </w:pPr>
      <w:r w:rsidRPr="00204724">
        <w:rPr>
          <w:lang w:val="ro-RO"/>
        </w:rPr>
        <w:t>Calculează următoarea poziție a mașinii pe traseu</w:t>
      </w:r>
    </w:p>
    <w:p w14:paraId="3517EC78" w14:textId="77777777" w:rsidR="00F311C7" w:rsidRPr="00204724" w:rsidRDefault="00F311C7" w:rsidP="00F311C7">
      <w:pPr>
        <w:pStyle w:val="ListParagraph"/>
        <w:numPr>
          <w:ilvl w:val="0"/>
          <w:numId w:val="10"/>
        </w:numPr>
        <w:rPr>
          <w:lang w:val="ro-RO"/>
        </w:rPr>
      </w:pPr>
      <w:r w:rsidRPr="00204724">
        <w:rPr>
          <w:lang w:val="ro-RO"/>
        </w:rPr>
        <w:t xml:space="preserve">Folosește 4 puncte consecutive pentru interpolarea </w:t>
      </w:r>
      <w:proofErr w:type="spellStart"/>
      <w:r w:rsidRPr="00204724">
        <w:rPr>
          <w:lang w:val="ro-RO"/>
        </w:rPr>
        <w:t>Catmull</w:t>
      </w:r>
      <w:proofErr w:type="spellEnd"/>
      <w:r w:rsidRPr="00204724">
        <w:rPr>
          <w:lang w:val="ro-RO"/>
        </w:rPr>
        <w:t>-Rom</w:t>
      </w:r>
    </w:p>
    <w:p w14:paraId="71D7824B" w14:textId="77777777" w:rsidR="00F311C7" w:rsidRPr="00204724" w:rsidRDefault="00F311C7" w:rsidP="00F311C7">
      <w:pPr>
        <w:pStyle w:val="ListParagraph"/>
        <w:numPr>
          <w:ilvl w:val="0"/>
          <w:numId w:val="10"/>
        </w:numPr>
        <w:rPr>
          <w:lang w:val="ro-RO"/>
        </w:rPr>
      </w:pPr>
      <w:r w:rsidRPr="00204724">
        <w:rPr>
          <w:lang w:val="ro-RO"/>
        </w:rPr>
        <w:t>Actualizează poziția (</w:t>
      </w:r>
      <w:proofErr w:type="spellStart"/>
      <w:r w:rsidRPr="00204724">
        <w:rPr>
          <w:lang w:val="ro-RO"/>
        </w:rPr>
        <w:t>carPos</w:t>
      </w:r>
      <w:proofErr w:type="spellEnd"/>
      <w:r w:rsidRPr="00204724">
        <w:rPr>
          <w:lang w:val="ro-RO"/>
        </w:rPr>
        <w:t>) și unghiul (</w:t>
      </w:r>
      <w:proofErr w:type="spellStart"/>
      <w:r w:rsidRPr="00204724">
        <w:rPr>
          <w:lang w:val="ro-RO"/>
        </w:rPr>
        <w:t>carAngle</w:t>
      </w:r>
      <w:proofErr w:type="spellEnd"/>
      <w:r w:rsidRPr="00204724">
        <w:rPr>
          <w:lang w:val="ro-RO"/>
        </w:rPr>
        <w:t>) mașinii</w:t>
      </w:r>
    </w:p>
    <w:p w14:paraId="07B6221E" w14:textId="3A1E8BE9" w:rsidR="00F311C7" w:rsidRPr="00204724" w:rsidRDefault="00F311C7" w:rsidP="00F311C7">
      <w:pPr>
        <w:pStyle w:val="ListParagraph"/>
        <w:numPr>
          <w:ilvl w:val="0"/>
          <w:numId w:val="10"/>
        </w:numPr>
        <w:rPr>
          <w:lang w:val="ro-RO"/>
        </w:rPr>
      </w:pPr>
      <w:r w:rsidRPr="00204724">
        <w:rPr>
          <w:lang w:val="ro-RO"/>
        </w:rPr>
        <w:t>Când ajunge la ultimul punct intermediar, trece la următorul segment</w:t>
      </w:r>
    </w:p>
    <w:p w14:paraId="2CCB947B" w14:textId="411412B5" w:rsidR="00F311C7" w:rsidRPr="00204724" w:rsidRDefault="00F311C7" w:rsidP="00F311C7">
      <w:pPr>
        <w:rPr>
          <w:lang w:val="ro-RO"/>
        </w:rPr>
      </w:pPr>
      <w:r w:rsidRPr="00204724">
        <w:rPr>
          <w:lang w:val="ro-RO"/>
        </w:rPr>
        <w:t>În esență, acest cod implementează mișcarea fluidă a unei mașini de-a lungul unui traseu predefinit, folosind interpolare pentru a crea o traiectorie netedă între punctele de control. Mașina nu sare direct din punct în punct, ci se deplasează fluid între ele, atât ca poziție cât și ca orientare. </w:t>
      </w:r>
    </w:p>
    <w:p w14:paraId="0414A02F" w14:textId="77777777" w:rsidR="0090019C" w:rsidRPr="00204724" w:rsidRDefault="0090019C" w:rsidP="00F311C7">
      <w:pPr>
        <w:rPr>
          <w:lang w:val="ro-RO"/>
        </w:rPr>
      </w:pPr>
    </w:p>
    <w:p w14:paraId="7CBD457E" w14:textId="00FA6E8B" w:rsidR="00023056" w:rsidRPr="00204724" w:rsidRDefault="00023056" w:rsidP="00023056">
      <w:pPr>
        <w:pStyle w:val="Heading2"/>
        <w:rPr>
          <w:lang w:val="ro-RO"/>
        </w:rPr>
      </w:pPr>
      <w:r w:rsidRPr="00204724">
        <w:rPr>
          <w:lang w:val="ro-RO"/>
        </w:rPr>
        <w:t>modelul grafic</w:t>
      </w:r>
    </w:p>
    <w:p w14:paraId="0C09485C" w14:textId="5CF876D4" w:rsidR="005469CD" w:rsidRPr="00204724" w:rsidRDefault="000E0B66" w:rsidP="005469CD">
      <w:pPr>
        <w:rPr>
          <w:b/>
          <w:bCs/>
          <w:lang w:val="ro-RO"/>
        </w:rPr>
      </w:pPr>
      <w:r w:rsidRPr="00204724">
        <w:rPr>
          <w:b/>
          <w:bCs/>
          <w:lang w:val="ro-RO"/>
        </w:rPr>
        <w:t>SHADERELE FOLOSITE:</w:t>
      </w:r>
    </w:p>
    <w:p w14:paraId="5C3267FF" w14:textId="4DDB1A71" w:rsidR="000E0B66" w:rsidRPr="00204724" w:rsidRDefault="000E0B66" w:rsidP="000E0B66">
      <w:pPr>
        <w:pStyle w:val="ListParagraph"/>
        <w:numPr>
          <w:ilvl w:val="0"/>
          <w:numId w:val="11"/>
        </w:numPr>
        <w:rPr>
          <w:lang w:val="ro-RO"/>
        </w:rPr>
      </w:pPr>
      <w:proofErr w:type="spellStart"/>
      <w:r w:rsidRPr="00204724">
        <w:rPr>
          <w:lang w:val="ro-RO"/>
        </w:rPr>
        <w:t>Shader</w:t>
      </w:r>
      <w:proofErr w:type="spellEnd"/>
      <w:r w:rsidRPr="00204724">
        <w:rPr>
          <w:lang w:val="ro-RO"/>
        </w:rPr>
        <w:t>-ele de bază</w:t>
      </w:r>
      <w:r w:rsidRPr="00204724">
        <w:rPr>
          <w:lang w:val="ro-RO"/>
        </w:rPr>
        <w:t xml:space="preserve"> (</w:t>
      </w:r>
      <w:proofErr w:type="spellStart"/>
      <w:r w:rsidRPr="00204724">
        <w:rPr>
          <w:lang w:val="ro-RO"/>
        </w:rPr>
        <w:t>basic.vert</w:t>
      </w:r>
      <w:proofErr w:type="spellEnd"/>
      <w:r w:rsidRPr="00204724">
        <w:rPr>
          <w:lang w:val="ro-RO"/>
        </w:rPr>
        <w:t xml:space="preserve"> / </w:t>
      </w:r>
      <w:proofErr w:type="spellStart"/>
      <w:r w:rsidRPr="00204724">
        <w:rPr>
          <w:lang w:val="ro-RO"/>
        </w:rPr>
        <w:t>basic.frag</w:t>
      </w:r>
      <w:proofErr w:type="spellEnd"/>
      <w:r w:rsidRPr="00204724">
        <w:rPr>
          <w:lang w:val="ro-RO"/>
        </w:rPr>
        <w:t>)</w:t>
      </w:r>
    </w:p>
    <w:p w14:paraId="14CC855F" w14:textId="3248396A" w:rsidR="000E0B66" w:rsidRPr="00204724" w:rsidRDefault="000E0B66" w:rsidP="000E0B66">
      <w:pPr>
        <w:pStyle w:val="ListParagraph"/>
        <w:numPr>
          <w:ilvl w:val="0"/>
          <w:numId w:val="11"/>
        </w:numPr>
        <w:rPr>
          <w:lang w:val="ro-RO"/>
        </w:rPr>
      </w:pPr>
      <w:proofErr w:type="spellStart"/>
      <w:r w:rsidRPr="00204724">
        <w:rPr>
          <w:lang w:val="ro-RO"/>
        </w:rPr>
        <w:t>Shader</w:t>
      </w:r>
      <w:proofErr w:type="spellEnd"/>
      <w:r w:rsidRPr="00204724">
        <w:rPr>
          <w:lang w:val="ro-RO"/>
        </w:rPr>
        <w:t>-</w:t>
      </w:r>
      <w:r w:rsidRPr="00204724">
        <w:rPr>
          <w:lang w:val="ro-RO"/>
        </w:rPr>
        <w:t xml:space="preserve">ele pentru </w:t>
      </w:r>
      <w:proofErr w:type="spellStart"/>
      <w:r w:rsidRPr="00204724">
        <w:rPr>
          <w:lang w:val="ro-RO"/>
        </w:rPr>
        <w:t>Skybox</w:t>
      </w:r>
      <w:proofErr w:type="spellEnd"/>
      <w:r w:rsidRPr="00204724">
        <w:rPr>
          <w:lang w:val="ro-RO"/>
        </w:rPr>
        <w:t xml:space="preserve"> (</w:t>
      </w:r>
      <w:proofErr w:type="spellStart"/>
      <w:r w:rsidRPr="00204724">
        <w:rPr>
          <w:lang w:val="ro-RO"/>
        </w:rPr>
        <w:t>skyboxShader</w:t>
      </w:r>
      <w:r w:rsidRPr="00204724">
        <w:rPr>
          <w:lang w:val="ro-RO"/>
        </w:rPr>
        <w:t>.vert</w:t>
      </w:r>
      <w:proofErr w:type="spellEnd"/>
      <w:r w:rsidRPr="00204724">
        <w:rPr>
          <w:lang w:val="ro-RO"/>
        </w:rPr>
        <w:t xml:space="preserve"> / </w:t>
      </w:r>
      <w:proofErr w:type="spellStart"/>
      <w:r w:rsidRPr="00204724">
        <w:rPr>
          <w:lang w:val="ro-RO"/>
        </w:rPr>
        <w:t>skyboxShader</w:t>
      </w:r>
      <w:r w:rsidRPr="00204724">
        <w:rPr>
          <w:lang w:val="ro-RO"/>
        </w:rPr>
        <w:t>.frag</w:t>
      </w:r>
      <w:proofErr w:type="spellEnd"/>
      <w:r w:rsidRPr="00204724">
        <w:rPr>
          <w:lang w:val="ro-RO"/>
        </w:rPr>
        <w:t>)</w:t>
      </w:r>
    </w:p>
    <w:p w14:paraId="052537ED" w14:textId="6AC8221D" w:rsidR="000E0B66" w:rsidRPr="00204724" w:rsidRDefault="00416C7A" w:rsidP="000E0B66">
      <w:pPr>
        <w:pStyle w:val="ListParagraph"/>
        <w:numPr>
          <w:ilvl w:val="0"/>
          <w:numId w:val="11"/>
        </w:numPr>
        <w:rPr>
          <w:lang w:val="ro-RO"/>
        </w:rPr>
      </w:pPr>
      <w:proofErr w:type="spellStart"/>
      <w:r w:rsidRPr="00204724">
        <w:rPr>
          <w:lang w:val="ro-RO"/>
        </w:rPr>
        <w:t>Shader</w:t>
      </w:r>
      <w:proofErr w:type="spellEnd"/>
      <w:r w:rsidRPr="00204724">
        <w:rPr>
          <w:lang w:val="ro-RO"/>
        </w:rPr>
        <w:t>-ele pentru c</w:t>
      </w:r>
      <w:r w:rsidR="000E0B66" w:rsidRPr="00204724">
        <w:rPr>
          <w:lang w:val="ro-RO"/>
        </w:rPr>
        <w:t>ubul de lumină</w:t>
      </w:r>
      <w:r w:rsidRPr="00204724">
        <w:rPr>
          <w:lang w:val="ro-RO"/>
        </w:rPr>
        <w:t xml:space="preserve"> de culoare albă (</w:t>
      </w:r>
      <w:proofErr w:type="spellStart"/>
      <w:r w:rsidRPr="00204724">
        <w:rPr>
          <w:lang w:val="ro-RO"/>
        </w:rPr>
        <w:t>lightCube</w:t>
      </w:r>
      <w:r w:rsidRPr="00204724">
        <w:rPr>
          <w:lang w:val="ro-RO"/>
        </w:rPr>
        <w:t>.vert</w:t>
      </w:r>
      <w:proofErr w:type="spellEnd"/>
      <w:r w:rsidRPr="00204724">
        <w:rPr>
          <w:lang w:val="ro-RO"/>
        </w:rPr>
        <w:t xml:space="preserve"> / </w:t>
      </w:r>
      <w:proofErr w:type="spellStart"/>
      <w:r w:rsidRPr="00204724">
        <w:rPr>
          <w:lang w:val="ro-RO"/>
        </w:rPr>
        <w:t>lightCube</w:t>
      </w:r>
      <w:r w:rsidRPr="00204724">
        <w:rPr>
          <w:lang w:val="ro-RO"/>
        </w:rPr>
        <w:t>.frag</w:t>
      </w:r>
      <w:proofErr w:type="spellEnd"/>
      <w:r w:rsidRPr="00204724">
        <w:rPr>
          <w:lang w:val="ro-RO"/>
        </w:rPr>
        <w:t>)</w:t>
      </w:r>
    </w:p>
    <w:p w14:paraId="15CBDD2B" w14:textId="715DF710" w:rsidR="00416C7A" w:rsidRPr="00204724" w:rsidRDefault="00416C7A" w:rsidP="000E0B66">
      <w:pPr>
        <w:pStyle w:val="ListParagraph"/>
        <w:numPr>
          <w:ilvl w:val="0"/>
          <w:numId w:val="11"/>
        </w:numPr>
        <w:rPr>
          <w:lang w:val="ro-RO"/>
        </w:rPr>
      </w:pPr>
      <w:proofErr w:type="spellStart"/>
      <w:r w:rsidRPr="00204724">
        <w:rPr>
          <w:lang w:val="ro-RO"/>
        </w:rPr>
        <w:lastRenderedPageBreak/>
        <w:t>Shader</w:t>
      </w:r>
      <w:proofErr w:type="spellEnd"/>
      <w:r w:rsidRPr="00204724">
        <w:rPr>
          <w:lang w:val="ro-RO"/>
        </w:rPr>
        <w:t xml:space="preserve">-ele pentru cubul de lumină de culoare </w:t>
      </w:r>
      <w:r w:rsidRPr="00204724">
        <w:rPr>
          <w:lang w:val="ro-RO"/>
        </w:rPr>
        <w:t>roșie, din spatele mașinii (</w:t>
      </w:r>
      <w:proofErr w:type="spellStart"/>
      <w:r w:rsidRPr="00204724">
        <w:rPr>
          <w:lang w:val="ro-RO"/>
        </w:rPr>
        <w:t>rearLightCube</w:t>
      </w:r>
      <w:r w:rsidRPr="00204724">
        <w:rPr>
          <w:lang w:val="ro-RO"/>
        </w:rPr>
        <w:t>.vert</w:t>
      </w:r>
      <w:proofErr w:type="spellEnd"/>
      <w:r w:rsidRPr="00204724">
        <w:rPr>
          <w:lang w:val="ro-RO"/>
        </w:rPr>
        <w:t xml:space="preserve"> / </w:t>
      </w:r>
      <w:proofErr w:type="spellStart"/>
      <w:r w:rsidRPr="00204724">
        <w:rPr>
          <w:lang w:val="ro-RO"/>
        </w:rPr>
        <w:t>rearLightCube</w:t>
      </w:r>
      <w:r w:rsidRPr="00204724">
        <w:rPr>
          <w:lang w:val="ro-RO"/>
        </w:rPr>
        <w:t>.frag</w:t>
      </w:r>
      <w:proofErr w:type="spellEnd"/>
      <w:r w:rsidRPr="00204724">
        <w:rPr>
          <w:lang w:val="ro-RO"/>
        </w:rPr>
        <w:t xml:space="preserve">) </w:t>
      </w:r>
    </w:p>
    <w:p w14:paraId="7FDF2B3A" w14:textId="23A629BC" w:rsidR="000E0B66" w:rsidRPr="00204724" w:rsidRDefault="000E0B66" w:rsidP="000E0B66">
      <w:pPr>
        <w:pStyle w:val="ListParagraph"/>
        <w:numPr>
          <w:ilvl w:val="0"/>
          <w:numId w:val="11"/>
        </w:numPr>
        <w:rPr>
          <w:lang w:val="ro-RO"/>
        </w:rPr>
      </w:pPr>
      <w:proofErr w:type="spellStart"/>
      <w:r w:rsidRPr="00204724">
        <w:rPr>
          <w:lang w:val="ro-RO"/>
        </w:rPr>
        <w:t>Shader</w:t>
      </w:r>
      <w:proofErr w:type="spellEnd"/>
      <w:r w:rsidRPr="00204724">
        <w:rPr>
          <w:lang w:val="ro-RO"/>
        </w:rPr>
        <w:t xml:space="preserve">-ele pentru </w:t>
      </w:r>
      <w:proofErr w:type="spellStart"/>
      <w:r w:rsidRPr="00204724">
        <w:rPr>
          <w:lang w:val="ro-RO"/>
        </w:rPr>
        <w:t>d</w:t>
      </w:r>
      <w:r w:rsidRPr="00204724">
        <w:rPr>
          <w:lang w:val="ro-RO"/>
        </w:rPr>
        <w:t>epth</w:t>
      </w:r>
      <w:proofErr w:type="spellEnd"/>
      <w:r w:rsidRPr="00204724">
        <w:rPr>
          <w:lang w:val="ro-RO"/>
        </w:rPr>
        <w:t xml:space="preserve"> </w:t>
      </w:r>
      <w:proofErr w:type="spellStart"/>
      <w:r w:rsidRPr="00204724">
        <w:rPr>
          <w:lang w:val="ro-RO"/>
        </w:rPr>
        <w:t>mapping</w:t>
      </w:r>
      <w:proofErr w:type="spellEnd"/>
      <w:r w:rsidRPr="00204724">
        <w:rPr>
          <w:lang w:val="ro-RO"/>
        </w:rPr>
        <w:t xml:space="preserve"> (</w:t>
      </w:r>
      <w:proofErr w:type="spellStart"/>
      <w:r w:rsidRPr="00204724">
        <w:rPr>
          <w:lang w:val="ro-RO"/>
        </w:rPr>
        <w:t>depthShader</w:t>
      </w:r>
      <w:r w:rsidRPr="00204724">
        <w:rPr>
          <w:lang w:val="ro-RO"/>
        </w:rPr>
        <w:t>.vert</w:t>
      </w:r>
      <w:proofErr w:type="spellEnd"/>
      <w:r w:rsidRPr="00204724">
        <w:rPr>
          <w:lang w:val="ro-RO"/>
        </w:rPr>
        <w:t xml:space="preserve"> / </w:t>
      </w:r>
      <w:proofErr w:type="spellStart"/>
      <w:r w:rsidRPr="00204724">
        <w:rPr>
          <w:lang w:val="ro-RO"/>
        </w:rPr>
        <w:t>depthShader</w:t>
      </w:r>
      <w:r w:rsidRPr="00204724">
        <w:rPr>
          <w:lang w:val="ro-RO"/>
        </w:rPr>
        <w:t>.frag</w:t>
      </w:r>
      <w:proofErr w:type="spellEnd"/>
      <w:r w:rsidRPr="00204724">
        <w:rPr>
          <w:lang w:val="ro-RO"/>
        </w:rPr>
        <w:t>)</w:t>
      </w:r>
    </w:p>
    <w:p w14:paraId="2A3A9AA6" w14:textId="0EF398A4" w:rsidR="005469CD" w:rsidRPr="00204724" w:rsidRDefault="000E0B66" w:rsidP="000E0B66">
      <w:pPr>
        <w:pStyle w:val="ListParagraph"/>
        <w:numPr>
          <w:ilvl w:val="0"/>
          <w:numId w:val="11"/>
        </w:numPr>
        <w:rPr>
          <w:lang w:val="ro-RO"/>
        </w:rPr>
      </w:pPr>
      <w:proofErr w:type="spellStart"/>
      <w:r w:rsidRPr="00204724">
        <w:rPr>
          <w:lang w:val="ro-RO"/>
        </w:rPr>
        <w:t>Shader</w:t>
      </w:r>
      <w:proofErr w:type="spellEnd"/>
      <w:r w:rsidRPr="00204724">
        <w:rPr>
          <w:lang w:val="ro-RO"/>
        </w:rPr>
        <w:t xml:space="preserve">-ele </w:t>
      </w:r>
      <w:r w:rsidRPr="00204724">
        <w:rPr>
          <w:lang w:val="ro-RO"/>
        </w:rPr>
        <w:t xml:space="preserve">pentru </w:t>
      </w:r>
      <w:proofErr w:type="spellStart"/>
      <w:r w:rsidRPr="00204724">
        <w:rPr>
          <w:lang w:val="ro-RO"/>
        </w:rPr>
        <w:t>s</w:t>
      </w:r>
      <w:r w:rsidRPr="00204724">
        <w:rPr>
          <w:lang w:val="ro-RO"/>
        </w:rPr>
        <w:t>creen</w:t>
      </w:r>
      <w:proofErr w:type="spellEnd"/>
      <w:r w:rsidRPr="00204724">
        <w:rPr>
          <w:lang w:val="ro-RO"/>
        </w:rPr>
        <w:t xml:space="preserve"> </w:t>
      </w:r>
      <w:proofErr w:type="spellStart"/>
      <w:r w:rsidRPr="00204724">
        <w:rPr>
          <w:lang w:val="ro-RO"/>
        </w:rPr>
        <w:t>quad</w:t>
      </w:r>
      <w:proofErr w:type="spellEnd"/>
      <w:r w:rsidRPr="00204724">
        <w:rPr>
          <w:lang w:val="ro-RO"/>
        </w:rPr>
        <w:t xml:space="preserve"> pentru vizualizarea </w:t>
      </w:r>
      <w:proofErr w:type="spellStart"/>
      <w:r w:rsidRPr="00204724">
        <w:rPr>
          <w:lang w:val="ro-RO"/>
        </w:rPr>
        <w:t>shadow</w:t>
      </w:r>
      <w:proofErr w:type="spellEnd"/>
      <w:r w:rsidRPr="00204724">
        <w:rPr>
          <w:lang w:val="ro-RO"/>
        </w:rPr>
        <w:t xml:space="preserve"> </w:t>
      </w:r>
      <w:proofErr w:type="spellStart"/>
      <w:r w:rsidRPr="00204724">
        <w:rPr>
          <w:lang w:val="ro-RO"/>
        </w:rPr>
        <w:t>map-ului</w:t>
      </w:r>
      <w:proofErr w:type="spellEnd"/>
      <w:r w:rsidRPr="00204724">
        <w:rPr>
          <w:lang w:val="ro-RO"/>
        </w:rPr>
        <w:t xml:space="preserve"> (</w:t>
      </w:r>
      <w:proofErr w:type="spellStart"/>
      <w:r w:rsidRPr="00204724">
        <w:rPr>
          <w:lang w:val="ro-RO"/>
        </w:rPr>
        <w:t>screenQuad</w:t>
      </w:r>
      <w:r w:rsidRPr="00204724">
        <w:rPr>
          <w:lang w:val="ro-RO"/>
        </w:rPr>
        <w:t>.vert</w:t>
      </w:r>
      <w:proofErr w:type="spellEnd"/>
      <w:r w:rsidRPr="00204724">
        <w:rPr>
          <w:lang w:val="ro-RO"/>
        </w:rPr>
        <w:t xml:space="preserve"> / </w:t>
      </w:r>
      <w:proofErr w:type="spellStart"/>
      <w:r w:rsidRPr="00204724">
        <w:rPr>
          <w:lang w:val="ro-RO"/>
        </w:rPr>
        <w:t>screenQuad</w:t>
      </w:r>
      <w:r w:rsidRPr="00204724">
        <w:rPr>
          <w:lang w:val="ro-RO"/>
        </w:rPr>
        <w:t>.frag</w:t>
      </w:r>
      <w:proofErr w:type="spellEnd"/>
      <w:r w:rsidRPr="00204724">
        <w:rPr>
          <w:lang w:val="ro-RO"/>
        </w:rPr>
        <w:t>)</w:t>
      </w:r>
    </w:p>
    <w:p w14:paraId="645E6306" w14:textId="558C7979" w:rsidR="00416C7A" w:rsidRPr="00204724" w:rsidRDefault="00416C7A" w:rsidP="000E0B66">
      <w:pPr>
        <w:pStyle w:val="ListParagraph"/>
        <w:numPr>
          <w:ilvl w:val="0"/>
          <w:numId w:val="11"/>
        </w:numPr>
        <w:rPr>
          <w:lang w:val="ro-RO"/>
        </w:rPr>
      </w:pPr>
      <w:proofErr w:type="spellStart"/>
      <w:r w:rsidRPr="00204724">
        <w:rPr>
          <w:lang w:val="ro-RO"/>
        </w:rPr>
        <w:t>Shader</w:t>
      </w:r>
      <w:proofErr w:type="spellEnd"/>
      <w:r w:rsidRPr="00204724">
        <w:rPr>
          <w:lang w:val="ro-RO"/>
        </w:rPr>
        <w:t>-ele pentru animația de ploaie (</w:t>
      </w:r>
      <w:proofErr w:type="spellStart"/>
      <w:r w:rsidRPr="00204724">
        <w:rPr>
          <w:lang w:val="ro-RO"/>
        </w:rPr>
        <w:t>rain</w:t>
      </w:r>
      <w:r w:rsidRPr="00204724">
        <w:rPr>
          <w:lang w:val="ro-RO"/>
        </w:rPr>
        <w:t>.vert</w:t>
      </w:r>
      <w:proofErr w:type="spellEnd"/>
      <w:r w:rsidRPr="00204724">
        <w:rPr>
          <w:lang w:val="ro-RO"/>
        </w:rPr>
        <w:t xml:space="preserve"> / </w:t>
      </w:r>
      <w:proofErr w:type="spellStart"/>
      <w:r w:rsidRPr="00204724">
        <w:rPr>
          <w:lang w:val="ro-RO"/>
        </w:rPr>
        <w:t>rain</w:t>
      </w:r>
      <w:r w:rsidRPr="00204724">
        <w:rPr>
          <w:lang w:val="ro-RO"/>
        </w:rPr>
        <w:t>.frag</w:t>
      </w:r>
      <w:proofErr w:type="spellEnd"/>
      <w:r w:rsidRPr="00204724">
        <w:rPr>
          <w:lang w:val="ro-RO"/>
        </w:rPr>
        <w:t>)</w:t>
      </w:r>
    </w:p>
    <w:p w14:paraId="2481577B" w14:textId="77777777" w:rsidR="000E0B66" w:rsidRPr="00204724" w:rsidRDefault="000E0B66" w:rsidP="000E0B66">
      <w:pPr>
        <w:pStyle w:val="ListParagraph"/>
        <w:rPr>
          <w:lang w:val="ro-RO"/>
        </w:rPr>
      </w:pPr>
    </w:p>
    <w:p w14:paraId="532670CD" w14:textId="6F0A575D" w:rsidR="00023056" w:rsidRPr="00204724" w:rsidRDefault="00023056" w:rsidP="00023056">
      <w:pPr>
        <w:pStyle w:val="Heading2"/>
        <w:rPr>
          <w:lang w:val="ro-RO"/>
        </w:rPr>
      </w:pPr>
      <w:r w:rsidRPr="00204724">
        <w:rPr>
          <w:lang w:val="ro-RO"/>
        </w:rPr>
        <w:t>structuri de date</w:t>
      </w:r>
    </w:p>
    <w:p w14:paraId="440F2DDA" w14:textId="03C7DE37" w:rsidR="005469CD" w:rsidRPr="00204724" w:rsidRDefault="005469CD" w:rsidP="005469CD">
      <w:pPr>
        <w:rPr>
          <w:b/>
          <w:bCs/>
          <w:lang w:val="ro-RO"/>
        </w:rPr>
      </w:pPr>
      <w:r w:rsidRPr="00204724">
        <w:rPr>
          <w:b/>
          <w:bCs/>
          <w:lang w:val="ro-RO"/>
        </w:rPr>
        <w:t>STRUCTURA DE DATE PENTRU POZIȚIA MAȘINII:</w:t>
      </w:r>
    </w:p>
    <w:p w14:paraId="669109C5" w14:textId="7B3A84E6" w:rsidR="005469CD" w:rsidRPr="00204724" w:rsidRDefault="005469CD" w:rsidP="005469CD">
      <w:pPr>
        <w:rPr>
          <w:lang w:val="ro-RO"/>
        </w:rPr>
      </w:pPr>
      <w:r w:rsidRPr="00204724">
        <w:rPr>
          <w:lang w:val="ro-RO"/>
        </w:rPr>
        <w:drawing>
          <wp:inline distT="0" distB="0" distL="0" distR="0" wp14:anchorId="0F0957E8" wp14:editId="747E0591">
            <wp:extent cx="3410426" cy="1352739"/>
            <wp:effectExtent l="0" t="0" r="0" b="0"/>
            <wp:docPr id="5981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14332" name=""/>
                    <pic:cNvPicPr/>
                  </pic:nvPicPr>
                  <pic:blipFill>
                    <a:blip r:embed="rId5"/>
                    <a:stretch>
                      <a:fillRect/>
                    </a:stretch>
                  </pic:blipFill>
                  <pic:spPr>
                    <a:xfrm>
                      <a:off x="0" y="0"/>
                      <a:ext cx="3410426" cy="1352739"/>
                    </a:xfrm>
                    <a:prstGeom prst="rect">
                      <a:avLst/>
                    </a:prstGeom>
                  </pic:spPr>
                </pic:pic>
              </a:graphicData>
            </a:graphic>
          </wp:inline>
        </w:drawing>
      </w:r>
    </w:p>
    <w:p w14:paraId="58FFB496" w14:textId="77777777" w:rsidR="005469CD" w:rsidRPr="00204724" w:rsidRDefault="005469CD" w:rsidP="005469CD">
      <w:pPr>
        <w:rPr>
          <w:lang w:val="ro-RO"/>
        </w:rPr>
      </w:pPr>
    </w:p>
    <w:p w14:paraId="364D756F" w14:textId="120B1846" w:rsidR="005469CD" w:rsidRPr="00204724" w:rsidRDefault="005469CD" w:rsidP="005469CD">
      <w:pPr>
        <w:rPr>
          <w:b/>
          <w:bCs/>
          <w:lang w:val="ro-RO"/>
        </w:rPr>
      </w:pPr>
      <w:r w:rsidRPr="00204724">
        <w:rPr>
          <w:b/>
          <w:bCs/>
          <w:lang w:val="ro-RO"/>
        </w:rPr>
        <w:t xml:space="preserve">STRUCTURA DE DATE PENTRU </w:t>
      </w:r>
      <w:r w:rsidRPr="00204724">
        <w:rPr>
          <w:b/>
          <w:bCs/>
          <w:lang w:val="ro-RO"/>
        </w:rPr>
        <w:t>PICĂTURILE DE PLOAIE</w:t>
      </w:r>
      <w:r w:rsidRPr="00204724">
        <w:rPr>
          <w:b/>
          <w:bCs/>
          <w:lang w:val="ro-RO"/>
        </w:rPr>
        <w:t>:</w:t>
      </w:r>
    </w:p>
    <w:p w14:paraId="2C066FEC" w14:textId="50D8753F" w:rsidR="005469CD" w:rsidRPr="00204724" w:rsidRDefault="005469CD" w:rsidP="005469CD">
      <w:pPr>
        <w:rPr>
          <w:lang w:val="ro-RO"/>
        </w:rPr>
      </w:pPr>
      <w:r w:rsidRPr="00204724">
        <w:rPr>
          <w:lang w:val="ro-RO"/>
        </w:rPr>
        <w:drawing>
          <wp:inline distT="0" distB="0" distL="0" distR="0" wp14:anchorId="1B16D6AB" wp14:editId="751137F2">
            <wp:extent cx="3124636" cy="1762371"/>
            <wp:effectExtent l="0" t="0" r="0" b="9525"/>
            <wp:docPr id="5888234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3457" name="Picture 1" descr="A black screen with white text&#10;&#10;Description automatically generated"/>
                    <pic:cNvPicPr/>
                  </pic:nvPicPr>
                  <pic:blipFill>
                    <a:blip r:embed="rId6"/>
                    <a:stretch>
                      <a:fillRect/>
                    </a:stretch>
                  </pic:blipFill>
                  <pic:spPr>
                    <a:xfrm>
                      <a:off x="0" y="0"/>
                      <a:ext cx="3124636" cy="1762371"/>
                    </a:xfrm>
                    <a:prstGeom prst="rect">
                      <a:avLst/>
                    </a:prstGeom>
                  </pic:spPr>
                </pic:pic>
              </a:graphicData>
            </a:graphic>
          </wp:inline>
        </w:drawing>
      </w:r>
    </w:p>
    <w:p w14:paraId="101490E1" w14:textId="4A66A9BF" w:rsidR="00023056" w:rsidRPr="00204724" w:rsidRDefault="00023056" w:rsidP="00023056">
      <w:pPr>
        <w:pStyle w:val="Heading2"/>
        <w:rPr>
          <w:lang w:val="ro-RO"/>
        </w:rPr>
      </w:pPr>
      <w:r w:rsidRPr="00204724">
        <w:rPr>
          <w:lang w:val="ro-RO"/>
        </w:rPr>
        <w:lastRenderedPageBreak/>
        <w:t>ierarhia de clase</w:t>
      </w:r>
    </w:p>
    <w:p w14:paraId="1878C06D" w14:textId="50C23F11" w:rsidR="005469CD" w:rsidRPr="00204724" w:rsidRDefault="005469CD" w:rsidP="005469CD">
      <w:pPr>
        <w:rPr>
          <w:lang w:val="ro-RO"/>
        </w:rPr>
      </w:pPr>
      <w:r w:rsidRPr="00204724">
        <w:rPr>
          <w:lang w:val="ro-RO"/>
        </w:rPr>
        <w:drawing>
          <wp:inline distT="0" distB="0" distL="0" distR="0" wp14:anchorId="46FA5CF2" wp14:editId="0DCC8DBA">
            <wp:extent cx="4439270" cy="6782747"/>
            <wp:effectExtent l="0" t="0" r="0" b="0"/>
            <wp:docPr id="65486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67691" name=""/>
                    <pic:cNvPicPr/>
                  </pic:nvPicPr>
                  <pic:blipFill>
                    <a:blip r:embed="rId7"/>
                    <a:stretch>
                      <a:fillRect/>
                    </a:stretch>
                  </pic:blipFill>
                  <pic:spPr>
                    <a:xfrm>
                      <a:off x="0" y="0"/>
                      <a:ext cx="4439270" cy="6782747"/>
                    </a:xfrm>
                    <a:prstGeom prst="rect">
                      <a:avLst/>
                    </a:prstGeom>
                  </pic:spPr>
                </pic:pic>
              </a:graphicData>
            </a:graphic>
          </wp:inline>
        </w:drawing>
      </w:r>
    </w:p>
    <w:p w14:paraId="39C10C14" w14:textId="77777777" w:rsidR="00416C7A" w:rsidRPr="00204724" w:rsidRDefault="00416C7A" w:rsidP="005469CD">
      <w:pPr>
        <w:rPr>
          <w:lang w:val="ro-RO"/>
        </w:rPr>
      </w:pPr>
    </w:p>
    <w:p w14:paraId="1C857DD6" w14:textId="5659ED32" w:rsidR="00416C7A" w:rsidRPr="00204724" w:rsidRDefault="00416C7A" w:rsidP="00416C7A">
      <w:pPr>
        <w:pStyle w:val="Heading1"/>
        <w:rPr>
          <w:lang w:val="ro-RO"/>
        </w:rPr>
      </w:pPr>
      <w:r w:rsidRPr="00204724">
        <w:rPr>
          <w:lang w:val="ro-RO"/>
        </w:rPr>
        <w:lastRenderedPageBreak/>
        <w:t>Prezentarea interfeței grafice utilizator / manual de utilizare</w:t>
      </w:r>
    </w:p>
    <w:p w14:paraId="07EE3206" w14:textId="77777777" w:rsidR="00204724" w:rsidRPr="00204724" w:rsidRDefault="00204724" w:rsidP="00204724">
      <w:pPr>
        <w:rPr>
          <w:lang w:val="ro-RO"/>
        </w:rPr>
      </w:pPr>
    </w:p>
    <w:p w14:paraId="30C30C6A" w14:textId="48F4746A" w:rsidR="00416C7A" w:rsidRPr="00204724" w:rsidRDefault="00204724" w:rsidP="00416C7A">
      <w:pPr>
        <w:rPr>
          <w:b/>
          <w:bCs/>
          <w:lang w:val="ro-RO"/>
        </w:rPr>
      </w:pPr>
      <w:r w:rsidRPr="00204724">
        <w:rPr>
          <w:b/>
          <w:bCs/>
          <w:lang w:val="ro-RO"/>
        </w:rPr>
        <w:t>PREZENTAREA INTERFEȚEI GRAFICE:</w:t>
      </w:r>
    </w:p>
    <w:p w14:paraId="552967CF" w14:textId="3A03EA27" w:rsidR="00204724" w:rsidRDefault="00204724" w:rsidP="00416C7A">
      <w:pPr>
        <w:rPr>
          <w:lang w:val="ro-RO"/>
        </w:rPr>
      </w:pPr>
      <w:r w:rsidRPr="00204724">
        <w:rPr>
          <w:lang w:val="ro-RO"/>
        </w:rPr>
        <w:t xml:space="preserve">Odată cu rularea aplicației </w:t>
      </w:r>
      <w:r>
        <w:rPr>
          <w:lang w:val="ro-RO"/>
        </w:rPr>
        <w:t>utilizatorul este introdus direct în scenă de unde poate începe vizualizarea. Acestea sunt câteva poze din aplicație:</w:t>
      </w:r>
    </w:p>
    <w:p w14:paraId="1EDE2F7B" w14:textId="77777777" w:rsidR="00204724" w:rsidRDefault="00204724" w:rsidP="00416C7A">
      <w:pPr>
        <w:rPr>
          <w:lang w:val="ro-RO"/>
        </w:rPr>
      </w:pPr>
    </w:p>
    <w:p w14:paraId="6ECFE6CF" w14:textId="1170AFAA" w:rsidR="00204724" w:rsidRDefault="00204724" w:rsidP="00416C7A">
      <w:pPr>
        <w:rPr>
          <w:b/>
          <w:bCs/>
          <w:lang w:val="ro-RO"/>
        </w:rPr>
      </w:pPr>
      <w:r w:rsidRPr="00204724">
        <w:rPr>
          <w:b/>
          <w:bCs/>
          <w:lang w:val="ro-RO"/>
        </w:rPr>
        <w:t>MANUAL DE UTILIZARE:</w:t>
      </w:r>
    </w:p>
    <w:p w14:paraId="1731A541" w14:textId="766C1919" w:rsidR="00204724" w:rsidRPr="00326BA3" w:rsidRDefault="00204724" w:rsidP="00204724">
      <w:pPr>
        <w:pStyle w:val="ListParagraph"/>
        <w:numPr>
          <w:ilvl w:val="0"/>
          <w:numId w:val="12"/>
        </w:numPr>
        <w:rPr>
          <w:b/>
          <w:bCs/>
          <w:lang w:val="ro-RO"/>
        </w:rPr>
      </w:pPr>
      <w:r>
        <w:rPr>
          <w:lang w:val="ro-RO"/>
        </w:rPr>
        <w:t>Deplasarea prin scenă se face folosind tastele</w:t>
      </w:r>
      <w:r w:rsidR="000B05B8">
        <w:rPr>
          <w:lang w:val="ro-RO"/>
        </w:rPr>
        <w:t>:</w:t>
      </w:r>
      <w:r>
        <w:rPr>
          <w:lang w:val="ro-RO"/>
        </w:rPr>
        <w:t xml:space="preserve"> </w:t>
      </w:r>
      <w:r w:rsidRPr="005A0C22">
        <w:rPr>
          <w:b/>
          <w:bCs/>
          <w:lang w:val="ro-RO"/>
        </w:rPr>
        <w:t>W</w:t>
      </w:r>
      <w:r>
        <w:rPr>
          <w:lang w:val="ro-RO"/>
        </w:rPr>
        <w:t>,</w:t>
      </w:r>
      <w:r w:rsidRPr="005A0C22">
        <w:rPr>
          <w:b/>
          <w:bCs/>
          <w:lang w:val="ro-RO"/>
        </w:rPr>
        <w:t xml:space="preserve"> A</w:t>
      </w:r>
      <w:r>
        <w:rPr>
          <w:lang w:val="ro-RO"/>
        </w:rPr>
        <w:t>,</w:t>
      </w:r>
      <w:r w:rsidRPr="005A0C22">
        <w:rPr>
          <w:b/>
          <w:bCs/>
          <w:lang w:val="ro-RO"/>
        </w:rPr>
        <w:t xml:space="preserve"> S</w:t>
      </w:r>
      <w:r>
        <w:rPr>
          <w:lang w:val="ro-RO"/>
        </w:rPr>
        <w:t xml:space="preserve">, </w:t>
      </w:r>
      <w:r w:rsidRPr="005A0C22">
        <w:rPr>
          <w:b/>
          <w:bCs/>
          <w:lang w:val="ro-RO"/>
        </w:rPr>
        <w:t>D</w:t>
      </w:r>
      <w:r>
        <w:rPr>
          <w:lang w:val="ro-RO"/>
        </w:rPr>
        <w:t xml:space="preserve"> și mouse-ul.</w:t>
      </w:r>
    </w:p>
    <w:p w14:paraId="51DE7619" w14:textId="4C08532F" w:rsidR="00326BA3" w:rsidRPr="005A0C22" w:rsidRDefault="005A0C22" w:rsidP="00204724">
      <w:pPr>
        <w:pStyle w:val="ListParagraph"/>
        <w:numPr>
          <w:ilvl w:val="0"/>
          <w:numId w:val="12"/>
        </w:numPr>
        <w:rPr>
          <w:b/>
          <w:bCs/>
          <w:lang w:val="ro-RO"/>
        </w:rPr>
      </w:pPr>
      <w:r>
        <w:rPr>
          <w:lang w:val="ro-RO"/>
        </w:rPr>
        <w:t>Rotirea scenei se face folosind tastele</w:t>
      </w:r>
      <w:r w:rsidR="000B05B8">
        <w:rPr>
          <w:lang w:val="ro-RO"/>
        </w:rPr>
        <w:t>:</w:t>
      </w:r>
      <w:r>
        <w:rPr>
          <w:lang w:val="ro-RO"/>
        </w:rPr>
        <w:t xml:space="preserve"> </w:t>
      </w:r>
      <w:r w:rsidRPr="005A0C22">
        <w:rPr>
          <w:b/>
          <w:bCs/>
          <w:lang w:val="ro-RO"/>
        </w:rPr>
        <w:t>Q</w:t>
      </w:r>
      <w:r>
        <w:rPr>
          <w:b/>
          <w:bCs/>
          <w:lang w:val="ro-RO"/>
        </w:rPr>
        <w:t xml:space="preserve"> </w:t>
      </w:r>
      <w:r>
        <w:rPr>
          <w:lang w:val="ro-RO"/>
        </w:rPr>
        <w:t xml:space="preserve">și </w:t>
      </w:r>
      <w:r w:rsidRPr="005A0C22">
        <w:rPr>
          <w:b/>
          <w:bCs/>
          <w:lang w:val="ro-RO"/>
        </w:rPr>
        <w:t>E</w:t>
      </w:r>
    </w:p>
    <w:p w14:paraId="003A9CE0" w14:textId="4C755345" w:rsidR="005A0C22" w:rsidRDefault="00E5731A" w:rsidP="00204724">
      <w:pPr>
        <w:pStyle w:val="ListParagraph"/>
        <w:numPr>
          <w:ilvl w:val="0"/>
          <w:numId w:val="12"/>
        </w:numPr>
        <w:rPr>
          <w:b/>
          <w:bCs/>
          <w:lang w:val="ro-RO"/>
        </w:rPr>
      </w:pPr>
      <w:r>
        <w:rPr>
          <w:lang w:val="ro-RO"/>
        </w:rPr>
        <w:t xml:space="preserve">Vizualizarea în modul </w:t>
      </w:r>
      <w:proofErr w:type="spellStart"/>
      <w:r>
        <w:rPr>
          <w:lang w:val="ro-RO"/>
        </w:rPr>
        <w:t>wireframe</w:t>
      </w:r>
      <w:proofErr w:type="spellEnd"/>
      <w:r w:rsidR="000B05B8">
        <w:rPr>
          <w:lang w:val="ro-RO"/>
        </w:rPr>
        <w:t>:</w:t>
      </w:r>
      <w:r>
        <w:rPr>
          <w:lang w:val="ro-RO"/>
        </w:rPr>
        <w:t xml:space="preserve"> </w:t>
      </w:r>
      <w:r w:rsidRPr="00E5731A">
        <w:rPr>
          <w:b/>
          <w:bCs/>
          <w:lang w:val="ro-RO"/>
        </w:rPr>
        <w:t>T</w:t>
      </w:r>
    </w:p>
    <w:p w14:paraId="534E9593" w14:textId="2F077737" w:rsidR="00E5731A" w:rsidRDefault="00E5731A" w:rsidP="00204724">
      <w:pPr>
        <w:pStyle w:val="ListParagraph"/>
        <w:numPr>
          <w:ilvl w:val="0"/>
          <w:numId w:val="12"/>
        </w:numPr>
        <w:rPr>
          <w:b/>
          <w:bCs/>
          <w:lang w:val="ro-RO"/>
        </w:rPr>
      </w:pPr>
      <w:r>
        <w:rPr>
          <w:lang w:val="ro-RO"/>
        </w:rPr>
        <w:t xml:space="preserve">Vizualizarea în modul </w:t>
      </w:r>
      <w:r>
        <w:rPr>
          <w:lang w:val="ro-RO"/>
        </w:rPr>
        <w:t>solid</w:t>
      </w:r>
      <w:r w:rsidR="000B05B8">
        <w:rPr>
          <w:lang w:val="ro-RO"/>
        </w:rPr>
        <w:t>:</w:t>
      </w:r>
      <w:r>
        <w:rPr>
          <w:lang w:val="ro-RO"/>
        </w:rPr>
        <w:t xml:space="preserve"> </w:t>
      </w:r>
      <w:r w:rsidRPr="00E5731A">
        <w:rPr>
          <w:b/>
          <w:bCs/>
          <w:lang w:val="ro-RO"/>
        </w:rPr>
        <w:t>Y</w:t>
      </w:r>
    </w:p>
    <w:p w14:paraId="2965A02C" w14:textId="35EBB83B" w:rsidR="00E5731A" w:rsidRDefault="00E5731A" w:rsidP="00204724">
      <w:pPr>
        <w:pStyle w:val="ListParagraph"/>
        <w:numPr>
          <w:ilvl w:val="0"/>
          <w:numId w:val="12"/>
        </w:numPr>
        <w:rPr>
          <w:b/>
          <w:bCs/>
          <w:lang w:val="ro-RO"/>
        </w:rPr>
      </w:pPr>
      <w:r>
        <w:rPr>
          <w:lang w:val="ro-RO"/>
        </w:rPr>
        <w:t>Activare/dezactivare animație mașină</w:t>
      </w:r>
      <w:r w:rsidR="000B05B8">
        <w:rPr>
          <w:lang w:val="ro-RO"/>
        </w:rPr>
        <w:t>:</w:t>
      </w:r>
      <w:r>
        <w:rPr>
          <w:lang w:val="ro-RO"/>
        </w:rPr>
        <w:t xml:space="preserve"> </w:t>
      </w:r>
      <w:r w:rsidRPr="00E5731A">
        <w:rPr>
          <w:b/>
          <w:bCs/>
          <w:lang w:val="ro-RO"/>
        </w:rPr>
        <w:t>F</w:t>
      </w:r>
    </w:p>
    <w:p w14:paraId="22BC896A" w14:textId="5D8AEE7A" w:rsidR="00E5731A" w:rsidRDefault="00E5731A" w:rsidP="00204724">
      <w:pPr>
        <w:pStyle w:val="ListParagraph"/>
        <w:numPr>
          <w:ilvl w:val="0"/>
          <w:numId w:val="12"/>
        </w:numPr>
        <w:rPr>
          <w:b/>
          <w:bCs/>
          <w:lang w:val="ro-RO"/>
        </w:rPr>
      </w:pPr>
      <w:r>
        <w:rPr>
          <w:lang w:val="ro-RO"/>
        </w:rPr>
        <w:t>Activare/dezactivare</w:t>
      </w:r>
      <w:r w:rsidR="000B05B8">
        <w:rPr>
          <w:lang w:val="ro-RO"/>
        </w:rPr>
        <w:t xml:space="preserve"> animație</w:t>
      </w:r>
      <w:r>
        <w:rPr>
          <w:lang w:val="ro-RO"/>
        </w:rPr>
        <w:t xml:space="preserve"> ploaie</w:t>
      </w:r>
      <w:r w:rsidR="000B05B8">
        <w:rPr>
          <w:lang w:val="ro-RO"/>
        </w:rPr>
        <w:t>:</w:t>
      </w:r>
      <w:r>
        <w:rPr>
          <w:lang w:val="ro-RO"/>
        </w:rPr>
        <w:t xml:space="preserve"> </w:t>
      </w:r>
      <w:r w:rsidRPr="00E5731A">
        <w:rPr>
          <w:b/>
          <w:bCs/>
          <w:lang w:val="ro-RO"/>
        </w:rPr>
        <w:t>Z</w:t>
      </w:r>
    </w:p>
    <w:p w14:paraId="751BD308" w14:textId="7363FA6C" w:rsidR="00E5731A" w:rsidRDefault="000B05B8" w:rsidP="00204724">
      <w:pPr>
        <w:pStyle w:val="ListParagraph"/>
        <w:numPr>
          <w:ilvl w:val="0"/>
          <w:numId w:val="12"/>
        </w:numPr>
        <w:rPr>
          <w:b/>
          <w:bCs/>
          <w:lang w:val="ro-RO"/>
        </w:rPr>
      </w:pPr>
      <w:r>
        <w:rPr>
          <w:lang w:val="ro-RO"/>
        </w:rPr>
        <w:t>Activare/dezactivare animație</w:t>
      </w:r>
      <w:r>
        <w:rPr>
          <w:lang w:val="ro-RO"/>
        </w:rPr>
        <w:t xml:space="preserve"> cameră: </w:t>
      </w:r>
      <w:r w:rsidRPr="000B05B8">
        <w:rPr>
          <w:b/>
          <w:bCs/>
          <w:lang w:val="ro-RO"/>
        </w:rPr>
        <w:t>V</w:t>
      </w:r>
    </w:p>
    <w:p w14:paraId="79149200" w14:textId="40C22721" w:rsidR="000B05B8" w:rsidRDefault="000B05B8" w:rsidP="00204724">
      <w:pPr>
        <w:pStyle w:val="ListParagraph"/>
        <w:numPr>
          <w:ilvl w:val="0"/>
          <w:numId w:val="12"/>
        </w:numPr>
        <w:rPr>
          <w:b/>
          <w:bCs/>
          <w:lang w:val="ro-RO"/>
        </w:rPr>
      </w:pPr>
      <w:r>
        <w:rPr>
          <w:lang w:val="ro-RO"/>
        </w:rPr>
        <w:t xml:space="preserve">Mutare mașină în scenă: </w:t>
      </w:r>
      <w:r w:rsidRPr="000B05B8">
        <w:rPr>
          <w:b/>
          <w:bCs/>
          <w:lang w:val="ro-RO"/>
        </w:rPr>
        <w:t>I</w:t>
      </w:r>
      <w:r>
        <w:rPr>
          <w:lang w:val="ro-RO"/>
        </w:rPr>
        <w:t xml:space="preserve">, </w:t>
      </w:r>
      <w:r>
        <w:rPr>
          <w:b/>
          <w:bCs/>
          <w:lang w:val="ro-RO"/>
        </w:rPr>
        <w:t>K</w:t>
      </w:r>
      <w:r>
        <w:rPr>
          <w:lang w:val="ro-RO"/>
        </w:rPr>
        <w:t xml:space="preserve">, </w:t>
      </w:r>
      <w:r>
        <w:rPr>
          <w:b/>
          <w:bCs/>
          <w:lang w:val="ro-RO"/>
        </w:rPr>
        <w:t>J</w:t>
      </w:r>
      <w:r>
        <w:rPr>
          <w:lang w:val="ro-RO"/>
        </w:rPr>
        <w:t xml:space="preserve">, </w:t>
      </w:r>
      <w:r>
        <w:rPr>
          <w:b/>
          <w:bCs/>
          <w:lang w:val="ro-RO"/>
        </w:rPr>
        <w:t>L</w:t>
      </w:r>
      <w:r>
        <w:rPr>
          <w:lang w:val="ro-RO"/>
        </w:rPr>
        <w:t xml:space="preserve">, </w:t>
      </w:r>
      <w:r>
        <w:rPr>
          <w:b/>
          <w:bCs/>
          <w:lang w:val="ro-RO"/>
        </w:rPr>
        <w:t>G</w:t>
      </w:r>
      <w:r>
        <w:rPr>
          <w:lang w:val="ro-RO"/>
        </w:rPr>
        <w:t xml:space="preserve">, </w:t>
      </w:r>
      <w:r>
        <w:rPr>
          <w:b/>
          <w:bCs/>
          <w:lang w:val="ro-RO"/>
        </w:rPr>
        <w:t>H</w:t>
      </w:r>
    </w:p>
    <w:p w14:paraId="54A70555" w14:textId="1F710D73" w:rsidR="000B05B8" w:rsidRDefault="000B05B8" w:rsidP="00204724">
      <w:pPr>
        <w:pStyle w:val="ListParagraph"/>
        <w:numPr>
          <w:ilvl w:val="0"/>
          <w:numId w:val="12"/>
        </w:numPr>
        <w:rPr>
          <w:b/>
          <w:bCs/>
          <w:lang w:val="ro-RO"/>
        </w:rPr>
      </w:pPr>
      <w:r>
        <w:rPr>
          <w:lang w:val="ro-RO"/>
        </w:rPr>
        <w:t xml:space="preserve">Rotire mașină pe axa Y </w:t>
      </w:r>
      <w:r w:rsidRPr="009F0DF3">
        <w:rPr>
          <w:lang w:val="ro-RO"/>
        </w:rPr>
        <w:t>:</w:t>
      </w:r>
      <w:r w:rsidR="009F0DF3">
        <w:rPr>
          <w:b/>
          <w:bCs/>
          <w:lang w:val="ro-RO"/>
        </w:rPr>
        <w:t xml:space="preserve"> U</w:t>
      </w:r>
      <w:r w:rsidR="009F0DF3" w:rsidRPr="009F0DF3">
        <w:rPr>
          <w:lang w:val="ro-RO"/>
        </w:rPr>
        <w:t>,</w:t>
      </w:r>
      <w:r w:rsidR="009F0DF3">
        <w:rPr>
          <w:b/>
          <w:bCs/>
          <w:lang w:val="ro-RO"/>
        </w:rPr>
        <w:t xml:space="preserve"> O</w:t>
      </w:r>
    </w:p>
    <w:p w14:paraId="4720181B" w14:textId="77777777" w:rsidR="002A5128" w:rsidRPr="00204724" w:rsidRDefault="002A5128" w:rsidP="00204724">
      <w:pPr>
        <w:pStyle w:val="ListParagraph"/>
        <w:numPr>
          <w:ilvl w:val="0"/>
          <w:numId w:val="12"/>
        </w:numPr>
        <w:rPr>
          <w:b/>
          <w:bCs/>
          <w:lang w:val="ro-RO"/>
        </w:rPr>
      </w:pPr>
    </w:p>
    <w:p w14:paraId="307D9D83" w14:textId="77777777" w:rsidR="00204724" w:rsidRDefault="00204724" w:rsidP="00416C7A">
      <w:pPr>
        <w:rPr>
          <w:b/>
          <w:bCs/>
          <w:lang w:val="ro-RO"/>
        </w:rPr>
      </w:pPr>
    </w:p>
    <w:p w14:paraId="41AB9CCA" w14:textId="29489ABA" w:rsidR="00204724" w:rsidRPr="00204724" w:rsidRDefault="00204724" w:rsidP="00204724">
      <w:pPr>
        <w:pStyle w:val="Heading1"/>
        <w:rPr>
          <w:lang w:val="ro-RO"/>
        </w:rPr>
      </w:pPr>
      <w:proofErr w:type="spellStart"/>
      <w:r w:rsidRPr="00204724">
        <w:t>Concluzii</w:t>
      </w:r>
      <w:proofErr w:type="spellEnd"/>
      <w:r w:rsidRPr="00204724">
        <w:t xml:space="preserve"> </w:t>
      </w:r>
      <w:proofErr w:type="spellStart"/>
      <w:r w:rsidRPr="00204724">
        <w:t>și</w:t>
      </w:r>
      <w:proofErr w:type="spellEnd"/>
      <w:r w:rsidRPr="00204724">
        <w:t xml:space="preserve"> </w:t>
      </w:r>
      <w:proofErr w:type="spellStart"/>
      <w:r w:rsidRPr="00204724">
        <w:t>dezvoltări</w:t>
      </w:r>
      <w:proofErr w:type="spellEnd"/>
      <w:r w:rsidRPr="00204724">
        <w:t xml:space="preserve"> </w:t>
      </w:r>
      <w:proofErr w:type="spellStart"/>
      <w:r w:rsidRPr="00204724">
        <w:t>ulterioare</w:t>
      </w:r>
      <w:proofErr w:type="spellEnd"/>
    </w:p>
    <w:sectPr w:rsidR="00204724" w:rsidRPr="0020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04AB3"/>
    <w:multiLevelType w:val="hybridMultilevel"/>
    <w:tmpl w:val="F21A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545A1"/>
    <w:multiLevelType w:val="hybridMultilevel"/>
    <w:tmpl w:val="F65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7E08"/>
    <w:multiLevelType w:val="hybridMultilevel"/>
    <w:tmpl w:val="BAA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80A06"/>
    <w:multiLevelType w:val="hybridMultilevel"/>
    <w:tmpl w:val="534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4527A"/>
    <w:multiLevelType w:val="hybridMultilevel"/>
    <w:tmpl w:val="9808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442DA"/>
    <w:multiLevelType w:val="hybridMultilevel"/>
    <w:tmpl w:val="D2E2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F6441"/>
    <w:multiLevelType w:val="hybridMultilevel"/>
    <w:tmpl w:val="D30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97CEA"/>
    <w:multiLevelType w:val="multilevel"/>
    <w:tmpl w:val="B86A42F8"/>
    <w:lvl w:ilvl="0">
      <w:start w:val="1"/>
      <w:numFmt w:val="decimal"/>
      <w:pStyle w:val="Heading1"/>
      <w:suff w:val="space"/>
      <w:lvlText w:val="%1."/>
      <w:lvlJc w:val="left"/>
      <w:pPr>
        <w:ind w:left="72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CB354EB"/>
    <w:multiLevelType w:val="hybridMultilevel"/>
    <w:tmpl w:val="4BC061F4"/>
    <w:lvl w:ilvl="0" w:tplc="8F20590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1673A"/>
    <w:multiLevelType w:val="hybridMultilevel"/>
    <w:tmpl w:val="B68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581916">
    <w:abstractNumId w:val="8"/>
  </w:num>
  <w:num w:numId="2" w16cid:durableId="15054325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25442">
    <w:abstractNumId w:val="7"/>
  </w:num>
  <w:num w:numId="4" w16cid:durableId="14383286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2259363">
    <w:abstractNumId w:val="9"/>
  </w:num>
  <w:num w:numId="6" w16cid:durableId="958486171">
    <w:abstractNumId w:val="6"/>
  </w:num>
  <w:num w:numId="7" w16cid:durableId="1856268365">
    <w:abstractNumId w:val="1"/>
  </w:num>
  <w:num w:numId="8" w16cid:durableId="1001421829">
    <w:abstractNumId w:val="2"/>
  </w:num>
  <w:num w:numId="9" w16cid:durableId="351301506">
    <w:abstractNumId w:val="0"/>
  </w:num>
  <w:num w:numId="10" w16cid:durableId="1508442793">
    <w:abstractNumId w:val="4"/>
  </w:num>
  <w:num w:numId="11" w16cid:durableId="576280222">
    <w:abstractNumId w:val="3"/>
  </w:num>
  <w:num w:numId="12" w16cid:durableId="753018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32"/>
    <w:rsid w:val="00023056"/>
    <w:rsid w:val="00093276"/>
    <w:rsid w:val="000B05B8"/>
    <w:rsid w:val="000E0B66"/>
    <w:rsid w:val="00166287"/>
    <w:rsid w:val="001D7C71"/>
    <w:rsid w:val="00204724"/>
    <w:rsid w:val="002A5128"/>
    <w:rsid w:val="00311655"/>
    <w:rsid w:val="00326BA3"/>
    <w:rsid w:val="003870FE"/>
    <w:rsid w:val="00416C7A"/>
    <w:rsid w:val="004653DB"/>
    <w:rsid w:val="0049002F"/>
    <w:rsid w:val="00493BB2"/>
    <w:rsid w:val="005469CD"/>
    <w:rsid w:val="005A0C22"/>
    <w:rsid w:val="00774AF4"/>
    <w:rsid w:val="007D3D84"/>
    <w:rsid w:val="00861F32"/>
    <w:rsid w:val="0090019C"/>
    <w:rsid w:val="009F0DF3"/>
    <w:rsid w:val="00A71473"/>
    <w:rsid w:val="00A877EA"/>
    <w:rsid w:val="00BB7029"/>
    <w:rsid w:val="00BB784A"/>
    <w:rsid w:val="00E5731A"/>
    <w:rsid w:val="00F06DE6"/>
    <w:rsid w:val="00F3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38DD"/>
  <w15:chartTrackingRefBased/>
  <w15:docId w15:val="{12C672DA-09A2-4D9C-9267-718AC8FB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9CD"/>
    <w:pPr>
      <w:jc w:val="both"/>
    </w:pPr>
    <w:rPr>
      <w:rFonts w:ascii="Times New Roman" w:hAnsi="Times New Roman"/>
    </w:rPr>
  </w:style>
  <w:style w:type="paragraph" w:styleId="Heading1">
    <w:name w:val="heading 1"/>
    <w:basedOn w:val="Normal"/>
    <w:next w:val="Normal"/>
    <w:link w:val="Heading1Char"/>
    <w:uiPriority w:val="9"/>
    <w:qFormat/>
    <w:rsid w:val="00861F32"/>
    <w:pPr>
      <w:keepNext/>
      <w:keepLines/>
      <w:numPr>
        <w:numId w:val="3"/>
      </w:numPr>
      <w:spacing w:before="360" w:after="80"/>
      <w:outlineLvl w:val="0"/>
    </w:pPr>
    <w:rPr>
      <w:rFonts w:asciiTheme="majorHAnsi" w:eastAsiaTheme="majorEastAsia" w:hAnsiTheme="majorHAnsi" w:cstheme="majorBidi"/>
      <w:caps/>
      <w:color w:val="0F4761" w:themeColor="accent1" w:themeShade="BF"/>
      <w:sz w:val="40"/>
      <w:szCs w:val="40"/>
      <w:u w:val="single"/>
    </w:rPr>
  </w:style>
  <w:style w:type="paragraph" w:styleId="Heading2">
    <w:name w:val="heading 2"/>
    <w:basedOn w:val="Normal"/>
    <w:next w:val="Normal"/>
    <w:link w:val="Heading2Char"/>
    <w:uiPriority w:val="9"/>
    <w:unhideWhenUsed/>
    <w:qFormat/>
    <w:rsid w:val="00093276"/>
    <w:pPr>
      <w:keepNext/>
      <w:keepLines/>
      <w:numPr>
        <w:ilvl w:val="1"/>
        <w:numId w:val="3"/>
      </w:numPr>
      <w:spacing w:before="160" w:after="80"/>
      <w:outlineLvl w:val="1"/>
    </w:pPr>
    <w:rPr>
      <w:rFonts w:asciiTheme="majorHAnsi" w:eastAsiaTheme="majorEastAsia" w:hAnsiTheme="majorHAnsi" w:cstheme="majorBidi"/>
      <w:caps/>
      <w:color w:val="0F4761" w:themeColor="accent1" w:themeShade="BF"/>
      <w:sz w:val="32"/>
      <w:szCs w:val="32"/>
    </w:rPr>
  </w:style>
  <w:style w:type="paragraph" w:styleId="Heading3">
    <w:name w:val="heading 3"/>
    <w:basedOn w:val="Normal"/>
    <w:next w:val="Normal"/>
    <w:link w:val="Heading3Char"/>
    <w:uiPriority w:val="9"/>
    <w:semiHidden/>
    <w:unhideWhenUsed/>
    <w:qFormat/>
    <w:rsid w:val="00861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32"/>
    <w:rPr>
      <w:rFonts w:asciiTheme="majorHAnsi" w:eastAsiaTheme="majorEastAsia" w:hAnsiTheme="majorHAnsi" w:cstheme="majorBidi"/>
      <w:caps/>
      <w:color w:val="0F4761" w:themeColor="accent1" w:themeShade="BF"/>
      <w:sz w:val="40"/>
      <w:szCs w:val="40"/>
      <w:u w:val="single"/>
    </w:rPr>
  </w:style>
  <w:style w:type="character" w:customStyle="1" w:styleId="Heading2Char">
    <w:name w:val="Heading 2 Char"/>
    <w:basedOn w:val="DefaultParagraphFont"/>
    <w:link w:val="Heading2"/>
    <w:uiPriority w:val="9"/>
    <w:rsid w:val="00093276"/>
    <w:rPr>
      <w:rFonts w:asciiTheme="majorHAnsi" w:eastAsiaTheme="majorEastAsia" w:hAnsiTheme="majorHAnsi" w:cstheme="majorBidi"/>
      <w:caps/>
      <w:color w:val="0F4761" w:themeColor="accent1" w:themeShade="BF"/>
      <w:sz w:val="32"/>
      <w:szCs w:val="32"/>
    </w:rPr>
  </w:style>
  <w:style w:type="character" w:customStyle="1" w:styleId="Heading3Char">
    <w:name w:val="Heading 3 Char"/>
    <w:basedOn w:val="DefaultParagraphFont"/>
    <w:link w:val="Heading3"/>
    <w:uiPriority w:val="9"/>
    <w:semiHidden/>
    <w:rsid w:val="00861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32"/>
    <w:rPr>
      <w:rFonts w:eastAsiaTheme="majorEastAsia" w:cstheme="majorBidi"/>
      <w:color w:val="272727" w:themeColor="text1" w:themeTint="D8"/>
    </w:rPr>
  </w:style>
  <w:style w:type="paragraph" w:styleId="Title">
    <w:name w:val="Title"/>
    <w:basedOn w:val="Normal"/>
    <w:next w:val="Normal"/>
    <w:link w:val="TitleChar"/>
    <w:uiPriority w:val="10"/>
    <w:qFormat/>
    <w:rsid w:val="0086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32"/>
    <w:pPr>
      <w:spacing w:before="160"/>
      <w:jc w:val="center"/>
    </w:pPr>
    <w:rPr>
      <w:i/>
      <w:iCs/>
      <w:color w:val="404040" w:themeColor="text1" w:themeTint="BF"/>
    </w:rPr>
  </w:style>
  <w:style w:type="character" w:customStyle="1" w:styleId="QuoteChar">
    <w:name w:val="Quote Char"/>
    <w:basedOn w:val="DefaultParagraphFont"/>
    <w:link w:val="Quote"/>
    <w:uiPriority w:val="29"/>
    <w:rsid w:val="00861F32"/>
    <w:rPr>
      <w:i/>
      <w:iCs/>
      <w:color w:val="404040" w:themeColor="text1" w:themeTint="BF"/>
    </w:rPr>
  </w:style>
  <w:style w:type="paragraph" w:styleId="ListParagraph">
    <w:name w:val="List Paragraph"/>
    <w:basedOn w:val="Normal"/>
    <w:uiPriority w:val="34"/>
    <w:qFormat/>
    <w:rsid w:val="00861F32"/>
    <w:pPr>
      <w:ind w:left="720"/>
      <w:contextualSpacing/>
    </w:pPr>
  </w:style>
  <w:style w:type="character" w:styleId="IntenseEmphasis">
    <w:name w:val="Intense Emphasis"/>
    <w:basedOn w:val="DefaultParagraphFont"/>
    <w:uiPriority w:val="21"/>
    <w:qFormat/>
    <w:rsid w:val="00861F32"/>
    <w:rPr>
      <w:i/>
      <w:iCs/>
      <w:color w:val="0F4761" w:themeColor="accent1" w:themeShade="BF"/>
    </w:rPr>
  </w:style>
  <w:style w:type="paragraph" w:styleId="IntenseQuote">
    <w:name w:val="Intense Quote"/>
    <w:basedOn w:val="Normal"/>
    <w:next w:val="Normal"/>
    <w:link w:val="IntenseQuoteChar"/>
    <w:uiPriority w:val="30"/>
    <w:qFormat/>
    <w:rsid w:val="0086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F32"/>
    <w:rPr>
      <w:i/>
      <w:iCs/>
      <w:color w:val="0F4761" w:themeColor="accent1" w:themeShade="BF"/>
    </w:rPr>
  </w:style>
  <w:style w:type="character" w:styleId="IntenseReference">
    <w:name w:val="Intense Reference"/>
    <w:basedOn w:val="DefaultParagraphFont"/>
    <w:uiPriority w:val="32"/>
    <w:qFormat/>
    <w:rsid w:val="00861F32"/>
    <w:rPr>
      <w:b/>
      <w:bCs/>
      <w:smallCaps/>
      <w:color w:val="0F4761" w:themeColor="accent1" w:themeShade="BF"/>
      <w:spacing w:val="5"/>
    </w:rPr>
  </w:style>
  <w:style w:type="character" w:styleId="BookTitle">
    <w:name w:val="Book Title"/>
    <w:basedOn w:val="DefaultParagraphFont"/>
    <w:uiPriority w:val="33"/>
    <w:qFormat/>
    <w:rsid w:val="00861F3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664">
      <w:bodyDiv w:val="1"/>
      <w:marLeft w:val="0"/>
      <w:marRight w:val="0"/>
      <w:marTop w:val="0"/>
      <w:marBottom w:val="0"/>
      <w:divBdr>
        <w:top w:val="none" w:sz="0" w:space="0" w:color="auto"/>
        <w:left w:val="none" w:sz="0" w:space="0" w:color="auto"/>
        <w:bottom w:val="none" w:sz="0" w:space="0" w:color="auto"/>
        <w:right w:val="none" w:sz="0" w:space="0" w:color="auto"/>
      </w:divBdr>
      <w:divsChild>
        <w:div w:id="218059249">
          <w:marLeft w:val="0"/>
          <w:marRight w:val="0"/>
          <w:marTop w:val="0"/>
          <w:marBottom w:val="0"/>
          <w:divBdr>
            <w:top w:val="none" w:sz="0" w:space="0" w:color="auto"/>
            <w:left w:val="none" w:sz="0" w:space="0" w:color="auto"/>
            <w:bottom w:val="none" w:sz="0" w:space="0" w:color="auto"/>
            <w:right w:val="none" w:sz="0" w:space="0" w:color="auto"/>
          </w:divBdr>
          <w:divsChild>
            <w:div w:id="1250970299">
              <w:marLeft w:val="0"/>
              <w:marRight w:val="0"/>
              <w:marTop w:val="0"/>
              <w:marBottom w:val="0"/>
              <w:divBdr>
                <w:top w:val="none" w:sz="0" w:space="0" w:color="auto"/>
                <w:left w:val="none" w:sz="0" w:space="0" w:color="auto"/>
                <w:bottom w:val="none" w:sz="0" w:space="0" w:color="auto"/>
                <w:right w:val="none" w:sz="0" w:space="0" w:color="auto"/>
              </w:divBdr>
              <w:divsChild>
                <w:div w:id="108625677">
                  <w:marLeft w:val="0"/>
                  <w:marRight w:val="0"/>
                  <w:marTop w:val="0"/>
                  <w:marBottom w:val="0"/>
                  <w:divBdr>
                    <w:top w:val="none" w:sz="0" w:space="0" w:color="auto"/>
                    <w:left w:val="none" w:sz="0" w:space="0" w:color="auto"/>
                    <w:bottom w:val="none" w:sz="0" w:space="0" w:color="auto"/>
                    <w:right w:val="none" w:sz="0" w:space="0" w:color="auto"/>
                  </w:divBdr>
                  <w:divsChild>
                    <w:div w:id="70737858">
                      <w:marLeft w:val="0"/>
                      <w:marRight w:val="0"/>
                      <w:marTop w:val="0"/>
                      <w:marBottom w:val="0"/>
                      <w:divBdr>
                        <w:top w:val="none" w:sz="0" w:space="0" w:color="auto"/>
                        <w:left w:val="none" w:sz="0" w:space="0" w:color="auto"/>
                        <w:bottom w:val="none" w:sz="0" w:space="0" w:color="auto"/>
                        <w:right w:val="none" w:sz="0" w:space="0" w:color="auto"/>
                      </w:divBdr>
                      <w:divsChild>
                        <w:div w:id="903560900">
                          <w:marLeft w:val="0"/>
                          <w:marRight w:val="0"/>
                          <w:marTop w:val="0"/>
                          <w:marBottom w:val="0"/>
                          <w:divBdr>
                            <w:top w:val="none" w:sz="0" w:space="0" w:color="auto"/>
                            <w:left w:val="none" w:sz="0" w:space="0" w:color="auto"/>
                            <w:bottom w:val="none" w:sz="0" w:space="0" w:color="auto"/>
                            <w:right w:val="none" w:sz="0" w:space="0" w:color="auto"/>
                          </w:divBdr>
                          <w:divsChild>
                            <w:div w:id="19681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8880">
                      <w:marLeft w:val="0"/>
                      <w:marRight w:val="0"/>
                      <w:marTop w:val="0"/>
                      <w:marBottom w:val="0"/>
                      <w:divBdr>
                        <w:top w:val="none" w:sz="0" w:space="0" w:color="auto"/>
                        <w:left w:val="none" w:sz="0" w:space="0" w:color="auto"/>
                        <w:bottom w:val="none" w:sz="0" w:space="0" w:color="auto"/>
                        <w:right w:val="none" w:sz="0" w:space="0" w:color="auto"/>
                      </w:divBdr>
                      <w:divsChild>
                        <w:div w:id="1258442662">
                          <w:marLeft w:val="0"/>
                          <w:marRight w:val="0"/>
                          <w:marTop w:val="0"/>
                          <w:marBottom w:val="0"/>
                          <w:divBdr>
                            <w:top w:val="none" w:sz="0" w:space="0" w:color="auto"/>
                            <w:left w:val="none" w:sz="0" w:space="0" w:color="auto"/>
                            <w:bottom w:val="none" w:sz="0" w:space="0" w:color="auto"/>
                            <w:right w:val="none" w:sz="0" w:space="0" w:color="auto"/>
                          </w:divBdr>
                          <w:divsChild>
                            <w:div w:id="1321348872">
                              <w:marLeft w:val="0"/>
                              <w:marRight w:val="0"/>
                              <w:marTop w:val="0"/>
                              <w:marBottom w:val="0"/>
                              <w:divBdr>
                                <w:top w:val="none" w:sz="0" w:space="0" w:color="auto"/>
                                <w:left w:val="none" w:sz="0" w:space="0" w:color="auto"/>
                                <w:bottom w:val="none" w:sz="0" w:space="0" w:color="auto"/>
                                <w:right w:val="none" w:sz="0" w:space="0" w:color="auto"/>
                              </w:divBdr>
                              <w:divsChild>
                                <w:div w:id="10464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50980">
          <w:marLeft w:val="0"/>
          <w:marRight w:val="0"/>
          <w:marTop w:val="0"/>
          <w:marBottom w:val="0"/>
          <w:divBdr>
            <w:top w:val="none" w:sz="0" w:space="0" w:color="auto"/>
            <w:left w:val="none" w:sz="0" w:space="0" w:color="auto"/>
            <w:bottom w:val="none" w:sz="0" w:space="0" w:color="auto"/>
            <w:right w:val="none" w:sz="0" w:space="0" w:color="auto"/>
          </w:divBdr>
          <w:divsChild>
            <w:div w:id="1835490572">
              <w:marLeft w:val="0"/>
              <w:marRight w:val="0"/>
              <w:marTop w:val="0"/>
              <w:marBottom w:val="0"/>
              <w:divBdr>
                <w:top w:val="none" w:sz="0" w:space="0" w:color="auto"/>
                <w:left w:val="none" w:sz="0" w:space="0" w:color="auto"/>
                <w:bottom w:val="none" w:sz="0" w:space="0" w:color="auto"/>
                <w:right w:val="none" w:sz="0" w:space="0" w:color="auto"/>
              </w:divBdr>
              <w:divsChild>
                <w:div w:id="1036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2369">
      <w:bodyDiv w:val="1"/>
      <w:marLeft w:val="0"/>
      <w:marRight w:val="0"/>
      <w:marTop w:val="0"/>
      <w:marBottom w:val="0"/>
      <w:divBdr>
        <w:top w:val="none" w:sz="0" w:space="0" w:color="auto"/>
        <w:left w:val="none" w:sz="0" w:space="0" w:color="auto"/>
        <w:bottom w:val="none" w:sz="0" w:space="0" w:color="auto"/>
        <w:right w:val="none" w:sz="0" w:space="0" w:color="auto"/>
      </w:divBdr>
    </w:div>
    <w:div w:id="785345402">
      <w:bodyDiv w:val="1"/>
      <w:marLeft w:val="0"/>
      <w:marRight w:val="0"/>
      <w:marTop w:val="0"/>
      <w:marBottom w:val="0"/>
      <w:divBdr>
        <w:top w:val="none" w:sz="0" w:space="0" w:color="auto"/>
        <w:left w:val="none" w:sz="0" w:space="0" w:color="auto"/>
        <w:bottom w:val="none" w:sz="0" w:space="0" w:color="auto"/>
        <w:right w:val="none" w:sz="0" w:space="0" w:color="auto"/>
      </w:divBdr>
    </w:div>
    <w:div w:id="898324035">
      <w:bodyDiv w:val="1"/>
      <w:marLeft w:val="0"/>
      <w:marRight w:val="0"/>
      <w:marTop w:val="0"/>
      <w:marBottom w:val="0"/>
      <w:divBdr>
        <w:top w:val="none" w:sz="0" w:space="0" w:color="auto"/>
        <w:left w:val="none" w:sz="0" w:space="0" w:color="auto"/>
        <w:bottom w:val="none" w:sz="0" w:space="0" w:color="auto"/>
        <w:right w:val="none" w:sz="0" w:space="0" w:color="auto"/>
      </w:divBdr>
      <w:divsChild>
        <w:div w:id="2091463223">
          <w:marLeft w:val="0"/>
          <w:marRight w:val="0"/>
          <w:marTop w:val="0"/>
          <w:marBottom w:val="0"/>
          <w:divBdr>
            <w:top w:val="none" w:sz="0" w:space="0" w:color="auto"/>
            <w:left w:val="none" w:sz="0" w:space="0" w:color="auto"/>
            <w:bottom w:val="none" w:sz="0" w:space="0" w:color="auto"/>
            <w:right w:val="none" w:sz="0" w:space="0" w:color="auto"/>
          </w:divBdr>
          <w:divsChild>
            <w:div w:id="953901163">
              <w:marLeft w:val="0"/>
              <w:marRight w:val="0"/>
              <w:marTop w:val="0"/>
              <w:marBottom w:val="0"/>
              <w:divBdr>
                <w:top w:val="none" w:sz="0" w:space="0" w:color="auto"/>
                <w:left w:val="none" w:sz="0" w:space="0" w:color="auto"/>
                <w:bottom w:val="none" w:sz="0" w:space="0" w:color="auto"/>
                <w:right w:val="none" w:sz="0" w:space="0" w:color="auto"/>
              </w:divBdr>
              <w:divsChild>
                <w:div w:id="139929531">
                  <w:marLeft w:val="0"/>
                  <w:marRight w:val="0"/>
                  <w:marTop w:val="0"/>
                  <w:marBottom w:val="0"/>
                  <w:divBdr>
                    <w:top w:val="none" w:sz="0" w:space="0" w:color="auto"/>
                    <w:left w:val="none" w:sz="0" w:space="0" w:color="auto"/>
                    <w:bottom w:val="none" w:sz="0" w:space="0" w:color="auto"/>
                    <w:right w:val="none" w:sz="0" w:space="0" w:color="auto"/>
                  </w:divBdr>
                  <w:divsChild>
                    <w:div w:id="159275474">
                      <w:marLeft w:val="0"/>
                      <w:marRight w:val="0"/>
                      <w:marTop w:val="0"/>
                      <w:marBottom w:val="0"/>
                      <w:divBdr>
                        <w:top w:val="none" w:sz="0" w:space="0" w:color="auto"/>
                        <w:left w:val="none" w:sz="0" w:space="0" w:color="auto"/>
                        <w:bottom w:val="none" w:sz="0" w:space="0" w:color="auto"/>
                        <w:right w:val="none" w:sz="0" w:space="0" w:color="auto"/>
                      </w:divBdr>
                      <w:divsChild>
                        <w:div w:id="1068923446">
                          <w:marLeft w:val="0"/>
                          <w:marRight w:val="0"/>
                          <w:marTop w:val="0"/>
                          <w:marBottom w:val="0"/>
                          <w:divBdr>
                            <w:top w:val="none" w:sz="0" w:space="0" w:color="auto"/>
                            <w:left w:val="none" w:sz="0" w:space="0" w:color="auto"/>
                            <w:bottom w:val="none" w:sz="0" w:space="0" w:color="auto"/>
                            <w:right w:val="none" w:sz="0" w:space="0" w:color="auto"/>
                          </w:divBdr>
                          <w:divsChild>
                            <w:div w:id="7205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988">
                      <w:marLeft w:val="0"/>
                      <w:marRight w:val="0"/>
                      <w:marTop w:val="0"/>
                      <w:marBottom w:val="0"/>
                      <w:divBdr>
                        <w:top w:val="none" w:sz="0" w:space="0" w:color="auto"/>
                        <w:left w:val="none" w:sz="0" w:space="0" w:color="auto"/>
                        <w:bottom w:val="none" w:sz="0" w:space="0" w:color="auto"/>
                        <w:right w:val="none" w:sz="0" w:space="0" w:color="auto"/>
                      </w:divBdr>
                      <w:divsChild>
                        <w:div w:id="800464407">
                          <w:marLeft w:val="0"/>
                          <w:marRight w:val="0"/>
                          <w:marTop w:val="0"/>
                          <w:marBottom w:val="0"/>
                          <w:divBdr>
                            <w:top w:val="none" w:sz="0" w:space="0" w:color="auto"/>
                            <w:left w:val="none" w:sz="0" w:space="0" w:color="auto"/>
                            <w:bottom w:val="none" w:sz="0" w:space="0" w:color="auto"/>
                            <w:right w:val="none" w:sz="0" w:space="0" w:color="auto"/>
                          </w:divBdr>
                          <w:divsChild>
                            <w:div w:id="1153376720">
                              <w:marLeft w:val="0"/>
                              <w:marRight w:val="0"/>
                              <w:marTop w:val="0"/>
                              <w:marBottom w:val="0"/>
                              <w:divBdr>
                                <w:top w:val="none" w:sz="0" w:space="0" w:color="auto"/>
                                <w:left w:val="none" w:sz="0" w:space="0" w:color="auto"/>
                                <w:bottom w:val="none" w:sz="0" w:space="0" w:color="auto"/>
                                <w:right w:val="none" w:sz="0" w:space="0" w:color="auto"/>
                              </w:divBdr>
                              <w:divsChild>
                                <w:div w:id="20267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84841">
          <w:marLeft w:val="0"/>
          <w:marRight w:val="0"/>
          <w:marTop w:val="0"/>
          <w:marBottom w:val="0"/>
          <w:divBdr>
            <w:top w:val="none" w:sz="0" w:space="0" w:color="auto"/>
            <w:left w:val="none" w:sz="0" w:space="0" w:color="auto"/>
            <w:bottom w:val="none" w:sz="0" w:space="0" w:color="auto"/>
            <w:right w:val="none" w:sz="0" w:space="0" w:color="auto"/>
          </w:divBdr>
          <w:divsChild>
            <w:div w:id="1288975295">
              <w:marLeft w:val="0"/>
              <w:marRight w:val="0"/>
              <w:marTop w:val="0"/>
              <w:marBottom w:val="0"/>
              <w:divBdr>
                <w:top w:val="none" w:sz="0" w:space="0" w:color="auto"/>
                <w:left w:val="none" w:sz="0" w:space="0" w:color="auto"/>
                <w:bottom w:val="none" w:sz="0" w:space="0" w:color="auto"/>
                <w:right w:val="none" w:sz="0" w:space="0" w:color="auto"/>
              </w:divBdr>
              <w:divsChild>
                <w:div w:id="20238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835">
      <w:bodyDiv w:val="1"/>
      <w:marLeft w:val="0"/>
      <w:marRight w:val="0"/>
      <w:marTop w:val="0"/>
      <w:marBottom w:val="0"/>
      <w:divBdr>
        <w:top w:val="none" w:sz="0" w:space="0" w:color="auto"/>
        <w:left w:val="none" w:sz="0" w:space="0" w:color="auto"/>
        <w:bottom w:val="none" w:sz="0" w:space="0" w:color="auto"/>
        <w:right w:val="none" w:sz="0" w:space="0" w:color="auto"/>
      </w:divBdr>
    </w:div>
    <w:div w:id="1364138829">
      <w:bodyDiv w:val="1"/>
      <w:marLeft w:val="0"/>
      <w:marRight w:val="0"/>
      <w:marTop w:val="0"/>
      <w:marBottom w:val="0"/>
      <w:divBdr>
        <w:top w:val="none" w:sz="0" w:space="0" w:color="auto"/>
        <w:left w:val="none" w:sz="0" w:space="0" w:color="auto"/>
        <w:bottom w:val="none" w:sz="0" w:space="0" w:color="auto"/>
        <w:right w:val="none" w:sz="0" w:space="0" w:color="auto"/>
      </w:divBdr>
    </w:div>
    <w:div w:id="1675953389">
      <w:bodyDiv w:val="1"/>
      <w:marLeft w:val="0"/>
      <w:marRight w:val="0"/>
      <w:marTop w:val="0"/>
      <w:marBottom w:val="0"/>
      <w:divBdr>
        <w:top w:val="none" w:sz="0" w:space="0" w:color="auto"/>
        <w:left w:val="none" w:sz="0" w:space="0" w:color="auto"/>
        <w:bottom w:val="none" w:sz="0" w:space="0" w:color="auto"/>
        <w:right w:val="none" w:sz="0" w:space="0" w:color="auto"/>
      </w:divBdr>
    </w:div>
    <w:div w:id="17714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11</cp:revision>
  <dcterms:created xsi:type="dcterms:W3CDTF">2025-01-15T06:47:00Z</dcterms:created>
  <dcterms:modified xsi:type="dcterms:W3CDTF">2025-01-15T10:17:00Z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2025-01-15T07:12:52Z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8fe0b749-9b8b-423a-a551-16d52d93b463</vt:lpwstr>
  </property>
  <property fmtid="{D5CDD505-2E9C-101B-9397-08002B2CF9AE}" pid="8" name="MSIP_Label_5b58b62f-6f94-46bd-8089-18e64b0a9abb_ContentBits">
    <vt:lpwstr>0</vt:lpwstr>
  </property>
</Properties>
</file>