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Exo" w:cs="Exo" w:eastAsia="Exo" w:hAnsi="Exo"/>
          <w:b w:val="1"/>
          <w:i w:val="1"/>
        </w:rPr>
      </w:pPr>
      <w:r w:rsidDel="00000000" w:rsidR="00000000" w:rsidRPr="00000000">
        <w:rPr>
          <w:rFonts w:ascii="Andika" w:cs="Andika" w:eastAsia="Andika" w:hAnsi="Andika"/>
          <w:b w:val="1"/>
          <w:i w:val="1"/>
          <w:u w:val="single"/>
          <w:rtl w:val="0"/>
        </w:rPr>
        <w:t xml:space="preserve">Lưu ý</w:t>
      </w:r>
      <w:r w:rsidDel="00000000" w:rsidR="00000000" w:rsidRPr="00000000">
        <w:rPr>
          <w:rFonts w:ascii="Exo" w:cs="Exo" w:eastAsia="Exo" w:hAnsi="Exo"/>
          <w:b w:val="1"/>
          <w:i w:val="1"/>
          <w:rtl w:val="0"/>
        </w:rPr>
        <w:t xml:space="preserve"> : Đổi tên file theo cú pháp [Tên lớp] [Homework] Lesson + number  </w:t>
      </w:r>
    </w:p>
    <w:p w:rsidR="00000000" w:rsidDel="00000000" w:rsidP="00000000" w:rsidRDefault="00000000" w:rsidRPr="00000000" w14:paraId="00000002">
      <w:pPr>
        <w:jc w:val="both"/>
        <w:rPr>
          <w:rFonts w:ascii="Exo" w:cs="Exo" w:eastAsia="Exo" w:hAnsi="Exo"/>
          <w:b w:val="1"/>
          <w:i w:val="1"/>
        </w:rPr>
      </w:pPr>
      <w:r w:rsidDel="00000000" w:rsidR="00000000" w:rsidRPr="00000000">
        <w:rPr>
          <w:rFonts w:ascii="Exo" w:cs="Exo" w:eastAsia="Exo" w:hAnsi="Exo"/>
          <w:b w:val="1"/>
          <w:i w:val="1"/>
          <w:rtl w:val="0"/>
        </w:rPr>
        <w:t xml:space="preserve">VD : [D4E] [Homework] Lesson 1 </w:t>
      </w:r>
    </w:p>
    <w:p w:rsidR="00000000" w:rsidDel="00000000" w:rsidP="00000000" w:rsidRDefault="00000000" w:rsidRPr="00000000" w14:paraId="00000003">
      <w:pPr>
        <w:jc w:val="both"/>
        <w:rPr>
          <w:rFonts w:ascii="Exo" w:cs="Exo" w:eastAsia="Exo" w:hAnsi="Exo"/>
          <w:b w:val="1"/>
          <w:i w:val="1"/>
        </w:rPr>
      </w:pPr>
      <w:r w:rsidDel="00000000" w:rsidR="00000000" w:rsidRPr="00000000">
        <w:rPr>
          <w:rtl w:val="0"/>
        </w:rPr>
      </w:r>
    </w:p>
    <w:p w:rsidR="00000000" w:rsidDel="00000000" w:rsidP="00000000" w:rsidRDefault="00000000" w:rsidRPr="00000000" w14:paraId="00000004">
      <w:pPr>
        <w:pStyle w:val="Title"/>
        <w:jc w:val="center"/>
        <w:rPr>
          <w:sz w:val="28"/>
          <w:szCs w:val="28"/>
        </w:rPr>
      </w:pPr>
      <w:bookmarkStart w:colFirst="0" w:colLast="0" w:name="_yt8o466omtku" w:id="0"/>
      <w:bookmarkEnd w:id="0"/>
      <w:r w:rsidDel="00000000" w:rsidR="00000000" w:rsidRPr="00000000">
        <w:rPr>
          <w:sz w:val="28"/>
          <w:szCs w:val="28"/>
          <w:rtl w:val="0"/>
        </w:rPr>
        <w:t xml:space="preserve">LESSON 6 : INTRODUCTION ABOUT POWER BI</w:t>
      </w:r>
    </w:p>
    <w:p w:rsidR="00000000" w:rsidDel="00000000" w:rsidP="00000000" w:rsidRDefault="00000000" w:rsidRPr="00000000" w14:paraId="00000005">
      <w:pPr>
        <w:jc w:val="both"/>
        <w:rPr>
          <w:rFonts w:ascii="Exo" w:cs="Exo" w:eastAsia="Exo" w:hAnsi="Exo"/>
          <w:b w:val="1"/>
          <w:i w:val="1"/>
          <w:color w:val="cc0000"/>
        </w:rPr>
      </w:pPr>
      <w:r w:rsidDel="00000000" w:rsidR="00000000" w:rsidRPr="00000000">
        <w:rPr>
          <w:rFonts w:ascii="Exo" w:cs="Exo" w:eastAsia="Exo" w:hAnsi="Exo"/>
          <w:b w:val="1"/>
          <w:color w:val="cc0000"/>
          <w:rtl w:val="0"/>
        </w:rPr>
        <w:t xml:space="preserve">Deadline : </w:t>
      </w:r>
      <w:r w:rsidDel="00000000" w:rsidR="00000000" w:rsidRPr="00000000">
        <w:rPr>
          <w:rFonts w:ascii="Exo" w:cs="Exo" w:eastAsia="Exo" w:hAnsi="Exo"/>
          <w:b w:val="1"/>
          <w:i w:val="1"/>
          <w:color w:val="cc0000"/>
          <w:rtl w:val="0"/>
        </w:rPr>
        <w:t xml:space="preserve">Giảng viên / mentor set deadline và điền vào mục này trước khi gửi cho học viên</w:t>
      </w:r>
    </w:p>
    <w:p w:rsidR="00000000" w:rsidDel="00000000" w:rsidP="00000000" w:rsidRDefault="00000000" w:rsidRPr="00000000" w14:paraId="00000006">
      <w:pPr>
        <w:jc w:val="both"/>
        <w:rPr>
          <w:rFonts w:ascii="Exo" w:cs="Exo" w:eastAsia="Exo" w:hAnsi="Exo"/>
          <w:b w:val="1"/>
          <w:i w:val="1"/>
          <w:color w:val="cc0000"/>
        </w:rPr>
      </w:pPr>
      <w:r w:rsidDel="00000000" w:rsidR="00000000" w:rsidRPr="00000000">
        <w:rPr>
          <w:rFonts w:ascii="Andika" w:cs="Andika" w:eastAsia="Andika" w:hAnsi="Andika"/>
          <w:b w:val="1"/>
          <w:color w:val="cc0000"/>
          <w:rtl w:val="0"/>
        </w:rPr>
        <w:t xml:space="preserve">Phương thức nộp bài : </w:t>
      </w:r>
      <w:r w:rsidDel="00000000" w:rsidR="00000000" w:rsidRPr="00000000">
        <w:rPr>
          <w:b w:val="1"/>
          <w:i w:val="1"/>
          <w:color w:val="cc0000"/>
          <w:rtl w:val="0"/>
        </w:rPr>
        <w:t xml:space="preserve">Nêu rõ học viên sẽ gửi bài tập trực tiếp cho mentors hay gửi vào 1 folder đã được tạo sẵn.</w:t>
      </w:r>
      <w:r w:rsidDel="00000000" w:rsidR="00000000" w:rsidRPr="00000000">
        <w:rPr>
          <w:rtl w:val="0"/>
        </w:rPr>
      </w:r>
    </w:p>
    <w:p w:rsidR="00000000" w:rsidDel="00000000" w:rsidP="00000000" w:rsidRDefault="00000000" w:rsidRPr="00000000" w14:paraId="00000007">
      <w:pPr>
        <w:jc w:val="both"/>
        <w:rPr>
          <w:rFonts w:ascii="Exo" w:cs="Exo" w:eastAsia="Exo" w:hAnsi="Exo"/>
          <w:b w:val="1"/>
          <w:color w:val="cc0000"/>
        </w:rPr>
      </w:pPr>
      <w:r w:rsidDel="00000000" w:rsidR="00000000" w:rsidRPr="00000000">
        <w:rPr>
          <w:rtl w:val="0"/>
        </w:rPr>
      </w:r>
    </w:p>
    <w:p w:rsidR="00000000" w:rsidDel="00000000" w:rsidP="00000000" w:rsidRDefault="00000000" w:rsidRPr="00000000" w14:paraId="00000008">
      <w:pPr>
        <w:pStyle w:val="Heading1"/>
        <w:numPr>
          <w:ilvl w:val="0"/>
          <w:numId w:val="7"/>
        </w:numPr>
        <w:rPr>
          <w:sz w:val="24"/>
          <w:szCs w:val="24"/>
        </w:rPr>
      </w:pPr>
      <w:bookmarkStart w:colFirst="0" w:colLast="0" w:name="_p2op0qkofoua" w:id="1"/>
      <w:bookmarkEnd w:id="1"/>
      <w:r w:rsidDel="00000000" w:rsidR="00000000" w:rsidRPr="00000000">
        <w:rPr>
          <w:rtl w:val="0"/>
        </w:rPr>
        <w:t xml:space="preserve">Mục đích</w:t>
      </w:r>
    </w:p>
    <w:p w:rsidR="00000000" w:rsidDel="00000000" w:rsidP="00000000" w:rsidRDefault="00000000" w:rsidRPr="00000000" w14:paraId="00000009">
      <w:pPr>
        <w:rPr>
          <w:i w:val="1"/>
        </w:rPr>
      </w:pPr>
      <w:r w:rsidDel="00000000" w:rsidR="00000000" w:rsidRPr="00000000">
        <w:rPr>
          <w:i w:val="1"/>
          <w:rtl w:val="0"/>
        </w:rPr>
        <w:t xml:space="preserve">Bài tập này sẽ giúp các bạn củng cố kiến thức đã học,  sau khi hoàn thiện các bài tập, các bạn có có thể đạt được :</w:t>
      </w:r>
    </w:p>
    <w:p w:rsidR="00000000" w:rsidDel="00000000" w:rsidP="00000000" w:rsidRDefault="00000000" w:rsidRPr="00000000" w14:paraId="0000000A">
      <w:pPr>
        <w:rPr>
          <w:b w:val="1"/>
        </w:rPr>
      </w:pPr>
      <w:r w:rsidDel="00000000" w:rsidR="00000000" w:rsidRPr="00000000">
        <w:rPr>
          <w:b w:val="1"/>
          <w:u w:val="single"/>
          <w:rtl w:val="0"/>
        </w:rPr>
        <w:t xml:space="preserve">Kỹ năng</w:t>
      </w:r>
      <w:r w:rsidDel="00000000" w:rsidR="00000000" w:rsidRPr="00000000">
        <w:rPr>
          <w:b w:val="1"/>
          <w:rtl w:val="0"/>
        </w:rPr>
        <w:t xml:space="preserve"> : </w:t>
      </w:r>
    </w:p>
    <w:p w:rsidR="00000000" w:rsidDel="00000000" w:rsidP="00000000" w:rsidRDefault="00000000" w:rsidRPr="00000000" w14:paraId="0000000B">
      <w:pPr>
        <w:numPr>
          <w:ilvl w:val="0"/>
          <w:numId w:val="2"/>
        </w:numPr>
        <w:ind w:left="720" w:hanging="360"/>
        <w:jc w:val="left"/>
        <w:rPr>
          <w:rFonts w:ascii="Exo 2" w:cs="Exo 2" w:eastAsia="Exo 2" w:hAnsi="Exo 2"/>
        </w:rPr>
      </w:pPr>
      <w:r w:rsidDel="00000000" w:rsidR="00000000" w:rsidRPr="00000000">
        <w:rPr>
          <w:i w:val="1"/>
          <w:rtl w:val="0"/>
        </w:rPr>
        <w:t xml:space="preserve">Xây dựng được các dashboard dữ liệu với Power BI Desktop</w:t>
      </w:r>
    </w:p>
    <w:p w:rsidR="00000000" w:rsidDel="00000000" w:rsidP="00000000" w:rsidRDefault="00000000" w:rsidRPr="00000000" w14:paraId="0000000C">
      <w:pPr>
        <w:numPr>
          <w:ilvl w:val="0"/>
          <w:numId w:val="2"/>
        </w:numPr>
        <w:ind w:left="720" w:hanging="360"/>
        <w:jc w:val="left"/>
        <w:rPr>
          <w:i w:val="1"/>
          <w:u w:val="none"/>
        </w:rPr>
      </w:pPr>
      <w:r w:rsidDel="00000000" w:rsidR="00000000" w:rsidRPr="00000000">
        <w:rPr>
          <w:rFonts w:ascii="Andika" w:cs="Andika" w:eastAsia="Andika" w:hAnsi="Andika"/>
          <w:i w:val="1"/>
          <w:rtl w:val="0"/>
        </w:rPr>
        <w:t xml:space="preserve">Xây dựng các báo cáo với việc phân tích cơ bản với Power BI Desktop</w:t>
      </w:r>
    </w:p>
    <w:p w:rsidR="00000000" w:rsidDel="00000000" w:rsidP="00000000" w:rsidRDefault="00000000" w:rsidRPr="00000000" w14:paraId="0000000D">
      <w:pPr>
        <w:numPr>
          <w:ilvl w:val="0"/>
          <w:numId w:val="2"/>
        </w:numPr>
        <w:ind w:left="720" w:hanging="360"/>
        <w:jc w:val="left"/>
        <w:rPr>
          <w:i w:val="1"/>
          <w:u w:val="none"/>
        </w:rPr>
      </w:pPr>
      <w:r w:rsidDel="00000000" w:rsidR="00000000" w:rsidRPr="00000000">
        <w:rPr>
          <w:i w:val="1"/>
          <w:rtl w:val="0"/>
        </w:rPr>
        <w:t xml:space="preserve">Tinh chỉnh các biểu đồ với Power BI</w:t>
      </w:r>
      <w:r w:rsidDel="00000000" w:rsidR="00000000" w:rsidRPr="00000000">
        <w:rPr>
          <w:rtl w:val="0"/>
        </w:rPr>
      </w:r>
    </w:p>
    <w:p w:rsidR="00000000" w:rsidDel="00000000" w:rsidP="00000000" w:rsidRDefault="00000000" w:rsidRPr="00000000" w14:paraId="0000000E">
      <w:pPr>
        <w:ind w:left="0" w:firstLine="0"/>
        <w:rPr>
          <w:i w:val="1"/>
        </w:rPr>
      </w:pPr>
      <w:r w:rsidDel="00000000" w:rsidR="00000000" w:rsidRPr="00000000">
        <w:rPr>
          <w:rtl w:val="0"/>
        </w:rPr>
      </w:r>
    </w:p>
    <w:p w:rsidR="00000000" w:rsidDel="00000000" w:rsidP="00000000" w:rsidRDefault="00000000" w:rsidRPr="00000000" w14:paraId="0000000F">
      <w:pPr>
        <w:pStyle w:val="Heading1"/>
        <w:numPr>
          <w:ilvl w:val="0"/>
          <w:numId w:val="7"/>
        </w:numPr>
        <w:ind w:left="720" w:hanging="360"/>
        <w:rPr/>
      </w:pPr>
      <w:bookmarkStart w:colFirst="0" w:colLast="0" w:name="_gtgzyisdrwa9" w:id="2"/>
      <w:bookmarkEnd w:id="2"/>
      <w:r w:rsidDel="00000000" w:rsidR="00000000" w:rsidRPr="00000000">
        <w:rPr>
          <w:rFonts w:ascii="Andika" w:cs="Andika" w:eastAsia="Andika" w:hAnsi="Andika"/>
          <w:rtl w:val="0"/>
        </w:rPr>
        <w:t xml:space="preserve">Bài tập </w:t>
      </w:r>
      <w:r w:rsidDel="00000000" w:rsidR="00000000" w:rsidRPr="00000000">
        <w:rPr>
          <w:rtl w:val="0"/>
        </w:rPr>
      </w:r>
    </w:p>
    <w:p w:rsidR="00000000" w:rsidDel="00000000" w:rsidP="00000000" w:rsidRDefault="00000000" w:rsidRPr="00000000" w14:paraId="00000010">
      <w:pPr>
        <w:pStyle w:val="Heading2"/>
        <w:rPr/>
      </w:pPr>
      <w:bookmarkStart w:colFirst="0" w:colLast="0" w:name="_q1jwylh0om5y" w:id="3"/>
      <w:bookmarkEnd w:id="3"/>
      <w:r w:rsidDel="00000000" w:rsidR="00000000" w:rsidRPr="00000000">
        <w:rPr>
          <w:rFonts w:ascii="Andika" w:cs="Andika" w:eastAsia="Andika" w:hAnsi="Andika"/>
          <w:b w:val="1"/>
          <w:rtl w:val="0"/>
        </w:rPr>
        <w:t xml:space="preserve">Bài tập</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1">
      <w:pPr>
        <w:ind w:left="0" w:firstLine="0"/>
        <w:rPr>
          <w:i w:val="1"/>
        </w:rPr>
      </w:pPr>
      <w:r w:rsidDel="00000000" w:rsidR="00000000" w:rsidRPr="00000000">
        <w:rPr>
          <w:i w:val="1"/>
          <w:rtl w:val="0"/>
        </w:rPr>
        <w:t xml:space="preserve">Bạn hãy import các file dữ liệu chứa các thông tin về điểm số của các học viên.</w:t>
      </w:r>
      <w:r w:rsidDel="00000000" w:rsidR="00000000" w:rsidRPr="00000000">
        <w:rPr>
          <w:rtl w:val="0"/>
        </w:rPr>
      </w:r>
    </w:p>
    <w:p w:rsidR="00000000" w:rsidDel="00000000" w:rsidP="00000000" w:rsidRDefault="00000000" w:rsidRPr="00000000" w14:paraId="00000012">
      <w:pPr>
        <w:numPr>
          <w:ilvl w:val="0"/>
          <w:numId w:val="6"/>
        </w:numPr>
        <w:ind w:left="720" w:hanging="360"/>
        <w:rPr>
          <w:u w:val="none"/>
        </w:rPr>
      </w:pPr>
      <w:r w:rsidDel="00000000" w:rsidR="00000000" w:rsidRPr="00000000">
        <w:rPr>
          <w:rtl w:val="0"/>
        </w:rPr>
        <w:t xml:space="preserve">Đề bài: Dữ liệu của 1 trường học A chứa các thông tin của học sinh và điểm số của học sinh với 3 môn gồm Toán(Math), Đọc hiểu (Reading) và Văn học (Writing). Trường học thực hiện quyết định thực hiện việc nghiên cứu các yếu tố ảnh hưởng đến kết quả học tập của học viên. </w:t>
      </w:r>
    </w:p>
    <w:p w:rsidR="00000000" w:rsidDel="00000000" w:rsidP="00000000" w:rsidRDefault="00000000" w:rsidRPr="00000000" w14:paraId="00000013">
      <w:pPr>
        <w:ind w:left="720" w:firstLine="0"/>
        <w:rPr/>
      </w:pPr>
      <w:r w:rsidDel="00000000" w:rsidR="00000000" w:rsidRPr="00000000">
        <w:rPr>
          <w:rtl w:val="0"/>
        </w:rPr>
        <w:t xml:space="preserve">Bạn hãy import dữ liệu bên dưới và vẽ các biểu đồ để trả lời cho các câu hỏi sau: </w:t>
      </w:r>
    </w:p>
    <w:p w:rsidR="00000000" w:rsidDel="00000000" w:rsidP="00000000" w:rsidRDefault="00000000" w:rsidRPr="00000000" w14:paraId="00000014">
      <w:pPr>
        <w:numPr>
          <w:ilvl w:val="0"/>
          <w:numId w:val="1"/>
        </w:numPr>
        <w:ind w:left="1440" w:hanging="360"/>
        <w:rPr>
          <w:u w:val="none"/>
        </w:rPr>
      </w:pPr>
      <w:r w:rsidDel="00000000" w:rsidR="00000000" w:rsidRPr="00000000">
        <w:rPr>
          <w:rFonts w:ascii="Andika" w:cs="Andika" w:eastAsia="Andika" w:hAnsi="Andika"/>
          <w:rtl w:val="0"/>
        </w:rPr>
        <w:t xml:space="preserve">Trường thực hiện nghiên cứu trên dữ liệu của bao nhiêu học viên? </w:t>
      </w:r>
    </w:p>
    <w:p w:rsidR="00000000" w:rsidDel="00000000" w:rsidP="00000000" w:rsidRDefault="00000000" w:rsidRPr="00000000" w14:paraId="00000015">
      <w:pPr>
        <w:numPr>
          <w:ilvl w:val="0"/>
          <w:numId w:val="1"/>
        </w:numPr>
        <w:ind w:left="1440" w:hanging="360"/>
        <w:rPr>
          <w:u w:val="none"/>
        </w:rPr>
      </w:pPr>
      <w:r w:rsidDel="00000000" w:rsidR="00000000" w:rsidRPr="00000000">
        <w:rPr>
          <w:rtl w:val="0"/>
        </w:rPr>
        <w:t xml:space="preserve">Các chủng tộc của học viên có được phân bố đều nhau không? </w:t>
      </w:r>
    </w:p>
    <w:p w:rsidR="00000000" w:rsidDel="00000000" w:rsidP="00000000" w:rsidRDefault="00000000" w:rsidRPr="00000000" w14:paraId="00000016">
      <w:pPr>
        <w:numPr>
          <w:ilvl w:val="0"/>
          <w:numId w:val="1"/>
        </w:numPr>
        <w:ind w:left="1440" w:hanging="360"/>
        <w:rPr>
          <w:u w:val="none"/>
        </w:rPr>
      </w:pPr>
      <w:r w:rsidDel="00000000" w:rsidR="00000000" w:rsidRPr="00000000">
        <w:rPr>
          <w:rtl w:val="0"/>
        </w:rPr>
        <w:t xml:space="preserve">Hãy phân tích thử xem có yếu tố nào ảnh hưởng đến điểm số của từng môn học của học viên không?</w:t>
      </w:r>
    </w:p>
    <w:p w:rsidR="00000000" w:rsidDel="00000000" w:rsidP="00000000" w:rsidRDefault="00000000" w:rsidRPr="00000000" w14:paraId="00000017">
      <w:pPr>
        <w:ind w:left="1440" w:firstLine="0"/>
        <w:rPr/>
      </w:pPr>
      <w:r w:rsidDel="00000000" w:rsidR="00000000" w:rsidRPr="00000000">
        <w:rPr>
          <w:rtl w:val="0"/>
        </w:rPr>
        <w:t xml:space="preserve">Ví dụ như giới tính, trình độ học vấn của bố mẹ hoặc người thân, các yếu tố liên quan đến sức khoẻ như việc tập thể dục, chế độ ăn uống, .. </w:t>
      </w:r>
    </w:p>
    <w:p w:rsidR="00000000" w:rsidDel="00000000" w:rsidP="00000000" w:rsidRDefault="00000000" w:rsidRPr="00000000" w14:paraId="00000018">
      <w:pPr>
        <w:ind w:left="0" w:firstLine="0"/>
        <w:rPr/>
      </w:pPr>
      <w:r w:rsidDel="00000000" w:rsidR="00000000" w:rsidRPr="00000000">
        <w:rPr>
          <w:rtl w:val="0"/>
        </w:rPr>
        <w:t xml:space="preserve"> </w:t>
      </w:r>
    </w:p>
    <w:p w:rsidR="00000000" w:rsidDel="00000000" w:rsidP="00000000" w:rsidRDefault="00000000" w:rsidRPr="00000000" w14:paraId="00000019">
      <w:pPr>
        <w:numPr>
          <w:ilvl w:val="0"/>
          <w:numId w:val="6"/>
        </w:numPr>
        <w:ind w:left="720" w:hanging="360"/>
        <w:rPr>
          <w:u w:val="none"/>
        </w:rPr>
      </w:pPr>
      <w:r w:rsidDel="00000000" w:rsidR="00000000" w:rsidRPr="00000000">
        <w:rPr>
          <w:rtl w:val="0"/>
        </w:rPr>
        <w:t xml:space="preserve">Tài liệu sử dụng để làm bài : </w:t>
      </w:r>
    </w:p>
    <w:p w:rsidR="00000000" w:rsidDel="00000000" w:rsidP="00000000" w:rsidRDefault="00000000" w:rsidRPr="00000000" w14:paraId="0000001A">
      <w:pPr>
        <w:numPr>
          <w:ilvl w:val="0"/>
          <w:numId w:val="5"/>
        </w:numPr>
        <w:ind w:left="1440" w:hanging="360"/>
        <w:rPr>
          <w:u w:val="none"/>
        </w:rPr>
      </w:pPr>
      <w:r w:rsidDel="00000000" w:rsidR="00000000" w:rsidRPr="00000000">
        <w:rPr>
          <w:rFonts w:ascii="Andika" w:cs="Andika" w:eastAsia="Andika" w:hAnsi="Andika"/>
          <w:rtl w:val="0"/>
        </w:rPr>
        <w:t xml:space="preserve">Data mẫu: </w:t>
      </w:r>
      <w:hyperlink r:id="rId6">
        <w:r w:rsidDel="00000000" w:rsidR="00000000" w:rsidRPr="00000000">
          <w:rPr>
            <w:color w:val="1155cc"/>
            <w:u w:val="single"/>
            <w:rtl w:val="0"/>
          </w:rPr>
          <w:t xml:space="preserve">Link</w:t>
        </w:r>
      </w:hyperlink>
      <w:r w:rsidDel="00000000" w:rsidR="00000000" w:rsidRPr="00000000">
        <w:rPr>
          <w:rtl w:val="0"/>
        </w:rPr>
      </w:r>
    </w:p>
    <w:p w:rsidR="00000000" w:rsidDel="00000000" w:rsidP="00000000" w:rsidRDefault="00000000" w:rsidRPr="00000000" w14:paraId="0000001B">
      <w:pPr>
        <w:numPr>
          <w:ilvl w:val="0"/>
          <w:numId w:val="3"/>
        </w:numPr>
        <w:ind w:left="720" w:hanging="360"/>
        <w:rPr>
          <w:u w:val="none"/>
        </w:rPr>
      </w:pPr>
      <w:r w:rsidDel="00000000" w:rsidR="00000000" w:rsidRPr="00000000">
        <w:rPr>
          <w:rFonts w:ascii="Andika" w:cs="Andika" w:eastAsia="Andika" w:hAnsi="Andika"/>
          <w:rtl w:val="0"/>
        </w:rPr>
        <w:t xml:space="preserve">Kết quả kỳ vọng: </w:t>
      </w:r>
      <w:r w:rsidDel="00000000" w:rsidR="00000000" w:rsidRPr="00000000">
        <w:rPr>
          <w:i w:val="1"/>
          <w:rtl w:val="0"/>
        </w:rPr>
        <w:t xml:space="preserve"> </w:t>
      </w:r>
    </w:p>
    <w:p w:rsidR="00000000" w:rsidDel="00000000" w:rsidP="00000000" w:rsidRDefault="00000000" w:rsidRPr="00000000" w14:paraId="0000001C">
      <w:pPr>
        <w:numPr>
          <w:ilvl w:val="0"/>
          <w:numId w:val="4"/>
        </w:numPr>
        <w:ind w:left="1440" w:hanging="360"/>
        <w:rPr>
          <w:i w:val="1"/>
          <w:u w:val="none"/>
        </w:rPr>
      </w:pPr>
      <w:r w:rsidDel="00000000" w:rsidR="00000000" w:rsidRPr="00000000">
        <w:rPr>
          <w:i w:val="1"/>
          <w:rtl w:val="0"/>
        </w:rPr>
        <w:t xml:space="preserve">File pdf chứa báo cáo tĩnh và các biểu đồ phân tích kèm theo insights</w:t>
      </w:r>
    </w:p>
    <w:p w:rsidR="00000000" w:rsidDel="00000000" w:rsidP="00000000" w:rsidRDefault="00000000" w:rsidRPr="00000000" w14:paraId="0000001D">
      <w:pPr>
        <w:numPr>
          <w:ilvl w:val="0"/>
          <w:numId w:val="4"/>
        </w:numPr>
        <w:ind w:left="1440" w:hanging="360"/>
        <w:rPr>
          <w:i w:val="1"/>
          <w:u w:val="none"/>
        </w:rPr>
      </w:pPr>
      <w:r w:rsidDel="00000000" w:rsidR="00000000" w:rsidRPr="00000000">
        <w:rPr>
          <w:i w:val="1"/>
          <w:rtl w:val="0"/>
        </w:rPr>
        <w:t xml:space="preserve">File pbix chứa dashboard dữ liệu đã làm bằng Power BI</w:t>
      </w:r>
      <w:r w:rsidDel="00000000" w:rsidR="00000000" w:rsidRPr="00000000">
        <w:rPr>
          <w:rtl w:val="0"/>
        </w:rPr>
      </w:r>
    </w:p>
    <w:p w:rsidR="00000000" w:rsidDel="00000000" w:rsidP="00000000" w:rsidRDefault="00000000" w:rsidRPr="00000000" w14:paraId="0000001E">
      <w:pPr>
        <w:ind w:left="0" w:firstLine="0"/>
        <w:jc w:val="both"/>
        <w:rPr>
          <w:rFonts w:ascii="Exo" w:cs="Exo" w:eastAsia="Exo" w:hAnsi="Exo"/>
          <w:i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xo 2">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Ex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Exo" w:cs="Exo" w:eastAsia="Exo" w:hAnsi="Exo"/>
        <w:sz w:val="22"/>
        <w:szCs w:val="22"/>
        <w:lang w:val="en"/>
      </w:rPr>
    </w:rPrDefault>
    <w:pPrDefault>
      <w:pPr>
        <w:spacing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left="720" w:hanging="360"/>
    </w:pPr>
    <w:rPr>
      <w:b w:val="1"/>
      <w:sz w:val="24"/>
      <w:szCs w:val="24"/>
    </w:rPr>
  </w:style>
  <w:style w:type="paragraph" w:styleId="Heading2">
    <w:name w:val="heading 2"/>
    <w:basedOn w:val="Normal"/>
    <w:next w:val="Normal"/>
    <w:pPr>
      <w:keepNext w:val="1"/>
      <w:keepLines w:val="1"/>
    </w:pPr>
    <w:rPr>
      <w:b w:val="1"/>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jc w:val="center"/>
    </w:pPr>
    <w:rPr>
      <w:rFonts w:ascii="Exo" w:cs="Exo" w:eastAsia="Exo" w:hAnsi="Exo"/>
      <w:b w:val="1"/>
      <w:color w:val="cc0000"/>
      <w:sz w:val="26"/>
      <w:szCs w:val="26"/>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drive.google.com/drive/u/0/folders/1RYez_T0zHvvI_YnA8dBtJ3WWbVixPWFB?fbclid=IwAR3C-mp22rEuuWjqRYW4bKZoCoBfAKIQD11pFvKkv0LiuV_pZg21vvuk2e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Exo-italic.ttf"/><Relationship Id="rId10" Type="http://schemas.openxmlformats.org/officeDocument/2006/relationships/font" Target="fonts/Exo-bold.ttf"/><Relationship Id="rId12" Type="http://schemas.openxmlformats.org/officeDocument/2006/relationships/font" Target="fonts/Exo-boldItalic.ttf"/><Relationship Id="rId9" Type="http://schemas.openxmlformats.org/officeDocument/2006/relationships/font" Target="fonts/Exo-regular.ttf"/><Relationship Id="rId5" Type="http://schemas.openxmlformats.org/officeDocument/2006/relationships/font" Target="fonts/Exo2-regular.ttf"/><Relationship Id="rId6" Type="http://schemas.openxmlformats.org/officeDocument/2006/relationships/font" Target="fonts/Exo2-bold.ttf"/><Relationship Id="rId7" Type="http://schemas.openxmlformats.org/officeDocument/2006/relationships/font" Target="fonts/Exo2-italic.ttf"/><Relationship Id="rId8" Type="http://schemas.openxmlformats.org/officeDocument/2006/relationships/font" Target="fonts/Exo2-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