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0DADD" w14:textId="4D5D978D" w:rsidR="003B67B7" w:rsidRPr="0072564D" w:rsidRDefault="003B67B7" w:rsidP="003B67B7">
      <w:pPr>
        <w:jc w:val="center"/>
        <w:rPr>
          <w:rFonts w:ascii="Times New Roman" w:eastAsia="Times New Roman" w:hAnsi="Times New Roman" w:cs="Times New Roman"/>
          <w:b/>
          <w:bCs/>
          <w:sz w:val="28"/>
          <w:szCs w:val="28"/>
        </w:rPr>
      </w:pPr>
      <w:r w:rsidRPr="0072564D">
        <w:rPr>
          <w:rFonts w:ascii="Times New Roman" w:eastAsia="Times New Roman" w:hAnsi="Times New Roman" w:cs="Times New Roman"/>
          <w:b/>
          <w:bCs/>
          <w:sz w:val="28"/>
          <w:szCs w:val="28"/>
        </w:rPr>
        <w:t>BÀI TẬP TRÊN LỚP MÔN HỌC: HỆ PHÂN TÁN</w:t>
      </w:r>
    </w:p>
    <w:p w14:paraId="07C3F64B" w14:textId="05E1F74F" w:rsidR="00760602" w:rsidRPr="00F37DCB" w:rsidRDefault="00760602" w:rsidP="00760602">
      <w:pPr>
        <w:jc w:val="center"/>
        <w:rPr>
          <w:rFonts w:ascii="Times New Roman" w:eastAsia="Times New Roman" w:hAnsi="Times New Roman" w:cs="Times New Roman"/>
          <w:b/>
          <w:bCs/>
          <w:sz w:val="28"/>
          <w:szCs w:val="28"/>
        </w:rPr>
      </w:pPr>
      <w:r w:rsidRPr="0072564D">
        <w:rPr>
          <w:rFonts w:ascii="Times New Roman" w:eastAsia="Times New Roman" w:hAnsi="Times New Roman" w:cs="Times New Roman"/>
          <w:b/>
          <w:bCs/>
          <w:sz w:val="28"/>
          <w:szCs w:val="28"/>
        </w:rPr>
        <w:t xml:space="preserve">CHƯƠNG </w:t>
      </w:r>
      <w:r w:rsidR="006B21D8">
        <w:rPr>
          <w:rFonts w:ascii="Times New Roman" w:eastAsia="Times New Roman" w:hAnsi="Times New Roman" w:cs="Times New Roman"/>
          <w:b/>
          <w:bCs/>
          <w:sz w:val="28"/>
          <w:szCs w:val="28"/>
        </w:rPr>
        <w:t>7</w:t>
      </w:r>
      <w:r w:rsidR="00A96446">
        <w:rPr>
          <w:rFonts w:ascii="Times New Roman" w:eastAsia="Times New Roman" w:hAnsi="Times New Roman" w:cs="Times New Roman"/>
          <w:b/>
          <w:bCs/>
          <w:sz w:val="28"/>
          <w:szCs w:val="28"/>
        </w:rPr>
        <w:t xml:space="preserve">: </w:t>
      </w:r>
      <w:r w:rsidR="006B21D8">
        <w:rPr>
          <w:rFonts w:ascii="Times New Roman" w:eastAsia="Times New Roman" w:hAnsi="Times New Roman" w:cs="Times New Roman"/>
          <w:b/>
          <w:bCs/>
          <w:sz w:val="28"/>
          <w:szCs w:val="28"/>
        </w:rPr>
        <w:t>Sao lưu và thống nhất dữ liệu</w:t>
      </w:r>
    </w:p>
    <w:p w14:paraId="6C884F1C" w14:textId="273489A7" w:rsidR="003B67B7" w:rsidRPr="0072564D" w:rsidRDefault="003B67B7" w:rsidP="003B67B7">
      <w:pPr>
        <w:rPr>
          <w:rFonts w:ascii="Times New Roman" w:eastAsia="Times New Roman" w:hAnsi="Times New Roman" w:cs="Times New Roman"/>
          <w:sz w:val="28"/>
          <w:szCs w:val="28"/>
          <w:lang w:val="vi-VN"/>
        </w:rPr>
      </w:pPr>
      <w:r w:rsidRPr="0072564D">
        <w:rPr>
          <w:rFonts w:ascii="Times New Roman" w:eastAsia="Times New Roman" w:hAnsi="Times New Roman" w:cs="Times New Roman"/>
          <w:sz w:val="28"/>
          <w:szCs w:val="28"/>
        </w:rPr>
        <w:t xml:space="preserve">HỌ TÊN SV: </w:t>
      </w:r>
      <w:r w:rsidRPr="0072564D">
        <w:rPr>
          <w:rFonts w:ascii="Times New Roman" w:eastAsia="Times New Roman" w:hAnsi="Times New Roman" w:cs="Times New Roman"/>
          <w:sz w:val="28"/>
          <w:szCs w:val="28"/>
        </w:rPr>
        <w:tab/>
        <w:t>Nguyễn</w:t>
      </w:r>
      <w:r w:rsidRPr="0072564D">
        <w:rPr>
          <w:rFonts w:ascii="Times New Roman" w:eastAsia="Times New Roman" w:hAnsi="Times New Roman" w:cs="Times New Roman"/>
          <w:sz w:val="28"/>
          <w:szCs w:val="28"/>
          <w:lang w:val="vi-VN"/>
        </w:rPr>
        <w:t xml:space="preserve"> Đức Thiên </w:t>
      </w:r>
      <w:r w:rsidRPr="0072564D">
        <w:rPr>
          <w:rFonts w:ascii="Times New Roman" w:eastAsia="Times New Roman" w:hAnsi="Times New Roman" w:cs="Times New Roman"/>
          <w:sz w:val="28"/>
          <w:szCs w:val="28"/>
          <w:lang w:val="vi-VN"/>
        </w:rPr>
        <w:tab/>
      </w:r>
      <w:r w:rsidRPr="0072564D">
        <w:rPr>
          <w:rFonts w:ascii="Times New Roman" w:eastAsia="Times New Roman" w:hAnsi="Times New Roman" w:cs="Times New Roman"/>
          <w:sz w:val="28"/>
          <w:szCs w:val="28"/>
          <w:lang w:val="vi-VN"/>
        </w:rPr>
        <w:tab/>
      </w:r>
      <w:r w:rsidRPr="0072564D">
        <w:rPr>
          <w:rFonts w:ascii="Times New Roman" w:eastAsia="Times New Roman" w:hAnsi="Times New Roman" w:cs="Times New Roman"/>
          <w:sz w:val="28"/>
          <w:szCs w:val="28"/>
        </w:rPr>
        <w:t xml:space="preserve">MÃ LỚP: </w:t>
      </w:r>
      <w:r w:rsidRPr="0072564D">
        <w:rPr>
          <w:rFonts w:ascii="Times New Roman" w:eastAsia="Times New Roman" w:hAnsi="Times New Roman" w:cs="Times New Roman"/>
          <w:sz w:val="28"/>
          <w:szCs w:val="28"/>
          <w:lang w:val="vi-VN"/>
        </w:rPr>
        <w:t>114175</w:t>
      </w:r>
    </w:p>
    <w:p w14:paraId="027776D6" w14:textId="0EBA96B6" w:rsidR="003B67B7" w:rsidRPr="0072564D" w:rsidRDefault="003B67B7" w:rsidP="003B67B7">
      <w:pPr>
        <w:rPr>
          <w:rFonts w:ascii="Times New Roman" w:eastAsia="Times New Roman" w:hAnsi="Times New Roman" w:cs="Times New Roman"/>
          <w:sz w:val="28"/>
          <w:szCs w:val="28"/>
          <w:lang w:val="vi-VN"/>
        </w:rPr>
      </w:pPr>
      <w:r w:rsidRPr="0072564D">
        <w:rPr>
          <w:rFonts w:ascii="Times New Roman" w:eastAsia="Times New Roman" w:hAnsi="Times New Roman" w:cs="Times New Roman"/>
          <w:sz w:val="28"/>
          <w:szCs w:val="28"/>
        </w:rPr>
        <w:t xml:space="preserve">MSSV: </w:t>
      </w:r>
      <w:r w:rsidRPr="0072564D">
        <w:rPr>
          <w:rFonts w:ascii="Times New Roman" w:eastAsia="Times New Roman" w:hAnsi="Times New Roman" w:cs="Times New Roman"/>
          <w:sz w:val="28"/>
          <w:szCs w:val="28"/>
        </w:rPr>
        <w:tab/>
      </w:r>
      <w:r w:rsidR="00F7658A" w:rsidRPr="0072564D">
        <w:rPr>
          <w:rFonts w:ascii="Times New Roman" w:eastAsia="Times New Roman" w:hAnsi="Times New Roman" w:cs="Times New Roman"/>
          <w:sz w:val="28"/>
          <w:szCs w:val="28"/>
        </w:rPr>
        <w:tab/>
      </w:r>
      <w:r w:rsidRPr="0072564D">
        <w:rPr>
          <w:rFonts w:ascii="Times New Roman" w:eastAsia="Times New Roman" w:hAnsi="Times New Roman" w:cs="Times New Roman"/>
          <w:sz w:val="28"/>
          <w:szCs w:val="28"/>
          <w:lang w:val="vi-VN"/>
        </w:rPr>
        <w:t>20168806</w:t>
      </w:r>
      <w:r w:rsidRPr="0072564D">
        <w:rPr>
          <w:rFonts w:ascii="Times New Roman" w:eastAsia="Times New Roman" w:hAnsi="Times New Roman" w:cs="Times New Roman"/>
          <w:sz w:val="28"/>
          <w:szCs w:val="28"/>
        </w:rPr>
        <w:tab/>
      </w:r>
      <w:r w:rsidRPr="0072564D">
        <w:rPr>
          <w:rFonts w:ascii="Times New Roman" w:eastAsia="Times New Roman" w:hAnsi="Times New Roman" w:cs="Times New Roman"/>
          <w:sz w:val="28"/>
          <w:szCs w:val="28"/>
        </w:rPr>
        <w:tab/>
      </w:r>
      <w:r w:rsidRPr="0072564D">
        <w:rPr>
          <w:rFonts w:ascii="Times New Roman" w:eastAsia="Times New Roman" w:hAnsi="Times New Roman" w:cs="Times New Roman"/>
          <w:sz w:val="28"/>
          <w:szCs w:val="28"/>
        </w:rPr>
        <w:tab/>
      </w:r>
      <w:r w:rsidRPr="0072564D">
        <w:rPr>
          <w:rFonts w:ascii="Times New Roman" w:eastAsia="Times New Roman" w:hAnsi="Times New Roman" w:cs="Times New Roman"/>
          <w:sz w:val="28"/>
          <w:szCs w:val="28"/>
        </w:rPr>
        <w:tab/>
        <w:t>MÃ HỌC PHẦN:IT</w:t>
      </w:r>
      <w:r w:rsidRPr="0072564D">
        <w:rPr>
          <w:rFonts w:ascii="Times New Roman" w:eastAsia="Times New Roman" w:hAnsi="Times New Roman" w:cs="Times New Roman"/>
          <w:sz w:val="28"/>
          <w:szCs w:val="28"/>
          <w:lang w:val="vi-VN"/>
        </w:rPr>
        <w:t>4610Q</w:t>
      </w:r>
    </w:p>
    <w:p w14:paraId="58BF74AA" w14:textId="602B2322" w:rsidR="007D5B02" w:rsidRPr="0072564D" w:rsidRDefault="007D5B02" w:rsidP="007D5B02">
      <w:pPr>
        <w:rPr>
          <w:rFonts w:ascii="Times New Roman" w:eastAsia="Times New Roman" w:hAnsi="Times New Roman" w:cs="Times New Roman"/>
          <w:sz w:val="28"/>
          <w:szCs w:val="28"/>
        </w:rPr>
      </w:pPr>
    </w:p>
    <w:p w14:paraId="6E636353" w14:textId="7627243F" w:rsidR="00022C8F" w:rsidRDefault="00600C56" w:rsidP="00A96446">
      <w:pPr>
        <w:rPr>
          <w:rFonts w:ascii="Times New Roman" w:hAnsi="Times New Roman" w:cs="Times New Roman"/>
          <w:b/>
          <w:bCs/>
          <w:i/>
          <w:iCs/>
          <w:sz w:val="28"/>
          <w:szCs w:val="28"/>
          <w:lang w:val="vi-VN"/>
        </w:rPr>
      </w:pPr>
      <w:r w:rsidRPr="0072564D">
        <w:rPr>
          <w:rFonts w:ascii="Times New Roman" w:hAnsi="Times New Roman" w:cs="Times New Roman"/>
          <w:b/>
          <w:bCs/>
          <w:i/>
          <w:iCs/>
          <w:sz w:val="28"/>
          <w:szCs w:val="28"/>
          <w:lang w:val="vi-VN"/>
        </w:rPr>
        <w:t xml:space="preserve">Câu hỏi lý thuyết </w:t>
      </w:r>
    </w:p>
    <w:p w14:paraId="56A681F1" w14:textId="4CD3DA89" w:rsidR="005B7D32" w:rsidRDefault="005B7D32" w:rsidP="00A96446">
      <w:pPr>
        <w:rPr>
          <w:rFonts w:ascii="Times New Roman" w:hAnsi="Times New Roman" w:cs="Times New Roman"/>
          <w:sz w:val="28"/>
          <w:szCs w:val="28"/>
          <w:lang w:val="vi-VN"/>
        </w:rPr>
      </w:pPr>
    </w:p>
    <w:p w14:paraId="6BD53603" w14:textId="05F146F5" w:rsidR="000F2713" w:rsidRDefault="00AE2A8E" w:rsidP="00BD0903">
      <w:pPr>
        <w:rPr>
          <w:rFonts w:ascii="Times New Roman" w:hAnsi="Times New Roman" w:cs="Times New Roman"/>
          <w:sz w:val="28"/>
          <w:szCs w:val="28"/>
        </w:rPr>
      </w:pPr>
      <w:r w:rsidRPr="00AE2A8E">
        <w:rPr>
          <w:rFonts w:ascii="Times New Roman" w:hAnsi="Times New Roman" w:cs="Times New Roman"/>
          <w:sz w:val="28"/>
          <w:szCs w:val="28"/>
        </w:rPr>
        <w:t xml:space="preserve">Câu hỏi 1: </w:t>
      </w:r>
      <w:r w:rsidRPr="00AE2A8E">
        <w:rPr>
          <w:rFonts w:ascii="Times New Roman" w:hAnsi="Times New Roman" w:cs="Times New Roman"/>
          <w:i/>
          <w:iCs/>
          <w:sz w:val="28"/>
          <w:szCs w:val="28"/>
        </w:rPr>
        <w:t>Tại sao phải thực hiện sao lưu dữ liệu?</w:t>
      </w:r>
    </w:p>
    <w:p w14:paraId="143BD676" w14:textId="569F1BD9" w:rsidR="00AE2A8E" w:rsidRDefault="00AE2A8E" w:rsidP="00BD0903">
      <w:pPr>
        <w:rPr>
          <w:rFonts w:ascii="Times New Roman" w:hAnsi="Times New Roman" w:cs="Times New Roman"/>
          <w:sz w:val="28"/>
          <w:szCs w:val="28"/>
        </w:rPr>
      </w:pPr>
    </w:p>
    <w:p w14:paraId="30FC2967" w14:textId="30353756" w:rsidR="00AE2A8E" w:rsidRDefault="00AE2A8E" w:rsidP="00BD0903">
      <w:pPr>
        <w:rPr>
          <w:rFonts w:ascii="Times New Roman" w:hAnsi="Times New Roman" w:cs="Times New Roman"/>
          <w:sz w:val="28"/>
          <w:szCs w:val="28"/>
        </w:rPr>
      </w:pPr>
      <w:r>
        <w:rPr>
          <w:rFonts w:ascii="Times New Roman" w:hAnsi="Times New Roman" w:cs="Times New Roman"/>
          <w:sz w:val="28"/>
          <w:szCs w:val="28"/>
        </w:rPr>
        <w:t xml:space="preserve">Lý do để thực hiện sao lưu đó là đảm bảo </w:t>
      </w:r>
      <w:r w:rsidR="00EE0577">
        <w:rPr>
          <w:rFonts w:ascii="Times New Roman" w:hAnsi="Times New Roman" w:cs="Times New Roman"/>
          <w:sz w:val="28"/>
          <w:szCs w:val="28"/>
        </w:rPr>
        <w:t xml:space="preserve">độ tin cậy, </w:t>
      </w:r>
      <w:r>
        <w:rPr>
          <w:rFonts w:ascii="Times New Roman" w:hAnsi="Times New Roman" w:cs="Times New Roman"/>
          <w:sz w:val="28"/>
          <w:szCs w:val="28"/>
        </w:rPr>
        <w:t>hiệu năng và khả năng mở rộng của hệ phân tán.</w:t>
      </w:r>
    </w:p>
    <w:p w14:paraId="04989CF6" w14:textId="2A94BDAA" w:rsidR="00EE0577" w:rsidRDefault="00EE0577" w:rsidP="00BD0903">
      <w:pPr>
        <w:rPr>
          <w:rFonts w:ascii="Times New Roman" w:hAnsi="Times New Roman" w:cs="Times New Roman"/>
          <w:sz w:val="28"/>
          <w:szCs w:val="28"/>
        </w:rPr>
      </w:pPr>
      <w:r>
        <w:rPr>
          <w:rFonts w:ascii="Times New Roman" w:hAnsi="Times New Roman" w:cs="Times New Roman"/>
          <w:sz w:val="28"/>
          <w:szCs w:val="28"/>
        </w:rPr>
        <w:t>- Độ tin cậy: có nhiều bản sao giúp tăng tính sẵn sàng của hệ thống từ đó tăng tính tin cậy của hệ thống, khi một bản dữ liệu bị hỏng thì vẫn còn các bản sao dữ liệu khác backup.</w:t>
      </w:r>
    </w:p>
    <w:p w14:paraId="273CE333" w14:textId="3D41FBB4" w:rsidR="00EE0577" w:rsidRDefault="00EE0577" w:rsidP="00BD0903">
      <w:pPr>
        <w:rPr>
          <w:rFonts w:ascii="Times New Roman" w:hAnsi="Times New Roman" w:cs="Times New Roman"/>
          <w:sz w:val="28"/>
          <w:szCs w:val="28"/>
        </w:rPr>
      </w:pPr>
      <w:r>
        <w:rPr>
          <w:rFonts w:ascii="Times New Roman" w:hAnsi="Times New Roman" w:cs="Times New Roman"/>
          <w:sz w:val="28"/>
          <w:szCs w:val="28"/>
        </w:rPr>
        <w:t>- Hiệu năng::</w:t>
      </w:r>
    </w:p>
    <w:p w14:paraId="01C1A2A8" w14:textId="518EFCF1" w:rsidR="00AE2A8E" w:rsidRPr="00AE2A8E" w:rsidRDefault="00AE2A8E" w:rsidP="00AE2A8E">
      <w:pPr>
        <w:pStyle w:val="ListParagraph"/>
        <w:numPr>
          <w:ilvl w:val="3"/>
          <w:numId w:val="5"/>
        </w:numPr>
        <w:ind w:left="709" w:hanging="315"/>
        <w:rPr>
          <w:rFonts w:ascii="Times New Roman" w:hAnsi="Times New Roman" w:cs="Times New Roman"/>
          <w:sz w:val="28"/>
          <w:szCs w:val="28"/>
        </w:rPr>
      </w:pPr>
      <w:r w:rsidRPr="00AE2A8E">
        <w:rPr>
          <w:rFonts w:ascii="Times New Roman" w:hAnsi="Times New Roman" w:cs="Times New Roman"/>
          <w:sz w:val="28"/>
          <w:szCs w:val="28"/>
        </w:rPr>
        <w:t>Vấn đề chính: Để giữ sự nhất quán giữa các bản sao, cần đảm bảo các xung đột ở các nơi xảy ra được thực hiện theo một thứ tự ở mọi nơi.</w:t>
      </w:r>
    </w:p>
    <w:p w14:paraId="758A8363" w14:textId="1C073BE6" w:rsidR="00AE2A8E" w:rsidRPr="00AE2A8E" w:rsidRDefault="00AE2A8E" w:rsidP="00AE2A8E">
      <w:pPr>
        <w:pStyle w:val="ListParagraph"/>
        <w:numPr>
          <w:ilvl w:val="0"/>
          <w:numId w:val="5"/>
        </w:numPr>
        <w:rPr>
          <w:rFonts w:ascii="Times New Roman" w:hAnsi="Times New Roman" w:cs="Times New Roman"/>
          <w:sz w:val="28"/>
          <w:szCs w:val="28"/>
        </w:rPr>
      </w:pPr>
      <w:r w:rsidRPr="00AE2A8E">
        <w:rPr>
          <w:rFonts w:ascii="Times New Roman" w:hAnsi="Times New Roman" w:cs="Times New Roman"/>
          <w:sz w:val="28"/>
          <w:szCs w:val="28"/>
        </w:rPr>
        <w:t xml:space="preserve">Xung đột: </w:t>
      </w:r>
    </w:p>
    <w:p w14:paraId="3B0F1C67" w14:textId="63711E08" w:rsidR="00AE2A8E" w:rsidRPr="00AE2A8E" w:rsidRDefault="00AE2A8E" w:rsidP="00AE2A8E">
      <w:pPr>
        <w:pStyle w:val="ListParagraph"/>
        <w:numPr>
          <w:ilvl w:val="0"/>
          <w:numId w:val="6"/>
        </w:numPr>
        <w:ind w:left="1560"/>
        <w:rPr>
          <w:rFonts w:ascii="Times New Roman" w:hAnsi="Times New Roman" w:cs="Times New Roman"/>
          <w:sz w:val="28"/>
          <w:szCs w:val="28"/>
        </w:rPr>
      </w:pPr>
      <w:r w:rsidRPr="00AE2A8E">
        <w:rPr>
          <w:rFonts w:ascii="Times New Roman" w:hAnsi="Times New Roman" w:cs="Times New Roman"/>
          <w:sz w:val="28"/>
          <w:szCs w:val="28"/>
        </w:rPr>
        <w:t>Xung đột đọc-ghi:</w:t>
      </w:r>
      <w:r>
        <w:rPr>
          <w:rFonts w:ascii="Times New Roman" w:hAnsi="Times New Roman" w:cs="Times New Roman"/>
          <w:sz w:val="28"/>
          <w:szCs w:val="28"/>
        </w:rPr>
        <w:t xml:space="preserve">  thao tác đọc ghi chạy đồng thời.</w:t>
      </w:r>
    </w:p>
    <w:p w14:paraId="2D4D2747" w14:textId="5360F395" w:rsidR="00AE2A8E" w:rsidRDefault="00AE2A8E" w:rsidP="00AE2A8E">
      <w:pPr>
        <w:pStyle w:val="ListParagraph"/>
        <w:numPr>
          <w:ilvl w:val="0"/>
          <w:numId w:val="6"/>
        </w:numPr>
        <w:ind w:left="1560"/>
        <w:rPr>
          <w:rFonts w:ascii="Times New Roman" w:hAnsi="Times New Roman" w:cs="Times New Roman"/>
          <w:sz w:val="28"/>
          <w:szCs w:val="28"/>
        </w:rPr>
      </w:pPr>
      <w:r w:rsidRPr="00AE2A8E">
        <w:rPr>
          <w:rFonts w:ascii="Times New Roman" w:hAnsi="Times New Roman" w:cs="Times New Roman"/>
          <w:sz w:val="28"/>
          <w:szCs w:val="28"/>
        </w:rPr>
        <w:t xml:space="preserve">Xung đột </w:t>
      </w:r>
      <w:r w:rsidRPr="00AE2A8E">
        <w:rPr>
          <w:rFonts w:ascii="Times New Roman" w:hAnsi="Times New Roman" w:cs="Times New Roman"/>
          <w:sz w:val="28"/>
          <w:szCs w:val="28"/>
        </w:rPr>
        <w:t>ghi-</w:t>
      </w:r>
      <w:r>
        <w:rPr>
          <w:rFonts w:ascii="Times New Roman" w:hAnsi="Times New Roman" w:cs="Times New Roman"/>
          <w:sz w:val="28"/>
          <w:szCs w:val="28"/>
        </w:rPr>
        <w:t>ghi</w:t>
      </w:r>
      <w:r w:rsidRPr="00AE2A8E">
        <w:rPr>
          <w:rFonts w:ascii="Times New Roman" w:hAnsi="Times New Roman" w:cs="Times New Roman"/>
          <w:sz w:val="28"/>
          <w:szCs w:val="28"/>
        </w:rPr>
        <w:t>:</w:t>
      </w:r>
      <w:r>
        <w:rPr>
          <w:rFonts w:ascii="Times New Roman" w:hAnsi="Times New Roman" w:cs="Times New Roman"/>
          <w:sz w:val="28"/>
          <w:szCs w:val="28"/>
        </w:rPr>
        <w:t xml:space="preserve"> hai thao tác ghi chạy đồng thời.</w:t>
      </w:r>
    </w:p>
    <w:p w14:paraId="496D76D7" w14:textId="71A6C180" w:rsidR="00AE2A8E" w:rsidRPr="00AE2A8E" w:rsidRDefault="00EE0577" w:rsidP="00AE2A8E">
      <w:pPr>
        <w:rPr>
          <w:rFonts w:ascii="Times New Roman" w:hAnsi="Times New Roman" w:cs="Times New Roman"/>
          <w:sz w:val="28"/>
          <w:szCs w:val="28"/>
        </w:rPr>
      </w:pPr>
      <w:r>
        <w:rPr>
          <w:rFonts w:ascii="Times New Roman" w:hAnsi="Times New Roman" w:cs="Times New Roman"/>
          <w:sz w:val="28"/>
          <w:szCs w:val="28"/>
        </w:rPr>
        <w:t xml:space="preserve">- Tính mở rộng: </w:t>
      </w:r>
      <w:r w:rsidR="00AE2A8E">
        <w:rPr>
          <w:rFonts w:ascii="Times New Roman" w:hAnsi="Times New Roman" w:cs="Times New Roman"/>
          <w:sz w:val="28"/>
          <w:szCs w:val="28"/>
        </w:rPr>
        <w:t xml:space="preserve">Đảm bảo </w:t>
      </w:r>
      <w:r w:rsidR="00A4083B">
        <w:rPr>
          <w:rFonts w:ascii="Times New Roman" w:hAnsi="Times New Roman" w:cs="Times New Roman"/>
          <w:sz w:val="28"/>
          <w:szCs w:val="28"/>
        </w:rPr>
        <w:t>thứ tự xung đột là một việc tốn kém, làm giảm khả năng mở rộng của hệ phân tán.</w:t>
      </w:r>
    </w:p>
    <w:p w14:paraId="15C2D99F" w14:textId="77777777" w:rsidR="00AE2A8E" w:rsidRDefault="00AE2A8E" w:rsidP="00BD0903">
      <w:pPr>
        <w:rPr>
          <w:rFonts w:ascii="Times New Roman" w:hAnsi="Times New Roman" w:cs="Times New Roman"/>
          <w:sz w:val="28"/>
          <w:szCs w:val="28"/>
        </w:rPr>
      </w:pPr>
    </w:p>
    <w:p w14:paraId="5B32D127" w14:textId="478EA467" w:rsidR="00AE2A8E" w:rsidRDefault="00AE2A8E" w:rsidP="00BD0903">
      <w:pPr>
        <w:rPr>
          <w:rFonts w:ascii="Times New Roman" w:hAnsi="Times New Roman" w:cs="Times New Roman"/>
          <w:sz w:val="28"/>
          <w:szCs w:val="28"/>
        </w:rPr>
      </w:pPr>
    </w:p>
    <w:p w14:paraId="5064A7A9" w14:textId="6224F521" w:rsidR="00A4083B" w:rsidRPr="00A4083B" w:rsidRDefault="00A4083B" w:rsidP="00A4083B">
      <w:pPr>
        <w:rPr>
          <w:rFonts w:ascii="Times New Roman" w:hAnsi="Times New Roman" w:cs="Times New Roman"/>
          <w:sz w:val="28"/>
          <w:szCs w:val="28"/>
        </w:rPr>
      </w:pPr>
      <w:r w:rsidRPr="00A4083B">
        <w:rPr>
          <w:rFonts w:ascii="Times New Roman" w:hAnsi="Times New Roman" w:cs="Times New Roman"/>
          <w:sz w:val="28"/>
          <w:szCs w:val="28"/>
        </w:rPr>
        <w:t>Câu hỏi 2:  Xét một kho dữ liệu phân tán với 5 tiến trình độc lập P1, P2, P3, P4, và P5. Mỗi tiến trình chỉ tác động lên được bản sao cục bộ riêng của mình. Các bản sao cục bộ kết nối thành kho dữ liệu phân tán. Xét các tiến trình chỉ tương tác (ghi, đọc) lên thành phần dữ liệu x ở bản sao cục bộ riêng của mình. Hoạt động của mô hình ở các thời điểm t tương ứng, các thao tác được thực hiện như sau:</w:t>
      </w:r>
    </w:p>
    <w:p w14:paraId="4080E5B9" w14:textId="77777777" w:rsidR="00A4083B" w:rsidRPr="00A4083B" w:rsidRDefault="00A4083B" w:rsidP="00A4083B">
      <w:pPr>
        <w:rPr>
          <w:rFonts w:ascii="Times New Roman" w:hAnsi="Times New Roman" w:cs="Times New Roman"/>
          <w:sz w:val="28"/>
          <w:szCs w:val="28"/>
        </w:rPr>
      </w:pPr>
      <w:r w:rsidRPr="00A4083B">
        <w:rPr>
          <w:rFonts w:ascii="Times New Roman" w:hAnsi="Times New Roman" w:cs="Times New Roman"/>
          <w:sz w:val="28"/>
          <w:szCs w:val="28"/>
        </w:rPr>
        <w:t>t1: P1 ghi giá trị a</w:t>
      </w:r>
    </w:p>
    <w:p w14:paraId="2BF9B031" w14:textId="77777777" w:rsidR="00A4083B" w:rsidRPr="00A4083B" w:rsidRDefault="00A4083B" w:rsidP="00A4083B">
      <w:pPr>
        <w:rPr>
          <w:rFonts w:ascii="Times New Roman" w:hAnsi="Times New Roman" w:cs="Times New Roman"/>
          <w:sz w:val="28"/>
          <w:szCs w:val="28"/>
        </w:rPr>
      </w:pPr>
      <w:r w:rsidRPr="00A4083B">
        <w:rPr>
          <w:rFonts w:ascii="Times New Roman" w:hAnsi="Times New Roman" w:cs="Times New Roman"/>
          <w:sz w:val="28"/>
          <w:szCs w:val="28"/>
        </w:rPr>
        <w:t>t2: P3 đọc giá trị a</w:t>
      </w:r>
    </w:p>
    <w:p w14:paraId="24E9144E" w14:textId="77777777" w:rsidR="00A4083B" w:rsidRPr="00A4083B" w:rsidRDefault="00A4083B" w:rsidP="00A4083B">
      <w:pPr>
        <w:rPr>
          <w:rFonts w:ascii="Times New Roman" w:hAnsi="Times New Roman" w:cs="Times New Roman"/>
          <w:sz w:val="28"/>
          <w:szCs w:val="28"/>
        </w:rPr>
      </w:pPr>
      <w:r w:rsidRPr="00A4083B">
        <w:rPr>
          <w:rFonts w:ascii="Times New Roman" w:hAnsi="Times New Roman" w:cs="Times New Roman"/>
          <w:sz w:val="28"/>
          <w:szCs w:val="28"/>
        </w:rPr>
        <w:t>t3: P2 ghi giá trị b và P3 ghi giá trị c</w:t>
      </w:r>
    </w:p>
    <w:p w14:paraId="1CBCB946" w14:textId="77777777" w:rsidR="00A4083B" w:rsidRPr="00A4083B" w:rsidRDefault="00A4083B" w:rsidP="00A4083B">
      <w:pPr>
        <w:rPr>
          <w:rFonts w:ascii="Times New Roman" w:hAnsi="Times New Roman" w:cs="Times New Roman"/>
          <w:sz w:val="28"/>
          <w:szCs w:val="28"/>
        </w:rPr>
      </w:pPr>
      <w:r w:rsidRPr="00A4083B">
        <w:rPr>
          <w:rFonts w:ascii="Times New Roman" w:hAnsi="Times New Roman" w:cs="Times New Roman"/>
          <w:sz w:val="28"/>
          <w:szCs w:val="28"/>
        </w:rPr>
        <w:t>t4: P5 đọc được giá trị b</w:t>
      </w:r>
    </w:p>
    <w:p w14:paraId="0F1C6A1B" w14:textId="77777777" w:rsidR="00A4083B" w:rsidRPr="00A4083B" w:rsidRDefault="00A4083B" w:rsidP="00A4083B">
      <w:pPr>
        <w:rPr>
          <w:rFonts w:ascii="Times New Roman" w:hAnsi="Times New Roman" w:cs="Times New Roman"/>
          <w:sz w:val="28"/>
          <w:szCs w:val="28"/>
        </w:rPr>
      </w:pPr>
      <w:r w:rsidRPr="00A4083B">
        <w:rPr>
          <w:rFonts w:ascii="Times New Roman" w:hAnsi="Times New Roman" w:cs="Times New Roman"/>
          <w:sz w:val="28"/>
          <w:szCs w:val="28"/>
        </w:rPr>
        <w:t>t5: P4 và P5 đều đọc được giá trị a</w:t>
      </w:r>
    </w:p>
    <w:p w14:paraId="501F3FB6" w14:textId="77777777" w:rsidR="00A4083B" w:rsidRPr="00A4083B" w:rsidRDefault="00A4083B" w:rsidP="00A4083B">
      <w:pPr>
        <w:rPr>
          <w:rFonts w:ascii="Times New Roman" w:hAnsi="Times New Roman" w:cs="Times New Roman"/>
          <w:sz w:val="28"/>
          <w:szCs w:val="28"/>
        </w:rPr>
      </w:pPr>
      <w:r w:rsidRPr="00A4083B">
        <w:rPr>
          <w:rFonts w:ascii="Times New Roman" w:hAnsi="Times New Roman" w:cs="Times New Roman"/>
          <w:sz w:val="28"/>
          <w:szCs w:val="28"/>
        </w:rPr>
        <w:t>t6: P4 đọc được giá trị b</w:t>
      </w:r>
    </w:p>
    <w:p w14:paraId="59DC01E8" w14:textId="77777777" w:rsidR="00A4083B" w:rsidRPr="00A4083B" w:rsidRDefault="00A4083B" w:rsidP="00A4083B">
      <w:pPr>
        <w:rPr>
          <w:rFonts w:ascii="Times New Roman" w:hAnsi="Times New Roman" w:cs="Times New Roman"/>
          <w:sz w:val="28"/>
          <w:szCs w:val="28"/>
        </w:rPr>
      </w:pPr>
      <w:r w:rsidRPr="00A4083B">
        <w:rPr>
          <w:rFonts w:ascii="Times New Roman" w:hAnsi="Times New Roman" w:cs="Times New Roman"/>
          <w:sz w:val="28"/>
          <w:szCs w:val="28"/>
        </w:rPr>
        <w:t>t7: P4 và P5 đọc được giá trị c</w:t>
      </w:r>
    </w:p>
    <w:p w14:paraId="6842047C" w14:textId="77777777" w:rsidR="00A4083B" w:rsidRPr="00A4083B" w:rsidRDefault="00A4083B" w:rsidP="00A4083B">
      <w:pPr>
        <w:rPr>
          <w:rFonts w:ascii="Times New Roman" w:hAnsi="Times New Roman" w:cs="Times New Roman"/>
          <w:sz w:val="28"/>
          <w:szCs w:val="28"/>
        </w:rPr>
      </w:pPr>
      <w:r w:rsidRPr="00A4083B">
        <w:rPr>
          <w:rFonts w:ascii="Times New Roman" w:hAnsi="Times New Roman" w:cs="Times New Roman"/>
          <w:sz w:val="28"/>
          <w:szCs w:val="28"/>
        </w:rPr>
        <w:t>(biết rằng ti &lt; ti+1 với i=(0..6)</w:t>
      </w:r>
    </w:p>
    <w:p w14:paraId="47B2F5C5" w14:textId="77777777" w:rsidR="00A4083B" w:rsidRPr="00A4083B" w:rsidRDefault="00A4083B" w:rsidP="00A4083B">
      <w:pPr>
        <w:rPr>
          <w:rFonts w:ascii="Times New Roman" w:hAnsi="Times New Roman" w:cs="Times New Roman"/>
          <w:i/>
          <w:iCs/>
          <w:sz w:val="28"/>
          <w:szCs w:val="28"/>
        </w:rPr>
      </w:pPr>
      <w:r w:rsidRPr="00A4083B">
        <w:rPr>
          <w:rFonts w:ascii="Times New Roman" w:hAnsi="Times New Roman" w:cs="Times New Roman"/>
          <w:sz w:val="28"/>
          <w:szCs w:val="28"/>
        </w:rPr>
        <w:t>Câu hỏi:</w:t>
      </w:r>
    </w:p>
    <w:p w14:paraId="24B3707E" w14:textId="77777777" w:rsidR="00A4083B" w:rsidRPr="00A4083B" w:rsidRDefault="00A4083B" w:rsidP="00A4083B">
      <w:pPr>
        <w:rPr>
          <w:rFonts w:ascii="Times New Roman" w:hAnsi="Times New Roman" w:cs="Times New Roman"/>
          <w:i/>
          <w:iCs/>
          <w:sz w:val="28"/>
          <w:szCs w:val="28"/>
        </w:rPr>
      </w:pPr>
      <w:r w:rsidRPr="00A4083B">
        <w:rPr>
          <w:rFonts w:ascii="Times New Roman" w:hAnsi="Times New Roman" w:cs="Times New Roman"/>
          <w:i/>
          <w:iCs/>
          <w:sz w:val="28"/>
          <w:szCs w:val="28"/>
        </w:rPr>
        <w:t xml:space="preserve">a) Mô hình trên có thoả mãn thống nhất nhân quả không? Giải thích. </w:t>
      </w:r>
    </w:p>
    <w:p w14:paraId="4645D816" w14:textId="12EF531D" w:rsidR="00AE2A8E" w:rsidRDefault="00A4083B" w:rsidP="00A4083B">
      <w:pPr>
        <w:rPr>
          <w:rFonts w:ascii="Times New Roman" w:hAnsi="Times New Roman" w:cs="Times New Roman"/>
          <w:sz w:val="28"/>
          <w:szCs w:val="28"/>
        </w:rPr>
      </w:pPr>
      <w:r w:rsidRPr="00A4083B">
        <w:rPr>
          <w:rFonts w:ascii="Times New Roman" w:hAnsi="Times New Roman" w:cs="Times New Roman"/>
          <w:i/>
          <w:iCs/>
          <w:sz w:val="28"/>
          <w:szCs w:val="28"/>
        </w:rPr>
        <w:t>b) Mô hình trên có thoả mãn thống nhất tuần tự không? Giải thích.</w:t>
      </w:r>
    </w:p>
    <w:p w14:paraId="02544200" w14:textId="7574B1E5" w:rsidR="00A4083B" w:rsidRDefault="00A4083B" w:rsidP="00A4083B">
      <w:pPr>
        <w:rPr>
          <w:rFonts w:ascii="Times New Roman" w:hAnsi="Times New Roman" w:cs="Times New Roman"/>
          <w:sz w:val="28"/>
          <w:szCs w:val="28"/>
        </w:rPr>
      </w:pPr>
    </w:p>
    <w:p w14:paraId="18D98B5E" w14:textId="6CC45236" w:rsidR="00A4083B" w:rsidRDefault="00A4083B" w:rsidP="00A4083B">
      <w:pPr>
        <w:rPr>
          <w:rFonts w:ascii="Times New Roman" w:hAnsi="Times New Roman" w:cs="Times New Roman"/>
          <w:sz w:val="28"/>
          <w:szCs w:val="28"/>
        </w:rPr>
      </w:pPr>
    </w:p>
    <w:p w14:paraId="4292E33E" w14:textId="705B2206" w:rsidR="00A4083B" w:rsidRDefault="00A4083B" w:rsidP="00A4083B">
      <w:pPr>
        <w:rPr>
          <w:rFonts w:ascii="Times New Roman" w:hAnsi="Times New Roman" w:cs="Times New Roman"/>
          <w:sz w:val="28"/>
          <w:szCs w:val="28"/>
        </w:rPr>
      </w:pPr>
      <w:r w:rsidRPr="00A4083B">
        <w:rPr>
          <w:rFonts w:ascii="Times New Roman" w:hAnsi="Times New Roman" w:cs="Times New Roman"/>
          <w:sz w:val="28"/>
          <w:szCs w:val="28"/>
        </w:rPr>
        <w:lastRenderedPageBreak/>
        <w:t xml:space="preserve">Câu hỏi 3: </w:t>
      </w:r>
      <w:r w:rsidRPr="00A4083B">
        <w:rPr>
          <w:rFonts w:ascii="Times New Roman" w:hAnsi="Times New Roman" w:cs="Times New Roman"/>
          <w:i/>
          <w:iCs/>
          <w:sz w:val="28"/>
          <w:szCs w:val="28"/>
        </w:rPr>
        <w:t>Conit là gì? Nếu đặt kích thước Conit quá lớn thì sẽ gây ra vấn đề gì? Tương tự với kích thước Conit quá nhỏ?</w:t>
      </w:r>
    </w:p>
    <w:p w14:paraId="733539EF" w14:textId="5BFC8C78" w:rsidR="00A4083B" w:rsidRDefault="00A4083B" w:rsidP="00A4083B">
      <w:pPr>
        <w:rPr>
          <w:rFonts w:ascii="Times New Roman" w:hAnsi="Times New Roman" w:cs="Times New Roman"/>
          <w:sz w:val="28"/>
          <w:szCs w:val="28"/>
        </w:rPr>
      </w:pPr>
    </w:p>
    <w:p w14:paraId="02A5C12C" w14:textId="751E0670" w:rsidR="00A4083B" w:rsidRDefault="00A4083B" w:rsidP="00A4083B">
      <w:pPr>
        <w:rPr>
          <w:rFonts w:ascii="Times New Roman" w:hAnsi="Times New Roman" w:cs="Times New Roman"/>
          <w:sz w:val="28"/>
          <w:szCs w:val="28"/>
        </w:rPr>
      </w:pPr>
      <w:r w:rsidRPr="00A4083B">
        <w:rPr>
          <w:rFonts w:ascii="Times New Roman" w:hAnsi="Times New Roman" w:cs="Times New Roman"/>
          <w:sz w:val="28"/>
          <w:szCs w:val="28"/>
        </w:rPr>
        <w:t xml:space="preserve">Câu hỏi 4: </w:t>
      </w:r>
      <w:r w:rsidRPr="00A4083B">
        <w:rPr>
          <w:rFonts w:ascii="Times New Roman" w:hAnsi="Times New Roman" w:cs="Times New Roman"/>
          <w:i/>
          <w:iCs/>
          <w:sz w:val="28"/>
          <w:szCs w:val="28"/>
        </w:rPr>
        <w:t>Tại sao thống nhất nhân quả có tính thống nhất yếu hơn thống nhất tuần tự? Cho ví dụ để làm rõ điều này.</w:t>
      </w:r>
    </w:p>
    <w:p w14:paraId="1BE9EFA0" w14:textId="789A8731" w:rsidR="00A4083B" w:rsidRDefault="00A4083B" w:rsidP="00A4083B">
      <w:pPr>
        <w:rPr>
          <w:rFonts w:ascii="Times New Roman" w:hAnsi="Times New Roman" w:cs="Times New Roman"/>
          <w:sz w:val="28"/>
          <w:szCs w:val="28"/>
        </w:rPr>
      </w:pPr>
    </w:p>
    <w:p w14:paraId="5B415A3C" w14:textId="752F9E50" w:rsidR="00A4083B" w:rsidRDefault="00A4083B" w:rsidP="00A4083B">
      <w:pPr>
        <w:rPr>
          <w:rFonts w:ascii="Times New Roman" w:hAnsi="Times New Roman" w:cs="Times New Roman"/>
          <w:sz w:val="28"/>
          <w:szCs w:val="28"/>
        </w:rPr>
      </w:pPr>
    </w:p>
    <w:p w14:paraId="3ED96031" w14:textId="321B1BBD" w:rsidR="00A4083B" w:rsidRDefault="00A4083B" w:rsidP="00A4083B">
      <w:pPr>
        <w:rPr>
          <w:rFonts w:ascii="Times New Roman" w:hAnsi="Times New Roman" w:cs="Times New Roman"/>
          <w:sz w:val="28"/>
          <w:szCs w:val="28"/>
        </w:rPr>
      </w:pPr>
      <w:r w:rsidRPr="00A4083B">
        <w:rPr>
          <w:rFonts w:ascii="Times New Roman" w:hAnsi="Times New Roman" w:cs="Times New Roman"/>
          <w:sz w:val="28"/>
          <w:szCs w:val="28"/>
        </w:rPr>
        <w:t xml:space="preserve">Câu hỏi 5: </w:t>
      </w:r>
      <w:r w:rsidRPr="00A4083B">
        <w:rPr>
          <w:rFonts w:ascii="Times New Roman" w:hAnsi="Times New Roman" w:cs="Times New Roman"/>
          <w:i/>
          <w:iCs/>
          <w:sz w:val="28"/>
          <w:szCs w:val="28"/>
        </w:rPr>
        <w:t>Vấn đề của mô hình Eventual Consistency là gì? Từ đó đưa ra định nghĩa mô hình thống nhất hướng client.</w:t>
      </w:r>
    </w:p>
    <w:p w14:paraId="5503E82B" w14:textId="11EE908B" w:rsidR="00A4083B" w:rsidRDefault="00A4083B" w:rsidP="00A4083B">
      <w:pPr>
        <w:rPr>
          <w:rFonts w:ascii="Times New Roman" w:hAnsi="Times New Roman" w:cs="Times New Roman"/>
          <w:sz w:val="28"/>
          <w:szCs w:val="28"/>
        </w:rPr>
      </w:pPr>
    </w:p>
    <w:p w14:paraId="082BCC96" w14:textId="135450CA" w:rsidR="00A4083B" w:rsidRDefault="00A4083B" w:rsidP="00A4083B">
      <w:pPr>
        <w:rPr>
          <w:rFonts w:ascii="Times New Roman" w:hAnsi="Times New Roman" w:cs="Times New Roman"/>
          <w:sz w:val="28"/>
          <w:szCs w:val="28"/>
        </w:rPr>
      </w:pPr>
    </w:p>
    <w:p w14:paraId="535A8EA3" w14:textId="77777777" w:rsidR="00A4083B" w:rsidRPr="00A4083B" w:rsidRDefault="00A4083B" w:rsidP="00A4083B">
      <w:pPr>
        <w:rPr>
          <w:rFonts w:ascii="Times New Roman" w:hAnsi="Times New Roman" w:cs="Times New Roman"/>
          <w:i/>
          <w:iCs/>
          <w:sz w:val="28"/>
          <w:szCs w:val="28"/>
        </w:rPr>
      </w:pPr>
      <w:r w:rsidRPr="00A4083B">
        <w:rPr>
          <w:rFonts w:ascii="Times New Roman" w:hAnsi="Times New Roman" w:cs="Times New Roman"/>
          <w:sz w:val="28"/>
          <w:szCs w:val="28"/>
        </w:rPr>
        <w:t xml:space="preserve">Câu hỏi 6: </w:t>
      </w:r>
      <w:r w:rsidRPr="00A4083B">
        <w:rPr>
          <w:rFonts w:ascii="Times New Roman" w:hAnsi="Times New Roman" w:cs="Times New Roman"/>
          <w:i/>
          <w:iCs/>
          <w:sz w:val="28"/>
          <w:szCs w:val="28"/>
        </w:rPr>
        <w:t>Một ngân hàng quyết định sử dụng dịch vụ CDN (Content Delivery Network) của một công ty mới khởi nghiệp cung cấp.</w:t>
      </w:r>
    </w:p>
    <w:p w14:paraId="541EE5F8" w14:textId="77777777" w:rsidR="00A4083B" w:rsidRPr="00A4083B" w:rsidRDefault="00A4083B" w:rsidP="00A4083B">
      <w:pPr>
        <w:rPr>
          <w:rFonts w:ascii="Times New Roman" w:hAnsi="Times New Roman" w:cs="Times New Roman"/>
          <w:i/>
          <w:iCs/>
          <w:sz w:val="28"/>
          <w:szCs w:val="28"/>
        </w:rPr>
      </w:pPr>
      <w:r w:rsidRPr="00A4083B">
        <w:rPr>
          <w:rFonts w:ascii="Times New Roman" w:hAnsi="Times New Roman" w:cs="Times New Roman"/>
          <w:i/>
          <w:iCs/>
          <w:sz w:val="28"/>
          <w:szCs w:val="28"/>
        </w:rPr>
        <w:t>a) Với bước đặt máy chủ, công ty chọn thuật toán chọn đặt các máy chủ bản sao (replica) dựa trên khoảng cách với các chi nhánh ngân hàng. Hãy đề xuất thuật toán chọn đặt k replica với N vị trí có thể đặt máy chủ. Biết rằng đây là thuật toán dựa trên khoảng cách và công ty biết trước các vị trí các chi nhánh ngân hàng.</w:t>
      </w:r>
    </w:p>
    <w:p w14:paraId="4069445E" w14:textId="77777777" w:rsidR="00A4083B" w:rsidRPr="00A4083B" w:rsidRDefault="00A4083B" w:rsidP="00A4083B">
      <w:pPr>
        <w:rPr>
          <w:rFonts w:ascii="Times New Roman" w:hAnsi="Times New Roman" w:cs="Times New Roman"/>
          <w:i/>
          <w:iCs/>
          <w:sz w:val="28"/>
          <w:szCs w:val="28"/>
        </w:rPr>
      </w:pPr>
      <w:r w:rsidRPr="00A4083B">
        <w:rPr>
          <w:rFonts w:ascii="Times New Roman" w:hAnsi="Times New Roman" w:cs="Times New Roman"/>
          <w:i/>
          <w:iCs/>
          <w:sz w:val="28"/>
          <w:szCs w:val="28"/>
        </w:rPr>
        <w:t>b) Với thuật toán để quản lý nội dung dữ liệu ở các replica, công ty quyết định chọn thuật toán dựa trên bản sao kích hoạt bởi server (server-initiated replicas). Hãy mô tả cơ chế đó với việc xem xét một đơn vị dữ liệu X là thông tin tài khoản một người dùng cùng với 2 ngưỡng là del(X) và rep(X).</w:t>
      </w:r>
    </w:p>
    <w:p w14:paraId="24AC1500" w14:textId="000095F1" w:rsidR="00A4083B" w:rsidRDefault="00A4083B" w:rsidP="00A4083B">
      <w:pPr>
        <w:rPr>
          <w:rFonts w:ascii="Times New Roman" w:hAnsi="Times New Roman" w:cs="Times New Roman"/>
          <w:sz w:val="28"/>
          <w:szCs w:val="28"/>
        </w:rPr>
      </w:pPr>
      <w:r w:rsidRPr="00A4083B">
        <w:rPr>
          <w:rFonts w:ascii="Times New Roman" w:hAnsi="Times New Roman" w:cs="Times New Roman"/>
          <w:i/>
          <w:iCs/>
          <w:sz w:val="28"/>
          <w:szCs w:val="28"/>
        </w:rPr>
        <w:t>c) Liên quan đến giao thức đảm bảo thống nhất, công ty quyết định chọn giao thức ghi trên các bản sao (replicated write), tuy nhiên công ty băn khoăn giữa giao thức sao lưu tích cực và giao thức sao lưu dựa</w:t>
      </w:r>
      <w:r w:rsidRPr="00A4083B">
        <w:rPr>
          <w:i/>
          <w:iCs/>
        </w:rPr>
        <w:t xml:space="preserve"> </w:t>
      </w:r>
      <w:r w:rsidRPr="00A4083B">
        <w:rPr>
          <w:rFonts w:ascii="Times New Roman" w:hAnsi="Times New Roman" w:cs="Times New Roman"/>
          <w:i/>
          <w:iCs/>
          <w:sz w:val="28"/>
          <w:szCs w:val="28"/>
        </w:rPr>
        <w:t>trên túc số. Bạn hãy giúp công ty lựa chọn giao thức phù hợp bằng việc so sánh 2 giao thức trên với việc chỉ ra ưu nhược điểm của chúng.</w:t>
      </w:r>
    </w:p>
    <w:p w14:paraId="3184E1FE" w14:textId="51DEA3E4" w:rsidR="00A4083B" w:rsidRDefault="00A4083B" w:rsidP="00A4083B">
      <w:pPr>
        <w:rPr>
          <w:rFonts w:ascii="Times New Roman" w:hAnsi="Times New Roman" w:cs="Times New Roman"/>
          <w:sz w:val="28"/>
          <w:szCs w:val="28"/>
        </w:rPr>
      </w:pPr>
    </w:p>
    <w:p w14:paraId="6542488E" w14:textId="3AE64A8D" w:rsidR="00A4083B" w:rsidRDefault="00A4083B" w:rsidP="00A4083B">
      <w:pPr>
        <w:rPr>
          <w:rFonts w:ascii="Times New Roman" w:hAnsi="Times New Roman" w:cs="Times New Roman"/>
          <w:sz w:val="28"/>
          <w:szCs w:val="28"/>
        </w:rPr>
      </w:pPr>
    </w:p>
    <w:p w14:paraId="215FF28B" w14:textId="77777777" w:rsidR="00A4083B" w:rsidRPr="00A4083B" w:rsidRDefault="00A4083B" w:rsidP="00A4083B">
      <w:pPr>
        <w:rPr>
          <w:rFonts w:ascii="Times New Roman" w:hAnsi="Times New Roman" w:cs="Times New Roman"/>
          <w:i/>
          <w:iCs/>
          <w:sz w:val="28"/>
          <w:szCs w:val="28"/>
        </w:rPr>
      </w:pPr>
      <w:r w:rsidRPr="00A4083B">
        <w:rPr>
          <w:rFonts w:ascii="Times New Roman" w:hAnsi="Times New Roman" w:cs="Times New Roman"/>
          <w:sz w:val="28"/>
          <w:szCs w:val="28"/>
        </w:rPr>
        <w:t>Câu hỏi 7</w:t>
      </w:r>
      <w:r w:rsidRPr="00A4083B">
        <w:rPr>
          <w:rFonts w:ascii="Times New Roman" w:hAnsi="Times New Roman" w:cs="Times New Roman"/>
          <w:i/>
          <w:iCs/>
          <w:sz w:val="28"/>
          <w:szCs w:val="28"/>
        </w:rPr>
        <w:t>: Liên quan đến các mô hình thống nhất hướng dữ liệu và các mô hình thống nhất hướng người dùng:</w:t>
      </w:r>
    </w:p>
    <w:p w14:paraId="78E879B0" w14:textId="77777777" w:rsidR="00A4083B" w:rsidRPr="00A4083B" w:rsidRDefault="00A4083B" w:rsidP="00A4083B">
      <w:pPr>
        <w:rPr>
          <w:rFonts w:ascii="Times New Roman" w:hAnsi="Times New Roman" w:cs="Times New Roman"/>
          <w:i/>
          <w:iCs/>
          <w:sz w:val="28"/>
          <w:szCs w:val="28"/>
        </w:rPr>
      </w:pPr>
      <w:r w:rsidRPr="00A4083B">
        <w:rPr>
          <w:rFonts w:ascii="Times New Roman" w:hAnsi="Times New Roman" w:cs="Times New Roman"/>
          <w:i/>
          <w:iCs/>
          <w:sz w:val="28"/>
          <w:szCs w:val="28"/>
        </w:rPr>
        <w:t>a. Giải thích vắn tắt ý tưởng của 2 loại mô hình thống nhất hướng dữ liệu trên.</w:t>
      </w:r>
    </w:p>
    <w:p w14:paraId="099141D0" w14:textId="77777777" w:rsidR="00A4083B" w:rsidRPr="00A4083B" w:rsidRDefault="00A4083B" w:rsidP="00A4083B">
      <w:pPr>
        <w:rPr>
          <w:rFonts w:ascii="Times New Roman" w:hAnsi="Times New Roman" w:cs="Times New Roman"/>
          <w:i/>
          <w:iCs/>
          <w:sz w:val="28"/>
          <w:szCs w:val="28"/>
        </w:rPr>
      </w:pPr>
      <w:r w:rsidRPr="00A4083B">
        <w:rPr>
          <w:rFonts w:ascii="Times New Roman" w:hAnsi="Times New Roman" w:cs="Times New Roman"/>
          <w:i/>
          <w:iCs/>
          <w:sz w:val="28"/>
          <w:szCs w:val="28"/>
        </w:rPr>
        <w:t>b. Một công ty startup mới mở chuyên triển khai thương mại hóa dịch vụ CDN (Content Delivery Network) cho 2 loại hình dịch vụ là thư điện tử và WWW. Để đảm bảo thống nhất dữ liệu cho 2 loại dịch vụ đó thì tầng middleware sẽ áp dụng mô hình thống nhất dữ liệu nào (ở câu a) cho mỗi loại dịch vụ trên? Giải thích.</w:t>
      </w:r>
    </w:p>
    <w:p w14:paraId="2FC6CA55" w14:textId="24967931" w:rsidR="00A4083B" w:rsidRPr="00A4083B" w:rsidRDefault="00A4083B" w:rsidP="00A4083B">
      <w:pPr>
        <w:rPr>
          <w:rFonts w:ascii="Times New Roman" w:hAnsi="Times New Roman" w:cs="Times New Roman"/>
          <w:sz w:val="28"/>
          <w:szCs w:val="28"/>
        </w:rPr>
      </w:pPr>
      <w:r w:rsidRPr="00A4083B">
        <w:rPr>
          <w:rFonts w:ascii="Times New Roman" w:hAnsi="Times New Roman" w:cs="Times New Roman"/>
          <w:i/>
          <w:iCs/>
          <w:sz w:val="28"/>
          <w:szCs w:val="28"/>
        </w:rPr>
        <w:t>c. Công ty đó triển khai 3000 server bản sao vật lý và chọn hình thức sao lưu dữ liệu dựa trên túc số (quorum) với Nw = 1600 và Nr = 1100. Vậy hệ thống đó sẽ tránh được xung đột đọc-ghi và xung đột ghi-</w:t>
      </w:r>
      <w:r w:rsidRPr="00A4083B">
        <w:rPr>
          <w:rFonts w:ascii="Times New Roman" w:hAnsi="Times New Roman" w:cs="Times New Roman"/>
          <w:sz w:val="28"/>
          <w:szCs w:val="28"/>
        </w:rPr>
        <w:t xml:space="preserve"> ghi hay không? Giải thích.</w:t>
      </w:r>
    </w:p>
    <w:sectPr w:rsidR="00A4083B" w:rsidRPr="00A4083B" w:rsidSect="00F860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F1A55"/>
    <w:multiLevelType w:val="hybridMultilevel"/>
    <w:tmpl w:val="E60C1FD6"/>
    <w:lvl w:ilvl="0" w:tplc="73449B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61C77"/>
    <w:multiLevelType w:val="hybridMultilevel"/>
    <w:tmpl w:val="8BE6813A"/>
    <w:lvl w:ilvl="0" w:tplc="1A7C86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C3F47"/>
    <w:multiLevelType w:val="hybridMultilevel"/>
    <w:tmpl w:val="6D769F3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54298"/>
    <w:multiLevelType w:val="hybridMultilevel"/>
    <w:tmpl w:val="39F4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5F39A4"/>
    <w:multiLevelType w:val="hybridMultilevel"/>
    <w:tmpl w:val="9EBC14AE"/>
    <w:lvl w:ilvl="0" w:tplc="2FFE78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2641F"/>
    <w:multiLevelType w:val="hybridMultilevel"/>
    <w:tmpl w:val="843EA1C0"/>
    <w:lvl w:ilvl="0" w:tplc="2EE450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B7"/>
    <w:rsid w:val="00022C8F"/>
    <w:rsid w:val="000F2713"/>
    <w:rsid w:val="00330EEB"/>
    <w:rsid w:val="003B67B7"/>
    <w:rsid w:val="00400ADA"/>
    <w:rsid w:val="00431CAD"/>
    <w:rsid w:val="00556E10"/>
    <w:rsid w:val="00596140"/>
    <w:rsid w:val="005A2051"/>
    <w:rsid w:val="005B7D32"/>
    <w:rsid w:val="005D30AD"/>
    <w:rsid w:val="005D6540"/>
    <w:rsid w:val="005D7D40"/>
    <w:rsid w:val="00600C56"/>
    <w:rsid w:val="006B21D8"/>
    <w:rsid w:val="006E782C"/>
    <w:rsid w:val="00716E33"/>
    <w:rsid w:val="0072564D"/>
    <w:rsid w:val="00737404"/>
    <w:rsid w:val="00760602"/>
    <w:rsid w:val="00760B01"/>
    <w:rsid w:val="007772DF"/>
    <w:rsid w:val="007D5B02"/>
    <w:rsid w:val="007D5E7E"/>
    <w:rsid w:val="007E39DC"/>
    <w:rsid w:val="007F66C2"/>
    <w:rsid w:val="00800B88"/>
    <w:rsid w:val="00827C6E"/>
    <w:rsid w:val="008602BD"/>
    <w:rsid w:val="00907A1F"/>
    <w:rsid w:val="00924820"/>
    <w:rsid w:val="00935C09"/>
    <w:rsid w:val="009E7DB9"/>
    <w:rsid w:val="00A141CE"/>
    <w:rsid w:val="00A4083B"/>
    <w:rsid w:val="00A96446"/>
    <w:rsid w:val="00AE2A8E"/>
    <w:rsid w:val="00AF45DE"/>
    <w:rsid w:val="00B77736"/>
    <w:rsid w:val="00BD0903"/>
    <w:rsid w:val="00BD69A3"/>
    <w:rsid w:val="00C17AB1"/>
    <w:rsid w:val="00C47944"/>
    <w:rsid w:val="00CA522D"/>
    <w:rsid w:val="00D04DF1"/>
    <w:rsid w:val="00DC2154"/>
    <w:rsid w:val="00E110EE"/>
    <w:rsid w:val="00E93ECB"/>
    <w:rsid w:val="00EE0577"/>
    <w:rsid w:val="00F0796C"/>
    <w:rsid w:val="00F37DCB"/>
    <w:rsid w:val="00F7658A"/>
    <w:rsid w:val="00F8606E"/>
    <w:rsid w:val="00F87E0A"/>
    <w:rsid w:val="00F9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A01D0F"/>
  <w15:chartTrackingRefBased/>
  <w15:docId w15:val="{FF36F5DC-717C-2A4E-8936-0C3C99A2A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B02"/>
    <w:pPr>
      <w:ind w:left="720"/>
      <w:contextualSpacing/>
    </w:pPr>
  </w:style>
  <w:style w:type="table" w:styleId="TableGrid">
    <w:name w:val="Table Grid"/>
    <w:basedOn w:val="TableNormal"/>
    <w:uiPriority w:val="39"/>
    <w:rsid w:val="006E78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75870">
      <w:bodyDiv w:val="1"/>
      <w:marLeft w:val="0"/>
      <w:marRight w:val="0"/>
      <w:marTop w:val="0"/>
      <w:marBottom w:val="0"/>
      <w:divBdr>
        <w:top w:val="none" w:sz="0" w:space="0" w:color="auto"/>
        <w:left w:val="none" w:sz="0" w:space="0" w:color="auto"/>
        <w:bottom w:val="none" w:sz="0" w:space="0" w:color="auto"/>
        <w:right w:val="none" w:sz="0" w:space="0" w:color="auto"/>
      </w:divBdr>
      <w:divsChild>
        <w:div w:id="1488086086">
          <w:marLeft w:val="0"/>
          <w:marRight w:val="0"/>
          <w:marTop w:val="0"/>
          <w:marBottom w:val="0"/>
          <w:divBdr>
            <w:top w:val="none" w:sz="0" w:space="0" w:color="auto"/>
            <w:left w:val="none" w:sz="0" w:space="0" w:color="auto"/>
            <w:bottom w:val="none" w:sz="0" w:space="0" w:color="auto"/>
            <w:right w:val="none" w:sz="0" w:space="0" w:color="auto"/>
          </w:divBdr>
          <w:divsChild>
            <w:div w:id="1751732422">
              <w:marLeft w:val="0"/>
              <w:marRight w:val="0"/>
              <w:marTop w:val="0"/>
              <w:marBottom w:val="0"/>
              <w:divBdr>
                <w:top w:val="none" w:sz="0" w:space="0" w:color="auto"/>
                <w:left w:val="none" w:sz="0" w:space="0" w:color="auto"/>
                <w:bottom w:val="none" w:sz="0" w:space="0" w:color="auto"/>
                <w:right w:val="none" w:sz="0" w:space="0" w:color="auto"/>
              </w:divBdr>
              <w:divsChild>
                <w:div w:id="13147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67749">
      <w:bodyDiv w:val="1"/>
      <w:marLeft w:val="0"/>
      <w:marRight w:val="0"/>
      <w:marTop w:val="0"/>
      <w:marBottom w:val="0"/>
      <w:divBdr>
        <w:top w:val="none" w:sz="0" w:space="0" w:color="auto"/>
        <w:left w:val="none" w:sz="0" w:space="0" w:color="auto"/>
        <w:bottom w:val="none" w:sz="0" w:space="0" w:color="auto"/>
        <w:right w:val="none" w:sz="0" w:space="0" w:color="auto"/>
      </w:divBdr>
      <w:divsChild>
        <w:div w:id="1664776184">
          <w:marLeft w:val="0"/>
          <w:marRight w:val="0"/>
          <w:marTop w:val="0"/>
          <w:marBottom w:val="0"/>
          <w:divBdr>
            <w:top w:val="none" w:sz="0" w:space="0" w:color="auto"/>
            <w:left w:val="none" w:sz="0" w:space="0" w:color="auto"/>
            <w:bottom w:val="none" w:sz="0" w:space="0" w:color="auto"/>
            <w:right w:val="none" w:sz="0" w:space="0" w:color="auto"/>
          </w:divBdr>
          <w:divsChild>
            <w:div w:id="1533491036">
              <w:marLeft w:val="0"/>
              <w:marRight w:val="0"/>
              <w:marTop w:val="0"/>
              <w:marBottom w:val="0"/>
              <w:divBdr>
                <w:top w:val="none" w:sz="0" w:space="0" w:color="auto"/>
                <w:left w:val="none" w:sz="0" w:space="0" w:color="auto"/>
                <w:bottom w:val="none" w:sz="0" w:space="0" w:color="auto"/>
                <w:right w:val="none" w:sz="0" w:space="0" w:color="auto"/>
              </w:divBdr>
              <w:divsChild>
                <w:div w:id="16464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40693">
      <w:bodyDiv w:val="1"/>
      <w:marLeft w:val="0"/>
      <w:marRight w:val="0"/>
      <w:marTop w:val="0"/>
      <w:marBottom w:val="0"/>
      <w:divBdr>
        <w:top w:val="none" w:sz="0" w:space="0" w:color="auto"/>
        <w:left w:val="none" w:sz="0" w:space="0" w:color="auto"/>
        <w:bottom w:val="none" w:sz="0" w:space="0" w:color="auto"/>
        <w:right w:val="none" w:sz="0" w:space="0" w:color="auto"/>
      </w:divBdr>
      <w:divsChild>
        <w:div w:id="922910272">
          <w:marLeft w:val="0"/>
          <w:marRight w:val="0"/>
          <w:marTop w:val="0"/>
          <w:marBottom w:val="0"/>
          <w:divBdr>
            <w:top w:val="none" w:sz="0" w:space="0" w:color="auto"/>
            <w:left w:val="none" w:sz="0" w:space="0" w:color="auto"/>
            <w:bottom w:val="none" w:sz="0" w:space="0" w:color="auto"/>
            <w:right w:val="none" w:sz="0" w:space="0" w:color="auto"/>
          </w:divBdr>
          <w:divsChild>
            <w:div w:id="415326486">
              <w:marLeft w:val="0"/>
              <w:marRight w:val="0"/>
              <w:marTop w:val="0"/>
              <w:marBottom w:val="0"/>
              <w:divBdr>
                <w:top w:val="none" w:sz="0" w:space="0" w:color="auto"/>
                <w:left w:val="none" w:sz="0" w:space="0" w:color="auto"/>
                <w:bottom w:val="none" w:sz="0" w:space="0" w:color="auto"/>
                <w:right w:val="none" w:sz="0" w:space="0" w:color="auto"/>
              </w:divBdr>
              <w:divsChild>
                <w:div w:id="19925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93496">
      <w:bodyDiv w:val="1"/>
      <w:marLeft w:val="0"/>
      <w:marRight w:val="0"/>
      <w:marTop w:val="0"/>
      <w:marBottom w:val="0"/>
      <w:divBdr>
        <w:top w:val="none" w:sz="0" w:space="0" w:color="auto"/>
        <w:left w:val="none" w:sz="0" w:space="0" w:color="auto"/>
        <w:bottom w:val="none" w:sz="0" w:space="0" w:color="auto"/>
        <w:right w:val="none" w:sz="0" w:space="0" w:color="auto"/>
      </w:divBdr>
    </w:div>
    <w:div w:id="527645025">
      <w:bodyDiv w:val="1"/>
      <w:marLeft w:val="0"/>
      <w:marRight w:val="0"/>
      <w:marTop w:val="0"/>
      <w:marBottom w:val="0"/>
      <w:divBdr>
        <w:top w:val="none" w:sz="0" w:space="0" w:color="auto"/>
        <w:left w:val="none" w:sz="0" w:space="0" w:color="auto"/>
        <w:bottom w:val="none" w:sz="0" w:space="0" w:color="auto"/>
        <w:right w:val="none" w:sz="0" w:space="0" w:color="auto"/>
      </w:divBdr>
      <w:divsChild>
        <w:div w:id="1484277325">
          <w:marLeft w:val="0"/>
          <w:marRight w:val="0"/>
          <w:marTop w:val="0"/>
          <w:marBottom w:val="0"/>
          <w:divBdr>
            <w:top w:val="none" w:sz="0" w:space="0" w:color="auto"/>
            <w:left w:val="none" w:sz="0" w:space="0" w:color="auto"/>
            <w:bottom w:val="none" w:sz="0" w:space="0" w:color="auto"/>
            <w:right w:val="none" w:sz="0" w:space="0" w:color="auto"/>
          </w:divBdr>
          <w:divsChild>
            <w:div w:id="764111291">
              <w:marLeft w:val="0"/>
              <w:marRight w:val="0"/>
              <w:marTop w:val="0"/>
              <w:marBottom w:val="0"/>
              <w:divBdr>
                <w:top w:val="none" w:sz="0" w:space="0" w:color="auto"/>
                <w:left w:val="none" w:sz="0" w:space="0" w:color="auto"/>
                <w:bottom w:val="none" w:sz="0" w:space="0" w:color="auto"/>
                <w:right w:val="none" w:sz="0" w:space="0" w:color="auto"/>
              </w:divBdr>
              <w:divsChild>
                <w:div w:id="10981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86348">
      <w:bodyDiv w:val="1"/>
      <w:marLeft w:val="0"/>
      <w:marRight w:val="0"/>
      <w:marTop w:val="0"/>
      <w:marBottom w:val="0"/>
      <w:divBdr>
        <w:top w:val="none" w:sz="0" w:space="0" w:color="auto"/>
        <w:left w:val="none" w:sz="0" w:space="0" w:color="auto"/>
        <w:bottom w:val="none" w:sz="0" w:space="0" w:color="auto"/>
        <w:right w:val="none" w:sz="0" w:space="0" w:color="auto"/>
      </w:divBdr>
      <w:divsChild>
        <w:div w:id="1141650179">
          <w:marLeft w:val="0"/>
          <w:marRight w:val="0"/>
          <w:marTop w:val="0"/>
          <w:marBottom w:val="0"/>
          <w:divBdr>
            <w:top w:val="none" w:sz="0" w:space="0" w:color="auto"/>
            <w:left w:val="none" w:sz="0" w:space="0" w:color="auto"/>
            <w:bottom w:val="none" w:sz="0" w:space="0" w:color="auto"/>
            <w:right w:val="none" w:sz="0" w:space="0" w:color="auto"/>
          </w:divBdr>
          <w:divsChild>
            <w:div w:id="1304042456">
              <w:marLeft w:val="0"/>
              <w:marRight w:val="0"/>
              <w:marTop w:val="0"/>
              <w:marBottom w:val="0"/>
              <w:divBdr>
                <w:top w:val="none" w:sz="0" w:space="0" w:color="auto"/>
                <w:left w:val="none" w:sz="0" w:space="0" w:color="auto"/>
                <w:bottom w:val="none" w:sz="0" w:space="0" w:color="auto"/>
                <w:right w:val="none" w:sz="0" w:space="0" w:color="auto"/>
              </w:divBdr>
              <w:divsChild>
                <w:div w:id="118535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80722">
      <w:bodyDiv w:val="1"/>
      <w:marLeft w:val="0"/>
      <w:marRight w:val="0"/>
      <w:marTop w:val="0"/>
      <w:marBottom w:val="0"/>
      <w:divBdr>
        <w:top w:val="none" w:sz="0" w:space="0" w:color="auto"/>
        <w:left w:val="none" w:sz="0" w:space="0" w:color="auto"/>
        <w:bottom w:val="none" w:sz="0" w:space="0" w:color="auto"/>
        <w:right w:val="none" w:sz="0" w:space="0" w:color="auto"/>
      </w:divBdr>
      <w:divsChild>
        <w:div w:id="213928389">
          <w:marLeft w:val="0"/>
          <w:marRight w:val="0"/>
          <w:marTop w:val="0"/>
          <w:marBottom w:val="0"/>
          <w:divBdr>
            <w:top w:val="none" w:sz="0" w:space="0" w:color="auto"/>
            <w:left w:val="none" w:sz="0" w:space="0" w:color="auto"/>
            <w:bottom w:val="none" w:sz="0" w:space="0" w:color="auto"/>
            <w:right w:val="none" w:sz="0" w:space="0" w:color="auto"/>
          </w:divBdr>
          <w:divsChild>
            <w:div w:id="1128738366">
              <w:marLeft w:val="0"/>
              <w:marRight w:val="0"/>
              <w:marTop w:val="0"/>
              <w:marBottom w:val="0"/>
              <w:divBdr>
                <w:top w:val="none" w:sz="0" w:space="0" w:color="auto"/>
                <w:left w:val="none" w:sz="0" w:space="0" w:color="auto"/>
                <w:bottom w:val="none" w:sz="0" w:space="0" w:color="auto"/>
                <w:right w:val="none" w:sz="0" w:space="0" w:color="auto"/>
              </w:divBdr>
              <w:divsChild>
                <w:div w:id="3038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8479">
      <w:bodyDiv w:val="1"/>
      <w:marLeft w:val="0"/>
      <w:marRight w:val="0"/>
      <w:marTop w:val="0"/>
      <w:marBottom w:val="0"/>
      <w:divBdr>
        <w:top w:val="none" w:sz="0" w:space="0" w:color="auto"/>
        <w:left w:val="none" w:sz="0" w:space="0" w:color="auto"/>
        <w:bottom w:val="none" w:sz="0" w:space="0" w:color="auto"/>
        <w:right w:val="none" w:sz="0" w:space="0" w:color="auto"/>
      </w:divBdr>
      <w:divsChild>
        <w:div w:id="743599860">
          <w:marLeft w:val="0"/>
          <w:marRight w:val="0"/>
          <w:marTop w:val="0"/>
          <w:marBottom w:val="0"/>
          <w:divBdr>
            <w:top w:val="none" w:sz="0" w:space="0" w:color="auto"/>
            <w:left w:val="none" w:sz="0" w:space="0" w:color="auto"/>
            <w:bottom w:val="none" w:sz="0" w:space="0" w:color="auto"/>
            <w:right w:val="none" w:sz="0" w:space="0" w:color="auto"/>
          </w:divBdr>
          <w:divsChild>
            <w:div w:id="473371794">
              <w:marLeft w:val="0"/>
              <w:marRight w:val="0"/>
              <w:marTop w:val="0"/>
              <w:marBottom w:val="0"/>
              <w:divBdr>
                <w:top w:val="none" w:sz="0" w:space="0" w:color="auto"/>
                <w:left w:val="none" w:sz="0" w:space="0" w:color="auto"/>
                <w:bottom w:val="none" w:sz="0" w:space="0" w:color="auto"/>
                <w:right w:val="none" w:sz="0" w:space="0" w:color="auto"/>
              </w:divBdr>
              <w:divsChild>
                <w:div w:id="14878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206158">
      <w:bodyDiv w:val="1"/>
      <w:marLeft w:val="0"/>
      <w:marRight w:val="0"/>
      <w:marTop w:val="0"/>
      <w:marBottom w:val="0"/>
      <w:divBdr>
        <w:top w:val="none" w:sz="0" w:space="0" w:color="auto"/>
        <w:left w:val="none" w:sz="0" w:space="0" w:color="auto"/>
        <w:bottom w:val="none" w:sz="0" w:space="0" w:color="auto"/>
        <w:right w:val="none" w:sz="0" w:space="0" w:color="auto"/>
      </w:divBdr>
      <w:divsChild>
        <w:div w:id="2114935245">
          <w:marLeft w:val="0"/>
          <w:marRight w:val="0"/>
          <w:marTop w:val="0"/>
          <w:marBottom w:val="0"/>
          <w:divBdr>
            <w:top w:val="none" w:sz="0" w:space="0" w:color="auto"/>
            <w:left w:val="none" w:sz="0" w:space="0" w:color="auto"/>
            <w:bottom w:val="none" w:sz="0" w:space="0" w:color="auto"/>
            <w:right w:val="none" w:sz="0" w:space="0" w:color="auto"/>
          </w:divBdr>
          <w:divsChild>
            <w:div w:id="125197045">
              <w:marLeft w:val="0"/>
              <w:marRight w:val="0"/>
              <w:marTop w:val="0"/>
              <w:marBottom w:val="0"/>
              <w:divBdr>
                <w:top w:val="none" w:sz="0" w:space="0" w:color="auto"/>
                <w:left w:val="none" w:sz="0" w:space="0" w:color="auto"/>
                <w:bottom w:val="none" w:sz="0" w:space="0" w:color="auto"/>
                <w:right w:val="none" w:sz="0" w:space="0" w:color="auto"/>
              </w:divBdr>
              <w:divsChild>
                <w:div w:id="3078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07062">
      <w:bodyDiv w:val="1"/>
      <w:marLeft w:val="0"/>
      <w:marRight w:val="0"/>
      <w:marTop w:val="0"/>
      <w:marBottom w:val="0"/>
      <w:divBdr>
        <w:top w:val="none" w:sz="0" w:space="0" w:color="auto"/>
        <w:left w:val="none" w:sz="0" w:space="0" w:color="auto"/>
        <w:bottom w:val="none" w:sz="0" w:space="0" w:color="auto"/>
        <w:right w:val="none" w:sz="0" w:space="0" w:color="auto"/>
      </w:divBdr>
      <w:divsChild>
        <w:div w:id="827208975">
          <w:marLeft w:val="0"/>
          <w:marRight w:val="0"/>
          <w:marTop w:val="0"/>
          <w:marBottom w:val="0"/>
          <w:divBdr>
            <w:top w:val="none" w:sz="0" w:space="0" w:color="auto"/>
            <w:left w:val="none" w:sz="0" w:space="0" w:color="auto"/>
            <w:bottom w:val="none" w:sz="0" w:space="0" w:color="auto"/>
            <w:right w:val="none" w:sz="0" w:space="0" w:color="auto"/>
          </w:divBdr>
          <w:divsChild>
            <w:div w:id="1584874695">
              <w:marLeft w:val="0"/>
              <w:marRight w:val="0"/>
              <w:marTop w:val="0"/>
              <w:marBottom w:val="0"/>
              <w:divBdr>
                <w:top w:val="none" w:sz="0" w:space="0" w:color="auto"/>
                <w:left w:val="none" w:sz="0" w:space="0" w:color="auto"/>
                <w:bottom w:val="none" w:sz="0" w:space="0" w:color="auto"/>
                <w:right w:val="none" w:sz="0" w:space="0" w:color="auto"/>
              </w:divBdr>
              <w:divsChild>
                <w:div w:id="13546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22055">
      <w:bodyDiv w:val="1"/>
      <w:marLeft w:val="0"/>
      <w:marRight w:val="0"/>
      <w:marTop w:val="0"/>
      <w:marBottom w:val="0"/>
      <w:divBdr>
        <w:top w:val="none" w:sz="0" w:space="0" w:color="auto"/>
        <w:left w:val="none" w:sz="0" w:space="0" w:color="auto"/>
        <w:bottom w:val="none" w:sz="0" w:space="0" w:color="auto"/>
        <w:right w:val="none" w:sz="0" w:space="0" w:color="auto"/>
      </w:divBdr>
      <w:divsChild>
        <w:div w:id="157232556">
          <w:marLeft w:val="0"/>
          <w:marRight w:val="0"/>
          <w:marTop w:val="0"/>
          <w:marBottom w:val="0"/>
          <w:divBdr>
            <w:top w:val="none" w:sz="0" w:space="0" w:color="auto"/>
            <w:left w:val="none" w:sz="0" w:space="0" w:color="auto"/>
            <w:bottom w:val="none" w:sz="0" w:space="0" w:color="auto"/>
            <w:right w:val="none" w:sz="0" w:space="0" w:color="auto"/>
          </w:divBdr>
          <w:divsChild>
            <w:div w:id="2037074652">
              <w:marLeft w:val="0"/>
              <w:marRight w:val="0"/>
              <w:marTop w:val="0"/>
              <w:marBottom w:val="0"/>
              <w:divBdr>
                <w:top w:val="none" w:sz="0" w:space="0" w:color="auto"/>
                <w:left w:val="none" w:sz="0" w:space="0" w:color="auto"/>
                <w:bottom w:val="none" w:sz="0" w:space="0" w:color="auto"/>
                <w:right w:val="none" w:sz="0" w:space="0" w:color="auto"/>
              </w:divBdr>
              <w:divsChild>
                <w:div w:id="15104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71017">
      <w:bodyDiv w:val="1"/>
      <w:marLeft w:val="0"/>
      <w:marRight w:val="0"/>
      <w:marTop w:val="0"/>
      <w:marBottom w:val="0"/>
      <w:divBdr>
        <w:top w:val="none" w:sz="0" w:space="0" w:color="auto"/>
        <w:left w:val="none" w:sz="0" w:space="0" w:color="auto"/>
        <w:bottom w:val="none" w:sz="0" w:space="0" w:color="auto"/>
        <w:right w:val="none" w:sz="0" w:space="0" w:color="auto"/>
      </w:divBdr>
      <w:divsChild>
        <w:div w:id="1970285535">
          <w:marLeft w:val="0"/>
          <w:marRight w:val="0"/>
          <w:marTop w:val="0"/>
          <w:marBottom w:val="0"/>
          <w:divBdr>
            <w:top w:val="none" w:sz="0" w:space="0" w:color="auto"/>
            <w:left w:val="none" w:sz="0" w:space="0" w:color="auto"/>
            <w:bottom w:val="none" w:sz="0" w:space="0" w:color="auto"/>
            <w:right w:val="none" w:sz="0" w:space="0" w:color="auto"/>
          </w:divBdr>
          <w:divsChild>
            <w:div w:id="1852797696">
              <w:marLeft w:val="0"/>
              <w:marRight w:val="0"/>
              <w:marTop w:val="0"/>
              <w:marBottom w:val="0"/>
              <w:divBdr>
                <w:top w:val="none" w:sz="0" w:space="0" w:color="auto"/>
                <w:left w:val="none" w:sz="0" w:space="0" w:color="auto"/>
                <w:bottom w:val="none" w:sz="0" w:space="0" w:color="auto"/>
                <w:right w:val="none" w:sz="0" w:space="0" w:color="auto"/>
              </w:divBdr>
              <w:divsChild>
                <w:div w:id="20846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80155">
      <w:bodyDiv w:val="1"/>
      <w:marLeft w:val="0"/>
      <w:marRight w:val="0"/>
      <w:marTop w:val="0"/>
      <w:marBottom w:val="0"/>
      <w:divBdr>
        <w:top w:val="none" w:sz="0" w:space="0" w:color="auto"/>
        <w:left w:val="none" w:sz="0" w:space="0" w:color="auto"/>
        <w:bottom w:val="none" w:sz="0" w:space="0" w:color="auto"/>
        <w:right w:val="none" w:sz="0" w:space="0" w:color="auto"/>
      </w:divBdr>
    </w:div>
    <w:div w:id="856891704">
      <w:bodyDiv w:val="1"/>
      <w:marLeft w:val="0"/>
      <w:marRight w:val="0"/>
      <w:marTop w:val="0"/>
      <w:marBottom w:val="0"/>
      <w:divBdr>
        <w:top w:val="none" w:sz="0" w:space="0" w:color="auto"/>
        <w:left w:val="none" w:sz="0" w:space="0" w:color="auto"/>
        <w:bottom w:val="none" w:sz="0" w:space="0" w:color="auto"/>
        <w:right w:val="none" w:sz="0" w:space="0" w:color="auto"/>
      </w:divBdr>
      <w:divsChild>
        <w:div w:id="1310985819">
          <w:marLeft w:val="0"/>
          <w:marRight w:val="0"/>
          <w:marTop w:val="0"/>
          <w:marBottom w:val="0"/>
          <w:divBdr>
            <w:top w:val="none" w:sz="0" w:space="0" w:color="auto"/>
            <w:left w:val="none" w:sz="0" w:space="0" w:color="auto"/>
            <w:bottom w:val="none" w:sz="0" w:space="0" w:color="auto"/>
            <w:right w:val="none" w:sz="0" w:space="0" w:color="auto"/>
          </w:divBdr>
          <w:divsChild>
            <w:div w:id="2003774622">
              <w:marLeft w:val="0"/>
              <w:marRight w:val="0"/>
              <w:marTop w:val="0"/>
              <w:marBottom w:val="0"/>
              <w:divBdr>
                <w:top w:val="none" w:sz="0" w:space="0" w:color="auto"/>
                <w:left w:val="none" w:sz="0" w:space="0" w:color="auto"/>
                <w:bottom w:val="none" w:sz="0" w:space="0" w:color="auto"/>
                <w:right w:val="none" w:sz="0" w:space="0" w:color="auto"/>
              </w:divBdr>
              <w:divsChild>
                <w:div w:id="3997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94960">
      <w:bodyDiv w:val="1"/>
      <w:marLeft w:val="0"/>
      <w:marRight w:val="0"/>
      <w:marTop w:val="0"/>
      <w:marBottom w:val="0"/>
      <w:divBdr>
        <w:top w:val="none" w:sz="0" w:space="0" w:color="auto"/>
        <w:left w:val="none" w:sz="0" w:space="0" w:color="auto"/>
        <w:bottom w:val="none" w:sz="0" w:space="0" w:color="auto"/>
        <w:right w:val="none" w:sz="0" w:space="0" w:color="auto"/>
      </w:divBdr>
      <w:divsChild>
        <w:div w:id="870191717">
          <w:marLeft w:val="0"/>
          <w:marRight w:val="0"/>
          <w:marTop w:val="0"/>
          <w:marBottom w:val="0"/>
          <w:divBdr>
            <w:top w:val="none" w:sz="0" w:space="0" w:color="auto"/>
            <w:left w:val="none" w:sz="0" w:space="0" w:color="auto"/>
            <w:bottom w:val="none" w:sz="0" w:space="0" w:color="auto"/>
            <w:right w:val="none" w:sz="0" w:space="0" w:color="auto"/>
          </w:divBdr>
          <w:divsChild>
            <w:div w:id="904029626">
              <w:marLeft w:val="0"/>
              <w:marRight w:val="0"/>
              <w:marTop w:val="0"/>
              <w:marBottom w:val="0"/>
              <w:divBdr>
                <w:top w:val="none" w:sz="0" w:space="0" w:color="auto"/>
                <w:left w:val="none" w:sz="0" w:space="0" w:color="auto"/>
                <w:bottom w:val="none" w:sz="0" w:space="0" w:color="auto"/>
                <w:right w:val="none" w:sz="0" w:space="0" w:color="auto"/>
              </w:divBdr>
              <w:divsChild>
                <w:div w:id="20567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74073">
      <w:bodyDiv w:val="1"/>
      <w:marLeft w:val="0"/>
      <w:marRight w:val="0"/>
      <w:marTop w:val="0"/>
      <w:marBottom w:val="0"/>
      <w:divBdr>
        <w:top w:val="none" w:sz="0" w:space="0" w:color="auto"/>
        <w:left w:val="none" w:sz="0" w:space="0" w:color="auto"/>
        <w:bottom w:val="none" w:sz="0" w:space="0" w:color="auto"/>
        <w:right w:val="none" w:sz="0" w:space="0" w:color="auto"/>
      </w:divBdr>
    </w:div>
    <w:div w:id="1051003365">
      <w:bodyDiv w:val="1"/>
      <w:marLeft w:val="0"/>
      <w:marRight w:val="0"/>
      <w:marTop w:val="0"/>
      <w:marBottom w:val="0"/>
      <w:divBdr>
        <w:top w:val="none" w:sz="0" w:space="0" w:color="auto"/>
        <w:left w:val="none" w:sz="0" w:space="0" w:color="auto"/>
        <w:bottom w:val="none" w:sz="0" w:space="0" w:color="auto"/>
        <w:right w:val="none" w:sz="0" w:space="0" w:color="auto"/>
      </w:divBdr>
      <w:divsChild>
        <w:div w:id="235818598">
          <w:marLeft w:val="0"/>
          <w:marRight w:val="0"/>
          <w:marTop w:val="0"/>
          <w:marBottom w:val="0"/>
          <w:divBdr>
            <w:top w:val="none" w:sz="0" w:space="0" w:color="auto"/>
            <w:left w:val="none" w:sz="0" w:space="0" w:color="auto"/>
            <w:bottom w:val="none" w:sz="0" w:space="0" w:color="auto"/>
            <w:right w:val="none" w:sz="0" w:space="0" w:color="auto"/>
          </w:divBdr>
          <w:divsChild>
            <w:div w:id="1654262915">
              <w:marLeft w:val="0"/>
              <w:marRight w:val="0"/>
              <w:marTop w:val="0"/>
              <w:marBottom w:val="0"/>
              <w:divBdr>
                <w:top w:val="none" w:sz="0" w:space="0" w:color="auto"/>
                <w:left w:val="none" w:sz="0" w:space="0" w:color="auto"/>
                <w:bottom w:val="none" w:sz="0" w:space="0" w:color="auto"/>
                <w:right w:val="none" w:sz="0" w:space="0" w:color="auto"/>
              </w:divBdr>
              <w:divsChild>
                <w:div w:id="10124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18145">
      <w:bodyDiv w:val="1"/>
      <w:marLeft w:val="0"/>
      <w:marRight w:val="0"/>
      <w:marTop w:val="0"/>
      <w:marBottom w:val="0"/>
      <w:divBdr>
        <w:top w:val="none" w:sz="0" w:space="0" w:color="auto"/>
        <w:left w:val="none" w:sz="0" w:space="0" w:color="auto"/>
        <w:bottom w:val="none" w:sz="0" w:space="0" w:color="auto"/>
        <w:right w:val="none" w:sz="0" w:space="0" w:color="auto"/>
      </w:divBdr>
    </w:div>
    <w:div w:id="1217665241">
      <w:bodyDiv w:val="1"/>
      <w:marLeft w:val="0"/>
      <w:marRight w:val="0"/>
      <w:marTop w:val="0"/>
      <w:marBottom w:val="0"/>
      <w:divBdr>
        <w:top w:val="none" w:sz="0" w:space="0" w:color="auto"/>
        <w:left w:val="none" w:sz="0" w:space="0" w:color="auto"/>
        <w:bottom w:val="none" w:sz="0" w:space="0" w:color="auto"/>
        <w:right w:val="none" w:sz="0" w:space="0" w:color="auto"/>
      </w:divBdr>
      <w:divsChild>
        <w:div w:id="931550563">
          <w:marLeft w:val="0"/>
          <w:marRight w:val="0"/>
          <w:marTop w:val="0"/>
          <w:marBottom w:val="0"/>
          <w:divBdr>
            <w:top w:val="none" w:sz="0" w:space="0" w:color="auto"/>
            <w:left w:val="none" w:sz="0" w:space="0" w:color="auto"/>
            <w:bottom w:val="none" w:sz="0" w:space="0" w:color="auto"/>
            <w:right w:val="none" w:sz="0" w:space="0" w:color="auto"/>
          </w:divBdr>
          <w:divsChild>
            <w:div w:id="1775443041">
              <w:marLeft w:val="0"/>
              <w:marRight w:val="0"/>
              <w:marTop w:val="0"/>
              <w:marBottom w:val="0"/>
              <w:divBdr>
                <w:top w:val="none" w:sz="0" w:space="0" w:color="auto"/>
                <w:left w:val="none" w:sz="0" w:space="0" w:color="auto"/>
                <w:bottom w:val="none" w:sz="0" w:space="0" w:color="auto"/>
                <w:right w:val="none" w:sz="0" w:space="0" w:color="auto"/>
              </w:divBdr>
              <w:divsChild>
                <w:div w:id="20991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82622">
      <w:bodyDiv w:val="1"/>
      <w:marLeft w:val="0"/>
      <w:marRight w:val="0"/>
      <w:marTop w:val="0"/>
      <w:marBottom w:val="0"/>
      <w:divBdr>
        <w:top w:val="none" w:sz="0" w:space="0" w:color="auto"/>
        <w:left w:val="none" w:sz="0" w:space="0" w:color="auto"/>
        <w:bottom w:val="none" w:sz="0" w:space="0" w:color="auto"/>
        <w:right w:val="none" w:sz="0" w:space="0" w:color="auto"/>
      </w:divBdr>
      <w:divsChild>
        <w:div w:id="1818692767">
          <w:marLeft w:val="0"/>
          <w:marRight w:val="0"/>
          <w:marTop w:val="0"/>
          <w:marBottom w:val="0"/>
          <w:divBdr>
            <w:top w:val="none" w:sz="0" w:space="0" w:color="auto"/>
            <w:left w:val="none" w:sz="0" w:space="0" w:color="auto"/>
            <w:bottom w:val="none" w:sz="0" w:space="0" w:color="auto"/>
            <w:right w:val="none" w:sz="0" w:space="0" w:color="auto"/>
          </w:divBdr>
          <w:divsChild>
            <w:div w:id="984704277">
              <w:marLeft w:val="0"/>
              <w:marRight w:val="0"/>
              <w:marTop w:val="0"/>
              <w:marBottom w:val="0"/>
              <w:divBdr>
                <w:top w:val="none" w:sz="0" w:space="0" w:color="auto"/>
                <w:left w:val="none" w:sz="0" w:space="0" w:color="auto"/>
                <w:bottom w:val="none" w:sz="0" w:space="0" w:color="auto"/>
                <w:right w:val="none" w:sz="0" w:space="0" w:color="auto"/>
              </w:divBdr>
              <w:divsChild>
                <w:div w:id="5578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14247">
      <w:bodyDiv w:val="1"/>
      <w:marLeft w:val="0"/>
      <w:marRight w:val="0"/>
      <w:marTop w:val="0"/>
      <w:marBottom w:val="0"/>
      <w:divBdr>
        <w:top w:val="none" w:sz="0" w:space="0" w:color="auto"/>
        <w:left w:val="none" w:sz="0" w:space="0" w:color="auto"/>
        <w:bottom w:val="none" w:sz="0" w:space="0" w:color="auto"/>
        <w:right w:val="none" w:sz="0" w:space="0" w:color="auto"/>
      </w:divBdr>
      <w:divsChild>
        <w:div w:id="2016298998">
          <w:marLeft w:val="0"/>
          <w:marRight w:val="0"/>
          <w:marTop w:val="0"/>
          <w:marBottom w:val="0"/>
          <w:divBdr>
            <w:top w:val="none" w:sz="0" w:space="0" w:color="auto"/>
            <w:left w:val="none" w:sz="0" w:space="0" w:color="auto"/>
            <w:bottom w:val="none" w:sz="0" w:space="0" w:color="auto"/>
            <w:right w:val="none" w:sz="0" w:space="0" w:color="auto"/>
          </w:divBdr>
          <w:divsChild>
            <w:div w:id="1486968548">
              <w:marLeft w:val="0"/>
              <w:marRight w:val="0"/>
              <w:marTop w:val="0"/>
              <w:marBottom w:val="0"/>
              <w:divBdr>
                <w:top w:val="none" w:sz="0" w:space="0" w:color="auto"/>
                <w:left w:val="none" w:sz="0" w:space="0" w:color="auto"/>
                <w:bottom w:val="none" w:sz="0" w:space="0" w:color="auto"/>
                <w:right w:val="none" w:sz="0" w:space="0" w:color="auto"/>
              </w:divBdr>
              <w:divsChild>
                <w:div w:id="17599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84813">
      <w:bodyDiv w:val="1"/>
      <w:marLeft w:val="0"/>
      <w:marRight w:val="0"/>
      <w:marTop w:val="0"/>
      <w:marBottom w:val="0"/>
      <w:divBdr>
        <w:top w:val="none" w:sz="0" w:space="0" w:color="auto"/>
        <w:left w:val="none" w:sz="0" w:space="0" w:color="auto"/>
        <w:bottom w:val="none" w:sz="0" w:space="0" w:color="auto"/>
        <w:right w:val="none" w:sz="0" w:space="0" w:color="auto"/>
      </w:divBdr>
      <w:divsChild>
        <w:div w:id="1098915020">
          <w:marLeft w:val="0"/>
          <w:marRight w:val="0"/>
          <w:marTop w:val="0"/>
          <w:marBottom w:val="0"/>
          <w:divBdr>
            <w:top w:val="none" w:sz="0" w:space="0" w:color="auto"/>
            <w:left w:val="none" w:sz="0" w:space="0" w:color="auto"/>
            <w:bottom w:val="none" w:sz="0" w:space="0" w:color="auto"/>
            <w:right w:val="none" w:sz="0" w:space="0" w:color="auto"/>
          </w:divBdr>
          <w:divsChild>
            <w:div w:id="18510991">
              <w:marLeft w:val="0"/>
              <w:marRight w:val="0"/>
              <w:marTop w:val="0"/>
              <w:marBottom w:val="0"/>
              <w:divBdr>
                <w:top w:val="none" w:sz="0" w:space="0" w:color="auto"/>
                <w:left w:val="none" w:sz="0" w:space="0" w:color="auto"/>
                <w:bottom w:val="none" w:sz="0" w:space="0" w:color="auto"/>
                <w:right w:val="none" w:sz="0" w:space="0" w:color="auto"/>
              </w:divBdr>
              <w:divsChild>
                <w:div w:id="14106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25793">
      <w:bodyDiv w:val="1"/>
      <w:marLeft w:val="0"/>
      <w:marRight w:val="0"/>
      <w:marTop w:val="0"/>
      <w:marBottom w:val="0"/>
      <w:divBdr>
        <w:top w:val="none" w:sz="0" w:space="0" w:color="auto"/>
        <w:left w:val="none" w:sz="0" w:space="0" w:color="auto"/>
        <w:bottom w:val="none" w:sz="0" w:space="0" w:color="auto"/>
        <w:right w:val="none" w:sz="0" w:space="0" w:color="auto"/>
      </w:divBdr>
      <w:divsChild>
        <w:div w:id="1768690648">
          <w:marLeft w:val="0"/>
          <w:marRight w:val="0"/>
          <w:marTop w:val="0"/>
          <w:marBottom w:val="0"/>
          <w:divBdr>
            <w:top w:val="none" w:sz="0" w:space="0" w:color="auto"/>
            <w:left w:val="none" w:sz="0" w:space="0" w:color="auto"/>
            <w:bottom w:val="none" w:sz="0" w:space="0" w:color="auto"/>
            <w:right w:val="none" w:sz="0" w:space="0" w:color="auto"/>
          </w:divBdr>
          <w:divsChild>
            <w:div w:id="1312708877">
              <w:marLeft w:val="0"/>
              <w:marRight w:val="0"/>
              <w:marTop w:val="0"/>
              <w:marBottom w:val="0"/>
              <w:divBdr>
                <w:top w:val="none" w:sz="0" w:space="0" w:color="auto"/>
                <w:left w:val="none" w:sz="0" w:space="0" w:color="auto"/>
                <w:bottom w:val="none" w:sz="0" w:space="0" w:color="auto"/>
                <w:right w:val="none" w:sz="0" w:space="0" w:color="auto"/>
              </w:divBdr>
              <w:divsChild>
                <w:div w:id="5634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87464">
      <w:bodyDiv w:val="1"/>
      <w:marLeft w:val="0"/>
      <w:marRight w:val="0"/>
      <w:marTop w:val="0"/>
      <w:marBottom w:val="0"/>
      <w:divBdr>
        <w:top w:val="none" w:sz="0" w:space="0" w:color="auto"/>
        <w:left w:val="none" w:sz="0" w:space="0" w:color="auto"/>
        <w:bottom w:val="none" w:sz="0" w:space="0" w:color="auto"/>
        <w:right w:val="none" w:sz="0" w:space="0" w:color="auto"/>
      </w:divBdr>
    </w:div>
    <w:div w:id="1591355793">
      <w:bodyDiv w:val="1"/>
      <w:marLeft w:val="0"/>
      <w:marRight w:val="0"/>
      <w:marTop w:val="0"/>
      <w:marBottom w:val="0"/>
      <w:divBdr>
        <w:top w:val="none" w:sz="0" w:space="0" w:color="auto"/>
        <w:left w:val="none" w:sz="0" w:space="0" w:color="auto"/>
        <w:bottom w:val="none" w:sz="0" w:space="0" w:color="auto"/>
        <w:right w:val="none" w:sz="0" w:space="0" w:color="auto"/>
      </w:divBdr>
      <w:divsChild>
        <w:div w:id="860778346">
          <w:marLeft w:val="0"/>
          <w:marRight w:val="0"/>
          <w:marTop w:val="0"/>
          <w:marBottom w:val="0"/>
          <w:divBdr>
            <w:top w:val="none" w:sz="0" w:space="0" w:color="auto"/>
            <w:left w:val="none" w:sz="0" w:space="0" w:color="auto"/>
            <w:bottom w:val="none" w:sz="0" w:space="0" w:color="auto"/>
            <w:right w:val="none" w:sz="0" w:space="0" w:color="auto"/>
          </w:divBdr>
          <w:divsChild>
            <w:div w:id="643587190">
              <w:marLeft w:val="0"/>
              <w:marRight w:val="0"/>
              <w:marTop w:val="0"/>
              <w:marBottom w:val="0"/>
              <w:divBdr>
                <w:top w:val="none" w:sz="0" w:space="0" w:color="auto"/>
                <w:left w:val="none" w:sz="0" w:space="0" w:color="auto"/>
                <w:bottom w:val="none" w:sz="0" w:space="0" w:color="auto"/>
                <w:right w:val="none" w:sz="0" w:space="0" w:color="auto"/>
              </w:divBdr>
              <w:divsChild>
                <w:div w:id="4720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74381">
      <w:bodyDiv w:val="1"/>
      <w:marLeft w:val="0"/>
      <w:marRight w:val="0"/>
      <w:marTop w:val="0"/>
      <w:marBottom w:val="0"/>
      <w:divBdr>
        <w:top w:val="none" w:sz="0" w:space="0" w:color="auto"/>
        <w:left w:val="none" w:sz="0" w:space="0" w:color="auto"/>
        <w:bottom w:val="none" w:sz="0" w:space="0" w:color="auto"/>
        <w:right w:val="none" w:sz="0" w:space="0" w:color="auto"/>
      </w:divBdr>
      <w:divsChild>
        <w:div w:id="1075014796">
          <w:marLeft w:val="0"/>
          <w:marRight w:val="0"/>
          <w:marTop w:val="0"/>
          <w:marBottom w:val="0"/>
          <w:divBdr>
            <w:top w:val="none" w:sz="0" w:space="0" w:color="auto"/>
            <w:left w:val="none" w:sz="0" w:space="0" w:color="auto"/>
            <w:bottom w:val="none" w:sz="0" w:space="0" w:color="auto"/>
            <w:right w:val="none" w:sz="0" w:space="0" w:color="auto"/>
          </w:divBdr>
          <w:divsChild>
            <w:div w:id="1249117092">
              <w:marLeft w:val="0"/>
              <w:marRight w:val="0"/>
              <w:marTop w:val="0"/>
              <w:marBottom w:val="0"/>
              <w:divBdr>
                <w:top w:val="none" w:sz="0" w:space="0" w:color="auto"/>
                <w:left w:val="none" w:sz="0" w:space="0" w:color="auto"/>
                <w:bottom w:val="none" w:sz="0" w:space="0" w:color="auto"/>
                <w:right w:val="none" w:sz="0" w:space="0" w:color="auto"/>
              </w:divBdr>
              <w:divsChild>
                <w:div w:id="6146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157651">
      <w:bodyDiv w:val="1"/>
      <w:marLeft w:val="0"/>
      <w:marRight w:val="0"/>
      <w:marTop w:val="0"/>
      <w:marBottom w:val="0"/>
      <w:divBdr>
        <w:top w:val="none" w:sz="0" w:space="0" w:color="auto"/>
        <w:left w:val="none" w:sz="0" w:space="0" w:color="auto"/>
        <w:bottom w:val="none" w:sz="0" w:space="0" w:color="auto"/>
        <w:right w:val="none" w:sz="0" w:space="0" w:color="auto"/>
      </w:divBdr>
      <w:divsChild>
        <w:div w:id="1040932910">
          <w:marLeft w:val="0"/>
          <w:marRight w:val="0"/>
          <w:marTop w:val="0"/>
          <w:marBottom w:val="0"/>
          <w:divBdr>
            <w:top w:val="none" w:sz="0" w:space="0" w:color="auto"/>
            <w:left w:val="none" w:sz="0" w:space="0" w:color="auto"/>
            <w:bottom w:val="none" w:sz="0" w:space="0" w:color="auto"/>
            <w:right w:val="none" w:sz="0" w:space="0" w:color="auto"/>
          </w:divBdr>
          <w:divsChild>
            <w:div w:id="337465678">
              <w:marLeft w:val="0"/>
              <w:marRight w:val="0"/>
              <w:marTop w:val="0"/>
              <w:marBottom w:val="0"/>
              <w:divBdr>
                <w:top w:val="none" w:sz="0" w:space="0" w:color="auto"/>
                <w:left w:val="none" w:sz="0" w:space="0" w:color="auto"/>
                <w:bottom w:val="none" w:sz="0" w:space="0" w:color="auto"/>
                <w:right w:val="none" w:sz="0" w:space="0" w:color="auto"/>
              </w:divBdr>
              <w:divsChild>
                <w:div w:id="3412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42746">
      <w:bodyDiv w:val="1"/>
      <w:marLeft w:val="0"/>
      <w:marRight w:val="0"/>
      <w:marTop w:val="0"/>
      <w:marBottom w:val="0"/>
      <w:divBdr>
        <w:top w:val="none" w:sz="0" w:space="0" w:color="auto"/>
        <w:left w:val="none" w:sz="0" w:space="0" w:color="auto"/>
        <w:bottom w:val="none" w:sz="0" w:space="0" w:color="auto"/>
        <w:right w:val="none" w:sz="0" w:space="0" w:color="auto"/>
      </w:divBdr>
      <w:divsChild>
        <w:div w:id="1959333088">
          <w:marLeft w:val="0"/>
          <w:marRight w:val="0"/>
          <w:marTop w:val="0"/>
          <w:marBottom w:val="0"/>
          <w:divBdr>
            <w:top w:val="none" w:sz="0" w:space="0" w:color="auto"/>
            <w:left w:val="none" w:sz="0" w:space="0" w:color="auto"/>
            <w:bottom w:val="none" w:sz="0" w:space="0" w:color="auto"/>
            <w:right w:val="none" w:sz="0" w:space="0" w:color="auto"/>
          </w:divBdr>
          <w:divsChild>
            <w:div w:id="773280820">
              <w:marLeft w:val="0"/>
              <w:marRight w:val="0"/>
              <w:marTop w:val="0"/>
              <w:marBottom w:val="0"/>
              <w:divBdr>
                <w:top w:val="none" w:sz="0" w:space="0" w:color="auto"/>
                <w:left w:val="none" w:sz="0" w:space="0" w:color="auto"/>
                <w:bottom w:val="none" w:sz="0" w:space="0" w:color="auto"/>
                <w:right w:val="none" w:sz="0" w:space="0" w:color="auto"/>
              </w:divBdr>
              <w:divsChild>
                <w:div w:id="15673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06346">
      <w:bodyDiv w:val="1"/>
      <w:marLeft w:val="0"/>
      <w:marRight w:val="0"/>
      <w:marTop w:val="0"/>
      <w:marBottom w:val="0"/>
      <w:divBdr>
        <w:top w:val="none" w:sz="0" w:space="0" w:color="auto"/>
        <w:left w:val="none" w:sz="0" w:space="0" w:color="auto"/>
        <w:bottom w:val="none" w:sz="0" w:space="0" w:color="auto"/>
        <w:right w:val="none" w:sz="0" w:space="0" w:color="auto"/>
      </w:divBdr>
      <w:divsChild>
        <w:div w:id="592712034">
          <w:marLeft w:val="0"/>
          <w:marRight w:val="0"/>
          <w:marTop w:val="0"/>
          <w:marBottom w:val="0"/>
          <w:divBdr>
            <w:top w:val="none" w:sz="0" w:space="0" w:color="auto"/>
            <w:left w:val="none" w:sz="0" w:space="0" w:color="auto"/>
            <w:bottom w:val="none" w:sz="0" w:space="0" w:color="auto"/>
            <w:right w:val="none" w:sz="0" w:space="0" w:color="auto"/>
          </w:divBdr>
          <w:divsChild>
            <w:div w:id="1202018444">
              <w:marLeft w:val="0"/>
              <w:marRight w:val="0"/>
              <w:marTop w:val="0"/>
              <w:marBottom w:val="0"/>
              <w:divBdr>
                <w:top w:val="none" w:sz="0" w:space="0" w:color="auto"/>
                <w:left w:val="none" w:sz="0" w:space="0" w:color="auto"/>
                <w:bottom w:val="none" w:sz="0" w:space="0" w:color="auto"/>
                <w:right w:val="none" w:sz="0" w:space="0" w:color="auto"/>
              </w:divBdr>
              <w:divsChild>
                <w:div w:id="67234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08430">
      <w:bodyDiv w:val="1"/>
      <w:marLeft w:val="0"/>
      <w:marRight w:val="0"/>
      <w:marTop w:val="0"/>
      <w:marBottom w:val="0"/>
      <w:divBdr>
        <w:top w:val="none" w:sz="0" w:space="0" w:color="auto"/>
        <w:left w:val="none" w:sz="0" w:space="0" w:color="auto"/>
        <w:bottom w:val="none" w:sz="0" w:space="0" w:color="auto"/>
        <w:right w:val="none" w:sz="0" w:space="0" w:color="auto"/>
      </w:divBdr>
    </w:div>
    <w:div w:id="1835754214">
      <w:bodyDiv w:val="1"/>
      <w:marLeft w:val="0"/>
      <w:marRight w:val="0"/>
      <w:marTop w:val="0"/>
      <w:marBottom w:val="0"/>
      <w:divBdr>
        <w:top w:val="none" w:sz="0" w:space="0" w:color="auto"/>
        <w:left w:val="none" w:sz="0" w:space="0" w:color="auto"/>
        <w:bottom w:val="none" w:sz="0" w:space="0" w:color="auto"/>
        <w:right w:val="none" w:sz="0" w:space="0" w:color="auto"/>
      </w:divBdr>
      <w:divsChild>
        <w:div w:id="888616219">
          <w:marLeft w:val="0"/>
          <w:marRight w:val="0"/>
          <w:marTop w:val="0"/>
          <w:marBottom w:val="0"/>
          <w:divBdr>
            <w:top w:val="none" w:sz="0" w:space="0" w:color="auto"/>
            <w:left w:val="none" w:sz="0" w:space="0" w:color="auto"/>
            <w:bottom w:val="none" w:sz="0" w:space="0" w:color="auto"/>
            <w:right w:val="none" w:sz="0" w:space="0" w:color="auto"/>
          </w:divBdr>
          <w:divsChild>
            <w:div w:id="1283802525">
              <w:marLeft w:val="0"/>
              <w:marRight w:val="0"/>
              <w:marTop w:val="0"/>
              <w:marBottom w:val="0"/>
              <w:divBdr>
                <w:top w:val="none" w:sz="0" w:space="0" w:color="auto"/>
                <w:left w:val="none" w:sz="0" w:space="0" w:color="auto"/>
                <w:bottom w:val="none" w:sz="0" w:space="0" w:color="auto"/>
                <w:right w:val="none" w:sz="0" w:space="0" w:color="auto"/>
              </w:divBdr>
              <w:divsChild>
                <w:div w:id="15656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95661">
      <w:bodyDiv w:val="1"/>
      <w:marLeft w:val="0"/>
      <w:marRight w:val="0"/>
      <w:marTop w:val="0"/>
      <w:marBottom w:val="0"/>
      <w:divBdr>
        <w:top w:val="none" w:sz="0" w:space="0" w:color="auto"/>
        <w:left w:val="none" w:sz="0" w:space="0" w:color="auto"/>
        <w:bottom w:val="none" w:sz="0" w:space="0" w:color="auto"/>
        <w:right w:val="none" w:sz="0" w:space="0" w:color="auto"/>
      </w:divBdr>
      <w:divsChild>
        <w:div w:id="621152416">
          <w:marLeft w:val="0"/>
          <w:marRight w:val="0"/>
          <w:marTop w:val="0"/>
          <w:marBottom w:val="0"/>
          <w:divBdr>
            <w:top w:val="none" w:sz="0" w:space="0" w:color="auto"/>
            <w:left w:val="none" w:sz="0" w:space="0" w:color="auto"/>
            <w:bottom w:val="none" w:sz="0" w:space="0" w:color="auto"/>
            <w:right w:val="none" w:sz="0" w:space="0" w:color="auto"/>
          </w:divBdr>
          <w:divsChild>
            <w:div w:id="467824492">
              <w:marLeft w:val="0"/>
              <w:marRight w:val="0"/>
              <w:marTop w:val="0"/>
              <w:marBottom w:val="0"/>
              <w:divBdr>
                <w:top w:val="none" w:sz="0" w:space="0" w:color="auto"/>
                <w:left w:val="none" w:sz="0" w:space="0" w:color="auto"/>
                <w:bottom w:val="none" w:sz="0" w:space="0" w:color="auto"/>
                <w:right w:val="none" w:sz="0" w:space="0" w:color="auto"/>
              </w:divBdr>
              <w:divsChild>
                <w:div w:id="4482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30584">
      <w:bodyDiv w:val="1"/>
      <w:marLeft w:val="0"/>
      <w:marRight w:val="0"/>
      <w:marTop w:val="0"/>
      <w:marBottom w:val="0"/>
      <w:divBdr>
        <w:top w:val="none" w:sz="0" w:space="0" w:color="auto"/>
        <w:left w:val="none" w:sz="0" w:space="0" w:color="auto"/>
        <w:bottom w:val="none" w:sz="0" w:space="0" w:color="auto"/>
        <w:right w:val="none" w:sz="0" w:space="0" w:color="auto"/>
      </w:divBdr>
      <w:divsChild>
        <w:div w:id="1973561997">
          <w:marLeft w:val="0"/>
          <w:marRight w:val="0"/>
          <w:marTop w:val="0"/>
          <w:marBottom w:val="0"/>
          <w:divBdr>
            <w:top w:val="none" w:sz="0" w:space="0" w:color="auto"/>
            <w:left w:val="none" w:sz="0" w:space="0" w:color="auto"/>
            <w:bottom w:val="none" w:sz="0" w:space="0" w:color="auto"/>
            <w:right w:val="none" w:sz="0" w:space="0" w:color="auto"/>
          </w:divBdr>
          <w:divsChild>
            <w:div w:id="1069420948">
              <w:marLeft w:val="0"/>
              <w:marRight w:val="0"/>
              <w:marTop w:val="0"/>
              <w:marBottom w:val="0"/>
              <w:divBdr>
                <w:top w:val="none" w:sz="0" w:space="0" w:color="auto"/>
                <w:left w:val="none" w:sz="0" w:space="0" w:color="auto"/>
                <w:bottom w:val="none" w:sz="0" w:space="0" w:color="auto"/>
                <w:right w:val="none" w:sz="0" w:space="0" w:color="auto"/>
              </w:divBdr>
              <w:divsChild>
                <w:div w:id="157103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6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thien 20168806</dc:creator>
  <cp:keywords/>
  <dc:description/>
  <cp:lastModifiedBy>nguyen duc thien 20168806</cp:lastModifiedBy>
  <cp:revision>37</cp:revision>
  <dcterms:created xsi:type="dcterms:W3CDTF">2020-04-11T14:49:00Z</dcterms:created>
  <dcterms:modified xsi:type="dcterms:W3CDTF">2020-06-24T05:40:00Z</dcterms:modified>
</cp:coreProperties>
</file>