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9F4A" w14:textId="77777777" w:rsidR="0040701B" w:rsidRDefault="00000000">
      <w:pPr>
        <w:spacing w:before="400" w:after="60"/>
        <w:jc w:val="center"/>
      </w:pPr>
      <w:r>
        <w:rPr>
          <w:color w:val="5A6470"/>
          <w:sz w:val="20"/>
          <w:szCs w:val="20"/>
        </w:rPr>
        <w:t>NSI Terminale – BAC 2026</w:t>
      </w:r>
    </w:p>
    <w:p w14:paraId="189F9F4B" w14:textId="77777777" w:rsidR="0040701B" w:rsidRDefault="00000000">
      <w:pPr>
        <w:spacing w:after="80"/>
        <w:jc w:val="center"/>
      </w:pPr>
      <w:r>
        <w:rPr>
          <w:b/>
          <w:bCs/>
          <w:color w:val="5A6470"/>
        </w:rPr>
        <w:t>Sujet n°4 – Partie pratique</w:t>
      </w:r>
    </w:p>
    <w:p w14:paraId="189F9F4C" w14:textId="77777777" w:rsidR="0040701B" w:rsidRDefault="00000000">
      <w:pPr>
        <w:spacing w:after="60"/>
        <w:jc w:val="center"/>
      </w:pPr>
      <w:r>
        <w:rPr>
          <w:b/>
          <w:bCs/>
          <w:color w:val="2A6496"/>
          <w:sz w:val="52"/>
          <w:szCs w:val="52"/>
        </w:rPr>
        <w:t>PLANTES EN SERRE</w:t>
      </w:r>
    </w:p>
    <w:p w14:paraId="189F9F4D" w14:textId="77777777" w:rsidR="0040701B" w:rsidRDefault="00000000">
      <w:pPr>
        <w:spacing w:after="60"/>
        <w:jc w:val="center"/>
      </w:pPr>
      <w:r>
        <w:rPr>
          <w:i/>
          <w:iCs/>
          <w:color w:val="B5610A"/>
          <w:sz w:val="24"/>
          <w:szCs w:val="24"/>
        </w:rPr>
        <w:t>POO · Dictionnaires · Traitement de listes</w:t>
      </w:r>
    </w:p>
    <w:p w14:paraId="189F9F4E" w14:textId="77777777" w:rsidR="0040701B" w:rsidRDefault="0040701B">
      <w:pPr>
        <w:pBdr>
          <w:bottom w:val="single" w:sz="6" w:space="1" w:color="2A6496"/>
        </w:pBdr>
        <w:spacing w:before="200" w:after="200"/>
      </w:pPr>
    </w:p>
    <w:p w14:paraId="189F9F4F" w14:textId="77777777" w:rsidR="0040701B" w:rsidRDefault="00000000">
      <w:pPr>
        <w:spacing w:after="60"/>
        <w:jc w:val="center"/>
      </w:pPr>
      <w:r>
        <w:rPr>
          <w:b/>
          <w:bCs/>
          <w:color w:val="7B3FA8"/>
          <w:sz w:val="30"/>
          <w:szCs w:val="30"/>
        </w:rPr>
        <w:t>SCRIPT DE CORRECTION VIDÉO YOUTUBE</w:t>
      </w:r>
    </w:p>
    <w:p w14:paraId="189F9F50" w14:textId="77777777" w:rsidR="0040701B" w:rsidRDefault="00000000">
      <w:pPr>
        <w:spacing w:after="300"/>
        <w:jc w:val="center"/>
      </w:pPr>
      <w:r>
        <w:rPr>
          <w:color w:val="5A6470"/>
          <w:sz w:val="20"/>
          <w:szCs w:val="20"/>
        </w:rPr>
        <w:t>Durée estimée : 25–35 min  |  4 questions  |  Niveau Terminale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5A" w14:textId="77777777">
        <w:tblPrEx>
          <w:tblCellMar>
            <w:top w:w="0" w:type="dxa"/>
            <w:bottom w:w="0" w:type="dxa"/>
          </w:tblCellMar>
        </w:tblPrEx>
        <w:tc>
          <w:tcPr>
            <w:tcW w:w="300" w:type="dxa"/>
            <w:shd w:val="clear" w:color="auto" w:fill="2A6496"/>
          </w:tcPr>
          <w:p w14:paraId="189F9F51" w14:textId="77777777" w:rsidR="0040701B" w:rsidRDefault="0040701B"/>
        </w:tc>
        <w:tc>
          <w:tcPr>
            <w:tcW w:w="8726" w:type="dxa"/>
            <w:shd w:val="clear" w:color="auto" w:fill="EEF4FA"/>
            <w:tcMar>
              <w:top w:w="100" w:type="dxa"/>
              <w:left w:w="160" w:type="dxa"/>
              <w:bottom w:w="100" w:type="dxa"/>
              <w:right w:w="120" w:type="dxa"/>
            </w:tcMar>
          </w:tcPr>
          <w:p w14:paraId="189F9F52" w14:textId="77777777" w:rsidR="0040701B" w:rsidRDefault="00000000">
            <w:pPr>
              <w:spacing w:after="80"/>
            </w:pPr>
            <w:r>
              <w:rPr>
                <w:rFonts w:ascii="Courier New" w:eastAsia="Courier New" w:hAnsi="Courier New" w:cs="Courier New"/>
                <w:b/>
                <w:bCs/>
                <w:color w:val="2A6496"/>
                <w:sz w:val="16"/>
                <w:szCs w:val="16"/>
              </w:rPr>
              <w:t>PLAN DE LA VIDÉO</w:t>
            </w:r>
          </w:p>
          <w:p w14:paraId="189F9F53" w14:textId="77777777" w:rsidR="0040701B" w:rsidRDefault="00000000">
            <w:pPr>
              <w:spacing w:after="140"/>
            </w:pPr>
            <w:r>
              <w:rPr>
                <w:b/>
                <w:bCs/>
              </w:rPr>
              <w:t xml:space="preserve">0:00 </w:t>
            </w:r>
            <w:r>
              <w:t>– Introduction &amp; contexte du sujet</w:t>
            </w:r>
          </w:p>
          <w:p w14:paraId="189F9F54" w14:textId="77777777" w:rsidR="0040701B" w:rsidRDefault="00000000">
            <w:pPr>
              <w:spacing w:after="140"/>
            </w:pPr>
            <w:r>
              <w:rPr>
                <w:b/>
                <w:bCs/>
              </w:rPr>
              <w:t xml:space="preserve">2:00 </w:t>
            </w:r>
            <w:r>
              <w:t>– Q1 : Moyenne de croissance (POO + cas vide)</w:t>
            </w:r>
          </w:p>
          <w:p w14:paraId="189F9F55" w14:textId="77777777" w:rsidR="0040701B" w:rsidRDefault="00000000">
            <w:pPr>
              <w:spacing w:after="140"/>
            </w:pPr>
            <w:r>
              <w:rPr>
                <w:b/>
                <w:bCs/>
              </w:rPr>
              <w:t xml:space="preserve">8:00 </w:t>
            </w:r>
            <w:r>
              <w:t>– Q2 : Dictionnaire de mesures par plante</w:t>
            </w:r>
          </w:p>
          <w:p w14:paraId="189F9F56" w14:textId="77777777" w:rsidR="0040701B" w:rsidRDefault="00000000">
            <w:pPr>
              <w:spacing w:after="140"/>
            </w:pPr>
            <w:r>
              <w:rPr>
                <w:b/>
                <w:bCs/>
              </w:rPr>
              <w:t xml:space="preserve">15:00 </w:t>
            </w:r>
            <w:r>
              <w:t>– Q3 : Analyse du bug (modifier une liste en la parcourant)</w:t>
            </w:r>
          </w:p>
          <w:p w14:paraId="189F9F57" w14:textId="77777777" w:rsidR="0040701B" w:rsidRDefault="00000000">
            <w:pPr>
              <w:spacing w:after="140"/>
            </w:pPr>
            <w:r>
              <w:rPr>
                <w:b/>
                <w:bCs/>
              </w:rPr>
              <w:t xml:space="preserve">22:00 </w:t>
            </w:r>
            <w:r>
              <w:t>– Q4 : Correction de la fonction de purge</w:t>
            </w:r>
          </w:p>
          <w:p w14:paraId="189F9F58" w14:textId="77777777" w:rsidR="0040701B" w:rsidRDefault="00000000">
            <w:pPr>
              <w:spacing w:after="140"/>
            </w:pPr>
            <w:r>
              <w:rPr>
                <w:b/>
                <w:bCs/>
              </w:rPr>
              <w:t xml:space="preserve">30:00 </w:t>
            </w:r>
            <w:r>
              <w:t>– Pièges fréquents &amp; récapitulatif</w:t>
            </w:r>
          </w:p>
          <w:p w14:paraId="189F9F59" w14:textId="77777777" w:rsidR="0040701B" w:rsidRDefault="00000000">
            <w:pPr>
              <w:spacing w:after="140"/>
            </w:pPr>
            <w:r>
              <w:rPr>
                <w:b/>
                <w:bCs/>
              </w:rPr>
              <w:t xml:space="preserve">33:00 </w:t>
            </w:r>
            <w:r>
              <w:t xml:space="preserve">– </w:t>
            </w:r>
            <w:proofErr w:type="spellStart"/>
            <w:r>
              <w:t>Outro</w:t>
            </w:r>
            <w:proofErr w:type="spellEnd"/>
          </w:p>
        </w:tc>
      </w:tr>
    </w:tbl>
    <w:p w14:paraId="189F9F5B" w14:textId="77777777" w:rsidR="0040701B" w:rsidRDefault="0040701B"/>
    <w:p w14:paraId="189F9F5C" w14:textId="77777777" w:rsidR="0040701B" w:rsidRDefault="0040701B"/>
    <w:p w14:paraId="189F9F5D" w14:textId="77777777" w:rsidR="0040701B" w:rsidRDefault="0040701B">
      <w:pPr>
        <w:pBdr>
          <w:bottom w:val="single" w:sz="6" w:space="1" w:color="2A6496"/>
        </w:pBdr>
        <w:spacing w:before="200" w:after="200"/>
      </w:pPr>
    </w:p>
    <w:p w14:paraId="189F9F5E" w14:textId="77777777" w:rsidR="0040701B" w:rsidRDefault="00000000">
      <w:pPr>
        <w:pStyle w:val="Titre1"/>
        <w:spacing w:before="320" w:after="160"/>
      </w:pPr>
      <w:r>
        <w:t>INTRODUCTION (0:00 – 2:00)</w:t>
      </w:r>
    </w:p>
    <w:p w14:paraId="189F9F5F" w14:textId="77777777" w:rsidR="0040701B" w:rsidRDefault="00000000">
      <w:pPr>
        <w:spacing w:before="80" w:after="60"/>
      </w:pPr>
      <w:r>
        <w:rPr>
          <w:b/>
          <w:bCs/>
          <w:color w:val="7B3FA8"/>
          <w:sz w:val="20"/>
          <w:szCs w:val="20"/>
        </w:rPr>
        <w:t>⏱ 0:00 – 0:30</w:t>
      </w:r>
      <w:r>
        <w:rPr>
          <w:i/>
          <w:iCs/>
          <w:color w:val="5A6470"/>
          <w:sz w:val="20"/>
          <w:szCs w:val="20"/>
        </w:rPr>
        <w:t xml:space="preserve">  —  Accroche</w:t>
      </w:r>
    </w:p>
    <w:p w14:paraId="189F9F60" w14:textId="77777777" w:rsidR="0040701B" w:rsidRDefault="00000000">
      <w:pPr>
        <w:spacing w:after="100"/>
        <w:ind w:left="200"/>
      </w:pPr>
      <w:r>
        <w:t xml:space="preserve">🎬 </w:t>
      </w:r>
      <w:r>
        <w:rPr>
          <w:b/>
          <w:bCs/>
          <w:color w:val="2A6496"/>
        </w:rPr>
        <w:t xml:space="preserve">Toi : </w:t>
      </w:r>
      <w:r>
        <w:t>Salut à tous et bienvenue sur la chaîne ! Aujourd'hui on attaque la correction du Sujet 4 de la partie pratique du Bac NSI 2026 : le sujet « Plantes en serre ». C'est un sujet vraiment bien ficelé qui teste trois grandes compétences en même temps.</w:t>
      </w:r>
    </w:p>
    <w:p w14:paraId="189F9F61" w14:textId="77777777" w:rsidR="0040701B" w:rsidRDefault="00000000">
      <w:pPr>
        <w:spacing w:before="80" w:after="60"/>
      </w:pPr>
      <w:r>
        <w:rPr>
          <w:b/>
          <w:bCs/>
          <w:color w:val="7B3FA8"/>
          <w:sz w:val="20"/>
          <w:szCs w:val="20"/>
        </w:rPr>
        <w:t>⏱ 0:30 – 1:30</w:t>
      </w:r>
      <w:r>
        <w:rPr>
          <w:i/>
          <w:iCs/>
          <w:color w:val="5A6470"/>
          <w:sz w:val="20"/>
          <w:szCs w:val="20"/>
        </w:rPr>
        <w:t xml:space="preserve">  —  Présentation du contexte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68" w14:textId="77777777">
        <w:tblPrEx>
          <w:tblCellMar>
            <w:top w:w="0" w:type="dxa"/>
            <w:bottom w:w="0" w:type="dxa"/>
          </w:tblCellMar>
        </w:tblPrEx>
        <w:tc>
          <w:tcPr>
            <w:tcW w:w="300" w:type="dxa"/>
            <w:shd w:val="clear" w:color="auto" w:fill="2A6496"/>
          </w:tcPr>
          <w:p w14:paraId="189F9F62" w14:textId="77777777" w:rsidR="0040701B" w:rsidRDefault="0040701B"/>
        </w:tc>
        <w:tc>
          <w:tcPr>
            <w:tcW w:w="8726" w:type="dxa"/>
            <w:shd w:val="clear" w:color="auto" w:fill="EEF4FA"/>
            <w:tcMar>
              <w:top w:w="100" w:type="dxa"/>
              <w:left w:w="160" w:type="dxa"/>
              <w:bottom w:w="100" w:type="dxa"/>
              <w:right w:w="120" w:type="dxa"/>
            </w:tcMar>
          </w:tcPr>
          <w:p w14:paraId="189F9F63" w14:textId="77777777" w:rsidR="0040701B" w:rsidRDefault="00000000">
            <w:pPr>
              <w:spacing w:after="80"/>
            </w:pPr>
            <w:r>
              <w:rPr>
                <w:rFonts w:ascii="Courier New" w:eastAsia="Courier New" w:hAnsi="Courier New" w:cs="Courier New"/>
                <w:b/>
                <w:bCs/>
                <w:color w:val="2A6496"/>
                <w:sz w:val="16"/>
                <w:szCs w:val="16"/>
              </w:rPr>
              <w:t>À DIRE À L'ÉCRAN</w:t>
            </w:r>
          </w:p>
          <w:p w14:paraId="189F9F64" w14:textId="77777777" w:rsidR="0040701B" w:rsidRDefault="00000000">
            <w:pPr>
              <w:spacing w:after="140"/>
            </w:pPr>
            <w:r>
              <w:t>On parle d'une serre dans laquelle on gère des plantes. Le code manipule deux types de données :</w:t>
            </w:r>
          </w:p>
          <w:p w14:paraId="189F9F65" w14:textId="77777777" w:rsidR="0040701B" w:rsidRDefault="00000000">
            <w:pPr>
              <w:pStyle w:val="Paragraphedeliste"/>
              <w:numPr>
                <w:ilvl w:val="0"/>
                <w:numId w:val="2"/>
              </w:numPr>
              <w:spacing w:after="80"/>
            </w:pPr>
            <w:r>
              <w:rPr>
                <w:b/>
                <w:bCs/>
              </w:rPr>
              <w:t xml:space="preserve">Instances de classe </w:t>
            </w:r>
            <w:r>
              <w:t xml:space="preserve">→ des objets </w:t>
            </w:r>
            <w:r>
              <w:rPr>
                <w:rFonts w:ascii="Courier New" w:eastAsia="Courier New" w:hAnsi="Courier New" w:cs="Courier New"/>
                <w:color w:val="B5610A"/>
                <w:sz w:val="20"/>
                <w:szCs w:val="20"/>
              </w:rPr>
              <w:t>Plante</w:t>
            </w:r>
            <w:r>
              <w:t xml:space="preserve"> avec attributs : nom, espèce, croissance, taille, exposition.</w:t>
            </w:r>
          </w:p>
          <w:p w14:paraId="189F9F66" w14:textId="77777777" w:rsidR="0040701B" w:rsidRDefault="00000000">
            <w:pPr>
              <w:pStyle w:val="Paragraphedeliste"/>
              <w:numPr>
                <w:ilvl w:val="0"/>
                <w:numId w:val="2"/>
              </w:numPr>
              <w:spacing w:after="80"/>
            </w:pPr>
            <w:r>
              <w:rPr>
                <w:b/>
                <w:bCs/>
              </w:rPr>
              <w:t xml:space="preserve">Dictionnaires </w:t>
            </w:r>
            <w:r>
              <w:t>→ des mesures journalières : jour, plante, hauteur, température, humidité.</w:t>
            </w:r>
          </w:p>
          <w:p w14:paraId="189F9F67" w14:textId="77777777" w:rsidR="0040701B" w:rsidRDefault="00000000">
            <w:pPr>
              <w:spacing w:after="140"/>
            </w:pPr>
            <w:r>
              <w:t>La différence entre les deux est LE point clé de tout le sujet. Ne pas la maîtriser = perdre des points sur les 4 questions.</w:t>
            </w:r>
          </w:p>
        </w:tc>
      </w:tr>
    </w:tbl>
    <w:p w14:paraId="189F9F69" w14:textId="77777777" w:rsidR="0040701B" w:rsidRDefault="00000000">
      <w:pPr>
        <w:spacing w:before="80" w:after="60"/>
      </w:pPr>
      <w:r>
        <w:rPr>
          <w:b/>
          <w:bCs/>
          <w:color w:val="7B3FA8"/>
          <w:sz w:val="20"/>
          <w:szCs w:val="20"/>
        </w:rPr>
        <w:t>⏱ 1:30 – 2:00</w:t>
      </w:r>
      <w:r>
        <w:rPr>
          <w:i/>
          <w:iCs/>
          <w:color w:val="5A6470"/>
          <w:sz w:val="20"/>
          <w:szCs w:val="20"/>
        </w:rPr>
        <w:t xml:space="preserve">  —  Ce qu'on va voir</w:t>
      </w:r>
    </w:p>
    <w:p w14:paraId="189F9F6A" w14:textId="77777777" w:rsidR="0040701B" w:rsidRDefault="00000000">
      <w:pPr>
        <w:spacing w:after="100"/>
        <w:ind w:left="200"/>
      </w:pPr>
      <w:r>
        <w:t xml:space="preserve">🎬 </w:t>
      </w:r>
      <w:r>
        <w:rPr>
          <w:b/>
          <w:bCs/>
          <w:color w:val="2A6496"/>
        </w:rPr>
        <w:t xml:space="preserve">Toi : </w:t>
      </w:r>
      <w:r>
        <w:t>On va corriger les 4 questions pas à pas, avec les pièges classiques que j'ai vus dans les copies. Restez bien jusqu'à la fin parce que j'ai un récap des erreurs les plus fréquentes au Bac.</w:t>
      </w:r>
    </w:p>
    <w:p w14:paraId="189F9F6B" w14:textId="77777777" w:rsidR="0040701B" w:rsidRDefault="0040701B"/>
    <w:p w14:paraId="189F9F6C" w14:textId="77777777" w:rsidR="0040701B" w:rsidRDefault="0040701B">
      <w:pPr>
        <w:pBdr>
          <w:bottom w:val="single" w:sz="6" w:space="1" w:color="2A6496"/>
        </w:pBdr>
        <w:spacing w:before="200" w:after="200"/>
      </w:pPr>
    </w:p>
    <w:p w14:paraId="189F9F6D" w14:textId="77777777" w:rsidR="0040701B" w:rsidRDefault="00000000">
      <w:pPr>
        <w:pStyle w:val="Titre1"/>
        <w:spacing w:before="320" w:after="160"/>
      </w:pPr>
      <w:r>
        <w:lastRenderedPageBreak/>
        <w:t>QUESTION 1 — Moyenne de croissance (2:00 – 8:00)</w:t>
      </w:r>
    </w:p>
    <w:p w14:paraId="189F9F6E" w14:textId="77777777" w:rsidR="0040701B" w:rsidRDefault="00000000">
      <w:pPr>
        <w:spacing w:before="80" w:after="60"/>
      </w:pPr>
      <w:r>
        <w:rPr>
          <w:b/>
          <w:bCs/>
          <w:color w:val="7B3FA8"/>
          <w:sz w:val="20"/>
          <w:szCs w:val="20"/>
        </w:rPr>
        <w:t>⏱ 2:00 – 2:45</w:t>
      </w:r>
      <w:r>
        <w:rPr>
          <w:i/>
          <w:iCs/>
          <w:color w:val="5A6470"/>
          <w:sz w:val="20"/>
          <w:szCs w:val="20"/>
        </w:rPr>
        <w:t xml:space="preserve">  —  Lecture de l'énoncé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72" w14:textId="77777777">
        <w:tblPrEx>
          <w:tblCellMar>
            <w:top w:w="0" w:type="dxa"/>
            <w:bottom w:w="0" w:type="dxa"/>
          </w:tblCellMar>
        </w:tblPrEx>
        <w:tc>
          <w:tcPr>
            <w:tcW w:w="300" w:type="dxa"/>
            <w:shd w:val="clear" w:color="auto" w:fill="B5610A"/>
          </w:tcPr>
          <w:p w14:paraId="189F9F6F" w14:textId="77777777" w:rsidR="0040701B" w:rsidRDefault="0040701B"/>
        </w:tc>
        <w:tc>
          <w:tcPr>
            <w:tcW w:w="8726" w:type="dxa"/>
            <w:shd w:val="clear" w:color="auto" w:fill="FFF8F0"/>
            <w:tcMar>
              <w:top w:w="100" w:type="dxa"/>
              <w:left w:w="160" w:type="dxa"/>
              <w:bottom w:w="100" w:type="dxa"/>
              <w:right w:w="120" w:type="dxa"/>
            </w:tcMar>
          </w:tcPr>
          <w:p w14:paraId="189F9F70" w14:textId="77777777" w:rsidR="0040701B" w:rsidRDefault="00000000">
            <w:pPr>
              <w:spacing w:after="80"/>
            </w:pPr>
            <w:r>
              <w:rPr>
                <w:rFonts w:ascii="Courier New" w:eastAsia="Courier New" w:hAnsi="Courier New" w:cs="Courier New"/>
                <w:b/>
                <w:bCs/>
                <w:color w:val="B5610A"/>
                <w:sz w:val="16"/>
                <w:szCs w:val="16"/>
              </w:rPr>
              <w:t>ÉNONCÉ Q1 — À AFFICHER/LIRE</w:t>
            </w:r>
          </w:p>
          <w:p w14:paraId="189F9F71" w14:textId="77777777" w:rsidR="0040701B" w:rsidRDefault="00000000">
            <w:pPr>
              <w:spacing w:after="140"/>
            </w:pPr>
            <w:r>
              <w:t xml:space="preserve">Écrire une fonction </w:t>
            </w:r>
            <w:proofErr w:type="spellStart"/>
            <w:r>
              <w:rPr>
                <w:rFonts w:ascii="Courier New" w:eastAsia="Courier New" w:hAnsi="Courier New" w:cs="Courier New"/>
                <w:color w:val="B5610A"/>
                <w:sz w:val="20"/>
                <w:szCs w:val="20"/>
              </w:rPr>
              <w:t>croissance_moyenne</w:t>
            </w:r>
            <w:proofErr w:type="spellEnd"/>
            <w:r>
              <w:rPr>
                <w:rFonts w:ascii="Courier New" w:eastAsia="Courier New" w:hAnsi="Courier New" w:cs="Courier New"/>
                <w:color w:val="B5610A"/>
                <w:sz w:val="20"/>
                <w:szCs w:val="20"/>
              </w:rPr>
              <w:t>(plantes)</w:t>
            </w:r>
            <w:r>
              <w:t xml:space="preserve"> qui prend une liste d'instances de </w:t>
            </w:r>
            <w:r>
              <w:rPr>
                <w:rFonts w:ascii="Courier New" w:eastAsia="Courier New" w:hAnsi="Courier New" w:cs="Courier New"/>
                <w:color w:val="B5610A"/>
                <w:sz w:val="20"/>
                <w:szCs w:val="20"/>
              </w:rPr>
              <w:t>Plante</w:t>
            </w:r>
            <w:r>
              <w:t xml:space="preserve"> et renvoie la </w:t>
            </w:r>
            <w:r>
              <w:rPr>
                <w:b/>
                <w:bCs/>
              </w:rPr>
              <w:t>moyenne des durées de croissance</w:t>
            </w:r>
            <w:r>
              <w:t xml:space="preserve">. Si la liste est vide, renvoyer </w:t>
            </w:r>
            <w:r>
              <w:rPr>
                <w:rFonts w:ascii="Courier New" w:eastAsia="Courier New" w:hAnsi="Courier New" w:cs="Courier New"/>
                <w:color w:val="B5610A"/>
                <w:sz w:val="20"/>
                <w:szCs w:val="20"/>
              </w:rPr>
              <w:t>None</w:t>
            </w:r>
            <w:r>
              <w:t>.</w:t>
            </w:r>
          </w:p>
        </w:tc>
      </w:tr>
    </w:tbl>
    <w:p w14:paraId="189F9F73" w14:textId="77777777" w:rsidR="0040701B" w:rsidRDefault="00000000">
      <w:pPr>
        <w:spacing w:before="80" w:after="60"/>
      </w:pPr>
      <w:r>
        <w:rPr>
          <w:b/>
          <w:bCs/>
          <w:color w:val="7B3FA8"/>
          <w:sz w:val="20"/>
          <w:szCs w:val="20"/>
        </w:rPr>
        <w:t>⏱ 2:45 – 4:00</w:t>
      </w:r>
      <w:r>
        <w:rPr>
          <w:i/>
          <w:iCs/>
          <w:color w:val="5A6470"/>
          <w:sz w:val="20"/>
          <w:szCs w:val="20"/>
        </w:rPr>
        <w:t xml:space="preserve">  —  Décomposition du problème</w:t>
      </w:r>
    </w:p>
    <w:p w14:paraId="189F9F74" w14:textId="77777777" w:rsidR="0040701B" w:rsidRDefault="00000000">
      <w:pPr>
        <w:spacing w:after="100"/>
        <w:ind w:left="200"/>
      </w:pPr>
      <w:r>
        <w:t xml:space="preserve">🎬 </w:t>
      </w:r>
      <w:r>
        <w:rPr>
          <w:b/>
          <w:bCs/>
          <w:color w:val="2A6496"/>
        </w:rPr>
        <w:t xml:space="preserve">Toi : </w:t>
      </w:r>
      <w:r>
        <w:t>Avant d'écrire le moindre code, décomposons ce qu'on nous demande. Trois étapes, pas plus.</w:t>
      </w:r>
    </w:p>
    <w:p w14:paraId="189F9F75" w14:textId="77777777" w:rsidR="0040701B" w:rsidRDefault="00000000">
      <w:pPr>
        <w:pStyle w:val="Paragraphedeliste"/>
        <w:numPr>
          <w:ilvl w:val="0"/>
          <w:numId w:val="2"/>
        </w:numPr>
        <w:spacing w:after="80"/>
      </w:pPr>
      <w:r>
        <w:rPr>
          <w:b/>
          <w:bCs/>
        </w:rPr>
        <w:t xml:space="preserve">Étape 1 </w:t>
      </w:r>
      <w:r>
        <w:t xml:space="preserve">→ Vérifier si la liste est vide → renvoyer </w:t>
      </w:r>
      <w:r>
        <w:rPr>
          <w:rFonts w:ascii="Courier New" w:eastAsia="Courier New" w:hAnsi="Courier New" w:cs="Courier New"/>
          <w:color w:val="B5610A"/>
          <w:sz w:val="20"/>
          <w:szCs w:val="20"/>
        </w:rPr>
        <w:t>None</w:t>
      </w:r>
      <w:r>
        <w:t>.</w:t>
      </w:r>
    </w:p>
    <w:p w14:paraId="189F9F76" w14:textId="77777777" w:rsidR="0040701B" w:rsidRDefault="00000000">
      <w:pPr>
        <w:pStyle w:val="Paragraphedeliste"/>
        <w:numPr>
          <w:ilvl w:val="0"/>
          <w:numId w:val="2"/>
        </w:numPr>
        <w:spacing w:after="80"/>
      </w:pPr>
      <w:r>
        <w:rPr>
          <w:b/>
          <w:bCs/>
        </w:rPr>
        <w:t xml:space="preserve">Étape 2 </w:t>
      </w:r>
      <w:r>
        <w:t xml:space="preserve">→ Additionner les attributs </w:t>
      </w:r>
      <w:r>
        <w:rPr>
          <w:rFonts w:ascii="Courier New" w:eastAsia="Courier New" w:hAnsi="Courier New" w:cs="Courier New"/>
          <w:color w:val="B5610A"/>
          <w:sz w:val="20"/>
          <w:szCs w:val="20"/>
        </w:rPr>
        <w:t>croissance</w:t>
      </w:r>
      <w:r>
        <w:t xml:space="preserve"> de chaque plante.</w:t>
      </w:r>
    </w:p>
    <w:p w14:paraId="189F9F77" w14:textId="77777777" w:rsidR="0040701B" w:rsidRDefault="00000000">
      <w:pPr>
        <w:pStyle w:val="Paragraphedeliste"/>
        <w:numPr>
          <w:ilvl w:val="0"/>
          <w:numId w:val="2"/>
        </w:numPr>
        <w:spacing w:after="80"/>
      </w:pPr>
      <w:r>
        <w:rPr>
          <w:b/>
          <w:bCs/>
        </w:rPr>
        <w:t xml:space="preserve">Étape 3 </w:t>
      </w:r>
      <w:r>
        <w:t>→ Diviser par le nombre de plantes.</w:t>
      </w:r>
    </w:p>
    <w:p w14:paraId="189F9F78" w14:textId="77777777" w:rsidR="0040701B" w:rsidRDefault="00000000">
      <w:pPr>
        <w:spacing w:before="80" w:after="60"/>
      </w:pPr>
      <w:r>
        <w:rPr>
          <w:b/>
          <w:bCs/>
          <w:color w:val="7B3FA8"/>
          <w:sz w:val="20"/>
          <w:szCs w:val="20"/>
        </w:rPr>
        <w:t>⏱ 4:00 – 5:30</w:t>
      </w:r>
      <w:r>
        <w:rPr>
          <w:i/>
          <w:iCs/>
          <w:color w:val="5A6470"/>
          <w:sz w:val="20"/>
          <w:szCs w:val="20"/>
        </w:rPr>
        <w:t xml:space="preserve">  —  Point cours — POO et notation pointée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7E" w14:textId="77777777">
        <w:tblPrEx>
          <w:tblCellMar>
            <w:top w:w="0" w:type="dxa"/>
            <w:bottom w:w="0" w:type="dxa"/>
          </w:tblCellMar>
        </w:tblPrEx>
        <w:tc>
          <w:tcPr>
            <w:tcW w:w="300" w:type="dxa"/>
            <w:shd w:val="clear" w:color="auto" w:fill="2A6496"/>
          </w:tcPr>
          <w:p w14:paraId="189F9F79" w14:textId="77777777" w:rsidR="0040701B" w:rsidRDefault="0040701B"/>
        </w:tc>
        <w:tc>
          <w:tcPr>
            <w:tcW w:w="8726" w:type="dxa"/>
            <w:shd w:val="clear" w:color="auto" w:fill="EEF4FA"/>
            <w:tcMar>
              <w:top w:w="100" w:type="dxa"/>
              <w:left w:w="160" w:type="dxa"/>
              <w:bottom w:w="100" w:type="dxa"/>
              <w:right w:w="120" w:type="dxa"/>
            </w:tcMar>
          </w:tcPr>
          <w:p w14:paraId="189F9F7A" w14:textId="77777777" w:rsidR="0040701B" w:rsidRDefault="00000000">
            <w:pPr>
              <w:spacing w:after="80"/>
            </w:pPr>
            <w:r>
              <w:rPr>
                <w:rFonts w:ascii="Courier New" w:eastAsia="Courier New" w:hAnsi="Courier New" w:cs="Courier New"/>
                <w:b/>
                <w:bCs/>
                <w:color w:val="2A6496"/>
                <w:sz w:val="16"/>
                <w:szCs w:val="16"/>
              </w:rPr>
              <w:t>POINT CLÉ À MARTELER</w:t>
            </w:r>
          </w:p>
          <w:p w14:paraId="189F9F7B" w14:textId="77777777" w:rsidR="0040701B" w:rsidRDefault="00000000">
            <w:pPr>
              <w:spacing w:after="140"/>
            </w:pPr>
            <w:r>
              <w:t xml:space="preserve">Les plantes sont des </w:t>
            </w:r>
            <w:r>
              <w:rPr>
                <w:b/>
                <w:bCs/>
              </w:rPr>
              <w:t>instances de classe</w:t>
            </w:r>
            <w:r>
              <w:t xml:space="preserve">. On accède à leurs données avec la </w:t>
            </w:r>
            <w:r>
              <w:rPr>
                <w:b/>
                <w:bCs/>
              </w:rPr>
              <w:t>notation pointée</w:t>
            </w:r>
            <w:r>
              <w:t xml:space="preserve"> : </w:t>
            </w:r>
            <w:proofErr w:type="spellStart"/>
            <w:r>
              <w:rPr>
                <w:rFonts w:ascii="Courier New" w:eastAsia="Courier New" w:hAnsi="Courier New" w:cs="Courier New"/>
                <w:color w:val="B5610A"/>
                <w:sz w:val="20"/>
                <w:szCs w:val="20"/>
              </w:rPr>
              <w:t>p.croissance</w:t>
            </w:r>
            <w:proofErr w:type="spellEnd"/>
            <w:r>
              <w:t xml:space="preserve">, </w:t>
            </w:r>
            <w:proofErr w:type="spellStart"/>
            <w:r>
              <w:rPr>
                <w:rFonts w:ascii="Courier New" w:eastAsia="Courier New" w:hAnsi="Courier New" w:cs="Courier New"/>
                <w:color w:val="B5610A"/>
                <w:sz w:val="20"/>
                <w:szCs w:val="20"/>
              </w:rPr>
              <w:t>p.nom</w:t>
            </w:r>
            <w:proofErr w:type="spellEnd"/>
            <w:r>
              <w:t>.</w:t>
            </w:r>
          </w:p>
          <w:p w14:paraId="189F9F7C" w14:textId="77777777" w:rsidR="0040701B" w:rsidRDefault="00000000">
            <w:pPr>
              <w:spacing w:after="140"/>
            </w:pPr>
            <w:r>
              <w:t xml:space="preserve">Jamais </w:t>
            </w:r>
            <w:r>
              <w:rPr>
                <w:rFonts w:ascii="Courier New" w:eastAsia="Courier New" w:hAnsi="Courier New" w:cs="Courier New"/>
                <w:color w:val="B5610A"/>
                <w:sz w:val="20"/>
                <w:szCs w:val="20"/>
              </w:rPr>
              <w:t>p['croissance']</w:t>
            </w:r>
            <w:r>
              <w:t xml:space="preserve"> → ça c'est la syntaxe des dictionnaires !</w:t>
            </w:r>
          </w:p>
          <w:p w14:paraId="189F9F7D" w14:textId="77777777" w:rsidR="0040701B" w:rsidRDefault="00000000">
            <w:pPr>
              <w:spacing w:after="140"/>
            </w:pPr>
            <w:r>
              <w:t>En cas de doute : objet de classe → point. Dictionnaire → crochets.</w:t>
            </w:r>
          </w:p>
        </w:tc>
      </w:tr>
    </w:tbl>
    <w:p w14:paraId="189F9F7F" w14:textId="77777777" w:rsidR="0040701B" w:rsidRDefault="00000000">
      <w:pPr>
        <w:spacing w:before="80" w:after="60"/>
      </w:pPr>
      <w:r>
        <w:rPr>
          <w:b/>
          <w:bCs/>
          <w:color w:val="7B3FA8"/>
          <w:sz w:val="20"/>
          <w:szCs w:val="20"/>
        </w:rPr>
        <w:t>⏱ 5:30 – 7:00</w:t>
      </w:r>
      <w:r>
        <w:rPr>
          <w:i/>
          <w:iCs/>
          <w:color w:val="5A6470"/>
          <w:sz w:val="20"/>
          <w:szCs w:val="20"/>
        </w:rPr>
        <w:t xml:space="preserve">  —  Écriture du code commenté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87" w14:textId="77777777">
        <w:tblPrEx>
          <w:tblCellMar>
            <w:top w:w="0" w:type="dxa"/>
            <w:bottom w:w="0" w:type="dxa"/>
          </w:tblCellMar>
        </w:tblPrEx>
        <w:tc>
          <w:tcPr>
            <w:tcW w:w="300" w:type="dxa"/>
            <w:shd w:val="clear" w:color="auto" w:fill="2E7D32"/>
          </w:tcPr>
          <w:p w14:paraId="189F9F80" w14:textId="77777777" w:rsidR="0040701B" w:rsidRDefault="0040701B"/>
        </w:tc>
        <w:tc>
          <w:tcPr>
            <w:tcW w:w="8726" w:type="dxa"/>
            <w:shd w:val="clear" w:color="auto" w:fill="F0FAF0"/>
            <w:tcMar>
              <w:top w:w="100" w:type="dxa"/>
              <w:left w:w="160" w:type="dxa"/>
              <w:bottom w:w="100" w:type="dxa"/>
              <w:right w:w="120" w:type="dxa"/>
            </w:tcMar>
          </w:tcPr>
          <w:p w14:paraId="189F9F81" w14:textId="77777777" w:rsidR="0040701B" w:rsidRDefault="00000000">
            <w:pPr>
              <w:spacing w:after="80"/>
            </w:pPr>
            <w:r>
              <w:rPr>
                <w:rFonts w:ascii="Courier New" w:eastAsia="Courier New" w:hAnsi="Courier New" w:cs="Courier New"/>
                <w:b/>
                <w:bCs/>
                <w:color w:val="2E7D32"/>
                <w:sz w:val="16"/>
                <w:szCs w:val="16"/>
              </w:rPr>
              <w:t>CODE CORRECTION Q1</w:t>
            </w:r>
          </w:p>
          <w:p w14:paraId="189F9F82" w14:textId="77777777" w:rsidR="0040701B" w:rsidRDefault="00000000">
            <w:pPr>
              <w:spacing w:after="140"/>
            </w:pPr>
            <w:r>
              <w:rPr>
                <w:rFonts w:ascii="Courier New" w:eastAsia="Courier New" w:hAnsi="Courier New" w:cs="Courier New"/>
                <w:color w:val="B5610A"/>
                <w:sz w:val="20"/>
                <w:szCs w:val="20"/>
              </w:rPr>
              <w:t xml:space="preserve">def </w:t>
            </w:r>
            <w:proofErr w:type="spellStart"/>
            <w:r>
              <w:rPr>
                <w:rFonts w:ascii="Courier New" w:eastAsia="Courier New" w:hAnsi="Courier New" w:cs="Courier New"/>
                <w:color w:val="B5610A"/>
                <w:sz w:val="20"/>
                <w:szCs w:val="20"/>
              </w:rPr>
              <w:t>croissance_moyenne</w:t>
            </w:r>
            <w:proofErr w:type="spellEnd"/>
            <w:r>
              <w:rPr>
                <w:rFonts w:ascii="Courier New" w:eastAsia="Courier New" w:hAnsi="Courier New" w:cs="Courier New"/>
                <w:color w:val="B5610A"/>
                <w:sz w:val="20"/>
                <w:szCs w:val="20"/>
              </w:rPr>
              <w:t>(plantes):</w:t>
            </w:r>
          </w:p>
          <w:p w14:paraId="189F9F83" w14:textId="77777777" w:rsidR="0040701B" w:rsidRDefault="00000000">
            <w:pPr>
              <w:spacing w:after="140"/>
            </w:pPr>
            <w:r>
              <w:rPr>
                <w:rFonts w:ascii="Courier New" w:eastAsia="Courier New" w:hAnsi="Courier New" w:cs="Courier New"/>
                <w:color w:val="B5610A"/>
                <w:sz w:val="20"/>
                <w:szCs w:val="20"/>
              </w:rPr>
              <w:t xml:space="preserve">    if not plantes:          # liste vide → on retourne None immédiatement</w:t>
            </w:r>
          </w:p>
          <w:p w14:paraId="189F9F84" w14:textId="77777777" w:rsidR="0040701B" w:rsidRPr="00E24301" w:rsidRDefault="00000000">
            <w:pPr>
              <w:spacing w:after="140"/>
              <w:rPr>
                <w:lang w:val="en-US"/>
              </w:rPr>
            </w:pPr>
            <w:r>
              <w:rPr>
                <w:rFonts w:ascii="Courier New" w:eastAsia="Courier New" w:hAnsi="Courier New" w:cs="Courier New"/>
                <w:color w:val="B5610A"/>
                <w:sz w:val="20"/>
                <w:szCs w:val="20"/>
              </w:rPr>
              <w:t xml:space="preserve">        </w:t>
            </w:r>
            <w:r w:rsidRPr="00E24301">
              <w:rPr>
                <w:rFonts w:ascii="Courier New" w:eastAsia="Courier New" w:hAnsi="Courier New" w:cs="Courier New"/>
                <w:color w:val="B5610A"/>
                <w:sz w:val="20"/>
                <w:szCs w:val="20"/>
                <w:lang w:val="en-US"/>
              </w:rPr>
              <w:t>return None</w:t>
            </w:r>
          </w:p>
          <w:p w14:paraId="189F9F85" w14:textId="77777777" w:rsidR="0040701B" w:rsidRPr="00E24301" w:rsidRDefault="00000000">
            <w:pPr>
              <w:spacing w:after="140"/>
              <w:rPr>
                <w:lang w:val="en-US"/>
              </w:rPr>
            </w:pPr>
            <w:r w:rsidRPr="00E24301">
              <w:rPr>
                <w:rFonts w:ascii="Courier New" w:eastAsia="Courier New" w:hAnsi="Courier New" w:cs="Courier New"/>
                <w:color w:val="B5610A"/>
                <w:sz w:val="20"/>
                <w:szCs w:val="20"/>
                <w:lang w:val="en-US"/>
              </w:rPr>
              <w:t xml:space="preserve">    total = sum(p.croissance for p in plantes)</w:t>
            </w:r>
          </w:p>
          <w:p w14:paraId="189F9F86" w14:textId="77777777" w:rsidR="0040701B" w:rsidRDefault="00000000">
            <w:pPr>
              <w:spacing w:after="140"/>
            </w:pPr>
            <w:r w:rsidRPr="00E24301">
              <w:rPr>
                <w:rFonts w:ascii="Courier New" w:eastAsia="Courier New" w:hAnsi="Courier New" w:cs="Courier New"/>
                <w:color w:val="B5610A"/>
                <w:sz w:val="20"/>
                <w:szCs w:val="20"/>
                <w:lang w:val="en-US"/>
              </w:rPr>
              <w:t xml:space="preserve">    </w:t>
            </w:r>
            <w:r>
              <w:rPr>
                <w:rFonts w:ascii="Courier New" w:eastAsia="Courier New" w:hAnsi="Courier New" w:cs="Courier New"/>
                <w:color w:val="B5610A"/>
                <w:sz w:val="20"/>
                <w:szCs w:val="20"/>
              </w:rPr>
              <w:t xml:space="preserve">return total / </w:t>
            </w:r>
            <w:proofErr w:type="spellStart"/>
            <w:r>
              <w:rPr>
                <w:rFonts w:ascii="Courier New" w:eastAsia="Courier New" w:hAnsi="Courier New" w:cs="Courier New"/>
                <w:color w:val="B5610A"/>
                <w:sz w:val="20"/>
                <w:szCs w:val="20"/>
              </w:rPr>
              <w:t>len</w:t>
            </w:r>
            <w:proofErr w:type="spellEnd"/>
            <w:r>
              <w:rPr>
                <w:rFonts w:ascii="Courier New" w:eastAsia="Courier New" w:hAnsi="Courier New" w:cs="Courier New"/>
                <w:color w:val="B5610A"/>
                <w:sz w:val="20"/>
                <w:szCs w:val="20"/>
              </w:rPr>
              <w:t>(plantes)</w:t>
            </w:r>
          </w:p>
        </w:tc>
      </w:tr>
    </w:tbl>
    <w:p w14:paraId="189F9F88" w14:textId="77777777" w:rsidR="0040701B" w:rsidRDefault="00000000">
      <w:pPr>
        <w:spacing w:before="80" w:after="60"/>
      </w:pPr>
      <w:r>
        <w:rPr>
          <w:b/>
          <w:bCs/>
          <w:color w:val="7B3FA8"/>
          <w:sz w:val="20"/>
          <w:szCs w:val="20"/>
        </w:rPr>
        <w:t>⏱ 7:00 – 8:00</w:t>
      </w:r>
      <w:r>
        <w:rPr>
          <w:i/>
          <w:iCs/>
          <w:color w:val="5A6470"/>
          <w:sz w:val="20"/>
          <w:szCs w:val="20"/>
        </w:rPr>
        <w:t xml:space="preserve">  —  Vérification manuelle + tests</w:t>
      </w:r>
    </w:p>
    <w:p w14:paraId="189F9F89" w14:textId="77777777" w:rsidR="0040701B" w:rsidRDefault="00000000">
      <w:pPr>
        <w:spacing w:after="100"/>
        <w:ind w:left="200"/>
      </w:pPr>
      <w:r>
        <w:t xml:space="preserve">🎬 </w:t>
      </w:r>
      <w:r>
        <w:rPr>
          <w:b/>
          <w:bCs/>
          <w:color w:val="2A6496"/>
        </w:rPr>
        <w:t xml:space="preserve">Toi : </w:t>
      </w:r>
      <w:r>
        <w:t>On vérifie toujours à la main. Avec nos 5 plantes : 60 + 80 + 80 + 85 + 90 = 395, divisé par 5 = 79,0. On teste aussi la liste vide et une liste à un seul élément.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8D" w14:textId="77777777">
        <w:tblPrEx>
          <w:tblCellMar>
            <w:top w:w="0" w:type="dxa"/>
            <w:bottom w:w="0" w:type="dxa"/>
          </w:tblCellMar>
        </w:tblPrEx>
        <w:tc>
          <w:tcPr>
            <w:tcW w:w="300" w:type="dxa"/>
            <w:shd w:val="clear" w:color="auto" w:fill="C0392B"/>
          </w:tcPr>
          <w:p w14:paraId="189F9F8A" w14:textId="77777777" w:rsidR="0040701B" w:rsidRDefault="0040701B"/>
        </w:tc>
        <w:tc>
          <w:tcPr>
            <w:tcW w:w="8726" w:type="dxa"/>
            <w:shd w:val="clear" w:color="auto" w:fill="FFF5F5"/>
            <w:tcMar>
              <w:top w:w="100" w:type="dxa"/>
              <w:left w:w="160" w:type="dxa"/>
              <w:bottom w:w="100" w:type="dxa"/>
              <w:right w:w="120" w:type="dxa"/>
            </w:tcMar>
          </w:tcPr>
          <w:p w14:paraId="189F9F8B" w14:textId="77777777" w:rsidR="0040701B" w:rsidRDefault="00000000">
            <w:pPr>
              <w:spacing w:after="80"/>
            </w:pPr>
            <w:r>
              <w:rPr>
                <w:rFonts w:ascii="Courier New" w:eastAsia="Courier New" w:hAnsi="Courier New" w:cs="Courier New"/>
                <w:b/>
                <w:bCs/>
                <w:color w:val="C0392B"/>
                <w:sz w:val="16"/>
                <w:szCs w:val="16"/>
              </w:rPr>
              <w:t>⚠️ PIÈGE FRÉQUENT Q1</w:t>
            </w:r>
          </w:p>
          <w:p w14:paraId="189F9F8C" w14:textId="77777777" w:rsidR="0040701B" w:rsidRDefault="00000000">
            <w:pPr>
              <w:spacing w:after="140"/>
            </w:pPr>
            <w:r>
              <w:rPr>
                <w:b/>
                <w:bCs/>
              </w:rPr>
              <w:t xml:space="preserve">Oublier le garde </w:t>
            </w:r>
            <w:r>
              <w:rPr>
                <w:rFonts w:ascii="Courier New" w:eastAsia="Courier New" w:hAnsi="Courier New" w:cs="Courier New"/>
                <w:color w:val="B5610A"/>
                <w:sz w:val="20"/>
                <w:szCs w:val="20"/>
              </w:rPr>
              <w:t>if not plantes</w:t>
            </w:r>
            <w:r>
              <w:t xml:space="preserve"> avant la division → </w:t>
            </w:r>
            <w:proofErr w:type="spellStart"/>
            <w:r>
              <w:rPr>
                <w:b/>
                <w:bCs/>
              </w:rPr>
              <w:t>ZeroDivisionError</w:t>
            </w:r>
            <w:proofErr w:type="spellEnd"/>
            <w:r>
              <w:t xml:space="preserve"> sur liste vide. Le sujet l'exige explicitement. C'est 0 sur la question si on ne le met pas.</w:t>
            </w:r>
          </w:p>
        </w:tc>
      </w:tr>
    </w:tbl>
    <w:p w14:paraId="189F9F8E" w14:textId="77777777" w:rsidR="0040701B" w:rsidRDefault="0040701B"/>
    <w:p w14:paraId="189F9F8F" w14:textId="77777777" w:rsidR="0040701B" w:rsidRDefault="0040701B">
      <w:pPr>
        <w:pBdr>
          <w:bottom w:val="single" w:sz="6" w:space="1" w:color="2A6496"/>
        </w:pBdr>
        <w:spacing w:before="200" w:after="200"/>
      </w:pPr>
    </w:p>
    <w:p w14:paraId="189F9F90" w14:textId="77777777" w:rsidR="0040701B" w:rsidRDefault="00000000">
      <w:pPr>
        <w:pStyle w:val="Titre1"/>
        <w:spacing w:before="320" w:after="160"/>
      </w:pPr>
      <w:r>
        <w:t>QUESTION 2 — Dictionnaire de mesures par plante (8:00 – 15:00)</w:t>
      </w:r>
    </w:p>
    <w:p w14:paraId="189F9F91" w14:textId="77777777" w:rsidR="0040701B" w:rsidRDefault="00000000">
      <w:pPr>
        <w:spacing w:before="80" w:after="60"/>
      </w:pPr>
      <w:r>
        <w:rPr>
          <w:b/>
          <w:bCs/>
          <w:color w:val="7B3FA8"/>
          <w:sz w:val="20"/>
          <w:szCs w:val="20"/>
        </w:rPr>
        <w:t>⏱ 8:00 – 9:00</w:t>
      </w:r>
      <w:r>
        <w:rPr>
          <w:i/>
          <w:iCs/>
          <w:color w:val="5A6470"/>
          <w:sz w:val="20"/>
          <w:szCs w:val="20"/>
        </w:rPr>
        <w:t xml:space="preserve">  —  Lecture de l'énoncé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95" w14:textId="77777777">
        <w:tblPrEx>
          <w:tblCellMar>
            <w:top w:w="0" w:type="dxa"/>
            <w:bottom w:w="0" w:type="dxa"/>
          </w:tblCellMar>
        </w:tblPrEx>
        <w:tc>
          <w:tcPr>
            <w:tcW w:w="300" w:type="dxa"/>
            <w:shd w:val="clear" w:color="auto" w:fill="B5610A"/>
          </w:tcPr>
          <w:p w14:paraId="189F9F92" w14:textId="77777777" w:rsidR="0040701B" w:rsidRDefault="0040701B"/>
        </w:tc>
        <w:tc>
          <w:tcPr>
            <w:tcW w:w="8726" w:type="dxa"/>
            <w:shd w:val="clear" w:color="auto" w:fill="FFF8F0"/>
            <w:tcMar>
              <w:top w:w="100" w:type="dxa"/>
              <w:left w:w="160" w:type="dxa"/>
              <w:bottom w:w="100" w:type="dxa"/>
              <w:right w:w="120" w:type="dxa"/>
            </w:tcMar>
          </w:tcPr>
          <w:p w14:paraId="189F9F93" w14:textId="77777777" w:rsidR="0040701B" w:rsidRDefault="00000000">
            <w:pPr>
              <w:spacing w:after="80"/>
            </w:pPr>
            <w:r>
              <w:rPr>
                <w:rFonts w:ascii="Courier New" w:eastAsia="Courier New" w:hAnsi="Courier New" w:cs="Courier New"/>
                <w:b/>
                <w:bCs/>
                <w:color w:val="B5610A"/>
                <w:sz w:val="16"/>
                <w:szCs w:val="16"/>
              </w:rPr>
              <w:t>ÉNONCÉ Q2 — À AFFICHER/LIRE</w:t>
            </w:r>
          </w:p>
          <w:p w14:paraId="189F9F94" w14:textId="77777777" w:rsidR="0040701B" w:rsidRDefault="00000000">
            <w:pPr>
              <w:spacing w:after="140"/>
            </w:pPr>
            <w:r>
              <w:t xml:space="preserve">Écrire une fonction </w:t>
            </w:r>
            <w:proofErr w:type="spellStart"/>
            <w:r>
              <w:rPr>
                <w:rFonts w:ascii="Courier New" w:eastAsia="Courier New" w:hAnsi="Courier New" w:cs="Courier New"/>
                <w:color w:val="B5610A"/>
                <w:sz w:val="20"/>
                <w:szCs w:val="20"/>
              </w:rPr>
              <w:t>dictionnaire_mesure</w:t>
            </w:r>
            <w:proofErr w:type="spellEnd"/>
            <w:r>
              <w:rPr>
                <w:rFonts w:ascii="Courier New" w:eastAsia="Courier New" w:hAnsi="Courier New" w:cs="Courier New"/>
                <w:color w:val="B5610A"/>
                <w:sz w:val="20"/>
                <w:szCs w:val="20"/>
              </w:rPr>
              <w:t>(plantes, mesures)</w:t>
            </w:r>
            <w:r>
              <w:t xml:space="preserve"> qui retourne un dictionnaire où chaque clé est un nom de plante et chaque valeur est la liste de ses mesures. Si une plante n'a aucune mesure, sa liste doit être </w:t>
            </w:r>
            <w:r>
              <w:rPr>
                <w:b/>
                <w:bCs/>
              </w:rPr>
              <w:t>vide, pas absente</w:t>
            </w:r>
            <w:r>
              <w:t>.</w:t>
            </w:r>
          </w:p>
        </w:tc>
      </w:tr>
    </w:tbl>
    <w:p w14:paraId="189F9F96" w14:textId="77777777" w:rsidR="0040701B" w:rsidRDefault="00000000">
      <w:pPr>
        <w:spacing w:before="80" w:after="60"/>
      </w:pPr>
      <w:r>
        <w:rPr>
          <w:b/>
          <w:bCs/>
          <w:color w:val="7B3FA8"/>
          <w:sz w:val="20"/>
          <w:szCs w:val="20"/>
        </w:rPr>
        <w:lastRenderedPageBreak/>
        <w:t>⏱ 9:00 – 10:30</w:t>
      </w:r>
      <w:r>
        <w:rPr>
          <w:i/>
          <w:iCs/>
          <w:color w:val="5A6470"/>
          <w:sz w:val="20"/>
          <w:szCs w:val="20"/>
        </w:rPr>
        <w:t xml:space="preserve">  —  Format de sortie attendu</w:t>
      </w:r>
    </w:p>
    <w:p w14:paraId="189F9F97" w14:textId="77777777" w:rsidR="0040701B" w:rsidRDefault="00000000">
      <w:pPr>
        <w:spacing w:after="100"/>
        <w:ind w:left="200"/>
      </w:pPr>
      <w:r>
        <w:t xml:space="preserve">🎬 </w:t>
      </w:r>
      <w:r>
        <w:rPr>
          <w:b/>
          <w:bCs/>
          <w:color w:val="2A6496"/>
        </w:rPr>
        <w:t xml:space="preserve">Toi : </w:t>
      </w:r>
      <w:r>
        <w:t>Avant le code, visualisons ce qu'on veut obtenir. C'est crucial de savoir où on 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9E" w14:textId="77777777">
        <w:tblPrEx>
          <w:tblCellMar>
            <w:top w:w="0" w:type="dxa"/>
            <w:bottom w:w="0" w:type="dxa"/>
          </w:tblCellMar>
        </w:tblPrEx>
        <w:tc>
          <w:tcPr>
            <w:tcW w:w="300" w:type="dxa"/>
            <w:shd w:val="clear" w:color="auto" w:fill="2A6496"/>
          </w:tcPr>
          <w:p w14:paraId="189F9F98" w14:textId="77777777" w:rsidR="0040701B" w:rsidRDefault="0040701B"/>
        </w:tc>
        <w:tc>
          <w:tcPr>
            <w:tcW w:w="8726" w:type="dxa"/>
            <w:shd w:val="clear" w:color="auto" w:fill="EEF4FA"/>
            <w:tcMar>
              <w:top w:w="100" w:type="dxa"/>
              <w:left w:w="160" w:type="dxa"/>
              <w:bottom w:w="100" w:type="dxa"/>
              <w:right w:w="120" w:type="dxa"/>
            </w:tcMar>
          </w:tcPr>
          <w:p w14:paraId="189F9F99" w14:textId="77777777" w:rsidR="0040701B" w:rsidRDefault="00000000">
            <w:pPr>
              <w:spacing w:after="80"/>
            </w:pPr>
            <w:r>
              <w:rPr>
                <w:rFonts w:ascii="Courier New" w:eastAsia="Courier New" w:hAnsi="Courier New" w:cs="Courier New"/>
                <w:b/>
                <w:bCs/>
                <w:color w:val="2A6496"/>
                <w:sz w:val="16"/>
                <w:szCs w:val="16"/>
              </w:rPr>
              <w:t>FORMAT DE SORTIE ATTENDU</w:t>
            </w:r>
          </w:p>
          <w:p w14:paraId="189F9F9A" w14:textId="77777777" w:rsidR="0040701B" w:rsidRDefault="00000000">
            <w:pPr>
              <w:spacing w:after="140"/>
            </w:pPr>
            <w:r>
              <w:rPr>
                <w:rFonts w:ascii="Courier New" w:eastAsia="Courier New" w:hAnsi="Courier New" w:cs="Courier New"/>
                <w:color w:val="B5610A"/>
                <w:sz w:val="20"/>
                <w:szCs w:val="20"/>
              </w:rPr>
              <w:t>{ "Basilic": [ {mesure1}, {mesure2}, ... ],</w:t>
            </w:r>
          </w:p>
          <w:p w14:paraId="189F9F9B" w14:textId="77777777" w:rsidR="0040701B" w:rsidRDefault="00000000">
            <w:pPr>
              <w:spacing w:after="140"/>
            </w:pPr>
            <w:r>
              <w:rPr>
                <w:rFonts w:ascii="Courier New" w:eastAsia="Courier New" w:hAnsi="Courier New" w:cs="Courier New"/>
                <w:color w:val="B5610A"/>
                <w:sz w:val="20"/>
                <w:szCs w:val="20"/>
              </w:rPr>
              <w:t xml:space="preserve">  "Tomate":    [ ... ],</w:t>
            </w:r>
          </w:p>
          <w:p w14:paraId="189F9F9C" w14:textId="77777777" w:rsidR="0040701B" w:rsidRDefault="00000000">
            <w:pPr>
              <w:spacing w:after="140"/>
            </w:pPr>
            <w:r>
              <w:rPr>
                <w:rFonts w:ascii="Courier New" w:eastAsia="Courier New" w:hAnsi="Courier New" w:cs="Courier New"/>
                <w:color w:val="B5610A"/>
                <w:sz w:val="20"/>
                <w:szCs w:val="20"/>
              </w:rPr>
              <w:t xml:space="preserve">  "Fougere":   []    # aucune mesure → liste VIDE, pas absente !</w:t>
            </w:r>
          </w:p>
          <w:p w14:paraId="189F9F9D" w14:textId="77777777" w:rsidR="0040701B" w:rsidRDefault="00000000">
            <w:pPr>
              <w:spacing w:after="140"/>
            </w:pPr>
            <w:r>
              <w:rPr>
                <w:rFonts w:ascii="Courier New" w:eastAsia="Courier New" w:hAnsi="Courier New" w:cs="Courier New"/>
                <w:color w:val="B5610A"/>
                <w:sz w:val="20"/>
                <w:szCs w:val="20"/>
              </w:rPr>
              <w:t>}</w:t>
            </w:r>
          </w:p>
        </w:tc>
      </w:tr>
    </w:tbl>
    <w:p w14:paraId="189F9F9F" w14:textId="77777777" w:rsidR="0040701B" w:rsidRDefault="00000000">
      <w:pPr>
        <w:spacing w:before="80" w:after="60"/>
      </w:pPr>
      <w:r>
        <w:rPr>
          <w:b/>
          <w:bCs/>
          <w:color w:val="7B3FA8"/>
          <w:sz w:val="20"/>
          <w:szCs w:val="20"/>
        </w:rPr>
        <w:t>⏱ 10:30 – 12:00</w:t>
      </w:r>
      <w:r>
        <w:rPr>
          <w:i/>
          <w:iCs/>
          <w:color w:val="5A6470"/>
          <w:sz w:val="20"/>
          <w:szCs w:val="20"/>
        </w:rPr>
        <w:t xml:space="preserve">  —  Logique en deux étapes</w:t>
      </w:r>
    </w:p>
    <w:p w14:paraId="189F9FA0" w14:textId="77777777" w:rsidR="0040701B" w:rsidRDefault="00000000">
      <w:pPr>
        <w:spacing w:after="100"/>
        <w:ind w:left="200"/>
      </w:pPr>
      <w:r>
        <w:t xml:space="preserve">🎬 </w:t>
      </w:r>
      <w:r>
        <w:rPr>
          <w:b/>
          <w:bCs/>
          <w:color w:val="2A6496"/>
        </w:rPr>
        <w:t xml:space="preserve">Toi : </w:t>
      </w:r>
      <w:r>
        <w:t>L'algorithme s'écrit en exactement deux étapes. Visualisez-les comme deux passes sur les données.</w:t>
      </w:r>
    </w:p>
    <w:p w14:paraId="189F9FA1" w14:textId="77777777" w:rsidR="0040701B" w:rsidRDefault="00000000">
      <w:pPr>
        <w:pStyle w:val="Paragraphedeliste"/>
        <w:numPr>
          <w:ilvl w:val="0"/>
          <w:numId w:val="3"/>
        </w:numPr>
        <w:spacing w:after="80"/>
      </w:pPr>
      <w:r>
        <w:rPr>
          <w:b/>
          <w:bCs/>
        </w:rPr>
        <w:t xml:space="preserve">Étape 1 : </w:t>
      </w:r>
      <w:r>
        <w:t>Initialiser le dictionnaire avec une clé par plante, toutes à liste vide.</w:t>
      </w:r>
    </w:p>
    <w:p w14:paraId="189F9FA2" w14:textId="77777777" w:rsidR="0040701B" w:rsidRDefault="00000000">
      <w:pPr>
        <w:pStyle w:val="Paragraphedeliste"/>
        <w:numPr>
          <w:ilvl w:val="0"/>
          <w:numId w:val="3"/>
        </w:numPr>
        <w:spacing w:after="80"/>
      </w:pPr>
      <w:r>
        <w:rPr>
          <w:b/>
          <w:bCs/>
        </w:rPr>
        <w:t xml:space="preserve">Étape 2 : </w:t>
      </w:r>
      <w:r>
        <w:t>Parcourir les mesures et les distribuer dans la bonne liste.</w:t>
      </w:r>
    </w:p>
    <w:p w14:paraId="189F9FA3" w14:textId="77777777" w:rsidR="0040701B" w:rsidRDefault="00000000">
      <w:pPr>
        <w:spacing w:before="80" w:after="60"/>
      </w:pPr>
      <w:r>
        <w:rPr>
          <w:b/>
          <w:bCs/>
          <w:color w:val="7B3FA8"/>
          <w:sz w:val="20"/>
          <w:szCs w:val="20"/>
        </w:rPr>
        <w:t>⏱ 12:00 – 13:30</w:t>
      </w:r>
      <w:r>
        <w:rPr>
          <w:i/>
          <w:iCs/>
          <w:color w:val="5A6470"/>
          <w:sz w:val="20"/>
          <w:szCs w:val="20"/>
        </w:rPr>
        <w:t xml:space="preserve">  —  Écriture du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AF" w14:textId="77777777">
        <w:tblPrEx>
          <w:tblCellMar>
            <w:top w:w="0" w:type="dxa"/>
            <w:bottom w:w="0" w:type="dxa"/>
          </w:tblCellMar>
        </w:tblPrEx>
        <w:tc>
          <w:tcPr>
            <w:tcW w:w="300" w:type="dxa"/>
            <w:shd w:val="clear" w:color="auto" w:fill="2E7D32"/>
          </w:tcPr>
          <w:p w14:paraId="189F9FA4" w14:textId="77777777" w:rsidR="0040701B" w:rsidRDefault="0040701B"/>
        </w:tc>
        <w:tc>
          <w:tcPr>
            <w:tcW w:w="8726" w:type="dxa"/>
            <w:shd w:val="clear" w:color="auto" w:fill="F0FAF0"/>
            <w:tcMar>
              <w:top w:w="100" w:type="dxa"/>
              <w:left w:w="160" w:type="dxa"/>
              <w:bottom w:w="100" w:type="dxa"/>
              <w:right w:w="120" w:type="dxa"/>
            </w:tcMar>
          </w:tcPr>
          <w:p w14:paraId="189F9FA5" w14:textId="77777777" w:rsidR="0040701B" w:rsidRDefault="00000000">
            <w:pPr>
              <w:spacing w:after="80"/>
            </w:pPr>
            <w:r>
              <w:rPr>
                <w:rFonts w:ascii="Courier New" w:eastAsia="Courier New" w:hAnsi="Courier New" w:cs="Courier New"/>
                <w:b/>
                <w:bCs/>
                <w:color w:val="2E7D32"/>
                <w:sz w:val="16"/>
                <w:szCs w:val="16"/>
              </w:rPr>
              <w:t>CODE CORRECTION Q2</w:t>
            </w:r>
          </w:p>
          <w:p w14:paraId="189F9FA6" w14:textId="77777777" w:rsidR="0040701B" w:rsidRDefault="00000000">
            <w:pPr>
              <w:spacing w:after="140"/>
            </w:pPr>
            <w:r>
              <w:rPr>
                <w:rFonts w:ascii="Courier New" w:eastAsia="Courier New" w:hAnsi="Courier New" w:cs="Courier New"/>
                <w:color w:val="B5610A"/>
                <w:sz w:val="20"/>
                <w:szCs w:val="20"/>
              </w:rPr>
              <w:t xml:space="preserve">def </w:t>
            </w:r>
            <w:proofErr w:type="spellStart"/>
            <w:r>
              <w:rPr>
                <w:rFonts w:ascii="Courier New" w:eastAsia="Courier New" w:hAnsi="Courier New" w:cs="Courier New"/>
                <w:color w:val="B5610A"/>
                <w:sz w:val="20"/>
                <w:szCs w:val="20"/>
              </w:rPr>
              <w:t>dictionnaire_mesure</w:t>
            </w:r>
            <w:proofErr w:type="spellEnd"/>
            <w:r>
              <w:rPr>
                <w:rFonts w:ascii="Courier New" w:eastAsia="Courier New" w:hAnsi="Courier New" w:cs="Courier New"/>
                <w:color w:val="B5610A"/>
                <w:sz w:val="20"/>
                <w:szCs w:val="20"/>
              </w:rPr>
              <w:t>(plantes, mesures):</w:t>
            </w:r>
          </w:p>
          <w:p w14:paraId="189F9FA7" w14:textId="77777777" w:rsidR="0040701B" w:rsidRDefault="00000000">
            <w:pPr>
              <w:spacing w:after="140"/>
            </w:pPr>
            <w:r>
              <w:rPr>
                <w:rFonts w:ascii="Courier New" w:eastAsia="Courier New" w:hAnsi="Courier New" w:cs="Courier New"/>
                <w:color w:val="B5610A"/>
                <w:sz w:val="20"/>
                <w:szCs w:val="20"/>
              </w:rPr>
              <w:t xml:space="preserve">    # Étape 1 : initialiser toutes les clés</w:t>
            </w:r>
          </w:p>
          <w:p w14:paraId="189F9FA8" w14:textId="77777777" w:rsidR="0040701B" w:rsidRDefault="00000000">
            <w:pPr>
              <w:spacing w:after="140"/>
            </w:pPr>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resultat</w:t>
            </w:r>
            <w:proofErr w:type="spellEnd"/>
            <w:r>
              <w:rPr>
                <w:rFonts w:ascii="Courier New" w:eastAsia="Courier New" w:hAnsi="Courier New" w:cs="Courier New"/>
                <w:color w:val="B5610A"/>
                <w:sz w:val="20"/>
                <w:szCs w:val="20"/>
              </w:rPr>
              <w:t xml:space="preserve"> = {</w:t>
            </w:r>
            <w:proofErr w:type="spellStart"/>
            <w:r>
              <w:rPr>
                <w:rFonts w:ascii="Courier New" w:eastAsia="Courier New" w:hAnsi="Courier New" w:cs="Courier New"/>
                <w:color w:val="B5610A"/>
                <w:sz w:val="20"/>
                <w:szCs w:val="20"/>
              </w:rPr>
              <w:t>p.nom</w:t>
            </w:r>
            <w:proofErr w:type="spellEnd"/>
            <w:r>
              <w:rPr>
                <w:rFonts w:ascii="Courier New" w:eastAsia="Courier New" w:hAnsi="Courier New" w:cs="Courier New"/>
                <w:color w:val="B5610A"/>
                <w:sz w:val="20"/>
                <w:szCs w:val="20"/>
              </w:rPr>
              <w:t>: [] for p in plantes}</w:t>
            </w:r>
          </w:p>
          <w:p w14:paraId="189F9FA9" w14:textId="77777777" w:rsidR="0040701B" w:rsidRDefault="00000000">
            <w:pPr>
              <w:spacing w:after="140"/>
            </w:pPr>
            <w:r>
              <w:rPr>
                <w:rFonts w:ascii="Courier New" w:eastAsia="Courier New" w:hAnsi="Courier New" w:cs="Courier New"/>
                <w:color w:val="B5610A"/>
                <w:sz w:val="20"/>
                <w:szCs w:val="20"/>
              </w:rPr>
              <w:t xml:space="preserve">    # Étape 2 : distribuer chaque mesure</w:t>
            </w:r>
          </w:p>
          <w:p w14:paraId="189F9FAA" w14:textId="77777777" w:rsidR="0040701B" w:rsidRDefault="00000000">
            <w:pPr>
              <w:spacing w:after="140"/>
            </w:pPr>
            <w:r>
              <w:rPr>
                <w:rFonts w:ascii="Courier New" w:eastAsia="Courier New" w:hAnsi="Courier New" w:cs="Courier New"/>
                <w:color w:val="B5610A"/>
                <w:sz w:val="20"/>
                <w:szCs w:val="20"/>
              </w:rPr>
              <w:t xml:space="preserve">    for m in mesures:</w:t>
            </w:r>
          </w:p>
          <w:p w14:paraId="189F9FAB" w14:textId="77777777" w:rsidR="0040701B" w:rsidRDefault="00000000">
            <w:pPr>
              <w:spacing w:after="140"/>
            </w:pPr>
            <w:r>
              <w:rPr>
                <w:rFonts w:ascii="Courier New" w:eastAsia="Courier New" w:hAnsi="Courier New" w:cs="Courier New"/>
                <w:color w:val="B5610A"/>
                <w:sz w:val="20"/>
                <w:szCs w:val="20"/>
              </w:rPr>
              <w:t xml:space="preserve">        nom = m['plante']        # les mesures sont des dicts → crochets !</w:t>
            </w:r>
          </w:p>
          <w:p w14:paraId="189F9FAC" w14:textId="77777777" w:rsidR="0040701B" w:rsidRPr="00E24301" w:rsidRDefault="00000000">
            <w:pPr>
              <w:spacing w:after="140"/>
              <w:rPr>
                <w:lang w:val="en-US"/>
              </w:rPr>
            </w:pPr>
            <w:r>
              <w:rPr>
                <w:rFonts w:ascii="Courier New" w:eastAsia="Courier New" w:hAnsi="Courier New" w:cs="Courier New"/>
                <w:color w:val="B5610A"/>
                <w:sz w:val="20"/>
                <w:szCs w:val="20"/>
              </w:rPr>
              <w:t xml:space="preserve">        </w:t>
            </w:r>
            <w:r w:rsidRPr="00E24301">
              <w:rPr>
                <w:rFonts w:ascii="Courier New" w:eastAsia="Courier New" w:hAnsi="Courier New" w:cs="Courier New"/>
                <w:color w:val="B5610A"/>
                <w:sz w:val="20"/>
                <w:szCs w:val="20"/>
                <w:lang w:val="en-US"/>
              </w:rPr>
              <w:t>if nom in resultat:</w:t>
            </w:r>
          </w:p>
          <w:p w14:paraId="189F9FAD" w14:textId="77777777" w:rsidR="0040701B" w:rsidRPr="00E24301" w:rsidRDefault="00000000">
            <w:pPr>
              <w:spacing w:after="140"/>
              <w:rPr>
                <w:lang w:val="en-US"/>
              </w:rPr>
            </w:pPr>
            <w:r w:rsidRPr="00E24301">
              <w:rPr>
                <w:rFonts w:ascii="Courier New" w:eastAsia="Courier New" w:hAnsi="Courier New" w:cs="Courier New"/>
                <w:color w:val="B5610A"/>
                <w:sz w:val="20"/>
                <w:szCs w:val="20"/>
                <w:lang w:val="en-US"/>
              </w:rPr>
              <w:t xml:space="preserve">            resultat[nom].append(m)</w:t>
            </w:r>
          </w:p>
          <w:p w14:paraId="189F9FAE" w14:textId="77777777" w:rsidR="0040701B" w:rsidRDefault="00000000">
            <w:pPr>
              <w:spacing w:after="140"/>
            </w:pPr>
            <w:r w:rsidRPr="00E24301">
              <w:rPr>
                <w:rFonts w:ascii="Courier New" w:eastAsia="Courier New" w:hAnsi="Courier New" w:cs="Courier New"/>
                <w:color w:val="B5610A"/>
                <w:sz w:val="20"/>
                <w:szCs w:val="20"/>
                <w:lang w:val="en-US"/>
              </w:rPr>
              <w:t xml:space="preserve">    </w:t>
            </w:r>
            <w:r>
              <w:rPr>
                <w:rFonts w:ascii="Courier New" w:eastAsia="Courier New" w:hAnsi="Courier New" w:cs="Courier New"/>
                <w:color w:val="B5610A"/>
                <w:sz w:val="20"/>
                <w:szCs w:val="20"/>
              </w:rPr>
              <w:t xml:space="preserve">return </w:t>
            </w:r>
            <w:proofErr w:type="spellStart"/>
            <w:r>
              <w:rPr>
                <w:rFonts w:ascii="Courier New" w:eastAsia="Courier New" w:hAnsi="Courier New" w:cs="Courier New"/>
                <w:color w:val="B5610A"/>
                <w:sz w:val="20"/>
                <w:szCs w:val="20"/>
              </w:rPr>
              <w:t>resultat</w:t>
            </w:r>
            <w:proofErr w:type="spellEnd"/>
          </w:p>
        </w:tc>
      </w:tr>
    </w:tbl>
    <w:p w14:paraId="189F9FB0" w14:textId="77777777" w:rsidR="0040701B" w:rsidRDefault="00000000">
      <w:pPr>
        <w:spacing w:before="80" w:after="60"/>
      </w:pPr>
      <w:r>
        <w:rPr>
          <w:b/>
          <w:bCs/>
          <w:color w:val="7B3FA8"/>
          <w:sz w:val="20"/>
          <w:szCs w:val="20"/>
        </w:rPr>
        <w:t>⏱ 13:30 – 15:00</w:t>
      </w:r>
      <w:r>
        <w:rPr>
          <w:i/>
          <w:iCs/>
          <w:color w:val="5A6470"/>
          <w:sz w:val="20"/>
          <w:szCs w:val="20"/>
        </w:rPr>
        <w:t xml:space="preserve">  —  Point clé + piège Fougère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B4" w14:textId="77777777">
        <w:tblPrEx>
          <w:tblCellMar>
            <w:top w:w="0" w:type="dxa"/>
            <w:bottom w:w="0" w:type="dxa"/>
          </w:tblCellMar>
        </w:tblPrEx>
        <w:tc>
          <w:tcPr>
            <w:tcW w:w="300" w:type="dxa"/>
            <w:shd w:val="clear" w:color="auto" w:fill="C0392B"/>
          </w:tcPr>
          <w:p w14:paraId="189F9FB1" w14:textId="77777777" w:rsidR="0040701B" w:rsidRDefault="0040701B"/>
        </w:tc>
        <w:tc>
          <w:tcPr>
            <w:tcW w:w="8726" w:type="dxa"/>
            <w:shd w:val="clear" w:color="auto" w:fill="FFF5F5"/>
            <w:tcMar>
              <w:top w:w="100" w:type="dxa"/>
              <w:left w:w="160" w:type="dxa"/>
              <w:bottom w:w="100" w:type="dxa"/>
              <w:right w:w="120" w:type="dxa"/>
            </w:tcMar>
          </w:tcPr>
          <w:p w14:paraId="189F9FB2" w14:textId="77777777" w:rsidR="0040701B" w:rsidRDefault="00000000">
            <w:pPr>
              <w:spacing w:after="80"/>
            </w:pPr>
            <w:r>
              <w:rPr>
                <w:rFonts w:ascii="Courier New" w:eastAsia="Courier New" w:hAnsi="Courier New" w:cs="Courier New"/>
                <w:b/>
                <w:bCs/>
                <w:color w:val="C0392B"/>
                <w:sz w:val="16"/>
                <w:szCs w:val="16"/>
              </w:rPr>
              <w:t>⚠️ PIÈGE FRÉQUENT Q2 — LA FOUGÈRE OUBLIÉE</w:t>
            </w:r>
          </w:p>
          <w:p w14:paraId="189F9FB3" w14:textId="77777777" w:rsidR="0040701B" w:rsidRDefault="00000000">
            <w:pPr>
              <w:spacing w:after="140"/>
            </w:pPr>
            <w:r>
              <w:t xml:space="preserve">Si vous construisez le dictionnaire uniquement en parcourant les mesures, la Fougère (qui n'a aucune mesure) sera </w:t>
            </w:r>
            <w:r>
              <w:rPr>
                <w:b/>
                <w:bCs/>
              </w:rPr>
              <w:t>absente</w:t>
            </w:r>
            <w:r>
              <w:t xml:space="preserve"> du résultat. Or le sujet exige qu'elle soit présente avec une liste vide. L'initialisation </w:t>
            </w:r>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p.nom</w:t>
            </w:r>
            <w:proofErr w:type="spellEnd"/>
            <w:r>
              <w:rPr>
                <w:rFonts w:ascii="Courier New" w:eastAsia="Courier New" w:hAnsi="Courier New" w:cs="Courier New"/>
                <w:color w:val="B5610A"/>
                <w:sz w:val="20"/>
                <w:szCs w:val="20"/>
              </w:rPr>
              <w:t>: [] for p in plantes}</w:t>
            </w:r>
            <w:r>
              <w:t xml:space="preserve"> est indispensable !</w:t>
            </w:r>
          </w:p>
        </w:tc>
      </w:tr>
      <w:tr w:rsidR="0040701B" w14:paraId="189F9FBA" w14:textId="77777777">
        <w:tblPrEx>
          <w:tblCellMar>
            <w:top w:w="0" w:type="dxa"/>
            <w:bottom w:w="0" w:type="dxa"/>
          </w:tblCellMar>
        </w:tblPrEx>
        <w:tc>
          <w:tcPr>
            <w:tcW w:w="300" w:type="dxa"/>
            <w:shd w:val="clear" w:color="auto" w:fill="2A6496"/>
          </w:tcPr>
          <w:p w14:paraId="189F9FB5" w14:textId="77777777" w:rsidR="0040701B" w:rsidRDefault="0040701B"/>
        </w:tc>
        <w:tc>
          <w:tcPr>
            <w:tcW w:w="8726" w:type="dxa"/>
            <w:shd w:val="clear" w:color="auto" w:fill="EEF4FA"/>
            <w:tcMar>
              <w:top w:w="100" w:type="dxa"/>
              <w:left w:w="160" w:type="dxa"/>
              <w:bottom w:w="100" w:type="dxa"/>
              <w:right w:w="120" w:type="dxa"/>
            </w:tcMar>
          </w:tcPr>
          <w:p w14:paraId="189F9FB6" w14:textId="77777777" w:rsidR="0040701B" w:rsidRDefault="00000000">
            <w:pPr>
              <w:spacing w:after="80"/>
            </w:pPr>
            <w:r>
              <w:rPr>
                <w:rFonts w:ascii="Courier New" w:eastAsia="Courier New" w:hAnsi="Courier New" w:cs="Courier New"/>
                <w:b/>
                <w:bCs/>
                <w:color w:val="2A6496"/>
                <w:sz w:val="16"/>
                <w:szCs w:val="16"/>
              </w:rPr>
              <w:t>POINT CLÉ — NOTATIONS DIFFÉRENTES</w:t>
            </w:r>
          </w:p>
          <w:p w14:paraId="189F9FB7" w14:textId="77777777" w:rsidR="0040701B" w:rsidRDefault="00000000">
            <w:pPr>
              <w:spacing w:after="140"/>
            </w:pPr>
            <w:r>
              <w:rPr>
                <w:b/>
                <w:bCs/>
              </w:rPr>
              <w:t xml:space="preserve">Plante (instance de classe) </w:t>
            </w:r>
            <w:r>
              <w:t xml:space="preserve">→ </w:t>
            </w:r>
            <w:proofErr w:type="spellStart"/>
            <w:r>
              <w:rPr>
                <w:rFonts w:ascii="Courier New" w:eastAsia="Courier New" w:hAnsi="Courier New" w:cs="Courier New"/>
                <w:color w:val="B5610A"/>
                <w:sz w:val="20"/>
                <w:szCs w:val="20"/>
              </w:rPr>
              <w:t>p.nom</w:t>
            </w:r>
            <w:proofErr w:type="spellEnd"/>
            <w:r>
              <w:t xml:space="preserve">, </w:t>
            </w:r>
            <w:proofErr w:type="spellStart"/>
            <w:r>
              <w:rPr>
                <w:rFonts w:ascii="Courier New" w:eastAsia="Courier New" w:hAnsi="Courier New" w:cs="Courier New"/>
                <w:color w:val="B5610A"/>
                <w:sz w:val="20"/>
                <w:szCs w:val="20"/>
              </w:rPr>
              <w:t>p.croissance</w:t>
            </w:r>
            <w:proofErr w:type="spellEnd"/>
            <w:r>
              <w:t xml:space="preserve"> (notation pointée)</w:t>
            </w:r>
          </w:p>
          <w:p w14:paraId="189F9FB8" w14:textId="77777777" w:rsidR="0040701B" w:rsidRDefault="00000000">
            <w:pPr>
              <w:spacing w:after="140"/>
            </w:pPr>
            <w:r>
              <w:rPr>
                <w:b/>
                <w:bCs/>
              </w:rPr>
              <w:t xml:space="preserve">Mesure (dictionnaire) </w:t>
            </w:r>
            <w:r>
              <w:t xml:space="preserve">→ </w:t>
            </w:r>
            <w:r>
              <w:rPr>
                <w:rFonts w:ascii="Courier New" w:eastAsia="Courier New" w:hAnsi="Courier New" w:cs="Courier New"/>
                <w:color w:val="B5610A"/>
                <w:sz w:val="20"/>
                <w:szCs w:val="20"/>
              </w:rPr>
              <w:t>m['plante']</w:t>
            </w:r>
            <w:r>
              <w:t xml:space="preserve">, </w:t>
            </w:r>
            <w:r>
              <w:rPr>
                <w:rFonts w:ascii="Courier New" w:eastAsia="Courier New" w:hAnsi="Courier New" w:cs="Courier New"/>
                <w:color w:val="B5610A"/>
                <w:sz w:val="20"/>
                <w:szCs w:val="20"/>
              </w:rPr>
              <w:t>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w:t>
            </w:r>
            <w:r>
              <w:t xml:space="preserve"> (crochets)</w:t>
            </w:r>
          </w:p>
          <w:p w14:paraId="189F9FB9" w14:textId="77777777" w:rsidR="0040701B" w:rsidRDefault="00000000">
            <w:pPr>
              <w:spacing w:after="140"/>
            </w:pPr>
            <w:r>
              <w:t xml:space="preserve">Inverser les deux provoque une </w:t>
            </w:r>
            <w:proofErr w:type="spellStart"/>
            <w:r>
              <w:rPr>
                <w:rFonts w:ascii="Courier New" w:eastAsia="Courier New" w:hAnsi="Courier New" w:cs="Courier New"/>
                <w:color w:val="B5610A"/>
                <w:sz w:val="20"/>
                <w:szCs w:val="20"/>
              </w:rPr>
              <w:t>AttributeError</w:t>
            </w:r>
            <w:proofErr w:type="spellEnd"/>
            <w:r>
              <w:t xml:space="preserve"> ou une </w:t>
            </w:r>
            <w:proofErr w:type="spellStart"/>
            <w:r>
              <w:rPr>
                <w:rFonts w:ascii="Courier New" w:eastAsia="Courier New" w:hAnsi="Courier New" w:cs="Courier New"/>
                <w:color w:val="B5610A"/>
                <w:sz w:val="20"/>
                <w:szCs w:val="20"/>
              </w:rPr>
              <w:t>KeyError</w:t>
            </w:r>
            <w:proofErr w:type="spellEnd"/>
            <w:r>
              <w:t>.</w:t>
            </w:r>
          </w:p>
        </w:tc>
      </w:tr>
    </w:tbl>
    <w:p w14:paraId="189F9FBB" w14:textId="77777777" w:rsidR="0040701B" w:rsidRDefault="0040701B"/>
    <w:p w14:paraId="189F9FBC" w14:textId="77777777" w:rsidR="0040701B" w:rsidRDefault="0040701B">
      <w:pPr>
        <w:pBdr>
          <w:bottom w:val="single" w:sz="6" w:space="1" w:color="2A6496"/>
        </w:pBdr>
        <w:spacing w:before="200" w:after="200"/>
      </w:pPr>
    </w:p>
    <w:p w14:paraId="189F9FBD" w14:textId="77777777" w:rsidR="0040701B" w:rsidRDefault="00000000">
      <w:pPr>
        <w:pStyle w:val="Titre1"/>
        <w:spacing w:before="320" w:after="160"/>
      </w:pPr>
      <w:r>
        <w:t>QUESTION 3 — Analyser le bug (15:00 – 22:00)</w:t>
      </w:r>
    </w:p>
    <w:p w14:paraId="189F9FBE" w14:textId="77777777" w:rsidR="0040701B" w:rsidRDefault="00000000">
      <w:pPr>
        <w:spacing w:before="80" w:after="60"/>
      </w:pPr>
      <w:r>
        <w:rPr>
          <w:b/>
          <w:bCs/>
          <w:color w:val="7B3FA8"/>
          <w:sz w:val="20"/>
          <w:szCs w:val="20"/>
        </w:rPr>
        <w:t>⏱ 15:00 – 16:00</w:t>
      </w:r>
      <w:r>
        <w:rPr>
          <w:i/>
          <w:iCs/>
          <w:color w:val="5A6470"/>
          <w:sz w:val="20"/>
          <w:szCs w:val="20"/>
        </w:rPr>
        <w:t xml:space="preserve">  —  Lecture de l'énoncé + code </w:t>
      </w:r>
      <w:proofErr w:type="spellStart"/>
      <w:r>
        <w:rPr>
          <w:i/>
          <w:iCs/>
          <w:color w:val="5A6470"/>
          <w:sz w:val="20"/>
          <w:szCs w:val="20"/>
        </w:rPr>
        <w:t>bugué</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C2" w14:textId="77777777">
        <w:tblPrEx>
          <w:tblCellMar>
            <w:top w:w="0" w:type="dxa"/>
            <w:bottom w:w="0" w:type="dxa"/>
          </w:tblCellMar>
        </w:tblPrEx>
        <w:tc>
          <w:tcPr>
            <w:tcW w:w="300" w:type="dxa"/>
            <w:shd w:val="clear" w:color="auto" w:fill="B5610A"/>
          </w:tcPr>
          <w:p w14:paraId="189F9FBF" w14:textId="77777777" w:rsidR="0040701B" w:rsidRDefault="0040701B"/>
        </w:tc>
        <w:tc>
          <w:tcPr>
            <w:tcW w:w="8726" w:type="dxa"/>
            <w:shd w:val="clear" w:color="auto" w:fill="FFF8F0"/>
            <w:tcMar>
              <w:top w:w="100" w:type="dxa"/>
              <w:left w:w="160" w:type="dxa"/>
              <w:bottom w:w="100" w:type="dxa"/>
              <w:right w:w="120" w:type="dxa"/>
            </w:tcMar>
          </w:tcPr>
          <w:p w14:paraId="189F9FC0" w14:textId="77777777" w:rsidR="0040701B" w:rsidRDefault="00000000">
            <w:pPr>
              <w:spacing w:after="80"/>
            </w:pPr>
            <w:r>
              <w:rPr>
                <w:rFonts w:ascii="Courier New" w:eastAsia="Courier New" w:hAnsi="Courier New" w:cs="Courier New"/>
                <w:b/>
                <w:bCs/>
                <w:color w:val="B5610A"/>
                <w:sz w:val="16"/>
                <w:szCs w:val="16"/>
              </w:rPr>
              <w:t>ÉNONCÉ Q3 — À AFFICHER/LIRE</w:t>
            </w:r>
          </w:p>
          <w:p w14:paraId="189F9FC1" w14:textId="77777777" w:rsidR="0040701B" w:rsidRDefault="00000000">
            <w:pPr>
              <w:spacing w:after="140"/>
            </w:pPr>
            <w:r>
              <w:lastRenderedPageBreak/>
              <w:t xml:space="preserve">La fonction </w:t>
            </w:r>
            <w:proofErr w:type="spellStart"/>
            <w:r>
              <w:rPr>
                <w:rFonts w:ascii="Courier New" w:eastAsia="Courier New" w:hAnsi="Courier New" w:cs="Courier New"/>
                <w:color w:val="B5610A"/>
                <w:sz w:val="20"/>
                <w:szCs w:val="20"/>
              </w:rPr>
              <w:t>purger_mesures_extremes</w:t>
            </w:r>
            <w:proofErr w:type="spellEnd"/>
            <w:r>
              <w:t xml:space="preserve"> est censée retirer les mesures dont la température est hors de la plage [20, 25]°C. Exécutez le test et expliquez pourquoi la mesure du jour 2 (19°C) reste dans la liste.</w:t>
            </w:r>
          </w:p>
        </w:tc>
      </w:tr>
      <w:tr w:rsidR="0040701B" w14:paraId="189F9FCA" w14:textId="77777777">
        <w:tblPrEx>
          <w:tblCellMar>
            <w:top w:w="0" w:type="dxa"/>
            <w:bottom w:w="0" w:type="dxa"/>
          </w:tblCellMar>
        </w:tblPrEx>
        <w:tc>
          <w:tcPr>
            <w:tcW w:w="300" w:type="dxa"/>
            <w:shd w:val="clear" w:color="auto" w:fill="C0392B"/>
          </w:tcPr>
          <w:p w14:paraId="189F9FC3" w14:textId="77777777" w:rsidR="0040701B" w:rsidRDefault="0040701B"/>
        </w:tc>
        <w:tc>
          <w:tcPr>
            <w:tcW w:w="8726" w:type="dxa"/>
            <w:shd w:val="clear" w:color="auto" w:fill="FFF5F5"/>
            <w:tcMar>
              <w:top w:w="100" w:type="dxa"/>
              <w:left w:w="160" w:type="dxa"/>
              <w:bottom w:w="100" w:type="dxa"/>
              <w:right w:w="120" w:type="dxa"/>
            </w:tcMar>
          </w:tcPr>
          <w:p w14:paraId="189F9FC4" w14:textId="77777777" w:rsidR="0040701B" w:rsidRDefault="00000000">
            <w:pPr>
              <w:spacing w:after="80"/>
            </w:pPr>
            <w:r>
              <w:rPr>
                <w:rFonts w:ascii="Courier New" w:eastAsia="Courier New" w:hAnsi="Courier New" w:cs="Courier New"/>
                <w:b/>
                <w:bCs/>
                <w:color w:val="C0392B"/>
                <w:sz w:val="16"/>
                <w:szCs w:val="16"/>
              </w:rPr>
              <w:t>CODE BUGUÉ FOURNI</w:t>
            </w:r>
          </w:p>
          <w:p w14:paraId="189F9FC5" w14:textId="77777777" w:rsidR="0040701B" w:rsidRDefault="00000000">
            <w:pPr>
              <w:spacing w:after="140"/>
            </w:pPr>
            <w:r>
              <w:rPr>
                <w:rFonts w:ascii="Courier New" w:eastAsia="Courier New" w:hAnsi="Courier New" w:cs="Courier New"/>
                <w:color w:val="B5610A"/>
                <w:sz w:val="20"/>
                <w:szCs w:val="20"/>
              </w:rPr>
              <w:t xml:space="preserve">def </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p>
          <w:p w14:paraId="189F9FC6" w14:textId="77777777" w:rsidR="0040701B" w:rsidRDefault="00000000">
            <w:pPr>
              <w:spacing w:after="140"/>
            </w:pPr>
            <w:r>
              <w:rPr>
                <w:rFonts w:ascii="Courier New" w:eastAsia="Courier New" w:hAnsi="Courier New" w:cs="Courier New"/>
                <w:color w:val="B5610A"/>
                <w:sz w:val="20"/>
                <w:szCs w:val="20"/>
              </w:rPr>
              <w:t xml:space="preserve">    for mesure in </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p>
          <w:p w14:paraId="189F9FC7" w14:textId="77777777" w:rsidR="0040701B" w:rsidRDefault="00000000">
            <w:pPr>
              <w:spacing w:after="140"/>
            </w:pPr>
            <w:r>
              <w:rPr>
                <w:rFonts w:ascii="Courier New" w:eastAsia="Courier New" w:hAnsi="Courier New" w:cs="Courier New"/>
                <w:color w:val="B5610A"/>
                <w:sz w:val="20"/>
                <w:szCs w:val="20"/>
              </w:rPr>
              <w:t xml:space="preserve">        if mesure['</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&lt; 20 or mesure['</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&gt; 25:</w:t>
            </w:r>
          </w:p>
          <w:p w14:paraId="189F9FC8" w14:textId="77777777" w:rsidR="0040701B" w:rsidRDefault="00000000">
            <w:pPr>
              <w:spacing w:after="140"/>
            </w:pPr>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liste_mesures.remove</w:t>
            </w:r>
            <w:proofErr w:type="spellEnd"/>
            <w:r>
              <w:rPr>
                <w:rFonts w:ascii="Courier New" w:eastAsia="Courier New" w:hAnsi="Courier New" w:cs="Courier New"/>
                <w:color w:val="B5610A"/>
                <w:sz w:val="20"/>
                <w:szCs w:val="20"/>
              </w:rPr>
              <w:t>(mesure)  # ← BUG ici !</w:t>
            </w:r>
          </w:p>
          <w:p w14:paraId="189F9FC9" w14:textId="77777777" w:rsidR="0040701B" w:rsidRDefault="00000000">
            <w:pPr>
              <w:spacing w:after="140"/>
            </w:pPr>
            <w:r>
              <w:rPr>
                <w:rFonts w:ascii="Courier New" w:eastAsia="Courier New" w:hAnsi="Courier New" w:cs="Courier New"/>
                <w:color w:val="B5610A"/>
                <w:sz w:val="20"/>
                <w:szCs w:val="20"/>
              </w:rPr>
              <w:t xml:space="preserve">    return </w:t>
            </w:r>
            <w:proofErr w:type="spellStart"/>
            <w:r>
              <w:rPr>
                <w:rFonts w:ascii="Courier New" w:eastAsia="Courier New" w:hAnsi="Courier New" w:cs="Courier New"/>
                <w:color w:val="B5610A"/>
                <w:sz w:val="20"/>
                <w:szCs w:val="20"/>
              </w:rPr>
              <w:t>liste_mesures</w:t>
            </w:r>
            <w:proofErr w:type="spellEnd"/>
          </w:p>
        </w:tc>
      </w:tr>
    </w:tbl>
    <w:p w14:paraId="189F9FCB" w14:textId="77777777" w:rsidR="0040701B" w:rsidRDefault="00000000">
      <w:pPr>
        <w:spacing w:before="80" w:after="60"/>
      </w:pPr>
      <w:r>
        <w:rPr>
          <w:b/>
          <w:bCs/>
          <w:color w:val="7B3FA8"/>
          <w:sz w:val="20"/>
          <w:szCs w:val="20"/>
        </w:rPr>
        <w:t>⏱ 16:00 – 18:30</w:t>
      </w:r>
      <w:r>
        <w:rPr>
          <w:i/>
          <w:iCs/>
          <w:color w:val="5A6470"/>
          <w:sz w:val="20"/>
          <w:szCs w:val="20"/>
        </w:rPr>
        <w:t xml:space="preserve">  —  Explication du bug — trace pas à pas</w:t>
      </w:r>
    </w:p>
    <w:p w14:paraId="189F9FCC" w14:textId="77777777" w:rsidR="0040701B" w:rsidRDefault="00000000">
      <w:pPr>
        <w:spacing w:after="100"/>
        <w:ind w:left="200"/>
      </w:pPr>
      <w:r>
        <w:t xml:space="preserve">🎬 </w:t>
      </w:r>
      <w:r>
        <w:rPr>
          <w:b/>
          <w:bCs/>
          <w:color w:val="2A6496"/>
        </w:rPr>
        <w:t xml:space="preserve">Toi : </w:t>
      </w:r>
      <w:r>
        <w:t>C'est LE piège classique de ce type de question. Regardez bien ce qui se passe étape par étape.</w:t>
      </w:r>
    </w:p>
    <w:p w14:paraId="189F9FCD" w14:textId="77777777" w:rsidR="0040701B" w:rsidRDefault="00000000">
      <w:pPr>
        <w:spacing w:after="140"/>
      </w:pPr>
      <w:r>
        <w:t xml:space="preserve">Données de test : </w:t>
      </w:r>
      <w:r>
        <w:rPr>
          <w:rFonts w:ascii="Courier New" w:eastAsia="Courier New" w:hAnsi="Courier New" w:cs="Courier New"/>
          <w:color w:val="B5610A"/>
          <w:sz w:val="20"/>
          <w:szCs w:val="20"/>
        </w:rPr>
        <w:t>[18.0, 19.0, 22.0, 28.0, 29.0]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000"/>
        <w:gridCol w:w="4326"/>
      </w:tblGrid>
      <w:tr w:rsidR="0040701B" w14:paraId="189F9F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CE8F2"/>
            <w:tcMar>
              <w:top w:w="80" w:type="dxa"/>
              <w:left w:w="120" w:type="dxa"/>
              <w:bottom w:w="80" w:type="dxa"/>
              <w:right w:w="120" w:type="dxa"/>
            </w:tcMar>
          </w:tcPr>
          <w:p w14:paraId="189F9FCE" w14:textId="77777777" w:rsidR="0040701B" w:rsidRDefault="00000000">
            <w:pPr>
              <w:spacing w:after="140"/>
            </w:pPr>
            <w:r>
              <w:rPr>
                <w:b/>
                <w:bCs/>
                <w:color w:val="2A6496"/>
              </w:rPr>
              <w:t>Itération</w:t>
            </w:r>
          </w:p>
        </w:tc>
        <w:tc>
          <w:tcPr>
            <w:tcW w:w="1500" w:type="dxa"/>
            <w:tcBorders>
              <w:top w:val="single" w:sz="1" w:space="0" w:color="CCCCCC"/>
              <w:left w:val="single" w:sz="1" w:space="0" w:color="CCCCCC"/>
              <w:bottom w:val="single" w:sz="1" w:space="0" w:color="CCCCCC"/>
              <w:right w:val="single" w:sz="1" w:space="0" w:color="CCCCCC"/>
            </w:tcBorders>
            <w:shd w:val="clear" w:color="auto" w:fill="DCE8F2"/>
            <w:tcMar>
              <w:top w:w="80" w:type="dxa"/>
              <w:left w:w="120" w:type="dxa"/>
              <w:bottom w:w="80" w:type="dxa"/>
              <w:right w:w="120" w:type="dxa"/>
            </w:tcMar>
          </w:tcPr>
          <w:p w14:paraId="189F9FCF" w14:textId="77777777" w:rsidR="0040701B" w:rsidRDefault="00000000">
            <w:pPr>
              <w:spacing w:after="140"/>
            </w:pPr>
            <w:r>
              <w:rPr>
                <w:b/>
                <w:bCs/>
                <w:color w:val="2A6496"/>
              </w:rPr>
              <w:t>Indice interne</w:t>
            </w:r>
          </w:p>
        </w:tc>
        <w:tc>
          <w:tcPr>
            <w:tcW w:w="2000" w:type="dxa"/>
            <w:tcBorders>
              <w:top w:val="single" w:sz="1" w:space="0" w:color="CCCCCC"/>
              <w:left w:val="single" w:sz="1" w:space="0" w:color="CCCCCC"/>
              <w:bottom w:val="single" w:sz="1" w:space="0" w:color="CCCCCC"/>
              <w:right w:val="single" w:sz="1" w:space="0" w:color="CCCCCC"/>
            </w:tcBorders>
            <w:shd w:val="clear" w:color="auto" w:fill="DCE8F2"/>
            <w:tcMar>
              <w:top w:w="80" w:type="dxa"/>
              <w:left w:w="120" w:type="dxa"/>
              <w:bottom w:w="80" w:type="dxa"/>
              <w:right w:w="120" w:type="dxa"/>
            </w:tcMar>
          </w:tcPr>
          <w:p w14:paraId="189F9FD0" w14:textId="77777777" w:rsidR="0040701B" w:rsidRDefault="00000000">
            <w:pPr>
              <w:spacing w:after="140"/>
            </w:pPr>
            <w:r>
              <w:rPr>
                <w:b/>
                <w:bCs/>
                <w:color w:val="2A6496"/>
              </w:rPr>
              <w:t>Valeur lue</w:t>
            </w:r>
          </w:p>
        </w:tc>
        <w:tc>
          <w:tcPr>
            <w:tcW w:w="4326" w:type="dxa"/>
            <w:tcBorders>
              <w:top w:val="single" w:sz="1" w:space="0" w:color="CCCCCC"/>
              <w:left w:val="single" w:sz="1" w:space="0" w:color="CCCCCC"/>
              <w:bottom w:val="single" w:sz="1" w:space="0" w:color="CCCCCC"/>
              <w:right w:val="single" w:sz="1" w:space="0" w:color="CCCCCC"/>
            </w:tcBorders>
            <w:shd w:val="clear" w:color="auto" w:fill="DCE8F2"/>
            <w:tcMar>
              <w:top w:w="80" w:type="dxa"/>
              <w:left w:w="120" w:type="dxa"/>
              <w:bottom w:w="80" w:type="dxa"/>
              <w:right w:w="120" w:type="dxa"/>
            </w:tcMar>
          </w:tcPr>
          <w:p w14:paraId="189F9FD1" w14:textId="77777777" w:rsidR="0040701B" w:rsidRDefault="00000000">
            <w:pPr>
              <w:spacing w:after="140"/>
            </w:pPr>
            <w:r>
              <w:rPr>
                <w:b/>
                <w:bCs/>
                <w:color w:val="2A6496"/>
              </w:rPr>
              <w:t>Action &amp; liste résultante</w:t>
            </w:r>
          </w:p>
        </w:tc>
      </w:tr>
      <w:tr w:rsidR="0040701B" w14:paraId="189F9F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3" w14:textId="77777777" w:rsidR="0040701B" w:rsidRDefault="00000000">
            <w:pPr>
              <w:spacing w:after="140"/>
            </w:pPr>
            <w: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4" w14:textId="77777777" w:rsidR="0040701B" w:rsidRDefault="00000000">
            <w:pPr>
              <w:spacing w:after="140"/>
            </w:pPr>
            <w:r>
              <w:t>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5" w14:textId="77777777" w:rsidR="0040701B" w:rsidRDefault="00000000">
            <w:pPr>
              <w:spacing w:after="140"/>
            </w:pPr>
            <w:r>
              <w:t>18.0 (extrême)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6" w14:textId="77777777" w:rsidR="0040701B" w:rsidRDefault="00000000">
            <w:pPr>
              <w:spacing w:after="140"/>
            </w:pPr>
            <w:r>
              <w:t xml:space="preserve">Supprimé → liste : </w:t>
            </w:r>
            <w:r>
              <w:rPr>
                <w:rFonts w:ascii="Courier New" w:eastAsia="Courier New" w:hAnsi="Courier New" w:cs="Courier New"/>
                <w:color w:val="B5610A"/>
                <w:sz w:val="20"/>
                <w:szCs w:val="20"/>
              </w:rPr>
              <w:t>[19.0, 22.0, 28.0, 29.0]</w:t>
            </w:r>
          </w:p>
        </w:tc>
      </w:tr>
      <w:tr w:rsidR="0040701B" w14:paraId="189F9F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9F9FD8" w14:textId="77777777" w:rsidR="0040701B" w:rsidRDefault="00000000">
            <w:pPr>
              <w:spacing w:after="140"/>
            </w:pPr>
            <w:r>
              <w:rPr>
                <w:b/>
                <w:bCs/>
                <w:color w:val="C0392B"/>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9F9FD9" w14:textId="77777777" w:rsidR="0040701B" w:rsidRDefault="00000000">
            <w:pPr>
              <w:spacing w:after="140"/>
            </w:pPr>
            <w:r>
              <w:rPr>
                <w:b/>
                <w:bCs/>
                <w:color w:val="C0392B"/>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9F9FDA" w14:textId="77777777" w:rsidR="0040701B" w:rsidRDefault="00000000">
            <w:pPr>
              <w:spacing w:after="140"/>
            </w:pPr>
            <w:r>
              <w:rPr>
                <w:b/>
                <w:bCs/>
                <w:color w:val="C0392B"/>
              </w:rPr>
              <w:t>22.0 ← SAUT !</w:t>
            </w:r>
          </w:p>
        </w:tc>
        <w:tc>
          <w:tcPr>
            <w:tcW w:w="4326"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89F9FDB" w14:textId="77777777" w:rsidR="0040701B" w:rsidRDefault="00000000">
            <w:pPr>
              <w:spacing w:after="140"/>
            </w:pPr>
            <w:r>
              <w:rPr>
                <w:b/>
                <w:bCs/>
                <w:color w:val="C0392B"/>
              </w:rPr>
              <w:t>19.0 est à l'indice 0 mais l'indice interne est passé à 1 → 19.0 est SAUTÉE !</w:t>
            </w:r>
          </w:p>
        </w:tc>
      </w:tr>
      <w:tr w:rsidR="0040701B" w14:paraId="189F9F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D" w14:textId="77777777" w:rsidR="0040701B" w:rsidRDefault="00000000">
            <w:pPr>
              <w:spacing w:after="140"/>
            </w:pPr>
            <w: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E" w14:textId="77777777" w:rsidR="0040701B" w:rsidRDefault="00000000">
            <w:pPr>
              <w:spacing w:after="140"/>
            </w:pPr>
            <w: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DF" w14:textId="77777777" w:rsidR="0040701B" w:rsidRDefault="00000000">
            <w:pPr>
              <w:spacing w:after="140"/>
            </w:pPr>
            <w:r>
              <w:t>28.0 (extrême)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E0" w14:textId="77777777" w:rsidR="0040701B" w:rsidRDefault="00000000">
            <w:pPr>
              <w:spacing w:after="140"/>
            </w:pPr>
            <w:r>
              <w:t xml:space="preserve">Supprimé → liste : </w:t>
            </w:r>
            <w:r>
              <w:rPr>
                <w:rFonts w:ascii="Courier New" w:eastAsia="Courier New" w:hAnsi="Courier New" w:cs="Courier New"/>
                <w:color w:val="B5610A"/>
                <w:sz w:val="20"/>
                <w:szCs w:val="20"/>
              </w:rPr>
              <w:t>[19.0, 22.0, 29.0]</w:t>
            </w:r>
          </w:p>
        </w:tc>
      </w:tr>
      <w:tr w:rsidR="0040701B" w14:paraId="189F9F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E2" w14:textId="77777777" w:rsidR="0040701B" w:rsidRDefault="00000000">
            <w:pPr>
              <w:spacing w:after="140"/>
            </w:pPr>
            <w: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E3" w14:textId="77777777" w:rsidR="0040701B" w:rsidRDefault="00000000">
            <w:pPr>
              <w:spacing w:after="140"/>
            </w:pPr>
            <w: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E4" w14:textId="77777777" w:rsidR="0040701B" w:rsidRDefault="00000000">
            <w:pPr>
              <w:spacing w:after="140"/>
            </w:pPr>
            <w:r>
              <w:t>29.0 (extrême)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9FE5" w14:textId="77777777" w:rsidR="0040701B" w:rsidRDefault="00000000">
            <w:pPr>
              <w:spacing w:after="140"/>
            </w:pPr>
            <w:r>
              <w:t xml:space="preserve">Supprimé → liste : </w:t>
            </w:r>
            <w:r>
              <w:rPr>
                <w:rFonts w:ascii="Courier New" w:eastAsia="Courier New" w:hAnsi="Courier New" w:cs="Courier New"/>
                <w:color w:val="B5610A"/>
                <w:sz w:val="20"/>
                <w:szCs w:val="20"/>
              </w:rPr>
              <w:t>[19.0, 22.0]</w:t>
            </w:r>
          </w:p>
        </w:tc>
      </w:tr>
    </w:tbl>
    <w:p w14:paraId="189F9FE7" w14:textId="77777777" w:rsidR="0040701B" w:rsidRDefault="0040701B"/>
    <w:p w14:paraId="189F9FE8" w14:textId="77777777" w:rsidR="0040701B" w:rsidRDefault="00000000">
      <w:pPr>
        <w:spacing w:before="80" w:after="60"/>
      </w:pPr>
      <w:r>
        <w:rPr>
          <w:b/>
          <w:bCs/>
          <w:color w:val="7B3FA8"/>
          <w:sz w:val="20"/>
          <w:szCs w:val="20"/>
        </w:rPr>
        <w:t>⏱ 18:30 – 20:00</w:t>
      </w:r>
      <w:r>
        <w:rPr>
          <w:i/>
          <w:iCs/>
          <w:color w:val="5A6470"/>
          <w:sz w:val="20"/>
          <w:szCs w:val="20"/>
        </w:rPr>
        <w:t xml:space="preserve">  —  Formulation de la réponse écrite</w:t>
      </w:r>
    </w:p>
    <w:p w14:paraId="189F9FE9" w14:textId="77777777" w:rsidR="0040701B" w:rsidRDefault="00000000">
      <w:pPr>
        <w:spacing w:after="100"/>
        <w:ind w:left="200"/>
      </w:pPr>
      <w:r>
        <w:t xml:space="preserve">🎬 </w:t>
      </w:r>
      <w:r>
        <w:rPr>
          <w:b/>
          <w:bCs/>
          <w:color w:val="2A6496"/>
        </w:rPr>
        <w:t xml:space="preserve">Toi : </w:t>
      </w:r>
      <w:r>
        <w:t>Au Bac, expliquer le bug c'est 3 à 4 phrases. Voici ce qu'on devrait écrire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ED" w14:textId="77777777">
        <w:tblPrEx>
          <w:tblCellMar>
            <w:top w:w="0" w:type="dxa"/>
            <w:bottom w:w="0" w:type="dxa"/>
          </w:tblCellMar>
        </w:tblPrEx>
        <w:tc>
          <w:tcPr>
            <w:tcW w:w="300" w:type="dxa"/>
            <w:shd w:val="clear" w:color="auto" w:fill="7B3FA8"/>
          </w:tcPr>
          <w:p w14:paraId="189F9FEA" w14:textId="77777777" w:rsidR="0040701B" w:rsidRDefault="0040701B"/>
        </w:tc>
        <w:tc>
          <w:tcPr>
            <w:tcW w:w="8726" w:type="dxa"/>
            <w:shd w:val="clear" w:color="auto" w:fill="FAF5FF"/>
            <w:tcMar>
              <w:top w:w="100" w:type="dxa"/>
              <w:left w:w="160" w:type="dxa"/>
              <w:bottom w:w="100" w:type="dxa"/>
              <w:right w:w="120" w:type="dxa"/>
            </w:tcMar>
          </w:tcPr>
          <w:p w14:paraId="189F9FEB" w14:textId="77777777" w:rsidR="0040701B" w:rsidRDefault="00000000">
            <w:pPr>
              <w:spacing w:after="80"/>
            </w:pPr>
            <w:r>
              <w:rPr>
                <w:rFonts w:ascii="Courier New" w:eastAsia="Courier New" w:hAnsi="Courier New" w:cs="Courier New"/>
                <w:b/>
                <w:bCs/>
                <w:color w:val="7B3FA8"/>
                <w:sz w:val="16"/>
                <w:szCs w:val="16"/>
              </w:rPr>
              <w:t>FORMULATION DE LA RÉPONSE — Q3</w:t>
            </w:r>
          </w:p>
          <w:p w14:paraId="189F9FEC" w14:textId="77777777" w:rsidR="0040701B" w:rsidRDefault="00000000">
            <w:pPr>
              <w:spacing w:after="140"/>
            </w:pPr>
            <w:r>
              <w:t xml:space="preserve">La boucle </w:t>
            </w:r>
            <w:r>
              <w:rPr>
                <w:rFonts w:ascii="Courier New" w:eastAsia="Courier New" w:hAnsi="Courier New" w:cs="Courier New"/>
                <w:color w:val="B5610A"/>
                <w:sz w:val="20"/>
                <w:szCs w:val="20"/>
              </w:rPr>
              <w:t xml:space="preserve">for mesure in </w:t>
            </w:r>
            <w:proofErr w:type="spellStart"/>
            <w:r>
              <w:rPr>
                <w:rFonts w:ascii="Courier New" w:eastAsia="Courier New" w:hAnsi="Courier New" w:cs="Courier New"/>
                <w:color w:val="B5610A"/>
                <w:sz w:val="20"/>
                <w:szCs w:val="20"/>
              </w:rPr>
              <w:t>liste_mesures</w:t>
            </w:r>
            <w:proofErr w:type="spellEnd"/>
            <w:r>
              <w:t xml:space="preserve"> utilise un indice interne qui avance de 1 à chaque itération. Quand on supprime un élément avec </w:t>
            </w:r>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remove</w:t>
            </w:r>
            <w:proofErr w:type="spellEnd"/>
            <w:r>
              <w:rPr>
                <w:rFonts w:ascii="Courier New" w:eastAsia="Courier New" w:hAnsi="Courier New" w:cs="Courier New"/>
                <w:color w:val="B5610A"/>
                <w:sz w:val="20"/>
                <w:szCs w:val="20"/>
              </w:rPr>
              <w:t>()</w:t>
            </w:r>
            <w:r>
              <w:t>, tous les éléments suivants se décalent d'un rang vers la gauche. L'itération suivante saute alors l'élément qui vient de prendre la place de l'élément supprimé. C'est pourquoi la mesure du jour 2 (19.0°C), qui devrait être retirée, reste dans la liste : elle n'a jamais été examinée.</w:t>
            </w:r>
          </w:p>
        </w:tc>
      </w:tr>
    </w:tbl>
    <w:p w14:paraId="189F9FEE" w14:textId="77777777" w:rsidR="0040701B" w:rsidRDefault="00000000">
      <w:pPr>
        <w:spacing w:before="80" w:after="60"/>
      </w:pPr>
      <w:r>
        <w:rPr>
          <w:b/>
          <w:bCs/>
          <w:color w:val="7B3FA8"/>
          <w:sz w:val="20"/>
          <w:szCs w:val="20"/>
        </w:rPr>
        <w:t>⏱ 20:00 – 22:00</w:t>
      </w:r>
      <w:r>
        <w:rPr>
          <w:i/>
          <w:iCs/>
          <w:color w:val="5A6470"/>
          <w:sz w:val="20"/>
          <w:szCs w:val="20"/>
        </w:rPr>
        <w:t xml:space="preserve">  —  Règle absolue à mémoriser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F3" w14:textId="77777777">
        <w:tblPrEx>
          <w:tblCellMar>
            <w:top w:w="0" w:type="dxa"/>
            <w:bottom w:w="0" w:type="dxa"/>
          </w:tblCellMar>
        </w:tblPrEx>
        <w:tc>
          <w:tcPr>
            <w:tcW w:w="300" w:type="dxa"/>
            <w:shd w:val="clear" w:color="auto" w:fill="C0392B"/>
          </w:tcPr>
          <w:p w14:paraId="189F9FEF" w14:textId="77777777" w:rsidR="0040701B" w:rsidRDefault="0040701B"/>
        </w:tc>
        <w:tc>
          <w:tcPr>
            <w:tcW w:w="8726" w:type="dxa"/>
            <w:shd w:val="clear" w:color="auto" w:fill="FFF5F5"/>
            <w:tcMar>
              <w:top w:w="100" w:type="dxa"/>
              <w:left w:w="160" w:type="dxa"/>
              <w:bottom w:w="100" w:type="dxa"/>
              <w:right w:w="120" w:type="dxa"/>
            </w:tcMar>
          </w:tcPr>
          <w:p w14:paraId="189F9FF0" w14:textId="77777777" w:rsidR="0040701B" w:rsidRDefault="00000000">
            <w:pPr>
              <w:spacing w:after="80"/>
            </w:pPr>
            <w:r>
              <w:rPr>
                <w:rFonts w:ascii="Courier New" w:eastAsia="Courier New" w:hAnsi="Courier New" w:cs="Courier New"/>
                <w:b/>
                <w:bCs/>
                <w:color w:val="C0392B"/>
                <w:sz w:val="16"/>
                <w:szCs w:val="16"/>
              </w:rPr>
              <w:t>⚠️ RÈGLE ABSOLUE — À DIRE CLAIREMENT</w:t>
            </w:r>
          </w:p>
          <w:p w14:paraId="189F9FF1" w14:textId="77777777" w:rsidR="0040701B" w:rsidRDefault="00000000">
            <w:pPr>
              <w:spacing w:after="140"/>
            </w:pPr>
            <w:r>
              <w:rPr>
                <w:b/>
                <w:bCs/>
              </w:rPr>
              <w:t xml:space="preserve">Ne JAMAIS modifier une liste pendant qu'on la parcourt avec un </w:t>
            </w:r>
            <w:r>
              <w:rPr>
                <w:rFonts w:ascii="Courier New" w:eastAsia="Courier New" w:hAnsi="Courier New" w:cs="Courier New"/>
                <w:color w:val="B5610A"/>
                <w:sz w:val="20"/>
                <w:szCs w:val="20"/>
              </w:rPr>
              <w:t>for</w:t>
            </w:r>
            <w:r>
              <w:rPr>
                <w:b/>
                <w:bCs/>
              </w:rPr>
              <w:t>.</w:t>
            </w:r>
          </w:p>
          <w:p w14:paraId="189F9FF2" w14:textId="77777777" w:rsidR="0040701B" w:rsidRDefault="00000000">
            <w:pPr>
              <w:spacing w:after="140"/>
            </w:pPr>
            <w:r>
              <w:t xml:space="preserve">Cela inclut </w:t>
            </w:r>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remove</w:t>
            </w:r>
            <w:proofErr w:type="spellEnd"/>
            <w:r>
              <w:rPr>
                <w:rFonts w:ascii="Courier New" w:eastAsia="Courier New" w:hAnsi="Courier New" w:cs="Courier New"/>
                <w:color w:val="B5610A"/>
                <w:sz w:val="20"/>
                <w:szCs w:val="20"/>
              </w:rPr>
              <w:t>()</w:t>
            </w:r>
            <w:r>
              <w:t xml:space="preserve">, </w:t>
            </w:r>
            <w:r>
              <w:rPr>
                <w:rFonts w:ascii="Courier New" w:eastAsia="Courier New" w:hAnsi="Courier New" w:cs="Courier New"/>
                <w:color w:val="B5610A"/>
                <w:sz w:val="20"/>
                <w:szCs w:val="20"/>
              </w:rPr>
              <w:t>.pop()</w:t>
            </w:r>
            <w:r>
              <w:t xml:space="preserve">, </w:t>
            </w:r>
            <w:proofErr w:type="spellStart"/>
            <w:r>
              <w:rPr>
                <w:rFonts w:ascii="Courier New" w:eastAsia="Courier New" w:hAnsi="Courier New" w:cs="Courier New"/>
                <w:color w:val="B5610A"/>
                <w:sz w:val="20"/>
                <w:szCs w:val="20"/>
              </w:rPr>
              <w:t>del</w:t>
            </w:r>
            <w:proofErr w:type="spellEnd"/>
            <w:r>
              <w:t>. Aucune erreur n'est levée — le code tourne mais produit des résultats silencieusement incorrects. C'est le bug le plus traître du Bac.</w:t>
            </w:r>
          </w:p>
        </w:tc>
      </w:tr>
    </w:tbl>
    <w:p w14:paraId="189F9FF4" w14:textId="77777777" w:rsidR="0040701B" w:rsidRDefault="0040701B"/>
    <w:p w14:paraId="189F9FF5" w14:textId="77777777" w:rsidR="0040701B" w:rsidRDefault="0040701B">
      <w:pPr>
        <w:pBdr>
          <w:bottom w:val="single" w:sz="6" w:space="1" w:color="2A6496"/>
        </w:pBdr>
        <w:spacing w:before="200" w:after="200"/>
      </w:pPr>
    </w:p>
    <w:p w14:paraId="189F9FF6" w14:textId="77777777" w:rsidR="0040701B" w:rsidRDefault="00000000">
      <w:pPr>
        <w:pStyle w:val="Titre1"/>
        <w:spacing w:before="320" w:after="160"/>
      </w:pPr>
      <w:r>
        <w:t>QUESTION 4 — Corriger la fonction de purge (22:00 – 30:00)</w:t>
      </w:r>
    </w:p>
    <w:p w14:paraId="189F9FF7" w14:textId="77777777" w:rsidR="0040701B" w:rsidRDefault="00000000">
      <w:pPr>
        <w:spacing w:before="80" w:after="60"/>
      </w:pPr>
      <w:r>
        <w:rPr>
          <w:b/>
          <w:bCs/>
          <w:color w:val="7B3FA8"/>
          <w:sz w:val="20"/>
          <w:szCs w:val="20"/>
        </w:rPr>
        <w:lastRenderedPageBreak/>
        <w:t>⏱ 22:00 – 23:00</w:t>
      </w:r>
      <w:r>
        <w:rPr>
          <w:i/>
          <w:iCs/>
          <w:color w:val="5A6470"/>
          <w:sz w:val="20"/>
          <w:szCs w:val="20"/>
        </w:rPr>
        <w:t xml:space="preserve">  —  Lecture de l'énoncé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9FFB" w14:textId="77777777">
        <w:tblPrEx>
          <w:tblCellMar>
            <w:top w:w="0" w:type="dxa"/>
            <w:bottom w:w="0" w:type="dxa"/>
          </w:tblCellMar>
        </w:tblPrEx>
        <w:tc>
          <w:tcPr>
            <w:tcW w:w="300" w:type="dxa"/>
            <w:shd w:val="clear" w:color="auto" w:fill="B5610A"/>
          </w:tcPr>
          <w:p w14:paraId="189F9FF8" w14:textId="77777777" w:rsidR="0040701B" w:rsidRDefault="0040701B"/>
        </w:tc>
        <w:tc>
          <w:tcPr>
            <w:tcW w:w="8726" w:type="dxa"/>
            <w:shd w:val="clear" w:color="auto" w:fill="FFF8F0"/>
            <w:tcMar>
              <w:top w:w="100" w:type="dxa"/>
              <w:left w:w="160" w:type="dxa"/>
              <w:bottom w:w="100" w:type="dxa"/>
              <w:right w:w="120" w:type="dxa"/>
            </w:tcMar>
          </w:tcPr>
          <w:p w14:paraId="189F9FF9" w14:textId="77777777" w:rsidR="0040701B" w:rsidRDefault="00000000">
            <w:pPr>
              <w:spacing w:after="80"/>
            </w:pPr>
            <w:r>
              <w:rPr>
                <w:rFonts w:ascii="Courier New" w:eastAsia="Courier New" w:hAnsi="Courier New" w:cs="Courier New"/>
                <w:b/>
                <w:bCs/>
                <w:color w:val="B5610A"/>
                <w:sz w:val="16"/>
                <w:szCs w:val="16"/>
              </w:rPr>
              <w:t>ÉNONCÉ Q4 — À AFFICHER/LIRE</w:t>
            </w:r>
          </w:p>
          <w:p w14:paraId="189F9FFA" w14:textId="77777777" w:rsidR="0040701B" w:rsidRDefault="00000000">
            <w:pPr>
              <w:spacing w:after="140"/>
            </w:pPr>
            <w:r>
              <w:t xml:space="preserve">Écrire une version corrigée de </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r>
              <w:t xml:space="preserve"> qui retire correctement toutes les mesures dont la température est hors de la plage [20 ; 25]°C.</w:t>
            </w:r>
          </w:p>
        </w:tc>
      </w:tr>
    </w:tbl>
    <w:p w14:paraId="189F9FFC" w14:textId="77777777" w:rsidR="0040701B" w:rsidRDefault="00000000">
      <w:pPr>
        <w:spacing w:before="80" w:after="60"/>
      </w:pPr>
      <w:r>
        <w:rPr>
          <w:b/>
          <w:bCs/>
          <w:color w:val="7B3FA8"/>
          <w:sz w:val="20"/>
          <w:szCs w:val="20"/>
        </w:rPr>
        <w:t>⏱ 23:00 – 25:00</w:t>
      </w:r>
      <w:r>
        <w:rPr>
          <w:i/>
          <w:iCs/>
          <w:color w:val="5A6470"/>
          <w:sz w:val="20"/>
          <w:szCs w:val="20"/>
        </w:rPr>
        <w:t xml:space="preserve">  —  Présentation des deux approches</w:t>
      </w:r>
    </w:p>
    <w:p w14:paraId="189F9FFD" w14:textId="77777777" w:rsidR="0040701B" w:rsidRDefault="00000000">
      <w:pPr>
        <w:spacing w:after="100"/>
        <w:ind w:left="200"/>
      </w:pPr>
      <w:r>
        <w:t xml:space="preserve">🎬 </w:t>
      </w:r>
      <w:r>
        <w:rPr>
          <w:b/>
          <w:bCs/>
          <w:color w:val="2A6496"/>
        </w:rPr>
        <w:t xml:space="preserve">Toi : </w:t>
      </w:r>
      <w:r>
        <w:t>Il existe deux façons correctes de corriger ce bug. Je vous montre les deux, et je vous dis quelle est la préférée des correcteurs.</w:t>
      </w:r>
    </w:p>
    <w:p w14:paraId="189F9FFE" w14:textId="77777777" w:rsidR="0040701B" w:rsidRDefault="00000000">
      <w:pPr>
        <w:pStyle w:val="Titre2"/>
        <w:spacing w:before="320"/>
      </w:pPr>
      <w:r>
        <w:rPr>
          <w:color w:val="2A6496"/>
        </w:rPr>
        <w:t>Approche 1 — Compréhension de liste (recommandée)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04" w14:textId="77777777">
        <w:tblPrEx>
          <w:tblCellMar>
            <w:top w:w="0" w:type="dxa"/>
            <w:bottom w:w="0" w:type="dxa"/>
          </w:tblCellMar>
        </w:tblPrEx>
        <w:tc>
          <w:tcPr>
            <w:tcW w:w="300" w:type="dxa"/>
            <w:shd w:val="clear" w:color="auto" w:fill="2E7D32"/>
          </w:tcPr>
          <w:p w14:paraId="189F9FFF" w14:textId="77777777" w:rsidR="0040701B" w:rsidRDefault="0040701B"/>
        </w:tc>
        <w:tc>
          <w:tcPr>
            <w:tcW w:w="8726" w:type="dxa"/>
            <w:shd w:val="clear" w:color="auto" w:fill="F0FAF0"/>
            <w:tcMar>
              <w:top w:w="100" w:type="dxa"/>
              <w:left w:w="160" w:type="dxa"/>
              <w:bottom w:w="100" w:type="dxa"/>
              <w:right w:w="120" w:type="dxa"/>
            </w:tcMar>
          </w:tcPr>
          <w:p w14:paraId="189FA000" w14:textId="77777777" w:rsidR="0040701B" w:rsidRDefault="00000000">
            <w:pPr>
              <w:spacing w:after="80"/>
            </w:pPr>
            <w:r>
              <w:rPr>
                <w:rFonts w:ascii="Courier New" w:eastAsia="Courier New" w:hAnsi="Courier New" w:cs="Courier New"/>
                <w:b/>
                <w:bCs/>
                <w:color w:val="2E7D32"/>
                <w:sz w:val="16"/>
                <w:szCs w:val="16"/>
              </w:rPr>
              <w:t>CODE — APPROCHE 1 (IDIOMATIQUE PYTHON)</w:t>
            </w:r>
          </w:p>
          <w:p w14:paraId="189FA001" w14:textId="77777777" w:rsidR="0040701B" w:rsidRDefault="00000000">
            <w:pPr>
              <w:spacing w:after="140"/>
            </w:pPr>
            <w:r>
              <w:rPr>
                <w:rFonts w:ascii="Courier New" w:eastAsia="Courier New" w:hAnsi="Courier New" w:cs="Courier New"/>
                <w:color w:val="B5610A"/>
                <w:sz w:val="20"/>
                <w:szCs w:val="20"/>
              </w:rPr>
              <w:t xml:space="preserve">def </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p>
          <w:p w14:paraId="189FA002" w14:textId="77777777" w:rsidR="0040701B" w:rsidRPr="00E24301" w:rsidRDefault="00000000">
            <w:pPr>
              <w:spacing w:after="140"/>
              <w:rPr>
                <w:lang w:val="en-US"/>
              </w:rPr>
            </w:pPr>
            <w:r>
              <w:rPr>
                <w:rFonts w:ascii="Courier New" w:eastAsia="Courier New" w:hAnsi="Courier New" w:cs="Courier New"/>
                <w:color w:val="B5610A"/>
                <w:sz w:val="20"/>
                <w:szCs w:val="20"/>
              </w:rPr>
              <w:t xml:space="preserve">    </w:t>
            </w:r>
            <w:r w:rsidRPr="00E24301">
              <w:rPr>
                <w:rFonts w:ascii="Courier New" w:eastAsia="Courier New" w:hAnsi="Courier New" w:cs="Courier New"/>
                <w:color w:val="B5610A"/>
                <w:sz w:val="20"/>
                <w:szCs w:val="20"/>
                <w:lang w:val="en-US"/>
              </w:rPr>
              <w:t>return [m for m in liste_mesures</w:t>
            </w:r>
          </w:p>
          <w:p w14:paraId="189FA003" w14:textId="77777777" w:rsidR="0040701B" w:rsidRDefault="00000000">
            <w:pPr>
              <w:spacing w:after="140"/>
            </w:pPr>
            <w:r w:rsidRPr="00E24301">
              <w:rPr>
                <w:rFonts w:ascii="Courier New" w:eastAsia="Courier New" w:hAnsi="Courier New" w:cs="Courier New"/>
                <w:color w:val="B5610A"/>
                <w:sz w:val="20"/>
                <w:szCs w:val="20"/>
                <w:lang w:val="en-US"/>
              </w:rPr>
              <w:t xml:space="preserve">            </w:t>
            </w:r>
            <w:r>
              <w:rPr>
                <w:rFonts w:ascii="Courier New" w:eastAsia="Courier New" w:hAnsi="Courier New" w:cs="Courier New"/>
                <w:color w:val="B5610A"/>
                <w:sz w:val="20"/>
                <w:szCs w:val="20"/>
              </w:rPr>
              <w:t>if 20 &lt;= 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&lt;= 25]</w:t>
            </w:r>
          </w:p>
        </w:tc>
      </w:tr>
    </w:tbl>
    <w:p w14:paraId="189FA005" w14:textId="77777777" w:rsidR="0040701B" w:rsidRDefault="00000000">
      <w:pPr>
        <w:spacing w:after="140"/>
      </w:pPr>
      <w:r>
        <w:t xml:space="preserve">On crée une </w:t>
      </w:r>
      <w:r>
        <w:rPr>
          <w:b/>
          <w:bCs/>
        </w:rPr>
        <w:t>nouvelle liste</w:t>
      </w:r>
      <w:r>
        <w:t xml:space="preserve"> contenant uniquement les mesures valides. La liste originale n'est pas touchée.</w:t>
      </w:r>
    </w:p>
    <w:p w14:paraId="189FA006" w14:textId="77777777" w:rsidR="0040701B" w:rsidRDefault="00000000">
      <w:pPr>
        <w:pStyle w:val="Titre2"/>
        <w:spacing w:before="320"/>
      </w:pPr>
      <w:r>
        <w:rPr>
          <w:color w:val="2A6496"/>
        </w:rPr>
        <w:t>Approche 2 — Boucle sur une copie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0E" w14:textId="77777777">
        <w:tblPrEx>
          <w:tblCellMar>
            <w:top w:w="0" w:type="dxa"/>
            <w:bottom w:w="0" w:type="dxa"/>
          </w:tblCellMar>
        </w:tblPrEx>
        <w:tc>
          <w:tcPr>
            <w:tcW w:w="300" w:type="dxa"/>
            <w:shd w:val="clear" w:color="auto" w:fill="2A6496"/>
          </w:tcPr>
          <w:p w14:paraId="189FA007" w14:textId="77777777" w:rsidR="0040701B" w:rsidRDefault="0040701B"/>
        </w:tc>
        <w:tc>
          <w:tcPr>
            <w:tcW w:w="8726" w:type="dxa"/>
            <w:shd w:val="clear" w:color="auto" w:fill="EEF4FA"/>
            <w:tcMar>
              <w:top w:w="100" w:type="dxa"/>
              <w:left w:w="160" w:type="dxa"/>
              <w:bottom w:w="100" w:type="dxa"/>
              <w:right w:w="120" w:type="dxa"/>
            </w:tcMar>
          </w:tcPr>
          <w:p w14:paraId="189FA008" w14:textId="77777777" w:rsidR="0040701B" w:rsidRDefault="00000000">
            <w:pPr>
              <w:spacing w:after="80"/>
            </w:pPr>
            <w:r>
              <w:rPr>
                <w:rFonts w:ascii="Courier New" w:eastAsia="Courier New" w:hAnsi="Courier New" w:cs="Courier New"/>
                <w:b/>
                <w:bCs/>
                <w:color w:val="2A6496"/>
                <w:sz w:val="16"/>
                <w:szCs w:val="16"/>
              </w:rPr>
              <w:t>CODE — APPROCHE 2 (MODIFICATION EN PLACE)</w:t>
            </w:r>
          </w:p>
          <w:p w14:paraId="189FA009" w14:textId="77777777" w:rsidR="0040701B" w:rsidRDefault="00000000">
            <w:pPr>
              <w:spacing w:after="140"/>
            </w:pPr>
            <w:r>
              <w:rPr>
                <w:rFonts w:ascii="Courier New" w:eastAsia="Courier New" w:hAnsi="Courier New" w:cs="Courier New"/>
                <w:color w:val="B5610A"/>
                <w:sz w:val="20"/>
                <w:szCs w:val="20"/>
              </w:rPr>
              <w:t xml:space="preserve">def </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p>
          <w:p w14:paraId="189FA00A" w14:textId="77777777" w:rsidR="0040701B" w:rsidRDefault="00000000">
            <w:pPr>
              <w:spacing w:after="140"/>
            </w:pPr>
            <w:r>
              <w:rPr>
                <w:rFonts w:ascii="Courier New" w:eastAsia="Courier New" w:hAnsi="Courier New" w:cs="Courier New"/>
                <w:color w:val="B5610A"/>
                <w:sz w:val="20"/>
                <w:szCs w:val="20"/>
              </w:rPr>
              <w:t xml:space="preserve">    for mesure in </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  # copie avec [:]</w:t>
            </w:r>
          </w:p>
          <w:p w14:paraId="189FA00B" w14:textId="77777777" w:rsidR="0040701B" w:rsidRPr="00E24301" w:rsidRDefault="00000000">
            <w:pPr>
              <w:spacing w:after="140"/>
              <w:rPr>
                <w:lang w:val="en-US"/>
              </w:rPr>
            </w:pPr>
            <w:r>
              <w:rPr>
                <w:rFonts w:ascii="Courier New" w:eastAsia="Courier New" w:hAnsi="Courier New" w:cs="Courier New"/>
                <w:color w:val="B5610A"/>
                <w:sz w:val="20"/>
                <w:szCs w:val="20"/>
              </w:rPr>
              <w:t xml:space="preserve">        </w:t>
            </w:r>
            <w:r w:rsidRPr="00E24301">
              <w:rPr>
                <w:rFonts w:ascii="Courier New" w:eastAsia="Courier New" w:hAnsi="Courier New" w:cs="Courier New"/>
                <w:color w:val="B5610A"/>
                <w:sz w:val="20"/>
                <w:szCs w:val="20"/>
                <w:lang w:val="en-US"/>
              </w:rPr>
              <w:t>if mesure['temperature'] &lt; 20 or mesure['temperature'] &gt; 25:</w:t>
            </w:r>
          </w:p>
          <w:p w14:paraId="189FA00C" w14:textId="77777777" w:rsidR="0040701B" w:rsidRDefault="00000000">
            <w:pPr>
              <w:spacing w:after="140"/>
            </w:pPr>
            <w:r w:rsidRPr="00E24301">
              <w:rPr>
                <w:rFonts w:ascii="Courier New" w:eastAsia="Courier New" w:hAnsi="Courier New" w:cs="Courier New"/>
                <w:color w:val="B5610A"/>
                <w:sz w:val="20"/>
                <w:szCs w:val="20"/>
                <w:lang w:val="en-US"/>
              </w:rPr>
              <w:t xml:space="preserve">            </w:t>
            </w:r>
            <w:proofErr w:type="spellStart"/>
            <w:r>
              <w:rPr>
                <w:rFonts w:ascii="Courier New" w:eastAsia="Courier New" w:hAnsi="Courier New" w:cs="Courier New"/>
                <w:color w:val="B5610A"/>
                <w:sz w:val="20"/>
                <w:szCs w:val="20"/>
              </w:rPr>
              <w:t>liste_mesures.remove</w:t>
            </w:r>
            <w:proofErr w:type="spellEnd"/>
            <w:r>
              <w:rPr>
                <w:rFonts w:ascii="Courier New" w:eastAsia="Courier New" w:hAnsi="Courier New" w:cs="Courier New"/>
                <w:color w:val="B5610A"/>
                <w:sz w:val="20"/>
                <w:szCs w:val="20"/>
              </w:rPr>
              <w:t>(mesure)</w:t>
            </w:r>
          </w:p>
          <w:p w14:paraId="189FA00D" w14:textId="77777777" w:rsidR="0040701B" w:rsidRDefault="00000000">
            <w:pPr>
              <w:spacing w:after="140"/>
            </w:pPr>
            <w:r>
              <w:rPr>
                <w:rFonts w:ascii="Courier New" w:eastAsia="Courier New" w:hAnsi="Courier New" w:cs="Courier New"/>
                <w:color w:val="B5610A"/>
                <w:sz w:val="20"/>
                <w:szCs w:val="20"/>
              </w:rPr>
              <w:t xml:space="preserve">    return </w:t>
            </w:r>
            <w:proofErr w:type="spellStart"/>
            <w:r>
              <w:rPr>
                <w:rFonts w:ascii="Courier New" w:eastAsia="Courier New" w:hAnsi="Courier New" w:cs="Courier New"/>
                <w:color w:val="B5610A"/>
                <w:sz w:val="20"/>
                <w:szCs w:val="20"/>
              </w:rPr>
              <w:t>liste_mesures</w:t>
            </w:r>
            <w:proofErr w:type="spellEnd"/>
          </w:p>
        </w:tc>
      </w:tr>
    </w:tbl>
    <w:p w14:paraId="189FA00F" w14:textId="77777777" w:rsidR="0040701B" w:rsidRDefault="00000000">
      <w:pPr>
        <w:spacing w:after="140"/>
      </w:pPr>
      <w:r>
        <w:t xml:space="preserve">On parcourt une </w:t>
      </w:r>
      <w:r>
        <w:rPr>
          <w:b/>
          <w:bCs/>
        </w:rPr>
        <w:t>copie</w:t>
      </w:r>
      <w:r>
        <w:t xml:space="preserve"> de la liste (</w:t>
      </w:r>
      <w:proofErr w:type="spellStart"/>
      <w:r>
        <w:rPr>
          <w:rFonts w:ascii="Courier New" w:eastAsia="Courier New" w:hAnsi="Courier New" w:cs="Courier New"/>
          <w:color w:val="B5610A"/>
          <w:sz w:val="20"/>
          <w:szCs w:val="20"/>
        </w:rPr>
        <w:t>liste_mesures</w:t>
      </w:r>
      <w:proofErr w:type="spellEnd"/>
      <w:r>
        <w:rPr>
          <w:rFonts w:ascii="Courier New" w:eastAsia="Courier New" w:hAnsi="Courier New" w:cs="Courier New"/>
          <w:color w:val="B5610A"/>
          <w:sz w:val="20"/>
          <w:szCs w:val="20"/>
        </w:rPr>
        <w:t>[:]</w:t>
      </w:r>
      <w:r>
        <w:t>) mais on modifie la liste originale. La liste originale est modifiée en place.</w:t>
      </w:r>
    </w:p>
    <w:p w14:paraId="189FA010" w14:textId="77777777" w:rsidR="0040701B" w:rsidRDefault="00000000">
      <w:pPr>
        <w:spacing w:before="80" w:after="60"/>
      </w:pPr>
      <w:r>
        <w:rPr>
          <w:b/>
          <w:bCs/>
          <w:color w:val="7B3FA8"/>
          <w:sz w:val="20"/>
          <w:szCs w:val="20"/>
        </w:rPr>
        <w:t>⏱ 25:00 – 27:00</w:t>
      </w:r>
      <w:r>
        <w:rPr>
          <w:i/>
          <w:iCs/>
          <w:color w:val="5A6470"/>
          <w:sz w:val="20"/>
          <w:szCs w:val="20"/>
        </w:rPr>
        <w:t xml:space="preserve">  —  Condition et sens du filtre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16" w14:textId="77777777">
        <w:tblPrEx>
          <w:tblCellMar>
            <w:top w:w="0" w:type="dxa"/>
            <w:bottom w:w="0" w:type="dxa"/>
          </w:tblCellMar>
        </w:tblPrEx>
        <w:tc>
          <w:tcPr>
            <w:tcW w:w="300" w:type="dxa"/>
            <w:shd w:val="clear" w:color="auto" w:fill="B5610A"/>
          </w:tcPr>
          <w:p w14:paraId="189FA011" w14:textId="77777777" w:rsidR="0040701B" w:rsidRDefault="0040701B"/>
        </w:tc>
        <w:tc>
          <w:tcPr>
            <w:tcW w:w="8726" w:type="dxa"/>
            <w:shd w:val="clear" w:color="auto" w:fill="FFF8F0"/>
            <w:tcMar>
              <w:top w:w="100" w:type="dxa"/>
              <w:left w:w="160" w:type="dxa"/>
              <w:bottom w:w="100" w:type="dxa"/>
              <w:right w:w="120" w:type="dxa"/>
            </w:tcMar>
          </w:tcPr>
          <w:p w14:paraId="189FA012" w14:textId="77777777" w:rsidR="0040701B" w:rsidRDefault="00000000">
            <w:pPr>
              <w:spacing w:after="80"/>
            </w:pPr>
            <w:r>
              <w:rPr>
                <w:rFonts w:ascii="Courier New" w:eastAsia="Courier New" w:hAnsi="Courier New" w:cs="Courier New"/>
                <w:b/>
                <w:bCs/>
                <w:color w:val="B5610A"/>
                <w:sz w:val="16"/>
                <w:szCs w:val="16"/>
              </w:rPr>
              <w:t>POINT CLÉ — LA CONDITION CORRECTE</w:t>
            </w:r>
          </w:p>
          <w:p w14:paraId="189FA013" w14:textId="77777777" w:rsidR="0040701B" w:rsidRDefault="00000000">
            <w:pPr>
              <w:spacing w:after="140"/>
            </w:pPr>
            <w:r>
              <w:rPr>
                <w:b/>
                <w:bCs/>
              </w:rPr>
              <w:t xml:space="preserve">Approche 1 (on garde ce qui est valide) : </w:t>
            </w:r>
            <w:r>
              <w:rPr>
                <w:rFonts w:ascii="Courier New" w:eastAsia="Courier New" w:hAnsi="Courier New" w:cs="Courier New"/>
                <w:color w:val="B5610A"/>
                <w:sz w:val="20"/>
                <w:szCs w:val="20"/>
              </w:rPr>
              <w:t>20 &lt;= 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&lt;= 25</w:t>
            </w:r>
          </w:p>
          <w:p w14:paraId="189FA014" w14:textId="77777777" w:rsidR="0040701B" w:rsidRDefault="00000000">
            <w:pPr>
              <w:spacing w:after="140"/>
            </w:pPr>
            <w:r>
              <w:rPr>
                <w:b/>
                <w:bCs/>
              </w:rPr>
              <w:t xml:space="preserve">Approche 2 (on retire ce qui est extrême) : </w:t>
            </w:r>
            <w:r>
              <w:rPr>
                <w:rFonts w:ascii="Courier New" w:eastAsia="Courier New" w:hAnsi="Courier New" w:cs="Courier New"/>
                <w:color w:val="B5610A"/>
                <w:sz w:val="20"/>
                <w:szCs w:val="20"/>
              </w:rPr>
              <w:t>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&lt; 20 or 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&gt; 25</w:t>
            </w:r>
          </w:p>
          <w:p w14:paraId="189FA015" w14:textId="77777777" w:rsidR="0040701B" w:rsidRDefault="00000000">
            <w:pPr>
              <w:spacing w:after="140"/>
            </w:pPr>
            <w:r>
              <w:t>Les deux sont correctes mais dans des contextes inverses. Confondre les deux revient à faire exactement le contraire de ce qu'on veut !</w:t>
            </w:r>
          </w:p>
        </w:tc>
      </w:tr>
    </w:tbl>
    <w:p w14:paraId="189FA017" w14:textId="77777777" w:rsidR="0040701B" w:rsidRDefault="00000000">
      <w:pPr>
        <w:spacing w:before="80" w:after="60"/>
      </w:pPr>
      <w:r>
        <w:rPr>
          <w:b/>
          <w:bCs/>
          <w:color w:val="7B3FA8"/>
          <w:sz w:val="20"/>
          <w:szCs w:val="20"/>
        </w:rPr>
        <w:t>⏱ 27:00 – 29:00</w:t>
      </w:r>
      <w:r>
        <w:rPr>
          <w:i/>
          <w:iCs/>
          <w:color w:val="5A6470"/>
          <w:sz w:val="20"/>
          <w:szCs w:val="20"/>
        </w:rPr>
        <w:t xml:space="preserve">  —  Tests et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22" w14:textId="77777777">
        <w:tblPrEx>
          <w:tblCellMar>
            <w:top w:w="0" w:type="dxa"/>
            <w:bottom w:w="0" w:type="dxa"/>
          </w:tblCellMar>
        </w:tblPrEx>
        <w:tc>
          <w:tcPr>
            <w:tcW w:w="300" w:type="dxa"/>
            <w:shd w:val="clear" w:color="auto" w:fill="2E7D32"/>
          </w:tcPr>
          <w:p w14:paraId="189FA018" w14:textId="77777777" w:rsidR="0040701B" w:rsidRDefault="0040701B"/>
        </w:tc>
        <w:tc>
          <w:tcPr>
            <w:tcW w:w="8726" w:type="dxa"/>
            <w:shd w:val="clear" w:color="auto" w:fill="F0FAF0"/>
            <w:tcMar>
              <w:top w:w="100" w:type="dxa"/>
              <w:left w:w="160" w:type="dxa"/>
              <w:bottom w:w="100" w:type="dxa"/>
              <w:right w:w="120" w:type="dxa"/>
            </w:tcMar>
          </w:tcPr>
          <w:p w14:paraId="189FA019" w14:textId="77777777" w:rsidR="0040701B" w:rsidRPr="00E24301" w:rsidRDefault="00000000">
            <w:pPr>
              <w:spacing w:after="80"/>
              <w:rPr>
                <w:lang w:val="pt-PT"/>
              </w:rPr>
            </w:pPr>
            <w:r w:rsidRPr="00E24301">
              <w:rPr>
                <w:rFonts w:ascii="Courier New" w:eastAsia="Courier New" w:hAnsi="Courier New" w:cs="Courier New"/>
                <w:b/>
                <w:bCs/>
                <w:color w:val="2E7D32"/>
                <w:sz w:val="16"/>
                <w:szCs w:val="16"/>
                <w:lang w:val="pt-PT"/>
              </w:rPr>
              <w:t>TESTS À VALIDER — Q4</w:t>
            </w:r>
          </w:p>
          <w:p w14:paraId="189FA01A" w14:textId="77777777" w:rsidR="0040701B" w:rsidRPr="00E24301" w:rsidRDefault="00000000">
            <w:pPr>
              <w:spacing w:after="140"/>
              <w:rPr>
                <w:lang w:val="pt-PT"/>
              </w:rPr>
            </w:pPr>
            <w:r w:rsidRPr="00E24301">
              <w:rPr>
                <w:rFonts w:ascii="Courier New" w:eastAsia="Courier New" w:hAnsi="Courier New" w:cs="Courier New"/>
                <w:color w:val="B5610A"/>
                <w:sz w:val="20"/>
                <w:szCs w:val="20"/>
                <w:lang w:val="pt-PT"/>
              </w:rPr>
              <w:t>m1 = [{'jour': 1, 'plante': 'Basilic', 'temperature': 18.0},</w:t>
            </w:r>
          </w:p>
          <w:p w14:paraId="189FA01B" w14:textId="77777777" w:rsidR="0040701B" w:rsidRPr="00E24301" w:rsidRDefault="00000000">
            <w:pPr>
              <w:spacing w:after="140"/>
              <w:rPr>
                <w:lang w:val="pt-PT"/>
              </w:rPr>
            </w:pPr>
            <w:r w:rsidRPr="00E24301">
              <w:rPr>
                <w:rFonts w:ascii="Courier New" w:eastAsia="Courier New" w:hAnsi="Courier New" w:cs="Courier New"/>
                <w:color w:val="B5610A"/>
                <w:sz w:val="20"/>
                <w:szCs w:val="20"/>
                <w:lang w:val="pt-PT"/>
              </w:rPr>
              <w:t xml:space="preserve">       {'jour': 2, 'plante': 'Basilic', 'temperature': 22.0},</w:t>
            </w:r>
          </w:p>
          <w:p w14:paraId="189FA01C" w14:textId="77777777" w:rsidR="0040701B" w:rsidRPr="00E24301" w:rsidRDefault="00000000">
            <w:pPr>
              <w:spacing w:after="140"/>
              <w:rPr>
                <w:lang w:val="pt-PT"/>
              </w:rPr>
            </w:pPr>
            <w:r w:rsidRPr="00E24301">
              <w:rPr>
                <w:rFonts w:ascii="Courier New" w:eastAsia="Courier New" w:hAnsi="Courier New" w:cs="Courier New"/>
                <w:color w:val="B5610A"/>
                <w:sz w:val="20"/>
                <w:szCs w:val="20"/>
                <w:lang w:val="pt-PT"/>
              </w:rPr>
              <w:t xml:space="preserve">       {'jour': 3, 'plante': 'Basilic', 'temperature': 28.0}]</w:t>
            </w:r>
          </w:p>
          <w:p w14:paraId="189FA01D" w14:textId="77777777" w:rsidR="0040701B" w:rsidRDefault="00000000">
            <w:pPr>
              <w:spacing w:after="140"/>
            </w:pPr>
            <w:proofErr w:type="spellStart"/>
            <w:r>
              <w:rPr>
                <w:rFonts w:ascii="Courier New" w:eastAsia="Courier New" w:hAnsi="Courier New" w:cs="Courier New"/>
                <w:color w:val="B5610A"/>
                <w:sz w:val="20"/>
                <w:szCs w:val="20"/>
              </w:rPr>
              <w:t>assert</w:t>
            </w:r>
            <w:proofErr w:type="spellEnd"/>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len</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(m1)) == 1   # seul j2 est valide</w:t>
            </w:r>
          </w:p>
          <w:p w14:paraId="189FA01E" w14:textId="77777777" w:rsidR="0040701B" w:rsidRDefault="00000000">
            <w:pPr>
              <w:spacing w:after="140"/>
            </w:pPr>
            <w:proofErr w:type="spellStart"/>
            <w:r>
              <w:rPr>
                <w:rFonts w:ascii="Courier New" w:eastAsia="Courier New" w:hAnsi="Courier New" w:cs="Courier New"/>
                <w:color w:val="B5610A"/>
                <w:sz w:val="20"/>
                <w:szCs w:val="20"/>
              </w:rPr>
              <w:t>assert</w:t>
            </w:r>
            <w:proofErr w:type="spellEnd"/>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 == []       # liste vide OK</w:t>
            </w:r>
          </w:p>
          <w:p w14:paraId="189FA01F" w14:textId="77777777" w:rsidR="0040701B" w:rsidRDefault="00000000">
            <w:pPr>
              <w:spacing w:after="140"/>
            </w:pPr>
            <w:r>
              <w:rPr>
                <w:rFonts w:ascii="Courier New" w:eastAsia="Courier New" w:hAnsi="Courier New" w:cs="Courier New"/>
                <w:color w:val="B5610A"/>
                <w:sz w:val="20"/>
                <w:szCs w:val="20"/>
              </w:rPr>
              <w:t># Toutes dans la plage</w:t>
            </w:r>
          </w:p>
          <w:p w14:paraId="189FA020" w14:textId="77777777" w:rsidR="0040701B" w:rsidRDefault="00000000">
            <w:pPr>
              <w:spacing w:after="140"/>
            </w:pPr>
            <w:r>
              <w:rPr>
                <w:rFonts w:ascii="Courier New" w:eastAsia="Courier New" w:hAnsi="Courier New" w:cs="Courier New"/>
                <w:color w:val="B5610A"/>
                <w:sz w:val="20"/>
                <w:szCs w:val="20"/>
              </w:rPr>
              <w:t>m2 = [{'jour': 1, 'plante': 'Basilic', '</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 22.0}]</w:t>
            </w:r>
          </w:p>
          <w:p w14:paraId="189FA021" w14:textId="77777777" w:rsidR="0040701B" w:rsidRDefault="00000000">
            <w:pPr>
              <w:spacing w:after="140"/>
            </w:pPr>
            <w:proofErr w:type="spellStart"/>
            <w:r>
              <w:rPr>
                <w:rFonts w:ascii="Courier New" w:eastAsia="Courier New" w:hAnsi="Courier New" w:cs="Courier New"/>
                <w:color w:val="B5610A"/>
                <w:sz w:val="20"/>
                <w:szCs w:val="20"/>
              </w:rPr>
              <w:t>assert</w:t>
            </w:r>
            <w:proofErr w:type="spellEnd"/>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len</w:t>
            </w:r>
            <w:proofErr w:type="spellEnd"/>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purger_mesures_extremes</w:t>
            </w:r>
            <w:proofErr w:type="spellEnd"/>
            <w:r>
              <w:rPr>
                <w:rFonts w:ascii="Courier New" w:eastAsia="Courier New" w:hAnsi="Courier New" w:cs="Courier New"/>
                <w:color w:val="B5610A"/>
                <w:sz w:val="20"/>
                <w:szCs w:val="20"/>
              </w:rPr>
              <w:t>(m2)) == 1</w:t>
            </w:r>
          </w:p>
        </w:tc>
      </w:tr>
    </w:tbl>
    <w:p w14:paraId="189FA023" w14:textId="77777777" w:rsidR="0040701B" w:rsidRDefault="00000000">
      <w:pPr>
        <w:spacing w:before="80" w:after="60"/>
      </w:pPr>
      <w:r>
        <w:rPr>
          <w:b/>
          <w:bCs/>
          <w:color w:val="7B3FA8"/>
          <w:sz w:val="20"/>
          <w:szCs w:val="20"/>
        </w:rPr>
        <w:lastRenderedPageBreak/>
        <w:t>⏱ 29:00 – 30:00</w:t>
      </w:r>
      <w:r>
        <w:rPr>
          <w:i/>
          <w:iCs/>
          <w:color w:val="5A6470"/>
          <w:sz w:val="20"/>
          <w:szCs w:val="20"/>
        </w:rPr>
        <w:t xml:space="preserve">  —  Quelle approche préférer ?</w:t>
      </w:r>
    </w:p>
    <w:p w14:paraId="189FA024" w14:textId="77777777" w:rsidR="0040701B" w:rsidRDefault="00000000">
      <w:pPr>
        <w:spacing w:after="100"/>
        <w:ind w:left="200"/>
      </w:pPr>
      <w:r>
        <w:t xml:space="preserve">🎬 </w:t>
      </w:r>
      <w:r>
        <w:rPr>
          <w:b/>
          <w:bCs/>
          <w:color w:val="2A6496"/>
        </w:rPr>
        <w:t xml:space="preserve">Toi : </w:t>
      </w:r>
      <w:r>
        <w:t xml:space="preserve">L'Approche 1, la compréhension de liste, est la plus </w:t>
      </w:r>
      <w:proofErr w:type="spellStart"/>
      <w:r>
        <w:t>pythonique</w:t>
      </w:r>
      <w:proofErr w:type="spellEnd"/>
      <w:r>
        <w:t xml:space="preserve"> et la plus lisible. C'est celle que je vous recommande d'écrire au Bac. L'Approche 2 est utile si d'autres variables pointent sur la même liste et que vous voulez vraiment la modifier en place — mais au Bac, la 1 est largement suffisante.</w:t>
      </w:r>
    </w:p>
    <w:p w14:paraId="189FA025" w14:textId="77777777" w:rsidR="0040701B" w:rsidRDefault="0040701B"/>
    <w:p w14:paraId="189FA026" w14:textId="77777777" w:rsidR="0040701B" w:rsidRDefault="0040701B">
      <w:pPr>
        <w:pBdr>
          <w:bottom w:val="single" w:sz="6" w:space="1" w:color="2A6496"/>
        </w:pBdr>
        <w:spacing w:before="200" w:after="200"/>
      </w:pPr>
    </w:p>
    <w:p w14:paraId="189FA027" w14:textId="77777777" w:rsidR="0040701B" w:rsidRDefault="00000000">
      <w:pPr>
        <w:pStyle w:val="Titre1"/>
        <w:spacing w:before="320" w:after="160"/>
      </w:pPr>
      <w:r>
        <w:t>PIÈGES FRÉQUENTS &amp; RÉCAPITULATIF (30:00 – 33:00)</w:t>
      </w:r>
    </w:p>
    <w:p w14:paraId="189FA028" w14:textId="77777777" w:rsidR="0040701B" w:rsidRDefault="00000000">
      <w:pPr>
        <w:spacing w:before="80" w:after="60"/>
      </w:pPr>
      <w:r>
        <w:rPr>
          <w:b/>
          <w:bCs/>
          <w:color w:val="7B3FA8"/>
          <w:sz w:val="20"/>
          <w:szCs w:val="20"/>
        </w:rPr>
        <w:t>⏱ 30:00 – 32:00</w:t>
      </w:r>
      <w:r>
        <w:rPr>
          <w:i/>
          <w:iCs/>
          <w:color w:val="5A6470"/>
          <w:sz w:val="20"/>
          <w:szCs w:val="20"/>
        </w:rPr>
        <w:t xml:space="preserve">  —  Les 4 pièges à présenter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2C" w14:textId="77777777">
        <w:tblPrEx>
          <w:tblCellMar>
            <w:top w:w="0" w:type="dxa"/>
            <w:bottom w:w="0" w:type="dxa"/>
          </w:tblCellMar>
        </w:tblPrEx>
        <w:tc>
          <w:tcPr>
            <w:tcW w:w="300" w:type="dxa"/>
            <w:shd w:val="clear" w:color="auto" w:fill="C0392B"/>
          </w:tcPr>
          <w:p w14:paraId="189FA029" w14:textId="77777777" w:rsidR="0040701B" w:rsidRDefault="0040701B"/>
        </w:tc>
        <w:tc>
          <w:tcPr>
            <w:tcW w:w="8726" w:type="dxa"/>
            <w:shd w:val="clear" w:color="auto" w:fill="FFF5F5"/>
            <w:tcMar>
              <w:top w:w="100" w:type="dxa"/>
              <w:left w:w="160" w:type="dxa"/>
              <w:bottom w:w="100" w:type="dxa"/>
              <w:right w:w="120" w:type="dxa"/>
            </w:tcMar>
          </w:tcPr>
          <w:p w14:paraId="189FA02A" w14:textId="77777777" w:rsidR="0040701B" w:rsidRDefault="00000000">
            <w:pPr>
              <w:spacing w:after="80"/>
            </w:pPr>
            <w:r>
              <w:rPr>
                <w:rFonts w:ascii="Courier New" w:eastAsia="Courier New" w:hAnsi="Courier New" w:cs="Courier New"/>
                <w:b/>
                <w:bCs/>
                <w:color w:val="C0392B"/>
                <w:sz w:val="16"/>
                <w:szCs w:val="16"/>
              </w:rPr>
              <w:t>PIÈGE 1 — MODIFIER UNE LISTE PENDANT SON PARCOURS</w:t>
            </w:r>
          </w:p>
          <w:p w14:paraId="189FA02B" w14:textId="77777777" w:rsidR="0040701B" w:rsidRDefault="00000000">
            <w:pPr>
              <w:spacing w:after="140"/>
            </w:pPr>
            <w:r>
              <w:t xml:space="preserve">Appeler </w:t>
            </w:r>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remove</w:t>
            </w:r>
            <w:proofErr w:type="spellEnd"/>
            <w:r>
              <w:rPr>
                <w:rFonts w:ascii="Courier New" w:eastAsia="Courier New" w:hAnsi="Courier New" w:cs="Courier New"/>
                <w:color w:val="B5610A"/>
                <w:sz w:val="20"/>
                <w:szCs w:val="20"/>
              </w:rPr>
              <w:t>()</w:t>
            </w:r>
            <w:r>
              <w:t xml:space="preserve">, </w:t>
            </w:r>
            <w:r>
              <w:rPr>
                <w:rFonts w:ascii="Courier New" w:eastAsia="Courier New" w:hAnsi="Courier New" w:cs="Courier New"/>
                <w:color w:val="B5610A"/>
                <w:sz w:val="20"/>
                <w:szCs w:val="20"/>
              </w:rPr>
              <w:t>.pop()</w:t>
            </w:r>
            <w:r>
              <w:t xml:space="preserve"> ou </w:t>
            </w:r>
            <w:proofErr w:type="spellStart"/>
            <w:r>
              <w:rPr>
                <w:rFonts w:ascii="Courier New" w:eastAsia="Courier New" w:hAnsi="Courier New" w:cs="Courier New"/>
                <w:color w:val="B5610A"/>
                <w:sz w:val="20"/>
                <w:szCs w:val="20"/>
              </w:rPr>
              <w:t>del</w:t>
            </w:r>
            <w:proofErr w:type="spellEnd"/>
            <w:r>
              <w:t xml:space="preserve"> dans un </w:t>
            </w:r>
            <w:r>
              <w:rPr>
                <w:rFonts w:ascii="Courier New" w:eastAsia="Courier New" w:hAnsi="Courier New" w:cs="Courier New"/>
                <w:color w:val="B5610A"/>
                <w:sz w:val="20"/>
                <w:szCs w:val="20"/>
              </w:rPr>
              <w:t>for</w:t>
            </w:r>
            <w:r>
              <w:t xml:space="preserve"> sur la même liste. Résultat silencieusement incorrect. ✅ Solution : compréhension de liste ou copie.</w:t>
            </w:r>
          </w:p>
        </w:tc>
      </w:tr>
      <w:tr w:rsidR="0040701B" w14:paraId="189FA031" w14:textId="77777777">
        <w:tblPrEx>
          <w:tblCellMar>
            <w:top w:w="0" w:type="dxa"/>
            <w:bottom w:w="0" w:type="dxa"/>
          </w:tblCellMar>
        </w:tblPrEx>
        <w:tc>
          <w:tcPr>
            <w:tcW w:w="300" w:type="dxa"/>
            <w:shd w:val="clear" w:color="auto" w:fill="C0392B"/>
          </w:tcPr>
          <w:p w14:paraId="189FA02D" w14:textId="77777777" w:rsidR="0040701B" w:rsidRDefault="0040701B"/>
        </w:tc>
        <w:tc>
          <w:tcPr>
            <w:tcW w:w="8726" w:type="dxa"/>
            <w:shd w:val="clear" w:color="auto" w:fill="FFF5F5"/>
            <w:tcMar>
              <w:top w:w="100" w:type="dxa"/>
              <w:left w:w="160" w:type="dxa"/>
              <w:bottom w:w="100" w:type="dxa"/>
              <w:right w:w="120" w:type="dxa"/>
            </w:tcMar>
          </w:tcPr>
          <w:p w14:paraId="189FA02E" w14:textId="77777777" w:rsidR="0040701B" w:rsidRDefault="00000000">
            <w:pPr>
              <w:spacing w:after="80"/>
            </w:pPr>
            <w:r>
              <w:rPr>
                <w:rFonts w:ascii="Courier New" w:eastAsia="Courier New" w:hAnsi="Courier New" w:cs="Courier New"/>
                <w:b/>
                <w:bCs/>
                <w:color w:val="C0392B"/>
                <w:sz w:val="16"/>
                <w:szCs w:val="16"/>
              </w:rPr>
              <w:t>PIÈGE 2 — CONFONDRE NOTATION POINTÉE ET CROCHETS</w:t>
            </w:r>
          </w:p>
          <w:p w14:paraId="189FA02F" w14:textId="77777777" w:rsidR="0040701B" w:rsidRDefault="00000000">
            <w:pPr>
              <w:spacing w:after="140"/>
            </w:pPr>
            <w:proofErr w:type="spellStart"/>
            <w:r>
              <w:rPr>
                <w:rFonts w:ascii="Courier New" w:eastAsia="Courier New" w:hAnsi="Courier New" w:cs="Courier New"/>
                <w:color w:val="B5610A"/>
                <w:sz w:val="20"/>
                <w:szCs w:val="20"/>
              </w:rPr>
              <w:t>p.croissance</w:t>
            </w:r>
            <w:proofErr w:type="spellEnd"/>
            <w:r>
              <w:t xml:space="preserve"> ✅ (instance de classe)  |  </w:t>
            </w:r>
            <w:r>
              <w:rPr>
                <w:rFonts w:ascii="Courier New" w:eastAsia="Courier New" w:hAnsi="Courier New" w:cs="Courier New"/>
                <w:color w:val="B5610A"/>
                <w:sz w:val="20"/>
                <w:szCs w:val="20"/>
              </w:rPr>
              <w:t>m['</w:t>
            </w:r>
            <w:proofErr w:type="spellStart"/>
            <w:r>
              <w:rPr>
                <w:rFonts w:ascii="Courier New" w:eastAsia="Courier New" w:hAnsi="Courier New" w:cs="Courier New"/>
                <w:color w:val="B5610A"/>
                <w:sz w:val="20"/>
                <w:szCs w:val="20"/>
              </w:rPr>
              <w:t>temperature</w:t>
            </w:r>
            <w:proofErr w:type="spellEnd"/>
            <w:r>
              <w:rPr>
                <w:rFonts w:ascii="Courier New" w:eastAsia="Courier New" w:hAnsi="Courier New" w:cs="Courier New"/>
                <w:color w:val="B5610A"/>
                <w:sz w:val="20"/>
                <w:szCs w:val="20"/>
              </w:rPr>
              <w:t>']</w:t>
            </w:r>
            <w:r>
              <w:t xml:space="preserve"> ✅ (dictionnaire)</w:t>
            </w:r>
          </w:p>
          <w:p w14:paraId="189FA030" w14:textId="77777777" w:rsidR="0040701B" w:rsidRDefault="00000000">
            <w:pPr>
              <w:spacing w:after="140"/>
            </w:pPr>
            <w:r>
              <w:rPr>
                <w:rFonts w:ascii="Courier New" w:eastAsia="Courier New" w:hAnsi="Courier New" w:cs="Courier New"/>
                <w:color w:val="B5610A"/>
                <w:sz w:val="20"/>
                <w:szCs w:val="20"/>
              </w:rPr>
              <w:t>p['croissance']</w:t>
            </w:r>
            <w:r>
              <w:t xml:space="preserve"> ❌ → </w:t>
            </w:r>
            <w:proofErr w:type="spellStart"/>
            <w:r>
              <w:t>KeyError</w:t>
            </w:r>
            <w:proofErr w:type="spellEnd"/>
            <w:r>
              <w:t xml:space="preserve">  |  </w:t>
            </w:r>
            <w:proofErr w:type="spellStart"/>
            <w:r>
              <w:rPr>
                <w:rFonts w:ascii="Courier New" w:eastAsia="Courier New" w:hAnsi="Courier New" w:cs="Courier New"/>
                <w:color w:val="B5610A"/>
                <w:sz w:val="20"/>
                <w:szCs w:val="20"/>
              </w:rPr>
              <w:t>m.temperature</w:t>
            </w:r>
            <w:proofErr w:type="spellEnd"/>
            <w:r>
              <w:t xml:space="preserve"> ❌ → </w:t>
            </w:r>
            <w:proofErr w:type="spellStart"/>
            <w:r>
              <w:t>AttributeError</w:t>
            </w:r>
            <w:proofErr w:type="spellEnd"/>
          </w:p>
        </w:tc>
      </w:tr>
      <w:tr w:rsidR="0040701B" w14:paraId="189FA035" w14:textId="77777777">
        <w:tblPrEx>
          <w:tblCellMar>
            <w:top w:w="0" w:type="dxa"/>
            <w:bottom w:w="0" w:type="dxa"/>
          </w:tblCellMar>
        </w:tblPrEx>
        <w:tc>
          <w:tcPr>
            <w:tcW w:w="300" w:type="dxa"/>
            <w:shd w:val="clear" w:color="auto" w:fill="C0392B"/>
          </w:tcPr>
          <w:p w14:paraId="189FA032" w14:textId="77777777" w:rsidR="0040701B" w:rsidRDefault="0040701B"/>
        </w:tc>
        <w:tc>
          <w:tcPr>
            <w:tcW w:w="8726" w:type="dxa"/>
            <w:shd w:val="clear" w:color="auto" w:fill="FFF5F5"/>
            <w:tcMar>
              <w:top w:w="100" w:type="dxa"/>
              <w:left w:w="160" w:type="dxa"/>
              <w:bottom w:w="100" w:type="dxa"/>
              <w:right w:w="120" w:type="dxa"/>
            </w:tcMar>
          </w:tcPr>
          <w:p w14:paraId="189FA033" w14:textId="77777777" w:rsidR="0040701B" w:rsidRDefault="00000000">
            <w:pPr>
              <w:spacing w:after="80"/>
            </w:pPr>
            <w:r>
              <w:rPr>
                <w:rFonts w:ascii="Courier New" w:eastAsia="Courier New" w:hAnsi="Courier New" w:cs="Courier New"/>
                <w:b/>
                <w:bCs/>
                <w:color w:val="C0392B"/>
                <w:sz w:val="16"/>
                <w:szCs w:val="16"/>
              </w:rPr>
              <w:t>PIÈGE 3 — OUBLIER LA FOUGÈRE DANS LE DICTIONNAIRE</w:t>
            </w:r>
          </w:p>
          <w:p w14:paraId="189FA034" w14:textId="77777777" w:rsidR="0040701B" w:rsidRDefault="00000000">
            <w:pPr>
              <w:spacing w:after="140"/>
            </w:pPr>
            <w:r>
              <w:t xml:space="preserve">Si on construit le dict en parcourant seulement les mesures, les plantes sans mesure disparaissent. L'initialisation </w:t>
            </w:r>
            <w:r>
              <w:rPr>
                <w:rFonts w:ascii="Courier New" w:eastAsia="Courier New" w:hAnsi="Courier New" w:cs="Courier New"/>
                <w:color w:val="B5610A"/>
                <w:sz w:val="20"/>
                <w:szCs w:val="20"/>
              </w:rPr>
              <w:t>{</w:t>
            </w:r>
            <w:proofErr w:type="spellStart"/>
            <w:r>
              <w:rPr>
                <w:rFonts w:ascii="Courier New" w:eastAsia="Courier New" w:hAnsi="Courier New" w:cs="Courier New"/>
                <w:color w:val="B5610A"/>
                <w:sz w:val="20"/>
                <w:szCs w:val="20"/>
              </w:rPr>
              <w:t>p.nom</w:t>
            </w:r>
            <w:proofErr w:type="spellEnd"/>
            <w:r>
              <w:rPr>
                <w:rFonts w:ascii="Courier New" w:eastAsia="Courier New" w:hAnsi="Courier New" w:cs="Courier New"/>
                <w:color w:val="B5610A"/>
                <w:sz w:val="20"/>
                <w:szCs w:val="20"/>
              </w:rPr>
              <w:t>: [] for p in plantes}</w:t>
            </w:r>
            <w:r>
              <w:t xml:space="preserve"> est obligatoire.</w:t>
            </w:r>
          </w:p>
        </w:tc>
      </w:tr>
      <w:tr w:rsidR="0040701B" w14:paraId="189FA039" w14:textId="77777777">
        <w:tblPrEx>
          <w:tblCellMar>
            <w:top w:w="0" w:type="dxa"/>
            <w:bottom w:w="0" w:type="dxa"/>
          </w:tblCellMar>
        </w:tblPrEx>
        <w:tc>
          <w:tcPr>
            <w:tcW w:w="300" w:type="dxa"/>
            <w:shd w:val="clear" w:color="auto" w:fill="C0392B"/>
          </w:tcPr>
          <w:p w14:paraId="189FA036" w14:textId="77777777" w:rsidR="0040701B" w:rsidRDefault="0040701B"/>
        </w:tc>
        <w:tc>
          <w:tcPr>
            <w:tcW w:w="8726" w:type="dxa"/>
            <w:shd w:val="clear" w:color="auto" w:fill="FFF5F5"/>
            <w:tcMar>
              <w:top w:w="100" w:type="dxa"/>
              <w:left w:w="160" w:type="dxa"/>
              <w:bottom w:w="100" w:type="dxa"/>
              <w:right w:w="120" w:type="dxa"/>
            </w:tcMar>
          </w:tcPr>
          <w:p w14:paraId="189FA037" w14:textId="77777777" w:rsidR="0040701B" w:rsidRDefault="00000000">
            <w:pPr>
              <w:spacing w:after="80"/>
            </w:pPr>
            <w:r>
              <w:rPr>
                <w:rFonts w:ascii="Courier New" w:eastAsia="Courier New" w:hAnsi="Courier New" w:cs="Courier New"/>
                <w:b/>
                <w:bCs/>
                <w:color w:val="C0392B"/>
                <w:sz w:val="16"/>
                <w:szCs w:val="16"/>
              </w:rPr>
              <w:t>PIÈGE 4 — DIVISION PAR ZÉRO DANS CROISSANCE_MOYENNE</w:t>
            </w:r>
          </w:p>
          <w:p w14:paraId="189FA038" w14:textId="77777777" w:rsidR="0040701B" w:rsidRDefault="00000000">
            <w:pPr>
              <w:spacing w:after="140"/>
            </w:pPr>
            <w:r>
              <w:t xml:space="preserve">Oublier de tester </w:t>
            </w:r>
            <w:r>
              <w:rPr>
                <w:rFonts w:ascii="Courier New" w:eastAsia="Courier New" w:hAnsi="Courier New" w:cs="Courier New"/>
                <w:color w:val="B5610A"/>
                <w:sz w:val="20"/>
                <w:szCs w:val="20"/>
              </w:rPr>
              <w:t>if not plantes</w:t>
            </w:r>
            <w:r>
              <w:t xml:space="preserve"> avant </w:t>
            </w:r>
            <w:r>
              <w:rPr>
                <w:rFonts w:ascii="Courier New" w:eastAsia="Courier New" w:hAnsi="Courier New" w:cs="Courier New"/>
                <w:color w:val="B5610A"/>
                <w:sz w:val="20"/>
                <w:szCs w:val="20"/>
              </w:rPr>
              <w:t xml:space="preserve">/ </w:t>
            </w:r>
            <w:proofErr w:type="spellStart"/>
            <w:r>
              <w:rPr>
                <w:rFonts w:ascii="Courier New" w:eastAsia="Courier New" w:hAnsi="Courier New" w:cs="Courier New"/>
                <w:color w:val="B5610A"/>
                <w:sz w:val="20"/>
                <w:szCs w:val="20"/>
              </w:rPr>
              <w:t>len</w:t>
            </w:r>
            <w:proofErr w:type="spellEnd"/>
            <w:r>
              <w:rPr>
                <w:rFonts w:ascii="Courier New" w:eastAsia="Courier New" w:hAnsi="Courier New" w:cs="Courier New"/>
                <w:color w:val="B5610A"/>
                <w:sz w:val="20"/>
                <w:szCs w:val="20"/>
              </w:rPr>
              <w:t>(plantes)</w:t>
            </w:r>
            <w:r>
              <w:t xml:space="preserve"> → </w:t>
            </w:r>
            <w:proofErr w:type="spellStart"/>
            <w:r>
              <w:rPr>
                <w:rFonts w:ascii="Courier New" w:eastAsia="Courier New" w:hAnsi="Courier New" w:cs="Courier New"/>
                <w:color w:val="B5610A"/>
                <w:sz w:val="20"/>
                <w:szCs w:val="20"/>
              </w:rPr>
              <w:t>ZeroDivisionError</w:t>
            </w:r>
            <w:proofErr w:type="spellEnd"/>
            <w:r>
              <w:t xml:space="preserve">. Le sujet impose </w:t>
            </w:r>
            <w:r>
              <w:rPr>
                <w:rFonts w:ascii="Courier New" w:eastAsia="Courier New" w:hAnsi="Courier New" w:cs="Courier New"/>
                <w:color w:val="B5610A"/>
                <w:sz w:val="20"/>
                <w:szCs w:val="20"/>
              </w:rPr>
              <w:t>None</w:t>
            </w:r>
            <w:r>
              <w:t xml:space="preserve"> pour liste vide.</w:t>
            </w:r>
          </w:p>
        </w:tc>
      </w:tr>
    </w:tbl>
    <w:p w14:paraId="189FA03A" w14:textId="77777777" w:rsidR="0040701B" w:rsidRDefault="00000000">
      <w:pPr>
        <w:spacing w:before="80" w:after="60"/>
      </w:pPr>
      <w:r>
        <w:rPr>
          <w:b/>
          <w:bCs/>
          <w:color w:val="7B3FA8"/>
          <w:sz w:val="20"/>
          <w:szCs w:val="20"/>
        </w:rPr>
        <w:t>⏱ 32:00 – 33:00</w:t>
      </w:r>
      <w:r>
        <w:rPr>
          <w:i/>
          <w:iCs/>
          <w:color w:val="5A6470"/>
          <w:sz w:val="20"/>
          <w:szCs w:val="20"/>
        </w:rPr>
        <w:t xml:space="preserve">  —  Récapitulatif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43" w14:textId="77777777">
        <w:tblPrEx>
          <w:tblCellMar>
            <w:top w:w="0" w:type="dxa"/>
            <w:bottom w:w="0" w:type="dxa"/>
          </w:tblCellMar>
        </w:tblPrEx>
        <w:tc>
          <w:tcPr>
            <w:tcW w:w="300" w:type="dxa"/>
            <w:shd w:val="clear" w:color="auto" w:fill="2A6496"/>
          </w:tcPr>
          <w:p w14:paraId="189FA03B" w14:textId="77777777" w:rsidR="0040701B" w:rsidRDefault="0040701B"/>
        </w:tc>
        <w:tc>
          <w:tcPr>
            <w:tcW w:w="8726" w:type="dxa"/>
            <w:shd w:val="clear" w:color="auto" w:fill="EEF4FA"/>
            <w:tcMar>
              <w:top w:w="100" w:type="dxa"/>
              <w:left w:w="160" w:type="dxa"/>
              <w:bottom w:w="100" w:type="dxa"/>
              <w:right w:w="120" w:type="dxa"/>
            </w:tcMar>
          </w:tcPr>
          <w:p w14:paraId="189FA03C" w14:textId="77777777" w:rsidR="0040701B" w:rsidRDefault="00000000">
            <w:pPr>
              <w:spacing w:after="80"/>
            </w:pPr>
            <w:r>
              <w:rPr>
                <w:rFonts w:ascii="Courier New" w:eastAsia="Courier New" w:hAnsi="Courier New" w:cs="Courier New"/>
                <w:b/>
                <w:bCs/>
                <w:color w:val="2A6496"/>
                <w:sz w:val="16"/>
                <w:szCs w:val="16"/>
              </w:rPr>
              <w:t>CE QU'IL FAUT RETENIR — RÉCAPITULATIF</w:t>
            </w:r>
          </w:p>
          <w:p w14:paraId="189FA03D" w14:textId="77777777" w:rsidR="0040701B" w:rsidRDefault="00000000">
            <w:pPr>
              <w:pStyle w:val="Paragraphedeliste"/>
              <w:numPr>
                <w:ilvl w:val="0"/>
                <w:numId w:val="2"/>
              </w:numPr>
              <w:spacing w:after="80"/>
            </w:pPr>
            <w:r>
              <w:rPr>
                <w:b/>
                <w:bCs/>
              </w:rPr>
              <w:t xml:space="preserve">Instance de classe </w:t>
            </w:r>
            <w:r>
              <w:t>→ notation pointée (</w:t>
            </w:r>
            <w:proofErr w:type="spellStart"/>
            <w:r>
              <w:rPr>
                <w:rFonts w:ascii="Courier New" w:eastAsia="Courier New" w:hAnsi="Courier New" w:cs="Courier New"/>
                <w:color w:val="B5610A"/>
                <w:sz w:val="20"/>
                <w:szCs w:val="20"/>
              </w:rPr>
              <w:t>obj.attribut</w:t>
            </w:r>
            <w:proofErr w:type="spellEnd"/>
            <w:r>
              <w:t>)</w:t>
            </w:r>
          </w:p>
          <w:p w14:paraId="189FA03E" w14:textId="77777777" w:rsidR="0040701B" w:rsidRDefault="00000000">
            <w:pPr>
              <w:pStyle w:val="Paragraphedeliste"/>
              <w:numPr>
                <w:ilvl w:val="0"/>
                <w:numId w:val="2"/>
              </w:numPr>
              <w:spacing w:after="80"/>
            </w:pPr>
            <w:r>
              <w:rPr>
                <w:b/>
                <w:bCs/>
              </w:rPr>
              <w:t xml:space="preserve">Dictionnaire </w:t>
            </w:r>
            <w:r>
              <w:t>→ crochets (</w:t>
            </w:r>
            <w:r>
              <w:rPr>
                <w:rFonts w:ascii="Courier New" w:eastAsia="Courier New" w:hAnsi="Courier New" w:cs="Courier New"/>
                <w:color w:val="B5610A"/>
                <w:sz w:val="20"/>
                <w:szCs w:val="20"/>
              </w:rPr>
              <w:t>d['</w:t>
            </w:r>
            <w:proofErr w:type="spellStart"/>
            <w:r>
              <w:rPr>
                <w:rFonts w:ascii="Courier New" w:eastAsia="Courier New" w:hAnsi="Courier New" w:cs="Courier New"/>
                <w:color w:val="B5610A"/>
                <w:sz w:val="20"/>
                <w:szCs w:val="20"/>
              </w:rPr>
              <w:t>cle</w:t>
            </w:r>
            <w:proofErr w:type="spellEnd"/>
            <w:r>
              <w:rPr>
                <w:rFonts w:ascii="Courier New" w:eastAsia="Courier New" w:hAnsi="Courier New" w:cs="Courier New"/>
                <w:color w:val="B5610A"/>
                <w:sz w:val="20"/>
                <w:szCs w:val="20"/>
              </w:rPr>
              <w:t>']</w:t>
            </w:r>
            <w:r>
              <w:t>)</w:t>
            </w:r>
          </w:p>
          <w:p w14:paraId="189FA03F" w14:textId="77777777" w:rsidR="0040701B" w:rsidRDefault="00000000">
            <w:pPr>
              <w:pStyle w:val="Paragraphedeliste"/>
              <w:numPr>
                <w:ilvl w:val="0"/>
                <w:numId w:val="2"/>
              </w:numPr>
              <w:spacing w:after="80"/>
            </w:pPr>
            <w:r>
              <w:rPr>
                <w:b/>
                <w:bCs/>
              </w:rPr>
              <w:t xml:space="preserve">Moyenne </w:t>
            </w:r>
            <w:r>
              <w:t>→ toujours tester la liste vide avant de diviser</w:t>
            </w:r>
          </w:p>
          <w:p w14:paraId="189FA040" w14:textId="77777777" w:rsidR="0040701B" w:rsidRDefault="00000000">
            <w:pPr>
              <w:pStyle w:val="Paragraphedeliste"/>
              <w:numPr>
                <w:ilvl w:val="0"/>
                <w:numId w:val="2"/>
              </w:numPr>
              <w:spacing w:after="80"/>
            </w:pPr>
            <w:r>
              <w:rPr>
                <w:b/>
                <w:bCs/>
              </w:rPr>
              <w:t xml:space="preserve">Grouper par catégorie </w:t>
            </w:r>
            <w:r>
              <w:t xml:space="preserve">→ initialiser TOUTES les clés à </w:t>
            </w:r>
            <w:r>
              <w:rPr>
                <w:rFonts w:ascii="Courier New" w:eastAsia="Courier New" w:hAnsi="Courier New" w:cs="Courier New"/>
                <w:color w:val="B5610A"/>
                <w:sz w:val="20"/>
                <w:szCs w:val="20"/>
              </w:rPr>
              <w:t>[]</w:t>
            </w:r>
            <w:r>
              <w:t xml:space="preserve"> avant de parcourir les données</w:t>
            </w:r>
          </w:p>
          <w:p w14:paraId="189FA041" w14:textId="77777777" w:rsidR="0040701B" w:rsidRDefault="00000000">
            <w:pPr>
              <w:pStyle w:val="Paragraphedeliste"/>
              <w:numPr>
                <w:ilvl w:val="0"/>
                <w:numId w:val="2"/>
              </w:numPr>
              <w:spacing w:after="80"/>
            </w:pPr>
            <w:r>
              <w:rPr>
                <w:b/>
                <w:bCs/>
              </w:rPr>
              <w:t xml:space="preserve">Ne jamais modifier une liste pendant un </w:t>
            </w:r>
            <w:r>
              <w:rPr>
                <w:rFonts w:ascii="Courier New" w:eastAsia="Courier New" w:hAnsi="Courier New" w:cs="Courier New"/>
                <w:color w:val="B5610A"/>
                <w:sz w:val="20"/>
                <w:szCs w:val="20"/>
              </w:rPr>
              <w:t>for</w:t>
            </w:r>
            <w:r>
              <w:t xml:space="preserve"> → utiliser la compréhension de liste</w:t>
            </w:r>
          </w:p>
          <w:p w14:paraId="189FA042" w14:textId="77777777" w:rsidR="0040701B" w:rsidRDefault="00000000">
            <w:pPr>
              <w:pStyle w:val="Paragraphedeliste"/>
              <w:numPr>
                <w:ilvl w:val="0"/>
                <w:numId w:val="2"/>
              </w:numPr>
              <w:spacing w:after="80"/>
            </w:pPr>
            <w:r>
              <w:rPr>
                <w:b/>
                <w:bCs/>
              </w:rPr>
              <w:t xml:space="preserve">Condition de filtre </w:t>
            </w:r>
            <w:r>
              <w:t xml:space="preserve">→ </w:t>
            </w:r>
            <w:r>
              <w:rPr>
                <w:rFonts w:ascii="Courier New" w:eastAsia="Courier New" w:hAnsi="Courier New" w:cs="Courier New"/>
                <w:color w:val="B5610A"/>
                <w:sz w:val="20"/>
                <w:szCs w:val="20"/>
              </w:rPr>
              <w:t>20 &lt;= temp &lt;= 25</w:t>
            </w:r>
            <w:r>
              <w:t xml:space="preserve"> (on garde l'intervalle valide)</w:t>
            </w:r>
          </w:p>
        </w:tc>
      </w:tr>
    </w:tbl>
    <w:p w14:paraId="189FA044" w14:textId="77777777" w:rsidR="0040701B" w:rsidRDefault="0040701B"/>
    <w:p w14:paraId="189FA045" w14:textId="77777777" w:rsidR="0040701B" w:rsidRDefault="0040701B">
      <w:pPr>
        <w:pBdr>
          <w:bottom w:val="single" w:sz="6" w:space="1" w:color="2A6496"/>
        </w:pBdr>
        <w:spacing w:before="200" w:after="200"/>
      </w:pPr>
    </w:p>
    <w:p w14:paraId="189FA046" w14:textId="77777777" w:rsidR="0040701B" w:rsidRDefault="00000000">
      <w:pPr>
        <w:pStyle w:val="Titre1"/>
        <w:spacing w:before="320" w:after="160"/>
      </w:pPr>
      <w:r>
        <w:t>OUTRO (33:00 – 34:00)</w:t>
      </w:r>
    </w:p>
    <w:p w14:paraId="189FA047" w14:textId="77777777" w:rsidR="0040701B" w:rsidRDefault="00000000">
      <w:pPr>
        <w:spacing w:before="80" w:after="60"/>
      </w:pPr>
      <w:r>
        <w:rPr>
          <w:b/>
          <w:bCs/>
          <w:color w:val="7B3FA8"/>
          <w:sz w:val="20"/>
          <w:szCs w:val="20"/>
        </w:rPr>
        <w:t>⏱ 33:00 – 34:00</w:t>
      </w:r>
      <w:r>
        <w:rPr>
          <w:i/>
          <w:iCs/>
          <w:color w:val="5A6470"/>
          <w:sz w:val="20"/>
          <w:szCs w:val="20"/>
        </w:rPr>
        <w:t xml:space="preserve">  —  Conclusion</w:t>
      </w:r>
    </w:p>
    <w:p w14:paraId="189FA048" w14:textId="77777777" w:rsidR="0040701B" w:rsidRDefault="00000000">
      <w:pPr>
        <w:spacing w:after="100"/>
        <w:ind w:left="200"/>
      </w:pPr>
      <w:r>
        <w:t xml:space="preserve">🎬 </w:t>
      </w:r>
      <w:r>
        <w:rPr>
          <w:b/>
          <w:bCs/>
          <w:color w:val="2A6496"/>
        </w:rPr>
        <w:t xml:space="preserve">Toi : </w:t>
      </w:r>
      <w:r>
        <w:t>Voilà pour la correction complète du Sujet 4 Plantes en serre ! Si cette vidéo vous a aidé, n'oubliez pas de liker et de vous abonner pour ne pas rater les prochaines corrections. Bon courage pour le Bac NSI 2026, et à très bientôt !</w:t>
      </w:r>
    </w:p>
    <w:p w14:paraId="189FA049" w14:textId="77777777" w:rsidR="0040701B" w:rsidRDefault="0040701B"/>
    <w:p w14:paraId="189FA04A" w14:textId="77777777" w:rsidR="0040701B" w:rsidRDefault="0040701B">
      <w:pPr>
        <w:pBdr>
          <w:bottom w:val="single" w:sz="6" w:space="1" w:color="2A6496"/>
        </w:pBdr>
        <w:spacing w:before="200" w:after="200"/>
      </w:pPr>
    </w:p>
    <w:p w14:paraId="189FA04B" w14:textId="77777777" w:rsidR="0040701B" w:rsidRDefault="00000000">
      <w:pPr>
        <w:pStyle w:val="Titre1"/>
        <w:spacing w:before="320" w:after="160"/>
      </w:pPr>
      <w:r>
        <w:lastRenderedPageBreak/>
        <w:t>NOTES DE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40701B" w14:paraId="189FA052" w14:textId="77777777">
        <w:tblPrEx>
          <w:tblCellMar>
            <w:top w:w="0" w:type="dxa"/>
            <w:bottom w:w="0" w:type="dxa"/>
          </w:tblCellMar>
        </w:tblPrEx>
        <w:tc>
          <w:tcPr>
            <w:tcW w:w="300" w:type="dxa"/>
            <w:shd w:val="clear" w:color="auto" w:fill="7B3FA8"/>
          </w:tcPr>
          <w:p w14:paraId="189FA04C" w14:textId="77777777" w:rsidR="0040701B" w:rsidRDefault="0040701B"/>
        </w:tc>
        <w:tc>
          <w:tcPr>
            <w:tcW w:w="8726" w:type="dxa"/>
            <w:shd w:val="clear" w:color="auto" w:fill="FAF5FF"/>
            <w:tcMar>
              <w:top w:w="100" w:type="dxa"/>
              <w:left w:w="160" w:type="dxa"/>
              <w:bottom w:w="100" w:type="dxa"/>
              <w:right w:w="120" w:type="dxa"/>
            </w:tcMar>
          </w:tcPr>
          <w:p w14:paraId="189FA04D" w14:textId="77777777" w:rsidR="0040701B" w:rsidRDefault="00000000">
            <w:pPr>
              <w:spacing w:after="80"/>
            </w:pPr>
            <w:r>
              <w:rPr>
                <w:rFonts w:ascii="Courier New" w:eastAsia="Courier New" w:hAnsi="Courier New" w:cs="Courier New"/>
                <w:b/>
                <w:bCs/>
                <w:color w:val="7B3FA8"/>
                <w:sz w:val="16"/>
                <w:szCs w:val="16"/>
              </w:rPr>
              <w:t>ÉCRANS &amp; VISUELS RECOMMANDÉS</w:t>
            </w:r>
          </w:p>
          <w:p w14:paraId="189FA04E" w14:textId="77777777" w:rsidR="0040701B" w:rsidRDefault="00000000">
            <w:pPr>
              <w:pStyle w:val="Paragraphedeliste"/>
              <w:numPr>
                <w:ilvl w:val="0"/>
                <w:numId w:val="2"/>
              </w:numPr>
              <w:spacing w:after="80"/>
            </w:pPr>
            <w:r>
              <w:t>Éditeur de code (VS Code / Thonny) pour écrire et exécuter le code en direct.</w:t>
            </w:r>
          </w:p>
          <w:p w14:paraId="189FA04F" w14:textId="77777777" w:rsidR="0040701B" w:rsidRDefault="00000000">
            <w:pPr>
              <w:pStyle w:val="Paragraphedeliste"/>
              <w:numPr>
                <w:ilvl w:val="0"/>
                <w:numId w:val="2"/>
              </w:numPr>
              <w:spacing w:after="80"/>
            </w:pPr>
            <w:r>
              <w:t>Onglet navigateur avec la fiche HTML du sujet pour naviguer entre les sections.</w:t>
            </w:r>
          </w:p>
          <w:p w14:paraId="189FA050" w14:textId="77777777" w:rsidR="0040701B" w:rsidRDefault="00000000">
            <w:pPr>
              <w:pStyle w:val="Paragraphedeliste"/>
              <w:numPr>
                <w:ilvl w:val="0"/>
                <w:numId w:val="2"/>
              </w:numPr>
              <w:spacing w:after="80"/>
            </w:pPr>
            <w:r>
              <w:t>Fenêtre de terminal pour montrer les erreurs (</w:t>
            </w:r>
            <w:proofErr w:type="spellStart"/>
            <w:r>
              <w:t>AttributeError</w:t>
            </w:r>
            <w:proofErr w:type="spellEnd"/>
            <w:r>
              <w:t xml:space="preserve">, </w:t>
            </w:r>
            <w:proofErr w:type="spellStart"/>
            <w:r>
              <w:t>KeyError</w:t>
            </w:r>
            <w:proofErr w:type="spellEnd"/>
            <w:r>
              <w:t xml:space="preserve">, </w:t>
            </w:r>
            <w:proofErr w:type="spellStart"/>
            <w:r>
              <w:t>ZeroDivisionError</w:t>
            </w:r>
            <w:proofErr w:type="spellEnd"/>
            <w:r>
              <w:t>).</w:t>
            </w:r>
          </w:p>
          <w:p w14:paraId="189FA051" w14:textId="77777777" w:rsidR="0040701B" w:rsidRDefault="00000000">
            <w:pPr>
              <w:pStyle w:val="Paragraphedeliste"/>
              <w:numPr>
                <w:ilvl w:val="0"/>
                <w:numId w:val="2"/>
              </w:numPr>
              <w:spacing w:after="80"/>
            </w:pPr>
            <w:r>
              <w:t>Tableau de trace du bug Q3 à préparer à l'avance (capture ou dessin à l'écran).</w:t>
            </w:r>
          </w:p>
        </w:tc>
      </w:tr>
      <w:tr w:rsidR="0040701B" w14:paraId="189FA059" w14:textId="77777777">
        <w:tblPrEx>
          <w:tblCellMar>
            <w:top w:w="0" w:type="dxa"/>
            <w:bottom w:w="0" w:type="dxa"/>
          </w:tblCellMar>
        </w:tblPrEx>
        <w:tc>
          <w:tcPr>
            <w:tcW w:w="300" w:type="dxa"/>
            <w:shd w:val="clear" w:color="auto" w:fill="5A6470"/>
          </w:tcPr>
          <w:p w14:paraId="189FA053" w14:textId="77777777" w:rsidR="0040701B" w:rsidRDefault="0040701B"/>
        </w:tc>
        <w:tc>
          <w:tcPr>
            <w:tcW w:w="8726" w:type="dxa"/>
            <w:shd w:val="clear" w:color="auto" w:fill="EEF1F5"/>
            <w:tcMar>
              <w:top w:w="100" w:type="dxa"/>
              <w:left w:w="160" w:type="dxa"/>
              <w:bottom w:w="100" w:type="dxa"/>
              <w:right w:w="120" w:type="dxa"/>
            </w:tcMar>
          </w:tcPr>
          <w:p w14:paraId="189FA054" w14:textId="77777777" w:rsidR="0040701B" w:rsidRDefault="00000000">
            <w:pPr>
              <w:spacing w:after="80"/>
            </w:pPr>
            <w:r>
              <w:rPr>
                <w:rFonts w:ascii="Courier New" w:eastAsia="Courier New" w:hAnsi="Courier New" w:cs="Courier New"/>
                <w:b/>
                <w:bCs/>
                <w:color w:val="5A6470"/>
                <w:sz w:val="16"/>
                <w:szCs w:val="16"/>
              </w:rPr>
              <w:t>TIMINGS INDICATIFS</w:t>
            </w:r>
          </w:p>
          <w:p w14:paraId="189FA055" w14:textId="77777777" w:rsidR="0040701B" w:rsidRDefault="00000000">
            <w:pPr>
              <w:spacing w:after="140"/>
            </w:pPr>
            <w:r>
              <w:rPr>
                <w:b/>
                <w:bCs/>
              </w:rPr>
              <w:t xml:space="preserve">Q1 </w:t>
            </w:r>
            <w:r>
              <w:t>(~6 min) → La plus rapide. Profiter pour bien ancrer la notation pointée.</w:t>
            </w:r>
          </w:p>
          <w:p w14:paraId="189FA056" w14:textId="77777777" w:rsidR="0040701B" w:rsidRDefault="00000000">
            <w:pPr>
              <w:spacing w:after="140"/>
            </w:pPr>
            <w:r>
              <w:rPr>
                <w:b/>
                <w:bCs/>
              </w:rPr>
              <w:t xml:space="preserve">Q2 </w:t>
            </w:r>
            <w:r>
              <w:t>(~7 min) → Insister sur la Fougère et l'initialisation.</w:t>
            </w:r>
          </w:p>
          <w:p w14:paraId="189FA057" w14:textId="77777777" w:rsidR="0040701B" w:rsidRDefault="00000000">
            <w:pPr>
              <w:spacing w:after="140"/>
            </w:pPr>
            <w:r>
              <w:rPr>
                <w:b/>
                <w:bCs/>
              </w:rPr>
              <w:t xml:space="preserve">Q3 </w:t>
            </w:r>
            <w:r>
              <w:t>(~7 min) → Le cœur de la vidéo. Trace pas à pas indispensable.</w:t>
            </w:r>
          </w:p>
          <w:p w14:paraId="189FA058" w14:textId="77777777" w:rsidR="0040701B" w:rsidRDefault="00000000">
            <w:pPr>
              <w:spacing w:after="140"/>
            </w:pPr>
            <w:r>
              <w:rPr>
                <w:b/>
                <w:bCs/>
              </w:rPr>
              <w:t xml:space="preserve">Q4 </w:t>
            </w:r>
            <w:r>
              <w:t>(~8 min) → Montrer les deux approches. Tester en live.</w:t>
            </w:r>
          </w:p>
        </w:tc>
      </w:tr>
      <w:tr w:rsidR="0040701B" w14:paraId="189FA05D" w14:textId="77777777">
        <w:tblPrEx>
          <w:tblCellMar>
            <w:top w:w="0" w:type="dxa"/>
            <w:bottom w:w="0" w:type="dxa"/>
          </w:tblCellMar>
        </w:tblPrEx>
        <w:tc>
          <w:tcPr>
            <w:tcW w:w="300" w:type="dxa"/>
            <w:shd w:val="clear" w:color="auto" w:fill="2A6496"/>
          </w:tcPr>
          <w:p w14:paraId="189FA05A" w14:textId="77777777" w:rsidR="0040701B" w:rsidRDefault="0040701B"/>
        </w:tc>
        <w:tc>
          <w:tcPr>
            <w:tcW w:w="8726" w:type="dxa"/>
            <w:shd w:val="clear" w:color="auto" w:fill="EEF4FA"/>
            <w:tcMar>
              <w:top w:w="100" w:type="dxa"/>
              <w:left w:w="160" w:type="dxa"/>
              <w:bottom w:w="100" w:type="dxa"/>
              <w:right w:w="120" w:type="dxa"/>
            </w:tcMar>
          </w:tcPr>
          <w:p w14:paraId="189FA05B" w14:textId="77777777" w:rsidR="0040701B" w:rsidRDefault="00000000">
            <w:pPr>
              <w:spacing w:after="80"/>
            </w:pPr>
            <w:r>
              <w:rPr>
                <w:rFonts w:ascii="Courier New" w:eastAsia="Courier New" w:hAnsi="Courier New" w:cs="Courier New"/>
                <w:b/>
                <w:bCs/>
                <w:color w:val="2A6496"/>
                <w:sz w:val="16"/>
                <w:szCs w:val="16"/>
              </w:rPr>
              <w:t>TITRE YOUTUBE SUGGÉRÉ</w:t>
            </w:r>
          </w:p>
          <w:p w14:paraId="189FA05C" w14:textId="77777777" w:rsidR="0040701B" w:rsidRDefault="00000000">
            <w:pPr>
              <w:spacing w:after="140"/>
            </w:pPr>
            <w:r>
              <w:rPr>
                <w:b/>
                <w:bCs/>
              </w:rPr>
              <w:t>📌 "Correction Sujet 4 NSI BAC 2026 — Plantes en serre | POO + Dictionnaires + Bug de liste"</w:t>
            </w:r>
          </w:p>
        </w:tc>
      </w:tr>
      <w:tr w:rsidR="0040701B" w14:paraId="189FA061" w14:textId="77777777">
        <w:tblPrEx>
          <w:tblCellMar>
            <w:top w:w="0" w:type="dxa"/>
            <w:bottom w:w="0" w:type="dxa"/>
          </w:tblCellMar>
        </w:tblPrEx>
        <w:tc>
          <w:tcPr>
            <w:tcW w:w="300" w:type="dxa"/>
            <w:shd w:val="clear" w:color="auto" w:fill="2A6496"/>
          </w:tcPr>
          <w:p w14:paraId="189FA05E" w14:textId="77777777" w:rsidR="0040701B" w:rsidRDefault="0040701B"/>
        </w:tc>
        <w:tc>
          <w:tcPr>
            <w:tcW w:w="8726" w:type="dxa"/>
            <w:shd w:val="clear" w:color="auto" w:fill="EEF4FA"/>
            <w:tcMar>
              <w:top w:w="100" w:type="dxa"/>
              <w:left w:w="160" w:type="dxa"/>
              <w:bottom w:w="100" w:type="dxa"/>
              <w:right w:w="120" w:type="dxa"/>
            </w:tcMar>
          </w:tcPr>
          <w:p w14:paraId="189FA05F" w14:textId="77777777" w:rsidR="0040701B" w:rsidRDefault="00000000">
            <w:pPr>
              <w:spacing w:after="80"/>
            </w:pPr>
            <w:r>
              <w:rPr>
                <w:rFonts w:ascii="Courier New" w:eastAsia="Courier New" w:hAnsi="Courier New" w:cs="Courier New"/>
                <w:b/>
                <w:bCs/>
                <w:color w:val="2A6496"/>
                <w:sz w:val="16"/>
                <w:szCs w:val="16"/>
              </w:rPr>
              <w:t>TAGS YOUTUBE SUGGÉRÉS</w:t>
            </w:r>
          </w:p>
          <w:p w14:paraId="189FA060" w14:textId="77777777" w:rsidR="0040701B" w:rsidRDefault="00000000">
            <w:pPr>
              <w:spacing w:after="140"/>
            </w:pPr>
            <w:r>
              <w:t>NSI, Terminale NSI, Bac NSI, NSI 2026, correction bac NSI, sujet 4 NSI, POO NSI, dictionnaire Python, liste Python, bug Python, compréhension de liste</w:t>
            </w:r>
          </w:p>
        </w:tc>
      </w:tr>
    </w:tbl>
    <w:p w14:paraId="189FA062" w14:textId="77777777" w:rsidR="00F55264" w:rsidRDefault="00F55264"/>
    <w:sectPr w:rsidR="00F55264" w:rsidSect="00E2430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43D6"/>
    <w:multiLevelType w:val="hybridMultilevel"/>
    <w:tmpl w:val="5FD85D54"/>
    <w:lvl w:ilvl="0" w:tplc="CD326C96">
      <w:start w:val="1"/>
      <w:numFmt w:val="decimal"/>
      <w:lvlText w:val="%1."/>
      <w:lvlJc w:val="left"/>
      <w:pPr>
        <w:ind w:left="720" w:hanging="360"/>
      </w:pPr>
    </w:lvl>
    <w:lvl w:ilvl="1" w:tplc="0FB602D8">
      <w:numFmt w:val="decimal"/>
      <w:lvlText w:val=""/>
      <w:lvlJc w:val="left"/>
    </w:lvl>
    <w:lvl w:ilvl="2" w:tplc="7A7A3424">
      <w:numFmt w:val="decimal"/>
      <w:lvlText w:val=""/>
      <w:lvlJc w:val="left"/>
    </w:lvl>
    <w:lvl w:ilvl="3" w:tplc="BAB401E2">
      <w:numFmt w:val="decimal"/>
      <w:lvlText w:val=""/>
      <w:lvlJc w:val="left"/>
    </w:lvl>
    <w:lvl w:ilvl="4" w:tplc="B89E3678">
      <w:numFmt w:val="decimal"/>
      <w:lvlText w:val=""/>
      <w:lvlJc w:val="left"/>
    </w:lvl>
    <w:lvl w:ilvl="5" w:tplc="EE40CDBC">
      <w:numFmt w:val="decimal"/>
      <w:lvlText w:val=""/>
      <w:lvlJc w:val="left"/>
    </w:lvl>
    <w:lvl w:ilvl="6" w:tplc="589CAAE6">
      <w:numFmt w:val="decimal"/>
      <w:lvlText w:val=""/>
      <w:lvlJc w:val="left"/>
    </w:lvl>
    <w:lvl w:ilvl="7" w:tplc="DF22A970">
      <w:numFmt w:val="decimal"/>
      <w:lvlText w:val=""/>
      <w:lvlJc w:val="left"/>
    </w:lvl>
    <w:lvl w:ilvl="8" w:tplc="BC80F080">
      <w:numFmt w:val="decimal"/>
      <w:lvlText w:val=""/>
      <w:lvlJc w:val="left"/>
    </w:lvl>
  </w:abstractNum>
  <w:abstractNum w:abstractNumId="1" w15:restartNumberingAfterBreak="0">
    <w:nsid w:val="3EAE4B7F"/>
    <w:multiLevelType w:val="hybridMultilevel"/>
    <w:tmpl w:val="7C5E8CCA"/>
    <w:lvl w:ilvl="0" w:tplc="BB98590C">
      <w:start w:val="1"/>
      <w:numFmt w:val="bullet"/>
      <w:lvlText w:val="●"/>
      <w:lvlJc w:val="left"/>
      <w:pPr>
        <w:ind w:left="720" w:hanging="360"/>
      </w:pPr>
    </w:lvl>
    <w:lvl w:ilvl="1" w:tplc="91FE2C7A">
      <w:start w:val="1"/>
      <w:numFmt w:val="bullet"/>
      <w:lvlText w:val="○"/>
      <w:lvlJc w:val="left"/>
      <w:pPr>
        <w:ind w:left="1440" w:hanging="360"/>
      </w:pPr>
    </w:lvl>
    <w:lvl w:ilvl="2" w:tplc="9ABE1134">
      <w:start w:val="1"/>
      <w:numFmt w:val="bullet"/>
      <w:lvlText w:val="■"/>
      <w:lvlJc w:val="left"/>
      <w:pPr>
        <w:ind w:left="2160" w:hanging="360"/>
      </w:pPr>
    </w:lvl>
    <w:lvl w:ilvl="3" w:tplc="5FC6B0E8">
      <w:start w:val="1"/>
      <w:numFmt w:val="bullet"/>
      <w:lvlText w:val="●"/>
      <w:lvlJc w:val="left"/>
      <w:pPr>
        <w:ind w:left="2880" w:hanging="360"/>
      </w:pPr>
    </w:lvl>
    <w:lvl w:ilvl="4" w:tplc="662E8F56">
      <w:start w:val="1"/>
      <w:numFmt w:val="bullet"/>
      <w:lvlText w:val="○"/>
      <w:lvlJc w:val="left"/>
      <w:pPr>
        <w:ind w:left="3600" w:hanging="360"/>
      </w:pPr>
    </w:lvl>
    <w:lvl w:ilvl="5" w:tplc="40E01FFE">
      <w:start w:val="1"/>
      <w:numFmt w:val="bullet"/>
      <w:lvlText w:val="■"/>
      <w:lvlJc w:val="left"/>
      <w:pPr>
        <w:ind w:left="4320" w:hanging="360"/>
      </w:pPr>
    </w:lvl>
    <w:lvl w:ilvl="6" w:tplc="C0841074">
      <w:start w:val="1"/>
      <w:numFmt w:val="bullet"/>
      <w:lvlText w:val="●"/>
      <w:lvlJc w:val="left"/>
      <w:pPr>
        <w:ind w:left="5040" w:hanging="360"/>
      </w:pPr>
    </w:lvl>
    <w:lvl w:ilvl="7" w:tplc="9CBC59EA">
      <w:start w:val="1"/>
      <w:numFmt w:val="bullet"/>
      <w:lvlText w:val="●"/>
      <w:lvlJc w:val="left"/>
      <w:pPr>
        <w:ind w:left="5760" w:hanging="360"/>
      </w:pPr>
    </w:lvl>
    <w:lvl w:ilvl="8" w:tplc="D1ECE510">
      <w:start w:val="1"/>
      <w:numFmt w:val="bullet"/>
      <w:lvlText w:val="●"/>
      <w:lvlJc w:val="left"/>
      <w:pPr>
        <w:ind w:left="6480" w:hanging="360"/>
      </w:pPr>
    </w:lvl>
  </w:abstractNum>
  <w:abstractNum w:abstractNumId="2" w15:restartNumberingAfterBreak="0">
    <w:nsid w:val="711623C5"/>
    <w:multiLevelType w:val="hybridMultilevel"/>
    <w:tmpl w:val="CD66560A"/>
    <w:lvl w:ilvl="0" w:tplc="14F41A74">
      <w:start w:val="1"/>
      <w:numFmt w:val="bullet"/>
      <w:lvlText w:val="•"/>
      <w:lvlJc w:val="left"/>
      <w:pPr>
        <w:ind w:left="720" w:hanging="360"/>
      </w:pPr>
    </w:lvl>
    <w:lvl w:ilvl="1" w:tplc="5CE2D896">
      <w:numFmt w:val="decimal"/>
      <w:lvlText w:val=""/>
      <w:lvlJc w:val="left"/>
    </w:lvl>
    <w:lvl w:ilvl="2" w:tplc="9F3407DC">
      <w:numFmt w:val="decimal"/>
      <w:lvlText w:val=""/>
      <w:lvlJc w:val="left"/>
    </w:lvl>
    <w:lvl w:ilvl="3" w:tplc="CE286416">
      <w:numFmt w:val="decimal"/>
      <w:lvlText w:val=""/>
      <w:lvlJc w:val="left"/>
    </w:lvl>
    <w:lvl w:ilvl="4" w:tplc="2EF253E4">
      <w:numFmt w:val="decimal"/>
      <w:lvlText w:val=""/>
      <w:lvlJc w:val="left"/>
    </w:lvl>
    <w:lvl w:ilvl="5" w:tplc="E2EAB152">
      <w:numFmt w:val="decimal"/>
      <w:lvlText w:val=""/>
      <w:lvlJc w:val="left"/>
    </w:lvl>
    <w:lvl w:ilvl="6" w:tplc="05D05BFE">
      <w:numFmt w:val="decimal"/>
      <w:lvlText w:val=""/>
      <w:lvlJc w:val="left"/>
    </w:lvl>
    <w:lvl w:ilvl="7" w:tplc="81F64E08">
      <w:numFmt w:val="decimal"/>
      <w:lvlText w:val=""/>
      <w:lvlJc w:val="left"/>
    </w:lvl>
    <w:lvl w:ilvl="8" w:tplc="EC786628">
      <w:numFmt w:val="decimal"/>
      <w:lvlText w:val=""/>
      <w:lvlJc w:val="left"/>
    </w:lvl>
  </w:abstractNum>
  <w:num w:numId="1" w16cid:durableId="674460517">
    <w:abstractNumId w:val="1"/>
    <w:lvlOverride w:ilvl="0">
      <w:startOverride w:val="1"/>
    </w:lvlOverride>
  </w:num>
  <w:num w:numId="2" w16cid:durableId="1907640861">
    <w:abstractNumId w:val="2"/>
    <w:lvlOverride w:ilvl="0">
      <w:startOverride w:val="1"/>
    </w:lvlOverride>
  </w:num>
  <w:num w:numId="3" w16cid:durableId="1546064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1B"/>
    <w:rsid w:val="0040701B"/>
    <w:rsid w:val="00DB3824"/>
    <w:rsid w:val="00E24301"/>
    <w:rsid w:val="00F552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9F4A"/>
  <w15:docId w15:val="{98A1C218-C8EF-4366-9636-81BA0FFC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2A6496"/>
      <w:sz w:val="36"/>
      <w:szCs w:val="36"/>
    </w:rPr>
  </w:style>
  <w:style w:type="paragraph" w:styleId="Titre2">
    <w:name w:val="heading 2"/>
    <w:uiPriority w:val="9"/>
    <w:unhideWhenUsed/>
    <w:qFormat/>
    <w:pPr>
      <w:spacing w:before="280" w:after="160"/>
      <w:outlineLvl w:val="1"/>
    </w:pPr>
    <w:rPr>
      <w:b/>
      <w:bCs/>
      <w:color w:val="B5610A"/>
      <w:sz w:val="28"/>
      <w:szCs w:val="28"/>
    </w:rPr>
  </w:style>
  <w:style w:type="paragraph" w:styleId="Titre3">
    <w:name w:val="heading 3"/>
    <w:uiPriority w:val="9"/>
    <w:semiHidden/>
    <w:unhideWhenUsed/>
    <w:qFormat/>
    <w:pPr>
      <w:spacing w:before="200" w:after="120"/>
      <w:outlineLvl w:val="2"/>
    </w:pPr>
    <w:rPr>
      <w:b/>
      <w:bCs/>
      <w:color w:val="2E7D32"/>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1891</Words>
  <Characters>10401</Characters>
  <Application>Microsoft Office Word</Application>
  <DocSecurity>0</DocSecurity>
  <Lines>86</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thierry sautiere</cp:lastModifiedBy>
  <cp:revision>2</cp:revision>
  <dcterms:created xsi:type="dcterms:W3CDTF">2026-04-07T16:06:00Z</dcterms:created>
  <dcterms:modified xsi:type="dcterms:W3CDTF">2026-04-07T16:11:00Z</dcterms:modified>
</cp:coreProperties>
</file>