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Birodh  Rijal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Integrated ICT Pvt. Ltd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