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ED" w:rsidRDefault="00334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334EED" w:rsidRDefault="002E3488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Tabela: Dicionário da 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Entidade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C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Id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ade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2027"/>
        <w:gridCol w:w="1667"/>
        <w:gridCol w:w="2218"/>
        <w:gridCol w:w="1678"/>
      </w:tblGrid>
      <w:tr w:rsidR="00334EED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334EED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 w:rsidP="002E34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 xml:space="preserve">entificador único da </w:t>
            </w:r>
            <w:r>
              <w:rPr>
                <w:rFonts w:ascii="Times New Roman" w:eastAsia="Times New Roman" w:hAnsi="Times New Roman" w:cs="Times New Roman"/>
                <w:sz w:val="20"/>
              </w:rPr>
              <w:t>Cidade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Primary Key</w:t>
            </w:r>
          </w:p>
        </w:tc>
      </w:tr>
      <w:tr w:rsidR="00334EED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Var</w:t>
            </w:r>
            <w:r w:rsidR="002E3488" w:rsidRPr="00A00643">
              <w:rPr>
                <w:rFonts w:ascii="Times New Roman" w:eastAsia="Times New Roman" w:hAnsi="Times New Roman" w:cs="Times New Roman"/>
                <w:sz w:val="20"/>
              </w:rPr>
              <w:t>char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(50)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Nome da </w:t>
            </w:r>
            <w:r w:rsidR="00A00643">
              <w:rPr>
                <w:rFonts w:ascii="Times New Roman" w:eastAsia="Times New Roman" w:hAnsi="Times New Roman" w:cs="Times New Roman"/>
                <w:sz w:val="20"/>
              </w:rPr>
              <w:t>Cidade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Data_ultima_alteracao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 w:rsidP="002E34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do último update na </w:t>
            </w:r>
            <w:r w:rsidR="00A00643">
              <w:rPr>
                <w:rFonts w:ascii="Times New Roman" w:eastAsia="Times New Roman" w:hAnsi="Times New Roman" w:cs="Times New Roman"/>
                <w:sz w:val="20"/>
              </w:rPr>
              <w:t>Entidade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334EED" w:rsidRDefault="002E34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Flores(2016)</w:t>
      </w: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2E3488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Tabela: Dicionário da 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Entidade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Endereco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1"/>
        <w:gridCol w:w="2027"/>
        <w:gridCol w:w="1653"/>
        <w:gridCol w:w="2180"/>
        <w:gridCol w:w="1676"/>
      </w:tblGrid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Primary Key</w:t>
            </w:r>
          </w:p>
        </w:tc>
      </w:tr>
      <w:tr w:rsidR="00A00643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Id_cidade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da cidade vinculada ao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rua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Var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char(50)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B85D80" w:rsidP="00B85D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Nome da rua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cep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Var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char(9)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B85D80" w:rsidP="00B85D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número de Cep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numero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B85D80" w:rsidP="00B85D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número do endereço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_ultima_alteracao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último update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334EED" w:rsidRDefault="002E34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Flores(2016)</w:t>
      </w: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2E3488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Tabela: Dicionário da 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Entidade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Ferias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"/>
        <w:gridCol w:w="2027"/>
        <w:gridCol w:w="1630"/>
        <w:gridCol w:w="2195"/>
        <w:gridCol w:w="1682"/>
      </w:tblGrid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Identificador único da Cidade.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Primary Key</w:t>
            </w:r>
          </w:p>
        </w:tc>
      </w:tr>
      <w:tr w:rsidR="00A00643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Id_usuario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do usuário vinculado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_inicial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início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_final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finalização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Aprovado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Boo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lean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Status da aprovação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de férias </w:t>
            </w:r>
            <w:r>
              <w:rPr>
                <w:rFonts w:ascii="Times New Roman" w:eastAsia="Times New Roman" w:hAnsi="Times New Roman" w:cs="Times New Roman"/>
                <w:sz w:val="20"/>
              </w:rPr>
              <w:t>‘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True</w:t>
            </w:r>
            <w:r>
              <w:rPr>
                <w:rFonts w:ascii="Times New Roman" w:eastAsia="Times New Roman" w:hAnsi="Times New Roman" w:cs="Times New Roman"/>
                <w:sz w:val="20"/>
              </w:rPr>
              <w:t>’ ou ‘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</w:rPr>
              <w:t>’.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_ultima_alteracao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último update na Entidade.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334EED" w:rsidRDefault="002E34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Flores(2016)</w:t>
      </w: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2E3488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Tabela: Dicionário da 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Entidade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Licenca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1"/>
        <w:gridCol w:w="2027"/>
        <w:gridCol w:w="1653"/>
        <w:gridCol w:w="2180"/>
        <w:gridCol w:w="1676"/>
      </w:tblGrid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Primary Key</w:t>
            </w:r>
          </w:p>
        </w:tc>
      </w:tr>
      <w:tr w:rsidR="00A00643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Id_usuario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do usuário vinculado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00643" w:rsidRDefault="00A00643" w:rsidP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B85D80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Data_inicial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Timestamp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início do período da licença.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B85D80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Data_final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Timestamp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finalização do período da licença.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85D80" w:rsidRDefault="00B85D80" w:rsidP="00B85D8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Tipo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Var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char(50)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Pr="00B85D80" w:rsidRDefault="00B85D80" w:rsidP="00B85D80">
            <w:pPr>
              <w:spacing w:after="0" w:line="240" w:lineRule="auto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Tipo que a licença irá se referir.</w:t>
            </w:r>
            <w:bookmarkStart w:id="0" w:name="_GoBack"/>
            <w:bookmarkEnd w:id="0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A00643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_ultima_alteracao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último update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334EED" w:rsidRDefault="002E34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Flores(2016)</w:t>
      </w: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2E3488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Tabela: Dicionário da </w:t>
      </w:r>
      <w:r w:rsidR="00A00643">
        <w:rPr>
          <w:rFonts w:ascii="Times New Roman" w:eastAsia="Times New Roman" w:hAnsi="Times New Roman" w:cs="Times New Roman"/>
          <w:b/>
          <w:color w:val="000000"/>
          <w:sz w:val="20"/>
        </w:rPr>
        <w:t>Entidade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Aprovacao Apontamento Horas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"/>
        <w:gridCol w:w="2971"/>
        <w:gridCol w:w="1389"/>
        <w:gridCol w:w="1752"/>
        <w:gridCol w:w="1493"/>
      </w:tblGrid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 w:rsidP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Identificador único da </w:t>
            </w:r>
            <w:r>
              <w:rPr>
                <w:rFonts w:ascii="Times New Roman" w:eastAsia="Times New Roman" w:hAnsi="Times New Roman" w:cs="Times New Roman"/>
                <w:sz w:val="20"/>
              </w:rPr>
              <w:t>Aprovacao de apontamentos de Horas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Primary Key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_usuario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_aprovacao_apontamento_horas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_apontamento_horas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Foreigner Key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Boo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leans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 w:rsidP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Status da aprovação ‘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True</w:t>
            </w:r>
            <w:r>
              <w:rPr>
                <w:rFonts w:ascii="Times New Roman" w:eastAsia="Times New Roman" w:hAnsi="Times New Roman" w:cs="Times New Roman"/>
                <w:sz w:val="20"/>
              </w:rPr>
              <w:t>’ ou ‘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False</w:t>
            </w:r>
            <w:r>
              <w:rPr>
                <w:rFonts w:ascii="Times New Roman" w:eastAsia="Times New Roman" w:hAnsi="Times New Roman" w:cs="Times New Roman"/>
                <w:sz w:val="20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334EED" w:rsidTr="002E3488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_ultima_alteracao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  <w:r w:rsidR="002E3488">
              <w:rPr>
                <w:rFonts w:ascii="Times New Roman" w:eastAsia="Times New Roman" w:hAnsi="Times New Roman" w:cs="Times New Roman"/>
                <w:sz w:val="20"/>
              </w:rPr>
              <w:t>stamp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A006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último update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4EED" w:rsidRDefault="002E348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334EED" w:rsidRDefault="002E34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Flores(2016)</w:t>
      </w: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34EED" w:rsidRDefault="00334E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sectPr w:rsidR="00334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4EED"/>
    <w:rsid w:val="002E3488"/>
    <w:rsid w:val="00334EED"/>
    <w:rsid w:val="00A00643"/>
    <w:rsid w:val="00B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688F05-B65D-47CC-9A1B-EF283D11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 Flores | Conecta</cp:lastModifiedBy>
  <cp:revision>4</cp:revision>
  <dcterms:created xsi:type="dcterms:W3CDTF">2016-04-27T16:29:00Z</dcterms:created>
  <dcterms:modified xsi:type="dcterms:W3CDTF">2016-04-27T16:51:00Z</dcterms:modified>
</cp:coreProperties>
</file>