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0FDD" w14:textId="6937C728" w:rsidR="00175CDE" w:rsidRDefault="00175CDE"/>
    <w:p w14:paraId="1BE029BE" w14:textId="4E43B563" w:rsidR="003A1449" w:rsidRDefault="003A1449" w:rsidP="003A1449">
      <w:pPr>
        <w:pStyle w:val="ListParagraph"/>
        <w:numPr>
          <w:ilvl w:val="0"/>
          <w:numId w:val="1"/>
        </w:numPr>
      </w:pPr>
      <w:r>
        <w:t xml:space="preserve">Description of </w:t>
      </w:r>
      <w:proofErr w:type="spellStart"/>
      <w:r>
        <w:rPr>
          <w:b/>
          <w:bCs/>
        </w:rPr>
        <w:t>HungryWordMover</w:t>
      </w:r>
      <w:proofErr w:type="spellEnd"/>
      <w:r>
        <w:t xml:space="preserve"> class</w:t>
      </w:r>
    </w:p>
    <w:p w14:paraId="5E4731FF" w14:textId="09E3206C" w:rsidR="002B0818" w:rsidRDefault="0042448C" w:rsidP="002B0818">
      <w:r>
        <w:t xml:space="preserve">The </w:t>
      </w:r>
      <w:proofErr w:type="spellStart"/>
      <w:r w:rsidR="00E13EE2">
        <w:rPr>
          <w:b/>
          <w:bCs/>
        </w:rPr>
        <w:t>HungryWordMover</w:t>
      </w:r>
      <w:proofErr w:type="spellEnd"/>
      <w:r w:rsidR="00E13EE2">
        <w:t xml:space="preserve"> class is </w:t>
      </w:r>
      <w:proofErr w:type="gramStart"/>
      <w:r w:rsidR="00E13EE2">
        <w:t>similar to</w:t>
      </w:r>
      <w:proofErr w:type="gramEnd"/>
      <w:r w:rsidR="00E13EE2">
        <w:t xml:space="preserve"> the regular </w:t>
      </w:r>
      <w:proofErr w:type="spellStart"/>
      <w:r w:rsidR="00E13EE2">
        <w:rPr>
          <w:b/>
          <w:bCs/>
        </w:rPr>
        <w:t>WordMover</w:t>
      </w:r>
      <w:proofErr w:type="spellEnd"/>
      <w:r w:rsidR="00E13EE2">
        <w:t xml:space="preserve"> class</w:t>
      </w:r>
      <w:r w:rsidR="001B1503">
        <w:t xml:space="preserve"> except it </w:t>
      </w:r>
      <w:r w:rsidR="00CD6621">
        <w:t>takes in an extra parameter for the constructor which is a list of Falling Words. This is intended</w:t>
      </w:r>
      <w:r w:rsidR="005479B6">
        <w:t xml:space="preserve"> to pass the current Falling Words on screen to check if they collide with the current Hungry Word.</w:t>
      </w:r>
    </w:p>
    <w:p w14:paraId="4EEC182B" w14:textId="07F4CC22" w:rsidR="008A5DEE" w:rsidRDefault="00547A6B" w:rsidP="002B0818">
      <w:r>
        <w:t>The run method checks if the game is not done</w:t>
      </w:r>
      <w:r w:rsidR="00D00620">
        <w:t xml:space="preserve">, the word is not off-screen and the word is not waiting and then animates the </w:t>
      </w:r>
      <w:r w:rsidR="003E6B5E">
        <w:t>word across the screen. It checks each time through the list of falling words to check if one of them collides with the Hungry Word</w:t>
      </w:r>
      <w:r w:rsidR="00204009">
        <w:t xml:space="preserve">; if it does, the Falling word is </w:t>
      </w:r>
      <w:r w:rsidR="00CE6154">
        <w:t>reset,</w:t>
      </w:r>
      <w:r w:rsidR="00204009">
        <w:t xml:space="preserve"> and the missed counter is incremented by 1.</w:t>
      </w:r>
      <w:r w:rsidR="00CE6154">
        <w:t xml:space="preserve"> If the g</w:t>
      </w:r>
      <w:r w:rsidR="002F6EB3">
        <w:t>ame is not yet done and</w:t>
      </w:r>
      <w:r w:rsidR="00E73602">
        <w:t xml:space="preserve"> word slides of screen, the Hungry Word is </w:t>
      </w:r>
      <w:proofErr w:type="gramStart"/>
      <w:r w:rsidR="00E73602">
        <w:t>reset</w:t>
      </w:r>
      <w:proofErr w:type="gramEnd"/>
      <w:r w:rsidR="007822A2">
        <w:t xml:space="preserve"> and the missed counter is incremented by 1 then the </w:t>
      </w:r>
      <w:proofErr w:type="spellStart"/>
      <w:r w:rsidR="007822A2">
        <w:rPr>
          <w:b/>
          <w:bCs/>
        </w:rPr>
        <w:t>HungryWordMover</w:t>
      </w:r>
      <w:proofErr w:type="spellEnd"/>
      <w:r w:rsidR="007822A2">
        <w:t xml:space="preserve"> </w:t>
      </w:r>
      <w:r w:rsidR="008A5DEE">
        <w:t>object</w:t>
      </w:r>
      <w:r w:rsidR="007822A2">
        <w:t xml:space="preserve"> makes the Hungry Word start waiting.</w:t>
      </w:r>
      <w:r w:rsidR="008A5DEE">
        <w:t xml:space="preserve"> When the Hungry Word is waiting the </w:t>
      </w:r>
      <w:proofErr w:type="spellStart"/>
      <w:r w:rsidR="008A5DEE">
        <w:rPr>
          <w:b/>
          <w:bCs/>
        </w:rPr>
        <w:t>HungryWordMover</w:t>
      </w:r>
      <w:proofErr w:type="spellEnd"/>
      <w:r w:rsidR="008A5DEE">
        <w:t xml:space="preserve"> object sleeps for a random duration ranging from 0 to 10 seconds</w:t>
      </w:r>
      <w:r w:rsidR="00B3542A">
        <w:t xml:space="preserve"> then stops waiting and resumes.</w:t>
      </w:r>
    </w:p>
    <w:p w14:paraId="0CA7CD5F" w14:textId="3EFA11A9" w:rsidR="003A1449" w:rsidRDefault="00CB2ED2" w:rsidP="003A1449">
      <w:pPr>
        <w:pStyle w:val="ListParagraph"/>
        <w:numPr>
          <w:ilvl w:val="0"/>
          <w:numId w:val="1"/>
        </w:numPr>
      </w:pPr>
      <w:r>
        <w:t>Other classes added</w:t>
      </w:r>
    </w:p>
    <w:p w14:paraId="4411079C" w14:textId="5AE75567" w:rsidR="00B3542A" w:rsidRPr="00BD28C1" w:rsidRDefault="000553CE" w:rsidP="00B3542A">
      <w:r>
        <w:t xml:space="preserve">The </w:t>
      </w:r>
      <w:proofErr w:type="spellStart"/>
      <w:r>
        <w:rPr>
          <w:b/>
          <w:bCs/>
        </w:rPr>
        <w:t>HungryWord</w:t>
      </w:r>
      <w:proofErr w:type="spellEnd"/>
      <w:r>
        <w:t xml:space="preserve"> class was also </w:t>
      </w:r>
      <w:proofErr w:type="gramStart"/>
      <w:r>
        <w:t>added</w:t>
      </w:r>
      <w:proofErr w:type="gramEnd"/>
      <w:r>
        <w:t xml:space="preserve"> and it is similar to </w:t>
      </w:r>
      <w:proofErr w:type="spellStart"/>
      <w:r w:rsidR="00A83113">
        <w:rPr>
          <w:b/>
          <w:bCs/>
        </w:rPr>
        <w:t>FallingWord</w:t>
      </w:r>
      <w:proofErr w:type="spellEnd"/>
      <w:r w:rsidR="00A83113">
        <w:t xml:space="preserve"> class</w:t>
      </w:r>
      <w:r w:rsidR="005D4E7A">
        <w:t xml:space="preserve"> except that the x and y coordinates for almost every method are reverse since it moves horizontally not vertically. The class was made to ensure that the implem</w:t>
      </w:r>
      <w:r w:rsidR="00B24574">
        <w:t xml:space="preserve">enter of the horizontal moving Hungry Words would not have </w:t>
      </w:r>
      <w:r w:rsidR="001E5F2C">
        <w:t xml:space="preserve">confusion on which parameters to change when needing a word to go horizontal or vertically. The </w:t>
      </w:r>
      <w:proofErr w:type="spellStart"/>
      <w:r w:rsidR="001E5F2C">
        <w:rPr>
          <w:b/>
          <w:bCs/>
        </w:rPr>
        <w:t>HungryWord</w:t>
      </w:r>
      <w:proofErr w:type="spellEnd"/>
      <w:r w:rsidR="001E5F2C">
        <w:rPr>
          <w:b/>
          <w:bCs/>
        </w:rPr>
        <w:t xml:space="preserve"> </w:t>
      </w:r>
      <w:r w:rsidR="001E5F2C">
        <w:t xml:space="preserve">class also has a </w:t>
      </w:r>
      <w:r w:rsidR="001E5F2C">
        <w:rPr>
          <w:i/>
          <w:iCs/>
        </w:rPr>
        <w:t>.collides(</w:t>
      </w:r>
      <w:proofErr w:type="spellStart"/>
      <w:r w:rsidR="001E5F2C">
        <w:rPr>
          <w:i/>
          <w:iCs/>
        </w:rPr>
        <w:t>FallingWord</w:t>
      </w:r>
      <w:proofErr w:type="spellEnd"/>
      <w:r w:rsidR="001E5F2C">
        <w:rPr>
          <w:i/>
          <w:iCs/>
        </w:rPr>
        <w:t xml:space="preserve"> </w:t>
      </w:r>
      <w:proofErr w:type="spellStart"/>
      <w:r w:rsidR="001E5F2C">
        <w:rPr>
          <w:i/>
          <w:iCs/>
        </w:rPr>
        <w:t>fWord</w:t>
      </w:r>
      <w:proofErr w:type="spellEnd"/>
      <w:r w:rsidR="001E5F2C">
        <w:rPr>
          <w:i/>
          <w:iCs/>
        </w:rPr>
        <w:t>)</w:t>
      </w:r>
      <w:r w:rsidR="00BD28C1">
        <w:t xml:space="preserve"> method to check if the Word collides with a Falling Word</w:t>
      </w:r>
    </w:p>
    <w:p w14:paraId="60C055E7" w14:textId="07EF319E" w:rsidR="00CB2ED2" w:rsidRDefault="00CB2ED2" w:rsidP="003A1449">
      <w:pPr>
        <w:pStyle w:val="ListParagraph"/>
        <w:numPr>
          <w:ilvl w:val="0"/>
          <w:numId w:val="1"/>
        </w:numPr>
      </w:pPr>
      <w:r>
        <w:t>Changes made to</w:t>
      </w:r>
      <w:r w:rsidR="003369AA">
        <w:t xml:space="preserve"> </w:t>
      </w:r>
      <w:r w:rsidR="002B0818">
        <w:t>existing classes</w:t>
      </w:r>
    </w:p>
    <w:p w14:paraId="401E441E" w14:textId="7AE88971" w:rsidR="00701567" w:rsidRDefault="00701567" w:rsidP="00701567">
      <w:r>
        <w:t xml:space="preserve">The package declaration was removed from all the </w:t>
      </w:r>
      <w:proofErr w:type="gramStart"/>
      <w:r>
        <w:t>files</w:t>
      </w:r>
      <w:proofErr w:type="gramEnd"/>
      <w:r>
        <w:t xml:space="preserve"> and they file structure was reorganised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3A0CFC" w14:paraId="66E95794" w14:textId="77777777" w:rsidTr="0070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65B7B33" w14:textId="057E344E" w:rsidR="003A0CFC" w:rsidRDefault="003A0CFC" w:rsidP="003A0CFC">
            <w:r>
              <w:t>Class</w:t>
            </w:r>
          </w:p>
        </w:tc>
        <w:tc>
          <w:tcPr>
            <w:tcW w:w="7323" w:type="dxa"/>
          </w:tcPr>
          <w:p w14:paraId="1E92202E" w14:textId="7F73C5EA" w:rsidR="003A0CFC" w:rsidRDefault="003A0CFC" w:rsidP="003A0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3A0CFC" w14:paraId="02181980" w14:textId="77777777" w:rsidTr="00701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0D1C4ED" w14:textId="26403625" w:rsidR="003A0CFC" w:rsidRDefault="00973DDF" w:rsidP="003A0CFC">
            <w:proofErr w:type="spellStart"/>
            <w:r>
              <w:t>CatchWord</w:t>
            </w:r>
            <w:proofErr w:type="spellEnd"/>
          </w:p>
        </w:tc>
        <w:tc>
          <w:tcPr>
            <w:tcW w:w="7323" w:type="dxa"/>
          </w:tcPr>
          <w:p w14:paraId="11896D2C" w14:textId="0FCC3D54" w:rsidR="003A0CFC" w:rsidRDefault="00973DDF" w:rsidP="003A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90D32">
              <w:t xml:space="preserve"> </w:t>
            </w:r>
            <w:r>
              <w:t xml:space="preserve">now an array of </w:t>
            </w:r>
            <w:proofErr w:type="spellStart"/>
            <w:r>
              <w:t>HungryWords</w:t>
            </w:r>
            <w:proofErr w:type="spellEnd"/>
            <w:r>
              <w:t xml:space="preserve"> </w:t>
            </w:r>
            <w:r w:rsidR="00C90D32">
              <w:t xml:space="preserve">as an instance variable </w:t>
            </w:r>
            <w:proofErr w:type="gramStart"/>
            <w:r>
              <w:t>and als</w:t>
            </w:r>
            <w:r w:rsidR="00C90D32">
              <w:t>o</w:t>
            </w:r>
            <w:proofErr w:type="gramEnd"/>
            <w:r w:rsidR="00C90D32">
              <w:t xml:space="preserve"> has the </w:t>
            </w:r>
            <w:proofErr w:type="spellStart"/>
            <w:r w:rsidR="00C90D32" w:rsidRPr="00411EE4">
              <w:rPr>
                <w:i/>
                <w:iCs/>
              </w:rPr>
              <w:t>setHungryWords</w:t>
            </w:r>
            <w:proofErr w:type="spellEnd"/>
            <w:r w:rsidR="00C90D32">
              <w:t xml:space="preserve"> method to set them</w:t>
            </w:r>
          </w:p>
          <w:p w14:paraId="0DDC6E43" w14:textId="77777777" w:rsidR="00C90D32" w:rsidRDefault="00C90D32" w:rsidP="003A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62843">
              <w:t xml:space="preserve">The run method has been changed to check for the </w:t>
            </w:r>
            <w:proofErr w:type="spellStart"/>
            <w:r w:rsidR="00784794">
              <w:t>HungryWord</w:t>
            </w:r>
            <w:proofErr w:type="spellEnd"/>
            <w:r w:rsidR="00784794">
              <w:t xml:space="preserve"> first </w:t>
            </w:r>
            <w:proofErr w:type="gramStart"/>
            <w:r w:rsidR="00784794">
              <w:t>in order to</w:t>
            </w:r>
            <w:proofErr w:type="gramEnd"/>
            <w:r w:rsidR="00784794">
              <w:t xml:space="preserve"> remove it before </w:t>
            </w:r>
            <w:proofErr w:type="spellStart"/>
            <w:r w:rsidR="00784794">
              <w:t>FallingWords</w:t>
            </w:r>
            <w:proofErr w:type="spellEnd"/>
            <w:r w:rsidR="00784794">
              <w:t>.</w:t>
            </w:r>
          </w:p>
          <w:p w14:paraId="2A7C6AC0" w14:textId="2402C26D" w:rsidR="00784794" w:rsidRDefault="001B0081" w:rsidP="003A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When the run method checks for </w:t>
            </w:r>
            <w:proofErr w:type="spellStart"/>
            <w:r>
              <w:t>FallingWords</w:t>
            </w:r>
            <w:proofErr w:type="spellEnd"/>
            <w:r>
              <w:t xml:space="preserve"> it iterates through the list from the first match to check if there is another match which is lower then resets the lower one.</w:t>
            </w:r>
          </w:p>
        </w:tc>
      </w:tr>
      <w:tr w:rsidR="003A0CFC" w14:paraId="1A271CA8" w14:textId="77777777" w:rsidTr="00701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196FD7E" w14:textId="046032F6" w:rsidR="003A0CFC" w:rsidRDefault="00C2409F" w:rsidP="003A0CFC">
            <w:proofErr w:type="spellStart"/>
            <w:r>
              <w:t>FallingWord</w:t>
            </w:r>
            <w:proofErr w:type="spellEnd"/>
          </w:p>
        </w:tc>
        <w:tc>
          <w:tcPr>
            <w:tcW w:w="7323" w:type="dxa"/>
          </w:tcPr>
          <w:p w14:paraId="185D1C4E" w14:textId="77777777" w:rsidR="003A0CFC" w:rsidRDefault="00C2409F" w:rsidP="00C2409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has a</w:t>
            </w:r>
            <w:r w:rsidR="00411EE4">
              <w:t xml:space="preserve"> </w:t>
            </w:r>
            <w:proofErr w:type="spellStart"/>
            <w:r w:rsidR="00411EE4">
              <w:rPr>
                <w:i/>
                <w:iCs/>
              </w:rPr>
              <w:t>getBox</w:t>
            </w:r>
            <w:proofErr w:type="spellEnd"/>
            <w:r w:rsidR="00411EE4">
              <w:rPr>
                <w:i/>
                <w:iCs/>
              </w:rPr>
              <w:t>()</w:t>
            </w:r>
            <w:r w:rsidR="00411EE4">
              <w:t xml:space="preserve"> method which gets the coordinates of the corners of the word, which is used for collision checking with the </w:t>
            </w:r>
            <w:proofErr w:type="spellStart"/>
            <w:r w:rsidR="00411EE4">
              <w:t>HungryWord</w:t>
            </w:r>
            <w:proofErr w:type="spellEnd"/>
            <w:r w:rsidR="00411EE4">
              <w:t>.</w:t>
            </w:r>
          </w:p>
          <w:p w14:paraId="4887BB3E" w14:textId="442FDE81" w:rsidR="008205B9" w:rsidRDefault="008205B9" w:rsidP="00C2409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rPr>
                <w:i/>
                <w:iCs/>
              </w:rPr>
              <w:t>matchWord</w:t>
            </w:r>
            <w:proofErr w:type="spellEnd"/>
            <w:r>
              <w:rPr>
                <w:i/>
                <w:iCs/>
              </w:rPr>
              <w:t>()</w:t>
            </w:r>
            <w:r>
              <w:t xml:space="preserve"> method was also changed to get it not the reset a word on match since this is being handled by </w:t>
            </w:r>
            <w:proofErr w:type="spellStart"/>
            <w:r w:rsidRPr="00CB76A6">
              <w:rPr>
                <w:b/>
                <w:bCs/>
              </w:rPr>
              <w:t>CatchWord</w:t>
            </w:r>
            <w:proofErr w:type="spellEnd"/>
            <w:r w:rsidR="00CB76A6">
              <w:t>.</w:t>
            </w:r>
          </w:p>
        </w:tc>
      </w:tr>
      <w:tr w:rsidR="003A0CFC" w14:paraId="4AAF1D8F" w14:textId="77777777" w:rsidTr="00701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983186B" w14:textId="02784D91" w:rsidR="003A0CFC" w:rsidRDefault="004122F6" w:rsidP="003A0CFC">
            <w:proofErr w:type="spellStart"/>
            <w:r>
              <w:t>GamePanel</w:t>
            </w:r>
            <w:proofErr w:type="spellEnd"/>
          </w:p>
        </w:tc>
        <w:tc>
          <w:tcPr>
            <w:tcW w:w="7323" w:type="dxa"/>
          </w:tcPr>
          <w:p w14:paraId="4A517243" w14:textId="77777777" w:rsidR="003A0CFC" w:rsidRDefault="004122F6" w:rsidP="004122F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takes in an array of </w:t>
            </w:r>
            <w:proofErr w:type="spellStart"/>
            <w:r>
              <w:t>HungryWords</w:t>
            </w:r>
            <w:proofErr w:type="spellEnd"/>
            <w:r>
              <w:t xml:space="preserve"> to rend</w:t>
            </w:r>
            <w:r w:rsidR="006F4327">
              <w:t xml:space="preserve">er the </w:t>
            </w:r>
            <w:r w:rsidR="00746F27">
              <w:t>Hungry Word on screen</w:t>
            </w:r>
          </w:p>
          <w:p w14:paraId="1BC7B5F4" w14:textId="77777777" w:rsidR="00746F27" w:rsidRDefault="00746F27" w:rsidP="004122F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borders around the screen on top of everything to make them the final layer.</w:t>
            </w:r>
          </w:p>
          <w:p w14:paraId="226D2587" w14:textId="77777777" w:rsidR="00746F27" w:rsidRDefault="008670C3" w:rsidP="004122F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the font monospaced because other fonts will make collision look like it is off when </w:t>
            </w:r>
            <w:r w:rsidR="00C40C0E">
              <w:t>in fact collision calculates the length of the based on the average length of a character</w:t>
            </w:r>
          </w:p>
          <w:p w14:paraId="3B9D6626" w14:textId="77777777" w:rsidR="00C40C0E" w:rsidRDefault="00D31EC8" w:rsidP="004122F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screen colour changes to green upon winning and red upon losing (cosmetic change)</w:t>
            </w:r>
          </w:p>
          <w:p w14:paraId="654CB455" w14:textId="7499815B" w:rsidR="00F03265" w:rsidRDefault="00F03265" w:rsidP="004122F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</w:t>
            </w:r>
            <w:r w:rsidR="002440A9">
              <w:t xml:space="preserve"> </w:t>
            </w:r>
            <w:proofErr w:type="spellStart"/>
            <w:r w:rsidR="002440A9">
              <w:rPr>
                <w:i/>
                <w:iCs/>
              </w:rPr>
              <w:t>getValidY</w:t>
            </w:r>
            <w:r w:rsidR="00EC7B88">
              <w:rPr>
                <w:i/>
                <w:iCs/>
              </w:rPr>
              <w:t>pos</w:t>
            </w:r>
            <w:proofErr w:type="spellEnd"/>
            <w:r w:rsidR="00EC7B88">
              <w:rPr>
                <w:i/>
                <w:iCs/>
              </w:rPr>
              <w:t>()</w:t>
            </w:r>
            <w:r w:rsidR="00EC7B88">
              <w:t xml:space="preserve"> </w:t>
            </w:r>
            <w:r w:rsidR="00C64980">
              <w:t xml:space="preserve">for the </w:t>
            </w:r>
            <w:proofErr w:type="spellStart"/>
            <w:r w:rsidR="00C64980">
              <w:t>HungryWord</w:t>
            </w:r>
            <w:proofErr w:type="spellEnd"/>
          </w:p>
        </w:tc>
      </w:tr>
      <w:tr w:rsidR="003A0CFC" w14:paraId="42BD8F7B" w14:textId="77777777" w:rsidTr="00701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B0DDA61" w14:textId="35FFB8D3" w:rsidR="003A0CFC" w:rsidRDefault="008028A2" w:rsidP="003A0CFC">
            <w:proofErr w:type="spellStart"/>
            <w:r>
              <w:lastRenderedPageBreak/>
              <w:t>TypingTutorApp</w:t>
            </w:r>
            <w:proofErr w:type="spellEnd"/>
          </w:p>
        </w:tc>
        <w:tc>
          <w:tcPr>
            <w:tcW w:w="7323" w:type="dxa"/>
          </w:tcPr>
          <w:p w14:paraId="1C53C6ED" w14:textId="77777777" w:rsidR="003A0CFC" w:rsidRDefault="00F428BC" w:rsidP="00F428B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proofErr w:type="spellStart"/>
            <w:r w:rsidR="008E6627">
              <w:rPr>
                <w:i/>
                <w:iCs/>
              </w:rPr>
              <w:t>createWordMoverThreads</w:t>
            </w:r>
            <w:proofErr w:type="spellEnd"/>
            <w:r w:rsidR="008E6627">
              <w:rPr>
                <w:i/>
                <w:iCs/>
              </w:rPr>
              <w:t>()</w:t>
            </w:r>
            <w:r w:rsidR="008E6627">
              <w:t xml:space="preserve"> method</w:t>
            </w:r>
            <w:r w:rsidR="004B1D0C">
              <w:t xml:space="preserve"> </w:t>
            </w:r>
            <w:r w:rsidR="00230E3A">
              <w:t>Hungry Words and their mover threads were created</w:t>
            </w:r>
          </w:p>
          <w:p w14:paraId="1D7F9681" w14:textId="10E86CE1" w:rsidR="00330DDC" w:rsidRDefault="00330DDC" w:rsidP="00FC3BD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are now separate word dictionaries for the </w:t>
            </w:r>
            <w:proofErr w:type="spellStart"/>
            <w:r>
              <w:t>HungryWord</w:t>
            </w:r>
            <w:proofErr w:type="spellEnd"/>
            <w:r>
              <w:t xml:space="preserve"> and </w:t>
            </w:r>
            <w:proofErr w:type="spellStart"/>
            <w:r>
              <w:t>FallingWord</w:t>
            </w:r>
            <w:proofErr w:type="spellEnd"/>
            <w:r>
              <w:t xml:space="preserve"> to avoid words appearing in both lists</w:t>
            </w:r>
          </w:p>
        </w:tc>
      </w:tr>
      <w:tr w:rsidR="003A0CFC" w14:paraId="14E80C1D" w14:textId="77777777" w:rsidTr="00701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D36397F" w14:textId="3B762733" w:rsidR="003A0CFC" w:rsidRDefault="00FC3BD6" w:rsidP="003A0CFC">
            <w:proofErr w:type="spellStart"/>
            <w:r>
              <w:t>WordDictionary</w:t>
            </w:r>
            <w:proofErr w:type="spellEnd"/>
          </w:p>
        </w:tc>
        <w:tc>
          <w:tcPr>
            <w:tcW w:w="7323" w:type="dxa"/>
          </w:tcPr>
          <w:p w14:paraId="49642959" w14:textId="77777777" w:rsidR="00EF06D1" w:rsidRDefault="00FC3BD6" w:rsidP="007354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n</w:t>
            </w:r>
            <w:r w:rsidR="00DA340E">
              <w:t xml:space="preserve">ew </w:t>
            </w:r>
            <w:r w:rsidR="00FE3000">
              <w:t xml:space="preserve">word array for the </w:t>
            </w:r>
            <w:proofErr w:type="spellStart"/>
            <w:r w:rsidR="00FE3000">
              <w:t>HungryWord</w:t>
            </w:r>
            <w:proofErr w:type="spellEnd"/>
            <w:r w:rsidR="00FE3000">
              <w:t xml:space="preserve"> to pick</w:t>
            </w:r>
            <w:r w:rsidR="00EF06D1">
              <w:t xml:space="preserve"> from</w:t>
            </w:r>
            <w:r w:rsidR="00876C1E">
              <w:t>.</w:t>
            </w:r>
          </w:p>
          <w:p w14:paraId="38B3F4B4" w14:textId="1CAB64AA" w:rsidR="00876C1E" w:rsidRDefault="00876C1E" w:rsidP="007354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default constructer that works as normal and a</w:t>
            </w:r>
            <w:r w:rsidR="00DE6F3F">
              <w:t xml:space="preserve">nother constructor that takes in the </w:t>
            </w:r>
            <w:r w:rsidR="00DC203B">
              <w:t>parameter to select what type of word it’s creating a dictionary for</w:t>
            </w:r>
            <w:r w:rsidR="001972B8">
              <w:t>.</w:t>
            </w:r>
          </w:p>
          <w:p w14:paraId="2448B8D8" w14:textId="40F89CFD" w:rsidR="00DC203B" w:rsidRDefault="00F40C70" w:rsidP="007354F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changed the dictionary to be an instance variable not a static one</w:t>
            </w:r>
            <w:r w:rsidR="001972B8">
              <w:t xml:space="preserve"> to make them unique to each thing.</w:t>
            </w:r>
          </w:p>
        </w:tc>
      </w:tr>
    </w:tbl>
    <w:p w14:paraId="75CCDE74" w14:textId="77777777" w:rsidR="003A0CFC" w:rsidRDefault="003A0CFC" w:rsidP="003A0CFC"/>
    <w:p w14:paraId="3EC51A5E" w14:textId="32B8B17D" w:rsidR="002B0818" w:rsidRDefault="002B0818" w:rsidP="003A1449">
      <w:pPr>
        <w:pStyle w:val="ListParagraph"/>
        <w:numPr>
          <w:ilvl w:val="0"/>
          <w:numId w:val="1"/>
        </w:numPr>
      </w:pPr>
      <w:r>
        <w:t>Race conditions identified in original code</w:t>
      </w:r>
    </w:p>
    <w:p w14:paraId="4CF20C38" w14:textId="25D21E39" w:rsidR="00AD1ED4" w:rsidRPr="00DA4D8C" w:rsidRDefault="00844F6C" w:rsidP="008549E5">
      <w:r>
        <w:t xml:space="preserve">There is a race condition in the </w:t>
      </w:r>
      <w:proofErr w:type="spellStart"/>
      <w:r>
        <w:t>TypingTutorApp</w:t>
      </w:r>
      <w:proofErr w:type="spellEnd"/>
      <w:r w:rsidR="00DA4D8C">
        <w:t xml:space="preserve"> in that when the start button is pressed once then again, the current existing threads are not killed and hence even more threads are created by the </w:t>
      </w:r>
      <w:proofErr w:type="spellStart"/>
      <w:r w:rsidR="00DA4D8C">
        <w:rPr>
          <w:i/>
          <w:iCs/>
        </w:rPr>
        <w:t>createWordMoverThreads</w:t>
      </w:r>
      <w:proofErr w:type="spellEnd"/>
      <w:r w:rsidR="00DA4D8C">
        <w:rPr>
          <w:i/>
          <w:iCs/>
        </w:rPr>
        <w:t>()</w:t>
      </w:r>
      <w:r w:rsidR="00DA4D8C">
        <w:t xml:space="preserve"> function, thereby</w:t>
      </w:r>
      <w:r w:rsidR="00833FB7">
        <w:t xml:space="preserve"> leading to threads that can edit the Score still being alive but not represented on screen</w:t>
      </w:r>
      <w:r w:rsidR="004A5011">
        <w:t>.</w:t>
      </w:r>
      <w:r w:rsidR="00563E59">
        <w:t xml:space="preserve"> To illustrate this someone can run the game and press the start button more than once and the game won’t operate as expected.</w:t>
      </w:r>
    </w:p>
    <w:sectPr w:rsidR="00AD1ED4" w:rsidRPr="00DA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E49"/>
    <w:multiLevelType w:val="hybridMultilevel"/>
    <w:tmpl w:val="C330C19A"/>
    <w:lvl w:ilvl="0" w:tplc="4E244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17C8"/>
    <w:multiLevelType w:val="hybridMultilevel"/>
    <w:tmpl w:val="8F007058"/>
    <w:lvl w:ilvl="0" w:tplc="687A89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65B16"/>
    <w:multiLevelType w:val="hybridMultilevel"/>
    <w:tmpl w:val="EB468AEE"/>
    <w:lvl w:ilvl="0" w:tplc="C8E44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94502">
    <w:abstractNumId w:val="1"/>
  </w:num>
  <w:num w:numId="2" w16cid:durableId="1051072333">
    <w:abstractNumId w:val="0"/>
  </w:num>
  <w:num w:numId="3" w16cid:durableId="55038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DE"/>
    <w:rsid w:val="000273E1"/>
    <w:rsid w:val="000553CE"/>
    <w:rsid w:val="00162843"/>
    <w:rsid w:val="0017272B"/>
    <w:rsid w:val="00175CDE"/>
    <w:rsid w:val="001972B8"/>
    <w:rsid w:val="001B0081"/>
    <w:rsid w:val="001B1503"/>
    <w:rsid w:val="001E5F2C"/>
    <w:rsid w:val="00204009"/>
    <w:rsid w:val="00230E3A"/>
    <w:rsid w:val="002440A9"/>
    <w:rsid w:val="002B0818"/>
    <w:rsid w:val="002F6EB3"/>
    <w:rsid w:val="00330DDC"/>
    <w:rsid w:val="003369AA"/>
    <w:rsid w:val="003A0CFC"/>
    <w:rsid w:val="003A1449"/>
    <w:rsid w:val="003E6B5E"/>
    <w:rsid w:val="00411EE4"/>
    <w:rsid w:val="004122F6"/>
    <w:rsid w:val="0042448C"/>
    <w:rsid w:val="004A5011"/>
    <w:rsid w:val="004B1D0C"/>
    <w:rsid w:val="005479B6"/>
    <w:rsid w:val="00547A6B"/>
    <w:rsid w:val="00563E59"/>
    <w:rsid w:val="005D4E7A"/>
    <w:rsid w:val="006038FC"/>
    <w:rsid w:val="006F4327"/>
    <w:rsid w:val="00701567"/>
    <w:rsid w:val="007354FE"/>
    <w:rsid w:val="007440F9"/>
    <w:rsid w:val="00746F27"/>
    <w:rsid w:val="007822A2"/>
    <w:rsid w:val="00784794"/>
    <w:rsid w:val="007D096C"/>
    <w:rsid w:val="008028A2"/>
    <w:rsid w:val="008205B9"/>
    <w:rsid w:val="00833FB7"/>
    <w:rsid w:val="00844F6C"/>
    <w:rsid w:val="00850C2B"/>
    <w:rsid w:val="008549E5"/>
    <w:rsid w:val="008670C3"/>
    <w:rsid w:val="00876C1E"/>
    <w:rsid w:val="008A5DEE"/>
    <w:rsid w:val="008E6627"/>
    <w:rsid w:val="00973DDF"/>
    <w:rsid w:val="00A83113"/>
    <w:rsid w:val="00A93C46"/>
    <w:rsid w:val="00AD1ED4"/>
    <w:rsid w:val="00B24574"/>
    <w:rsid w:val="00B3542A"/>
    <w:rsid w:val="00B73D41"/>
    <w:rsid w:val="00BD28C1"/>
    <w:rsid w:val="00C2409F"/>
    <w:rsid w:val="00C40C0E"/>
    <w:rsid w:val="00C64980"/>
    <w:rsid w:val="00C90D32"/>
    <w:rsid w:val="00CB2ED2"/>
    <w:rsid w:val="00CB76A6"/>
    <w:rsid w:val="00CD6621"/>
    <w:rsid w:val="00CE6154"/>
    <w:rsid w:val="00D00620"/>
    <w:rsid w:val="00D31EC8"/>
    <w:rsid w:val="00DA340E"/>
    <w:rsid w:val="00DA4D8C"/>
    <w:rsid w:val="00DC203B"/>
    <w:rsid w:val="00DE6F3F"/>
    <w:rsid w:val="00E13EE2"/>
    <w:rsid w:val="00E73602"/>
    <w:rsid w:val="00EC7B88"/>
    <w:rsid w:val="00EF06D1"/>
    <w:rsid w:val="00F03265"/>
    <w:rsid w:val="00F40C70"/>
    <w:rsid w:val="00F428BC"/>
    <w:rsid w:val="00FC3BD6"/>
    <w:rsid w:val="00F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71F3"/>
  <w15:chartTrackingRefBased/>
  <w15:docId w15:val="{5F1F6770-5FCE-43A3-B842-C4CD82A9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49"/>
    <w:pPr>
      <w:ind w:left="720"/>
      <w:contextualSpacing/>
    </w:pPr>
  </w:style>
  <w:style w:type="table" w:styleId="TableGrid">
    <w:name w:val="Table Grid"/>
    <w:basedOn w:val="TableNormal"/>
    <w:uiPriority w:val="39"/>
    <w:rsid w:val="003A0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0C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Mawere</dc:creator>
  <cp:keywords/>
  <dc:description/>
  <cp:lastModifiedBy>Simbarashe Mawere</cp:lastModifiedBy>
  <cp:revision>80</cp:revision>
  <dcterms:created xsi:type="dcterms:W3CDTF">2022-08-28T14:14:00Z</dcterms:created>
  <dcterms:modified xsi:type="dcterms:W3CDTF">2022-08-28T18:21:00Z</dcterms:modified>
</cp:coreProperties>
</file>