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D6143" w14:textId="77777777" w:rsidR="00102784" w:rsidRDefault="00102784" w:rsidP="00102784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3B9089A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C8BDDCD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C8E3DB" w14:textId="77777777" w:rsidR="00102784" w:rsidRDefault="00102784" w:rsidP="00102784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31DA0EFE" w14:textId="77777777" w:rsidR="00102784" w:rsidRDefault="00102784" w:rsidP="00102784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57DF63A" w14:textId="77777777" w:rsidR="00102784" w:rsidRDefault="00102784" w:rsidP="00102784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1C5BBB48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2C7314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2478966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6F04AB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12DC46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99668F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0062D3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2DC218D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12000374" w14:textId="74370B8C" w:rsidR="00102784" w:rsidRPr="00734AF8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25913BD4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4FB100D1" w14:textId="77777777" w:rsidR="00102784" w:rsidRDefault="00102784" w:rsidP="001027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4A6E0E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102784">
        <w:rPr>
          <w:rFonts w:ascii="Times New Roman" w:eastAsia="Times New Roman" w:hAnsi="Times New Roman"/>
          <w:sz w:val="28"/>
          <w:szCs w:val="28"/>
        </w:rPr>
        <w:t>Реализация SQL-запросов на простую выборку данных</w:t>
      </w:r>
    </w:p>
    <w:p w14:paraId="489C23D9" w14:textId="1C15BEEE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Больн</w:t>
      </w:r>
      <w:r>
        <w:rPr>
          <w:rFonts w:ascii="Times New Roman" w:hAnsi="Times New Roman" w:cs="Times New Roman"/>
          <w:sz w:val="28"/>
          <w:szCs w:val="28"/>
        </w:rPr>
        <w:t>ица</w:t>
      </w:r>
    </w:p>
    <w:p w14:paraId="29181599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01594A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CB2307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0BB7C1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955CD4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716F234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568FC9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D6C2CC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FBEF76" w14:textId="77777777" w:rsidR="00102784" w:rsidRDefault="00102784" w:rsidP="001027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734AF8">
        <w:rPr>
          <w:rFonts w:ascii="Times New Roman" w:hAnsi="Times New Roman" w:cs="Times New Roman"/>
          <w:sz w:val="28"/>
          <w:szCs w:val="28"/>
        </w:rPr>
        <w:t xml:space="preserve">: </w:t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Д.И. Ковальчук</w:t>
      </w:r>
    </w:p>
    <w:p w14:paraId="6A1E7C86" w14:textId="77777777" w:rsidR="00102784" w:rsidRDefault="00102784" w:rsidP="001027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9C07C8" w14:textId="77777777" w:rsidR="00102784" w:rsidRPr="00030C12" w:rsidRDefault="00102784" w:rsidP="001027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Д.В. Куприянова</w:t>
      </w:r>
    </w:p>
    <w:p w14:paraId="32E35B19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2AA6F2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537C17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CC4098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9D6D093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0C6A93" w14:textId="77777777" w:rsidR="00102784" w:rsidRDefault="00102784" w:rsidP="001027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6154B5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4FB6C48" w14:textId="77777777" w:rsidR="00102784" w:rsidRDefault="00102784" w:rsidP="001027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75FFC4" w14:textId="77777777" w:rsidR="00102784" w:rsidRDefault="00102784" w:rsidP="001027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E1D479" w14:textId="77777777" w:rsidR="00102784" w:rsidRPr="00913238" w:rsidRDefault="00102784" w:rsidP="00102784">
      <w:pPr>
        <w:spacing w:after="0" w:line="240" w:lineRule="auto"/>
        <w:ind w:left="10" w:right="73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14:paraId="73A110BA" w14:textId="77777777" w:rsidR="00102784" w:rsidRDefault="00102784" w:rsidP="00102784">
      <w:r>
        <w:br w:type="page"/>
      </w:r>
    </w:p>
    <w:p w14:paraId="5FA3B63F" w14:textId="19FE05D1" w:rsidR="002C3C8F" w:rsidRDefault="00AE0734" w:rsidP="00AE0734">
      <w:pPr>
        <w:pStyle w:val="ab"/>
      </w:pPr>
      <w:r>
        <w:lastRenderedPageBreak/>
        <w:t>1 Цель работы</w:t>
      </w:r>
    </w:p>
    <w:p w14:paraId="4131F13A" w14:textId="71F6B25D" w:rsidR="00AE0734" w:rsidRDefault="00AE0734" w:rsidP="00AE0734">
      <w:pPr>
        <w:pStyle w:val="ad"/>
      </w:pPr>
    </w:p>
    <w:p w14:paraId="56527D1A" w14:textId="388DC31D" w:rsidR="00AE0734" w:rsidRDefault="00AE0734" w:rsidP="00AE0734">
      <w:pPr>
        <w:pStyle w:val="ad"/>
      </w:pPr>
      <w:r>
        <w:t>Выполнить создание простых запросов на выборку данных на языке SQL с использованием предложений SELECT, FROM (JOINS), WHERE и ORDER BY оператора SELECT и рассмотреть использование скалярных функций.</w:t>
      </w:r>
    </w:p>
    <w:p w14:paraId="5BD97299" w14:textId="45F677A6" w:rsidR="00AE0734" w:rsidRDefault="00AE0734" w:rsidP="00AE0734">
      <w:pPr>
        <w:pStyle w:val="ab"/>
      </w:pPr>
      <w:r>
        <w:t>2 Порядок выполнения работы</w:t>
      </w:r>
    </w:p>
    <w:p w14:paraId="1B58EC74" w14:textId="295995CE" w:rsidR="00AE0734" w:rsidRDefault="00AE0734" w:rsidP="00AE0734">
      <w:pPr>
        <w:pStyle w:val="ad"/>
        <w:rPr>
          <w:lang w:eastAsia="en-US"/>
        </w:rPr>
      </w:pPr>
    </w:p>
    <w:p w14:paraId="46B1847E" w14:textId="77777777" w:rsidR="00AE0734" w:rsidRDefault="00AE0734" w:rsidP="00AE0734">
      <w:pPr>
        <w:pStyle w:val="ad"/>
        <w:rPr>
          <w:lang w:eastAsia="en-US"/>
        </w:rPr>
      </w:pPr>
      <w:r>
        <w:rPr>
          <w:lang w:eastAsia="en-US"/>
        </w:rPr>
        <w:t xml:space="preserve">1) Получить у преподавателя задания по вашей собственной схеме </w:t>
      </w:r>
    </w:p>
    <w:p w14:paraId="2334B8FB" w14:textId="77777777" w:rsidR="00AE0734" w:rsidRDefault="00AE0734" w:rsidP="00AE0734">
      <w:pPr>
        <w:pStyle w:val="ad"/>
        <w:rPr>
          <w:lang w:eastAsia="en-US"/>
        </w:rPr>
      </w:pPr>
      <w:r>
        <w:rPr>
          <w:lang w:eastAsia="en-US"/>
        </w:rPr>
        <w:t xml:space="preserve">данных, созданной в лабораторной работе №2 и реализованной в виде таблиц </w:t>
      </w:r>
    </w:p>
    <w:p w14:paraId="4F5E0C7A" w14:textId="79978C9A" w:rsidR="00AE0734" w:rsidRDefault="00AE0734" w:rsidP="00AE0734">
      <w:pPr>
        <w:pStyle w:val="ad"/>
        <w:rPr>
          <w:lang w:eastAsia="en-US"/>
        </w:rPr>
      </w:pPr>
      <w:r>
        <w:rPr>
          <w:lang w:eastAsia="en-US"/>
        </w:rPr>
        <w:t>в СУБД в лабораторной работе №3. Создать запросы по заданиям (по одному запросу на каждое задание).</w:t>
      </w:r>
    </w:p>
    <w:p w14:paraId="66117B03" w14:textId="77777777" w:rsidR="00AE0734" w:rsidRDefault="00AE0734" w:rsidP="00AE0734">
      <w:pPr>
        <w:pStyle w:val="ad"/>
        <w:rPr>
          <w:lang w:eastAsia="en-US"/>
        </w:rPr>
      </w:pPr>
      <w:r>
        <w:rPr>
          <w:lang w:eastAsia="en-US"/>
        </w:rPr>
        <w:t>2) Правила выполнения заданий:</w:t>
      </w:r>
    </w:p>
    <w:p w14:paraId="47A901FF" w14:textId="77777777" w:rsidR="00AE0734" w:rsidRDefault="00AE0734" w:rsidP="00AE0734">
      <w:pPr>
        <w:pStyle w:val="ad"/>
        <w:rPr>
          <w:lang w:eastAsia="en-US"/>
        </w:rPr>
      </w:pPr>
      <w:r>
        <w:rPr>
          <w:lang w:eastAsia="en-US"/>
        </w:rPr>
        <w:t xml:space="preserve">- для каждого задания создать реализацию в виде одного оператора </w:t>
      </w:r>
    </w:p>
    <w:p w14:paraId="5C5A91E2" w14:textId="58CCA943" w:rsidR="00AE0734" w:rsidRPr="00AE0734" w:rsidRDefault="00AE0734" w:rsidP="00AE0734">
      <w:pPr>
        <w:pStyle w:val="ad"/>
        <w:ind w:firstLine="0"/>
        <w:rPr>
          <w:lang w:eastAsia="en-US"/>
        </w:rPr>
      </w:pPr>
      <w:r>
        <w:rPr>
          <w:lang w:eastAsia="en-US"/>
        </w:rPr>
        <w:t>выборки, в котором НЕЛЬЗЯ использовать подзапросы и группировку данных</w:t>
      </w:r>
      <w:r w:rsidRPr="00AE0734">
        <w:rPr>
          <w:lang w:eastAsia="en-US"/>
        </w:rPr>
        <w:t>;</w:t>
      </w:r>
    </w:p>
    <w:p w14:paraId="5FEF23C3" w14:textId="41EE6D28" w:rsidR="00AE0734" w:rsidRDefault="00AE0734" w:rsidP="00AE0734">
      <w:pPr>
        <w:pStyle w:val="ad"/>
        <w:rPr>
          <w:lang w:eastAsia="en-US"/>
        </w:rPr>
      </w:pPr>
      <w:r>
        <w:rPr>
          <w:lang w:eastAsia="en-US"/>
        </w:rPr>
        <w:t xml:space="preserve">- при использовании соединений нескольких таблиц обратить внимание на условие задания и сделать выбор между внутренним и внешним соединениями и их вариантами реализации; </w:t>
      </w:r>
    </w:p>
    <w:p w14:paraId="20CE6A57" w14:textId="194419FF" w:rsidR="00AE0734" w:rsidRDefault="00AE0734" w:rsidP="00AE0734">
      <w:pPr>
        <w:pStyle w:val="ad"/>
        <w:rPr>
          <w:lang w:eastAsia="en-US"/>
        </w:rPr>
      </w:pPr>
      <w:r>
        <w:rPr>
          <w:lang w:eastAsia="en-US"/>
        </w:rPr>
        <w:t xml:space="preserve">- перед запуском запроса на выполнение, изучить данные в используемых запросом таблицах, и, если требуется, добавить в вашу схему необходимые новые данные, чтобы результат выборки был контролируемым и не пустым; </w:t>
      </w:r>
    </w:p>
    <w:p w14:paraId="3404D419" w14:textId="4EC2F282" w:rsidR="00AE0734" w:rsidRDefault="00AE0734" w:rsidP="00AE0734">
      <w:pPr>
        <w:pStyle w:val="ad"/>
        <w:rPr>
          <w:lang w:eastAsia="en-US"/>
        </w:rPr>
      </w:pPr>
      <w:r>
        <w:rPr>
          <w:lang w:eastAsia="en-US"/>
        </w:rPr>
        <w:t>- выполнить запрос и проанализировать его результат – если есть расхождения между ожидаемыми данными и результатом запроса, то есть повод задуматься о проверке правильности выполнения этого задания.</w:t>
      </w:r>
    </w:p>
    <w:p w14:paraId="166806DB" w14:textId="2F1026C3" w:rsidR="00AE0734" w:rsidRDefault="00AE0734" w:rsidP="00AE0734">
      <w:pPr>
        <w:pStyle w:val="ad"/>
        <w:rPr>
          <w:lang w:eastAsia="en-US"/>
        </w:rPr>
      </w:pPr>
      <w:r>
        <w:rPr>
          <w:lang w:eastAsia="en-US"/>
        </w:rPr>
        <w:t>3) Оформить отчет.</w:t>
      </w:r>
    </w:p>
    <w:p w14:paraId="1CB7B7B1" w14:textId="19ABCEB3" w:rsidR="00AE0734" w:rsidRDefault="00AE0734" w:rsidP="00AE0734">
      <w:pPr>
        <w:pStyle w:val="ab"/>
      </w:pPr>
      <w:r>
        <w:t>3 Выполнение работы</w:t>
      </w:r>
    </w:p>
    <w:p w14:paraId="6F2563EB" w14:textId="4533B3E1" w:rsidR="00AE0734" w:rsidRDefault="00AE0734" w:rsidP="00AE0734">
      <w:pPr>
        <w:pStyle w:val="ad"/>
        <w:rPr>
          <w:lang w:eastAsia="en-US"/>
        </w:rPr>
      </w:pPr>
    </w:p>
    <w:p w14:paraId="6B88A52A" w14:textId="642541BA" w:rsidR="00665C4D" w:rsidRDefault="00665C4D" w:rsidP="00665C4D">
      <w:pPr>
        <w:pStyle w:val="ad"/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Вывести ФИО и номер истории болезни пациентов.</w:t>
      </w:r>
    </w:p>
    <w:p w14:paraId="520B4761" w14:textId="082D1EB1" w:rsidR="00665C4D" w:rsidRDefault="00665C4D" w:rsidP="00665C4D">
      <w:pPr>
        <w:pStyle w:val="ad"/>
        <w:ind w:left="709" w:firstLine="0"/>
        <w:rPr>
          <w:lang w:eastAsia="en-US"/>
        </w:rPr>
      </w:pPr>
      <w:r>
        <w:rPr>
          <w:lang w:eastAsia="en-US"/>
        </w:rPr>
        <w:t>На рисунке 3.1 приведена таблица «</w:t>
      </w:r>
      <w:r>
        <w:rPr>
          <w:lang w:val="en-US" w:eastAsia="en-US"/>
        </w:rPr>
        <w:t>patient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до выборки.</w:t>
      </w:r>
    </w:p>
    <w:p w14:paraId="45FF27CB" w14:textId="68A67920" w:rsidR="00665C4D" w:rsidRDefault="00665C4D" w:rsidP="00665C4D">
      <w:pPr>
        <w:pStyle w:val="ad"/>
        <w:ind w:left="709" w:firstLine="0"/>
        <w:rPr>
          <w:lang w:eastAsia="en-US"/>
        </w:rPr>
      </w:pPr>
    </w:p>
    <w:p w14:paraId="5581AD6B" w14:textId="082F354E" w:rsidR="00665C4D" w:rsidRDefault="00665C4D" w:rsidP="00665C4D">
      <w:pPr>
        <w:pStyle w:val="ad"/>
        <w:ind w:left="709" w:firstLine="0"/>
        <w:jc w:val="center"/>
        <w:rPr>
          <w:lang w:eastAsia="en-US"/>
        </w:rPr>
      </w:pPr>
      <w:r w:rsidRPr="00665C4D">
        <w:rPr>
          <w:lang w:eastAsia="en-US"/>
        </w:rPr>
        <w:lastRenderedPageBreak/>
        <w:drawing>
          <wp:inline distT="0" distB="0" distL="0" distR="0" wp14:anchorId="0FF0EB0C" wp14:editId="73AF4C74">
            <wp:extent cx="4813222" cy="341376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3342" cy="34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B706" w14:textId="1B1FDC46" w:rsidR="00665C4D" w:rsidRDefault="00665C4D" w:rsidP="00665C4D">
      <w:pPr>
        <w:pStyle w:val="ad"/>
        <w:ind w:left="709" w:firstLine="0"/>
        <w:jc w:val="center"/>
        <w:rPr>
          <w:lang w:eastAsia="en-US"/>
        </w:rPr>
      </w:pPr>
      <w:r w:rsidRPr="00665C4D">
        <w:rPr>
          <w:lang w:eastAsia="en-US"/>
        </w:rPr>
        <w:drawing>
          <wp:inline distT="0" distB="0" distL="0" distR="0" wp14:anchorId="4CDDC8DD" wp14:editId="26DEC388">
            <wp:extent cx="4872486" cy="1668780"/>
            <wp:effectExtent l="0" t="0" r="444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787" cy="16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296B" w14:textId="77777777" w:rsidR="00665C4D" w:rsidRDefault="00665C4D" w:rsidP="00665C4D">
      <w:pPr>
        <w:pStyle w:val="ad"/>
        <w:ind w:left="709" w:firstLine="0"/>
        <w:jc w:val="center"/>
        <w:rPr>
          <w:lang w:eastAsia="en-US"/>
        </w:rPr>
      </w:pPr>
    </w:p>
    <w:p w14:paraId="556214A7" w14:textId="40EBBECD" w:rsidR="00665C4D" w:rsidRDefault="00665C4D" w:rsidP="00665C4D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3.1 – таблица «</w:t>
      </w:r>
      <w:r>
        <w:rPr>
          <w:lang w:val="en-US" w:eastAsia="en-US"/>
        </w:rPr>
        <w:t>patient</w:t>
      </w:r>
      <w:r>
        <w:rPr>
          <w:lang w:eastAsia="en-US"/>
        </w:rPr>
        <w:t>» до выборки.</w:t>
      </w:r>
    </w:p>
    <w:p w14:paraId="3E1E42CC" w14:textId="29F571F0" w:rsidR="00665C4D" w:rsidRDefault="00665C4D" w:rsidP="00665C4D">
      <w:pPr>
        <w:pStyle w:val="ad"/>
        <w:ind w:left="709" w:firstLine="0"/>
        <w:jc w:val="center"/>
        <w:rPr>
          <w:lang w:eastAsia="en-US"/>
        </w:rPr>
      </w:pPr>
    </w:p>
    <w:p w14:paraId="4217EA20" w14:textId="32D27661" w:rsidR="00665C4D" w:rsidRDefault="00665C4D" w:rsidP="003D03D9">
      <w:pPr>
        <w:pStyle w:val="ad"/>
        <w:rPr>
          <w:lang w:eastAsia="en-US"/>
        </w:rPr>
      </w:pPr>
      <w:r>
        <w:rPr>
          <w:lang w:eastAsia="en-US"/>
        </w:rPr>
        <w:t>На рисунке 3.</w:t>
      </w:r>
      <w:r w:rsidR="00B22A0A">
        <w:rPr>
          <w:lang w:eastAsia="en-US"/>
        </w:rPr>
        <w:t>2</w:t>
      </w:r>
      <w:r>
        <w:rPr>
          <w:lang w:eastAsia="en-US"/>
        </w:rPr>
        <w:t xml:space="preserve"> </w:t>
      </w:r>
      <w:r w:rsidR="003D03D9">
        <w:rPr>
          <w:lang w:eastAsia="en-US"/>
        </w:rPr>
        <w:t xml:space="preserve">приведены </w:t>
      </w:r>
      <w:r w:rsidR="003D03D9">
        <w:rPr>
          <w:lang w:val="en-US" w:eastAsia="en-US"/>
        </w:rPr>
        <w:t>SQL</w:t>
      </w:r>
      <w:r w:rsidR="003D03D9" w:rsidRPr="003D03D9">
        <w:rPr>
          <w:lang w:eastAsia="en-US"/>
        </w:rPr>
        <w:t>-</w:t>
      </w:r>
      <w:r w:rsidR="003D03D9">
        <w:rPr>
          <w:lang w:eastAsia="en-US"/>
        </w:rPr>
        <w:t>запрос и</w:t>
      </w:r>
      <w:r w:rsidR="003D03D9">
        <w:rPr>
          <w:lang w:eastAsia="en-US"/>
        </w:rPr>
        <w:t xml:space="preserve"> </w:t>
      </w:r>
      <w:r>
        <w:rPr>
          <w:lang w:eastAsia="en-US"/>
        </w:rPr>
        <w:t>таблица «</w:t>
      </w:r>
      <w:r>
        <w:rPr>
          <w:lang w:val="en-US" w:eastAsia="en-US"/>
        </w:rPr>
        <w:t>patient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после</w:t>
      </w:r>
      <w:r w:rsidR="003D03D9">
        <w:rPr>
          <w:lang w:eastAsia="en-US"/>
        </w:rPr>
        <w:t xml:space="preserve"> </w:t>
      </w:r>
      <w:r>
        <w:rPr>
          <w:lang w:eastAsia="en-US"/>
        </w:rPr>
        <w:t>выборки.</w:t>
      </w:r>
    </w:p>
    <w:p w14:paraId="4820D842" w14:textId="21768394" w:rsidR="00665C4D" w:rsidRDefault="00665C4D" w:rsidP="00665C4D">
      <w:pPr>
        <w:pStyle w:val="ad"/>
        <w:ind w:left="709" w:firstLine="0"/>
        <w:rPr>
          <w:lang w:eastAsia="en-US"/>
        </w:rPr>
      </w:pPr>
    </w:p>
    <w:p w14:paraId="5AA28055" w14:textId="51DC98BE" w:rsidR="00665C4D" w:rsidRDefault="00665C4D" w:rsidP="00665C4D">
      <w:pPr>
        <w:pStyle w:val="ad"/>
        <w:ind w:left="709" w:firstLine="0"/>
        <w:jc w:val="left"/>
        <w:rPr>
          <w:lang w:val="en-US" w:eastAsia="en-US"/>
        </w:rPr>
      </w:pPr>
      <w:r w:rsidRPr="00665C4D">
        <w:rPr>
          <w:lang w:val="en-US" w:eastAsia="en-US"/>
        </w:rPr>
        <w:lastRenderedPageBreak/>
        <w:drawing>
          <wp:inline distT="0" distB="0" distL="0" distR="0" wp14:anchorId="1DB7F5CA" wp14:editId="2572CD4B">
            <wp:extent cx="2446116" cy="3428101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2009" cy="350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C4D">
        <w:rPr>
          <w:lang w:val="en-US" w:eastAsia="en-US"/>
        </w:rPr>
        <w:drawing>
          <wp:inline distT="0" distB="0" distL="0" distR="0" wp14:anchorId="0958E3A5" wp14:editId="6EB3FF00">
            <wp:extent cx="2473036" cy="209670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6975" cy="211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7F1A" w14:textId="77777777" w:rsidR="001D788F" w:rsidRDefault="001D788F" w:rsidP="00665C4D">
      <w:pPr>
        <w:pStyle w:val="ad"/>
        <w:ind w:left="709" w:firstLine="0"/>
        <w:jc w:val="left"/>
        <w:rPr>
          <w:lang w:val="en-US" w:eastAsia="en-US"/>
        </w:rPr>
      </w:pPr>
    </w:p>
    <w:p w14:paraId="7FE56119" w14:textId="693FFE78" w:rsidR="001D788F" w:rsidRDefault="001D788F" w:rsidP="001D788F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>
        <w:rPr>
          <w:lang w:eastAsia="en-US"/>
        </w:rPr>
        <w:t>2</w:t>
      </w:r>
      <w:r>
        <w:rPr>
          <w:lang w:eastAsia="en-US"/>
        </w:rPr>
        <w:t xml:space="preserve"> – </w:t>
      </w:r>
      <w:r w:rsidR="003D03D9">
        <w:rPr>
          <w:lang w:val="en-US" w:eastAsia="en-US"/>
        </w:rPr>
        <w:t>SQL</w:t>
      </w:r>
      <w:r w:rsidR="003D03D9" w:rsidRPr="003D03D9">
        <w:rPr>
          <w:lang w:eastAsia="en-US"/>
        </w:rPr>
        <w:t>-</w:t>
      </w:r>
      <w:r w:rsidR="003D03D9">
        <w:rPr>
          <w:lang w:eastAsia="en-US"/>
        </w:rPr>
        <w:t>запрос</w:t>
      </w:r>
      <w:r w:rsidR="003D03D9">
        <w:rPr>
          <w:lang w:eastAsia="en-US"/>
        </w:rPr>
        <w:t xml:space="preserve"> и </w:t>
      </w:r>
      <w:r>
        <w:rPr>
          <w:lang w:eastAsia="en-US"/>
        </w:rPr>
        <w:t>таблица «</w:t>
      </w:r>
      <w:r>
        <w:rPr>
          <w:lang w:val="en-US" w:eastAsia="en-US"/>
        </w:rPr>
        <w:t>patient</w:t>
      </w:r>
      <w:r>
        <w:rPr>
          <w:lang w:eastAsia="en-US"/>
        </w:rPr>
        <w:t xml:space="preserve">» </w:t>
      </w:r>
      <w:r>
        <w:rPr>
          <w:lang w:eastAsia="en-US"/>
        </w:rPr>
        <w:t>после</w:t>
      </w:r>
      <w:r>
        <w:rPr>
          <w:lang w:eastAsia="en-US"/>
        </w:rPr>
        <w:t xml:space="preserve"> выборки.</w:t>
      </w:r>
    </w:p>
    <w:p w14:paraId="6AAC077F" w14:textId="2404C643" w:rsidR="001D788F" w:rsidRDefault="001D788F" w:rsidP="00665C4D">
      <w:pPr>
        <w:pStyle w:val="ad"/>
        <w:ind w:left="709" w:firstLine="0"/>
        <w:jc w:val="left"/>
        <w:rPr>
          <w:lang w:eastAsia="en-US"/>
        </w:rPr>
      </w:pPr>
    </w:p>
    <w:p w14:paraId="6636CC8F" w14:textId="3C965077" w:rsidR="001D788F" w:rsidRDefault="001D788F" w:rsidP="001D788F">
      <w:pPr>
        <w:pStyle w:val="ad"/>
        <w:numPr>
          <w:ilvl w:val="0"/>
          <w:numId w:val="3"/>
        </w:numPr>
        <w:jc w:val="left"/>
        <w:rPr>
          <w:lang w:eastAsia="en-US"/>
        </w:rPr>
      </w:pPr>
      <w:r>
        <w:rPr>
          <w:lang w:eastAsia="en-US"/>
        </w:rPr>
        <w:t>Вывести название анализа и дату его взятия.</w:t>
      </w:r>
    </w:p>
    <w:p w14:paraId="6D99A8E3" w14:textId="14C2FCC5" w:rsidR="001D788F" w:rsidRDefault="001D788F" w:rsidP="001D788F">
      <w:pPr>
        <w:pStyle w:val="ad"/>
        <w:jc w:val="left"/>
        <w:rPr>
          <w:lang w:eastAsia="en-US"/>
        </w:rPr>
      </w:pPr>
      <w:r>
        <w:rPr>
          <w:lang w:eastAsia="en-US"/>
        </w:rPr>
        <w:t>На рисунке 3.</w:t>
      </w:r>
      <w:r>
        <w:rPr>
          <w:lang w:eastAsia="en-US"/>
        </w:rPr>
        <w:t>3</w:t>
      </w:r>
      <w:r>
        <w:rPr>
          <w:lang w:eastAsia="en-US"/>
        </w:rPr>
        <w:t xml:space="preserve"> приведена таблица «</w:t>
      </w:r>
      <w:r>
        <w:rPr>
          <w:lang w:val="en-US" w:eastAsia="en-US"/>
        </w:rPr>
        <w:t>test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до выборки.</w:t>
      </w:r>
    </w:p>
    <w:p w14:paraId="1767D41B" w14:textId="22458589" w:rsidR="001D788F" w:rsidRDefault="001D788F" w:rsidP="001D788F">
      <w:pPr>
        <w:pStyle w:val="ad"/>
        <w:jc w:val="left"/>
        <w:rPr>
          <w:lang w:eastAsia="en-US"/>
        </w:rPr>
      </w:pPr>
    </w:p>
    <w:p w14:paraId="6020A592" w14:textId="6123EE26" w:rsidR="001D788F" w:rsidRDefault="001D788F" w:rsidP="001D788F">
      <w:pPr>
        <w:pStyle w:val="ad"/>
        <w:jc w:val="center"/>
        <w:rPr>
          <w:lang w:eastAsia="en-US"/>
        </w:rPr>
      </w:pPr>
      <w:r w:rsidRPr="001D788F">
        <w:rPr>
          <w:lang w:eastAsia="en-US"/>
        </w:rPr>
        <w:drawing>
          <wp:inline distT="0" distB="0" distL="0" distR="0" wp14:anchorId="44E22C8F" wp14:editId="1782E39F">
            <wp:extent cx="2903497" cy="28401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0121" cy="28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0684" w14:textId="1EA67032" w:rsidR="001D788F" w:rsidRDefault="001D788F" w:rsidP="001D788F">
      <w:pPr>
        <w:pStyle w:val="ad"/>
        <w:jc w:val="center"/>
        <w:rPr>
          <w:lang w:eastAsia="en-US"/>
        </w:rPr>
      </w:pPr>
      <w:r w:rsidRPr="001D788F">
        <w:rPr>
          <w:lang w:eastAsia="en-US"/>
        </w:rPr>
        <w:drawing>
          <wp:inline distT="0" distB="0" distL="0" distR="0" wp14:anchorId="3584E9C6" wp14:editId="2362C182">
            <wp:extent cx="2874818" cy="129712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9901" cy="13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EB14" w14:textId="3FCC6207" w:rsidR="001D788F" w:rsidRDefault="001D788F" w:rsidP="001D788F">
      <w:pPr>
        <w:pStyle w:val="ad"/>
        <w:jc w:val="center"/>
        <w:rPr>
          <w:lang w:eastAsia="en-US"/>
        </w:rPr>
      </w:pPr>
    </w:p>
    <w:p w14:paraId="0429415F" w14:textId="4366C35F" w:rsidR="001D788F" w:rsidRDefault="001D788F" w:rsidP="001D788F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>
        <w:rPr>
          <w:lang w:eastAsia="en-US"/>
        </w:rPr>
        <w:t>3</w:t>
      </w:r>
      <w:r>
        <w:rPr>
          <w:lang w:eastAsia="en-US"/>
        </w:rPr>
        <w:t xml:space="preserve"> – таблица «</w:t>
      </w:r>
      <w:r>
        <w:rPr>
          <w:lang w:val="en-US" w:eastAsia="en-US"/>
        </w:rPr>
        <w:t>test</w:t>
      </w:r>
      <w:r>
        <w:rPr>
          <w:lang w:eastAsia="en-US"/>
        </w:rPr>
        <w:t>» до выборки.</w:t>
      </w:r>
    </w:p>
    <w:p w14:paraId="42342C57" w14:textId="7391A432" w:rsidR="001D788F" w:rsidRDefault="001D788F" w:rsidP="001D788F">
      <w:pPr>
        <w:pStyle w:val="ad"/>
        <w:ind w:left="709" w:firstLine="0"/>
        <w:rPr>
          <w:lang w:eastAsia="en-US"/>
        </w:rPr>
      </w:pPr>
      <w:r>
        <w:rPr>
          <w:lang w:eastAsia="en-US"/>
        </w:rPr>
        <w:lastRenderedPageBreak/>
        <w:t>На рисунке 3.</w:t>
      </w:r>
      <w:r w:rsidR="00B22A0A">
        <w:rPr>
          <w:lang w:eastAsia="en-US"/>
        </w:rPr>
        <w:t>4</w:t>
      </w:r>
      <w:r>
        <w:rPr>
          <w:lang w:eastAsia="en-US"/>
        </w:rPr>
        <w:t xml:space="preserve"> приведен</w:t>
      </w:r>
      <w:r w:rsidR="003D03D9">
        <w:rPr>
          <w:lang w:eastAsia="en-US"/>
        </w:rPr>
        <w:t xml:space="preserve">ы </w:t>
      </w:r>
      <w:r w:rsidR="003D03D9">
        <w:rPr>
          <w:lang w:val="en-US" w:eastAsia="en-US"/>
        </w:rPr>
        <w:t>SQL</w:t>
      </w:r>
      <w:r w:rsidR="003D03D9" w:rsidRPr="003D03D9">
        <w:rPr>
          <w:lang w:eastAsia="en-US"/>
        </w:rPr>
        <w:t>-</w:t>
      </w:r>
      <w:r w:rsidR="003D03D9">
        <w:rPr>
          <w:lang w:eastAsia="en-US"/>
        </w:rPr>
        <w:t>запрос и</w:t>
      </w:r>
      <w:r>
        <w:rPr>
          <w:lang w:eastAsia="en-US"/>
        </w:rPr>
        <w:t xml:space="preserve"> таблица «</w:t>
      </w:r>
      <w:r>
        <w:rPr>
          <w:lang w:val="en-US" w:eastAsia="en-US"/>
        </w:rPr>
        <w:t>test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после выборки.</w:t>
      </w:r>
    </w:p>
    <w:p w14:paraId="1ED981CF" w14:textId="6BA5B522" w:rsidR="001D788F" w:rsidRDefault="001D788F" w:rsidP="001D788F">
      <w:pPr>
        <w:pStyle w:val="ad"/>
        <w:rPr>
          <w:lang w:eastAsia="en-US"/>
        </w:rPr>
      </w:pPr>
    </w:p>
    <w:p w14:paraId="4F22C267" w14:textId="5A39F911" w:rsidR="001D788F" w:rsidRDefault="001D788F" w:rsidP="001D788F">
      <w:pPr>
        <w:pStyle w:val="ad"/>
        <w:jc w:val="center"/>
        <w:rPr>
          <w:lang w:eastAsia="en-US"/>
        </w:rPr>
      </w:pPr>
      <w:r w:rsidRPr="001D788F">
        <w:rPr>
          <w:lang w:eastAsia="en-US"/>
        </w:rPr>
        <w:drawing>
          <wp:inline distT="0" distB="0" distL="0" distR="0" wp14:anchorId="0E7EB69B" wp14:editId="5D67BA93">
            <wp:extent cx="1783809" cy="41148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2864" cy="41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88F">
        <w:rPr>
          <w:lang w:eastAsia="en-US"/>
        </w:rPr>
        <w:drawing>
          <wp:inline distT="0" distB="0" distL="0" distR="0" wp14:anchorId="7FB72622" wp14:editId="05E1FEFB">
            <wp:extent cx="1641763" cy="226346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9932" cy="22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ED38" w14:textId="1DEC9186" w:rsidR="001D788F" w:rsidRDefault="001D788F" w:rsidP="001D788F">
      <w:pPr>
        <w:pStyle w:val="ad"/>
        <w:jc w:val="center"/>
        <w:rPr>
          <w:lang w:eastAsia="en-US"/>
        </w:rPr>
      </w:pPr>
    </w:p>
    <w:p w14:paraId="2936E88A" w14:textId="221FFB04" w:rsidR="001D788F" w:rsidRDefault="001D788F" w:rsidP="001D788F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3D03D9">
        <w:rPr>
          <w:lang w:eastAsia="en-US"/>
        </w:rPr>
        <w:t>4</w:t>
      </w:r>
      <w:r>
        <w:rPr>
          <w:lang w:eastAsia="en-US"/>
        </w:rPr>
        <w:t xml:space="preserve"> – </w:t>
      </w:r>
      <w:r w:rsidR="003D03D9">
        <w:rPr>
          <w:lang w:val="en-US" w:eastAsia="en-US"/>
        </w:rPr>
        <w:t>SQL</w:t>
      </w:r>
      <w:r w:rsidR="003D03D9" w:rsidRPr="003D03D9">
        <w:rPr>
          <w:lang w:eastAsia="en-US"/>
        </w:rPr>
        <w:t>-</w:t>
      </w:r>
      <w:r w:rsidR="003D03D9">
        <w:rPr>
          <w:lang w:eastAsia="en-US"/>
        </w:rPr>
        <w:t xml:space="preserve">запрос и </w:t>
      </w:r>
      <w:r>
        <w:rPr>
          <w:lang w:eastAsia="en-US"/>
        </w:rPr>
        <w:t>таблица «</w:t>
      </w:r>
      <w:r>
        <w:rPr>
          <w:lang w:val="en-US" w:eastAsia="en-US"/>
        </w:rPr>
        <w:t>test</w:t>
      </w:r>
      <w:r>
        <w:rPr>
          <w:lang w:eastAsia="en-US"/>
        </w:rPr>
        <w:t>» после выборки.</w:t>
      </w:r>
    </w:p>
    <w:p w14:paraId="71452E5C" w14:textId="06106388" w:rsidR="003D03D9" w:rsidRDefault="003D03D9" w:rsidP="001D788F">
      <w:pPr>
        <w:pStyle w:val="ad"/>
        <w:jc w:val="center"/>
        <w:rPr>
          <w:lang w:eastAsia="en-US"/>
        </w:rPr>
      </w:pPr>
    </w:p>
    <w:p w14:paraId="3DC6FF4B" w14:textId="648F44A8" w:rsidR="003D03D9" w:rsidRDefault="003D03D9" w:rsidP="003D03D9">
      <w:pPr>
        <w:pStyle w:val="ad"/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Вывести фамилии врачей с высшей квалификацией.</w:t>
      </w:r>
    </w:p>
    <w:p w14:paraId="26D7D81F" w14:textId="418AEA83" w:rsidR="003D03D9" w:rsidRDefault="003D03D9" w:rsidP="003D03D9">
      <w:pPr>
        <w:pStyle w:val="ad"/>
        <w:ind w:left="709" w:firstLine="0"/>
        <w:rPr>
          <w:lang w:eastAsia="en-US"/>
        </w:rPr>
      </w:pPr>
    </w:p>
    <w:p w14:paraId="2309E7CC" w14:textId="73DD47B3" w:rsidR="003D03D9" w:rsidRDefault="003D03D9" w:rsidP="003D03D9">
      <w:pPr>
        <w:pStyle w:val="ad"/>
        <w:jc w:val="left"/>
        <w:rPr>
          <w:lang w:eastAsia="en-US"/>
        </w:rPr>
      </w:pPr>
      <w:r>
        <w:rPr>
          <w:lang w:eastAsia="en-US"/>
        </w:rPr>
        <w:t>На рисунке 3.</w:t>
      </w:r>
      <w:r>
        <w:rPr>
          <w:lang w:eastAsia="en-US"/>
        </w:rPr>
        <w:t>5</w:t>
      </w:r>
      <w:r>
        <w:rPr>
          <w:lang w:eastAsia="en-US"/>
        </w:rPr>
        <w:t xml:space="preserve"> приведена таблица «</w:t>
      </w:r>
      <w:r>
        <w:rPr>
          <w:lang w:val="en-US" w:eastAsia="en-US"/>
        </w:rPr>
        <w:t>doctor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до выборки.</w:t>
      </w:r>
    </w:p>
    <w:p w14:paraId="095387D9" w14:textId="0B14A5BA" w:rsidR="003D03D9" w:rsidRDefault="003D03D9" w:rsidP="003D03D9">
      <w:pPr>
        <w:pStyle w:val="ad"/>
        <w:ind w:left="709" w:firstLine="0"/>
        <w:rPr>
          <w:lang w:eastAsia="en-US"/>
        </w:rPr>
      </w:pPr>
    </w:p>
    <w:p w14:paraId="32268240" w14:textId="0E6E5953" w:rsidR="003D03D9" w:rsidRDefault="003D03D9" w:rsidP="003D03D9">
      <w:pPr>
        <w:pStyle w:val="ad"/>
        <w:ind w:left="709" w:firstLine="0"/>
        <w:jc w:val="center"/>
        <w:rPr>
          <w:lang w:eastAsia="en-US"/>
        </w:rPr>
      </w:pPr>
      <w:r w:rsidRPr="003D03D9">
        <w:rPr>
          <w:lang w:eastAsia="en-US"/>
        </w:rPr>
        <w:lastRenderedPageBreak/>
        <w:drawing>
          <wp:inline distT="0" distB="0" distL="0" distR="0" wp14:anchorId="14E07A5E" wp14:editId="61B8DE34">
            <wp:extent cx="3948546" cy="348299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6649" cy="350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79C1" w14:textId="423F2C36" w:rsidR="003D03D9" w:rsidRDefault="003D03D9" w:rsidP="003D03D9">
      <w:pPr>
        <w:pStyle w:val="ad"/>
        <w:ind w:left="709" w:firstLine="0"/>
        <w:jc w:val="center"/>
        <w:rPr>
          <w:lang w:eastAsia="en-US"/>
        </w:rPr>
      </w:pPr>
      <w:r w:rsidRPr="003D03D9">
        <w:rPr>
          <w:lang w:eastAsia="en-US"/>
        </w:rPr>
        <w:drawing>
          <wp:inline distT="0" distB="0" distL="0" distR="0" wp14:anchorId="560186D0" wp14:editId="124668D8">
            <wp:extent cx="3900055" cy="1363247"/>
            <wp:effectExtent l="0" t="0" r="571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15" cy="138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EC09" w14:textId="2D8F4235" w:rsidR="003D03D9" w:rsidRDefault="003D03D9" w:rsidP="003D03D9">
      <w:pPr>
        <w:pStyle w:val="ad"/>
        <w:ind w:left="709" w:firstLine="0"/>
        <w:jc w:val="center"/>
        <w:rPr>
          <w:lang w:eastAsia="en-US"/>
        </w:rPr>
      </w:pPr>
    </w:p>
    <w:p w14:paraId="449CE56F" w14:textId="11BCBFBD" w:rsidR="003D03D9" w:rsidRDefault="003D03D9" w:rsidP="003D03D9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3D03D9">
        <w:rPr>
          <w:lang w:eastAsia="en-US"/>
        </w:rPr>
        <w:t>5</w:t>
      </w:r>
      <w:r>
        <w:rPr>
          <w:lang w:eastAsia="en-US"/>
        </w:rPr>
        <w:t xml:space="preserve"> – таблица «</w:t>
      </w:r>
      <w:r>
        <w:rPr>
          <w:lang w:val="en-US" w:eastAsia="en-US"/>
        </w:rPr>
        <w:t>doctor</w:t>
      </w:r>
      <w:r>
        <w:rPr>
          <w:lang w:eastAsia="en-US"/>
        </w:rPr>
        <w:t>» до выборки.</w:t>
      </w:r>
    </w:p>
    <w:p w14:paraId="6BEBBF19" w14:textId="785E0AA7" w:rsidR="003D03D9" w:rsidRDefault="003D03D9" w:rsidP="003D03D9">
      <w:pPr>
        <w:pStyle w:val="ad"/>
        <w:ind w:left="709" w:firstLine="0"/>
        <w:jc w:val="center"/>
        <w:rPr>
          <w:lang w:eastAsia="en-US"/>
        </w:rPr>
      </w:pPr>
    </w:p>
    <w:p w14:paraId="4ACB9B02" w14:textId="3230D1A1" w:rsidR="003D03D9" w:rsidRDefault="003D03D9" w:rsidP="003D03D9">
      <w:pPr>
        <w:pStyle w:val="ad"/>
        <w:rPr>
          <w:lang w:eastAsia="en-US"/>
        </w:rPr>
      </w:pPr>
      <w:r>
        <w:rPr>
          <w:lang w:eastAsia="en-US"/>
        </w:rPr>
        <w:t>На рисунке 3.</w:t>
      </w:r>
      <w:r>
        <w:rPr>
          <w:lang w:eastAsia="en-US"/>
        </w:rPr>
        <w:t>6</w:t>
      </w:r>
      <w:r>
        <w:rPr>
          <w:lang w:eastAsia="en-US"/>
        </w:rPr>
        <w:t xml:space="preserve"> приведены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«</w:t>
      </w:r>
      <w:r>
        <w:rPr>
          <w:lang w:val="en-US" w:eastAsia="en-US"/>
        </w:rPr>
        <w:t>doctor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после выборки.</w:t>
      </w:r>
    </w:p>
    <w:p w14:paraId="15E6D8F2" w14:textId="77777777" w:rsidR="003D03D9" w:rsidRDefault="003D03D9" w:rsidP="003D03D9">
      <w:pPr>
        <w:pStyle w:val="ad"/>
        <w:rPr>
          <w:lang w:eastAsia="en-US"/>
        </w:rPr>
      </w:pPr>
    </w:p>
    <w:p w14:paraId="58C721BA" w14:textId="6B2E8E00" w:rsidR="003D03D9" w:rsidRDefault="003D03D9" w:rsidP="003D03D9">
      <w:pPr>
        <w:pStyle w:val="ad"/>
        <w:ind w:left="709" w:firstLine="0"/>
        <w:jc w:val="center"/>
        <w:rPr>
          <w:lang w:eastAsia="en-US"/>
        </w:rPr>
      </w:pPr>
      <w:r w:rsidRPr="003D03D9">
        <w:rPr>
          <w:lang w:eastAsia="en-US"/>
        </w:rPr>
        <w:drawing>
          <wp:inline distT="0" distB="0" distL="0" distR="0" wp14:anchorId="060B44EC" wp14:editId="54428CB8">
            <wp:extent cx="1977789" cy="2535382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9110" cy="254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D30B" w14:textId="181D4FF4" w:rsidR="003D03D9" w:rsidRDefault="003D03D9" w:rsidP="003D03D9">
      <w:pPr>
        <w:pStyle w:val="ad"/>
        <w:ind w:left="709" w:firstLine="0"/>
        <w:jc w:val="center"/>
        <w:rPr>
          <w:lang w:eastAsia="en-US"/>
        </w:rPr>
      </w:pPr>
    </w:p>
    <w:p w14:paraId="379106B4" w14:textId="1462205A" w:rsidR="003D03D9" w:rsidRDefault="003D03D9" w:rsidP="003D03D9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4354F2">
        <w:rPr>
          <w:lang w:eastAsia="en-US"/>
        </w:rPr>
        <w:t>6</w:t>
      </w:r>
      <w:r>
        <w:rPr>
          <w:lang w:eastAsia="en-US"/>
        </w:rPr>
        <w:t xml:space="preserve"> –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«</w:t>
      </w:r>
      <w:r>
        <w:rPr>
          <w:lang w:val="en-US" w:eastAsia="en-US"/>
        </w:rPr>
        <w:t>doctor</w:t>
      </w:r>
      <w:r>
        <w:rPr>
          <w:lang w:eastAsia="en-US"/>
        </w:rPr>
        <w:t>» после выборки.</w:t>
      </w:r>
    </w:p>
    <w:p w14:paraId="137FD3FF" w14:textId="29F49310" w:rsidR="004354F2" w:rsidRDefault="004354F2" w:rsidP="003D03D9">
      <w:pPr>
        <w:pStyle w:val="ad"/>
        <w:ind w:left="709" w:firstLine="0"/>
        <w:jc w:val="center"/>
        <w:rPr>
          <w:lang w:eastAsia="en-US"/>
        </w:rPr>
      </w:pPr>
    </w:p>
    <w:p w14:paraId="26BA93D9" w14:textId="6E25C187" w:rsidR="004354F2" w:rsidRDefault="004354F2" w:rsidP="004354F2">
      <w:pPr>
        <w:pStyle w:val="ad"/>
        <w:numPr>
          <w:ilvl w:val="0"/>
          <w:numId w:val="3"/>
        </w:numPr>
        <w:ind w:left="0" w:firstLine="709"/>
        <w:rPr>
          <w:lang w:eastAsia="en-US"/>
        </w:rPr>
      </w:pPr>
      <w:r>
        <w:rPr>
          <w:lang w:eastAsia="en-US"/>
        </w:rPr>
        <w:lastRenderedPageBreak/>
        <w:t>Вывести все услуги, цена для граждан Беларуси на которые больше 70.</w:t>
      </w:r>
    </w:p>
    <w:p w14:paraId="6001EC10" w14:textId="41064560" w:rsidR="004354F2" w:rsidRDefault="004354F2" w:rsidP="004354F2">
      <w:pPr>
        <w:pStyle w:val="ad"/>
        <w:jc w:val="left"/>
        <w:rPr>
          <w:lang w:eastAsia="en-US"/>
        </w:rPr>
      </w:pPr>
      <w:r>
        <w:rPr>
          <w:lang w:eastAsia="en-US"/>
        </w:rPr>
        <w:t>На рисунке 3.</w:t>
      </w:r>
      <w:r>
        <w:rPr>
          <w:lang w:eastAsia="en-US"/>
        </w:rPr>
        <w:t>7</w:t>
      </w:r>
      <w:r>
        <w:rPr>
          <w:lang w:eastAsia="en-US"/>
        </w:rPr>
        <w:t xml:space="preserve"> приведена таблица «</w:t>
      </w:r>
      <w:r>
        <w:rPr>
          <w:lang w:val="en-US" w:eastAsia="en-US"/>
        </w:rPr>
        <w:t>service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до выборки.</w:t>
      </w:r>
    </w:p>
    <w:p w14:paraId="397E3F25" w14:textId="28A03FA1" w:rsidR="004354F2" w:rsidRDefault="004354F2" w:rsidP="004354F2">
      <w:pPr>
        <w:pStyle w:val="ad"/>
        <w:jc w:val="center"/>
        <w:rPr>
          <w:lang w:eastAsia="en-US"/>
        </w:rPr>
      </w:pPr>
    </w:p>
    <w:p w14:paraId="26B5CF78" w14:textId="597A4339" w:rsidR="004354F2" w:rsidRDefault="004354F2" w:rsidP="004354F2">
      <w:pPr>
        <w:pStyle w:val="ad"/>
        <w:jc w:val="center"/>
        <w:rPr>
          <w:lang w:eastAsia="en-US"/>
        </w:rPr>
      </w:pPr>
      <w:r w:rsidRPr="004354F2">
        <w:rPr>
          <w:lang w:eastAsia="en-US"/>
        </w:rPr>
        <w:drawing>
          <wp:inline distT="0" distB="0" distL="0" distR="0" wp14:anchorId="5C1A82BD" wp14:editId="1E8117C9">
            <wp:extent cx="4568833" cy="5043054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4056" cy="50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CD4E" w14:textId="7B1D81E2" w:rsidR="004354F2" w:rsidRDefault="004354F2" w:rsidP="004354F2">
      <w:pPr>
        <w:pStyle w:val="ad"/>
        <w:jc w:val="center"/>
        <w:rPr>
          <w:lang w:eastAsia="en-US"/>
        </w:rPr>
      </w:pPr>
      <w:r w:rsidRPr="004354F2">
        <w:rPr>
          <w:lang w:eastAsia="en-US"/>
        </w:rPr>
        <w:drawing>
          <wp:inline distT="0" distB="0" distL="0" distR="0" wp14:anchorId="36DF7150" wp14:editId="0098A5CE">
            <wp:extent cx="4565073" cy="1990967"/>
            <wp:effectExtent l="0" t="0" r="698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5073" cy="19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C832" w14:textId="341ADE46" w:rsidR="004354F2" w:rsidRDefault="004354F2" w:rsidP="004354F2">
      <w:pPr>
        <w:pStyle w:val="ad"/>
        <w:jc w:val="center"/>
        <w:rPr>
          <w:lang w:eastAsia="en-US"/>
        </w:rPr>
      </w:pPr>
    </w:p>
    <w:p w14:paraId="05CDFE52" w14:textId="3CE9DD33" w:rsidR="004354F2" w:rsidRDefault="004354F2" w:rsidP="004354F2">
      <w:pPr>
        <w:pStyle w:val="ad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4354F2">
        <w:rPr>
          <w:lang w:eastAsia="en-US"/>
        </w:rPr>
        <w:t>7</w:t>
      </w:r>
      <w:r>
        <w:rPr>
          <w:lang w:eastAsia="en-US"/>
        </w:rPr>
        <w:t xml:space="preserve"> – таблица «</w:t>
      </w:r>
      <w:r>
        <w:rPr>
          <w:lang w:val="en-US" w:eastAsia="en-US"/>
        </w:rPr>
        <w:t>service</w:t>
      </w:r>
      <w:r>
        <w:rPr>
          <w:lang w:eastAsia="en-US"/>
        </w:rPr>
        <w:t>» до выборки.</w:t>
      </w:r>
    </w:p>
    <w:p w14:paraId="72D7D3F4" w14:textId="5CEB1D18" w:rsidR="004354F2" w:rsidRDefault="004354F2" w:rsidP="004354F2">
      <w:pPr>
        <w:pStyle w:val="ad"/>
        <w:jc w:val="center"/>
        <w:rPr>
          <w:lang w:eastAsia="en-US"/>
        </w:rPr>
      </w:pPr>
    </w:p>
    <w:p w14:paraId="42C7F976" w14:textId="642B6AF4" w:rsidR="004354F2" w:rsidRDefault="004354F2" w:rsidP="004354F2">
      <w:pPr>
        <w:pStyle w:val="ad"/>
        <w:rPr>
          <w:lang w:eastAsia="en-US"/>
        </w:rPr>
      </w:pPr>
      <w:r>
        <w:rPr>
          <w:lang w:eastAsia="en-US"/>
        </w:rPr>
        <w:t>На рисунке 3.</w:t>
      </w:r>
      <w:r w:rsidRPr="004354F2">
        <w:rPr>
          <w:lang w:eastAsia="en-US"/>
        </w:rPr>
        <w:t>8</w:t>
      </w:r>
      <w:r>
        <w:rPr>
          <w:lang w:eastAsia="en-US"/>
        </w:rPr>
        <w:t xml:space="preserve"> приведены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«</w:t>
      </w:r>
      <w:r>
        <w:rPr>
          <w:lang w:val="en-US" w:eastAsia="en-US"/>
        </w:rPr>
        <w:t>service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после выборки.</w:t>
      </w:r>
    </w:p>
    <w:p w14:paraId="548F0E36" w14:textId="416DCE3C" w:rsidR="004354F2" w:rsidRDefault="004354F2" w:rsidP="004354F2">
      <w:pPr>
        <w:pStyle w:val="ad"/>
        <w:jc w:val="center"/>
        <w:rPr>
          <w:lang w:eastAsia="en-US"/>
        </w:rPr>
      </w:pPr>
      <w:r w:rsidRPr="004354F2">
        <w:rPr>
          <w:lang w:eastAsia="en-US"/>
        </w:rPr>
        <w:lastRenderedPageBreak/>
        <w:drawing>
          <wp:inline distT="0" distB="0" distL="0" distR="0" wp14:anchorId="4027CE81" wp14:editId="742F3ED9">
            <wp:extent cx="4508772" cy="5237019"/>
            <wp:effectExtent l="0" t="0" r="635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3939" cy="524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AC5D" w14:textId="5E0D587F" w:rsidR="004354F2" w:rsidRDefault="004354F2" w:rsidP="004354F2">
      <w:pPr>
        <w:pStyle w:val="ad"/>
        <w:jc w:val="center"/>
        <w:rPr>
          <w:lang w:eastAsia="en-US"/>
        </w:rPr>
      </w:pPr>
    </w:p>
    <w:p w14:paraId="10116A48" w14:textId="19C5C7E2" w:rsidR="004354F2" w:rsidRDefault="004354F2" w:rsidP="004354F2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="00B22A0A">
        <w:rPr>
          <w:lang w:eastAsia="en-US"/>
        </w:rPr>
        <w:t>8</w:t>
      </w:r>
      <w:r>
        <w:rPr>
          <w:lang w:eastAsia="en-US"/>
        </w:rPr>
        <w:t xml:space="preserve"> –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«</w:t>
      </w:r>
      <w:r>
        <w:rPr>
          <w:lang w:val="en-US" w:eastAsia="en-US"/>
        </w:rPr>
        <w:t>service</w:t>
      </w:r>
      <w:r>
        <w:rPr>
          <w:lang w:eastAsia="en-US"/>
        </w:rPr>
        <w:t>» после выборки.</w:t>
      </w:r>
    </w:p>
    <w:p w14:paraId="4108F7A6" w14:textId="0554263F" w:rsidR="004354F2" w:rsidRDefault="004354F2" w:rsidP="004354F2">
      <w:pPr>
        <w:pStyle w:val="ad"/>
        <w:jc w:val="center"/>
        <w:rPr>
          <w:lang w:eastAsia="en-US"/>
        </w:rPr>
      </w:pPr>
    </w:p>
    <w:p w14:paraId="084BEAB9" w14:textId="7C3E6089" w:rsidR="00D944DD" w:rsidRDefault="00D944DD" w:rsidP="00D944DD">
      <w:pPr>
        <w:pStyle w:val="ad"/>
        <w:numPr>
          <w:ilvl w:val="0"/>
          <w:numId w:val="3"/>
        </w:numPr>
        <w:ind w:left="0" w:firstLine="709"/>
        <w:rPr>
          <w:lang w:eastAsia="en-US"/>
        </w:rPr>
      </w:pPr>
      <w:r>
        <w:rPr>
          <w:lang w:eastAsia="en-US"/>
        </w:rPr>
        <w:t xml:space="preserve">Вывести отделения с количеством койко-мест больше </w:t>
      </w:r>
      <w:r w:rsidR="000749FA" w:rsidRPr="000749FA">
        <w:rPr>
          <w:lang w:eastAsia="en-US"/>
        </w:rPr>
        <w:t>2</w:t>
      </w:r>
      <w:r>
        <w:rPr>
          <w:lang w:eastAsia="en-US"/>
        </w:rPr>
        <w:t>5 и отсортировать по возрастанию.</w:t>
      </w:r>
    </w:p>
    <w:p w14:paraId="79415638" w14:textId="5A9590B6" w:rsidR="00D944DD" w:rsidRDefault="00D944DD" w:rsidP="00D944DD">
      <w:pPr>
        <w:pStyle w:val="ad"/>
        <w:rPr>
          <w:lang w:eastAsia="en-US"/>
        </w:rPr>
      </w:pPr>
    </w:p>
    <w:p w14:paraId="36DD8563" w14:textId="05E76224" w:rsidR="00D944DD" w:rsidRDefault="00D944DD" w:rsidP="00D944DD">
      <w:pPr>
        <w:pStyle w:val="ad"/>
        <w:rPr>
          <w:lang w:eastAsia="en-US"/>
        </w:rPr>
      </w:pPr>
      <w:r>
        <w:rPr>
          <w:lang w:eastAsia="en-US"/>
        </w:rPr>
        <w:t>На рисунке 3.</w:t>
      </w:r>
      <w:r>
        <w:rPr>
          <w:lang w:eastAsia="en-US"/>
        </w:rPr>
        <w:t>9</w:t>
      </w:r>
      <w:r>
        <w:rPr>
          <w:lang w:eastAsia="en-US"/>
        </w:rPr>
        <w:t xml:space="preserve"> приведена таблица «</w:t>
      </w:r>
      <w:r>
        <w:rPr>
          <w:lang w:val="en-US" w:eastAsia="en-US"/>
        </w:rPr>
        <w:t>department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до выборки</w:t>
      </w:r>
      <w:r w:rsidRPr="00D944DD">
        <w:rPr>
          <w:lang w:eastAsia="en-US"/>
        </w:rPr>
        <w:t>.</w:t>
      </w:r>
    </w:p>
    <w:p w14:paraId="31615CA9" w14:textId="77777777" w:rsidR="00DC49AF" w:rsidRDefault="00DC49AF" w:rsidP="00DC49AF">
      <w:pPr>
        <w:pStyle w:val="ad"/>
        <w:ind w:firstLine="0"/>
        <w:rPr>
          <w:lang w:eastAsia="en-US"/>
        </w:rPr>
      </w:pPr>
    </w:p>
    <w:p w14:paraId="2FA20674" w14:textId="3AAAE5BB" w:rsidR="00D944DD" w:rsidRDefault="00D944DD" w:rsidP="00D944DD">
      <w:pPr>
        <w:pStyle w:val="ad"/>
        <w:jc w:val="center"/>
        <w:rPr>
          <w:lang w:eastAsia="en-US"/>
        </w:rPr>
      </w:pPr>
      <w:r w:rsidRPr="00D944DD">
        <w:rPr>
          <w:lang w:eastAsia="en-US"/>
        </w:rPr>
        <w:lastRenderedPageBreak/>
        <w:drawing>
          <wp:inline distT="0" distB="0" distL="0" distR="0" wp14:anchorId="3DC2EA48" wp14:editId="1A228DE9">
            <wp:extent cx="4407131" cy="3235037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520" cy="324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18B7" w14:textId="4955C096" w:rsidR="00D944DD" w:rsidRDefault="00D944DD" w:rsidP="00D944DD">
      <w:pPr>
        <w:pStyle w:val="ad"/>
        <w:jc w:val="center"/>
        <w:rPr>
          <w:lang w:eastAsia="en-US"/>
        </w:rPr>
      </w:pPr>
      <w:r w:rsidRPr="00D944DD">
        <w:rPr>
          <w:lang w:eastAsia="en-US"/>
        </w:rPr>
        <w:drawing>
          <wp:inline distT="0" distB="0" distL="0" distR="0" wp14:anchorId="777CA5F0" wp14:editId="3EF7F3EE">
            <wp:extent cx="4391891" cy="1293859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5107" cy="130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0D23" w14:textId="69D92B73" w:rsidR="00D944DD" w:rsidRDefault="00D944DD" w:rsidP="00D944DD">
      <w:pPr>
        <w:pStyle w:val="ad"/>
        <w:jc w:val="center"/>
        <w:rPr>
          <w:lang w:eastAsia="en-US"/>
        </w:rPr>
      </w:pPr>
    </w:p>
    <w:p w14:paraId="372999C0" w14:textId="0EBC545A" w:rsidR="00D944DD" w:rsidRDefault="00D944DD" w:rsidP="00D944DD">
      <w:pPr>
        <w:pStyle w:val="ad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D944DD">
        <w:rPr>
          <w:lang w:eastAsia="en-US"/>
        </w:rPr>
        <w:t>9</w:t>
      </w:r>
      <w:r>
        <w:rPr>
          <w:lang w:eastAsia="en-US"/>
        </w:rPr>
        <w:t xml:space="preserve"> – таблица «</w:t>
      </w:r>
      <w:r>
        <w:rPr>
          <w:lang w:val="en-US" w:eastAsia="en-US"/>
        </w:rPr>
        <w:t>department</w:t>
      </w:r>
      <w:r>
        <w:rPr>
          <w:lang w:eastAsia="en-US"/>
        </w:rPr>
        <w:t>» до выборки.</w:t>
      </w:r>
    </w:p>
    <w:p w14:paraId="4B64BD15" w14:textId="69FCC7E0" w:rsidR="00D944DD" w:rsidRDefault="00D944DD" w:rsidP="00D944DD">
      <w:pPr>
        <w:pStyle w:val="ad"/>
        <w:jc w:val="center"/>
        <w:rPr>
          <w:lang w:eastAsia="en-US"/>
        </w:rPr>
      </w:pPr>
    </w:p>
    <w:p w14:paraId="218CCBA5" w14:textId="5069DAE9" w:rsidR="00D944DD" w:rsidRDefault="00D944DD" w:rsidP="00D944DD">
      <w:pPr>
        <w:pStyle w:val="ad"/>
        <w:rPr>
          <w:lang w:eastAsia="en-US"/>
        </w:rPr>
      </w:pPr>
      <w:r>
        <w:rPr>
          <w:lang w:eastAsia="en-US"/>
        </w:rPr>
        <w:t>На рисунке 3.</w:t>
      </w:r>
      <w:r w:rsidRPr="00D944DD">
        <w:rPr>
          <w:lang w:eastAsia="en-US"/>
        </w:rPr>
        <w:t>10</w:t>
      </w:r>
      <w:r>
        <w:rPr>
          <w:lang w:eastAsia="en-US"/>
        </w:rPr>
        <w:t xml:space="preserve"> приведены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«</w:t>
      </w:r>
      <w:r>
        <w:rPr>
          <w:lang w:val="en-US" w:eastAsia="en-US"/>
        </w:rPr>
        <w:t>department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после выборки.</w:t>
      </w:r>
    </w:p>
    <w:p w14:paraId="07FFF9DC" w14:textId="02211EE7" w:rsidR="000749FA" w:rsidRDefault="000749FA" w:rsidP="00D944DD">
      <w:pPr>
        <w:pStyle w:val="ad"/>
        <w:rPr>
          <w:lang w:eastAsia="en-US"/>
        </w:rPr>
      </w:pPr>
    </w:p>
    <w:p w14:paraId="4BAB3D50" w14:textId="64F04827" w:rsidR="000749FA" w:rsidRDefault="00DC49AF" w:rsidP="00DC49AF">
      <w:pPr>
        <w:pStyle w:val="ad"/>
        <w:jc w:val="center"/>
        <w:rPr>
          <w:lang w:eastAsia="en-US"/>
        </w:rPr>
      </w:pPr>
      <w:r w:rsidRPr="00DC49AF">
        <w:rPr>
          <w:lang w:eastAsia="en-US"/>
        </w:rPr>
        <w:drawing>
          <wp:inline distT="0" distB="0" distL="0" distR="0" wp14:anchorId="59440873" wp14:editId="504AE998">
            <wp:extent cx="4621687" cy="2535382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1542" cy="254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FB7F" w14:textId="1A193698" w:rsidR="00DC49AF" w:rsidRDefault="00DC49AF" w:rsidP="00DC49AF">
      <w:pPr>
        <w:pStyle w:val="ad"/>
        <w:jc w:val="center"/>
        <w:rPr>
          <w:lang w:eastAsia="en-US"/>
        </w:rPr>
      </w:pPr>
    </w:p>
    <w:p w14:paraId="1392643E" w14:textId="158B039B" w:rsidR="00DC49AF" w:rsidRDefault="00DC49AF" w:rsidP="00DC49AF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C412C3">
        <w:rPr>
          <w:lang w:eastAsia="en-US"/>
        </w:rPr>
        <w:t>10</w:t>
      </w:r>
      <w:r>
        <w:rPr>
          <w:lang w:eastAsia="en-US"/>
        </w:rPr>
        <w:t xml:space="preserve"> –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«</w:t>
      </w:r>
      <w:r>
        <w:rPr>
          <w:lang w:val="en-US" w:eastAsia="en-US"/>
        </w:rPr>
        <w:t>department</w:t>
      </w:r>
      <w:r>
        <w:rPr>
          <w:lang w:eastAsia="en-US"/>
        </w:rPr>
        <w:t>» после выборки.</w:t>
      </w:r>
    </w:p>
    <w:p w14:paraId="545017A5" w14:textId="7130F563" w:rsidR="00DC49AF" w:rsidRDefault="00DC49AF" w:rsidP="00DC49AF">
      <w:pPr>
        <w:pStyle w:val="ad"/>
        <w:jc w:val="center"/>
        <w:rPr>
          <w:lang w:eastAsia="en-US"/>
        </w:rPr>
      </w:pPr>
    </w:p>
    <w:p w14:paraId="7E42CAA7" w14:textId="636553E3" w:rsidR="00C412C3" w:rsidRDefault="00C412C3" w:rsidP="00DC49AF">
      <w:pPr>
        <w:pStyle w:val="ad"/>
        <w:jc w:val="center"/>
        <w:rPr>
          <w:lang w:eastAsia="en-US"/>
        </w:rPr>
      </w:pPr>
    </w:p>
    <w:p w14:paraId="415028F8" w14:textId="2040BF80" w:rsidR="00C412C3" w:rsidRDefault="0051698B" w:rsidP="0051698B">
      <w:pPr>
        <w:pStyle w:val="ad"/>
        <w:numPr>
          <w:ilvl w:val="0"/>
          <w:numId w:val="3"/>
        </w:numPr>
        <w:ind w:left="0" w:firstLine="709"/>
        <w:rPr>
          <w:lang w:eastAsia="en-US"/>
        </w:rPr>
      </w:pPr>
      <w:r>
        <w:rPr>
          <w:lang w:eastAsia="en-US"/>
        </w:rPr>
        <w:lastRenderedPageBreak/>
        <w:t>Вывести 10 последних выставленных диагнозов и отсортировать по убыванию.</w:t>
      </w:r>
    </w:p>
    <w:p w14:paraId="4A033D43" w14:textId="4AB47A64" w:rsidR="0051698B" w:rsidRDefault="0051698B" w:rsidP="0051698B">
      <w:pPr>
        <w:pStyle w:val="ad"/>
        <w:ind w:left="709" w:firstLine="0"/>
        <w:rPr>
          <w:lang w:eastAsia="en-US"/>
        </w:rPr>
      </w:pPr>
    </w:p>
    <w:p w14:paraId="5683DFC4" w14:textId="0802DFE3" w:rsidR="0051698B" w:rsidRDefault="0051698B" w:rsidP="0051698B">
      <w:pPr>
        <w:pStyle w:val="ad"/>
        <w:rPr>
          <w:lang w:eastAsia="en-US"/>
        </w:rPr>
      </w:pPr>
      <w:r>
        <w:rPr>
          <w:lang w:eastAsia="en-US"/>
        </w:rPr>
        <w:t>На рисунке 3.</w:t>
      </w:r>
      <w:r>
        <w:rPr>
          <w:lang w:eastAsia="en-US"/>
        </w:rPr>
        <w:t>11</w:t>
      </w:r>
      <w:r>
        <w:rPr>
          <w:lang w:eastAsia="en-US"/>
        </w:rPr>
        <w:t xml:space="preserve"> приведена таблица «</w:t>
      </w:r>
      <w:r>
        <w:rPr>
          <w:lang w:val="en-US" w:eastAsia="en-US"/>
        </w:rPr>
        <w:t>d</w:t>
      </w:r>
      <w:r>
        <w:rPr>
          <w:lang w:val="en-US" w:eastAsia="en-US"/>
        </w:rPr>
        <w:t>iagnosis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до выборки</w:t>
      </w:r>
      <w:r w:rsidRPr="00D944DD">
        <w:rPr>
          <w:lang w:eastAsia="en-US"/>
        </w:rPr>
        <w:t>.</w:t>
      </w:r>
    </w:p>
    <w:p w14:paraId="7153C32E" w14:textId="77777777" w:rsidR="0051698B" w:rsidRDefault="0051698B" w:rsidP="0051698B">
      <w:pPr>
        <w:pStyle w:val="ad"/>
        <w:rPr>
          <w:lang w:eastAsia="en-US"/>
        </w:rPr>
      </w:pPr>
    </w:p>
    <w:p w14:paraId="08C8307D" w14:textId="3573B2FF" w:rsidR="0051698B" w:rsidRDefault="0051698B" w:rsidP="0051698B">
      <w:pPr>
        <w:pStyle w:val="ad"/>
        <w:ind w:left="709" w:firstLine="0"/>
        <w:jc w:val="center"/>
        <w:rPr>
          <w:lang w:eastAsia="en-US"/>
        </w:rPr>
      </w:pPr>
      <w:r w:rsidRPr="0051698B">
        <w:rPr>
          <w:lang w:eastAsia="en-US"/>
        </w:rPr>
        <w:drawing>
          <wp:inline distT="0" distB="0" distL="0" distR="0" wp14:anchorId="70CC9E43" wp14:editId="7D0D7307">
            <wp:extent cx="4667717" cy="4641272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672" cy="46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C112" w14:textId="585A2F17" w:rsidR="0051698B" w:rsidRDefault="0051698B" w:rsidP="0051698B">
      <w:pPr>
        <w:pStyle w:val="ad"/>
        <w:ind w:left="709" w:firstLine="0"/>
        <w:jc w:val="center"/>
        <w:rPr>
          <w:lang w:eastAsia="en-US"/>
        </w:rPr>
      </w:pPr>
      <w:r w:rsidRPr="0051698B">
        <w:rPr>
          <w:lang w:eastAsia="en-US"/>
        </w:rPr>
        <w:drawing>
          <wp:inline distT="0" distB="0" distL="0" distR="0" wp14:anchorId="3EFA9AB2" wp14:editId="21B92F59">
            <wp:extent cx="4634346" cy="1845812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896" cy="18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6352" w14:textId="01A93CB4" w:rsidR="0051698B" w:rsidRDefault="0051698B" w:rsidP="0051698B">
      <w:pPr>
        <w:pStyle w:val="ad"/>
        <w:ind w:left="709" w:firstLine="0"/>
        <w:jc w:val="center"/>
        <w:rPr>
          <w:lang w:eastAsia="en-US"/>
        </w:rPr>
      </w:pPr>
    </w:p>
    <w:p w14:paraId="548A7126" w14:textId="144D986E" w:rsidR="0051698B" w:rsidRDefault="0051698B" w:rsidP="0051698B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51698B">
        <w:rPr>
          <w:lang w:eastAsia="en-US"/>
        </w:rPr>
        <w:t>11</w:t>
      </w:r>
      <w:r>
        <w:rPr>
          <w:lang w:eastAsia="en-US"/>
        </w:rPr>
        <w:t xml:space="preserve"> – таблица «</w:t>
      </w:r>
      <w:r>
        <w:rPr>
          <w:lang w:val="en-US" w:eastAsia="en-US"/>
        </w:rPr>
        <w:t>d</w:t>
      </w:r>
      <w:r>
        <w:rPr>
          <w:lang w:val="en-US" w:eastAsia="en-US"/>
        </w:rPr>
        <w:t>iagnosis</w:t>
      </w:r>
      <w:r>
        <w:rPr>
          <w:lang w:eastAsia="en-US"/>
        </w:rPr>
        <w:t>» до выборки.</w:t>
      </w:r>
    </w:p>
    <w:p w14:paraId="7FDD6F13" w14:textId="6CFB382A" w:rsidR="0051698B" w:rsidRDefault="0051698B" w:rsidP="0051698B">
      <w:pPr>
        <w:pStyle w:val="ad"/>
        <w:ind w:left="709" w:firstLine="0"/>
        <w:jc w:val="center"/>
        <w:rPr>
          <w:lang w:eastAsia="en-US"/>
        </w:rPr>
      </w:pPr>
    </w:p>
    <w:p w14:paraId="5A72E9E9" w14:textId="6DCE0FF5" w:rsidR="0051698B" w:rsidRDefault="0051698B" w:rsidP="0051698B">
      <w:pPr>
        <w:pStyle w:val="ad"/>
        <w:rPr>
          <w:lang w:eastAsia="en-US"/>
        </w:rPr>
      </w:pPr>
      <w:r>
        <w:rPr>
          <w:lang w:eastAsia="en-US"/>
        </w:rPr>
        <w:t>На рисунке 3.</w:t>
      </w:r>
      <w:r w:rsidRPr="00D944DD">
        <w:rPr>
          <w:lang w:eastAsia="en-US"/>
        </w:rPr>
        <w:t>1</w:t>
      </w:r>
      <w:r w:rsidRPr="0051698B">
        <w:rPr>
          <w:lang w:eastAsia="en-US"/>
        </w:rPr>
        <w:t>2</w:t>
      </w:r>
      <w:r>
        <w:rPr>
          <w:lang w:eastAsia="en-US"/>
        </w:rPr>
        <w:t xml:space="preserve"> приведены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«</w:t>
      </w:r>
      <w:r>
        <w:rPr>
          <w:lang w:val="en-US" w:eastAsia="en-US"/>
        </w:rPr>
        <w:t>d</w:t>
      </w:r>
      <w:r>
        <w:rPr>
          <w:lang w:val="en-US" w:eastAsia="en-US"/>
        </w:rPr>
        <w:t>iagnosis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после выборки.</w:t>
      </w:r>
    </w:p>
    <w:p w14:paraId="15472C9B" w14:textId="668700DC" w:rsidR="0051698B" w:rsidRDefault="0051698B" w:rsidP="0051698B">
      <w:pPr>
        <w:pStyle w:val="ad"/>
        <w:rPr>
          <w:lang w:eastAsia="en-US"/>
        </w:rPr>
      </w:pPr>
    </w:p>
    <w:p w14:paraId="6438EDDB" w14:textId="20A2D640" w:rsidR="0051698B" w:rsidRDefault="0051698B" w:rsidP="0051698B">
      <w:pPr>
        <w:pStyle w:val="ad"/>
        <w:jc w:val="center"/>
        <w:rPr>
          <w:lang w:eastAsia="en-US"/>
        </w:rPr>
      </w:pPr>
      <w:r w:rsidRPr="0051698B">
        <w:rPr>
          <w:lang w:eastAsia="en-US"/>
        </w:rPr>
        <w:lastRenderedPageBreak/>
        <w:drawing>
          <wp:inline distT="0" distB="0" distL="0" distR="0" wp14:anchorId="22020F2C" wp14:editId="4265224A">
            <wp:extent cx="3947869" cy="293716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7714" cy="294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A4A8" w14:textId="188BEA2F" w:rsidR="0051698B" w:rsidRDefault="0051698B" w:rsidP="0051698B">
      <w:pPr>
        <w:pStyle w:val="ad"/>
        <w:ind w:left="709" w:firstLine="0"/>
        <w:jc w:val="center"/>
        <w:rPr>
          <w:lang w:eastAsia="en-US"/>
        </w:rPr>
      </w:pPr>
    </w:p>
    <w:p w14:paraId="085524EE" w14:textId="40790FC4" w:rsidR="0051698B" w:rsidRDefault="0051698B" w:rsidP="0051698B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C412C3">
        <w:rPr>
          <w:lang w:eastAsia="en-US"/>
        </w:rPr>
        <w:t>1</w:t>
      </w:r>
      <w:r w:rsidRPr="009B553F">
        <w:rPr>
          <w:lang w:eastAsia="en-US"/>
        </w:rPr>
        <w:t>2</w:t>
      </w:r>
      <w:r>
        <w:rPr>
          <w:lang w:eastAsia="en-US"/>
        </w:rPr>
        <w:t xml:space="preserve"> –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«</w:t>
      </w:r>
      <w:r>
        <w:rPr>
          <w:lang w:val="en-US" w:eastAsia="en-US"/>
        </w:rPr>
        <w:t>d</w:t>
      </w:r>
      <w:r>
        <w:rPr>
          <w:lang w:val="en-US" w:eastAsia="en-US"/>
        </w:rPr>
        <w:t>iagnosis</w:t>
      </w:r>
      <w:r>
        <w:rPr>
          <w:lang w:eastAsia="en-US"/>
        </w:rPr>
        <w:t>» после выборки.</w:t>
      </w:r>
    </w:p>
    <w:p w14:paraId="4AA3C8A4" w14:textId="25CECFB1" w:rsidR="0051698B" w:rsidRDefault="0051698B" w:rsidP="0051698B">
      <w:pPr>
        <w:pStyle w:val="ad"/>
        <w:ind w:left="709" w:firstLine="0"/>
        <w:jc w:val="center"/>
        <w:rPr>
          <w:lang w:eastAsia="en-US"/>
        </w:rPr>
      </w:pPr>
    </w:p>
    <w:p w14:paraId="0A028C40" w14:textId="254BACFF" w:rsidR="009B553F" w:rsidRDefault="009B553F" w:rsidP="003143C9">
      <w:pPr>
        <w:pStyle w:val="ad"/>
        <w:numPr>
          <w:ilvl w:val="0"/>
          <w:numId w:val="3"/>
        </w:numPr>
        <w:ind w:left="0" w:firstLine="709"/>
        <w:rPr>
          <w:lang w:eastAsia="en-US"/>
        </w:rPr>
      </w:pPr>
      <w:r>
        <w:rPr>
          <w:lang w:eastAsia="en-US"/>
        </w:rPr>
        <w:t xml:space="preserve">Вывести информацию о пациентах, которым проводилось МРТ </w:t>
      </w:r>
      <w:r w:rsidR="003143C9">
        <w:rPr>
          <w:lang w:eastAsia="en-US"/>
        </w:rPr>
        <w:t>с дополнительной информацией о дате исследования.</w:t>
      </w:r>
    </w:p>
    <w:p w14:paraId="28FCED1D" w14:textId="1F131AE1" w:rsidR="003143C9" w:rsidRDefault="003143C9" w:rsidP="003143C9">
      <w:pPr>
        <w:pStyle w:val="ad"/>
        <w:rPr>
          <w:lang w:eastAsia="en-US"/>
        </w:rPr>
      </w:pPr>
      <w:r>
        <w:rPr>
          <w:lang w:eastAsia="en-US"/>
        </w:rPr>
        <w:t>На рисунке 3.1</w:t>
      </w:r>
      <w:r>
        <w:rPr>
          <w:lang w:eastAsia="en-US"/>
        </w:rPr>
        <w:t>3</w:t>
      </w:r>
      <w:r>
        <w:rPr>
          <w:lang w:eastAsia="en-US"/>
        </w:rPr>
        <w:t xml:space="preserve"> приведена таблица «</w:t>
      </w:r>
      <w:r>
        <w:rPr>
          <w:lang w:val="en-US" w:eastAsia="en-US"/>
        </w:rPr>
        <w:t>patient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до выборки</w:t>
      </w:r>
      <w:r w:rsidRPr="00D944DD">
        <w:rPr>
          <w:lang w:eastAsia="en-US"/>
        </w:rPr>
        <w:t>.</w:t>
      </w:r>
    </w:p>
    <w:p w14:paraId="63386729" w14:textId="3AFAF4F8" w:rsidR="003143C9" w:rsidRDefault="003143C9" w:rsidP="003143C9">
      <w:pPr>
        <w:pStyle w:val="ad"/>
        <w:ind w:left="709" w:firstLine="0"/>
        <w:rPr>
          <w:lang w:eastAsia="en-US"/>
        </w:rPr>
      </w:pPr>
    </w:p>
    <w:p w14:paraId="48948FA8" w14:textId="0B9227E9" w:rsidR="003143C9" w:rsidRDefault="003143C9" w:rsidP="003143C9">
      <w:pPr>
        <w:pStyle w:val="ad"/>
        <w:ind w:left="709" w:firstLine="0"/>
        <w:jc w:val="center"/>
        <w:rPr>
          <w:lang w:eastAsia="en-US"/>
        </w:rPr>
      </w:pPr>
      <w:r w:rsidRPr="003143C9">
        <w:rPr>
          <w:lang w:eastAsia="en-US"/>
        </w:rPr>
        <w:drawing>
          <wp:inline distT="0" distB="0" distL="0" distR="0" wp14:anchorId="5009BC2D" wp14:editId="149B8AB2">
            <wp:extent cx="4149248" cy="4396740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5626" cy="440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C621" w14:textId="3BBC8F5C" w:rsidR="003143C9" w:rsidRDefault="003143C9" w:rsidP="003143C9">
      <w:pPr>
        <w:pStyle w:val="ad"/>
        <w:ind w:left="709" w:firstLine="0"/>
        <w:jc w:val="center"/>
        <w:rPr>
          <w:lang w:eastAsia="en-US"/>
        </w:rPr>
      </w:pPr>
    </w:p>
    <w:p w14:paraId="03FA7EC4" w14:textId="565D12A3" w:rsidR="003143C9" w:rsidRDefault="003143C9" w:rsidP="003143C9">
      <w:pPr>
        <w:pStyle w:val="ad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D7505D">
        <w:rPr>
          <w:lang w:eastAsia="en-US"/>
        </w:rPr>
        <w:t>13</w:t>
      </w:r>
      <w:r>
        <w:rPr>
          <w:lang w:eastAsia="en-US"/>
        </w:rPr>
        <w:t xml:space="preserve"> – таблица «</w:t>
      </w:r>
      <w:r>
        <w:rPr>
          <w:lang w:val="en-US" w:eastAsia="en-US"/>
        </w:rPr>
        <w:t>patient</w:t>
      </w:r>
      <w:r>
        <w:rPr>
          <w:lang w:eastAsia="en-US"/>
        </w:rPr>
        <w:t>» до выборки.</w:t>
      </w:r>
    </w:p>
    <w:p w14:paraId="74E547B8" w14:textId="7045F67B" w:rsidR="00D7505D" w:rsidRDefault="00D7505D" w:rsidP="00D7505D">
      <w:pPr>
        <w:pStyle w:val="ad"/>
        <w:rPr>
          <w:lang w:eastAsia="en-US"/>
        </w:rPr>
      </w:pPr>
      <w:r>
        <w:rPr>
          <w:lang w:eastAsia="en-US"/>
        </w:rPr>
        <w:lastRenderedPageBreak/>
        <w:t>На рисунке 3.</w:t>
      </w:r>
      <w:r w:rsidRPr="00D944DD">
        <w:rPr>
          <w:lang w:eastAsia="en-US"/>
        </w:rPr>
        <w:t>1</w:t>
      </w:r>
      <w:r w:rsidR="000C1207" w:rsidRPr="000C1207">
        <w:rPr>
          <w:lang w:eastAsia="en-US"/>
        </w:rPr>
        <w:t>4</w:t>
      </w:r>
      <w:r>
        <w:rPr>
          <w:lang w:eastAsia="en-US"/>
        </w:rPr>
        <w:t xml:space="preserve"> приведены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«</w:t>
      </w:r>
      <w:r>
        <w:rPr>
          <w:lang w:val="en-US" w:eastAsia="en-US"/>
        </w:rPr>
        <w:t>patient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после выборки.</w:t>
      </w:r>
    </w:p>
    <w:p w14:paraId="4BA0DA58" w14:textId="77777777" w:rsidR="00D7505D" w:rsidRDefault="00D7505D" w:rsidP="00D7505D">
      <w:pPr>
        <w:pStyle w:val="ad"/>
        <w:rPr>
          <w:lang w:eastAsia="en-US"/>
        </w:rPr>
      </w:pPr>
    </w:p>
    <w:p w14:paraId="4BD484E1" w14:textId="37FF78B3" w:rsidR="003143C9" w:rsidRDefault="00D7505D" w:rsidP="003143C9">
      <w:pPr>
        <w:pStyle w:val="ad"/>
        <w:ind w:left="709" w:firstLine="0"/>
        <w:jc w:val="center"/>
        <w:rPr>
          <w:lang w:eastAsia="en-US"/>
        </w:rPr>
      </w:pPr>
      <w:r w:rsidRPr="00D7505D">
        <w:rPr>
          <w:lang w:eastAsia="en-US"/>
        </w:rPr>
        <w:drawing>
          <wp:inline distT="0" distB="0" distL="0" distR="0" wp14:anchorId="69E9E0E7" wp14:editId="7E7907C5">
            <wp:extent cx="4451092" cy="2506980"/>
            <wp:effectExtent l="0" t="0" r="698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9097" cy="25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E326" w14:textId="42C09B91" w:rsidR="00D7505D" w:rsidRDefault="00D7505D" w:rsidP="00D7505D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C412C3">
        <w:rPr>
          <w:lang w:eastAsia="en-US"/>
        </w:rPr>
        <w:t>1</w:t>
      </w:r>
      <w:r w:rsidRPr="00D7505D">
        <w:rPr>
          <w:lang w:eastAsia="en-US"/>
        </w:rPr>
        <w:t>4</w:t>
      </w:r>
      <w:r>
        <w:rPr>
          <w:lang w:eastAsia="en-US"/>
        </w:rPr>
        <w:t xml:space="preserve"> –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«</w:t>
      </w:r>
      <w:r>
        <w:rPr>
          <w:lang w:val="en-US" w:eastAsia="en-US"/>
        </w:rPr>
        <w:t>patient</w:t>
      </w:r>
      <w:r>
        <w:rPr>
          <w:lang w:eastAsia="en-US"/>
        </w:rPr>
        <w:t>» после выборки.</w:t>
      </w:r>
    </w:p>
    <w:p w14:paraId="5EC6367B" w14:textId="365B5960" w:rsidR="00D7505D" w:rsidRDefault="00D7505D" w:rsidP="003143C9">
      <w:pPr>
        <w:pStyle w:val="ad"/>
        <w:ind w:left="709" w:firstLine="0"/>
        <w:jc w:val="center"/>
        <w:rPr>
          <w:lang w:eastAsia="en-US"/>
        </w:rPr>
      </w:pPr>
    </w:p>
    <w:p w14:paraId="7355AC20" w14:textId="77777777" w:rsidR="00BD3648" w:rsidRPr="00BD3648" w:rsidRDefault="00BD3648" w:rsidP="00BD3648">
      <w:pPr>
        <w:pStyle w:val="ad"/>
        <w:numPr>
          <w:ilvl w:val="0"/>
          <w:numId w:val="3"/>
        </w:numPr>
        <w:ind w:left="0" w:firstLine="709"/>
        <w:rPr>
          <w:lang w:eastAsia="en-US"/>
        </w:rPr>
      </w:pPr>
      <w:r>
        <w:rPr>
          <w:lang w:eastAsia="en-US"/>
        </w:rPr>
        <w:t xml:space="preserve">Вывести информацию о пациентах, которым </w:t>
      </w:r>
      <w:r>
        <w:rPr>
          <w:lang w:eastAsia="en-US"/>
        </w:rPr>
        <w:t>диагнозы были выставлены</w:t>
      </w:r>
      <w:r>
        <w:rPr>
          <w:lang w:eastAsia="en-US"/>
        </w:rPr>
        <w:t xml:space="preserve"> </w:t>
      </w:r>
      <w:r>
        <w:rPr>
          <w:lang w:eastAsia="en-US"/>
        </w:rPr>
        <w:t xml:space="preserve">в октябре 2023 года </w:t>
      </w:r>
      <w:r>
        <w:rPr>
          <w:lang w:eastAsia="en-US"/>
        </w:rPr>
        <w:t xml:space="preserve">с дополнительной информацией о </w:t>
      </w:r>
      <w:r>
        <w:rPr>
          <w:lang w:eastAsia="en-US"/>
        </w:rPr>
        <w:t>названии диагноза</w:t>
      </w:r>
    </w:p>
    <w:p w14:paraId="74539AB8" w14:textId="5F53BF24" w:rsidR="00BD3648" w:rsidRDefault="00BD3648" w:rsidP="00BD3648">
      <w:pPr>
        <w:pStyle w:val="ad"/>
        <w:rPr>
          <w:lang w:eastAsia="en-US"/>
        </w:rPr>
      </w:pPr>
      <w:r>
        <w:rPr>
          <w:lang w:eastAsia="en-US"/>
        </w:rPr>
        <w:t>На рисунке 3.1</w:t>
      </w:r>
      <w:r w:rsidRPr="00BD3648">
        <w:rPr>
          <w:lang w:eastAsia="en-US"/>
        </w:rPr>
        <w:t>5</w:t>
      </w:r>
      <w:r>
        <w:rPr>
          <w:lang w:eastAsia="en-US"/>
        </w:rPr>
        <w:t xml:space="preserve"> приведена таблица «</w:t>
      </w:r>
      <w:r>
        <w:rPr>
          <w:lang w:val="en-US" w:eastAsia="en-US"/>
        </w:rPr>
        <w:t>patient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до выборки</w:t>
      </w:r>
      <w:r w:rsidRPr="00D944DD">
        <w:rPr>
          <w:lang w:eastAsia="en-US"/>
        </w:rPr>
        <w:t>.</w:t>
      </w:r>
    </w:p>
    <w:p w14:paraId="2AD8AB96" w14:textId="553B555C" w:rsidR="00BD3648" w:rsidRDefault="00BD3648" w:rsidP="00BD3648">
      <w:pPr>
        <w:pStyle w:val="ad"/>
        <w:rPr>
          <w:lang w:eastAsia="en-US"/>
        </w:rPr>
      </w:pPr>
    </w:p>
    <w:p w14:paraId="60468948" w14:textId="2F69AD23" w:rsidR="00BD3648" w:rsidRDefault="00BD3648" w:rsidP="00BD3648">
      <w:pPr>
        <w:pStyle w:val="ad"/>
        <w:jc w:val="center"/>
        <w:rPr>
          <w:lang w:eastAsia="en-US"/>
        </w:rPr>
      </w:pPr>
      <w:r w:rsidRPr="003143C9">
        <w:rPr>
          <w:lang w:eastAsia="en-US"/>
        </w:rPr>
        <w:drawing>
          <wp:inline distT="0" distB="0" distL="0" distR="0" wp14:anchorId="56429327" wp14:editId="127E7349">
            <wp:extent cx="3983853" cy="42214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1634" cy="422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F5C1" w14:textId="5ADE36F6" w:rsidR="00BD3648" w:rsidRDefault="00BD3648" w:rsidP="00BD3648">
      <w:pPr>
        <w:pStyle w:val="ad"/>
        <w:jc w:val="center"/>
        <w:rPr>
          <w:lang w:eastAsia="en-US"/>
        </w:rPr>
      </w:pPr>
    </w:p>
    <w:p w14:paraId="18197543" w14:textId="58B77D1C" w:rsidR="00BD3648" w:rsidRDefault="00BD3648" w:rsidP="00BD3648">
      <w:pPr>
        <w:pStyle w:val="ad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D7505D">
        <w:rPr>
          <w:lang w:eastAsia="en-US"/>
        </w:rPr>
        <w:t>1</w:t>
      </w:r>
      <w:r w:rsidRPr="00BD3648">
        <w:rPr>
          <w:lang w:eastAsia="en-US"/>
        </w:rPr>
        <w:t>5</w:t>
      </w:r>
      <w:r>
        <w:rPr>
          <w:lang w:eastAsia="en-US"/>
        </w:rPr>
        <w:t xml:space="preserve"> – таблица «</w:t>
      </w:r>
      <w:r>
        <w:rPr>
          <w:lang w:val="en-US" w:eastAsia="en-US"/>
        </w:rPr>
        <w:t>patient</w:t>
      </w:r>
      <w:r>
        <w:rPr>
          <w:lang w:eastAsia="en-US"/>
        </w:rPr>
        <w:t>» до выборки.</w:t>
      </w:r>
    </w:p>
    <w:p w14:paraId="19EF4F37" w14:textId="0FD7FD80" w:rsidR="00BD3648" w:rsidRDefault="00BD3648" w:rsidP="00BD3648">
      <w:pPr>
        <w:pStyle w:val="ad"/>
        <w:rPr>
          <w:lang w:eastAsia="en-US"/>
        </w:rPr>
      </w:pPr>
      <w:r>
        <w:rPr>
          <w:lang w:eastAsia="en-US"/>
        </w:rPr>
        <w:lastRenderedPageBreak/>
        <w:t>На рисунке 3.</w:t>
      </w:r>
      <w:r w:rsidRPr="00D944DD">
        <w:rPr>
          <w:lang w:eastAsia="en-US"/>
        </w:rPr>
        <w:t>1</w:t>
      </w:r>
      <w:r w:rsidRPr="00BD3648">
        <w:rPr>
          <w:lang w:eastAsia="en-US"/>
        </w:rPr>
        <w:t>6</w:t>
      </w:r>
      <w:r>
        <w:rPr>
          <w:lang w:eastAsia="en-US"/>
        </w:rPr>
        <w:t xml:space="preserve"> приведены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«</w:t>
      </w:r>
      <w:r>
        <w:rPr>
          <w:lang w:val="en-US" w:eastAsia="en-US"/>
        </w:rPr>
        <w:t>patient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после выборки.</w:t>
      </w:r>
    </w:p>
    <w:p w14:paraId="70AE933E" w14:textId="77777777" w:rsidR="00BD3648" w:rsidRDefault="00BD3648" w:rsidP="00BD3648">
      <w:pPr>
        <w:pStyle w:val="ad"/>
        <w:rPr>
          <w:lang w:eastAsia="en-US"/>
        </w:rPr>
      </w:pPr>
    </w:p>
    <w:p w14:paraId="69808AE5" w14:textId="7EC2CF00" w:rsidR="00BD3648" w:rsidRDefault="00BD3648" w:rsidP="003143C9">
      <w:pPr>
        <w:pStyle w:val="ad"/>
        <w:ind w:left="709" w:firstLine="0"/>
        <w:jc w:val="center"/>
        <w:rPr>
          <w:lang w:eastAsia="en-US"/>
        </w:rPr>
      </w:pPr>
      <w:r w:rsidRPr="00BD3648">
        <w:rPr>
          <w:lang w:eastAsia="en-US"/>
        </w:rPr>
        <w:drawing>
          <wp:inline distT="0" distB="0" distL="0" distR="0" wp14:anchorId="3C8D1DC3" wp14:editId="5886BBE6">
            <wp:extent cx="4725167" cy="23850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0352" cy="23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3AA0" w14:textId="77777777" w:rsidR="003823BF" w:rsidRDefault="003823BF" w:rsidP="003143C9">
      <w:pPr>
        <w:pStyle w:val="ad"/>
        <w:ind w:left="709" w:firstLine="0"/>
        <w:jc w:val="center"/>
        <w:rPr>
          <w:lang w:eastAsia="en-US"/>
        </w:rPr>
      </w:pPr>
    </w:p>
    <w:p w14:paraId="02519FB4" w14:textId="026DC8EA" w:rsidR="00BD3648" w:rsidRDefault="00BD3648" w:rsidP="00BD3648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C412C3">
        <w:rPr>
          <w:lang w:eastAsia="en-US"/>
        </w:rPr>
        <w:t>1</w:t>
      </w:r>
      <w:r w:rsidR="00C67D4B" w:rsidRPr="003823BF">
        <w:rPr>
          <w:lang w:eastAsia="en-US"/>
        </w:rPr>
        <w:t>6</w:t>
      </w:r>
      <w:r>
        <w:rPr>
          <w:lang w:eastAsia="en-US"/>
        </w:rPr>
        <w:t xml:space="preserve"> –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«</w:t>
      </w:r>
      <w:r>
        <w:rPr>
          <w:lang w:val="en-US" w:eastAsia="en-US"/>
        </w:rPr>
        <w:t>patient</w:t>
      </w:r>
      <w:r>
        <w:rPr>
          <w:lang w:eastAsia="en-US"/>
        </w:rPr>
        <w:t>» после выборки.</w:t>
      </w:r>
    </w:p>
    <w:p w14:paraId="2DEE2FCA" w14:textId="0EB408EA" w:rsidR="00BD3648" w:rsidRDefault="00BD3648" w:rsidP="003143C9">
      <w:pPr>
        <w:pStyle w:val="ad"/>
        <w:ind w:left="709" w:firstLine="0"/>
        <w:jc w:val="center"/>
        <w:rPr>
          <w:lang w:eastAsia="en-US"/>
        </w:rPr>
      </w:pPr>
    </w:p>
    <w:p w14:paraId="2BC6A55E" w14:textId="1AFA1387" w:rsidR="003823BF" w:rsidRPr="001F4375" w:rsidRDefault="003823BF" w:rsidP="003823BF">
      <w:pPr>
        <w:pStyle w:val="ad"/>
        <w:numPr>
          <w:ilvl w:val="0"/>
          <w:numId w:val="3"/>
        </w:numPr>
        <w:ind w:left="0" w:firstLine="709"/>
        <w:rPr>
          <w:lang w:eastAsia="en-US"/>
        </w:rPr>
      </w:pPr>
      <w:r>
        <w:rPr>
          <w:lang w:eastAsia="en-US"/>
        </w:rPr>
        <w:t>Вывести фамилии врачей,</w:t>
      </w:r>
      <w:r w:rsidR="001F4375">
        <w:rPr>
          <w:lang w:eastAsia="en-US"/>
        </w:rPr>
        <w:t xml:space="preserve"> которые предоставляют услугу «Удаление татуировки»</w:t>
      </w:r>
      <w:r>
        <w:rPr>
          <w:lang w:eastAsia="en-US"/>
        </w:rPr>
        <w:t xml:space="preserve"> их квалификацию</w:t>
      </w:r>
      <w:r w:rsidR="001F4375">
        <w:rPr>
          <w:lang w:eastAsia="en-US"/>
        </w:rPr>
        <w:t>.</w:t>
      </w:r>
    </w:p>
    <w:p w14:paraId="6E1869AD" w14:textId="382D835F" w:rsidR="001F4375" w:rsidRDefault="001F4375" w:rsidP="001F4375">
      <w:pPr>
        <w:pStyle w:val="ad"/>
        <w:rPr>
          <w:lang w:eastAsia="en-US"/>
        </w:rPr>
      </w:pPr>
      <w:r>
        <w:rPr>
          <w:lang w:eastAsia="en-US"/>
        </w:rPr>
        <w:t>На рисунке 3.1</w:t>
      </w:r>
      <w:r w:rsidRPr="001F4375">
        <w:rPr>
          <w:lang w:eastAsia="en-US"/>
        </w:rPr>
        <w:t>7</w:t>
      </w:r>
      <w:r>
        <w:rPr>
          <w:lang w:eastAsia="en-US"/>
        </w:rPr>
        <w:t xml:space="preserve"> приведена таблица «</w:t>
      </w:r>
      <w:r>
        <w:rPr>
          <w:lang w:val="en-US" w:eastAsia="en-US"/>
        </w:rPr>
        <w:t>doctor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до выборки</w:t>
      </w:r>
      <w:r w:rsidRPr="00D944DD">
        <w:rPr>
          <w:lang w:eastAsia="en-US"/>
        </w:rPr>
        <w:t>.</w:t>
      </w:r>
    </w:p>
    <w:p w14:paraId="06CBE81B" w14:textId="45159EBD" w:rsidR="001F4375" w:rsidRDefault="001F4375" w:rsidP="001F4375">
      <w:pPr>
        <w:pStyle w:val="ad"/>
        <w:ind w:left="709" w:firstLine="0"/>
        <w:rPr>
          <w:lang w:eastAsia="en-US"/>
        </w:rPr>
      </w:pPr>
    </w:p>
    <w:p w14:paraId="6977A095" w14:textId="68C80E87" w:rsidR="001F4375" w:rsidRDefault="001F4375" w:rsidP="001F4375">
      <w:pPr>
        <w:pStyle w:val="ad"/>
        <w:ind w:left="709" w:firstLine="0"/>
        <w:jc w:val="center"/>
        <w:rPr>
          <w:lang w:eastAsia="en-US"/>
        </w:rPr>
      </w:pPr>
      <w:r w:rsidRPr="001F4375">
        <w:rPr>
          <w:lang w:eastAsia="en-US"/>
        </w:rPr>
        <w:drawing>
          <wp:inline distT="0" distB="0" distL="0" distR="0" wp14:anchorId="34BE1957" wp14:editId="3EF9DA3E">
            <wp:extent cx="3358293" cy="41071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6022" cy="411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3DB0" w14:textId="77777777" w:rsidR="001F4375" w:rsidRDefault="001F4375" w:rsidP="001F4375">
      <w:pPr>
        <w:pStyle w:val="ad"/>
        <w:ind w:left="709" w:firstLine="0"/>
        <w:jc w:val="center"/>
        <w:rPr>
          <w:lang w:eastAsia="en-US"/>
        </w:rPr>
      </w:pPr>
    </w:p>
    <w:p w14:paraId="1CFFC007" w14:textId="4766D311" w:rsidR="001F4375" w:rsidRDefault="001F4375" w:rsidP="001F4375">
      <w:pPr>
        <w:pStyle w:val="ad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D7505D">
        <w:rPr>
          <w:lang w:eastAsia="en-US"/>
        </w:rPr>
        <w:t>1</w:t>
      </w:r>
      <w:r w:rsidRPr="001F4375">
        <w:rPr>
          <w:lang w:eastAsia="en-US"/>
        </w:rPr>
        <w:t>7</w:t>
      </w:r>
      <w:r>
        <w:rPr>
          <w:lang w:eastAsia="en-US"/>
        </w:rPr>
        <w:t xml:space="preserve"> – таблица «</w:t>
      </w:r>
      <w:r w:rsidR="00DC7824">
        <w:rPr>
          <w:lang w:val="en-US" w:eastAsia="en-US"/>
        </w:rPr>
        <w:t>doctor</w:t>
      </w:r>
      <w:r>
        <w:rPr>
          <w:lang w:eastAsia="en-US"/>
        </w:rPr>
        <w:t>» до выборки.</w:t>
      </w:r>
    </w:p>
    <w:p w14:paraId="63138113" w14:textId="77777777" w:rsidR="001F4375" w:rsidRPr="001F4375" w:rsidRDefault="001F4375" w:rsidP="001F4375">
      <w:pPr>
        <w:pStyle w:val="ad"/>
        <w:ind w:left="709" w:firstLine="0"/>
        <w:jc w:val="center"/>
        <w:rPr>
          <w:lang w:eastAsia="en-US"/>
        </w:rPr>
      </w:pPr>
    </w:p>
    <w:p w14:paraId="17C01368" w14:textId="491FF91B" w:rsidR="001F4375" w:rsidRDefault="001F4375" w:rsidP="001F4375">
      <w:pPr>
        <w:pStyle w:val="ad"/>
        <w:rPr>
          <w:lang w:eastAsia="en-US"/>
        </w:rPr>
      </w:pPr>
      <w:r>
        <w:rPr>
          <w:lang w:eastAsia="en-US"/>
        </w:rPr>
        <w:lastRenderedPageBreak/>
        <w:t>На рисунке 3.</w:t>
      </w:r>
      <w:r w:rsidRPr="00D944DD">
        <w:rPr>
          <w:lang w:eastAsia="en-US"/>
        </w:rPr>
        <w:t>1</w:t>
      </w:r>
      <w:r w:rsidRPr="001F4375">
        <w:rPr>
          <w:lang w:eastAsia="en-US"/>
        </w:rPr>
        <w:t>8</w:t>
      </w:r>
      <w:r>
        <w:rPr>
          <w:lang w:eastAsia="en-US"/>
        </w:rPr>
        <w:t xml:space="preserve"> приведены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«</w:t>
      </w:r>
      <w:r>
        <w:rPr>
          <w:lang w:val="en-US" w:eastAsia="en-US"/>
        </w:rPr>
        <w:t>patient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после выборки.</w:t>
      </w:r>
    </w:p>
    <w:p w14:paraId="63F3F82F" w14:textId="2185017C" w:rsidR="001F4375" w:rsidRPr="001F4375" w:rsidRDefault="001F4375" w:rsidP="001F4375">
      <w:pPr>
        <w:pStyle w:val="ad"/>
        <w:ind w:left="709" w:firstLine="0"/>
        <w:rPr>
          <w:lang w:eastAsia="en-US"/>
        </w:rPr>
      </w:pPr>
    </w:p>
    <w:p w14:paraId="0696C6CB" w14:textId="4A7675A1" w:rsidR="001F4375" w:rsidRDefault="001F4375" w:rsidP="001F4375">
      <w:pPr>
        <w:pStyle w:val="ad"/>
        <w:ind w:left="709" w:firstLine="0"/>
        <w:jc w:val="center"/>
        <w:rPr>
          <w:lang w:eastAsia="en-US"/>
        </w:rPr>
      </w:pPr>
      <w:r w:rsidRPr="001F4375">
        <w:rPr>
          <w:lang w:eastAsia="en-US"/>
        </w:rPr>
        <w:drawing>
          <wp:inline distT="0" distB="0" distL="0" distR="0" wp14:anchorId="35267BEF" wp14:editId="1E56FC6D">
            <wp:extent cx="3108960" cy="219257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5276" cy="22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7496" w14:textId="1DC71312" w:rsidR="001F4375" w:rsidRDefault="001F4375" w:rsidP="001F4375">
      <w:pPr>
        <w:pStyle w:val="ad"/>
        <w:ind w:left="709" w:firstLine="0"/>
        <w:jc w:val="center"/>
        <w:rPr>
          <w:lang w:eastAsia="en-US"/>
        </w:rPr>
      </w:pPr>
    </w:p>
    <w:p w14:paraId="4001A56B" w14:textId="4FE12DAC" w:rsidR="001F4375" w:rsidRDefault="001F4375" w:rsidP="001F4375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C412C3">
        <w:rPr>
          <w:lang w:eastAsia="en-US"/>
        </w:rPr>
        <w:t>1</w:t>
      </w:r>
      <w:r w:rsidRPr="001F4375">
        <w:rPr>
          <w:lang w:eastAsia="en-US"/>
        </w:rPr>
        <w:t>8</w:t>
      </w:r>
      <w:r>
        <w:rPr>
          <w:lang w:eastAsia="en-US"/>
        </w:rPr>
        <w:t xml:space="preserve"> –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после выборки.</w:t>
      </w:r>
    </w:p>
    <w:p w14:paraId="0CA20684" w14:textId="3EE0A010" w:rsidR="00DC7824" w:rsidRDefault="00DC7824" w:rsidP="001F4375">
      <w:pPr>
        <w:pStyle w:val="ad"/>
        <w:ind w:left="709" w:firstLine="0"/>
        <w:jc w:val="center"/>
        <w:rPr>
          <w:lang w:eastAsia="en-US"/>
        </w:rPr>
      </w:pPr>
    </w:p>
    <w:p w14:paraId="5EEF1807" w14:textId="6518405E" w:rsidR="00DC7824" w:rsidRDefault="00DC7824" w:rsidP="001E4900">
      <w:pPr>
        <w:pStyle w:val="ad"/>
        <w:numPr>
          <w:ilvl w:val="0"/>
          <w:numId w:val="3"/>
        </w:numPr>
        <w:ind w:left="0" w:firstLine="709"/>
        <w:rPr>
          <w:lang w:eastAsia="en-US"/>
        </w:rPr>
      </w:pPr>
      <w:r>
        <w:rPr>
          <w:lang w:eastAsia="en-US"/>
        </w:rPr>
        <w:t xml:space="preserve">Вывести информацию о пациентах, которые лежат в отделениях, где меньше </w:t>
      </w:r>
      <w:r w:rsidRPr="00DC7824">
        <w:rPr>
          <w:lang w:eastAsia="en-US"/>
        </w:rPr>
        <w:t>25</w:t>
      </w:r>
      <w:r>
        <w:rPr>
          <w:lang w:eastAsia="en-US"/>
        </w:rPr>
        <w:t xml:space="preserve"> койко-мест.</w:t>
      </w:r>
    </w:p>
    <w:p w14:paraId="1E7A4D91" w14:textId="5C927DE1" w:rsidR="00DC7824" w:rsidRDefault="00DC7824" w:rsidP="00DC7824">
      <w:pPr>
        <w:pStyle w:val="ad"/>
        <w:rPr>
          <w:lang w:eastAsia="en-US"/>
        </w:rPr>
      </w:pPr>
      <w:r>
        <w:rPr>
          <w:lang w:eastAsia="en-US"/>
        </w:rPr>
        <w:t>На рисунке 3.1</w:t>
      </w:r>
      <w:r w:rsidRPr="00DC7824">
        <w:rPr>
          <w:lang w:eastAsia="en-US"/>
        </w:rPr>
        <w:t>9</w:t>
      </w:r>
      <w:r>
        <w:rPr>
          <w:lang w:eastAsia="en-US"/>
        </w:rPr>
        <w:t xml:space="preserve"> приведена таблица «</w:t>
      </w:r>
      <w:r>
        <w:rPr>
          <w:lang w:val="en-US" w:eastAsia="en-US"/>
        </w:rPr>
        <w:t>patient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до выборки</w:t>
      </w:r>
      <w:r w:rsidRPr="00D944DD">
        <w:rPr>
          <w:lang w:eastAsia="en-US"/>
        </w:rPr>
        <w:t>.</w:t>
      </w:r>
    </w:p>
    <w:p w14:paraId="78F40248" w14:textId="77777777" w:rsidR="00DC7824" w:rsidRPr="00DC7824" w:rsidRDefault="00DC7824" w:rsidP="00DC7824">
      <w:pPr>
        <w:pStyle w:val="ad"/>
        <w:rPr>
          <w:lang w:eastAsia="en-US"/>
        </w:rPr>
      </w:pPr>
    </w:p>
    <w:p w14:paraId="79334C43" w14:textId="0A1EB18D" w:rsidR="001F4375" w:rsidRDefault="00DC7824" w:rsidP="001F4375">
      <w:pPr>
        <w:pStyle w:val="ad"/>
        <w:ind w:left="709" w:firstLine="0"/>
        <w:jc w:val="center"/>
        <w:rPr>
          <w:lang w:eastAsia="en-US"/>
        </w:rPr>
      </w:pPr>
      <w:r w:rsidRPr="003143C9">
        <w:rPr>
          <w:lang w:eastAsia="en-US"/>
        </w:rPr>
        <w:drawing>
          <wp:inline distT="0" distB="0" distL="0" distR="0" wp14:anchorId="3C0DCC2C" wp14:editId="785E874D">
            <wp:extent cx="3983853" cy="42214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1634" cy="422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1A6E" w14:textId="2498CE3F" w:rsidR="00DC7824" w:rsidRDefault="00DC7824" w:rsidP="001F4375">
      <w:pPr>
        <w:pStyle w:val="ad"/>
        <w:ind w:left="709" w:firstLine="0"/>
        <w:jc w:val="center"/>
        <w:rPr>
          <w:lang w:eastAsia="en-US"/>
        </w:rPr>
      </w:pPr>
    </w:p>
    <w:p w14:paraId="4B9B41F2" w14:textId="6E6A462A" w:rsidR="00DC7824" w:rsidRDefault="00DC7824" w:rsidP="00DC7824">
      <w:pPr>
        <w:pStyle w:val="ad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D7505D">
        <w:rPr>
          <w:lang w:eastAsia="en-US"/>
        </w:rPr>
        <w:t>1</w:t>
      </w:r>
      <w:r w:rsidRPr="00DC7824">
        <w:rPr>
          <w:lang w:eastAsia="en-US"/>
        </w:rPr>
        <w:t>9</w:t>
      </w:r>
      <w:r>
        <w:rPr>
          <w:lang w:eastAsia="en-US"/>
        </w:rPr>
        <w:t xml:space="preserve"> – таблица «</w:t>
      </w:r>
      <w:r>
        <w:rPr>
          <w:lang w:val="en-US" w:eastAsia="en-US"/>
        </w:rPr>
        <w:t>patient</w:t>
      </w:r>
      <w:r>
        <w:rPr>
          <w:lang w:eastAsia="en-US"/>
        </w:rPr>
        <w:t>» до выборки.</w:t>
      </w:r>
    </w:p>
    <w:p w14:paraId="7E12A84C" w14:textId="77777777" w:rsidR="001E4900" w:rsidRPr="001E4900" w:rsidRDefault="001E4900" w:rsidP="00DC7824">
      <w:pPr>
        <w:pStyle w:val="ad"/>
        <w:jc w:val="center"/>
        <w:rPr>
          <w:lang w:val="en-US" w:eastAsia="en-US"/>
        </w:rPr>
      </w:pPr>
    </w:p>
    <w:p w14:paraId="34824780" w14:textId="4109FD92" w:rsidR="00DC7824" w:rsidRDefault="00DC7824" w:rsidP="00DC7824">
      <w:pPr>
        <w:pStyle w:val="ad"/>
        <w:rPr>
          <w:lang w:eastAsia="en-US"/>
        </w:rPr>
      </w:pPr>
      <w:r>
        <w:rPr>
          <w:lang w:eastAsia="en-US"/>
        </w:rPr>
        <w:lastRenderedPageBreak/>
        <w:t>На рисунке 3.</w:t>
      </w:r>
      <w:r w:rsidRPr="00DC7824">
        <w:rPr>
          <w:lang w:eastAsia="en-US"/>
        </w:rPr>
        <w:t>20</w:t>
      </w:r>
      <w:r>
        <w:rPr>
          <w:lang w:eastAsia="en-US"/>
        </w:rPr>
        <w:t xml:space="preserve"> приведены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</w:t>
      </w:r>
      <w:r w:rsidRPr="00665C4D">
        <w:rPr>
          <w:lang w:eastAsia="en-US"/>
        </w:rPr>
        <w:t xml:space="preserve"> </w:t>
      </w:r>
      <w:r>
        <w:rPr>
          <w:lang w:eastAsia="en-US"/>
        </w:rPr>
        <w:t>после выборки.</w:t>
      </w:r>
    </w:p>
    <w:p w14:paraId="152D0A07" w14:textId="3751A022" w:rsidR="00DC7824" w:rsidRDefault="00DC7824" w:rsidP="00DC7824">
      <w:pPr>
        <w:pStyle w:val="ad"/>
        <w:ind w:left="709" w:firstLine="0"/>
        <w:rPr>
          <w:lang w:eastAsia="en-US"/>
        </w:rPr>
      </w:pPr>
    </w:p>
    <w:p w14:paraId="517906E0" w14:textId="74C16860" w:rsidR="00DC7824" w:rsidRDefault="00DC7824" w:rsidP="00DC7824">
      <w:pPr>
        <w:pStyle w:val="ad"/>
        <w:ind w:left="709" w:firstLine="0"/>
        <w:jc w:val="center"/>
        <w:rPr>
          <w:lang w:eastAsia="en-US"/>
        </w:rPr>
      </w:pPr>
      <w:r w:rsidRPr="00DC7824">
        <w:rPr>
          <w:lang w:eastAsia="en-US"/>
        </w:rPr>
        <w:drawing>
          <wp:inline distT="0" distB="0" distL="0" distR="0" wp14:anchorId="083EB2D1" wp14:editId="4D121DB4">
            <wp:extent cx="4025283" cy="35128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6604" cy="35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20D0" w14:textId="5CFFE4E1" w:rsidR="00DC7824" w:rsidRDefault="00DC7824" w:rsidP="00DC7824">
      <w:pPr>
        <w:pStyle w:val="ad"/>
        <w:ind w:left="709" w:firstLine="0"/>
        <w:jc w:val="center"/>
        <w:rPr>
          <w:lang w:eastAsia="en-US"/>
        </w:rPr>
      </w:pPr>
    </w:p>
    <w:p w14:paraId="710B2DD9" w14:textId="349A97A0" w:rsidR="00DC7824" w:rsidRDefault="00DC7824" w:rsidP="00DC7824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1E4900">
        <w:rPr>
          <w:lang w:eastAsia="en-US"/>
        </w:rPr>
        <w:t>20</w:t>
      </w:r>
      <w:r>
        <w:rPr>
          <w:lang w:eastAsia="en-US"/>
        </w:rPr>
        <w:t xml:space="preserve"> –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после выборки.</w:t>
      </w:r>
    </w:p>
    <w:p w14:paraId="5FFC6713" w14:textId="412169F2" w:rsidR="00DC7824" w:rsidRDefault="00DC7824" w:rsidP="00DC7824">
      <w:pPr>
        <w:pStyle w:val="ad"/>
        <w:ind w:left="709" w:firstLine="0"/>
        <w:jc w:val="center"/>
        <w:rPr>
          <w:lang w:eastAsia="en-US"/>
        </w:rPr>
      </w:pPr>
    </w:p>
    <w:p w14:paraId="099C201F" w14:textId="15AE193B" w:rsidR="001E4900" w:rsidRDefault="001E4900" w:rsidP="001E4900">
      <w:pPr>
        <w:pStyle w:val="ad"/>
        <w:numPr>
          <w:ilvl w:val="0"/>
          <w:numId w:val="3"/>
        </w:numPr>
        <w:ind w:left="0" w:firstLine="709"/>
        <w:rPr>
          <w:lang w:eastAsia="en-US"/>
        </w:rPr>
      </w:pPr>
      <w:r>
        <w:rPr>
          <w:lang w:eastAsia="en-US"/>
        </w:rPr>
        <w:t>Вывести информацию о пациентах, которым предоставлена консультация и поставленный диагноз</w:t>
      </w:r>
      <w:r w:rsidR="00DF31FA">
        <w:rPr>
          <w:lang w:eastAsia="en-US"/>
        </w:rPr>
        <w:t xml:space="preserve"> с помощью оператора </w:t>
      </w:r>
      <w:r w:rsidR="00DF31FA">
        <w:rPr>
          <w:lang w:val="en-US" w:eastAsia="en-US"/>
        </w:rPr>
        <w:t>LEFT</w:t>
      </w:r>
      <w:r w:rsidR="00DF31FA" w:rsidRPr="00DF31FA">
        <w:rPr>
          <w:lang w:eastAsia="en-US"/>
        </w:rPr>
        <w:t xml:space="preserve"> </w:t>
      </w:r>
      <w:r w:rsidR="00DF31FA">
        <w:rPr>
          <w:lang w:val="en-US" w:eastAsia="en-US"/>
        </w:rPr>
        <w:t>OUTER</w:t>
      </w:r>
      <w:r w:rsidR="00DF31FA" w:rsidRPr="00DF31FA">
        <w:rPr>
          <w:lang w:eastAsia="en-US"/>
        </w:rPr>
        <w:t xml:space="preserve"> </w:t>
      </w:r>
      <w:r w:rsidR="00DF31FA">
        <w:rPr>
          <w:lang w:val="en-US" w:eastAsia="en-US"/>
        </w:rPr>
        <w:t>JOIN</w:t>
      </w:r>
      <w:r>
        <w:rPr>
          <w:lang w:eastAsia="en-US"/>
        </w:rPr>
        <w:t>.</w:t>
      </w:r>
    </w:p>
    <w:p w14:paraId="506DC18C" w14:textId="454FD68F" w:rsidR="001E4900" w:rsidRPr="001E4900" w:rsidRDefault="001E4900" w:rsidP="001E4900">
      <w:pPr>
        <w:pStyle w:val="ad"/>
        <w:ind w:left="709" w:firstLine="0"/>
        <w:rPr>
          <w:lang w:eastAsia="en-US"/>
        </w:rPr>
      </w:pPr>
      <w:r>
        <w:rPr>
          <w:lang w:eastAsia="en-US"/>
        </w:rPr>
        <w:t>Таблицы «</w:t>
      </w:r>
      <w:r>
        <w:rPr>
          <w:lang w:val="en-US" w:eastAsia="en-US"/>
        </w:rPr>
        <w:t>patient</w:t>
      </w:r>
      <w:r>
        <w:rPr>
          <w:lang w:eastAsia="en-US"/>
        </w:rPr>
        <w:t>» и «</w:t>
      </w:r>
      <w:r>
        <w:rPr>
          <w:lang w:val="en-US" w:eastAsia="en-US"/>
        </w:rPr>
        <w:t>diagnosis</w:t>
      </w:r>
      <w:r>
        <w:rPr>
          <w:lang w:eastAsia="en-US"/>
        </w:rPr>
        <w:t>» представлены на рисунках 3.19 и 3.11.</w:t>
      </w:r>
    </w:p>
    <w:p w14:paraId="5AB0FA81" w14:textId="23DBE0E7" w:rsidR="001E4900" w:rsidRDefault="001E4900" w:rsidP="001E4900">
      <w:pPr>
        <w:pStyle w:val="ad"/>
        <w:rPr>
          <w:lang w:eastAsia="en-US"/>
        </w:rPr>
      </w:pPr>
      <w:r>
        <w:rPr>
          <w:lang w:eastAsia="en-US"/>
        </w:rPr>
        <w:t>На рисунке 3.</w:t>
      </w:r>
      <w:r w:rsidRPr="00DC7824">
        <w:rPr>
          <w:lang w:eastAsia="en-US"/>
        </w:rPr>
        <w:t>2</w:t>
      </w:r>
      <w:r>
        <w:rPr>
          <w:lang w:eastAsia="en-US"/>
        </w:rPr>
        <w:t>1</w:t>
      </w:r>
      <w:r>
        <w:rPr>
          <w:lang w:eastAsia="en-US"/>
        </w:rPr>
        <w:t xml:space="preserve"> приведены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</w:t>
      </w:r>
      <w:r w:rsidRPr="00665C4D">
        <w:rPr>
          <w:lang w:eastAsia="en-US"/>
        </w:rPr>
        <w:t xml:space="preserve"> </w:t>
      </w:r>
      <w:r>
        <w:rPr>
          <w:lang w:eastAsia="en-US"/>
        </w:rPr>
        <w:t>после выборки.</w:t>
      </w:r>
    </w:p>
    <w:p w14:paraId="2E69841E" w14:textId="20FE36B6" w:rsidR="001E4900" w:rsidRDefault="001E4900" w:rsidP="001E4900">
      <w:pPr>
        <w:pStyle w:val="ad"/>
        <w:ind w:left="709" w:firstLine="0"/>
        <w:rPr>
          <w:lang w:eastAsia="en-US"/>
        </w:rPr>
      </w:pPr>
    </w:p>
    <w:p w14:paraId="5385A65A" w14:textId="20EA85C6" w:rsidR="001E4900" w:rsidRDefault="001E4900" w:rsidP="001E4900">
      <w:pPr>
        <w:pStyle w:val="ad"/>
        <w:ind w:left="709" w:firstLine="0"/>
        <w:jc w:val="center"/>
        <w:rPr>
          <w:lang w:eastAsia="en-US"/>
        </w:rPr>
      </w:pPr>
      <w:r w:rsidRPr="001E4900">
        <w:rPr>
          <w:lang w:eastAsia="en-US"/>
        </w:rPr>
        <w:drawing>
          <wp:inline distT="0" distB="0" distL="0" distR="0" wp14:anchorId="3D0F0DD4" wp14:editId="13A72861">
            <wp:extent cx="3627279" cy="3048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4096" cy="306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BC51" w14:textId="71FDEF46" w:rsidR="001E4900" w:rsidRDefault="001E4900" w:rsidP="001E4900">
      <w:pPr>
        <w:pStyle w:val="ad"/>
        <w:ind w:left="709" w:firstLine="0"/>
        <w:jc w:val="center"/>
        <w:rPr>
          <w:lang w:eastAsia="en-US"/>
        </w:rPr>
      </w:pPr>
    </w:p>
    <w:p w14:paraId="66F71B50" w14:textId="0FC11706" w:rsidR="001E4900" w:rsidRDefault="001E4900" w:rsidP="001E4900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1E4900">
        <w:rPr>
          <w:lang w:eastAsia="en-US"/>
        </w:rPr>
        <w:t>2</w:t>
      </w:r>
      <w:r>
        <w:rPr>
          <w:lang w:eastAsia="en-US"/>
        </w:rPr>
        <w:t>1</w:t>
      </w:r>
      <w:r>
        <w:rPr>
          <w:lang w:eastAsia="en-US"/>
        </w:rPr>
        <w:t xml:space="preserve"> –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после выборки.</w:t>
      </w:r>
    </w:p>
    <w:p w14:paraId="35D13369" w14:textId="1673183A" w:rsidR="001E4900" w:rsidRDefault="00FC16FA" w:rsidP="00BB2161">
      <w:pPr>
        <w:pStyle w:val="ad"/>
        <w:numPr>
          <w:ilvl w:val="0"/>
          <w:numId w:val="3"/>
        </w:numPr>
        <w:ind w:left="0" w:firstLine="709"/>
        <w:rPr>
          <w:lang w:eastAsia="en-US"/>
        </w:rPr>
      </w:pPr>
      <w:r>
        <w:rPr>
          <w:lang w:eastAsia="en-US"/>
        </w:rPr>
        <w:lastRenderedPageBreak/>
        <w:t>Вывести информацию о врачах и платных услугах, которые эти врачи предоставляют</w:t>
      </w:r>
      <w:r w:rsidR="00BB2161" w:rsidRPr="00BB2161">
        <w:rPr>
          <w:lang w:eastAsia="en-US"/>
        </w:rPr>
        <w:t xml:space="preserve"> </w:t>
      </w:r>
      <w:r w:rsidR="00BB2161">
        <w:rPr>
          <w:lang w:eastAsia="en-US"/>
        </w:rPr>
        <w:t xml:space="preserve">с помощью оператора </w:t>
      </w:r>
      <w:r w:rsidR="00BB2161">
        <w:rPr>
          <w:lang w:val="en-US" w:eastAsia="en-US"/>
        </w:rPr>
        <w:t>LEFT</w:t>
      </w:r>
      <w:r w:rsidR="00BB2161" w:rsidRPr="00DF31FA">
        <w:rPr>
          <w:lang w:eastAsia="en-US"/>
        </w:rPr>
        <w:t xml:space="preserve"> </w:t>
      </w:r>
      <w:r w:rsidR="00BB2161">
        <w:rPr>
          <w:lang w:val="en-US" w:eastAsia="en-US"/>
        </w:rPr>
        <w:t>OUTER</w:t>
      </w:r>
      <w:r w:rsidR="00BB2161" w:rsidRPr="00DF31FA">
        <w:rPr>
          <w:lang w:eastAsia="en-US"/>
        </w:rPr>
        <w:t xml:space="preserve"> </w:t>
      </w:r>
      <w:r w:rsidR="00BB2161">
        <w:rPr>
          <w:lang w:val="en-US" w:eastAsia="en-US"/>
        </w:rPr>
        <w:t>JOIN</w:t>
      </w:r>
      <w:r w:rsidR="00BB2161">
        <w:rPr>
          <w:lang w:eastAsia="en-US"/>
        </w:rPr>
        <w:t>.</w:t>
      </w:r>
    </w:p>
    <w:p w14:paraId="069F88AC" w14:textId="2CD04A4A" w:rsidR="00FC16FA" w:rsidRDefault="00FC16FA" w:rsidP="00FC16FA">
      <w:pPr>
        <w:pStyle w:val="ad"/>
        <w:rPr>
          <w:lang w:eastAsia="en-US"/>
        </w:rPr>
      </w:pPr>
      <w:r>
        <w:rPr>
          <w:lang w:eastAsia="en-US"/>
        </w:rPr>
        <w:t>Таблица «</w:t>
      </w:r>
      <w:r>
        <w:rPr>
          <w:lang w:val="en-US" w:eastAsia="en-US"/>
        </w:rPr>
        <w:t>doctor</w:t>
      </w:r>
      <w:r>
        <w:rPr>
          <w:lang w:eastAsia="en-US"/>
        </w:rPr>
        <w:t>» представлена на рисунке 3.17.</w:t>
      </w:r>
    </w:p>
    <w:p w14:paraId="4DBECE00" w14:textId="15DC948F" w:rsidR="00FC16FA" w:rsidRDefault="00FC16FA" w:rsidP="00FC16FA">
      <w:pPr>
        <w:pStyle w:val="ad"/>
        <w:rPr>
          <w:lang w:eastAsia="en-US"/>
        </w:rPr>
      </w:pPr>
      <w:r>
        <w:rPr>
          <w:lang w:eastAsia="en-US"/>
        </w:rPr>
        <w:t>Таблица «</w:t>
      </w:r>
      <w:r>
        <w:rPr>
          <w:lang w:val="en-US" w:eastAsia="en-US"/>
        </w:rPr>
        <w:t>doctor</w:t>
      </w:r>
      <w:r w:rsidRPr="00FC16FA">
        <w:rPr>
          <w:lang w:eastAsia="en-US"/>
        </w:rPr>
        <w:t>_</w:t>
      </w:r>
      <w:r>
        <w:rPr>
          <w:lang w:val="en-US" w:eastAsia="en-US"/>
        </w:rPr>
        <w:t>service</w:t>
      </w:r>
      <w:r>
        <w:rPr>
          <w:lang w:eastAsia="en-US"/>
        </w:rPr>
        <w:t>»</w:t>
      </w:r>
      <w:r w:rsidRPr="00FC16FA">
        <w:rPr>
          <w:lang w:eastAsia="en-US"/>
        </w:rPr>
        <w:t xml:space="preserve"> </w:t>
      </w:r>
      <w:r>
        <w:rPr>
          <w:lang w:eastAsia="en-US"/>
        </w:rPr>
        <w:t>представлена на рисунке 3.22.</w:t>
      </w:r>
    </w:p>
    <w:p w14:paraId="4A3BDC95" w14:textId="758A2787" w:rsidR="00FC16FA" w:rsidRDefault="00FC16FA" w:rsidP="00FC16FA">
      <w:pPr>
        <w:pStyle w:val="ad"/>
        <w:rPr>
          <w:lang w:eastAsia="en-US"/>
        </w:rPr>
      </w:pPr>
    </w:p>
    <w:p w14:paraId="501B595B" w14:textId="78D6AD44" w:rsidR="00FC16FA" w:rsidRDefault="00FC16FA" w:rsidP="00FC16FA">
      <w:pPr>
        <w:pStyle w:val="ad"/>
        <w:jc w:val="center"/>
        <w:rPr>
          <w:lang w:eastAsia="en-US"/>
        </w:rPr>
      </w:pPr>
      <w:r w:rsidRPr="00FC16FA">
        <w:rPr>
          <w:lang w:eastAsia="en-US"/>
        </w:rPr>
        <w:drawing>
          <wp:inline distT="0" distB="0" distL="0" distR="0" wp14:anchorId="06D85628" wp14:editId="3EE1D5DF">
            <wp:extent cx="2586840" cy="4511040"/>
            <wp:effectExtent l="0" t="0" r="444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2358" cy="452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0110" w14:textId="79965E1A" w:rsidR="00FC16FA" w:rsidRDefault="00FC16FA" w:rsidP="00FC16FA">
      <w:pPr>
        <w:pStyle w:val="ad"/>
        <w:jc w:val="center"/>
        <w:rPr>
          <w:lang w:eastAsia="en-US"/>
        </w:rPr>
      </w:pPr>
      <w:r w:rsidRPr="00FC16FA">
        <w:rPr>
          <w:lang w:eastAsia="en-US"/>
        </w:rPr>
        <w:drawing>
          <wp:inline distT="0" distB="0" distL="0" distR="0" wp14:anchorId="20B6CC97" wp14:editId="79CC121B">
            <wp:extent cx="2674620" cy="181561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559" cy="182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0582" w14:textId="0426DF1C" w:rsidR="00DF31FA" w:rsidRDefault="00DF31FA" w:rsidP="00FC16FA">
      <w:pPr>
        <w:pStyle w:val="ad"/>
        <w:jc w:val="center"/>
        <w:rPr>
          <w:lang w:eastAsia="en-US"/>
        </w:rPr>
      </w:pPr>
    </w:p>
    <w:p w14:paraId="6249EF2A" w14:textId="505CC9C1" w:rsidR="00DF31FA" w:rsidRDefault="00DF31FA" w:rsidP="00DF31FA">
      <w:pPr>
        <w:pStyle w:val="ad"/>
        <w:jc w:val="center"/>
        <w:rPr>
          <w:lang w:eastAsia="en-US"/>
        </w:rPr>
      </w:pPr>
      <w:r>
        <w:rPr>
          <w:lang w:eastAsia="en-US"/>
        </w:rPr>
        <w:t>Рисунок 3.</w:t>
      </w:r>
      <w:r>
        <w:rPr>
          <w:lang w:eastAsia="en-US"/>
        </w:rPr>
        <w:t>22</w:t>
      </w:r>
      <w:r>
        <w:rPr>
          <w:lang w:eastAsia="en-US"/>
        </w:rPr>
        <w:t xml:space="preserve"> – таблица «</w:t>
      </w:r>
      <w:r>
        <w:rPr>
          <w:lang w:val="en-US" w:eastAsia="en-US"/>
        </w:rPr>
        <w:t>doctor</w:t>
      </w:r>
      <w:r w:rsidRPr="00DF31FA">
        <w:rPr>
          <w:lang w:eastAsia="en-US"/>
        </w:rPr>
        <w:t>_</w:t>
      </w:r>
      <w:r>
        <w:rPr>
          <w:lang w:val="en-US" w:eastAsia="en-US"/>
        </w:rPr>
        <w:t>service</w:t>
      </w:r>
      <w:r>
        <w:rPr>
          <w:lang w:eastAsia="en-US"/>
        </w:rPr>
        <w:t>» до выборки.</w:t>
      </w:r>
    </w:p>
    <w:p w14:paraId="2553350C" w14:textId="77777777" w:rsidR="00DF31FA" w:rsidRDefault="00DF31FA" w:rsidP="00FC16FA">
      <w:pPr>
        <w:pStyle w:val="ad"/>
        <w:jc w:val="center"/>
        <w:rPr>
          <w:lang w:eastAsia="en-US"/>
        </w:rPr>
      </w:pPr>
    </w:p>
    <w:p w14:paraId="75464D6D" w14:textId="392FF1AD" w:rsidR="00FC16FA" w:rsidRDefault="00FC16FA" w:rsidP="00FC16FA">
      <w:pPr>
        <w:pStyle w:val="ad"/>
        <w:rPr>
          <w:lang w:eastAsia="en-US"/>
        </w:rPr>
      </w:pPr>
      <w:r>
        <w:rPr>
          <w:lang w:eastAsia="en-US"/>
        </w:rPr>
        <w:t>На рисунке 3.</w:t>
      </w:r>
      <w:r w:rsidRPr="00DC7824">
        <w:rPr>
          <w:lang w:eastAsia="en-US"/>
        </w:rPr>
        <w:t>2</w:t>
      </w:r>
      <w:r>
        <w:rPr>
          <w:lang w:eastAsia="en-US"/>
        </w:rPr>
        <w:t>3</w:t>
      </w:r>
      <w:r>
        <w:rPr>
          <w:lang w:eastAsia="en-US"/>
        </w:rPr>
        <w:t xml:space="preserve"> приведены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</w:t>
      </w:r>
      <w:r w:rsidRPr="00665C4D">
        <w:rPr>
          <w:lang w:eastAsia="en-US"/>
        </w:rPr>
        <w:t xml:space="preserve"> </w:t>
      </w:r>
      <w:r>
        <w:rPr>
          <w:lang w:eastAsia="en-US"/>
        </w:rPr>
        <w:t>после выборки.</w:t>
      </w:r>
    </w:p>
    <w:p w14:paraId="5B981ABB" w14:textId="77777777" w:rsidR="00FC16FA" w:rsidRDefault="00FC16FA" w:rsidP="00FC16FA">
      <w:pPr>
        <w:pStyle w:val="ad"/>
        <w:rPr>
          <w:lang w:eastAsia="en-US"/>
        </w:rPr>
      </w:pPr>
    </w:p>
    <w:p w14:paraId="62891203" w14:textId="1533AF9B" w:rsidR="00FC16FA" w:rsidRDefault="00FC16FA" w:rsidP="00FC16FA">
      <w:pPr>
        <w:pStyle w:val="ad"/>
        <w:rPr>
          <w:noProof/>
        </w:rPr>
      </w:pPr>
      <w:r w:rsidRPr="00FC16FA">
        <w:rPr>
          <w:lang w:eastAsia="en-US"/>
        </w:rPr>
        <w:lastRenderedPageBreak/>
        <w:drawing>
          <wp:inline distT="0" distB="0" distL="0" distR="0" wp14:anchorId="4C52DE77" wp14:editId="73D4237B">
            <wp:extent cx="2678975" cy="326136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9793" cy="328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FA">
        <w:rPr>
          <w:noProof/>
        </w:rPr>
        <w:t xml:space="preserve"> </w:t>
      </w:r>
      <w:r w:rsidRPr="00FC16FA">
        <w:rPr>
          <w:lang w:eastAsia="en-US"/>
        </w:rPr>
        <w:drawing>
          <wp:inline distT="0" distB="0" distL="0" distR="0" wp14:anchorId="55223D36" wp14:editId="77410632">
            <wp:extent cx="2743200" cy="2906908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6960" cy="292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79BD" w14:textId="4B433D1C" w:rsidR="00FC16FA" w:rsidRDefault="00FC16FA" w:rsidP="00FC16FA">
      <w:pPr>
        <w:pStyle w:val="ad"/>
        <w:rPr>
          <w:noProof/>
        </w:rPr>
      </w:pPr>
    </w:p>
    <w:p w14:paraId="37955D5B" w14:textId="2F30D9B6" w:rsidR="00FC16FA" w:rsidRDefault="00FC16FA" w:rsidP="00FC16FA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1E4900">
        <w:rPr>
          <w:lang w:eastAsia="en-US"/>
        </w:rPr>
        <w:t>2</w:t>
      </w:r>
      <w:r>
        <w:rPr>
          <w:lang w:eastAsia="en-US"/>
        </w:rPr>
        <w:t>3</w:t>
      </w:r>
      <w:r>
        <w:rPr>
          <w:lang w:eastAsia="en-US"/>
        </w:rPr>
        <w:t xml:space="preserve"> –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после выборки.</w:t>
      </w:r>
    </w:p>
    <w:p w14:paraId="6D8C39E1" w14:textId="12B4D658" w:rsidR="00FC16FA" w:rsidRDefault="00FC16FA" w:rsidP="00FC16FA">
      <w:pPr>
        <w:pStyle w:val="ad"/>
        <w:rPr>
          <w:lang w:eastAsia="en-US"/>
        </w:rPr>
      </w:pPr>
    </w:p>
    <w:p w14:paraId="3E8FB0A8" w14:textId="3DF9B04A" w:rsidR="00DF31FA" w:rsidRDefault="00DF31FA" w:rsidP="00DF31FA">
      <w:pPr>
        <w:pStyle w:val="ad"/>
        <w:numPr>
          <w:ilvl w:val="0"/>
          <w:numId w:val="3"/>
        </w:numPr>
        <w:ind w:left="0" w:firstLine="709"/>
        <w:rPr>
          <w:lang w:eastAsia="en-US"/>
        </w:rPr>
      </w:pPr>
      <w:r>
        <w:rPr>
          <w:lang w:eastAsia="en-US"/>
        </w:rPr>
        <w:t xml:space="preserve">Вывести информацию о пациентах, которым предоставлена консультация и поставленный диагноз с помощью оператора </w:t>
      </w:r>
      <w:r>
        <w:rPr>
          <w:lang w:val="en-US" w:eastAsia="en-US"/>
        </w:rPr>
        <w:t>RIGHT</w:t>
      </w:r>
      <w:r w:rsidRPr="00DF31FA">
        <w:rPr>
          <w:lang w:eastAsia="en-US"/>
        </w:rPr>
        <w:t xml:space="preserve"> </w:t>
      </w:r>
      <w:r>
        <w:rPr>
          <w:lang w:val="en-US" w:eastAsia="en-US"/>
        </w:rPr>
        <w:t>OUTER</w:t>
      </w:r>
      <w:r w:rsidRPr="00DF31FA">
        <w:rPr>
          <w:lang w:eastAsia="en-US"/>
        </w:rPr>
        <w:t xml:space="preserve"> </w:t>
      </w:r>
      <w:r>
        <w:rPr>
          <w:lang w:val="en-US" w:eastAsia="en-US"/>
        </w:rPr>
        <w:t>JOIN</w:t>
      </w:r>
      <w:r>
        <w:rPr>
          <w:lang w:eastAsia="en-US"/>
        </w:rPr>
        <w:t>.</w:t>
      </w:r>
    </w:p>
    <w:p w14:paraId="6F3ED741" w14:textId="77777777" w:rsidR="00DF31FA" w:rsidRPr="001E4900" w:rsidRDefault="00DF31FA" w:rsidP="00DF31FA">
      <w:pPr>
        <w:pStyle w:val="ad"/>
        <w:ind w:left="928" w:firstLine="0"/>
        <w:rPr>
          <w:lang w:eastAsia="en-US"/>
        </w:rPr>
      </w:pPr>
      <w:r>
        <w:rPr>
          <w:lang w:eastAsia="en-US"/>
        </w:rPr>
        <w:t>Таблицы «</w:t>
      </w:r>
      <w:r>
        <w:rPr>
          <w:lang w:val="en-US" w:eastAsia="en-US"/>
        </w:rPr>
        <w:t>patient</w:t>
      </w:r>
      <w:r>
        <w:rPr>
          <w:lang w:eastAsia="en-US"/>
        </w:rPr>
        <w:t>» и «</w:t>
      </w:r>
      <w:r>
        <w:rPr>
          <w:lang w:val="en-US" w:eastAsia="en-US"/>
        </w:rPr>
        <w:t>diagnosis</w:t>
      </w:r>
      <w:r>
        <w:rPr>
          <w:lang w:eastAsia="en-US"/>
        </w:rPr>
        <w:t>» представлены на рисунках 3.19 и 3.11.</w:t>
      </w:r>
    </w:p>
    <w:p w14:paraId="58D4D0A6" w14:textId="0C6CE906" w:rsidR="00DF31FA" w:rsidRDefault="00DF31FA" w:rsidP="00DF31FA">
      <w:pPr>
        <w:pStyle w:val="ad"/>
        <w:ind w:left="928" w:firstLine="0"/>
        <w:rPr>
          <w:lang w:eastAsia="en-US"/>
        </w:rPr>
      </w:pPr>
      <w:r>
        <w:rPr>
          <w:lang w:eastAsia="en-US"/>
        </w:rPr>
        <w:t>На рисунке 3.</w:t>
      </w:r>
      <w:r w:rsidRPr="00DC7824">
        <w:rPr>
          <w:lang w:eastAsia="en-US"/>
        </w:rPr>
        <w:t>2</w:t>
      </w:r>
      <w:r w:rsidRPr="00DF31FA">
        <w:rPr>
          <w:lang w:eastAsia="en-US"/>
        </w:rPr>
        <w:t>4</w:t>
      </w:r>
      <w:r>
        <w:rPr>
          <w:lang w:eastAsia="en-US"/>
        </w:rPr>
        <w:t xml:space="preserve"> приведены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</w:t>
      </w:r>
      <w:r w:rsidRPr="00665C4D">
        <w:rPr>
          <w:lang w:eastAsia="en-US"/>
        </w:rPr>
        <w:t xml:space="preserve"> </w:t>
      </w:r>
      <w:r>
        <w:rPr>
          <w:lang w:eastAsia="en-US"/>
        </w:rPr>
        <w:t>после выборки.</w:t>
      </w:r>
    </w:p>
    <w:p w14:paraId="2EECE06C" w14:textId="77777777" w:rsidR="00DF31FA" w:rsidRDefault="00DF31FA" w:rsidP="00DF31FA">
      <w:pPr>
        <w:pStyle w:val="ad"/>
        <w:ind w:left="709" w:firstLine="0"/>
        <w:rPr>
          <w:lang w:eastAsia="en-US"/>
        </w:rPr>
      </w:pPr>
    </w:p>
    <w:p w14:paraId="3874C7E2" w14:textId="793B81EA" w:rsidR="00DF31FA" w:rsidRDefault="00DF31FA" w:rsidP="00DF31FA">
      <w:pPr>
        <w:pStyle w:val="ad"/>
        <w:ind w:left="709" w:firstLine="0"/>
        <w:rPr>
          <w:lang w:eastAsia="en-US"/>
        </w:rPr>
      </w:pPr>
      <w:r w:rsidRPr="00DF31FA">
        <w:rPr>
          <w:lang w:eastAsia="en-US"/>
        </w:rPr>
        <w:drawing>
          <wp:inline distT="0" distB="0" distL="0" distR="0" wp14:anchorId="52E718A0" wp14:editId="6EE76424">
            <wp:extent cx="5940425" cy="22936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DE9F" w14:textId="77777777" w:rsidR="00DF31FA" w:rsidRDefault="00DF31FA" w:rsidP="00DF31FA">
      <w:pPr>
        <w:pStyle w:val="ad"/>
        <w:ind w:left="709" w:firstLine="0"/>
        <w:rPr>
          <w:lang w:eastAsia="en-US"/>
        </w:rPr>
      </w:pPr>
    </w:p>
    <w:p w14:paraId="203AC12D" w14:textId="061BF2BA" w:rsidR="00DF31FA" w:rsidRDefault="00DF31FA" w:rsidP="00DF31FA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1E4900">
        <w:rPr>
          <w:lang w:eastAsia="en-US"/>
        </w:rPr>
        <w:t>2</w:t>
      </w:r>
      <w:r w:rsidRPr="00DF31FA">
        <w:rPr>
          <w:lang w:eastAsia="en-US"/>
        </w:rPr>
        <w:t>4</w:t>
      </w:r>
      <w:r>
        <w:rPr>
          <w:lang w:eastAsia="en-US"/>
        </w:rPr>
        <w:t xml:space="preserve"> –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после выборки.</w:t>
      </w:r>
    </w:p>
    <w:p w14:paraId="7B63869E" w14:textId="1EC9A490" w:rsidR="00DF31FA" w:rsidRDefault="00DF31FA" w:rsidP="00DF31FA">
      <w:pPr>
        <w:pStyle w:val="ad"/>
        <w:ind w:left="709" w:firstLine="0"/>
        <w:jc w:val="center"/>
        <w:rPr>
          <w:lang w:eastAsia="en-US"/>
        </w:rPr>
      </w:pPr>
    </w:p>
    <w:p w14:paraId="1C1A0283" w14:textId="617FAD03" w:rsidR="00BB2161" w:rsidRDefault="00BB2161" w:rsidP="00BB2161">
      <w:pPr>
        <w:pStyle w:val="ad"/>
        <w:numPr>
          <w:ilvl w:val="0"/>
          <w:numId w:val="3"/>
        </w:numPr>
        <w:ind w:left="0" w:firstLine="709"/>
        <w:rPr>
          <w:lang w:eastAsia="en-US"/>
        </w:rPr>
      </w:pPr>
      <w:r>
        <w:rPr>
          <w:lang w:eastAsia="en-US"/>
        </w:rPr>
        <w:t xml:space="preserve">Вывести информацию о врачах </w:t>
      </w:r>
      <w:r w:rsidR="00D14AF6">
        <w:rPr>
          <w:lang w:eastAsia="en-US"/>
        </w:rPr>
        <w:t xml:space="preserve">с высшей квалификацией </w:t>
      </w:r>
      <w:r>
        <w:rPr>
          <w:lang w:eastAsia="en-US"/>
        </w:rPr>
        <w:t>и платных услугах, которые эти врачи предоставляют</w:t>
      </w:r>
      <w:r w:rsidRPr="00BB2161">
        <w:rPr>
          <w:lang w:eastAsia="en-US"/>
        </w:rPr>
        <w:t xml:space="preserve"> </w:t>
      </w:r>
      <w:r>
        <w:rPr>
          <w:lang w:eastAsia="en-US"/>
        </w:rPr>
        <w:t xml:space="preserve">с помощью оператора </w:t>
      </w:r>
      <w:r>
        <w:rPr>
          <w:lang w:val="en-US" w:eastAsia="en-US"/>
        </w:rPr>
        <w:t>RIGHT</w:t>
      </w:r>
      <w:r w:rsidRPr="00DF31FA">
        <w:rPr>
          <w:lang w:eastAsia="en-US"/>
        </w:rPr>
        <w:t xml:space="preserve"> </w:t>
      </w:r>
      <w:r>
        <w:rPr>
          <w:lang w:val="en-US" w:eastAsia="en-US"/>
        </w:rPr>
        <w:t>OUTER</w:t>
      </w:r>
      <w:r w:rsidRPr="00DF31FA">
        <w:rPr>
          <w:lang w:eastAsia="en-US"/>
        </w:rPr>
        <w:t xml:space="preserve"> </w:t>
      </w:r>
      <w:r>
        <w:rPr>
          <w:lang w:val="en-US" w:eastAsia="en-US"/>
        </w:rPr>
        <w:t>JOIN</w:t>
      </w:r>
      <w:r>
        <w:rPr>
          <w:lang w:eastAsia="en-US"/>
        </w:rPr>
        <w:t>.</w:t>
      </w:r>
    </w:p>
    <w:p w14:paraId="7CB82558" w14:textId="77777777" w:rsidR="00BB2161" w:rsidRDefault="00BB2161" w:rsidP="00BB2161">
      <w:pPr>
        <w:pStyle w:val="ad"/>
        <w:rPr>
          <w:lang w:eastAsia="en-US"/>
        </w:rPr>
      </w:pPr>
      <w:r>
        <w:rPr>
          <w:lang w:eastAsia="en-US"/>
        </w:rPr>
        <w:t>Таблица «</w:t>
      </w:r>
      <w:r>
        <w:rPr>
          <w:lang w:val="en-US" w:eastAsia="en-US"/>
        </w:rPr>
        <w:t>doctor</w:t>
      </w:r>
      <w:r>
        <w:rPr>
          <w:lang w:eastAsia="en-US"/>
        </w:rPr>
        <w:t>» представлена на рисунке 3.17.</w:t>
      </w:r>
    </w:p>
    <w:p w14:paraId="3F7DA452" w14:textId="77777777" w:rsidR="00BB2161" w:rsidRDefault="00BB2161" w:rsidP="00BB2161">
      <w:pPr>
        <w:pStyle w:val="ad"/>
        <w:rPr>
          <w:lang w:eastAsia="en-US"/>
        </w:rPr>
      </w:pPr>
      <w:r>
        <w:rPr>
          <w:lang w:eastAsia="en-US"/>
        </w:rPr>
        <w:t>Таблица «</w:t>
      </w:r>
      <w:r>
        <w:rPr>
          <w:lang w:val="en-US" w:eastAsia="en-US"/>
        </w:rPr>
        <w:t>doctor</w:t>
      </w:r>
      <w:r w:rsidRPr="00FC16FA">
        <w:rPr>
          <w:lang w:eastAsia="en-US"/>
        </w:rPr>
        <w:t>_</w:t>
      </w:r>
      <w:r>
        <w:rPr>
          <w:lang w:val="en-US" w:eastAsia="en-US"/>
        </w:rPr>
        <w:t>service</w:t>
      </w:r>
      <w:r>
        <w:rPr>
          <w:lang w:eastAsia="en-US"/>
        </w:rPr>
        <w:t>»</w:t>
      </w:r>
      <w:r w:rsidRPr="00FC16FA">
        <w:rPr>
          <w:lang w:eastAsia="en-US"/>
        </w:rPr>
        <w:t xml:space="preserve"> </w:t>
      </w:r>
      <w:r>
        <w:rPr>
          <w:lang w:eastAsia="en-US"/>
        </w:rPr>
        <w:t>представлена на рисунке 3.22.</w:t>
      </w:r>
    </w:p>
    <w:p w14:paraId="49DD4CFC" w14:textId="157827D1" w:rsidR="00D14AF6" w:rsidRDefault="00D14AF6" w:rsidP="00D14AF6">
      <w:pPr>
        <w:pStyle w:val="ad"/>
        <w:rPr>
          <w:lang w:eastAsia="en-US"/>
        </w:rPr>
      </w:pPr>
      <w:r>
        <w:rPr>
          <w:lang w:eastAsia="en-US"/>
        </w:rPr>
        <w:t>На рисунке 3.</w:t>
      </w:r>
      <w:r w:rsidRPr="00DC7824">
        <w:rPr>
          <w:lang w:eastAsia="en-US"/>
        </w:rPr>
        <w:t>2</w:t>
      </w:r>
      <w:r w:rsidRPr="00D14AF6">
        <w:rPr>
          <w:lang w:eastAsia="en-US"/>
        </w:rPr>
        <w:t>5</w:t>
      </w:r>
      <w:r>
        <w:rPr>
          <w:lang w:eastAsia="en-US"/>
        </w:rPr>
        <w:t xml:space="preserve"> приведены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</w:t>
      </w:r>
      <w:r w:rsidRPr="00665C4D">
        <w:rPr>
          <w:lang w:eastAsia="en-US"/>
        </w:rPr>
        <w:t xml:space="preserve"> </w:t>
      </w:r>
      <w:r>
        <w:rPr>
          <w:lang w:eastAsia="en-US"/>
        </w:rPr>
        <w:t>после выборки.</w:t>
      </w:r>
    </w:p>
    <w:p w14:paraId="38BADAF7" w14:textId="477BA044" w:rsidR="00BB2161" w:rsidRDefault="00D14AF6" w:rsidP="00D14AF6">
      <w:pPr>
        <w:pStyle w:val="ad"/>
        <w:ind w:left="928" w:firstLine="0"/>
        <w:jc w:val="center"/>
        <w:rPr>
          <w:lang w:eastAsia="en-US"/>
        </w:rPr>
      </w:pPr>
      <w:r w:rsidRPr="00D14AF6">
        <w:rPr>
          <w:lang w:eastAsia="en-US"/>
        </w:rPr>
        <w:lastRenderedPageBreak/>
        <w:drawing>
          <wp:inline distT="0" distB="0" distL="0" distR="0" wp14:anchorId="6A1A18C4" wp14:editId="75E65B2A">
            <wp:extent cx="4671060" cy="2551981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3480" cy="255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28D1" w14:textId="77777777" w:rsidR="00D14AF6" w:rsidRDefault="00D14AF6" w:rsidP="00D14AF6">
      <w:pPr>
        <w:pStyle w:val="ad"/>
        <w:ind w:left="928" w:firstLine="0"/>
        <w:jc w:val="center"/>
        <w:rPr>
          <w:lang w:eastAsia="en-US"/>
        </w:rPr>
      </w:pPr>
    </w:p>
    <w:p w14:paraId="3433EF99" w14:textId="24800F9A" w:rsidR="00D14AF6" w:rsidRDefault="00D14AF6" w:rsidP="00D14AF6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1E4900">
        <w:rPr>
          <w:lang w:eastAsia="en-US"/>
        </w:rPr>
        <w:t>2</w:t>
      </w:r>
      <w:r w:rsidRPr="00164322">
        <w:rPr>
          <w:lang w:eastAsia="en-US"/>
        </w:rPr>
        <w:t>5</w:t>
      </w:r>
      <w:r>
        <w:rPr>
          <w:lang w:eastAsia="en-US"/>
        </w:rPr>
        <w:t xml:space="preserve"> –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после выборки.</w:t>
      </w:r>
    </w:p>
    <w:p w14:paraId="05554B3C" w14:textId="2552497C" w:rsidR="00D14AF6" w:rsidRDefault="00D14AF6" w:rsidP="00D14AF6">
      <w:pPr>
        <w:pStyle w:val="ad"/>
        <w:ind w:left="928" w:firstLine="0"/>
        <w:jc w:val="center"/>
        <w:rPr>
          <w:lang w:eastAsia="en-US"/>
        </w:rPr>
      </w:pPr>
    </w:p>
    <w:p w14:paraId="60D9E8A5" w14:textId="7894D275" w:rsidR="00164322" w:rsidRDefault="00164322" w:rsidP="00164322">
      <w:pPr>
        <w:pStyle w:val="ad"/>
        <w:numPr>
          <w:ilvl w:val="0"/>
          <w:numId w:val="3"/>
        </w:numPr>
        <w:ind w:left="0" w:firstLine="567"/>
        <w:rPr>
          <w:lang w:eastAsia="en-US"/>
        </w:rPr>
      </w:pPr>
      <w:r>
        <w:rPr>
          <w:lang w:eastAsia="en-US"/>
        </w:rPr>
        <w:t>Вывести список пациентов с дополнительной информацией об осмотре пациента врачом</w:t>
      </w:r>
      <w:r w:rsidR="002036C5" w:rsidRPr="002036C5">
        <w:rPr>
          <w:lang w:eastAsia="en-US"/>
        </w:rPr>
        <w:t xml:space="preserve"> </w:t>
      </w:r>
      <w:r w:rsidR="002036C5">
        <w:rPr>
          <w:lang w:eastAsia="en-US"/>
        </w:rPr>
        <w:t>в период с 01.01.2023 до 15.01.2023</w:t>
      </w:r>
      <w:r>
        <w:rPr>
          <w:lang w:eastAsia="en-US"/>
        </w:rPr>
        <w:t>.</w:t>
      </w:r>
    </w:p>
    <w:p w14:paraId="45BC8709" w14:textId="77777777" w:rsidR="00164322" w:rsidRDefault="00164322" w:rsidP="004D0E2A">
      <w:pPr>
        <w:pStyle w:val="ad"/>
        <w:rPr>
          <w:lang w:eastAsia="en-US"/>
        </w:rPr>
      </w:pPr>
      <w:r>
        <w:rPr>
          <w:lang w:eastAsia="en-US"/>
        </w:rPr>
        <w:t>На рисунке 3.1</w:t>
      </w:r>
      <w:r w:rsidRPr="00DC7824">
        <w:rPr>
          <w:lang w:eastAsia="en-US"/>
        </w:rPr>
        <w:t>9</w:t>
      </w:r>
      <w:r>
        <w:rPr>
          <w:lang w:eastAsia="en-US"/>
        </w:rPr>
        <w:t xml:space="preserve"> приведена таблица «</w:t>
      </w:r>
      <w:r>
        <w:rPr>
          <w:lang w:val="en-US" w:eastAsia="en-US"/>
        </w:rPr>
        <w:t>patient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до выборки</w:t>
      </w:r>
      <w:r w:rsidRPr="00D944DD">
        <w:rPr>
          <w:lang w:eastAsia="en-US"/>
        </w:rPr>
        <w:t>.</w:t>
      </w:r>
    </w:p>
    <w:p w14:paraId="02633F3C" w14:textId="30CAE6EF" w:rsidR="004D0E2A" w:rsidRDefault="004D0E2A" w:rsidP="004D0E2A">
      <w:pPr>
        <w:pStyle w:val="ad"/>
        <w:rPr>
          <w:lang w:eastAsia="en-US"/>
        </w:rPr>
      </w:pPr>
      <w:r>
        <w:rPr>
          <w:lang w:eastAsia="en-US"/>
        </w:rPr>
        <w:t>На рисунке 3.</w:t>
      </w:r>
      <w:r>
        <w:rPr>
          <w:lang w:eastAsia="en-US"/>
        </w:rPr>
        <w:t>2</w:t>
      </w:r>
      <w:r w:rsidRPr="004D0E2A">
        <w:rPr>
          <w:lang w:eastAsia="en-US"/>
        </w:rPr>
        <w:t>6</w:t>
      </w:r>
      <w:r>
        <w:rPr>
          <w:lang w:eastAsia="en-US"/>
        </w:rPr>
        <w:t xml:space="preserve"> приведена таблица «</w:t>
      </w:r>
      <w:r>
        <w:rPr>
          <w:lang w:val="en-US" w:eastAsia="en-US"/>
        </w:rPr>
        <w:t>doctor</w:t>
      </w:r>
      <w:r w:rsidRPr="004D0E2A">
        <w:rPr>
          <w:lang w:eastAsia="en-US"/>
        </w:rPr>
        <w:t>-</w:t>
      </w:r>
      <w:r>
        <w:rPr>
          <w:lang w:val="en-US" w:eastAsia="en-US"/>
        </w:rPr>
        <w:t>patient</w:t>
      </w:r>
      <w:r>
        <w:rPr>
          <w:lang w:eastAsia="en-US"/>
        </w:rPr>
        <w:t>»</w:t>
      </w:r>
      <w:r w:rsidRPr="00665C4D">
        <w:rPr>
          <w:lang w:eastAsia="en-US"/>
        </w:rPr>
        <w:t xml:space="preserve"> </w:t>
      </w:r>
      <w:r>
        <w:rPr>
          <w:lang w:eastAsia="en-US"/>
        </w:rPr>
        <w:t>до выборки</w:t>
      </w:r>
      <w:r w:rsidRPr="00D944DD">
        <w:rPr>
          <w:lang w:eastAsia="en-US"/>
        </w:rPr>
        <w:t>.</w:t>
      </w:r>
    </w:p>
    <w:p w14:paraId="2D92D8EB" w14:textId="7696A65F" w:rsidR="00164322" w:rsidRDefault="00164322" w:rsidP="00164322">
      <w:pPr>
        <w:pStyle w:val="ad"/>
        <w:ind w:left="567" w:firstLine="0"/>
        <w:rPr>
          <w:lang w:eastAsia="en-US"/>
        </w:rPr>
      </w:pPr>
    </w:p>
    <w:p w14:paraId="0C797A75" w14:textId="65D55208" w:rsidR="004D0E2A" w:rsidRDefault="004D0E2A" w:rsidP="004D0E2A">
      <w:pPr>
        <w:pStyle w:val="ad"/>
        <w:ind w:left="567" w:firstLine="0"/>
        <w:jc w:val="center"/>
        <w:rPr>
          <w:lang w:eastAsia="en-US"/>
        </w:rPr>
      </w:pPr>
      <w:r w:rsidRPr="004D0E2A">
        <w:rPr>
          <w:lang w:eastAsia="en-US"/>
        </w:rPr>
        <w:drawing>
          <wp:inline distT="0" distB="0" distL="0" distR="0" wp14:anchorId="3990F1D2" wp14:editId="12587035">
            <wp:extent cx="3645592" cy="33299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6270" cy="333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E043" w14:textId="15605EF3" w:rsidR="004D0E2A" w:rsidRDefault="004D0E2A" w:rsidP="004D0E2A">
      <w:pPr>
        <w:pStyle w:val="ad"/>
        <w:ind w:left="567" w:firstLine="0"/>
        <w:jc w:val="center"/>
        <w:rPr>
          <w:lang w:eastAsia="en-US"/>
        </w:rPr>
      </w:pPr>
      <w:r w:rsidRPr="004D0E2A">
        <w:rPr>
          <w:lang w:eastAsia="en-US"/>
        </w:rPr>
        <w:drawing>
          <wp:inline distT="0" distB="0" distL="0" distR="0" wp14:anchorId="3355773D" wp14:editId="5CBB3801">
            <wp:extent cx="3622283" cy="1309908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9287" cy="13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48ED" w14:textId="730A28DA" w:rsidR="004D0E2A" w:rsidRDefault="004D0E2A" w:rsidP="004D0E2A">
      <w:pPr>
        <w:pStyle w:val="ad"/>
        <w:ind w:left="567" w:firstLine="0"/>
        <w:jc w:val="center"/>
        <w:rPr>
          <w:lang w:eastAsia="en-US"/>
        </w:rPr>
      </w:pPr>
    </w:p>
    <w:p w14:paraId="697D457E" w14:textId="43D42763" w:rsidR="004D0E2A" w:rsidRDefault="004D0E2A" w:rsidP="004D0E2A">
      <w:pPr>
        <w:pStyle w:val="ad"/>
        <w:jc w:val="center"/>
        <w:rPr>
          <w:lang w:eastAsia="en-US"/>
        </w:rPr>
      </w:pPr>
      <w:r>
        <w:rPr>
          <w:lang w:eastAsia="en-US"/>
        </w:rPr>
        <w:t>Рисунок 3.2</w:t>
      </w:r>
      <w:r w:rsidRPr="002036C5">
        <w:rPr>
          <w:lang w:eastAsia="en-US"/>
        </w:rPr>
        <w:t>6</w:t>
      </w:r>
      <w:r>
        <w:rPr>
          <w:lang w:eastAsia="en-US"/>
        </w:rPr>
        <w:t xml:space="preserve"> – таблица «</w:t>
      </w:r>
      <w:r>
        <w:rPr>
          <w:lang w:val="en-US" w:eastAsia="en-US"/>
        </w:rPr>
        <w:t>doctor</w:t>
      </w:r>
      <w:r w:rsidRPr="00DF31FA">
        <w:rPr>
          <w:lang w:eastAsia="en-US"/>
        </w:rPr>
        <w:t>_</w:t>
      </w:r>
      <w:r>
        <w:rPr>
          <w:lang w:val="en-US" w:eastAsia="en-US"/>
        </w:rPr>
        <w:t>patient</w:t>
      </w:r>
      <w:r>
        <w:rPr>
          <w:lang w:eastAsia="en-US"/>
        </w:rPr>
        <w:t>» до выборки.</w:t>
      </w:r>
    </w:p>
    <w:p w14:paraId="72D43949" w14:textId="5810206B" w:rsidR="00DC4D01" w:rsidRDefault="00DC4D01" w:rsidP="00DC4D01">
      <w:pPr>
        <w:pStyle w:val="ad"/>
        <w:ind w:firstLine="567"/>
        <w:rPr>
          <w:lang w:eastAsia="en-US"/>
        </w:rPr>
      </w:pPr>
      <w:r>
        <w:rPr>
          <w:lang w:eastAsia="en-US"/>
        </w:rPr>
        <w:lastRenderedPageBreak/>
        <w:t>На рисунке 3.</w:t>
      </w:r>
      <w:r w:rsidRPr="00DC7824">
        <w:rPr>
          <w:lang w:eastAsia="en-US"/>
        </w:rPr>
        <w:t>2</w:t>
      </w:r>
      <w:r w:rsidRPr="00DC4D01">
        <w:rPr>
          <w:lang w:eastAsia="en-US"/>
        </w:rPr>
        <w:t>7</w:t>
      </w:r>
      <w:r>
        <w:rPr>
          <w:lang w:eastAsia="en-US"/>
        </w:rPr>
        <w:t xml:space="preserve"> приведены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</w:t>
      </w:r>
      <w:r w:rsidRPr="00665C4D">
        <w:rPr>
          <w:lang w:eastAsia="en-US"/>
        </w:rPr>
        <w:t xml:space="preserve"> </w:t>
      </w:r>
      <w:r>
        <w:rPr>
          <w:lang w:eastAsia="en-US"/>
        </w:rPr>
        <w:t>после выборки.</w:t>
      </w:r>
    </w:p>
    <w:p w14:paraId="7DB89FB4" w14:textId="2ED3BFBE" w:rsidR="00DC4D01" w:rsidRDefault="00DC4D01" w:rsidP="00DC4D01">
      <w:pPr>
        <w:pStyle w:val="ad"/>
        <w:ind w:firstLine="567"/>
        <w:rPr>
          <w:lang w:eastAsia="en-US"/>
        </w:rPr>
      </w:pPr>
    </w:p>
    <w:p w14:paraId="0C6F9F8A" w14:textId="2533E649" w:rsidR="00DC4D01" w:rsidRDefault="00DC4D01" w:rsidP="00DC4D01">
      <w:pPr>
        <w:pStyle w:val="ad"/>
        <w:ind w:firstLine="567"/>
        <w:jc w:val="center"/>
        <w:rPr>
          <w:lang w:eastAsia="en-US"/>
        </w:rPr>
      </w:pPr>
      <w:r w:rsidRPr="00DC4D01">
        <w:rPr>
          <w:lang w:eastAsia="en-US"/>
        </w:rPr>
        <w:drawing>
          <wp:inline distT="0" distB="0" distL="0" distR="0" wp14:anchorId="420E13A8" wp14:editId="04BD174D">
            <wp:extent cx="5940425" cy="27838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464D" w14:textId="77777777" w:rsidR="00DC4D01" w:rsidRDefault="00DC4D01" w:rsidP="00DC4D01">
      <w:pPr>
        <w:pStyle w:val="ad"/>
        <w:ind w:firstLine="567"/>
        <w:jc w:val="center"/>
        <w:rPr>
          <w:lang w:eastAsia="en-US"/>
        </w:rPr>
      </w:pPr>
    </w:p>
    <w:p w14:paraId="6CB688E8" w14:textId="624D1437" w:rsidR="00DC4D01" w:rsidRDefault="00DC4D01" w:rsidP="00DC4D01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1E4900">
        <w:rPr>
          <w:lang w:eastAsia="en-US"/>
        </w:rPr>
        <w:t>2</w:t>
      </w:r>
      <w:r>
        <w:rPr>
          <w:lang w:eastAsia="en-US"/>
        </w:rPr>
        <w:t>7</w:t>
      </w:r>
      <w:r>
        <w:rPr>
          <w:lang w:eastAsia="en-US"/>
        </w:rPr>
        <w:t xml:space="preserve"> –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после выборки.</w:t>
      </w:r>
    </w:p>
    <w:p w14:paraId="72ACA50F" w14:textId="77777777" w:rsidR="00DC4D01" w:rsidRDefault="00DC4D01" w:rsidP="00DC4D01">
      <w:pPr>
        <w:pStyle w:val="ad"/>
        <w:ind w:firstLine="567"/>
        <w:jc w:val="center"/>
        <w:rPr>
          <w:lang w:eastAsia="en-US"/>
        </w:rPr>
      </w:pPr>
    </w:p>
    <w:p w14:paraId="67CE1EB7" w14:textId="727A858D" w:rsidR="004D0E2A" w:rsidRDefault="00DC4D01" w:rsidP="00DC4D01">
      <w:pPr>
        <w:pStyle w:val="ad"/>
        <w:numPr>
          <w:ilvl w:val="0"/>
          <w:numId w:val="3"/>
        </w:numPr>
        <w:ind w:left="0" w:firstLine="568"/>
        <w:rPr>
          <w:lang w:eastAsia="en-US"/>
        </w:rPr>
      </w:pPr>
      <w:r>
        <w:rPr>
          <w:lang w:eastAsia="en-US"/>
        </w:rPr>
        <w:t>Вывести список пациентов, которым были выставлены последние 10 диагнозов с дополнительной информацией о диагнозе.</w:t>
      </w:r>
    </w:p>
    <w:p w14:paraId="616261DD" w14:textId="4652AB80" w:rsidR="00DC4D01" w:rsidRDefault="00DC4D01" w:rsidP="00DC4D01">
      <w:pPr>
        <w:pStyle w:val="ad"/>
        <w:ind w:firstLine="568"/>
        <w:rPr>
          <w:lang w:eastAsia="en-US"/>
        </w:rPr>
      </w:pPr>
      <w:r>
        <w:rPr>
          <w:lang w:eastAsia="en-US"/>
        </w:rPr>
        <w:t>Таблицы «</w:t>
      </w:r>
      <w:r>
        <w:rPr>
          <w:lang w:val="en-US" w:eastAsia="en-US"/>
        </w:rPr>
        <w:t>patient</w:t>
      </w:r>
      <w:r>
        <w:rPr>
          <w:lang w:eastAsia="en-US"/>
        </w:rPr>
        <w:t>» и «</w:t>
      </w:r>
      <w:r>
        <w:rPr>
          <w:lang w:val="en-US" w:eastAsia="en-US"/>
        </w:rPr>
        <w:t>diagnosis</w:t>
      </w:r>
      <w:r>
        <w:rPr>
          <w:lang w:eastAsia="en-US"/>
        </w:rPr>
        <w:t>» представлены на рисунках 3.19 и 3.11.</w:t>
      </w:r>
    </w:p>
    <w:p w14:paraId="209F9B84" w14:textId="16C48ABD" w:rsidR="00DC4D01" w:rsidRDefault="00DC4D01" w:rsidP="00DC4D01">
      <w:pPr>
        <w:pStyle w:val="ad"/>
        <w:ind w:firstLine="567"/>
        <w:rPr>
          <w:lang w:eastAsia="en-US"/>
        </w:rPr>
      </w:pPr>
      <w:r>
        <w:rPr>
          <w:lang w:eastAsia="en-US"/>
        </w:rPr>
        <w:t>На рисунке 3.</w:t>
      </w:r>
      <w:r w:rsidRPr="00DC7824">
        <w:rPr>
          <w:lang w:eastAsia="en-US"/>
        </w:rPr>
        <w:t>2</w:t>
      </w:r>
      <w:r>
        <w:rPr>
          <w:lang w:eastAsia="en-US"/>
        </w:rPr>
        <w:t>8</w:t>
      </w:r>
      <w:r>
        <w:rPr>
          <w:lang w:eastAsia="en-US"/>
        </w:rPr>
        <w:t xml:space="preserve"> приведены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</w:t>
      </w:r>
      <w:r w:rsidRPr="00665C4D">
        <w:rPr>
          <w:lang w:eastAsia="en-US"/>
        </w:rPr>
        <w:t xml:space="preserve"> </w:t>
      </w:r>
      <w:r>
        <w:rPr>
          <w:lang w:eastAsia="en-US"/>
        </w:rPr>
        <w:t>после выборки.</w:t>
      </w:r>
    </w:p>
    <w:p w14:paraId="6C8A326D" w14:textId="0D0B2EBC" w:rsidR="00DC4D01" w:rsidRDefault="00DC4D01" w:rsidP="00DC4D01">
      <w:pPr>
        <w:pStyle w:val="ad"/>
        <w:ind w:left="928" w:firstLine="0"/>
        <w:rPr>
          <w:lang w:val="en-US" w:eastAsia="en-US"/>
        </w:rPr>
      </w:pPr>
    </w:p>
    <w:p w14:paraId="010C8D03" w14:textId="0965892E" w:rsidR="00DC4D01" w:rsidRDefault="00DC4D01" w:rsidP="00DC4D01">
      <w:pPr>
        <w:pStyle w:val="ad"/>
        <w:ind w:left="426" w:firstLine="0"/>
        <w:jc w:val="center"/>
        <w:rPr>
          <w:lang w:val="en-US" w:eastAsia="en-US"/>
        </w:rPr>
      </w:pPr>
      <w:r w:rsidRPr="00DC4D01">
        <w:rPr>
          <w:lang w:val="en-US" w:eastAsia="en-US"/>
        </w:rPr>
        <w:drawing>
          <wp:inline distT="0" distB="0" distL="0" distR="0" wp14:anchorId="1E6BD442" wp14:editId="72E4337B">
            <wp:extent cx="5940425" cy="24028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4E0E" w14:textId="6240C27F" w:rsidR="00DC4D01" w:rsidRDefault="00DC4D01" w:rsidP="00DC4D01">
      <w:pPr>
        <w:pStyle w:val="ad"/>
        <w:ind w:left="426" w:firstLine="0"/>
        <w:jc w:val="center"/>
        <w:rPr>
          <w:lang w:val="en-US" w:eastAsia="en-US"/>
        </w:rPr>
      </w:pPr>
    </w:p>
    <w:p w14:paraId="4C694EEC" w14:textId="60902E99" w:rsidR="00B427E9" w:rsidRDefault="00DC4D01" w:rsidP="00B427E9">
      <w:pPr>
        <w:pStyle w:val="ad"/>
        <w:ind w:left="709" w:firstLine="0"/>
        <w:jc w:val="center"/>
        <w:rPr>
          <w:lang w:eastAsia="en-US"/>
        </w:rPr>
      </w:pPr>
      <w:r>
        <w:rPr>
          <w:lang w:eastAsia="en-US"/>
        </w:rPr>
        <w:t>Рисунок 3.</w:t>
      </w:r>
      <w:r w:rsidRPr="001E4900">
        <w:rPr>
          <w:lang w:eastAsia="en-US"/>
        </w:rPr>
        <w:t>2</w:t>
      </w:r>
      <w:r w:rsidR="0029138F" w:rsidRPr="00B427E9">
        <w:rPr>
          <w:lang w:eastAsia="en-US"/>
        </w:rPr>
        <w:t>8</w:t>
      </w:r>
      <w:r>
        <w:rPr>
          <w:lang w:eastAsia="en-US"/>
        </w:rPr>
        <w:t xml:space="preserve"> – </w:t>
      </w:r>
      <w:r>
        <w:rPr>
          <w:lang w:val="en-US" w:eastAsia="en-US"/>
        </w:rPr>
        <w:t>SQL</w:t>
      </w:r>
      <w:r w:rsidRPr="003D03D9">
        <w:rPr>
          <w:lang w:eastAsia="en-US"/>
        </w:rPr>
        <w:t>-</w:t>
      </w:r>
      <w:r>
        <w:rPr>
          <w:lang w:eastAsia="en-US"/>
        </w:rPr>
        <w:t>запрос и таблица после выборки.</w:t>
      </w:r>
    </w:p>
    <w:p w14:paraId="2EEEDF38" w14:textId="1CF62CA8" w:rsidR="00B427E9" w:rsidRPr="00B427E9" w:rsidRDefault="00B427E9" w:rsidP="00B427E9">
      <w:pPr>
        <w:pStyle w:val="ab"/>
        <w:ind w:left="0" w:firstLine="567"/>
      </w:pPr>
      <w:r>
        <w:t xml:space="preserve">4 </w:t>
      </w:r>
      <w:r>
        <w:t xml:space="preserve"> Вывод</w:t>
      </w:r>
      <w:r>
        <w:t xml:space="preserve"> </w:t>
      </w:r>
    </w:p>
    <w:p w14:paraId="670117BB" w14:textId="77777777" w:rsidR="00B427E9" w:rsidRDefault="00B427E9" w:rsidP="00B427E9">
      <w:pPr>
        <w:pStyle w:val="ad"/>
        <w:ind w:firstLine="567"/>
      </w:pPr>
    </w:p>
    <w:p w14:paraId="2AB7FEB3" w14:textId="2B1BDD2F" w:rsidR="00B427E9" w:rsidRPr="00DC4D01" w:rsidRDefault="00B427E9" w:rsidP="00B427E9">
      <w:pPr>
        <w:pStyle w:val="ad"/>
        <w:ind w:firstLine="567"/>
        <w:rPr>
          <w:lang w:eastAsia="en-US"/>
        </w:rPr>
      </w:pPr>
      <w:r>
        <w:t>В ходе лабораторной работы было выполнено создание простых запросов на выборку данных на языке SQL с использованием предложений SELECT, FROM (JOINS), WHERE и ORDER BY оператора SELECT и рассмотрено использование скалярных функций</w:t>
      </w:r>
    </w:p>
    <w:sectPr w:rsidR="00B427E9" w:rsidRPr="00DC4D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C1773"/>
    <w:multiLevelType w:val="multilevel"/>
    <w:tmpl w:val="E0C8F74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AF00364"/>
    <w:multiLevelType w:val="multilevel"/>
    <w:tmpl w:val="981A9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8013008"/>
    <w:multiLevelType w:val="hybridMultilevel"/>
    <w:tmpl w:val="6EF883BC"/>
    <w:lvl w:ilvl="0" w:tplc="0A5E1170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3A3"/>
    <w:rsid w:val="000749FA"/>
    <w:rsid w:val="000C1207"/>
    <w:rsid w:val="00102784"/>
    <w:rsid w:val="00164322"/>
    <w:rsid w:val="00173A9D"/>
    <w:rsid w:val="001D788F"/>
    <w:rsid w:val="001E4900"/>
    <w:rsid w:val="001F4375"/>
    <w:rsid w:val="002036C5"/>
    <w:rsid w:val="0029138F"/>
    <w:rsid w:val="002C3C8F"/>
    <w:rsid w:val="003143C9"/>
    <w:rsid w:val="003823BF"/>
    <w:rsid w:val="003D03D9"/>
    <w:rsid w:val="004354F2"/>
    <w:rsid w:val="00481CB0"/>
    <w:rsid w:val="004D0E2A"/>
    <w:rsid w:val="0051698B"/>
    <w:rsid w:val="00546A9A"/>
    <w:rsid w:val="00665C4D"/>
    <w:rsid w:val="009303A3"/>
    <w:rsid w:val="009B553F"/>
    <w:rsid w:val="00AE0734"/>
    <w:rsid w:val="00B22A0A"/>
    <w:rsid w:val="00B427E9"/>
    <w:rsid w:val="00BB2161"/>
    <w:rsid w:val="00BD3648"/>
    <w:rsid w:val="00C412C3"/>
    <w:rsid w:val="00C67D4B"/>
    <w:rsid w:val="00C734E5"/>
    <w:rsid w:val="00C93D77"/>
    <w:rsid w:val="00D14AF6"/>
    <w:rsid w:val="00D7505D"/>
    <w:rsid w:val="00D944DD"/>
    <w:rsid w:val="00DC49AF"/>
    <w:rsid w:val="00DC4D01"/>
    <w:rsid w:val="00DC7824"/>
    <w:rsid w:val="00DF31FA"/>
    <w:rsid w:val="00E83189"/>
    <w:rsid w:val="00EA5BA2"/>
    <w:rsid w:val="00FC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77174"/>
  <w15:chartTrackingRefBased/>
  <w15:docId w15:val="{FC2A2E20-C6F1-47C0-9140-8AE92461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02784"/>
    <w:rPr>
      <w:rFonts w:ascii="Calibri" w:eastAsia="Calibri" w:hAnsi="Calibri" w:cs="Calibri"/>
      <w:color w:val="000000"/>
      <w:lang w:val="ru-RU" w:eastAsia="ru-RU"/>
    </w:rPr>
  </w:style>
  <w:style w:type="paragraph" w:styleId="1">
    <w:name w:val="heading 1"/>
    <w:basedOn w:val="a0"/>
    <w:next w:val="a0"/>
    <w:link w:val="10"/>
    <w:uiPriority w:val="9"/>
    <w:qFormat/>
    <w:rsid w:val="00C93D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A5BA2"/>
    <w:pPr>
      <w:keepNext/>
      <w:keepLines/>
      <w:spacing w:before="40" w:after="0" w:line="288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8292020">
    <w:name w:val="_28_лаба_29__20_основной_20_текст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282920200">
    <w:name w:val="_28_лаба_29__20_подпись_20_рисунка"/>
    <w:basedOn w:val="a0"/>
    <w:rsid w:val="00C93D77"/>
    <w:pPr>
      <w:spacing w:before="100" w:beforeAutospacing="1" w:after="100" w:afterAutospacing="1" w:line="240" w:lineRule="auto"/>
    </w:pPr>
  </w:style>
  <w:style w:type="character" w:customStyle="1" w:styleId="bullet20symbols">
    <w:name w:val="bullet_20_symbols"/>
    <w:basedOn w:val="a1"/>
    <w:rsid w:val="00C93D77"/>
  </w:style>
  <w:style w:type="character" w:customStyle="1" w:styleId="markedcontent">
    <w:name w:val="markedcontent"/>
    <w:basedOn w:val="a1"/>
    <w:rsid w:val="00C93D77"/>
  </w:style>
  <w:style w:type="character" w:customStyle="1" w:styleId="odfliend">
    <w:name w:val="odfliend"/>
    <w:basedOn w:val="a1"/>
    <w:rsid w:val="00C93D77"/>
  </w:style>
  <w:style w:type="paragraph" w:customStyle="1" w:styleId="p10">
    <w:name w:val="p10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12">
    <w:name w:val="p12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15">
    <w:name w:val="p15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19">
    <w:name w:val="p19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2">
    <w:name w:val="p2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3">
    <w:name w:val="p3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4">
    <w:name w:val="p4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9">
    <w:name w:val="p9"/>
    <w:basedOn w:val="a0"/>
    <w:rsid w:val="00C93D77"/>
    <w:pPr>
      <w:spacing w:before="100" w:beforeAutospacing="1" w:after="100" w:afterAutospacing="1" w:line="240" w:lineRule="auto"/>
    </w:pPr>
  </w:style>
  <w:style w:type="character" w:customStyle="1" w:styleId="t6">
    <w:name w:val="t6"/>
    <w:basedOn w:val="a1"/>
    <w:rsid w:val="00C93D77"/>
  </w:style>
  <w:style w:type="paragraph" w:styleId="a4">
    <w:name w:val="List Paragraph"/>
    <w:basedOn w:val="a0"/>
    <w:uiPriority w:val="34"/>
    <w:qFormat/>
    <w:rsid w:val="00C93D77"/>
    <w:pPr>
      <w:spacing w:after="0" w:line="288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5">
    <w:name w:val="header"/>
    <w:basedOn w:val="a0"/>
    <w:link w:val="a6"/>
    <w:uiPriority w:val="99"/>
    <w:unhideWhenUsed/>
    <w:rsid w:val="00C93D77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6">
    <w:name w:val="Верхний колонтитул Знак"/>
    <w:basedOn w:val="a1"/>
    <w:link w:val="a5"/>
    <w:uiPriority w:val="99"/>
    <w:rsid w:val="00C93D7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1"/>
    <w:link w:val="1"/>
    <w:uiPriority w:val="9"/>
    <w:rsid w:val="00C93D7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7">
    <w:name w:val="Placeholder Text"/>
    <w:basedOn w:val="a1"/>
    <w:uiPriority w:val="99"/>
    <w:semiHidden/>
    <w:rsid w:val="00C93D77"/>
    <w:rPr>
      <w:color w:val="808080"/>
    </w:rPr>
  </w:style>
  <w:style w:type="paragraph" w:styleId="a8">
    <w:name w:val="footer"/>
    <w:basedOn w:val="a0"/>
    <w:link w:val="a9"/>
    <w:uiPriority w:val="99"/>
    <w:unhideWhenUsed/>
    <w:rsid w:val="00C93D77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9">
    <w:name w:val="Нижний колонтитул Знак"/>
    <w:basedOn w:val="a1"/>
    <w:link w:val="a8"/>
    <w:uiPriority w:val="99"/>
    <w:rsid w:val="00C93D7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a">
    <w:name w:val="Table Grid"/>
    <w:basedOn w:val="a2"/>
    <w:uiPriority w:val="39"/>
    <w:rsid w:val="00C93D7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Схем_Заголовки"/>
    <w:basedOn w:val="1"/>
    <w:next w:val="a0"/>
    <w:link w:val="ac"/>
    <w:qFormat/>
    <w:rsid w:val="00C93D77"/>
    <w:pPr>
      <w:ind w:left="720"/>
    </w:pPr>
    <w:rPr>
      <w:rFonts w:ascii="Times New Roman" w:hAnsi="Times New Roman"/>
      <w:b/>
      <w:iCs/>
      <w:color w:val="000000" w:themeColor="text1"/>
      <w:sz w:val="28"/>
    </w:rPr>
  </w:style>
  <w:style w:type="character" w:customStyle="1" w:styleId="ac">
    <w:name w:val="Схем_Заголовки Знак"/>
    <w:basedOn w:val="10"/>
    <w:link w:val="ab"/>
    <w:rsid w:val="00C93D77"/>
    <w:rPr>
      <w:rFonts w:ascii="Times New Roman" w:eastAsiaTheme="majorEastAsia" w:hAnsi="Times New Roman" w:cstheme="majorBidi"/>
      <w:b/>
      <w:iCs/>
      <w:color w:val="000000" w:themeColor="text1"/>
      <w:sz w:val="28"/>
      <w:szCs w:val="32"/>
      <w:lang w:val="ru-RU"/>
    </w:rPr>
  </w:style>
  <w:style w:type="paragraph" w:customStyle="1" w:styleId="ad">
    <w:name w:val="Схем_обычный"/>
    <w:basedOn w:val="a0"/>
    <w:link w:val="ae"/>
    <w:qFormat/>
    <w:rsid w:val="00C93D7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</w:rPr>
  </w:style>
  <w:style w:type="character" w:customStyle="1" w:styleId="ae">
    <w:name w:val="Схем_обычный Знак"/>
    <w:basedOn w:val="a1"/>
    <w:link w:val="ad"/>
    <w:rsid w:val="00C93D77"/>
    <w:rPr>
      <w:rFonts w:ascii="Times New Roman" w:eastAsia="Times New Roman" w:hAnsi="Times New Roman" w:cs="Times New Roman"/>
      <w:color w:val="000000" w:themeColor="text1"/>
      <w:sz w:val="28"/>
      <w:szCs w:val="24"/>
      <w:lang w:val="ru-RU" w:eastAsia="ru-RU"/>
    </w:rPr>
  </w:style>
  <w:style w:type="paragraph" w:styleId="af">
    <w:name w:val="Balloon Text"/>
    <w:basedOn w:val="a0"/>
    <w:link w:val="af0"/>
    <w:uiPriority w:val="99"/>
    <w:semiHidden/>
    <w:unhideWhenUsed/>
    <w:rsid w:val="00C93D77"/>
    <w:pPr>
      <w:spacing w:after="0" w:line="240" w:lineRule="auto"/>
      <w:ind w:firstLine="709"/>
      <w:jc w:val="both"/>
    </w:pPr>
    <w:rPr>
      <w:rFonts w:ascii="Tahoma" w:eastAsia="Times New Roman" w:hAnsi="Tahoma" w:cs="Tahoma"/>
      <w:color w:val="auto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C93D77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a">
    <w:name w:val="гост Заголовок"/>
    <w:basedOn w:val="2"/>
    <w:next w:val="a0"/>
    <w:link w:val="af1"/>
    <w:qFormat/>
    <w:rsid w:val="00EA5BA2"/>
    <w:pPr>
      <w:numPr>
        <w:ilvl w:val="1"/>
        <w:numId w:val="2"/>
      </w:numPr>
      <w:spacing w:line="259" w:lineRule="auto"/>
      <w:ind w:left="780" w:hanging="420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af1">
    <w:name w:val="гост Заголовок Знак"/>
    <w:basedOn w:val="20"/>
    <w:link w:val="a"/>
    <w:rsid w:val="00EA5BA2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EA5BA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19</Pages>
  <Words>1078</Words>
  <Characters>6150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21</cp:revision>
  <dcterms:created xsi:type="dcterms:W3CDTF">2024-03-21T19:44:00Z</dcterms:created>
  <dcterms:modified xsi:type="dcterms:W3CDTF">2024-03-22T00:00:00Z</dcterms:modified>
</cp:coreProperties>
</file>