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F8" w:rsidRDefault="00EA56F8">
      <w:pPr>
        <w:spacing w:before="480" w:after="0" w:line="240" w:lineRule="auto"/>
        <w:jc w:val="center"/>
        <w:rPr>
          <w:rFonts w:ascii="Arial" w:eastAsia="Arial" w:hAnsi="Arial" w:cs="Arial"/>
          <w:sz w:val="21"/>
          <w:szCs w:val="21"/>
        </w:rPr>
      </w:pPr>
    </w:p>
    <w:p w:rsidR="00EA56F8" w:rsidRDefault="00EA56F8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6F8" w:rsidRDefault="00EA56F8">
      <w:pPr>
        <w:spacing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075F7F">
      <w:pPr>
        <w:spacing w:after="12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Bài</w:t>
      </w:r>
      <w:proofErr w:type="spellEnd"/>
      <w:r w:rsidR="009318B0">
        <w:rPr>
          <w:rFonts w:ascii="Arial" w:eastAsia="Arial" w:hAnsi="Arial" w:cs="Arial"/>
          <w:b/>
          <w:color w:val="000000"/>
          <w:sz w:val="24"/>
          <w:szCs w:val="24"/>
        </w:rPr>
        <w:t xml:space="preserve"> 1: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Nhập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từ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bàn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phím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mảng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số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nguyên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gồm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n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phần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tử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(n&lt;=</w:t>
      </w:r>
      <w:r w:rsidR="002733E5">
        <w:rPr>
          <w:rFonts w:ascii="Arial" w:eastAsia="Arial" w:hAnsi="Arial" w:cs="Arial"/>
          <w:color w:val="222222"/>
          <w:sz w:val="24"/>
          <w:szCs w:val="24"/>
          <w:highlight w:val="white"/>
        </w:rPr>
        <w:t>50</w:t>
      </w:r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).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Hiển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thị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ra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màn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hình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danh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sách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các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phần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tử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của</w:t>
      </w:r>
      <w:proofErr w:type="spellEnd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mả</w:t>
      </w:r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ng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hiện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thị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giá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trị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trung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bình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của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các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phần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tử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chia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hết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cho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5 ở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vị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trí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chia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hết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cho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3 </w:t>
      </w:r>
      <w:proofErr w:type="gram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(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phần</w:t>
      </w:r>
      <w:proofErr w:type="spellEnd"/>
      <w:proofErr w:type="gram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tử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có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index chia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hết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>cho</w:t>
      </w:r>
      <w:proofErr w:type="spellEnd"/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3)</w:t>
      </w:r>
    </w:p>
    <w:p w:rsidR="00EA56F8" w:rsidRDefault="009318B0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Ví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dụ</w:t>
      </w:r>
      <w:proofErr w:type="spellEnd"/>
      <w:r>
        <w:rPr>
          <w:rFonts w:ascii="Arial" w:eastAsia="Arial" w:hAnsi="Arial" w:cs="Arial"/>
          <w:sz w:val="24"/>
          <w:szCs w:val="24"/>
        </w:rPr>
        <w:t>: [</w:t>
      </w:r>
      <w:r w:rsidR="002733E5">
        <w:rPr>
          <w:rFonts w:ascii="Arial" w:eastAsia="Arial" w:hAnsi="Arial" w:cs="Arial"/>
          <w:sz w:val="24"/>
          <w:szCs w:val="24"/>
        </w:rPr>
        <w:t>15</w:t>
      </w:r>
      <w:r w:rsidR="000C0AE1">
        <w:rPr>
          <w:rFonts w:ascii="Arial" w:eastAsia="Arial" w:hAnsi="Arial" w:cs="Arial"/>
          <w:sz w:val="24"/>
          <w:szCs w:val="24"/>
        </w:rPr>
        <w:t>,2,3,5,10,15,7,8,9,10</w:t>
      </w:r>
      <w:r>
        <w:rPr>
          <w:rFonts w:ascii="Arial" w:eastAsia="Arial" w:hAnsi="Arial" w:cs="Arial"/>
          <w:sz w:val="24"/>
          <w:szCs w:val="24"/>
        </w:rPr>
        <w:t xml:space="preserve">]. </w:t>
      </w:r>
      <w:proofErr w:type="spellStart"/>
      <w:r>
        <w:rPr>
          <w:rFonts w:ascii="Arial" w:eastAsia="Arial" w:hAnsi="Arial" w:cs="Arial"/>
          <w:sz w:val="24"/>
          <w:szCs w:val="24"/>
        </w:rPr>
        <w:t>Kết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quả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thực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hiện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sz w:val="24"/>
          <w:szCs w:val="24"/>
        </w:rPr>
        <w:t>: (</w:t>
      </w:r>
      <w:r w:rsidR="000C0AE1">
        <w:rPr>
          <w:rFonts w:ascii="Arial" w:eastAsia="Arial" w:hAnsi="Arial" w:cs="Arial"/>
          <w:sz w:val="24"/>
          <w:szCs w:val="24"/>
        </w:rPr>
        <w:t>1</w:t>
      </w:r>
      <w:r w:rsidR="002733E5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+</w:t>
      </w:r>
      <w:r w:rsidR="000C0AE1">
        <w:rPr>
          <w:rFonts w:ascii="Arial" w:eastAsia="Arial" w:hAnsi="Arial" w:cs="Arial"/>
          <w:sz w:val="24"/>
          <w:szCs w:val="24"/>
        </w:rPr>
        <w:t>5+10)/3</w:t>
      </w:r>
      <w:r>
        <w:rPr>
          <w:rFonts w:ascii="Arial" w:eastAsia="Arial" w:hAnsi="Arial" w:cs="Arial"/>
          <w:sz w:val="24"/>
          <w:szCs w:val="24"/>
        </w:rPr>
        <w:t xml:space="preserve">) = </w:t>
      </w:r>
      <w:r w:rsidR="002733E5">
        <w:rPr>
          <w:rFonts w:ascii="Arial" w:eastAsia="Arial" w:hAnsi="Arial" w:cs="Arial"/>
          <w:sz w:val="24"/>
          <w:szCs w:val="24"/>
        </w:rPr>
        <w:t>10</w:t>
      </w:r>
    </w:p>
    <w:p w:rsidR="00EA56F8" w:rsidRDefault="009318B0">
      <w:pP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điểm</w:t>
      </w:r>
      <w:proofErr w:type="spellEnd"/>
    </w:p>
    <w:tbl>
      <w:tblPr>
        <w:tblStyle w:val="af1"/>
        <w:tblW w:w="7370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32"/>
        <w:gridCol w:w="738"/>
      </w:tblGrid>
      <w:tr w:rsidR="00EA56F8">
        <w:trPr>
          <w:trHeight w:val="390"/>
        </w:trPr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mảng</w:t>
            </w:r>
            <w:proofErr w:type="spellEnd"/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EA56F8"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mảng</w:t>
            </w:r>
            <w:proofErr w:type="spellEnd"/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c>
          <w:tcPr>
            <w:tcW w:w="6633" w:type="dxa"/>
          </w:tcPr>
          <w:p w:rsidR="00EA56F8" w:rsidRDefault="009318B0" w:rsidP="002733E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Kiểm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phần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tử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&lt;=</w:t>
            </w:r>
            <w:r w:rsidR="002733E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c>
          <w:tcPr>
            <w:tcW w:w="6633" w:type="dxa"/>
          </w:tcPr>
          <w:p w:rsidR="00EA56F8" w:rsidRDefault="009318B0" w:rsidP="002733E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kết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>quả</w:t>
            </w:r>
            <w:proofErr w:type="spellEnd"/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trung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bình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của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các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phần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tử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chia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hết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cho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5 ở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vị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trí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chia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hết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cho</w:t>
            </w:r>
            <w:proofErr w:type="spellEnd"/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3</w:t>
            </w:r>
          </w:p>
        </w:tc>
        <w:tc>
          <w:tcPr>
            <w:tcW w:w="738" w:type="dxa"/>
          </w:tcPr>
          <w:p w:rsidR="00EA56F8" w:rsidRDefault="009318B0" w:rsidP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EA56F8"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spacing w:after="120" w:line="240" w:lineRule="auto"/>
        <w:rPr>
          <w:rFonts w:ascii="Arial" w:eastAsia="Arial" w:hAnsi="Arial" w:cs="Arial"/>
          <w:b/>
          <w:color w:val="282880"/>
          <w:sz w:val="24"/>
          <w:szCs w:val="24"/>
        </w:rPr>
      </w:pPr>
    </w:p>
    <w:p w:rsidR="00EA56F8" w:rsidRDefault="00075F7F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Bài</w:t>
      </w:r>
      <w:proofErr w:type="spellEnd"/>
      <w:r w:rsidR="009318B0">
        <w:rPr>
          <w:rFonts w:ascii="Arial" w:eastAsia="Arial" w:hAnsi="Arial" w:cs="Arial"/>
          <w:b/>
          <w:color w:val="000000"/>
          <w:sz w:val="24"/>
          <w:szCs w:val="24"/>
        </w:rPr>
        <w:t xml:space="preserve"> 2:</w:t>
      </w:r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Viết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hàm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tham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số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truyền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vào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một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chuỗi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ký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tự.Hàm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thực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color w:val="000000"/>
          <w:sz w:val="24"/>
          <w:szCs w:val="24"/>
        </w:rPr>
        <w:t>hiện</w:t>
      </w:r>
      <w:proofErr w:type="spellEnd"/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tạo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một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cụm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viết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tắt</w:t>
      </w:r>
      <w:proofErr w:type="spellEnd"/>
    </w:p>
    <w:p w:rsidR="00EA56F8" w:rsidRDefault="00931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chuỗ</w:t>
      </w:r>
      <w:r w:rsidR="002733E5"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nhiều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hơn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hoặc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bằng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2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trở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lên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thì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hàm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sẽ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cụm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viết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tắt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lấy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ký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tự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đầu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tiên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của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từng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và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đổi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 xml:space="preserve"> sang in </w:t>
      </w:r>
      <w:proofErr w:type="spellStart"/>
      <w:r w:rsidR="002733E5">
        <w:rPr>
          <w:rFonts w:ascii="Arial" w:eastAsia="Arial" w:hAnsi="Arial" w:cs="Arial"/>
          <w:color w:val="000000"/>
          <w:sz w:val="24"/>
          <w:szCs w:val="24"/>
        </w:rPr>
        <w:t>hoa</w:t>
      </w:r>
      <w:proofErr w:type="spellEnd"/>
      <w:r w:rsidR="002733E5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733E5" w:rsidRDefault="002733E5" w:rsidP="002733E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dụ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  object     Oriented     programming =&gt;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kết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:OOP</w:t>
      </w:r>
      <w:proofErr w:type="gramEnd"/>
    </w:p>
    <w:p w:rsidR="00EA56F8" w:rsidRDefault="00931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Chuỗi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chỉ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duy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nhất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thì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kết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quả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thông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báo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"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Chuỗi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chỉ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nên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không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cần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viết</w:t>
      </w:r>
      <w:proofErr w:type="spellEnd"/>
      <w:r w:rsidR="0054166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color w:val="000000"/>
          <w:sz w:val="24"/>
          <w:szCs w:val="24"/>
        </w:rPr>
        <w:t>tắc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</w:t>
      </w:r>
    </w:p>
    <w:p w:rsidR="00541669" w:rsidRDefault="005416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du: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ObjectOriented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=&gt;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chuỗi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này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chỉ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tính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chỉ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</w:p>
    <w:p w:rsidR="00541669" w:rsidRPr="00541669" w:rsidRDefault="00541669" w:rsidP="0054166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b/>
          <w:i/>
          <w:color w:val="000000"/>
          <w:sz w:val="24"/>
          <w:szCs w:val="24"/>
        </w:rPr>
      </w:pP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Lưu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gram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ý :</w:t>
      </w:r>
      <w:proofErr w:type="gram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Các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từ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được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xác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định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bởi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1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hoặc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nhiều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proofErr w:type="spellStart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cách</w:t>
      </w:r>
      <w:proofErr w:type="spellEnd"/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;</w:t>
      </w:r>
    </w:p>
    <w:p w:rsidR="00EA56F8" w:rsidRDefault="009318B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tbl>
      <w:tblPr>
        <w:tblStyle w:val="af3"/>
        <w:tblW w:w="6710" w:type="dxa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0"/>
        <w:gridCol w:w="630"/>
      </w:tblGrid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truyền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EA56F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EA56F8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541669">
            <w:pPr>
              <w:ind w:left="405" w:hanging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Dùng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toán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lấy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cụm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từ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hoa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EA56F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EA56F8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1669" w:rsidRDefault="0054166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075F7F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Bài</w:t>
      </w:r>
      <w:proofErr w:type="spellEnd"/>
      <w:r w:rsidR="009318B0">
        <w:rPr>
          <w:rFonts w:ascii="Arial" w:eastAsia="Arial" w:hAnsi="Arial" w:cs="Arial"/>
          <w:b/>
          <w:color w:val="000000"/>
          <w:sz w:val="24"/>
          <w:szCs w:val="24"/>
        </w:rPr>
        <w:t xml:space="preserve"> 3:</w:t>
      </w:r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Viết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hàm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có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tham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số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truyền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vào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là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một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="00D04935">
        <w:rPr>
          <w:rFonts w:ascii="Arial" w:eastAsia="Arial" w:hAnsi="Arial" w:cs="Arial"/>
          <w:sz w:val="24"/>
          <w:szCs w:val="24"/>
        </w:rPr>
        <w:t>mảng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,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tìm</w:t>
      </w:r>
      <w:proofErr w:type="spellEnd"/>
      <w:proofErr w:type="gram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các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số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fibonaci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có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trong</w:t>
      </w:r>
      <w:proofErr w:type="spellEnd"/>
      <w:r w:rsidR="00D0493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sz w:val="24"/>
          <w:szCs w:val="24"/>
        </w:rPr>
        <w:t>mảng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>(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số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này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đã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làm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bài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tập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 xml:space="preserve"> ở </w:t>
      </w:r>
      <w:proofErr w:type="spellStart"/>
      <w:r w:rsidR="00541669">
        <w:rPr>
          <w:rFonts w:ascii="Arial" w:eastAsia="Arial" w:hAnsi="Arial" w:cs="Arial"/>
          <w:sz w:val="24"/>
          <w:szCs w:val="24"/>
        </w:rPr>
        <w:t>jame</w:t>
      </w:r>
      <w:proofErr w:type="spellEnd"/>
      <w:r w:rsidR="00541669">
        <w:rPr>
          <w:rFonts w:ascii="Arial" w:eastAsia="Arial" w:hAnsi="Arial" w:cs="Arial"/>
          <w:sz w:val="24"/>
          <w:szCs w:val="24"/>
        </w:rPr>
        <w:t>)</w:t>
      </w:r>
      <w:r w:rsidR="009318B0">
        <w:rPr>
          <w:rFonts w:ascii="Arial" w:eastAsia="Arial" w:hAnsi="Arial" w:cs="Arial"/>
          <w:sz w:val="24"/>
          <w:szCs w:val="24"/>
        </w:rPr>
        <w:t>.</w:t>
      </w:r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Hàm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về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1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mảng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số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fibonaci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được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tìm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thấy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trong</w:t>
      </w:r>
      <w:proofErr w:type="spellEnd"/>
      <w:r w:rsidR="00D0493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04935">
        <w:rPr>
          <w:rFonts w:ascii="Arial" w:eastAsia="Arial" w:hAnsi="Arial" w:cs="Arial"/>
          <w:color w:val="000000"/>
          <w:sz w:val="24"/>
          <w:szCs w:val="24"/>
        </w:rPr>
        <w:t>mảng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9318B0">
        <w:rPr>
          <w:rFonts w:ascii="Arial" w:eastAsia="Arial" w:hAnsi="Arial" w:cs="Arial"/>
          <w:sz w:val="24"/>
          <w:szCs w:val="24"/>
        </w:rPr>
        <w:t xml:space="preserve">(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Yêu</w:t>
      </w:r>
      <w:proofErr w:type="spellEnd"/>
      <w:proofErr w:type="gram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cầu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sắp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xếp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tăng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318B0">
        <w:rPr>
          <w:rFonts w:ascii="Arial" w:eastAsia="Arial" w:hAnsi="Arial" w:cs="Arial"/>
          <w:sz w:val="24"/>
          <w:szCs w:val="24"/>
        </w:rPr>
        <w:t>dần</w:t>
      </w:r>
      <w:proofErr w:type="spellEnd"/>
      <w:r w:rsidR="009318B0">
        <w:rPr>
          <w:rFonts w:ascii="Arial" w:eastAsia="Arial" w:hAnsi="Arial" w:cs="Arial"/>
          <w:sz w:val="24"/>
          <w:szCs w:val="24"/>
        </w:rPr>
        <w:t>).</w:t>
      </w:r>
      <w:r w:rsidR="00D04935">
        <w:rPr>
          <w:rFonts w:ascii="Arial" w:eastAsia="Arial" w:hAnsi="Arial" w:cs="Arial"/>
          <w:sz w:val="24"/>
          <w:szCs w:val="24"/>
        </w:rPr>
        <w:t xml:space="preserve"> </w:t>
      </w:r>
    </w:p>
    <w:p w:rsidR="00D04935" w:rsidRPr="00D04935" w:rsidRDefault="00D04935">
      <w:pPr>
        <w:spacing w:before="120" w:after="120" w:line="240" w:lineRule="auto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Gợi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ý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đây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là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dãy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số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 </w:t>
      </w:r>
      <w:proofErr w:type="spellStart"/>
      <w:r w:rsidRPr="00D04935">
        <w:rPr>
          <w:rFonts w:ascii="Arial" w:eastAsia="Arial" w:hAnsi="Arial" w:cs="Arial"/>
          <w:b/>
          <w:i/>
          <w:sz w:val="24"/>
          <w:szCs w:val="24"/>
        </w:rPr>
        <w:t>fibonaci</w:t>
      </w:r>
      <w:proofErr w:type="spellEnd"/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: </w:t>
      </w:r>
      <w:r w:rsidRPr="00D04935">
        <w:rPr>
          <w:b/>
          <w:i/>
          <w:color w:val="222222"/>
          <w:sz w:val="26"/>
          <w:szCs w:val="26"/>
          <w:highlight w:val="white"/>
        </w:rPr>
        <w:t>0</w:t>
      </w:r>
      <w:proofErr w:type="gramStart"/>
      <w:r w:rsidRPr="00D04935">
        <w:rPr>
          <w:b/>
          <w:i/>
          <w:color w:val="222222"/>
          <w:sz w:val="26"/>
          <w:szCs w:val="26"/>
          <w:highlight w:val="white"/>
        </w:rPr>
        <w:t>,1,1,2,3,5,8,13,21</w:t>
      </w:r>
      <w:proofErr w:type="gramEnd"/>
      <w:r w:rsidRPr="00D04935">
        <w:rPr>
          <w:b/>
          <w:i/>
          <w:color w:val="222222"/>
          <w:sz w:val="26"/>
          <w:szCs w:val="26"/>
          <w:highlight w:val="white"/>
        </w:rPr>
        <w:t>,…..</w:t>
      </w:r>
    </w:p>
    <w:p w:rsidR="00EA56F8" w:rsidRDefault="009318B0">
      <w:pPr>
        <w:spacing w:before="120" w:after="120" w:line="240" w:lineRule="auto"/>
        <w:ind w:firstLine="720"/>
        <w:rPr>
          <w:color w:val="222222"/>
          <w:sz w:val="26"/>
          <w:szCs w:val="26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Ví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dụ</w:t>
      </w:r>
      <w:proofErr w:type="spellEnd"/>
      <w:r>
        <w:rPr>
          <w:color w:val="222222"/>
          <w:sz w:val="26"/>
          <w:szCs w:val="26"/>
          <w:highlight w:val="white"/>
        </w:rPr>
        <w:t xml:space="preserve"> :</w:t>
      </w:r>
      <w:proofErr w:type="gramEnd"/>
      <w:r w:rsidR="00D04935">
        <w:rPr>
          <w:color w:val="222222"/>
          <w:sz w:val="26"/>
          <w:szCs w:val="26"/>
          <w:highlight w:val="white"/>
        </w:rPr>
        <w:t xml:space="preserve">   </w:t>
      </w:r>
    </w:p>
    <w:tbl>
      <w:tblPr>
        <w:tblStyle w:val="af4"/>
        <w:tblW w:w="6863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3"/>
        <w:gridCol w:w="3600"/>
      </w:tblGrid>
      <w:tr w:rsidR="00EA56F8" w:rsidTr="00D04935"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đầu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quả</w:t>
            </w:r>
            <w:proofErr w:type="spellEnd"/>
          </w:p>
        </w:tc>
      </w:tr>
      <w:tr w:rsidR="00EA56F8" w:rsidTr="00D04935"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 w:rsidP="00D0493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[1,5,6,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9,12,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 w:rsidP="00D0493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[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0,1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5,8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]</w:t>
            </w:r>
          </w:p>
        </w:tc>
      </w:tr>
    </w:tbl>
    <w:p w:rsidR="00EA56F8" w:rsidRDefault="009318B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tbl>
      <w:tblPr>
        <w:tblStyle w:val="af5"/>
        <w:tblW w:w="7380" w:type="dxa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0"/>
        <w:gridCol w:w="630"/>
      </w:tblGrid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tham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truyền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D0493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Hàm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một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mảng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fibonaci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D04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ảng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fibonaci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sắp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xếp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tăng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dần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9318B0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Câu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4:</w:t>
      </w:r>
      <w: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Tạo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một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lớp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="00075F7F">
        <w:rPr>
          <w:rFonts w:ascii="Arial" w:eastAsia="Arial" w:hAnsi="Arial" w:cs="Arial"/>
          <w:sz w:val="24"/>
          <w:szCs w:val="24"/>
        </w:rPr>
        <w:t>tính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có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: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Thuộc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tính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 w:rsidR="000305F2">
        <w:rPr>
          <w:rFonts w:ascii="Arial" w:eastAsia="Arial" w:hAnsi="Arial" w:cs="Arial"/>
          <w:sz w:val="24"/>
          <w:szCs w:val="24"/>
        </w:rPr>
        <w:t>Mã</w:t>
      </w:r>
      <w:proofErr w:type="spellEnd"/>
      <w:r w:rsidR="000305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="Arial" w:hAnsi="Arial" w:cs="Arial"/>
          <w:sz w:val="24"/>
          <w:szCs w:val="24"/>
        </w:rPr>
        <w:t>Tên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 w:rsidR="000305F2">
        <w:rPr>
          <w:rFonts w:ascii="Arial" w:eastAsia="Arial" w:hAnsi="Arial" w:cs="Arial"/>
          <w:sz w:val="24"/>
          <w:szCs w:val="24"/>
        </w:rPr>
        <w:t>Tên</w:t>
      </w:r>
      <w:proofErr w:type="spellEnd"/>
      <w:r w:rsidR="000305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Hãng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sản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xuất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Giá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bán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(number).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getter </w:t>
      </w:r>
      <w:proofErr w:type="spellStart"/>
      <w:r>
        <w:rPr>
          <w:rFonts w:ascii="Arial" w:eastAsia="Arial" w:hAnsi="Arial" w:cs="Arial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setter </w:t>
      </w:r>
      <w:proofErr w:type="spellStart"/>
      <w:r>
        <w:rPr>
          <w:rFonts w:ascii="Arial" w:eastAsia="Arial" w:hAnsi="Arial" w:cs="Arial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thuộc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tính</w:t>
      </w:r>
      <w:proofErr w:type="spellEnd"/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Phương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sz w:val="24"/>
          <w:szCs w:val="24"/>
        </w:rPr>
        <w:t>toString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() : </w:t>
      </w:r>
      <w:proofErr w:type="spellStart"/>
      <w:r>
        <w:rPr>
          <w:rFonts w:ascii="Arial" w:eastAsia="Arial" w:hAnsi="Arial" w:cs="Arial"/>
          <w:sz w:val="24"/>
          <w:szCs w:val="24"/>
        </w:rPr>
        <w:t>phương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tin </w:t>
      </w:r>
      <w:proofErr w:type="spellStart"/>
      <w:r>
        <w:rPr>
          <w:rFonts w:ascii="Arial" w:eastAsia="Arial" w:hAnsi="Arial" w:cs="Arial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đối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tượng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EA56F8" w:rsidRDefault="009318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sz w:val="24"/>
          <w:szCs w:val="24"/>
        </w:rPr>
        <w:t>Yêu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Viết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chương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trình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quản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lý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proofErr w:type="gram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tính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 </w:t>
      </w:r>
      <w:r w:rsidR="000305F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chức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năng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sau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="Arial" w:hAnsi="Arial" w:cs="Arial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mới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</w:t>
      </w:r>
      <w:proofErr w:type="spellEnd"/>
      <w:r w:rsidR="00075F7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tính</w:t>
      </w:r>
      <w:proofErr w:type="spellEnd"/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="Arial" w:hAnsi="Arial" w:cs="Arial"/>
          <w:sz w:val="24"/>
          <w:szCs w:val="24"/>
        </w:rPr>
        <w:t>Hiển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thị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75F7F">
        <w:rPr>
          <w:rFonts w:ascii="Arial" w:eastAsia="Arial" w:hAnsi="Arial" w:cs="Arial"/>
          <w:sz w:val="24"/>
          <w:szCs w:val="24"/>
        </w:rPr>
        <w:t>máytinhs</w:t>
      </w:r>
      <w:proofErr w:type="spellEnd"/>
    </w:p>
    <w:p w:rsidR="00EA56F8" w:rsidRDefault="009318B0">
      <w:pPr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điểm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tbl>
      <w:tblPr>
        <w:tblStyle w:val="af6"/>
        <w:tblW w:w="680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8"/>
        <w:gridCol w:w="1276"/>
      </w:tblGrid>
      <w:tr w:rsidR="00EA56F8">
        <w:trPr>
          <w:trHeight w:val="381"/>
        </w:trPr>
        <w:tc>
          <w:tcPr>
            <w:tcW w:w="5528" w:type="dxa"/>
          </w:tcPr>
          <w:p w:rsidR="00EA56F8" w:rsidRDefault="009318B0" w:rsidP="00075F7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lớp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máy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9318B0" w:rsidP="00075F7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mới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máy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9318B0" w:rsidP="00075F7F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máy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tính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không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sắp</w:t>
            </w:r>
            <w:proofErr w:type="spellEnd"/>
            <w:r w:rsidR="00075F7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075F7F">
              <w:rPr>
                <w:rFonts w:ascii="Arial" w:eastAsia="Arial" w:hAnsi="Arial" w:cs="Arial"/>
                <w:sz w:val="24"/>
                <w:szCs w:val="24"/>
              </w:rPr>
              <w:t>xếp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075F7F" w:rsidP="000305F2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Hiện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được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sắp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xếp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421"/>
        </w:trPr>
        <w:tc>
          <w:tcPr>
            <w:tcW w:w="5528" w:type="dxa"/>
          </w:tcPr>
          <w:p w:rsidR="00EA56F8" w:rsidRDefault="009318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Viết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mã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sạch</w:t>
            </w:r>
            <w:proofErr w:type="spellEnd"/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A56F8" w:rsidRDefault="00EA56F8"/>
    <w:sectPr w:rsidR="00EA56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436C2"/>
    <w:multiLevelType w:val="multilevel"/>
    <w:tmpl w:val="CC58E6D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F8"/>
    <w:rsid w:val="000305F2"/>
    <w:rsid w:val="00075F7F"/>
    <w:rsid w:val="000C0AE1"/>
    <w:rsid w:val="002733E5"/>
    <w:rsid w:val="00365CA9"/>
    <w:rsid w:val="00541669"/>
    <w:rsid w:val="009318B0"/>
    <w:rsid w:val="00A75812"/>
    <w:rsid w:val="00D04935"/>
    <w:rsid w:val="00E91599"/>
    <w:rsid w:val="00EA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5AEF3-533B-46AA-A9B8-5C86FC5B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A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464D"/>
  </w:style>
  <w:style w:type="paragraph" w:styleId="BalloonText">
    <w:name w:val="Balloon Text"/>
    <w:basedOn w:val="Normal"/>
    <w:link w:val="BalloonTextChar"/>
    <w:uiPriority w:val="99"/>
    <w:semiHidden/>
    <w:unhideWhenUsed/>
    <w:rsid w:val="000A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3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6A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EA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p92UUP+dQ6xG7yf8C5dP01OdQ==">AMUW2mW36KTHWxbYTARMcmKskTgkQ5pM6lQ259x5W2yQiarBoQCEsa7ymqd39+w58CD8cKuMOBTWDeuZdOT3En9wlWX1N3gpIerwfu41/dJwxWZPut0byEIHMBaRKUwgac5GqrXgoxqq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PC</cp:lastModifiedBy>
  <cp:revision>6</cp:revision>
  <dcterms:created xsi:type="dcterms:W3CDTF">2020-09-18T04:30:00Z</dcterms:created>
  <dcterms:modified xsi:type="dcterms:W3CDTF">2022-07-25T10:40:00Z</dcterms:modified>
</cp:coreProperties>
</file>